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09527742"/>
        <w:docPartObj>
          <w:docPartGallery w:val="Cover Pages"/>
          <w:docPartUnique/>
        </w:docPartObj>
      </w:sdtPr>
      <w:sdtEndPr>
        <w:rPr>
          <w:rFonts w:ascii="Arial" w:hAnsi="Arial" w:cs="Arial"/>
          <w:sz w:val="24"/>
          <w:szCs w:val="24"/>
        </w:rPr>
      </w:sdtEndPr>
      <w:sdtContent>
        <w:p w14:paraId="2808C07B" w14:textId="77777777" w:rsidR="009C4B2B" w:rsidRDefault="009C4B2B">
          <w:r>
            <w:rPr>
              <w:noProof/>
              <w:lang w:eastAsia="es-MX"/>
            </w:rPr>
            <mc:AlternateContent>
              <mc:Choice Requires="wpg">
                <w:drawing>
                  <wp:anchor distT="0" distB="0" distL="114300" distR="114300" simplePos="0" relativeHeight="251662336" behindDoc="0" locked="0" layoutInCell="1" allowOverlap="1" wp14:anchorId="2DAB61F4" wp14:editId="22D9A93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9E081"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Pr>
              <w:noProof/>
              <w:lang w:eastAsia="es-MX"/>
            </w:rPr>
            <mc:AlternateContent>
              <mc:Choice Requires="wps">
                <w:drawing>
                  <wp:anchor distT="0" distB="0" distL="114300" distR="114300" simplePos="0" relativeHeight="251659264" behindDoc="0" locked="0" layoutInCell="1" allowOverlap="1" wp14:anchorId="133D0862" wp14:editId="27775EEF">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CB7A1" w14:textId="77777777" w:rsidR="009C4B2B" w:rsidRDefault="00111F34" w:rsidP="009C4B2B">
                                <w:pPr>
                                  <w:jc w:val="center"/>
                                  <w:rPr>
                                    <w:color w:val="5B9BD5" w:themeColor="accent1"/>
                                    <w:sz w:val="64"/>
                                    <w:szCs w:val="64"/>
                                  </w:rPr>
                                </w:pPr>
                                <w:sdt>
                                  <w:sdtPr>
                                    <w:rPr>
                                      <w:rFonts w:ascii="Bahnschrift" w:hAnsi="Bahnschrift"/>
                                      <w:b/>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C4B2B" w:rsidRPr="009C4B2B">
                                      <w:rPr>
                                        <w:rFonts w:ascii="Bahnschrift" w:hAnsi="Bahnschrift"/>
                                        <w:b/>
                                        <w:caps/>
                                        <w:color w:val="5B9BD5" w:themeColor="accent1"/>
                                        <w:sz w:val="64"/>
                                        <w:szCs w:val="64"/>
                                      </w:rPr>
                                      <w:t>PLAN OPERATIVO ANUAL ALCALDIA MUNICIPAL DE ATIQUIZAYA</w:t>
                                    </w:r>
                                  </w:sdtContent>
                                </w:sdt>
                              </w:p>
                              <w:sdt>
                                <w:sdtPr>
                                  <w:rPr>
                                    <w:b/>
                                    <w:color w:val="2F5496" w:themeColor="accent5" w:themeShade="BF"/>
                                    <w:sz w:val="72"/>
                                    <w:szCs w:val="72"/>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EED9266" w14:textId="77777777" w:rsidR="009C4B2B" w:rsidRPr="009C4B2B" w:rsidRDefault="00561FB2">
                                    <w:pPr>
                                      <w:jc w:val="right"/>
                                      <w:rPr>
                                        <w:b/>
                                        <w:smallCaps/>
                                        <w:color w:val="2F5496" w:themeColor="accent5" w:themeShade="BF"/>
                                        <w:sz w:val="72"/>
                                        <w:szCs w:val="72"/>
                                      </w:rPr>
                                    </w:pPr>
                                    <w:r>
                                      <w:rPr>
                                        <w:b/>
                                        <w:color w:val="2F5496" w:themeColor="accent5" w:themeShade="BF"/>
                                        <w:sz w:val="72"/>
                                        <w:szCs w:val="72"/>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3D0862" id="_x0000_t202" coordsize="21600,21600" o:spt="202" path="m,l,21600r21600,l21600,xe">
                    <v:stroke joinstyle="miter"/>
                    <v:path gradientshapeok="t" o:connecttype="rect"/>
                  </v:shapetype>
                  <v:shape id="Cuadro de texto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5C0CB7A1" w14:textId="77777777" w:rsidR="009C4B2B" w:rsidRDefault="0033668A" w:rsidP="009C4B2B">
                          <w:pPr>
                            <w:jc w:val="center"/>
                            <w:rPr>
                              <w:color w:val="5B9BD5" w:themeColor="accent1"/>
                              <w:sz w:val="64"/>
                              <w:szCs w:val="64"/>
                            </w:rPr>
                          </w:pPr>
                          <w:sdt>
                            <w:sdtPr>
                              <w:rPr>
                                <w:rFonts w:ascii="Bahnschrift" w:hAnsi="Bahnschrift"/>
                                <w:b/>
                                <w:caps/>
                                <w:color w:val="5B9BD5"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C4B2B" w:rsidRPr="009C4B2B">
                                <w:rPr>
                                  <w:rFonts w:ascii="Bahnschrift" w:hAnsi="Bahnschrift"/>
                                  <w:b/>
                                  <w:caps/>
                                  <w:color w:val="5B9BD5" w:themeColor="accent1"/>
                                  <w:sz w:val="64"/>
                                  <w:szCs w:val="64"/>
                                </w:rPr>
                                <w:t>PLAN OPERATIVO ANUAL ALCALDIA MUNICIPAL DE ATIQUIZAYA</w:t>
                              </w:r>
                            </w:sdtContent>
                          </w:sdt>
                        </w:p>
                        <w:sdt>
                          <w:sdtPr>
                            <w:rPr>
                              <w:b/>
                              <w:color w:val="2F5496" w:themeColor="accent5" w:themeShade="BF"/>
                              <w:sz w:val="72"/>
                              <w:szCs w:val="72"/>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EED9266" w14:textId="77777777" w:rsidR="009C4B2B" w:rsidRPr="009C4B2B" w:rsidRDefault="00561FB2">
                              <w:pPr>
                                <w:jc w:val="right"/>
                                <w:rPr>
                                  <w:b/>
                                  <w:smallCaps/>
                                  <w:color w:val="2F5496" w:themeColor="accent5" w:themeShade="BF"/>
                                  <w:sz w:val="72"/>
                                  <w:szCs w:val="72"/>
                                </w:rPr>
                              </w:pPr>
                              <w:r>
                                <w:rPr>
                                  <w:b/>
                                  <w:color w:val="2F5496" w:themeColor="accent5" w:themeShade="BF"/>
                                  <w:sz w:val="72"/>
                                  <w:szCs w:val="72"/>
                                </w:rPr>
                                <w:t xml:space="preserve">     </w:t>
                              </w:r>
                            </w:p>
                          </w:sdtContent>
                        </w:sdt>
                      </w:txbxContent>
                    </v:textbox>
                    <w10:wrap type="square" anchorx="page" anchory="page"/>
                  </v:shape>
                </w:pict>
              </mc:Fallback>
            </mc:AlternateContent>
          </w:r>
        </w:p>
        <w:p w14:paraId="72CCFE2E" w14:textId="77777777" w:rsidR="009C4B2B" w:rsidRDefault="009C4B2B">
          <w:pPr>
            <w:rPr>
              <w:rFonts w:ascii="Arial" w:hAnsi="Arial" w:cs="Arial"/>
              <w:sz w:val="24"/>
              <w:szCs w:val="24"/>
            </w:rPr>
          </w:pPr>
          <w:r>
            <w:rPr>
              <w:rFonts w:ascii="Arial" w:hAnsi="Arial" w:cs="Arial"/>
              <w:noProof/>
              <w:sz w:val="24"/>
              <w:szCs w:val="24"/>
              <w:lang w:eastAsia="es-MX"/>
            </w:rPr>
            <w:drawing>
              <wp:anchor distT="0" distB="0" distL="114300" distR="114300" simplePos="0" relativeHeight="251663360" behindDoc="1" locked="0" layoutInCell="1" allowOverlap="1" wp14:anchorId="2981CDAB" wp14:editId="73BBE09A">
                <wp:simplePos x="0" y="0"/>
                <wp:positionH relativeFrom="column">
                  <wp:posOffset>1643610</wp:posOffset>
                </wp:positionH>
                <wp:positionV relativeFrom="paragraph">
                  <wp:posOffset>283264</wp:posOffset>
                </wp:positionV>
                <wp:extent cx="2616740" cy="26167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a:blip r:embed="rId11">
                          <a:extLst>
                            <a:ext uri="{28A0092B-C50C-407E-A947-70E740481C1C}">
                              <a14:useLocalDpi xmlns:a14="http://schemas.microsoft.com/office/drawing/2010/main" val="0"/>
                            </a:ext>
                          </a:extLst>
                        </a:blip>
                        <a:stretch>
                          <a:fillRect/>
                        </a:stretch>
                      </pic:blipFill>
                      <pic:spPr>
                        <a:xfrm>
                          <a:off x="0" y="0"/>
                          <a:ext cx="2616740" cy="261674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0" locked="0" layoutInCell="1" allowOverlap="1" wp14:anchorId="09A458BA" wp14:editId="00EC96E4">
                    <wp:simplePos x="0" y="0"/>
                    <wp:positionH relativeFrom="page">
                      <wp:posOffset>228600</wp:posOffset>
                    </wp:positionH>
                    <wp:positionV relativeFrom="page">
                      <wp:posOffset>7190509</wp:posOffset>
                    </wp:positionV>
                    <wp:extent cx="7315200" cy="1956031"/>
                    <wp:effectExtent l="0" t="0" r="0" b="6350"/>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1956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Calibri" w:hAnsi="Calibri" w:cs="Times New Roman"/>
                                    <w:b/>
                                    <w:bCs/>
                                    <w:color w:val="FFFFFF"/>
                                    <w:sz w:val="28"/>
                                    <w:szCs w:val="28"/>
                                    <w:lang w:val="es-SV"/>
                                  </w:rPr>
                                  <w:alias w:val="Autor"/>
                                  <w:id w:val="-1602715261"/>
                                  <w:dataBinding w:prefixMappings="xmlns:ns0='http://schemas.openxmlformats.org/package/2006/metadata/core-properties' xmlns:ns1='http://purl.org/dc/elements/1.1/'" w:xpath="/ns0:coreProperties[1]/ns1:creator[1]" w:storeItemID="{6C3C8BC8-F283-45AE-878A-BAB7291924A1}"/>
                                  <w:text/>
                                </w:sdtPr>
                                <w:sdtEndPr/>
                                <w:sdtContent>
                                  <w:p w14:paraId="0E492D8F" w14:textId="77777777" w:rsidR="009C4B2B" w:rsidRPr="009C4B2B" w:rsidRDefault="00B32014" w:rsidP="009C4B2B">
                                    <w:pPr>
                                      <w:spacing w:after="0" w:line="240" w:lineRule="auto"/>
                                      <w:rPr>
                                        <w:rFonts w:ascii="Calibri" w:eastAsia="Calibri" w:hAnsi="Calibri" w:cs="Times New Roman"/>
                                        <w:b/>
                                        <w:bCs/>
                                        <w:color w:val="FFFFFF"/>
                                        <w:sz w:val="28"/>
                                        <w:szCs w:val="28"/>
                                        <w:lang w:val="es-SV"/>
                                      </w:rPr>
                                    </w:pPr>
                                    <w:r>
                                      <w:rPr>
                                        <w:rFonts w:ascii="Calibri" w:eastAsia="Calibri" w:hAnsi="Calibri" w:cs="Times New Roman"/>
                                        <w:b/>
                                        <w:bCs/>
                                        <w:color w:val="FFFFFF"/>
                                        <w:sz w:val="28"/>
                                        <w:szCs w:val="28"/>
                                        <w:lang w:val="es-SV"/>
                                      </w:rPr>
                                      <w:t>SAUL</w:t>
                                    </w:r>
                                  </w:p>
                                </w:sdtContent>
                              </w:sdt>
                              <w:sdt>
                                <w:sdtPr>
                                  <w:rPr>
                                    <w:rFonts w:ascii="Arial" w:eastAsia="Calibri" w:hAnsi="Arial" w:cs="Arial"/>
                                    <w:b/>
                                    <w:bCs/>
                                    <w:color w:val="2F5496" w:themeColor="accent5" w:themeShade="BF"/>
                                    <w:sz w:val="28"/>
                                    <w:szCs w:val="28"/>
                                    <w:lang w:val="es-SV"/>
                                  </w:rPr>
                                  <w:alias w:val="Compañía"/>
                                  <w:id w:val="-555858939"/>
                                  <w:showingPlcHdr/>
                                  <w:dataBinding w:prefixMappings="xmlns:ns0='http://schemas.openxmlformats.org/officeDocument/2006/extended-properties'" w:xpath="/ns0:Properties[1]/ns0:Company[1]" w:storeItemID="{6668398D-A668-4E3E-A5EB-62B293D839F1}"/>
                                  <w:text/>
                                </w:sdtPr>
                                <w:sdtEndPr/>
                                <w:sdtContent>
                                  <w:p w14:paraId="286574A8" w14:textId="431D4FCA" w:rsidR="009C4B2B" w:rsidRPr="009C4B2B" w:rsidRDefault="00F26C65" w:rsidP="009C4B2B">
                                    <w:pPr>
                                      <w:spacing w:after="0" w:line="240" w:lineRule="auto"/>
                                      <w:jc w:val="center"/>
                                      <w:rPr>
                                        <w:rFonts w:ascii="Arial" w:eastAsia="Calibri" w:hAnsi="Arial" w:cs="Arial"/>
                                        <w:b/>
                                        <w:bCs/>
                                        <w:color w:val="2F5496" w:themeColor="accent5" w:themeShade="BF"/>
                                        <w:sz w:val="28"/>
                                        <w:szCs w:val="28"/>
                                        <w:lang w:val="es-SV"/>
                                      </w:rPr>
                                    </w:pPr>
                                    <w:r>
                                      <w:rPr>
                                        <w:rFonts w:ascii="Arial" w:eastAsia="Calibri" w:hAnsi="Arial" w:cs="Arial"/>
                                        <w:b/>
                                        <w:bCs/>
                                        <w:color w:val="2F5496" w:themeColor="accent5" w:themeShade="BF"/>
                                        <w:sz w:val="28"/>
                                        <w:szCs w:val="28"/>
                                        <w:lang w:val="es-SV"/>
                                      </w:rPr>
                                      <w:t xml:space="preserve">     </w:t>
                                    </w:r>
                                  </w:p>
                                </w:sdtContent>
                              </w:sdt>
                              <w:p w14:paraId="5739233A" w14:textId="77777777" w:rsidR="009C4B2B" w:rsidRPr="009C4B2B" w:rsidRDefault="009C4B2B" w:rsidP="009C4B2B">
                                <w:pPr>
                                  <w:pStyle w:val="Sinespaciado"/>
                                  <w:rPr>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09A458BA" id="_x0000_t202" coordsize="21600,21600" o:spt="202" path="m,l,21600r21600,l21600,xe">
                    <v:stroke joinstyle="miter"/>
                    <v:path gradientshapeok="t" o:connecttype="rect"/>
                  </v:shapetype>
                  <v:shape id="Cuadro de texto 152" o:spid="_x0000_s1027" type="#_x0000_t202" style="position:absolute;margin-left:18pt;margin-top:566.2pt;width:8in;height:154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kThwIAAHAFAAAOAAAAZHJzL2Uyb0RvYy54bWysVFtP2zAUfp+0/2D5fSQFtWMVKeqKmCYh&#10;QCsTz65j02iOj2e7bbpfv89OUxDbC9NenJNzvnO/XFx2rWFb5UNDtuKjk5IzZSXVjX2q+PeH6w/n&#10;nIUobC0MWVXxvQr8cvb+3cXOTdUprcnUyjMYsWG6cxVfx+imRRHkWrUinJBTFkJNvhURv/6pqL3Y&#10;wXpritOynBQ78rXzJFUI4F71Qj7L9rVWMt5pHVRkpuKILebX53eV3mJ2IaZPXrh1Iw9hiH+IohWN&#10;hdOjqSsRBdv45g9TbSM9BdLxRFJbkNaNVDkHZDMqX2WzXAunci4oTnDHMoX/Z1bebu89a2r0bnzK&#10;mRUtmrTYiNoTqxWLqovEkgiF2rkwBX7poBG7z9RBaeAHMFP+nfZt+iIzBjlKvj+WGbaYBPPjGQyW&#10;EEnIRp/Gk/Is2yme1Z0P8YuiliWi4h59zOUV25sQEQqgAyR5s3TdGJN7aSzbVXxyNi6zwlECDWMT&#10;VuWpOJhJKfWhZyrujUoYY78pjarkDBIjz6NaGM+2ApMkpFQ2DkFndEJpBPEWxQP+Oaq3KPd5QCN7&#10;JhuPym1jyefsX4Vd/xhC1j0ehXyRdyJjt+r6cRg6u6J6j4Z76ncnOHndoCk3IsR74bEsaCQOQLzD&#10;ow2h+HSgOFuT//U3fsJjhiHlbIflq3j4uRFecWa+Wkz3aFKWeUJi/oUHn4nJ+fg8Dc5qYNtNuyA0&#10;ZIQr42QmEziagdSe2keciHlyCJGwEm4rvhrIReyvAU6MVPN5BmE1nYg3dulkMp0KnKbtoXsU3h1G&#10;Mm3GLQ0bKqavJrPHJk1L800k3eSxTSXuC3ooPdY6T/PhBKW78fI/o54P5ew3AAAA//8DAFBLAwQU&#10;AAYACAAAACEAT8HVLeIAAAANAQAADwAAAGRycy9kb3ducmV2LnhtbEyPwU7DMBBE70j8g7VIXCrq&#10;pI1CCHEqBMoJcWjTD3DjxQnEdrDdNvD1bE9w250dzb6pNrMZ2Ql9GJwVkC4TYGg7pwarBezb5q4A&#10;FqK0So7OooBvDLCpr68qWSp3tls87aJmFGJDKQX0MU4l56Hr0ciwdBNaur07b2Sk1WuuvDxTuBn5&#10;KklybuRg6UMvJ3zusfvcHY0ArfRevTX37SJv8vbr4eV18fHjhbi9mZ8egUWc458ZLviEDjUxHdzR&#10;qsBGAeucqkTS0/UqA3ZxpEVB2oGmLEsy4HXF/7eofwEAAP//AwBQSwECLQAUAAYACAAAACEAtoM4&#10;kv4AAADhAQAAEwAAAAAAAAAAAAAAAAAAAAAAW0NvbnRlbnRfVHlwZXNdLnhtbFBLAQItABQABgAI&#10;AAAAIQA4/SH/1gAAAJQBAAALAAAAAAAAAAAAAAAAAC8BAABfcmVscy8ucmVsc1BLAQItABQABgAI&#10;AAAAIQBWpTkThwIAAHAFAAAOAAAAAAAAAAAAAAAAAC4CAABkcnMvZTJvRG9jLnhtbFBLAQItABQA&#10;BgAIAAAAIQBPwdUt4gAAAA0BAAAPAAAAAAAAAAAAAAAAAOEEAABkcnMvZG93bnJldi54bWxQSwUG&#10;AAAAAAQABADzAAAA8AUAAAAA&#10;" filled="f" stroked="f" strokeweight=".5pt">
                    <v:textbox inset="126pt,0,54pt,0">
                      <w:txbxContent>
                        <w:sdt>
                          <w:sdtPr>
                            <w:rPr>
                              <w:rFonts w:ascii="Calibri" w:eastAsia="Calibri" w:hAnsi="Calibri" w:cs="Times New Roman"/>
                              <w:b/>
                              <w:bCs/>
                              <w:color w:val="FFFFFF"/>
                              <w:sz w:val="28"/>
                              <w:szCs w:val="28"/>
                              <w:lang w:val="es-SV"/>
                            </w:rPr>
                            <w:alias w:val="Autor"/>
                            <w:id w:val="-1602715261"/>
                            <w:dataBinding w:prefixMappings="xmlns:ns0='http://schemas.openxmlformats.org/package/2006/metadata/core-properties' xmlns:ns1='http://purl.org/dc/elements/1.1/'" w:xpath="/ns0:coreProperties[1]/ns1:creator[1]" w:storeItemID="{6C3C8BC8-F283-45AE-878A-BAB7291924A1}"/>
                            <w:text/>
                          </w:sdtPr>
                          <w:sdtEndPr/>
                          <w:sdtContent>
                            <w:p w14:paraId="0E492D8F" w14:textId="77777777" w:rsidR="009C4B2B" w:rsidRPr="009C4B2B" w:rsidRDefault="00B32014" w:rsidP="009C4B2B">
                              <w:pPr>
                                <w:spacing w:after="0" w:line="240" w:lineRule="auto"/>
                                <w:rPr>
                                  <w:rFonts w:ascii="Calibri" w:eastAsia="Calibri" w:hAnsi="Calibri" w:cs="Times New Roman"/>
                                  <w:b/>
                                  <w:bCs/>
                                  <w:color w:val="FFFFFF"/>
                                  <w:sz w:val="28"/>
                                  <w:szCs w:val="28"/>
                                  <w:lang w:val="es-SV"/>
                                </w:rPr>
                              </w:pPr>
                              <w:r>
                                <w:rPr>
                                  <w:rFonts w:ascii="Calibri" w:eastAsia="Calibri" w:hAnsi="Calibri" w:cs="Times New Roman"/>
                                  <w:b/>
                                  <w:bCs/>
                                  <w:color w:val="FFFFFF"/>
                                  <w:sz w:val="28"/>
                                  <w:szCs w:val="28"/>
                                  <w:lang w:val="es-SV"/>
                                </w:rPr>
                                <w:t>SAUL</w:t>
                              </w:r>
                            </w:p>
                          </w:sdtContent>
                        </w:sdt>
                        <w:sdt>
                          <w:sdtPr>
                            <w:rPr>
                              <w:rFonts w:ascii="Arial" w:eastAsia="Calibri" w:hAnsi="Arial" w:cs="Arial"/>
                              <w:b/>
                              <w:bCs/>
                              <w:color w:val="2F5496" w:themeColor="accent5" w:themeShade="BF"/>
                              <w:sz w:val="28"/>
                              <w:szCs w:val="28"/>
                              <w:lang w:val="es-SV"/>
                            </w:rPr>
                            <w:alias w:val="Compañía"/>
                            <w:id w:val="-555858939"/>
                            <w:showingPlcHdr/>
                            <w:dataBinding w:prefixMappings="xmlns:ns0='http://schemas.openxmlformats.org/officeDocument/2006/extended-properties'" w:xpath="/ns0:Properties[1]/ns0:Company[1]" w:storeItemID="{6668398D-A668-4E3E-A5EB-62B293D839F1}"/>
                            <w:text/>
                          </w:sdtPr>
                          <w:sdtEndPr/>
                          <w:sdtContent>
                            <w:p w14:paraId="286574A8" w14:textId="431D4FCA" w:rsidR="009C4B2B" w:rsidRPr="009C4B2B" w:rsidRDefault="00F26C65" w:rsidP="009C4B2B">
                              <w:pPr>
                                <w:spacing w:after="0" w:line="240" w:lineRule="auto"/>
                                <w:jc w:val="center"/>
                                <w:rPr>
                                  <w:rFonts w:ascii="Arial" w:eastAsia="Calibri" w:hAnsi="Arial" w:cs="Arial"/>
                                  <w:b/>
                                  <w:bCs/>
                                  <w:color w:val="2F5496" w:themeColor="accent5" w:themeShade="BF"/>
                                  <w:sz w:val="28"/>
                                  <w:szCs w:val="28"/>
                                  <w:lang w:val="es-SV"/>
                                </w:rPr>
                              </w:pPr>
                              <w:r>
                                <w:rPr>
                                  <w:rFonts w:ascii="Arial" w:eastAsia="Calibri" w:hAnsi="Arial" w:cs="Arial"/>
                                  <w:b/>
                                  <w:bCs/>
                                  <w:color w:val="2F5496" w:themeColor="accent5" w:themeShade="BF"/>
                                  <w:sz w:val="28"/>
                                  <w:szCs w:val="28"/>
                                  <w:lang w:val="es-SV"/>
                                </w:rPr>
                                <w:t xml:space="preserve">     </w:t>
                              </w:r>
                            </w:p>
                          </w:sdtContent>
                        </w:sdt>
                        <w:p w14:paraId="5739233A" w14:textId="77777777" w:rsidR="009C4B2B" w:rsidRPr="009C4B2B" w:rsidRDefault="009C4B2B" w:rsidP="009C4B2B">
                          <w:pPr>
                            <w:pStyle w:val="Sinespaciado"/>
                            <w:rPr>
                              <w:color w:val="595959" w:themeColor="text1" w:themeTint="A6"/>
                              <w:sz w:val="28"/>
                              <w:szCs w:val="28"/>
                            </w:rPr>
                          </w:pPr>
                        </w:p>
                      </w:txbxContent>
                    </v:textbox>
                    <w10:wrap type="square" anchorx="page" anchory="page"/>
                  </v:shape>
                </w:pict>
              </mc:Fallback>
            </mc:AlternateContent>
          </w:r>
          <w:r>
            <w:rPr>
              <w:rFonts w:ascii="Arial" w:hAnsi="Arial" w:cs="Arial"/>
              <w:sz w:val="24"/>
              <w:szCs w:val="24"/>
            </w:rPr>
            <w:br w:type="page"/>
          </w:r>
        </w:p>
      </w:sdtContent>
    </w:sdt>
    <w:p w14:paraId="3D402033" w14:textId="77777777" w:rsidR="00BE300C" w:rsidRPr="00BE300C" w:rsidRDefault="00BE300C" w:rsidP="00BE300C">
      <w:pPr>
        <w:shd w:val="clear" w:color="auto" w:fill="B4C6E7"/>
        <w:spacing w:after="0" w:line="240" w:lineRule="auto"/>
        <w:contextualSpacing/>
        <w:rPr>
          <w:rFonts w:ascii="Calibri Light" w:eastAsia="Times New Roman" w:hAnsi="Calibri Light" w:cs="Times New Roman"/>
          <w:spacing w:val="-10"/>
          <w:kern w:val="28"/>
          <w:sz w:val="56"/>
          <w:szCs w:val="56"/>
          <w:lang w:val="es-SV"/>
        </w:rPr>
      </w:pPr>
      <w:r w:rsidRPr="00BE300C">
        <w:rPr>
          <w:rFonts w:ascii="Calibri Light" w:eastAsia="Times New Roman" w:hAnsi="Calibri Light" w:cs="Times New Roman"/>
          <w:spacing w:val="-10"/>
          <w:kern w:val="28"/>
          <w:sz w:val="56"/>
          <w:szCs w:val="56"/>
          <w:lang w:val="es-SV"/>
        </w:rPr>
        <w:lastRenderedPageBreak/>
        <w:t>RESUMEN EJECUTIVO</w:t>
      </w:r>
    </w:p>
    <w:p w14:paraId="6020172C" w14:textId="77777777" w:rsidR="00294950" w:rsidRDefault="00294950">
      <w:pPr>
        <w:rPr>
          <w:rFonts w:ascii="Arial" w:hAnsi="Arial" w:cs="Arial"/>
          <w:sz w:val="24"/>
          <w:szCs w:val="24"/>
        </w:rPr>
      </w:pPr>
    </w:p>
    <w:p w14:paraId="4A25DA3C" w14:textId="77777777" w:rsidR="00BE300C" w:rsidRDefault="00BE300C">
      <w:pPr>
        <w:rPr>
          <w:rFonts w:ascii="Arial" w:hAnsi="Arial" w:cs="Arial"/>
          <w:sz w:val="24"/>
          <w:szCs w:val="24"/>
        </w:rPr>
      </w:pPr>
    </w:p>
    <w:p w14:paraId="2932152D" w14:textId="77777777" w:rsidR="00BE300C" w:rsidRPr="00BE300C" w:rsidRDefault="00BE300C" w:rsidP="00BE300C">
      <w:pPr>
        <w:jc w:val="both"/>
        <w:rPr>
          <w:rFonts w:ascii="Arial" w:eastAsia="Calibri" w:hAnsi="Arial" w:cs="Arial"/>
          <w:lang w:val="es-SV"/>
        </w:rPr>
      </w:pPr>
      <w:r w:rsidRPr="00BE300C">
        <w:rPr>
          <w:rFonts w:ascii="Arial" w:eastAsia="Calibri" w:hAnsi="Arial" w:cs="Arial"/>
          <w:lang w:val="es-SV"/>
        </w:rPr>
        <w:t xml:space="preserve">El Plan Operativo Anual </w:t>
      </w:r>
      <w:r>
        <w:rPr>
          <w:rFonts w:ascii="Arial" w:eastAsia="Calibri" w:hAnsi="Arial" w:cs="Arial"/>
          <w:b/>
          <w:lang w:val="es-SV"/>
        </w:rPr>
        <w:t>(POA) 2022</w:t>
      </w:r>
      <w:r w:rsidRPr="00BE300C">
        <w:rPr>
          <w:rFonts w:ascii="Arial" w:eastAsia="Calibri" w:hAnsi="Arial" w:cs="Arial"/>
          <w:lang w:val="es-SV"/>
        </w:rPr>
        <w:t xml:space="preserve"> es la principal herramienta de planeación de la Alcaldía Municipal de Atiquizaya, con la cual se formula la programación anual de actividades, metas estratégicas y operativas, transformándose en el elemento articulador de lo estratégico y lo operativo, es decir, convirtiendo la planeación estratégica en acciones concretas para dar cumplimiento a los compromisos con los Ciudadanos Atiquizayenses.</w:t>
      </w:r>
    </w:p>
    <w:p w14:paraId="01632FFA" w14:textId="576A1E2E" w:rsidR="00BE300C" w:rsidRPr="00BE300C" w:rsidRDefault="00BE300C" w:rsidP="00BE300C">
      <w:pPr>
        <w:jc w:val="both"/>
        <w:rPr>
          <w:rFonts w:ascii="Arial" w:eastAsia="Calibri" w:hAnsi="Arial" w:cs="Arial"/>
          <w:lang w:val="es-SV"/>
        </w:rPr>
      </w:pPr>
      <w:r w:rsidRPr="00BE300C">
        <w:rPr>
          <w:rFonts w:ascii="Arial" w:eastAsia="Calibri" w:hAnsi="Arial" w:cs="Arial"/>
          <w:lang w:val="es-SV"/>
        </w:rPr>
        <w:t xml:space="preserve">Con este propósito, el Departamento de la Gerencia Administrativa, inicia los trabajos de coordinación entre todas las unidades organizativas de la Alcaldía Municipal; teniendo como resultado un ejercicio de planeación y programación vinculada con el Presupuesto Institucional que es aprobado por el Concejo Municipal y acorde a la estructura organizativa aprobada para el año. Para atender el conjunto de necesidades de los ciudadanos, priorizando los proyectos de desarrollo, las obras y acciones </w:t>
      </w:r>
      <w:r w:rsidR="00CB7A63">
        <w:rPr>
          <w:rFonts w:ascii="Arial" w:eastAsia="Calibri" w:hAnsi="Arial" w:cs="Arial"/>
          <w:lang w:val="es-SV"/>
        </w:rPr>
        <w:t xml:space="preserve">  </w:t>
      </w:r>
      <w:r w:rsidRPr="00BE300C">
        <w:rPr>
          <w:rFonts w:ascii="Arial" w:eastAsia="Calibri" w:hAnsi="Arial" w:cs="Arial"/>
          <w:lang w:val="es-SV"/>
        </w:rPr>
        <w:t>asociadas para contribuir al cumplimiento de la Visión Institucional de transformar a Atiquizaya en una Ciudad de crecimiento por lo tanto el Plan se convertirá en el Instrumento para la evaluación anual de los resultados de la Gestión Municipal.</w:t>
      </w:r>
    </w:p>
    <w:p w14:paraId="55342804" w14:textId="77777777" w:rsidR="00BE300C" w:rsidRPr="00BE300C" w:rsidRDefault="00BE300C" w:rsidP="00BE300C">
      <w:pPr>
        <w:jc w:val="both"/>
        <w:rPr>
          <w:rFonts w:ascii="Arial" w:eastAsia="Calibri" w:hAnsi="Arial" w:cs="Arial"/>
          <w:lang w:val="es-SV"/>
        </w:rPr>
      </w:pPr>
      <w:r w:rsidRPr="00BE300C">
        <w:rPr>
          <w:rFonts w:ascii="Arial" w:eastAsia="Calibri" w:hAnsi="Arial" w:cs="Arial"/>
          <w:lang w:val="es-SV"/>
        </w:rPr>
        <w:t xml:space="preserve">Como resultado, se logró integrar el documento </w:t>
      </w:r>
      <w:r w:rsidRPr="00BE300C">
        <w:rPr>
          <w:rFonts w:ascii="Arial" w:eastAsia="Calibri" w:hAnsi="Arial" w:cs="Arial"/>
          <w:b/>
          <w:lang w:val="es-SV"/>
        </w:rPr>
        <w:t>PLAN OPERATIVO ANUAL (POA)</w:t>
      </w:r>
      <w:r w:rsidRPr="00BE300C">
        <w:rPr>
          <w:rFonts w:ascii="Arial" w:eastAsia="Calibri" w:hAnsi="Arial" w:cs="Arial"/>
          <w:lang w:val="es-SV"/>
        </w:rPr>
        <w:t xml:space="preserve"> de manera coherente y sistemática, garantizando su adecuado mantenimiento en sus diferentes etapas de ejecución, monitoreo, seguimiento y evaluación en el marco de la transparencia y rendición de cuentas. Además, es importante señalar que este plan servirá como insumo en el proceso de Formulación del Presupuesto Municipal del año.</w:t>
      </w:r>
    </w:p>
    <w:p w14:paraId="4CF00303" w14:textId="77777777" w:rsidR="00BE300C" w:rsidRPr="00BE300C" w:rsidRDefault="00BE300C" w:rsidP="00BE300C">
      <w:pPr>
        <w:jc w:val="both"/>
        <w:rPr>
          <w:rFonts w:ascii="Arial" w:eastAsia="Calibri" w:hAnsi="Arial" w:cs="Arial"/>
          <w:lang w:val="es-SV"/>
        </w:rPr>
      </w:pPr>
      <w:r w:rsidRPr="00BE300C">
        <w:rPr>
          <w:rFonts w:ascii="Arial" w:eastAsia="Calibri" w:hAnsi="Arial" w:cs="Arial"/>
          <w:lang w:val="es-SV"/>
        </w:rPr>
        <w:t xml:space="preserve">Esta herramienta de Control Interno, formulado en concordancia a lo indicado en las Normas Técnicas de Control Interno  de la Municipal, constituye la principal herramienta en la que se establecen  las metas estratégicas y operativas y sus correspondientes actividades sustantivas, montos presupuestarios asignados a cada una de las Unidades Organizativas de maneras, las acciones y compromisos anuales para dar cumplimiento a los objetivos y metas institucionales  que le permiten alcanzar satisfactoriamente lo mandatado por el Código Municipal en su artículo 4 donde se establecen las competencias Municipales; además es el instrumento que determina la inversión Municipal del año. </w:t>
      </w:r>
    </w:p>
    <w:p w14:paraId="2EB05C10" w14:textId="77777777" w:rsidR="00BE300C" w:rsidRPr="00BE300C" w:rsidRDefault="00BE300C" w:rsidP="00BE300C">
      <w:pPr>
        <w:jc w:val="both"/>
        <w:rPr>
          <w:rFonts w:ascii="Arial" w:eastAsia="Calibri" w:hAnsi="Arial" w:cs="Arial"/>
          <w:lang w:val="es-SV"/>
        </w:rPr>
      </w:pPr>
      <w:r w:rsidRPr="00BE300C">
        <w:rPr>
          <w:rFonts w:ascii="Arial" w:eastAsia="Calibri" w:hAnsi="Arial" w:cs="Arial"/>
          <w:lang w:val="es-SV"/>
        </w:rPr>
        <w:t>El Plan Operativo Anual viene a constituir una guía de metas, objetivos y acciones que deberán aplicarse en la Institución, en los diferentes aspectos conforme a las normas contempladas en las Leyes, reglamento y demás disposiciones legales establecidas y que están en vigencia.</w:t>
      </w:r>
    </w:p>
    <w:p w14:paraId="3EC8A0B6" w14:textId="77777777" w:rsidR="00BE300C" w:rsidRPr="00BE300C" w:rsidRDefault="00BE300C" w:rsidP="00BE300C">
      <w:pPr>
        <w:jc w:val="both"/>
        <w:rPr>
          <w:rFonts w:ascii="Arial" w:eastAsia="Calibri" w:hAnsi="Arial" w:cs="Arial"/>
          <w:lang w:val="es-SV"/>
        </w:rPr>
      </w:pPr>
      <w:r w:rsidRPr="00BE300C">
        <w:rPr>
          <w:rFonts w:ascii="Arial" w:eastAsia="Calibri" w:hAnsi="Arial" w:cs="Arial"/>
          <w:lang w:val="es-SV"/>
        </w:rPr>
        <w:t>La finalidad: con la aplicación, ejecución y seguimiento del presente plan, se pretende optimizar los resultados en los aspectos de gestión financiera, institucional, operativa y administrativa en beneficio de la municipalidad.</w:t>
      </w:r>
    </w:p>
    <w:p w14:paraId="31CA4A39" w14:textId="77777777" w:rsidR="00BE300C" w:rsidRPr="00BE300C" w:rsidRDefault="00BE300C" w:rsidP="00BE300C">
      <w:pPr>
        <w:jc w:val="both"/>
        <w:rPr>
          <w:rFonts w:ascii="Arial" w:eastAsia="Calibri" w:hAnsi="Arial" w:cs="Arial"/>
          <w:lang w:val="es-SV"/>
        </w:rPr>
        <w:sectPr w:rsidR="00BE300C" w:rsidRPr="00BE300C" w:rsidSect="00612753">
          <w:headerReference w:type="default" r:id="rId12"/>
          <w:headerReference w:type="first" r:id="rId13"/>
          <w:pgSz w:w="11906" w:h="16838"/>
          <w:pgMar w:top="1417" w:right="1701" w:bottom="1417" w:left="1701" w:header="708" w:footer="708" w:gutter="0"/>
          <w:pgNumType w:start="0"/>
          <w:cols w:space="708"/>
          <w:titlePg/>
          <w:docGrid w:linePitch="360"/>
        </w:sectPr>
      </w:pPr>
      <w:r w:rsidRPr="00BE300C">
        <w:rPr>
          <w:rFonts w:ascii="Arial" w:eastAsia="Calibri" w:hAnsi="Arial" w:cs="Arial"/>
          <w:lang w:val="es-SV"/>
        </w:rPr>
        <w:t>El presente Plan Operativo Anual será evaluado durante su proceso y al final para evaluar y consolidar logros y dificultades</w:t>
      </w:r>
      <w:r>
        <w:rPr>
          <w:rFonts w:ascii="Arial" w:eastAsia="Calibri" w:hAnsi="Arial" w:cs="Arial"/>
          <w:lang w:val="es-SV"/>
        </w:rPr>
        <w:t>.</w:t>
      </w:r>
    </w:p>
    <w:p w14:paraId="388E39F5" w14:textId="77777777" w:rsidR="00BE300C" w:rsidRPr="00BE300C" w:rsidRDefault="00BE300C" w:rsidP="00BE300C">
      <w:pPr>
        <w:shd w:val="clear" w:color="auto" w:fill="B4C6E7"/>
        <w:spacing w:after="0" w:line="240" w:lineRule="auto"/>
        <w:contextualSpacing/>
        <w:rPr>
          <w:rFonts w:ascii="Calibri Light" w:eastAsia="Times New Roman" w:hAnsi="Calibri Light" w:cs="Times New Roman"/>
          <w:spacing w:val="-10"/>
          <w:kern w:val="28"/>
          <w:sz w:val="56"/>
          <w:szCs w:val="56"/>
          <w:lang w:val="es-SV"/>
        </w:rPr>
      </w:pPr>
      <w:r w:rsidRPr="00BE300C">
        <w:rPr>
          <w:rFonts w:ascii="Calibri Light" w:eastAsia="Times New Roman" w:hAnsi="Calibri Light" w:cs="Times New Roman"/>
          <w:spacing w:val="-10"/>
          <w:kern w:val="28"/>
          <w:sz w:val="56"/>
          <w:szCs w:val="56"/>
          <w:lang w:val="es-SV"/>
        </w:rPr>
        <w:lastRenderedPageBreak/>
        <w:t xml:space="preserve">OBJETIVO GENERAL </w:t>
      </w:r>
    </w:p>
    <w:p w14:paraId="43525042" w14:textId="77777777" w:rsidR="00BE300C" w:rsidRPr="00BE300C" w:rsidRDefault="00BE300C" w:rsidP="00BE300C">
      <w:pPr>
        <w:shd w:val="clear" w:color="auto" w:fill="B4C6E7"/>
        <w:jc w:val="both"/>
        <w:rPr>
          <w:rFonts w:ascii="Arial" w:eastAsia="Calibri" w:hAnsi="Arial" w:cs="Arial"/>
          <w:b/>
          <w:lang w:val="es-SV"/>
        </w:rPr>
      </w:pPr>
    </w:p>
    <w:p w14:paraId="47DDCF2A" w14:textId="67C249C1" w:rsidR="00BE300C" w:rsidRPr="00BE300C" w:rsidRDefault="00E83473" w:rsidP="00E83473">
      <w:pPr>
        <w:numPr>
          <w:ilvl w:val="0"/>
          <w:numId w:val="1"/>
        </w:numPr>
        <w:jc w:val="both"/>
        <w:rPr>
          <w:rFonts w:ascii="Arial" w:eastAsia="Calibri" w:hAnsi="Arial" w:cs="Arial"/>
          <w:lang w:val="es-SV"/>
        </w:rPr>
      </w:pPr>
      <w:r w:rsidRPr="00E83473">
        <w:rPr>
          <w:rFonts w:ascii="Arial" w:eastAsia="Calibri" w:hAnsi="Arial" w:cs="Arial"/>
          <w:lang w:val="es-SV"/>
        </w:rPr>
        <w:t>Planificar de manera efectiva y cronológica el trabajo de las diferentes áreas de la municipalidad, impulsando así el desar</w:t>
      </w:r>
      <w:r>
        <w:rPr>
          <w:rFonts w:ascii="Arial" w:eastAsia="Calibri" w:hAnsi="Arial" w:cs="Arial"/>
          <w:lang w:val="es-SV"/>
        </w:rPr>
        <w:t xml:space="preserve">rollo del municipio de Atiquizaya </w:t>
      </w:r>
      <w:r w:rsidRPr="00E83473">
        <w:rPr>
          <w:rFonts w:ascii="Arial" w:eastAsia="Calibri" w:hAnsi="Arial" w:cs="Arial"/>
          <w:lang w:val="es-SV"/>
        </w:rPr>
        <w:t xml:space="preserve">mediante </w:t>
      </w:r>
      <w:r w:rsidR="00CB7A63">
        <w:rPr>
          <w:rFonts w:ascii="Arial" w:eastAsia="Calibri" w:hAnsi="Arial" w:cs="Arial"/>
          <w:lang w:val="es-SV"/>
        </w:rPr>
        <w:t xml:space="preserve">la </w:t>
      </w:r>
      <w:r w:rsidR="00561FB2">
        <w:rPr>
          <w:rFonts w:ascii="Arial" w:eastAsia="Calibri" w:hAnsi="Arial" w:cs="Arial"/>
          <w:lang w:val="es-SV"/>
        </w:rPr>
        <w:t>eficiente,</w:t>
      </w:r>
      <w:r w:rsidRPr="00E83473">
        <w:rPr>
          <w:rFonts w:ascii="Arial" w:eastAsia="Calibri" w:hAnsi="Arial" w:cs="Arial"/>
          <w:lang w:val="es-SV"/>
        </w:rPr>
        <w:t xml:space="preserve"> </w:t>
      </w:r>
      <w:r w:rsidR="00657987" w:rsidRPr="00E83473">
        <w:rPr>
          <w:rFonts w:ascii="Arial" w:eastAsia="Calibri" w:hAnsi="Arial" w:cs="Arial"/>
          <w:lang w:val="es-SV"/>
        </w:rPr>
        <w:t>modern</w:t>
      </w:r>
      <w:r w:rsidR="00CB7A63">
        <w:rPr>
          <w:rFonts w:ascii="Arial" w:eastAsia="Calibri" w:hAnsi="Arial" w:cs="Arial"/>
          <w:lang w:val="es-SV"/>
        </w:rPr>
        <w:t>a</w:t>
      </w:r>
      <w:r w:rsidR="00657987" w:rsidRPr="00E83473">
        <w:rPr>
          <w:rFonts w:ascii="Arial" w:eastAsia="Calibri" w:hAnsi="Arial" w:cs="Arial"/>
          <w:lang w:val="es-SV"/>
        </w:rPr>
        <w:t>, organizad</w:t>
      </w:r>
      <w:r w:rsidR="00CB7A63">
        <w:rPr>
          <w:rFonts w:ascii="Arial" w:eastAsia="Calibri" w:hAnsi="Arial" w:cs="Arial"/>
          <w:lang w:val="es-SV"/>
        </w:rPr>
        <w:t>a</w:t>
      </w:r>
      <w:r w:rsidRPr="00E83473">
        <w:rPr>
          <w:rFonts w:ascii="Arial" w:eastAsia="Calibri" w:hAnsi="Arial" w:cs="Arial"/>
          <w:lang w:val="es-SV"/>
        </w:rPr>
        <w:t xml:space="preserve"> y transparente administración municipal.</w:t>
      </w:r>
    </w:p>
    <w:p w14:paraId="23615A46" w14:textId="77777777" w:rsidR="00BE300C" w:rsidRPr="00BE300C" w:rsidRDefault="00BE300C" w:rsidP="00BE300C">
      <w:pPr>
        <w:jc w:val="both"/>
        <w:rPr>
          <w:rFonts w:ascii="Arial" w:eastAsia="Calibri" w:hAnsi="Arial" w:cs="Arial"/>
          <w:lang w:val="es-SV"/>
        </w:rPr>
      </w:pPr>
    </w:p>
    <w:p w14:paraId="68D0E500" w14:textId="77777777" w:rsidR="00BE300C" w:rsidRPr="00BE300C" w:rsidRDefault="00BE300C" w:rsidP="00BE300C">
      <w:pPr>
        <w:jc w:val="both"/>
        <w:rPr>
          <w:rFonts w:ascii="Arial" w:eastAsia="Calibri" w:hAnsi="Arial" w:cs="Arial"/>
          <w:lang w:val="es-SV"/>
        </w:rPr>
      </w:pPr>
    </w:p>
    <w:p w14:paraId="30EE2C55" w14:textId="77777777" w:rsidR="00BE300C" w:rsidRPr="00BE300C" w:rsidRDefault="00BE300C" w:rsidP="00BE300C">
      <w:pPr>
        <w:jc w:val="both"/>
        <w:rPr>
          <w:rFonts w:ascii="Arial" w:eastAsia="Calibri" w:hAnsi="Arial" w:cs="Arial"/>
          <w:lang w:val="es-SV"/>
        </w:rPr>
      </w:pPr>
    </w:p>
    <w:p w14:paraId="3C2791F8" w14:textId="77777777" w:rsidR="00BE300C" w:rsidRPr="00BE300C" w:rsidRDefault="00BE300C" w:rsidP="00BE300C">
      <w:pPr>
        <w:jc w:val="both"/>
        <w:rPr>
          <w:rFonts w:ascii="Arial" w:eastAsia="Calibri" w:hAnsi="Arial" w:cs="Arial"/>
          <w:b/>
          <w:lang w:val="es-SV"/>
        </w:rPr>
      </w:pPr>
    </w:p>
    <w:p w14:paraId="5517AFCF" w14:textId="77777777" w:rsidR="00BE300C" w:rsidRPr="00BE300C" w:rsidRDefault="00BE300C" w:rsidP="00BE300C">
      <w:pPr>
        <w:shd w:val="clear" w:color="auto" w:fill="B4C6E7"/>
        <w:spacing w:after="0" w:line="240" w:lineRule="auto"/>
        <w:contextualSpacing/>
        <w:rPr>
          <w:rFonts w:ascii="Calibri Light" w:eastAsia="Times New Roman" w:hAnsi="Calibri Light" w:cs="Times New Roman"/>
          <w:spacing w:val="-10"/>
          <w:kern w:val="28"/>
          <w:sz w:val="56"/>
          <w:szCs w:val="56"/>
          <w:lang w:val="es-SV"/>
        </w:rPr>
      </w:pPr>
      <w:r w:rsidRPr="00BE300C">
        <w:rPr>
          <w:rFonts w:ascii="Calibri Light" w:eastAsia="Times New Roman" w:hAnsi="Calibri Light" w:cs="Times New Roman"/>
          <w:spacing w:val="-10"/>
          <w:kern w:val="28"/>
          <w:sz w:val="56"/>
          <w:szCs w:val="56"/>
          <w:lang w:val="es-SV"/>
        </w:rPr>
        <w:t xml:space="preserve">OBJETIVOS ESPECIFICOS </w:t>
      </w:r>
    </w:p>
    <w:p w14:paraId="08C07471" w14:textId="77777777" w:rsidR="00BE300C" w:rsidRPr="00BE300C" w:rsidRDefault="00BE300C" w:rsidP="00BE300C">
      <w:pPr>
        <w:jc w:val="both"/>
        <w:rPr>
          <w:rFonts w:ascii="Arial" w:eastAsia="Calibri" w:hAnsi="Arial" w:cs="Arial"/>
          <w:lang w:val="es-SV"/>
        </w:rPr>
      </w:pPr>
    </w:p>
    <w:p w14:paraId="5A3FB72A" w14:textId="77777777" w:rsidR="00E83473" w:rsidRDefault="00E83473" w:rsidP="00E83473">
      <w:pPr>
        <w:pStyle w:val="Prrafodelista"/>
        <w:numPr>
          <w:ilvl w:val="0"/>
          <w:numId w:val="1"/>
        </w:numPr>
        <w:rPr>
          <w:rFonts w:ascii="Arial" w:eastAsia="Calibri" w:hAnsi="Arial" w:cs="Arial"/>
          <w:lang w:val="es-SV"/>
        </w:rPr>
      </w:pPr>
      <w:r w:rsidRPr="00E83473">
        <w:rPr>
          <w:rFonts w:ascii="Arial" w:eastAsia="Calibri" w:hAnsi="Arial" w:cs="Arial"/>
          <w:lang w:val="es-SV"/>
        </w:rPr>
        <w:t>Fortalecer la organización administrativa en la planificación, así como el seguimiento y control de programas, proyectos y acciones orientadas al desarrollo municipal y local.</w:t>
      </w:r>
    </w:p>
    <w:p w14:paraId="5962B53A" w14:textId="77777777" w:rsidR="00E83473" w:rsidRPr="00E83473" w:rsidRDefault="00E83473" w:rsidP="00E83473">
      <w:pPr>
        <w:pStyle w:val="Prrafodelista"/>
        <w:rPr>
          <w:rFonts w:ascii="Arial" w:eastAsia="Calibri" w:hAnsi="Arial" w:cs="Arial"/>
          <w:lang w:val="es-SV"/>
        </w:rPr>
      </w:pPr>
    </w:p>
    <w:p w14:paraId="3ACF4C49" w14:textId="77777777" w:rsidR="00BE300C" w:rsidRPr="00E83473" w:rsidRDefault="008D0AE0" w:rsidP="00E83473">
      <w:pPr>
        <w:pStyle w:val="Prrafodelista"/>
        <w:numPr>
          <w:ilvl w:val="0"/>
          <w:numId w:val="1"/>
        </w:numPr>
        <w:rPr>
          <w:rFonts w:ascii="Arial" w:eastAsia="Calibri" w:hAnsi="Arial" w:cs="Arial"/>
          <w:lang w:val="es-SV"/>
        </w:rPr>
      </w:pPr>
      <w:r>
        <w:rPr>
          <w:rFonts w:ascii="Arial" w:eastAsia="Calibri" w:hAnsi="Arial" w:cs="Arial"/>
          <w:lang w:val="es-SV"/>
        </w:rPr>
        <w:t xml:space="preserve"> </w:t>
      </w:r>
      <w:r w:rsidR="00E83473" w:rsidRPr="00E83473">
        <w:rPr>
          <w:rFonts w:ascii="Arial" w:eastAsia="Calibri" w:hAnsi="Arial" w:cs="Arial"/>
          <w:lang w:val="es-SV"/>
        </w:rPr>
        <w:t>Determinar el recurso humano, técnico y financiero que serán necesario disponer para la implementación y ejecución de las diferentes meta</w:t>
      </w:r>
      <w:r w:rsidR="00E83473">
        <w:rPr>
          <w:rFonts w:ascii="Arial" w:eastAsia="Calibri" w:hAnsi="Arial" w:cs="Arial"/>
          <w:lang w:val="es-SV"/>
        </w:rPr>
        <w:t>s que integran el POA de la Municipalidad de Atiquizaya 2022</w:t>
      </w:r>
    </w:p>
    <w:p w14:paraId="3DAE5AAC" w14:textId="77777777" w:rsidR="00BE300C" w:rsidRPr="00BE300C" w:rsidRDefault="00BE300C" w:rsidP="00BE300C">
      <w:pPr>
        <w:ind w:left="720"/>
        <w:jc w:val="both"/>
        <w:rPr>
          <w:rFonts w:ascii="Arial" w:eastAsia="Calibri" w:hAnsi="Arial" w:cs="Arial"/>
          <w:lang w:val="es-SV"/>
        </w:rPr>
      </w:pPr>
    </w:p>
    <w:p w14:paraId="64D93D44" w14:textId="77777777" w:rsidR="00BE300C" w:rsidRDefault="00BE300C" w:rsidP="00BE300C">
      <w:pPr>
        <w:numPr>
          <w:ilvl w:val="0"/>
          <w:numId w:val="1"/>
        </w:numPr>
        <w:jc w:val="both"/>
        <w:rPr>
          <w:rFonts w:ascii="Arial" w:eastAsia="Calibri" w:hAnsi="Arial" w:cs="Arial"/>
          <w:lang w:val="es-SV"/>
        </w:rPr>
      </w:pPr>
      <w:r w:rsidRPr="00BE300C">
        <w:rPr>
          <w:rFonts w:ascii="Arial" w:eastAsia="Calibri" w:hAnsi="Arial" w:cs="Arial"/>
          <w:lang w:val="es-SV"/>
        </w:rPr>
        <w:t>Supervisar la ejecución de los planes de trabajo de las diferentes unidades organizativas de la municipalidad con el propósito de lograr el cumplimiento de las metas definidas mediante el seguimiento del trabajo realizado.</w:t>
      </w:r>
    </w:p>
    <w:p w14:paraId="7D105029" w14:textId="77777777" w:rsidR="00E83473" w:rsidRDefault="00E83473" w:rsidP="00E83473">
      <w:pPr>
        <w:pStyle w:val="Prrafodelista"/>
        <w:rPr>
          <w:rFonts w:ascii="Arial" w:eastAsia="Calibri" w:hAnsi="Arial" w:cs="Arial"/>
          <w:lang w:val="es-SV"/>
        </w:rPr>
      </w:pPr>
    </w:p>
    <w:p w14:paraId="75E03BC3" w14:textId="77777777" w:rsidR="00E83473" w:rsidRDefault="00E83473" w:rsidP="00E83473">
      <w:pPr>
        <w:pStyle w:val="Prrafodelista"/>
        <w:rPr>
          <w:rFonts w:ascii="Arial" w:eastAsia="Calibri" w:hAnsi="Arial" w:cs="Arial"/>
          <w:lang w:val="es-SV"/>
        </w:rPr>
      </w:pPr>
    </w:p>
    <w:p w14:paraId="3661A63F" w14:textId="77777777" w:rsidR="00E83473" w:rsidRDefault="00E83473" w:rsidP="00E83473">
      <w:pPr>
        <w:pStyle w:val="Prrafodelista"/>
        <w:rPr>
          <w:rFonts w:ascii="Arial" w:eastAsia="Calibri" w:hAnsi="Arial" w:cs="Arial"/>
          <w:lang w:val="es-SV"/>
        </w:rPr>
      </w:pPr>
    </w:p>
    <w:p w14:paraId="5B3382D8" w14:textId="77777777" w:rsidR="00E83473" w:rsidRDefault="00E83473" w:rsidP="00E83473">
      <w:pPr>
        <w:jc w:val="both"/>
        <w:rPr>
          <w:rFonts w:ascii="Arial" w:eastAsia="Calibri" w:hAnsi="Arial" w:cs="Arial"/>
          <w:lang w:val="es-SV"/>
        </w:rPr>
      </w:pPr>
    </w:p>
    <w:p w14:paraId="622F8F01" w14:textId="77777777" w:rsidR="00E83473" w:rsidRDefault="00E83473" w:rsidP="00E83473">
      <w:pPr>
        <w:jc w:val="both"/>
        <w:rPr>
          <w:rFonts w:ascii="Arial" w:eastAsia="Calibri" w:hAnsi="Arial" w:cs="Arial"/>
          <w:lang w:val="es-SV"/>
        </w:rPr>
      </w:pPr>
    </w:p>
    <w:p w14:paraId="558E00D7" w14:textId="77777777" w:rsidR="00E83473" w:rsidRDefault="00E83473" w:rsidP="00E83473">
      <w:pPr>
        <w:jc w:val="both"/>
        <w:rPr>
          <w:rFonts w:ascii="Arial" w:eastAsia="Calibri" w:hAnsi="Arial" w:cs="Arial"/>
          <w:lang w:val="es-SV"/>
        </w:rPr>
      </w:pPr>
    </w:p>
    <w:p w14:paraId="43C30C06" w14:textId="77777777" w:rsidR="00E83473" w:rsidRDefault="00E83473" w:rsidP="00E83473">
      <w:pPr>
        <w:jc w:val="both"/>
        <w:rPr>
          <w:rFonts w:ascii="Arial" w:eastAsia="Calibri" w:hAnsi="Arial" w:cs="Arial"/>
          <w:lang w:val="es-SV"/>
        </w:rPr>
      </w:pPr>
    </w:p>
    <w:p w14:paraId="2CB12CCE" w14:textId="77777777" w:rsidR="00E83473" w:rsidRDefault="00E83473" w:rsidP="00E83473">
      <w:pPr>
        <w:jc w:val="both"/>
        <w:rPr>
          <w:rFonts w:ascii="Arial" w:eastAsia="Calibri" w:hAnsi="Arial" w:cs="Arial"/>
          <w:lang w:val="es-SV"/>
        </w:rPr>
      </w:pPr>
    </w:p>
    <w:p w14:paraId="2410A085" w14:textId="77777777" w:rsidR="00E83473" w:rsidRDefault="00E83473" w:rsidP="00E83473">
      <w:pPr>
        <w:jc w:val="both"/>
        <w:rPr>
          <w:rFonts w:ascii="Arial" w:eastAsia="Calibri" w:hAnsi="Arial" w:cs="Arial"/>
          <w:lang w:val="es-SV"/>
        </w:rPr>
      </w:pPr>
    </w:p>
    <w:p w14:paraId="2CEAE54F" w14:textId="77777777" w:rsidR="00E83473" w:rsidRDefault="00E83473" w:rsidP="00E83473">
      <w:pPr>
        <w:jc w:val="both"/>
        <w:rPr>
          <w:rFonts w:ascii="Arial" w:eastAsia="Calibri" w:hAnsi="Arial" w:cs="Arial"/>
          <w:lang w:val="es-SV"/>
        </w:rPr>
      </w:pPr>
    </w:p>
    <w:p w14:paraId="4A6BDD1E" w14:textId="77777777" w:rsidR="00E83473" w:rsidRDefault="00E83473" w:rsidP="00E83473">
      <w:pPr>
        <w:jc w:val="both"/>
        <w:rPr>
          <w:rFonts w:ascii="Arial" w:eastAsia="Calibri" w:hAnsi="Arial" w:cs="Arial"/>
          <w:lang w:val="es-SV"/>
        </w:rPr>
      </w:pPr>
    </w:p>
    <w:p w14:paraId="270EA470" w14:textId="77777777" w:rsidR="00E83473" w:rsidRPr="00BE300C" w:rsidRDefault="00E83473" w:rsidP="003C299C">
      <w:pPr>
        <w:shd w:val="clear" w:color="auto" w:fill="B4C6E7"/>
        <w:spacing w:after="0" w:line="240" w:lineRule="auto"/>
        <w:contextualSpacing/>
        <w:jc w:val="center"/>
        <w:rPr>
          <w:rFonts w:ascii="Calibri Light" w:eastAsia="Times New Roman" w:hAnsi="Calibri Light" w:cs="Times New Roman"/>
          <w:spacing w:val="-10"/>
          <w:kern w:val="28"/>
          <w:sz w:val="56"/>
          <w:szCs w:val="56"/>
          <w:lang w:val="es-SV"/>
        </w:rPr>
      </w:pPr>
      <w:r w:rsidRPr="00E83473">
        <w:rPr>
          <w:rFonts w:ascii="Arial" w:eastAsia="Calibri" w:hAnsi="Arial" w:cs="Arial"/>
          <w:sz w:val="56"/>
          <w:szCs w:val="56"/>
          <w:lang w:val="es-SV"/>
        </w:rPr>
        <w:t>Filosofía Municipal</w:t>
      </w:r>
    </w:p>
    <w:p w14:paraId="77C71CAC" w14:textId="77777777" w:rsidR="00E83473" w:rsidRPr="00BE300C" w:rsidRDefault="00E83473" w:rsidP="00E83473">
      <w:pPr>
        <w:shd w:val="clear" w:color="auto" w:fill="B4C6E7"/>
        <w:jc w:val="both"/>
        <w:rPr>
          <w:rFonts w:ascii="Arial" w:eastAsia="Calibri" w:hAnsi="Arial" w:cs="Arial"/>
          <w:b/>
          <w:lang w:val="es-SV"/>
        </w:rPr>
      </w:pPr>
    </w:p>
    <w:p w14:paraId="2CA3F755" w14:textId="77777777" w:rsidR="00E83473" w:rsidRPr="00BE300C" w:rsidRDefault="00E83473" w:rsidP="00E83473">
      <w:pPr>
        <w:jc w:val="both"/>
        <w:rPr>
          <w:rFonts w:ascii="Arial" w:eastAsia="Calibri" w:hAnsi="Arial" w:cs="Arial"/>
          <w:lang w:val="es-SV"/>
        </w:rPr>
      </w:pPr>
    </w:p>
    <w:p w14:paraId="295453AB" w14:textId="77777777" w:rsidR="00BE300C" w:rsidRPr="00BE300C" w:rsidRDefault="00BE300C" w:rsidP="00BE300C">
      <w:pPr>
        <w:jc w:val="both"/>
        <w:rPr>
          <w:rFonts w:ascii="Arial" w:eastAsia="Calibri" w:hAnsi="Arial" w:cs="Arial"/>
          <w:lang w:val="es-SV"/>
        </w:rPr>
      </w:pPr>
    </w:p>
    <w:p w14:paraId="231A8E28" w14:textId="77777777" w:rsidR="00E83473" w:rsidRPr="00BE300C" w:rsidRDefault="00E83473" w:rsidP="00E83473">
      <w:pPr>
        <w:shd w:val="clear" w:color="auto" w:fill="B4C6E7"/>
        <w:spacing w:after="0" w:line="240" w:lineRule="auto"/>
        <w:contextualSpacing/>
        <w:rPr>
          <w:rFonts w:ascii="Calibri Light" w:eastAsia="Times New Roman" w:hAnsi="Calibri Light" w:cs="Times New Roman"/>
          <w:b/>
          <w:spacing w:val="-10"/>
          <w:kern w:val="28"/>
          <w:sz w:val="56"/>
          <w:szCs w:val="56"/>
          <w:lang w:val="es-SV"/>
        </w:rPr>
      </w:pPr>
      <w:r w:rsidRPr="003C299C">
        <w:rPr>
          <w:rFonts w:ascii="Calibri Light" w:eastAsia="Times New Roman" w:hAnsi="Calibri Light" w:cs="Times New Roman"/>
          <w:b/>
          <w:spacing w:val="-10"/>
          <w:kern w:val="28"/>
          <w:sz w:val="56"/>
          <w:szCs w:val="56"/>
          <w:lang w:val="es-SV"/>
        </w:rPr>
        <w:t xml:space="preserve">MISIÓN </w:t>
      </w:r>
    </w:p>
    <w:p w14:paraId="4CCC4F80" w14:textId="77777777" w:rsidR="00E83473" w:rsidRPr="00BE300C" w:rsidRDefault="00E83473" w:rsidP="00E83473">
      <w:pPr>
        <w:shd w:val="clear" w:color="auto" w:fill="B4C6E7"/>
        <w:jc w:val="both"/>
        <w:rPr>
          <w:rFonts w:ascii="Arial" w:eastAsia="Calibri" w:hAnsi="Arial" w:cs="Arial"/>
          <w:b/>
          <w:lang w:val="es-SV"/>
        </w:rPr>
      </w:pPr>
    </w:p>
    <w:p w14:paraId="5512B977" w14:textId="77777777" w:rsidR="00BE300C" w:rsidRDefault="00BE300C">
      <w:pPr>
        <w:rPr>
          <w:rFonts w:ascii="Arial" w:hAnsi="Arial" w:cs="Arial"/>
          <w:sz w:val="24"/>
          <w:szCs w:val="24"/>
        </w:rPr>
      </w:pPr>
    </w:p>
    <w:p w14:paraId="4A61ED83" w14:textId="74F776A5" w:rsidR="003C299C" w:rsidRPr="003C299C" w:rsidRDefault="003C299C" w:rsidP="003C299C">
      <w:pPr>
        <w:spacing w:after="0" w:line="276" w:lineRule="auto"/>
        <w:jc w:val="both"/>
        <w:rPr>
          <w:rFonts w:ascii="Arial Narrow" w:eastAsia="Times New Roman" w:hAnsi="Arial Narrow" w:cs="Arial"/>
          <w:sz w:val="32"/>
          <w:szCs w:val="32"/>
          <w:lang w:val="es-ES_tradnl"/>
        </w:rPr>
      </w:pPr>
      <w:r w:rsidRPr="003C299C">
        <w:rPr>
          <w:rFonts w:ascii="Arial Narrow" w:eastAsia="Times New Roman" w:hAnsi="Arial Narrow" w:cs="Arial"/>
          <w:sz w:val="32"/>
          <w:szCs w:val="32"/>
          <w:lang w:val="es-ES_tradnl"/>
        </w:rPr>
        <w:t>Ser un gobierno con una gestión pública municipal ágil, honesta y sostenible financie</w:t>
      </w:r>
      <w:r>
        <w:rPr>
          <w:rFonts w:ascii="Arial Narrow" w:eastAsia="Times New Roman" w:hAnsi="Arial Narrow" w:cs="Arial"/>
          <w:sz w:val="32"/>
          <w:szCs w:val="32"/>
          <w:lang w:val="es-ES_tradnl"/>
        </w:rPr>
        <w:t xml:space="preserve">ramente; convirtiendo a </w:t>
      </w:r>
      <w:r w:rsidR="00CB7A63">
        <w:rPr>
          <w:rFonts w:ascii="Arial Narrow" w:eastAsia="Times New Roman" w:hAnsi="Arial Narrow" w:cs="Arial"/>
          <w:sz w:val="32"/>
          <w:szCs w:val="32"/>
          <w:lang w:val="es-ES_tradnl"/>
        </w:rPr>
        <w:t xml:space="preserve">Atiquizaya </w:t>
      </w:r>
      <w:r w:rsidR="00CB7A63" w:rsidRPr="003C299C">
        <w:rPr>
          <w:rFonts w:ascii="Arial Narrow" w:eastAsia="Times New Roman" w:hAnsi="Arial Narrow" w:cs="Arial"/>
          <w:sz w:val="32"/>
          <w:szCs w:val="32"/>
          <w:lang w:val="es-ES_tradnl"/>
        </w:rPr>
        <w:t>en</w:t>
      </w:r>
      <w:r w:rsidRPr="003C299C">
        <w:rPr>
          <w:rFonts w:ascii="Arial Narrow" w:eastAsia="Times New Roman" w:hAnsi="Arial Narrow" w:cs="Arial"/>
          <w:sz w:val="32"/>
          <w:szCs w:val="32"/>
          <w:lang w:val="es-ES_tradnl"/>
        </w:rPr>
        <w:t xml:space="preserve"> un lugar de oportunidades, limpio, seguro y socialmente incluyente, con un manejo sostenible de sus recursos naturales y bajos niveles de vulnerabilidad.</w:t>
      </w:r>
    </w:p>
    <w:p w14:paraId="29E187EB" w14:textId="77777777" w:rsidR="00E83473" w:rsidRDefault="00E83473">
      <w:pPr>
        <w:rPr>
          <w:rFonts w:ascii="Arial" w:hAnsi="Arial" w:cs="Arial"/>
          <w:sz w:val="24"/>
          <w:szCs w:val="24"/>
        </w:rPr>
      </w:pPr>
    </w:p>
    <w:p w14:paraId="4C28073B" w14:textId="77777777" w:rsidR="00E83473" w:rsidRDefault="00E83473">
      <w:pPr>
        <w:rPr>
          <w:rFonts w:ascii="Arial" w:hAnsi="Arial" w:cs="Arial"/>
          <w:sz w:val="24"/>
          <w:szCs w:val="24"/>
        </w:rPr>
      </w:pPr>
    </w:p>
    <w:p w14:paraId="36AA3980" w14:textId="77777777" w:rsidR="00E83473" w:rsidRDefault="00E83473">
      <w:pPr>
        <w:rPr>
          <w:rFonts w:ascii="Arial" w:hAnsi="Arial" w:cs="Arial"/>
          <w:sz w:val="24"/>
          <w:szCs w:val="24"/>
        </w:rPr>
      </w:pPr>
    </w:p>
    <w:p w14:paraId="3B6CBFE3" w14:textId="77777777" w:rsidR="00E83473" w:rsidRPr="00BE300C" w:rsidRDefault="003C299C" w:rsidP="00E83473">
      <w:pPr>
        <w:shd w:val="clear" w:color="auto" w:fill="B4C6E7"/>
        <w:spacing w:after="0" w:line="240" w:lineRule="auto"/>
        <w:contextualSpacing/>
        <w:rPr>
          <w:rFonts w:ascii="Calibri Light" w:eastAsia="Times New Roman" w:hAnsi="Calibri Light" w:cs="Times New Roman"/>
          <w:b/>
          <w:spacing w:val="-10"/>
          <w:kern w:val="28"/>
          <w:sz w:val="56"/>
          <w:szCs w:val="56"/>
          <w:lang w:val="es-SV"/>
        </w:rPr>
      </w:pPr>
      <w:r w:rsidRPr="003C299C">
        <w:rPr>
          <w:rFonts w:ascii="Calibri Light" w:eastAsia="Times New Roman" w:hAnsi="Calibri Light" w:cs="Times New Roman"/>
          <w:b/>
          <w:spacing w:val="-10"/>
          <w:kern w:val="28"/>
          <w:sz w:val="56"/>
          <w:szCs w:val="56"/>
          <w:lang w:val="es-SV"/>
        </w:rPr>
        <w:t xml:space="preserve">VISIÓN </w:t>
      </w:r>
    </w:p>
    <w:p w14:paraId="560A3FE1" w14:textId="77777777" w:rsidR="00E83473" w:rsidRPr="00BE300C" w:rsidRDefault="00E83473" w:rsidP="00E83473">
      <w:pPr>
        <w:shd w:val="clear" w:color="auto" w:fill="B4C6E7"/>
        <w:jc w:val="both"/>
        <w:rPr>
          <w:rFonts w:ascii="Arial" w:eastAsia="Calibri" w:hAnsi="Arial" w:cs="Arial"/>
          <w:b/>
          <w:sz w:val="32"/>
          <w:szCs w:val="32"/>
          <w:lang w:val="es-SV"/>
        </w:rPr>
      </w:pPr>
    </w:p>
    <w:p w14:paraId="62418177" w14:textId="77777777" w:rsidR="00E83473" w:rsidRPr="00CB7A63" w:rsidRDefault="003C299C">
      <w:pPr>
        <w:rPr>
          <w:rFonts w:ascii="Arial Narrow" w:hAnsi="Arial Narrow" w:cs="Arial"/>
          <w:sz w:val="32"/>
          <w:szCs w:val="32"/>
        </w:rPr>
      </w:pPr>
      <w:r w:rsidRPr="00CB7A63">
        <w:rPr>
          <w:rFonts w:ascii="Arial Narrow" w:hAnsi="Arial Narrow" w:cs="Arial"/>
          <w:sz w:val="32"/>
          <w:szCs w:val="32"/>
        </w:rPr>
        <w:t>Lograr que Atiquizaya sea un municipio líder, moderno y seguro, con una ciudad en desarrollo constante, logrando una mejor calidad de vida para los Atiquizayences.</w:t>
      </w:r>
    </w:p>
    <w:p w14:paraId="06108D33" w14:textId="77777777" w:rsidR="003C299C" w:rsidRDefault="003C299C">
      <w:pPr>
        <w:rPr>
          <w:rFonts w:ascii="Arial" w:hAnsi="Arial" w:cs="Arial"/>
          <w:sz w:val="32"/>
          <w:szCs w:val="32"/>
        </w:rPr>
      </w:pPr>
    </w:p>
    <w:p w14:paraId="44057E45" w14:textId="77777777" w:rsidR="003C299C" w:rsidRDefault="003C299C">
      <w:pPr>
        <w:rPr>
          <w:rFonts w:ascii="Arial" w:hAnsi="Arial" w:cs="Arial"/>
          <w:sz w:val="32"/>
          <w:szCs w:val="32"/>
        </w:rPr>
      </w:pPr>
    </w:p>
    <w:p w14:paraId="21CA055E" w14:textId="77777777" w:rsidR="003C299C" w:rsidRDefault="003C299C">
      <w:pPr>
        <w:rPr>
          <w:rFonts w:ascii="Arial" w:hAnsi="Arial" w:cs="Arial"/>
          <w:sz w:val="32"/>
          <w:szCs w:val="32"/>
        </w:rPr>
      </w:pPr>
    </w:p>
    <w:p w14:paraId="5E3CBAFE" w14:textId="77777777" w:rsidR="003C299C" w:rsidRDefault="003C299C">
      <w:pPr>
        <w:rPr>
          <w:rFonts w:ascii="Arial" w:hAnsi="Arial" w:cs="Arial"/>
          <w:sz w:val="32"/>
          <w:szCs w:val="32"/>
        </w:rPr>
      </w:pPr>
    </w:p>
    <w:p w14:paraId="5ADE85ED" w14:textId="77777777" w:rsidR="003C299C" w:rsidRDefault="003C299C">
      <w:pPr>
        <w:rPr>
          <w:rFonts w:ascii="Arial" w:hAnsi="Arial" w:cs="Arial"/>
          <w:sz w:val="32"/>
          <w:szCs w:val="32"/>
        </w:rPr>
      </w:pPr>
    </w:p>
    <w:p w14:paraId="25C4C544" w14:textId="77777777" w:rsidR="003C299C" w:rsidRDefault="003C299C">
      <w:pPr>
        <w:rPr>
          <w:rFonts w:ascii="Arial" w:hAnsi="Arial" w:cs="Arial"/>
          <w:sz w:val="32"/>
          <w:szCs w:val="32"/>
        </w:rPr>
      </w:pPr>
    </w:p>
    <w:p w14:paraId="08D09853" w14:textId="77777777" w:rsidR="003C299C" w:rsidRDefault="003C299C">
      <w:pPr>
        <w:rPr>
          <w:rFonts w:ascii="Arial" w:hAnsi="Arial" w:cs="Arial"/>
          <w:sz w:val="32"/>
          <w:szCs w:val="32"/>
        </w:rPr>
      </w:pPr>
    </w:p>
    <w:p w14:paraId="45705ABB" w14:textId="77777777" w:rsidR="003C299C" w:rsidRDefault="003C299C">
      <w:pPr>
        <w:rPr>
          <w:rFonts w:ascii="Arial" w:hAnsi="Arial" w:cs="Arial"/>
          <w:sz w:val="32"/>
          <w:szCs w:val="32"/>
        </w:rPr>
      </w:pPr>
    </w:p>
    <w:p w14:paraId="025582B7" w14:textId="77777777" w:rsidR="003C299C" w:rsidRPr="003C299C" w:rsidRDefault="003C299C" w:rsidP="00657987">
      <w:pPr>
        <w:shd w:val="clear" w:color="auto" w:fill="B4C6E7"/>
        <w:tabs>
          <w:tab w:val="left" w:pos="2556"/>
        </w:tabs>
        <w:spacing w:after="0" w:line="240" w:lineRule="auto"/>
        <w:contextualSpacing/>
        <w:rPr>
          <w:rFonts w:ascii="Calibri Light" w:eastAsia="Times New Roman" w:hAnsi="Calibri Light" w:cs="Times New Roman"/>
          <w:spacing w:val="-10"/>
          <w:kern w:val="28"/>
          <w:sz w:val="56"/>
          <w:szCs w:val="56"/>
          <w:lang w:val="es-SV"/>
        </w:rPr>
      </w:pPr>
      <w:r w:rsidRPr="003C299C">
        <w:rPr>
          <w:rFonts w:ascii="Calibri Light" w:eastAsia="Times New Roman" w:hAnsi="Calibri Light" w:cs="Times New Roman"/>
          <w:spacing w:val="-10"/>
          <w:kern w:val="28"/>
          <w:sz w:val="56"/>
          <w:szCs w:val="56"/>
          <w:lang w:val="es-SV"/>
        </w:rPr>
        <w:t>VALORES</w:t>
      </w:r>
      <w:r w:rsidR="00657987">
        <w:rPr>
          <w:rFonts w:ascii="Calibri Light" w:eastAsia="Times New Roman" w:hAnsi="Calibri Light" w:cs="Times New Roman"/>
          <w:spacing w:val="-10"/>
          <w:kern w:val="28"/>
          <w:sz w:val="56"/>
          <w:szCs w:val="56"/>
          <w:lang w:val="es-SV"/>
        </w:rPr>
        <w:tab/>
      </w:r>
    </w:p>
    <w:p w14:paraId="25846499" w14:textId="77777777" w:rsidR="003C299C" w:rsidRDefault="00380BB4">
      <w:pPr>
        <w:rPr>
          <w:rFonts w:ascii="Arial" w:hAnsi="Arial" w:cs="Arial"/>
          <w:sz w:val="32"/>
          <w:szCs w:val="32"/>
        </w:rPr>
      </w:pPr>
      <w:r>
        <w:rPr>
          <w:noProof/>
          <w:lang w:eastAsia="es-MX"/>
        </w:rPr>
        <mc:AlternateContent>
          <mc:Choice Requires="wps">
            <w:drawing>
              <wp:anchor distT="0" distB="0" distL="114300" distR="114300" simplePos="0" relativeHeight="251658239" behindDoc="0" locked="0" layoutInCell="1" allowOverlap="1" wp14:anchorId="0F65489A" wp14:editId="3B9EF006">
                <wp:simplePos x="0" y="0"/>
                <wp:positionH relativeFrom="margin">
                  <wp:posOffset>1128675</wp:posOffset>
                </wp:positionH>
                <wp:positionV relativeFrom="paragraph">
                  <wp:posOffset>354726</wp:posOffset>
                </wp:positionV>
                <wp:extent cx="5343121" cy="1959428"/>
                <wp:effectExtent l="0" t="0" r="10160" b="22225"/>
                <wp:wrapNone/>
                <wp:docPr id="6" name="Rectángulo redondeado 6"/>
                <wp:cNvGraphicFramePr/>
                <a:graphic xmlns:a="http://schemas.openxmlformats.org/drawingml/2006/main">
                  <a:graphicData uri="http://schemas.microsoft.com/office/word/2010/wordprocessingShape">
                    <wps:wsp>
                      <wps:cNvSpPr/>
                      <wps:spPr>
                        <a:xfrm>
                          <a:off x="0" y="0"/>
                          <a:ext cx="5343121" cy="195942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DB0A81D" w14:textId="612BF917" w:rsidR="00380BB4" w:rsidRDefault="00380BB4" w:rsidP="00380BB4">
                            <w:pPr>
                              <w:jc w:val="center"/>
                            </w:pPr>
                            <w:r w:rsidRPr="00B32014">
                              <w:rPr>
                                <w:rFonts w:ascii="Arial" w:hAnsi="Arial" w:cs="Arial"/>
                                <w:b/>
                                <w:sz w:val="24"/>
                                <w:szCs w:val="24"/>
                              </w:rPr>
                              <w:t>RESPETO</w:t>
                            </w:r>
                            <w:r w:rsidRPr="00B32014">
                              <w:rPr>
                                <w:rFonts w:ascii="Arial" w:hAnsi="Arial" w:cs="Arial"/>
                                <w:b/>
                                <w:sz w:val="24"/>
                                <w:szCs w:val="24"/>
                              </w:rPr>
                              <w:cr/>
                            </w:r>
                            <w:r>
                              <w:t xml:space="preserve">                                                                                                                                                                                                                            </w:t>
                            </w:r>
                            <w:r w:rsidRPr="00380BB4">
                              <w:t>Actitud serena y tolerante con que se tr</w:t>
                            </w:r>
                            <w:r>
                              <w:t xml:space="preserve">ata a todas las personas, en el  </w:t>
                            </w:r>
                            <w:r w:rsidRPr="00380BB4">
                              <w:t>momento de resolver los desacuerdos u opiniones. Buscar relacionarse de manera adecuada</w:t>
                            </w:r>
                            <w:r w:rsidR="00CB7A63">
                              <w:t xml:space="preserve"> y </w:t>
                            </w:r>
                            <w:r w:rsidRPr="00380BB4">
                              <w:t>cordial con sus colaboradores, colegas, superiores, subordinados y público en general, a efecto de contribuir a una sana convivencia.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65489A" id="Rectángulo redondeado 6" o:spid="_x0000_s1028" style="position:absolute;margin-left:88.85pt;margin-top:27.95pt;width:420.7pt;height:154.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fWgIAAAQFAAAOAAAAZHJzL2Uyb0RvYy54bWysVE1v2zAMvQ/YfxB0XxynydYEdYqgRYcB&#10;RVu0HXpWZKkxJosapcTOfv0o2XG6LqdhF5kU+filR19ctrVhO4W+AlvwfDTmTFkJZWVfC/79+ebT&#10;OWc+CFsKA1YVfK88v1x+/HDRuIWawAZMqZBREOsXjSv4JgS3yDIvN6oWfgROWTJqwFoEUvE1K1E0&#10;FL022WQ8/pw1gKVDkMp7ur3ujHyZ4mutZLjX2qvATMGptpBOTOc6ntnyQixeUbhNJfsyxD9UUYvK&#10;UtIh1LUIgm2x+itUXUkEDzqMJNQZaF1JlXqgbvLxu26eNsKp1AsNx7thTP7/hZV3uyf3gDSGxvmF&#10;JzF20Wqs45fqY20a1n4YlmoDk3Q5O5ue5ZOcM0m2fD6bTyfncZzZEe7Qh68KahaFgiNsbflIT5Im&#10;JXa3PnT+Bz8CH6tIUtgbFQsx9lFpVpWUd5LQiSDqyiDbCXpaIaWyIe/zJ+8I05UxAzA/BTQDqPeN&#10;MJWIMwDHp4B/ZhwQKSvYMIDrygKeClD+OJSrO/9D913Psf3QrltqOvbcP9Aayv0DMoSOyN7Jm4pm&#10;eyt8eBBIzCWO0zaGezq0gabg0EucbQB/nbqP/kQosnLW0CYU3P/cClScmW+WqDbPp9O4OkmZzr5M&#10;SMG3lvVbi93WV0AvQsSg6pIY/YM5iBqhfqGlXcWsZBJWUu6Cy4AH5Sp0G0prL9VqldxoXZwIt/bJ&#10;yRg8zjnS5rl9Eeh6ggXi5h0ctkYs3lGs841IC6ttAF0l/sVJd3PtX4BWLdG4/y3EXX6rJ6/jz2v5&#10;GwAA//8DAFBLAwQUAAYACAAAACEAyhUPS+EAAAALAQAADwAAAGRycy9kb3ducmV2LnhtbEyPwU7D&#10;MBBE70j8g7VI3KgTIE0b4lSoNCeQKIUDRyfeOqHxOsRuGv4e9wTH0T7NvM1Xk+nYiINrLQmIZxEw&#10;pNqqlrSAj/fyZgHMeUlKdpZQwA86WBWXF7nMlD3RG447r1koIZdJAY33fca5qxs00s1sjxRuezsY&#10;6UMcNFeDPIVy0/HbKJpzI1sKC43scd1gfdgdjYDvZ10+7TcLua3Kl/Xmc9Svh6+tENdX0+MDMI+T&#10;/4PhrB/UoQhOlT2ScqwLOU3TgApIkiWwMxDFyxhYJeBufp8AL3L+/4fiFwAA//8DAFBLAQItABQA&#10;BgAIAAAAIQC2gziS/gAAAOEBAAATAAAAAAAAAAAAAAAAAAAAAABbQ29udGVudF9UeXBlc10ueG1s&#10;UEsBAi0AFAAGAAgAAAAhADj9If/WAAAAlAEAAAsAAAAAAAAAAAAAAAAALwEAAF9yZWxzLy5yZWxz&#10;UEsBAi0AFAAGAAgAAAAhAGPff99aAgAABAUAAA4AAAAAAAAAAAAAAAAALgIAAGRycy9lMm9Eb2Mu&#10;eG1sUEsBAi0AFAAGAAgAAAAhAMoVD0vhAAAACwEAAA8AAAAAAAAAAAAAAAAAtAQAAGRycy9kb3du&#10;cmV2LnhtbFBLBQYAAAAABAAEAPMAAADCBQAAAAA=&#10;" fillcolor="white [3201]" strokecolor="#5b9bd5 [3204]" strokeweight="1pt">
                <v:stroke joinstyle="miter"/>
                <v:textbox>
                  <w:txbxContent>
                    <w:p w14:paraId="6DB0A81D" w14:textId="612BF917" w:rsidR="00380BB4" w:rsidRDefault="00380BB4" w:rsidP="00380BB4">
                      <w:pPr>
                        <w:jc w:val="center"/>
                      </w:pPr>
                      <w:r w:rsidRPr="00B32014">
                        <w:rPr>
                          <w:rFonts w:ascii="Arial" w:hAnsi="Arial" w:cs="Arial"/>
                          <w:b/>
                          <w:sz w:val="24"/>
                          <w:szCs w:val="24"/>
                        </w:rPr>
                        <w:t>RESPETO</w:t>
                      </w:r>
                      <w:r w:rsidRPr="00B32014">
                        <w:rPr>
                          <w:rFonts w:ascii="Arial" w:hAnsi="Arial" w:cs="Arial"/>
                          <w:b/>
                          <w:sz w:val="24"/>
                          <w:szCs w:val="24"/>
                        </w:rPr>
                        <w:cr/>
                      </w:r>
                      <w:r>
                        <w:t xml:space="preserve">                                                                                                                                                                                                                            </w:t>
                      </w:r>
                      <w:r w:rsidRPr="00380BB4">
                        <w:t>Actitud serena y tolerante con que se tr</w:t>
                      </w:r>
                      <w:r>
                        <w:t xml:space="preserve">ata a todas las personas, en el  </w:t>
                      </w:r>
                      <w:r w:rsidRPr="00380BB4">
                        <w:t>momento de resolver los desacuerdos u opiniones. Buscar relacionarse de manera adecuada</w:t>
                      </w:r>
                      <w:r w:rsidR="00CB7A63">
                        <w:t xml:space="preserve"> y </w:t>
                      </w:r>
                      <w:r w:rsidRPr="00380BB4">
                        <w:t>cordial con sus colaboradores, colegas, superiores, subordinados y público en general, a efecto de contribuir a una sana convivencia.</w:t>
                      </w:r>
                    </w:p>
                  </w:txbxContent>
                </v:textbox>
                <w10:wrap anchorx="margin"/>
              </v:roundrect>
            </w:pict>
          </mc:Fallback>
        </mc:AlternateContent>
      </w:r>
    </w:p>
    <w:p w14:paraId="63140B50" w14:textId="77777777" w:rsidR="00380BB4" w:rsidRDefault="00380BB4">
      <w:pPr>
        <w:rPr>
          <w:rFonts w:ascii="Arial" w:hAnsi="Arial" w:cs="Arial"/>
          <w:sz w:val="32"/>
          <w:szCs w:val="32"/>
        </w:rPr>
      </w:pPr>
      <w:r>
        <w:rPr>
          <w:noProof/>
          <w:lang w:eastAsia="es-MX"/>
        </w:rPr>
        <w:drawing>
          <wp:anchor distT="0" distB="0" distL="114300" distR="114300" simplePos="0" relativeHeight="251664384" behindDoc="1" locked="0" layoutInCell="1" allowOverlap="1" wp14:anchorId="5B6ADE5F" wp14:editId="2DE1CFE9">
            <wp:simplePos x="0" y="0"/>
            <wp:positionH relativeFrom="margin">
              <wp:posOffset>-613713</wp:posOffset>
            </wp:positionH>
            <wp:positionV relativeFrom="paragraph">
              <wp:posOffset>250133</wp:posOffset>
            </wp:positionV>
            <wp:extent cx="1731270" cy="1258785"/>
            <wp:effectExtent l="0" t="0" r="2540" b="0"/>
            <wp:wrapNone/>
            <wp:docPr id="9" name="Imagen 9"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1270" cy="1258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7456" behindDoc="1" locked="0" layoutInCell="1" allowOverlap="1" wp14:anchorId="4AF1D89D" wp14:editId="3B0FD700">
                <wp:simplePos x="0" y="0"/>
                <wp:positionH relativeFrom="column">
                  <wp:posOffset>1116800</wp:posOffset>
                </wp:positionH>
                <wp:positionV relativeFrom="paragraph">
                  <wp:posOffset>2340470</wp:posOffset>
                </wp:positionV>
                <wp:extent cx="5355574" cy="1983179"/>
                <wp:effectExtent l="0" t="0" r="17145" b="17145"/>
                <wp:wrapNone/>
                <wp:docPr id="12" name="Rectángulo redondeado 12"/>
                <wp:cNvGraphicFramePr/>
                <a:graphic xmlns:a="http://schemas.openxmlformats.org/drawingml/2006/main">
                  <a:graphicData uri="http://schemas.microsoft.com/office/word/2010/wordprocessingShape">
                    <wps:wsp>
                      <wps:cNvSpPr/>
                      <wps:spPr>
                        <a:xfrm>
                          <a:off x="0" y="0"/>
                          <a:ext cx="5355574" cy="198317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58A3844" w14:textId="77777777" w:rsidR="00380BB4" w:rsidRDefault="00380BB4" w:rsidP="00380BB4">
                            <w:pPr>
                              <w:jc w:val="center"/>
                            </w:pPr>
                            <w:r w:rsidRPr="00380BB4">
                              <w:rPr>
                                <w:rFonts w:ascii="Arial" w:hAnsi="Arial" w:cs="Arial"/>
                                <w:b/>
                                <w:sz w:val="24"/>
                                <w:szCs w:val="24"/>
                              </w:rPr>
                              <w:t>HONRADEZ E INTEGRIDAD</w:t>
                            </w:r>
                            <w:r w:rsidRPr="00380BB4">
                              <w:rPr>
                                <w:rFonts w:ascii="Arial" w:hAnsi="Arial" w:cs="Arial"/>
                                <w:b/>
                                <w:sz w:val="24"/>
                                <w:szCs w:val="24"/>
                              </w:rPr>
                              <w:cr/>
                            </w:r>
                            <w:r w:rsidRPr="00380BB4">
                              <w:t>Los Servidores de la Municipalidad deben realizar su trabajo con honradez, sin dispensa de favores, obrando con rectitud e integridad, sin solicitar ni esperar obtener beneficios de ningún tipo, adicionales a los establecidos legalmente; no deben aceptar bonificaciones o regalías provenientes de funcionarios de las instituciones públicas o de personas que se encuentren relacionadas con las labores que realiza. En caso que se produzca un ofrecimiento de esta naturaleza, lo dará a conocer de inmediato a su jefe superior jerárquico, para que aplique las medidas pertinentes.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F1D89D" id="Rectángulo redondeado 12" o:spid="_x0000_s1029" style="position:absolute;margin-left:87.95pt;margin-top:184.3pt;width:421.7pt;height:156.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COWwIAAAQFAAAOAAAAZHJzL2Uyb0RvYy54bWysVN9P2zAQfp+0/8Hy+0hT2gEVKapATJMQ&#10;VMDEs+vYNJrj885uk+6v39lJU2B9mvbi3Pnuu1/+LpdXbW3YVqGvwBY8PxlxpqyEsrKvBf/xfPvl&#10;nDMfhC2FAasKvlOeX80/f7ps3EyNYQ2mVMgoiPWzxhV8HYKbZZmXa1ULfwJOWTJqwFoEUvE1K1E0&#10;FL022Xg0+po1gKVDkMp7ur3pjHye4mutZHjQ2qvATMGptpBOTOcqntn8UsxeUbh1JfsyxD9UUYvK&#10;UtIh1I0Igm2w+itUXUkEDzqcSKgz0LqSKvVA3eSjD908rYVTqRcajnfDmPz/Cyvvt09uiTSGxvmZ&#10;JzF20Wqs45fqY20a1m4YlmoDk3Q5PZ1Op2cTziTZ8ovz0/zsIo4zO8Ad+vBNQc2iUHCEjS0f6UnS&#10;pMT2zofOf+9H4EMVSQo7o2Ihxj4qzaqS8o4TOhFEXRtkW0FPK6RUNuR9/uQdYboyZgDmx4BmAPW+&#10;EaYScQbg6BjwfcYBkbKCDQO4rizgsQDlz325uvPfd9/1HNsP7aqlpgt+GhuLNysod0tkCB2RvZO3&#10;Fc32TviwFEjMJY7TNoYHOrSBpuDQS5ytAX8fu4/+RCiyctbQJhTc/9oIVJyZ75aodpFPJnF1kjKZ&#10;no1JwbeW1VuL3dTXQC+S0947mcToH8xe1Aj1Cy3tImYlk7CSchdcBtwr16HbUFp7qRaL5Ebr4kS4&#10;s09OxuBxzpE2z+2LQNcTLBA372G/NWL2gWKdb0RaWGwC6Crx7zDX/gVo1RKN+99C3OW3evI6/Lzm&#10;fwAAAP//AwBQSwMEFAAGAAgAAAAhABgawhfiAAAADAEAAA8AAABkcnMvZG93bnJldi54bWxMj8FO&#10;wzAQRO9I/IO1SNyoXSpCEuJUqDQnkCilhx43sZuExusQu2n4e9wTHEf7NPM2W06mY6MeXGtJwnwm&#10;gGmqrGqplrD7LO5iYM4jKewsaQk/2sEyv77KMFX2TB963PqahRJyKUpovO9Tzl3VaINuZntN4Xaw&#10;g0Ef4lBzNeA5lJuO3wsRcYMthYUGe71qdHXcnoyE79e6eDmsY9yUxdtqvR/r9+PXRsrbm+n5CZjX&#10;k/+D4aIf1CEPTqU9kXKsC/nxIQmohEUUR8AuhJgnC2ClhCgWCfA84/+fyH8BAAD//wMAUEsBAi0A&#10;FAAGAAgAAAAhALaDOJL+AAAA4QEAABMAAAAAAAAAAAAAAAAAAAAAAFtDb250ZW50X1R5cGVzXS54&#10;bWxQSwECLQAUAAYACAAAACEAOP0h/9YAAACUAQAACwAAAAAAAAAAAAAAAAAvAQAAX3JlbHMvLnJl&#10;bHNQSwECLQAUAAYACAAAACEAQHtwjlsCAAAEBQAADgAAAAAAAAAAAAAAAAAuAgAAZHJzL2Uyb0Rv&#10;Yy54bWxQSwECLQAUAAYACAAAACEAGBrCF+IAAAAMAQAADwAAAAAAAAAAAAAAAAC1BAAAZHJzL2Rv&#10;d25yZXYueG1sUEsFBgAAAAAEAAQA8wAAAMQFAAAAAA==&#10;" fillcolor="white [3201]" strokecolor="#5b9bd5 [3204]" strokeweight="1pt">
                <v:stroke joinstyle="miter"/>
                <v:textbox>
                  <w:txbxContent>
                    <w:p w14:paraId="658A3844" w14:textId="77777777" w:rsidR="00380BB4" w:rsidRDefault="00380BB4" w:rsidP="00380BB4">
                      <w:pPr>
                        <w:jc w:val="center"/>
                      </w:pPr>
                      <w:r w:rsidRPr="00380BB4">
                        <w:rPr>
                          <w:rFonts w:ascii="Arial" w:hAnsi="Arial" w:cs="Arial"/>
                          <w:b/>
                          <w:sz w:val="24"/>
                          <w:szCs w:val="24"/>
                        </w:rPr>
                        <w:t>HONRADEZ E INTEGRIDAD</w:t>
                      </w:r>
                      <w:r w:rsidRPr="00380BB4">
                        <w:rPr>
                          <w:rFonts w:ascii="Arial" w:hAnsi="Arial" w:cs="Arial"/>
                          <w:b/>
                          <w:sz w:val="24"/>
                          <w:szCs w:val="24"/>
                        </w:rPr>
                        <w:cr/>
                      </w:r>
                      <w:r w:rsidRPr="00380BB4">
                        <w:t>Los Servidores de la Municipalidad deben realizar su trabajo con honradez, sin dispensa de favores, obrando con rectitud e integridad, sin solicitar ni esperar obtener beneficios de ningún tipo, adicionales a los establecidos legalmente; no deben aceptar bonificaciones o regalías provenientes de funcionarios de las instituciones públicas o de personas que se encuentren relacionadas con las labores que realiza. En caso que se produzca un ofrecimiento de esta naturaleza, lo dará a conocer de inmediato a su jefe superior jerárquico, para que aplique las medidas pertinentes.</w:t>
                      </w:r>
                    </w:p>
                  </w:txbxContent>
                </v:textbox>
              </v:roundrect>
            </w:pict>
          </mc:Fallback>
        </mc:AlternateContent>
      </w:r>
      <w:r>
        <w:rPr>
          <w:noProof/>
          <w:lang w:eastAsia="es-MX"/>
        </w:rPr>
        <w:drawing>
          <wp:anchor distT="0" distB="0" distL="114300" distR="114300" simplePos="0" relativeHeight="251666432" behindDoc="1" locked="0" layoutInCell="1" allowOverlap="1" wp14:anchorId="69B7FE47" wp14:editId="52A2DD7B">
            <wp:simplePos x="0" y="0"/>
            <wp:positionH relativeFrom="margin">
              <wp:posOffset>-629310</wp:posOffset>
            </wp:positionH>
            <wp:positionV relativeFrom="paragraph">
              <wp:posOffset>2540206</wp:posOffset>
            </wp:positionV>
            <wp:extent cx="1847653" cy="1343406"/>
            <wp:effectExtent l="0" t="0" r="635" b="9525"/>
            <wp:wrapNone/>
            <wp:docPr id="10" name="Imagen 10"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653" cy="13434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w:t>
      </w:r>
    </w:p>
    <w:p w14:paraId="1302E2B8" w14:textId="77777777" w:rsidR="00380BB4" w:rsidRDefault="00380BB4">
      <w:pPr>
        <w:rPr>
          <w:rFonts w:ascii="Arial" w:hAnsi="Arial" w:cs="Arial"/>
          <w:sz w:val="32"/>
          <w:szCs w:val="32"/>
        </w:rPr>
      </w:pPr>
    </w:p>
    <w:p w14:paraId="70C05A79" w14:textId="77777777" w:rsidR="00380BB4" w:rsidRDefault="00380BB4">
      <w:pPr>
        <w:rPr>
          <w:rFonts w:ascii="Arial" w:hAnsi="Arial" w:cs="Arial"/>
          <w:sz w:val="32"/>
          <w:szCs w:val="32"/>
        </w:rPr>
      </w:pPr>
    </w:p>
    <w:p w14:paraId="1E5BC58D" w14:textId="77777777" w:rsidR="00380BB4" w:rsidRDefault="00380BB4">
      <w:pPr>
        <w:rPr>
          <w:rFonts w:ascii="Arial" w:hAnsi="Arial" w:cs="Arial"/>
          <w:sz w:val="32"/>
          <w:szCs w:val="32"/>
        </w:rPr>
      </w:pPr>
    </w:p>
    <w:p w14:paraId="41B673C9" w14:textId="77777777" w:rsidR="00380BB4" w:rsidRDefault="00380BB4">
      <w:pPr>
        <w:rPr>
          <w:rFonts w:ascii="Arial" w:hAnsi="Arial" w:cs="Arial"/>
          <w:sz w:val="32"/>
          <w:szCs w:val="32"/>
        </w:rPr>
      </w:pPr>
    </w:p>
    <w:p w14:paraId="0F84BD64" w14:textId="77777777" w:rsidR="00380BB4" w:rsidRDefault="00380BB4">
      <w:pPr>
        <w:rPr>
          <w:rFonts w:ascii="Arial" w:hAnsi="Arial" w:cs="Arial"/>
          <w:sz w:val="32"/>
          <w:szCs w:val="32"/>
        </w:rPr>
      </w:pPr>
    </w:p>
    <w:p w14:paraId="726250DC" w14:textId="77777777" w:rsidR="00380BB4" w:rsidRDefault="00380BB4">
      <w:pPr>
        <w:rPr>
          <w:rFonts w:ascii="Arial" w:hAnsi="Arial" w:cs="Arial"/>
          <w:sz w:val="32"/>
          <w:szCs w:val="32"/>
        </w:rPr>
      </w:pPr>
    </w:p>
    <w:p w14:paraId="40C4F637" w14:textId="77777777" w:rsidR="00380BB4" w:rsidRDefault="00380BB4">
      <w:pPr>
        <w:rPr>
          <w:rFonts w:ascii="Arial" w:hAnsi="Arial" w:cs="Arial"/>
          <w:sz w:val="32"/>
          <w:szCs w:val="32"/>
        </w:rPr>
      </w:pPr>
    </w:p>
    <w:p w14:paraId="5F268434" w14:textId="77777777" w:rsidR="00380BB4" w:rsidRDefault="00380BB4">
      <w:pPr>
        <w:rPr>
          <w:rFonts w:ascii="Arial" w:hAnsi="Arial" w:cs="Arial"/>
          <w:sz w:val="32"/>
          <w:szCs w:val="32"/>
        </w:rPr>
      </w:pPr>
    </w:p>
    <w:p w14:paraId="63AAB221" w14:textId="77777777" w:rsidR="00380BB4" w:rsidRDefault="00380BB4">
      <w:pPr>
        <w:rPr>
          <w:rFonts w:ascii="Arial" w:hAnsi="Arial" w:cs="Arial"/>
          <w:sz w:val="32"/>
          <w:szCs w:val="32"/>
        </w:rPr>
      </w:pPr>
    </w:p>
    <w:p w14:paraId="268083C4" w14:textId="77777777" w:rsidR="00380BB4" w:rsidRDefault="00380BB4">
      <w:pPr>
        <w:rPr>
          <w:rFonts w:ascii="Arial" w:hAnsi="Arial" w:cs="Arial"/>
          <w:sz w:val="32"/>
          <w:szCs w:val="32"/>
        </w:rPr>
      </w:pPr>
    </w:p>
    <w:p w14:paraId="2B4BBFA2" w14:textId="77777777" w:rsidR="00380BB4" w:rsidRDefault="00380BB4">
      <w:pPr>
        <w:rPr>
          <w:rFonts w:ascii="Arial" w:hAnsi="Arial" w:cs="Arial"/>
          <w:sz w:val="32"/>
          <w:szCs w:val="32"/>
        </w:rPr>
      </w:pPr>
    </w:p>
    <w:p w14:paraId="140383FE" w14:textId="77777777" w:rsidR="00380BB4" w:rsidRDefault="00380BB4">
      <w:pPr>
        <w:rPr>
          <w:rFonts w:ascii="Arial" w:hAnsi="Arial" w:cs="Arial"/>
          <w:sz w:val="32"/>
          <w:szCs w:val="32"/>
        </w:rPr>
      </w:pPr>
    </w:p>
    <w:p w14:paraId="65EB6E74" w14:textId="77777777" w:rsidR="00380BB4" w:rsidRDefault="00380BB4">
      <w:pPr>
        <w:rPr>
          <w:rFonts w:ascii="Arial" w:hAnsi="Arial" w:cs="Arial"/>
          <w:sz w:val="32"/>
          <w:szCs w:val="32"/>
        </w:rPr>
      </w:pPr>
      <w:r>
        <w:rPr>
          <w:noProof/>
          <w:lang w:eastAsia="es-MX"/>
        </w:rPr>
        <w:drawing>
          <wp:anchor distT="0" distB="0" distL="114300" distR="114300" simplePos="0" relativeHeight="251669504" behindDoc="1" locked="0" layoutInCell="1" allowOverlap="1" wp14:anchorId="4D17A2E8" wp14:editId="1ED1755A">
            <wp:simplePos x="0" y="0"/>
            <wp:positionH relativeFrom="margin">
              <wp:posOffset>-760021</wp:posOffset>
            </wp:positionH>
            <wp:positionV relativeFrom="paragraph">
              <wp:posOffset>303629</wp:posOffset>
            </wp:positionV>
            <wp:extent cx="1847653" cy="1343406"/>
            <wp:effectExtent l="0" t="0" r="635" b="9525"/>
            <wp:wrapNone/>
            <wp:docPr id="13" name="Imagen 13"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653" cy="13434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9476A" w14:textId="77777777" w:rsidR="00380BB4" w:rsidRDefault="00380BB4">
      <w:pPr>
        <w:rPr>
          <w:rFonts w:ascii="Arial" w:hAnsi="Arial" w:cs="Arial"/>
          <w:sz w:val="32"/>
          <w:szCs w:val="32"/>
        </w:rPr>
      </w:pPr>
      <w:r>
        <w:rPr>
          <w:rFonts w:ascii="Arial" w:hAnsi="Arial" w:cs="Arial"/>
          <w:noProof/>
          <w:sz w:val="32"/>
          <w:szCs w:val="32"/>
          <w:lang w:eastAsia="es-MX"/>
        </w:rPr>
        <mc:AlternateContent>
          <mc:Choice Requires="wps">
            <w:drawing>
              <wp:anchor distT="0" distB="0" distL="114300" distR="114300" simplePos="0" relativeHeight="251666943" behindDoc="0" locked="0" layoutInCell="1" allowOverlap="1" wp14:anchorId="648FB3B7" wp14:editId="77EE7242">
                <wp:simplePos x="0" y="0"/>
                <wp:positionH relativeFrom="column">
                  <wp:posOffset>1118779</wp:posOffset>
                </wp:positionH>
                <wp:positionV relativeFrom="paragraph">
                  <wp:posOffset>16510</wp:posOffset>
                </wp:positionV>
                <wp:extent cx="5290457" cy="2111829"/>
                <wp:effectExtent l="0" t="0" r="24765" b="22225"/>
                <wp:wrapNone/>
                <wp:docPr id="14" name="Rectángulo redondeado 14"/>
                <wp:cNvGraphicFramePr/>
                <a:graphic xmlns:a="http://schemas.openxmlformats.org/drawingml/2006/main">
                  <a:graphicData uri="http://schemas.microsoft.com/office/word/2010/wordprocessingShape">
                    <wps:wsp>
                      <wps:cNvSpPr/>
                      <wps:spPr>
                        <a:xfrm>
                          <a:off x="0" y="0"/>
                          <a:ext cx="5290457" cy="211182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60AC0C" w14:textId="70FAACE9" w:rsidR="00B32014" w:rsidRDefault="00B32014" w:rsidP="00B32014">
                            <w:pPr>
                              <w:jc w:val="center"/>
                            </w:pPr>
                            <w:r w:rsidRPr="00B32014">
                              <w:rPr>
                                <w:b/>
                                <w:sz w:val="24"/>
                                <w:szCs w:val="24"/>
                              </w:rPr>
                              <w:t>LEALTAD INSTITUCIONAL</w:t>
                            </w:r>
                            <w:r w:rsidRPr="00B32014">
                              <w:rPr>
                                <w:b/>
                                <w:sz w:val="24"/>
                                <w:szCs w:val="24"/>
                              </w:rPr>
                              <w:cr/>
                            </w:r>
                            <w:r w:rsidRPr="00B32014">
                              <w:t>Los Servidores de la Municipalidad deben demostrar lealtad institucional, cumpliendo y velando porque se cumplan los principios y disposiciones  contenidas en la Constitución en el ámbito de la competencia institucional, así como de la legislación secundaria relacionada, a efecto de contribuir a generar condiciones de honestidad que propicien el desarrollo de una Administración Pública al servicio de la Sociedad, para lo cual están comprometidos con la salvaguarda del patrimonio público y con el respeto estricto al ordenamiento jurídico, subordina</w:t>
                            </w:r>
                            <w:r w:rsidR="002E6005">
                              <w:t>n</w:t>
                            </w:r>
                            <w:r w:rsidRPr="00B32014">
                              <w:t>do a ellos, los intereses individuales.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8FB3B7" id="Rectángulo redondeado 14" o:spid="_x0000_s1030" style="position:absolute;margin-left:88.1pt;margin-top:1.3pt;width:416.55pt;height:166.3pt;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ysWQIAAAQFAAAOAAAAZHJzL2Uyb0RvYy54bWysVE1v2zAMvQ/YfxB0Xx0b6dYGdYogRYcB&#10;RVu0HXpWZCkxJosapcTOfv0o2XG6LqdhF5kU+filR19dd41hO4W+Blvy/GzCmbISqtquS/795fbT&#10;BWc+CFsJA1aVfK88v55//HDVupkqYAOmUsgoiPWz1pV8E4KbZZmXG9UIfwZOWTJqwEYEUnGdVSha&#10;it6YrJhMPmctYOUQpPKebm96I5+n+ForGR609iowU3KqLaQT07mKZza/ErM1Crep5VCG+IcqGlFb&#10;SjqGuhFBsC3Wf4VqaongQYczCU0GWtdSpR6om3zyrpvnjXAq9ULD8W4ck/9/YeX97tk9Io2hdX7m&#10;SYxddBqb+KX6WJeGtR+HpbrAJF2eF5eT6fkXziTZijzPL4rLOM7sCHfow1cFDYtCyRG2tnqiJ0mT&#10;Ers7H3r/gx+Bj1UkKeyNioUY+6Q0qyvKWyR0IohaGmQ7QU8rpFQ25EP+5B1hujZmBOangGYEDb4R&#10;phJxRuDkFPDPjCMiZQUbRnBTW8BTAaofh3J173/ovu85th+6VUdNl3waG4s3K6j2j8gQeiJ7J29r&#10;mu2d8OFRIDGXOE7bGB7o0AbaksMgcbYB/HXqPvoTocjKWUubUHL/cytQcWa+WaLaZT6dxtVJCr14&#10;QQq+tazeWuy2WQK9SE5772QSo38wB1EjNK+0tIuYlUzCSspdchnwoCxDv6G09lItFsmN1sWJcGef&#10;nYzB45wjbV66V4FuIFggbt7DYWvE7B3Fet+ItLDYBtB14t9xrsML0KolGg+/hbjLb/Xkdfx5zX8D&#10;AAD//wMAUEsDBBQABgAIAAAAIQBFkp324AAAAAoBAAAPAAAAZHJzL2Rvd25yZXYueG1sTI8xT8Mw&#10;FIR3JP6D9ZDYqEMiQglxKlSaCaSWtgOjE786ofFziN00/HvcCcbTne6+yxeT6diIg2stCbifRcCQ&#10;aqta0gL2u/JuDsx5SUp2llDADzpYFNdXucyUPdMHjluvWSghl0kBjfd9xrmrGzTSzWyPFLyDHYz0&#10;QQ6aq0GeQ7npeBxFKTeypbDQyB6XDdbH7ckI+H7T5ethNZebqnxfrj5HvT5+bYS4vZlenoF5nPxf&#10;GC74AR2KwFTZEynHuqAf0zhEBcQpsIsfRU8JsEpAkjzEwIuc/79Q/AIAAP//AwBQSwECLQAUAAYA&#10;CAAAACEAtoM4kv4AAADhAQAAEwAAAAAAAAAAAAAAAAAAAAAAW0NvbnRlbnRfVHlwZXNdLnhtbFBL&#10;AQItABQABgAIAAAAIQA4/SH/1gAAAJQBAAALAAAAAAAAAAAAAAAAAC8BAABfcmVscy8ucmVsc1BL&#10;AQItABQABgAIAAAAIQCdEOysWQIAAAQFAAAOAAAAAAAAAAAAAAAAAC4CAABkcnMvZTJvRG9jLnht&#10;bFBLAQItABQABgAIAAAAIQBFkp324AAAAAoBAAAPAAAAAAAAAAAAAAAAALMEAABkcnMvZG93bnJl&#10;di54bWxQSwUGAAAAAAQABADzAAAAwAUAAAAA&#10;" fillcolor="white [3201]" strokecolor="#5b9bd5 [3204]" strokeweight="1pt">
                <v:stroke joinstyle="miter"/>
                <v:textbox>
                  <w:txbxContent>
                    <w:p w14:paraId="6F60AC0C" w14:textId="70FAACE9" w:rsidR="00B32014" w:rsidRDefault="00B32014" w:rsidP="00B32014">
                      <w:pPr>
                        <w:jc w:val="center"/>
                      </w:pPr>
                      <w:r w:rsidRPr="00B32014">
                        <w:rPr>
                          <w:b/>
                          <w:sz w:val="24"/>
                          <w:szCs w:val="24"/>
                        </w:rPr>
                        <w:t>LEALTAD INSTITUCIONAL</w:t>
                      </w:r>
                      <w:r w:rsidRPr="00B32014">
                        <w:rPr>
                          <w:b/>
                          <w:sz w:val="24"/>
                          <w:szCs w:val="24"/>
                        </w:rPr>
                        <w:cr/>
                      </w:r>
                      <w:r w:rsidRPr="00B32014">
                        <w:t>Los Servidores de la Municipalidad deben demostrar lealtad institucional, cumpliendo y velando porque se cumplan los principios y disposiciones  contenidas en la Constitución en el ámbito de la competencia institucional, así como de la legislación secundaria relacionada, a efecto de contribuir a generar condiciones de honestidad que propicien el desarrollo de una Administración Pública al servicio de la Sociedad, para lo cual están comprometidos con la salvaguarda del patrimonio público y con el respeto estricto al ordenamiento jurídico, subordina</w:t>
                      </w:r>
                      <w:r w:rsidR="002E6005">
                        <w:t>n</w:t>
                      </w:r>
                      <w:r w:rsidRPr="00B32014">
                        <w:t>do a ellos, los intereses individuales.</w:t>
                      </w:r>
                    </w:p>
                  </w:txbxContent>
                </v:textbox>
              </v:roundrect>
            </w:pict>
          </mc:Fallback>
        </mc:AlternateContent>
      </w:r>
    </w:p>
    <w:p w14:paraId="5D3556DE" w14:textId="77777777" w:rsidR="003C299C" w:rsidRDefault="00380BB4">
      <w:pPr>
        <w:rPr>
          <w:rFonts w:ascii="Arial" w:hAnsi="Arial" w:cs="Arial"/>
          <w:sz w:val="32"/>
          <w:szCs w:val="32"/>
        </w:rPr>
      </w:pPr>
      <w:r>
        <w:rPr>
          <w:rFonts w:ascii="Arial" w:hAnsi="Arial" w:cs="Arial"/>
          <w:sz w:val="32"/>
          <w:szCs w:val="32"/>
        </w:rPr>
        <w:t xml:space="preserve">                </w:t>
      </w:r>
    </w:p>
    <w:p w14:paraId="625266AD" w14:textId="77777777" w:rsidR="00B32014" w:rsidRDefault="00B32014">
      <w:pPr>
        <w:rPr>
          <w:rFonts w:ascii="Arial" w:hAnsi="Arial" w:cs="Arial"/>
          <w:sz w:val="32"/>
          <w:szCs w:val="32"/>
        </w:rPr>
      </w:pPr>
    </w:p>
    <w:p w14:paraId="0E39E77F" w14:textId="77777777" w:rsidR="00B32014" w:rsidRDefault="00B32014">
      <w:pPr>
        <w:rPr>
          <w:rFonts w:ascii="Arial" w:hAnsi="Arial" w:cs="Arial"/>
          <w:sz w:val="32"/>
          <w:szCs w:val="32"/>
        </w:rPr>
      </w:pPr>
    </w:p>
    <w:p w14:paraId="5E72B526" w14:textId="77777777" w:rsidR="00B32014" w:rsidRDefault="00B32014">
      <w:pPr>
        <w:rPr>
          <w:rFonts w:ascii="Arial" w:hAnsi="Arial" w:cs="Arial"/>
          <w:sz w:val="32"/>
          <w:szCs w:val="32"/>
        </w:rPr>
      </w:pPr>
    </w:p>
    <w:p w14:paraId="719C4D9D" w14:textId="77777777" w:rsidR="00B32014" w:rsidRDefault="00B32014">
      <w:pPr>
        <w:rPr>
          <w:rFonts w:ascii="Arial" w:hAnsi="Arial" w:cs="Arial"/>
          <w:sz w:val="32"/>
          <w:szCs w:val="32"/>
        </w:rPr>
      </w:pPr>
    </w:p>
    <w:p w14:paraId="145A85EF" w14:textId="77777777" w:rsidR="00B32014" w:rsidRDefault="00B32014">
      <w:pPr>
        <w:rPr>
          <w:rFonts w:ascii="Arial" w:hAnsi="Arial" w:cs="Arial"/>
          <w:sz w:val="32"/>
          <w:szCs w:val="32"/>
        </w:rPr>
      </w:pPr>
      <w:r>
        <w:rPr>
          <w:noProof/>
          <w:lang w:eastAsia="es-MX"/>
        </w:rPr>
        <w:drawing>
          <wp:anchor distT="0" distB="0" distL="114300" distR="114300" simplePos="0" relativeHeight="251671552" behindDoc="1" locked="0" layoutInCell="1" allowOverlap="1" wp14:anchorId="11A234B5" wp14:editId="16CCB86E">
            <wp:simplePos x="0" y="0"/>
            <wp:positionH relativeFrom="margin">
              <wp:posOffset>-664663</wp:posOffset>
            </wp:positionH>
            <wp:positionV relativeFrom="paragraph">
              <wp:posOffset>323619</wp:posOffset>
            </wp:positionV>
            <wp:extent cx="1330036" cy="967053"/>
            <wp:effectExtent l="0" t="0" r="3810" b="5080"/>
            <wp:wrapNone/>
            <wp:docPr id="15" name="Imagen 15"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036" cy="9670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70527" behindDoc="0" locked="0" layoutInCell="1" allowOverlap="1" wp14:anchorId="46CC2209" wp14:editId="20429773">
                <wp:simplePos x="0" y="0"/>
                <wp:positionH relativeFrom="column">
                  <wp:posOffset>903044</wp:posOffset>
                </wp:positionH>
                <wp:positionV relativeFrom="paragraph">
                  <wp:posOffset>97732</wp:posOffset>
                </wp:positionV>
                <wp:extent cx="5557652" cy="1401289"/>
                <wp:effectExtent l="0" t="0" r="24130" b="27940"/>
                <wp:wrapNone/>
                <wp:docPr id="16" name="Rectángulo redondeado 16"/>
                <wp:cNvGraphicFramePr/>
                <a:graphic xmlns:a="http://schemas.openxmlformats.org/drawingml/2006/main">
                  <a:graphicData uri="http://schemas.microsoft.com/office/word/2010/wordprocessingShape">
                    <wps:wsp>
                      <wps:cNvSpPr/>
                      <wps:spPr>
                        <a:xfrm>
                          <a:off x="0" y="0"/>
                          <a:ext cx="5557652" cy="140128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5F0191C" w14:textId="77777777" w:rsidR="00B32014" w:rsidRDefault="00B32014" w:rsidP="00B32014">
                            <w:pPr>
                              <w:jc w:val="center"/>
                            </w:pPr>
                            <w:r w:rsidRPr="00B32014">
                              <w:rPr>
                                <w:rFonts w:ascii="Arial" w:hAnsi="Arial" w:cs="Arial"/>
                                <w:b/>
                                <w:sz w:val="24"/>
                                <w:szCs w:val="24"/>
                              </w:rPr>
                              <w:t>SOLIDARIDAD</w:t>
                            </w:r>
                            <w:r w:rsidRPr="00B32014">
                              <w:rPr>
                                <w:rFonts w:ascii="Arial" w:hAnsi="Arial" w:cs="Arial"/>
                                <w:b/>
                                <w:sz w:val="24"/>
                                <w:szCs w:val="24"/>
                              </w:rPr>
                              <w:cr/>
                            </w:r>
                            <w:r w:rsidRPr="00B32014">
                              <w:rPr>
                                <w:sz w:val="24"/>
                                <w:szCs w:val="24"/>
                              </w:rPr>
                              <w:t>Apoyo o adhesión voluntaria y circunstancial a una causa o al interés de otras personas, particularmente en situaciones difíciles, siempre que no se contrapongan a los intereses generales o públicos, ni a la normativa aplicable. La persona solidaria no duda en colaborar y apoyar a sus compañeras y compañeros de trabajo que se encuentran en situaciones desfavorables.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CC2209" id="Rectángulo redondeado 16" o:spid="_x0000_s1031" style="position:absolute;margin-left:71.1pt;margin-top:7.7pt;width:437.6pt;height:110.35pt;z-index:25167052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NMWgIAAAQFAAAOAAAAZHJzL2Uyb0RvYy54bWysVEtv2zAMvg/YfxB0XxwHSR9BnSJI0WFA&#10;0RZth54VWWqMyaJGKbGzXz9Kdpyuy2nYRSZFfnzpo6+u29qwnUJfgS14PhpzpqyEsrJvBf/+cvvl&#10;gjMfhC2FAasKvleeXy8+f7pq3FxNYAOmVMgoiPXzxhV8E4KbZ5mXG1ULPwKnLBk1YC0CqfiWlSga&#10;il6bbDIen2UNYOkQpPKebm86I1+k+ForGR609iowU3CqLaQT07mOZ7a4EvM3FG5Tyb4M8Q9V1KKy&#10;lHQIdSOCYFus/gpVVxLBgw4jCXUGWldSpR6om3z8oZvnjXAq9ULD8W4Yk/9/YeX97tk9Io2hcX7u&#10;SYxdtBrr+KX6WJuGtR+GpdrAJF3OZrPzs9mEM0m2fDrOJxeXcZzZEe7Qh68KahaFgiNsbflET5Im&#10;JXZ3PnT+Bz8CH6tIUtgbFQsx9klpVpWUd5LQiSBqZZDtBD2tkFLZkPf5k3eE6cqYAZifApoB1PtG&#10;mErEGYDjU8A/Mw6IlBVsGMB1ZQFPBSh/HMrVnf+h+67n2H5o1y01TbOOjcWbNZT7R2QIHZG9k7cV&#10;zfZO+PAokJhLHKdtDA90aANNwaGXONsA/jp1H/2JUGTlrKFNKLj/uRWoODPfLFHtMp9O4+okZTo7&#10;n5CC7y3r9xa7rVdAL5LT3juZxOgfzEHUCPUrLe0yZiWTsJJyF1wGPCir0G0orb1Uy2Vyo3VxItzZ&#10;Zydj8DjnSJuX9lWg6wkWiJv3cNgaMf9Asc43Ii0stwF0lfh3nGv/ArRqicb9byHu8ns9eR1/Xovf&#10;AAAA//8DAFBLAwQUAAYACAAAACEAuc4FceAAAAALAQAADwAAAGRycy9kb3ducmV2LnhtbEyPwU7D&#10;MBBE70j8g7VI3KiTUEoV4lSoNCeQKIUDx03iOqHxOsRuGv6e7QluM9qn2ZlsNdlOjHrwrSMF8SwC&#10;oalydUtGwcd7cbME4QNSjZ0jreBHe1jllxcZprU70Zsed8EIDiGfooImhD6V0leNtuhnrtfEt70b&#10;LAa2g5H1gCcOt51MomghLbbEHxrs9brR1WF3tAq+n03xtN8scVsWL+vN52heD19bpa6vpscHEEFP&#10;4Q+Gc32uDjl3Kt2Rai869vMkYZTF3RzEGYjie1alguR2EYPMM/l/Q/4LAAD//wMAUEsBAi0AFAAG&#10;AAgAAAAhALaDOJL+AAAA4QEAABMAAAAAAAAAAAAAAAAAAAAAAFtDb250ZW50X1R5cGVzXS54bWxQ&#10;SwECLQAUAAYACAAAACEAOP0h/9YAAACUAQAACwAAAAAAAAAAAAAAAAAvAQAAX3JlbHMvLnJlbHNQ&#10;SwECLQAUAAYACAAAACEAKPETTFoCAAAEBQAADgAAAAAAAAAAAAAAAAAuAgAAZHJzL2Uyb0RvYy54&#10;bWxQSwECLQAUAAYACAAAACEAuc4FceAAAAALAQAADwAAAAAAAAAAAAAAAAC0BAAAZHJzL2Rvd25y&#10;ZXYueG1sUEsFBgAAAAAEAAQA8wAAAMEFAAAAAA==&#10;" fillcolor="white [3201]" strokecolor="#5b9bd5 [3204]" strokeweight="1pt">
                <v:stroke joinstyle="miter"/>
                <v:textbox>
                  <w:txbxContent>
                    <w:p w14:paraId="45F0191C" w14:textId="77777777" w:rsidR="00B32014" w:rsidRDefault="00B32014" w:rsidP="00B32014">
                      <w:pPr>
                        <w:jc w:val="center"/>
                      </w:pPr>
                      <w:r w:rsidRPr="00B32014">
                        <w:rPr>
                          <w:rFonts w:ascii="Arial" w:hAnsi="Arial" w:cs="Arial"/>
                          <w:b/>
                          <w:sz w:val="24"/>
                          <w:szCs w:val="24"/>
                        </w:rPr>
                        <w:t>SOLIDARIDAD</w:t>
                      </w:r>
                      <w:r w:rsidRPr="00B32014">
                        <w:rPr>
                          <w:rFonts w:ascii="Arial" w:hAnsi="Arial" w:cs="Arial"/>
                          <w:b/>
                          <w:sz w:val="24"/>
                          <w:szCs w:val="24"/>
                        </w:rPr>
                        <w:cr/>
                      </w:r>
                      <w:r w:rsidRPr="00B32014">
                        <w:rPr>
                          <w:sz w:val="24"/>
                          <w:szCs w:val="24"/>
                        </w:rPr>
                        <w:t>Apoyo o adhesión voluntaria y circunstancial a una causa o al interés de otras personas, particularmente en situaciones difíciles, siempre que no se contrapongan a los intereses generales o públicos, ni a la normativa aplicable. La persona solidaria no duda en colaborar y apoyar a sus compañeras y compañeros de trabajo que se encuentran en situaciones desfavorables.</w:t>
                      </w:r>
                    </w:p>
                  </w:txbxContent>
                </v:textbox>
              </v:roundrect>
            </w:pict>
          </mc:Fallback>
        </mc:AlternateContent>
      </w:r>
    </w:p>
    <w:p w14:paraId="6FD0EC13" w14:textId="77777777" w:rsidR="00B32014" w:rsidRDefault="00B32014">
      <w:pPr>
        <w:rPr>
          <w:rFonts w:ascii="Arial" w:hAnsi="Arial" w:cs="Arial"/>
          <w:sz w:val="32"/>
          <w:szCs w:val="32"/>
        </w:rPr>
      </w:pPr>
    </w:p>
    <w:p w14:paraId="3CFD9554" w14:textId="77777777" w:rsidR="00B32014" w:rsidRDefault="00B32014">
      <w:pPr>
        <w:rPr>
          <w:rFonts w:ascii="Arial" w:hAnsi="Arial" w:cs="Arial"/>
          <w:sz w:val="32"/>
          <w:szCs w:val="32"/>
        </w:rPr>
      </w:pPr>
    </w:p>
    <w:p w14:paraId="67569E3E" w14:textId="77777777" w:rsidR="00B32014" w:rsidRDefault="00B32014">
      <w:pPr>
        <w:rPr>
          <w:rFonts w:ascii="Arial" w:hAnsi="Arial" w:cs="Arial"/>
          <w:sz w:val="32"/>
          <w:szCs w:val="32"/>
        </w:rPr>
      </w:pPr>
    </w:p>
    <w:p w14:paraId="01018B7E" w14:textId="77777777" w:rsidR="00B32014" w:rsidRDefault="00B32014">
      <w:pPr>
        <w:rPr>
          <w:rFonts w:ascii="Arial" w:hAnsi="Arial" w:cs="Arial"/>
          <w:sz w:val="32"/>
          <w:szCs w:val="32"/>
        </w:rPr>
      </w:pPr>
    </w:p>
    <w:p w14:paraId="33510185" w14:textId="77777777" w:rsidR="00B32014" w:rsidRDefault="00B32014">
      <w:pPr>
        <w:rPr>
          <w:rFonts w:ascii="Arial" w:hAnsi="Arial" w:cs="Arial"/>
          <w:sz w:val="32"/>
          <w:szCs w:val="32"/>
        </w:rPr>
      </w:pPr>
      <w:r>
        <w:rPr>
          <w:noProof/>
          <w:lang w:eastAsia="es-MX"/>
        </w:rPr>
        <w:drawing>
          <wp:anchor distT="0" distB="0" distL="114300" distR="114300" simplePos="0" relativeHeight="251673600" behindDoc="1" locked="0" layoutInCell="1" allowOverlap="1" wp14:anchorId="35B8EAFF" wp14:editId="121C18C6">
            <wp:simplePos x="0" y="0"/>
            <wp:positionH relativeFrom="margin">
              <wp:posOffset>-688769</wp:posOffset>
            </wp:positionH>
            <wp:positionV relativeFrom="paragraph">
              <wp:posOffset>364935</wp:posOffset>
            </wp:positionV>
            <wp:extent cx="1330036" cy="967053"/>
            <wp:effectExtent l="0" t="0" r="3810" b="5080"/>
            <wp:wrapNone/>
            <wp:docPr id="17" name="Imagen 17" descr="Carácter de un par de resolver la ilustración de piezas de rompecabeza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ácter de un par de resolver la ilustración de piezas de rompecabezas |  Vector Grat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036" cy="9670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40D41" w14:textId="77777777" w:rsidR="007F4A7D" w:rsidRDefault="007F4A7D">
      <w:pPr>
        <w:rPr>
          <w:rFonts w:ascii="Arial" w:hAnsi="Arial" w:cs="Arial"/>
          <w:sz w:val="32"/>
          <w:szCs w:val="32"/>
        </w:rPr>
      </w:pPr>
      <w:r>
        <w:rPr>
          <w:rFonts w:ascii="Arial" w:hAnsi="Arial" w:cs="Arial"/>
          <w:noProof/>
          <w:sz w:val="32"/>
          <w:szCs w:val="32"/>
          <w:lang w:eastAsia="es-MX"/>
        </w:rPr>
        <mc:AlternateContent>
          <mc:Choice Requires="wps">
            <w:drawing>
              <wp:anchor distT="0" distB="0" distL="114300" distR="114300" simplePos="0" relativeHeight="251671039" behindDoc="0" locked="0" layoutInCell="1" allowOverlap="1" wp14:anchorId="5AEF1921" wp14:editId="21A3DF7B">
                <wp:simplePos x="0" y="0"/>
                <wp:positionH relativeFrom="column">
                  <wp:posOffset>826478</wp:posOffset>
                </wp:positionH>
                <wp:positionV relativeFrom="paragraph">
                  <wp:posOffset>12564</wp:posOffset>
                </wp:positionV>
                <wp:extent cx="5581403" cy="1508166"/>
                <wp:effectExtent l="0" t="0" r="19685" b="15875"/>
                <wp:wrapNone/>
                <wp:docPr id="18" name="Rectángulo redondeado 18"/>
                <wp:cNvGraphicFramePr/>
                <a:graphic xmlns:a="http://schemas.openxmlformats.org/drawingml/2006/main">
                  <a:graphicData uri="http://schemas.microsoft.com/office/word/2010/wordprocessingShape">
                    <wps:wsp>
                      <wps:cNvSpPr/>
                      <wps:spPr>
                        <a:xfrm>
                          <a:off x="0" y="0"/>
                          <a:ext cx="5581403" cy="150816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89AFD4F" w14:textId="77777777" w:rsidR="00B32014" w:rsidRPr="00B32014" w:rsidRDefault="00B32014" w:rsidP="00B32014">
                            <w:pPr>
                              <w:jc w:val="center"/>
                              <w:rPr>
                                <w:sz w:val="24"/>
                                <w:szCs w:val="24"/>
                              </w:rPr>
                            </w:pPr>
                            <w:r w:rsidRPr="00B32014">
                              <w:rPr>
                                <w:b/>
                                <w:sz w:val="24"/>
                                <w:szCs w:val="24"/>
                              </w:rPr>
                              <w:t>TRABAJO EN EQUIPO</w:t>
                            </w:r>
                            <w:r w:rsidRPr="00B32014">
                              <w:rPr>
                                <w:b/>
                                <w:sz w:val="24"/>
                                <w:szCs w:val="24"/>
                              </w:rPr>
                              <w:cr/>
                            </w:r>
                            <w:r w:rsidRPr="00B32014">
                              <w:rPr>
                                <w:sz w:val="24"/>
                                <w:szCs w:val="24"/>
                              </w:rPr>
                              <w:t>Adopción de un espíritu de colaboración para la realización de las labores, que permita el logro de los objetivos y metas institucionales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EF1921" id="Rectángulo redondeado 18" o:spid="_x0000_s1032" style="position:absolute;margin-left:65.1pt;margin-top:1pt;width:439.5pt;height:118.75pt;z-index:25167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KoWgIAAAQFAAAOAAAAZHJzL2Uyb0RvYy54bWysVN9P2zAQfp+0/8Hy+0jStQwqUlSBmCYh&#10;QMDEs+vYNJrj885uk+6v39lJU8b6NO3FufPdd7/8XS4uu8awrUJfgy15cZJzpqyEqravJf/+fPPp&#10;jDMfhK2EAatKvlOeXy4+frho3VxNYA2mUsgoiPXz1pV8HYKbZ5mXa9UIfwJOWTJqwEYEUvE1q1C0&#10;FL0x2STPT7MWsHIIUnlPt9e9kS9SfK2VDPdaexWYKTnVFtKJ6VzFM1tciPkrCreu5VCG+IcqGlFb&#10;SjqGuhZBsA3Wf4VqaongQYcTCU0GWtdSpR6omyJ/183TWjiVeqHheDeOyf+/sPJu++QekMbQOj/3&#10;JMYuOo1N/FJ9rEvD2o3DUl1gki5ns7Nimn/mTJKtmOVnxelpHGd2gDv04auChkWh5AgbWz3Sk6RJ&#10;ie2tD73/3o/AhyqSFHZGxUKMfVSa1RXlnSR0Ioi6Msi2gp5WSKlsKIb8yTvCdG3MCCyOAc0IGnwj&#10;TCXijMD8GPDPjCMiZQUbRnBTW8BjAaof+3J177/vvu85th+6VUdNlzwNNt6soNo9IEPoieydvKlp&#10;trfChweBxFziOG1juKdDG2hLDoPE2Rrw17H76E+EIitnLW1Cyf3PjUDFmflmiWrnxXQaVycp09mX&#10;CSn41rJ6a7Gb5groRQraeyeTGP2D2YsaoXmhpV3GrGQSVlLuksuAe+Uq9BtKay/VcpncaF2cCLf2&#10;yckYPM450ua5exHoBoIF4uYd7LdGzN9RrPeNSAvLTQBdJ/4d5jq8AK1aovHwW4i7/FZPXoef1+I3&#10;AAAA//8DAFBLAwQUAAYACAAAACEACMmJR9wAAAAKAQAADwAAAGRycy9kb3ducmV2LnhtbExPu07D&#10;MBTdkfgH6yKxUZtUoDbEqVBpJpAohYHxJrl1QmM7xG4a/p7bCcbz0Hlkq8l2YqQhtN5puJ0pEOQq&#10;X7fOaPh4L24WIEJEV2PnHWn4oQCr/PIiw7T2J/dG4y4awSEupKihibFPpQxVQxbDzPfkWNv7wWJk&#10;OBhZD3jicNvJRKl7abF13NBgT+uGqsPuaDV8P5viab9Z4LYsXtabz9G8Hr62Wl9fTY8PICJN8c8M&#10;5/k8HXLeVPqjq4PoGM9VwlYNCV8660otmSiZmC/vQOaZ/H8h/wUAAP//AwBQSwECLQAUAAYACAAA&#10;ACEAtoM4kv4AAADhAQAAEwAAAAAAAAAAAAAAAAAAAAAAW0NvbnRlbnRfVHlwZXNdLnhtbFBLAQIt&#10;ABQABgAIAAAAIQA4/SH/1gAAAJQBAAALAAAAAAAAAAAAAAAAAC8BAABfcmVscy8ucmVsc1BLAQIt&#10;ABQABgAIAAAAIQBoJgKoWgIAAAQFAAAOAAAAAAAAAAAAAAAAAC4CAABkcnMvZTJvRG9jLnhtbFBL&#10;AQItABQABgAIAAAAIQAIyYlH3AAAAAoBAAAPAAAAAAAAAAAAAAAAALQEAABkcnMvZG93bnJldi54&#10;bWxQSwUGAAAAAAQABADzAAAAvQUAAAAA&#10;" fillcolor="white [3201]" strokecolor="#5b9bd5 [3204]" strokeweight="1pt">
                <v:stroke joinstyle="miter"/>
                <v:textbox>
                  <w:txbxContent>
                    <w:p w14:paraId="489AFD4F" w14:textId="77777777" w:rsidR="00B32014" w:rsidRPr="00B32014" w:rsidRDefault="00B32014" w:rsidP="00B32014">
                      <w:pPr>
                        <w:jc w:val="center"/>
                        <w:rPr>
                          <w:sz w:val="24"/>
                          <w:szCs w:val="24"/>
                        </w:rPr>
                      </w:pPr>
                      <w:r w:rsidRPr="00B32014">
                        <w:rPr>
                          <w:b/>
                          <w:sz w:val="24"/>
                          <w:szCs w:val="24"/>
                        </w:rPr>
                        <w:t>TRABAJO EN EQUIPO</w:t>
                      </w:r>
                      <w:r w:rsidRPr="00B32014">
                        <w:rPr>
                          <w:b/>
                          <w:sz w:val="24"/>
                          <w:szCs w:val="24"/>
                        </w:rPr>
                        <w:cr/>
                      </w:r>
                      <w:r w:rsidRPr="00B32014">
                        <w:rPr>
                          <w:sz w:val="24"/>
                          <w:szCs w:val="24"/>
                        </w:rPr>
                        <w:t>Adopción de un espíritu de colaboración para la realización de las labores, que permita el logro de los objetivos y metas institucionales</w:t>
                      </w:r>
                    </w:p>
                  </w:txbxContent>
                </v:textbox>
              </v:roundrect>
            </w:pict>
          </mc:Fallback>
        </mc:AlternateContent>
      </w:r>
    </w:p>
    <w:p w14:paraId="276D55F6" w14:textId="77777777" w:rsidR="007F4A7D" w:rsidRDefault="007F4A7D">
      <w:pPr>
        <w:rPr>
          <w:rFonts w:ascii="Arial" w:hAnsi="Arial" w:cs="Arial"/>
          <w:sz w:val="32"/>
          <w:szCs w:val="32"/>
        </w:rPr>
      </w:pPr>
    </w:p>
    <w:p w14:paraId="28878A59" w14:textId="77777777" w:rsidR="007F4A7D" w:rsidRDefault="007F4A7D">
      <w:pPr>
        <w:rPr>
          <w:rFonts w:ascii="Arial" w:hAnsi="Arial" w:cs="Arial"/>
          <w:sz w:val="32"/>
          <w:szCs w:val="32"/>
        </w:rPr>
      </w:pPr>
    </w:p>
    <w:p w14:paraId="72D332D9" w14:textId="77777777" w:rsidR="007F4A7D" w:rsidRDefault="007F4A7D">
      <w:pPr>
        <w:rPr>
          <w:rFonts w:ascii="Arial" w:hAnsi="Arial" w:cs="Arial"/>
          <w:sz w:val="32"/>
          <w:szCs w:val="32"/>
        </w:rPr>
      </w:pPr>
    </w:p>
    <w:p w14:paraId="2B52A9B7" w14:textId="77777777" w:rsidR="007F4A7D" w:rsidRDefault="007F4A7D">
      <w:pPr>
        <w:rPr>
          <w:rFonts w:ascii="Arial" w:hAnsi="Arial" w:cs="Arial"/>
          <w:sz w:val="32"/>
          <w:szCs w:val="32"/>
        </w:rPr>
      </w:pPr>
    </w:p>
    <w:p w14:paraId="1D45A720" w14:textId="77777777" w:rsidR="007F4A7D" w:rsidRDefault="007F4A7D">
      <w:pPr>
        <w:rPr>
          <w:rFonts w:ascii="Arial" w:hAnsi="Arial" w:cs="Arial"/>
          <w:sz w:val="32"/>
          <w:szCs w:val="32"/>
        </w:rPr>
      </w:pPr>
    </w:p>
    <w:p w14:paraId="142941B5" w14:textId="77777777" w:rsidR="00B32014" w:rsidRDefault="00B32014">
      <w:pPr>
        <w:rPr>
          <w:rFonts w:ascii="Arial" w:hAnsi="Arial" w:cs="Arial"/>
          <w:sz w:val="32"/>
          <w:szCs w:val="32"/>
        </w:rPr>
      </w:pPr>
    </w:p>
    <w:p w14:paraId="0DCA7062" w14:textId="77777777" w:rsidR="007F4A7D" w:rsidRDefault="007F4A7D">
      <w:pPr>
        <w:rPr>
          <w:rFonts w:ascii="Arial" w:hAnsi="Arial" w:cs="Arial"/>
          <w:sz w:val="32"/>
          <w:szCs w:val="32"/>
        </w:rPr>
      </w:pPr>
    </w:p>
    <w:p w14:paraId="2A4618D9" w14:textId="77777777" w:rsidR="007F4A7D" w:rsidRDefault="007F4A7D">
      <w:pPr>
        <w:rPr>
          <w:rFonts w:ascii="Arial" w:hAnsi="Arial" w:cs="Arial"/>
          <w:sz w:val="32"/>
          <w:szCs w:val="32"/>
        </w:rPr>
      </w:pPr>
    </w:p>
    <w:p w14:paraId="5E340DFA" w14:textId="77777777" w:rsidR="007F4A7D" w:rsidRDefault="007F4A7D">
      <w:pPr>
        <w:rPr>
          <w:rFonts w:ascii="Arial" w:hAnsi="Arial" w:cs="Arial"/>
          <w:sz w:val="32"/>
          <w:szCs w:val="32"/>
        </w:rPr>
      </w:pPr>
    </w:p>
    <w:p w14:paraId="0E092529" w14:textId="77777777" w:rsidR="007F4A7D" w:rsidRDefault="007F4A7D">
      <w:pPr>
        <w:rPr>
          <w:rFonts w:ascii="Arial" w:hAnsi="Arial" w:cs="Arial"/>
          <w:sz w:val="32"/>
          <w:szCs w:val="32"/>
        </w:rPr>
      </w:pPr>
    </w:p>
    <w:p w14:paraId="0FE35A9B" w14:textId="77777777" w:rsidR="007F4A7D" w:rsidRDefault="007F4A7D">
      <w:pPr>
        <w:rPr>
          <w:rFonts w:ascii="Arial" w:hAnsi="Arial" w:cs="Arial"/>
          <w:sz w:val="32"/>
          <w:szCs w:val="32"/>
        </w:rPr>
      </w:pPr>
    </w:p>
    <w:p w14:paraId="2017B571" w14:textId="77777777" w:rsidR="007F4A7D" w:rsidRDefault="007F4A7D">
      <w:pPr>
        <w:rPr>
          <w:rFonts w:ascii="Arial" w:hAnsi="Arial" w:cs="Arial"/>
          <w:sz w:val="32"/>
          <w:szCs w:val="32"/>
        </w:rPr>
      </w:pPr>
    </w:p>
    <w:p w14:paraId="48986E51" w14:textId="77777777" w:rsidR="007F4A7D" w:rsidRDefault="007F4A7D">
      <w:pPr>
        <w:rPr>
          <w:rFonts w:ascii="Arial" w:hAnsi="Arial" w:cs="Arial"/>
          <w:sz w:val="32"/>
          <w:szCs w:val="32"/>
        </w:rPr>
      </w:pPr>
    </w:p>
    <w:p w14:paraId="1ACCF118" w14:textId="77777777" w:rsidR="007F4A7D" w:rsidRDefault="007F4A7D">
      <w:pPr>
        <w:rPr>
          <w:rFonts w:ascii="Arial" w:hAnsi="Arial" w:cs="Arial"/>
          <w:sz w:val="32"/>
          <w:szCs w:val="32"/>
        </w:rPr>
      </w:pPr>
    </w:p>
    <w:p w14:paraId="4BA2060C" w14:textId="77777777" w:rsidR="00657987" w:rsidRPr="00BE300C" w:rsidRDefault="00657987" w:rsidP="00657987">
      <w:pPr>
        <w:jc w:val="both"/>
        <w:rPr>
          <w:rFonts w:ascii="Arial" w:eastAsia="Calibri" w:hAnsi="Arial" w:cs="Arial"/>
          <w:b/>
          <w:lang w:val="es-SV"/>
        </w:rPr>
      </w:pPr>
    </w:p>
    <w:p w14:paraId="21CEDF84" w14:textId="39666B63" w:rsidR="00657987" w:rsidRPr="00BE300C" w:rsidRDefault="00FA48C0" w:rsidP="00657987">
      <w:pPr>
        <w:shd w:val="clear" w:color="auto" w:fill="B4C6E7"/>
        <w:spacing w:after="0" w:line="240" w:lineRule="auto"/>
        <w:contextualSpacing/>
        <w:rPr>
          <w:rFonts w:ascii="Calibri Light" w:eastAsia="Times New Roman" w:hAnsi="Calibri Light" w:cs="Times New Roman"/>
          <w:spacing w:val="-10"/>
          <w:kern w:val="28"/>
          <w:sz w:val="56"/>
          <w:szCs w:val="56"/>
          <w:lang w:val="es-SV"/>
        </w:rPr>
      </w:pPr>
      <w:r>
        <w:rPr>
          <w:rFonts w:ascii="Calibri Light" w:eastAsia="Times New Roman" w:hAnsi="Calibri Light" w:cs="Times New Roman"/>
          <w:spacing w:val="-10"/>
          <w:kern w:val="28"/>
          <w:sz w:val="56"/>
          <w:szCs w:val="56"/>
          <w:lang w:val="es-SV"/>
        </w:rPr>
        <w:lastRenderedPageBreak/>
        <w:t>METODOLOGÍA A IMPLEMENTAR</w:t>
      </w:r>
      <w:r w:rsidR="00657987">
        <w:rPr>
          <w:rFonts w:ascii="Calibri Light" w:eastAsia="Times New Roman" w:hAnsi="Calibri Light" w:cs="Times New Roman"/>
          <w:spacing w:val="-10"/>
          <w:kern w:val="28"/>
          <w:sz w:val="56"/>
          <w:szCs w:val="56"/>
          <w:lang w:val="es-SV"/>
        </w:rPr>
        <w:t xml:space="preserve"> </w:t>
      </w:r>
    </w:p>
    <w:p w14:paraId="186186AC" w14:textId="77777777" w:rsidR="00657987" w:rsidRPr="00BE300C" w:rsidRDefault="00657987" w:rsidP="00657987">
      <w:pPr>
        <w:jc w:val="both"/>
        <w:rPr>
          <w:rFonts w:ascii="Arial" w:eastAsia="Calibri" w:hAnsi="Arial" w:cs="Arial"/>
          <w:lang w:val="es-SV"/>
        </w:rPr>
      </w:pPr>
    </w:p>
    <w:p w14:paraId="70784568" w14:textId="77777777" w:rsidR="00657987" w:rsidRPr="00657987" w:rsidRDefault="00657987" w:rsidP="00657987">
      <w:pPr>
        <w:jc w:val="both"/>
        <w:rPr>
          <w:rFonts w:ascii="Arial" w:eastAsia="Calibri" w:hAnsi="Arial" w:cs="Arial"/>
          <w:lang w:val="es-SV"/>
        </w:rPr>
      </w:pPr>
      <w:r w:rsidRPr="00657987">
        <w:rPr>
          <w:rFonts w:ascii="Arial" w:eastAsia="Calibri" w:hAnsi="Arial" w:cs="Arial"/>
          <w:lang w:val="es-SV"/>
        </w:rPr>
        <w:t>Considerando la importancia que representa el cumplimiento de las asignaciones funcionales para cada Unidad Organizativa de la Alcaldía Municipal de Atiquizaya y combinado con el compromiso permanente de actualizar y priorizar las necesidades de los ciudadanos que permitan proyectar el conjunto de programas y acciones a ejecutar, se implementaran técnicas y métodos funcionales e innovadores, con esto se pretende tener una dinámica social y económica que se requiere para dar soporte presupuestal de las necesidades especiales, con lo cual es posible afirmar que se cuenta con el instrumento apropiado para llevar a cabo la operación de la administración.</w:t>
      </w:r>
    </w:p>
    <w:p w14:paraId="510B8737" w14:textId="77777777" w:rsidR="00657987" w:rsidRPr="00657987" w:rsidRDefault="00657987" w:rsidP="00657987">
      <w:pPr>
        <w:jc w:val="both"/>
        <w:rPr>
          <w:rFonts w:ascii="Arial" w:eastAsia="Calibri" w:hAnsi="Arial" w:cs="Arial"/>
          <w:lang w:val="es-SV"/>
        </w:rPr>
      </w:pPr>
    </w:p>
    <w:p w14:paraId="424F1A21" w14:textId="1C4F130E" w:rsidR="00657987" w:rsidRPr="00657987" w:rsidRDefault="00657987" w:rsidP="00657987">
      <w:pPr>
        <w:jc w:val="both"/>
        <w:rPr>
          <w:rFonts w:ascii="Arial" w:eastAsia="Calibri" w:hAnsi="Arial" w:cs="Arial"/>
          <w:lang w:val="es-SV"/>
        </w:rPr>
      </w:pPr>
      <w:r w:rsidRPr="00657987">
        <w:rPr>
          <w:rFonts w:ascii="Arial" w:eastAsia="Calibri" w:hAnsi="Arial" w:cs="Arial"/>
          <w:lang w:val="es-SV"/>
        </w:rPr>
        <w:t>En tal virtud y para efecto</w:t>
      </w:r>
      <w:r w:rsidR="00EF6EC7">
        <w:rPr>
          <w:rFonts w:ascii="Arial" w:eastAsia="Calibri" w:hAnsi="Arial" w:cs="Arial"/>
          <w:lang w:val="es-SV"/>
        </w:rPr>
        <w:t xml:space="preserve">s de la integración del POA </w:t>
      </w:r>
      <w:r w:rsidR="002E6005">
        <w:rPr>
          <w:rFonts w:ascii="Arial" w:eastAsia="Calibri" w:hAnsi="Arial" w:cs="Arial"/>
          <w:lang w:val="es-SV"/>
        </w:rPr>
        <w:t>2022,</w:t>
      </w:r>
      <w:r w:rsidRPr="00657987">
        <w:rPr>
          <w:rFonts w:ascii="Arial" w:eastAsia="Calibri" w:hAnsi="Arial" w:cs="Arial"/>
          <w:lang w:val="es-SV"/>
        </w:rPr>
        <w:t xml:space="preserve"> partiendo desde la identificación de la problemática a atender, se formularon programas, procesos, proyectos y acciones que inciden en temas específicos y particulares, encadenando de manera secuencial fines, propósitos, y actividades.</w:t>
      </w:r>
    </w:p>
    <w:p w14:paraId="6FAA32F6" w14:textId="77777777" w:rsidR="00657987" w:rsidRPr="00657987" w:rsidRDefault="00657987" w:rsidP="00657987">
      <w:pPr>
        <w:jc w:val="both"/>
        <w:rPr>
          <w:rFonts w:ascii="Arial" w:eastAsia="Calibri" w:hAnsi="Arial" w:cs="Arial"/>
          <w:lang w:val="es-SV"/>
        </w:rPr>
      </w:pPr>
    </w:p>
    <w:p w14:paraId="016EA243" w14:textId="26333132" w:rsidR="00657987" w:rsidRDefault="00657987" w:rsidP="002E6005">
      <w:pPr>
        <w:jc w:val="both"/>
        <w:rPr>
          <w:rFonts w:ascii="Arial" w:eastAsia="Calibri" w:hAnsi="Arial" w:cs="Arial"/>
          <w:lang w:val="es-SV"/>
        </w:rPr>
      </w:pPr>
      <w:r w:rsidRPr="00657987">
        <w:rPr>
          <w:rFonts w:ascii="Arial" w:eastAsia="Calibri" w:hAnsi="Arial" w:cs="Arial"/>
          <w:lang w:val="es-SV"/>
        </w:rPr>
        <w:t>Se describen en el documento las metas estratégicas y operativas y sus correspondientes actividades sustantivas, montos presupuestarios asignados a cada una de las Unidades de la estructura organizacional. De acuerdo a las proyecciones realizadas, para el año 202</w:t>
      </w:r>
      <w:r w:rsidR="002E6005">
        <w:rPr>
          <w:rFonts w:ascii="Arial" w:eastAsia="Calibri" w:hAnsi="Arial" w:cs="Arial"/>
          <w:lang w:val="es-SV"/>
        </w:rPr>
        <w:t>2</w:t>
      </w:r>
      <w:r w:rsidRPr="00657987">
        <w:rPr>
          <w:rFonts w:ascii="Arial" w:eastAsia="Calibri" w:hAnsi="Arial" w:cs="Arial"/>
          <w:lang w:val="es-SV"/>
        </w:rPr>
        <w:t>.</w:t>
      </w:r>
    </w:p>
    <w:p w14:paraId="14F32395" w14:textId="77777777" w:rsidR="002E6005" w:rsidRPr="002E6005" w:rsidRDefault="002E6005" w:rsidP="002E6005">
      <w:pPr>
        <w:jc w:val="both"/>
        <w:rPr>
          <w:rFonts w:ascii="Arial" w:eastAsia="Calibri" w:hAnsi="Arial" w:cs="Arial"/>
          <w:lang w:val="es-SV"/>
        </w:rPr>
      </w:pPr>
    </w:p>
    <w:p w14:paraId="0C53834A" w14:textId="77777777" w:rsidR="00657987" w:rsidRPr="00657987" w:rsidRDefault="00657987" w:rsidP="00657987">
      <w:pPr>
        <w:autoSpaceDE w:val="0"/>
        <w:autoSpaceDN w:val="0"/>
        <w:adjustRightInd w:val="0"/>
        <w:spacing w:after="0" w:line="240" w:lineRule="auto"/>
        <w:jc w:val="both"/>
        <w:rPr>
          <w:rFonts w:ascii="Arial" w:eastAsia="Calibri" w:hAnsi="Arial" w:cs="Arial"/>
          <w:b/>
          <w:lang w:val="es-SV"/>
        </w:rPr>
      </w:pPr>
      <w:r w:rsidRPr="00657987">
        <w:rPr>
          <w:rFonts w:ascii="Arial" w:eastAsia="Calibri" w:hAnsi="Arial" w:cs="Arial"/>
          <w:b/>
          <w:lang w:val="es-SV"/>
        </w:rPr>
        <w:t>Todo ello se desarrollará a través de las etapas siguientes:</w:t>
      </w:r>
    </w:p>
    <w:p w14:paraId="7AE06208" w14:textId="03371B64" w:rsidR="00657987" w:rsidRDefault="00657987" w:rsidP="00657987">
      <w:pPr>
        <w:autoSpaceDE w:val="0"/>
        <w:autoSpaceDN w:val="0"/>
        <w:adjustRightInd w:val="0"/>
        <w:spacing w:after="0" w:line="240" w:lineRule="auto"/>
        <w:jc w:val="both"/>
        <w:rPr>
          <w:rFonts w:ascii="Arial" w:eastAsia="Calibri" w:hAnsi="Arial" w:cs="Arial"/>
          <w:lang w:val="es-SV"/>
        </w:rPr>
      </w:pPr>
    </w:p>
    <w:p w14:paraId="74227AFB" w14:textId="77777777" w:rsidR="002E6005" w:rsidRPr="00657987" w:rsidRDefault="002E6005" w:rsidP="00657987">
      <w:pPr>
        <w:autoSpaceDE w:val="0"/>
        <w:autoSpaceDN w:val="0"/>
        <w:adjustRightInd w:val="0"/>
        <w:spacing w:after="0" w:line="240" w:lineRule="auto"/>
        <w:jc w:val="both"/>
        <w:rPr>
          <w:rFonts w:ascii="Arial" w:eastAsia="Calibri" w:hAnsi="Arial" w:cs="Arial"/>
          <w:lang w:val="es-SV"/>
        </w:rPr>
      </w:pPr>
    </w:p>
    <w:p w14:paraId="0D1DC26F" w14:textId="0BBF0900" w:rsidR="00657987" w:rsidRDefault="00657987" w:rsidP="00657987">
      <w:pPr>
        <w:autoSpaceDE w:val="0"/>
        <w:autoSpaceDN w:val="0"/>
        <w:adjustRightInd w:val="0"/>
        <w:spacing w:after="0" w:line="240" w:lineRule="auto"/>
        <w:jc w:val="both"/>
        <w:rPr>
          <w:rFonts w:ascii="Arial" w:eastAsia="Calibri" w:hAnsi="Arial" w:cs="Arial"/>
          <w:b/>
          <w:lang w:val="es-SV"/>
        </w:rPr>
      </w:pPr>
      <w:r w:rsidRPr="00657987">
        <w:rPr>
          <w:rFonts w:ascii="Arial" w:eastAsia="Calibri" w:hAnsi="Arial" w:cs="Arial"/>
          <w:b/>
          <w:lang w:val="es-SV"/>
        </w:rPr>
        <w:t>Etapa 1: Diseño de Lineamientos.</w:t>
      </w:r>
    </w:p>
    <w:p w14:paraId="3AC8EB37" w14:textId="77777777" w:rsidR="007614F4" w:rsidRPr="00657987" w:rsidRDefault="007614F4" w:rsidP="00657987">
      <w:pPr>
        <w:autoSpaceDE w:val="0"/>
        <w:autoSpaceDN w:val="0"/>
        <w:adjustRightInd w:val="0"/>
        <w:spacing w:after="0" w:line="240" w:lineRule="auto"/>
        <w:jc w:val="both"/>
        <w:rPr>
          <w:rFonts w:ascii="Arial" w:eastAsia="Calibri" w:hAnsi="Arial" w:cs="Arial"/>
          <w:b/>
          <w:lang w:val="es-SV"/>
        </w:rPr>
      </w:pPr>
    </w:p>
    <w:p w14:paraId="545EA23E" w14:textId="4EA8CB7E" w:rsidR="00657987" w:rsidRPr="00657987" w:rsidRDefault="00657987" w:rsidP="00657987">
      <w:pPr>
        <w:autoSpaceDE w:val="0"/>
        <w:autoSpaceDN w:val="0"/>
        <w:adjustRightInd w:val="0"/>
        <w:spacing w:after="0" w:line="240" w:lineRule="auto"/>
        <w:jc w:val="both"/>
        <w:rPr>
          <w:rFonts w:ascii="Arial" w:eastAsia="Calibri" w:hAnsi="Arial" w:cs="Arial"/>
          <w:lang w:val="es-SV"/>
        </w:rPr>
      </w:pPr>
      <w:r w:rsidRPr="00657987">
        <w:rPr>
          <w:rFonts w:ascii="Arial" w:eastAsia="Calibri" w:hAnsi="Arial" w:cs="Arial"/>
          <w:lang w:val="es-SV"/>
        </w:rPr>
        <w:t xml:space="preserve"> Se diseñarán los Lineamientos para la Formulación del plan Operativo Anual (POA) de la Alcaldía Municipal de Atiquizaya para encauzar los esfuerzos institucionales en la elaboración de un POA que permita articular y coordinar adecuadamente la ejecución de las tareas de cada Unidad Organizativa para el logro de sus objetivos, los diferentes programas, proyectos actividades, recursos físicos y presupuestales que desarrollaran cada uno de las unidades que conforman la Institución.</w:t>
      </w:r>
    </w:p>
    <w:p w14:paraId="4D831717" w14:textId="77777777" w:rsidR="00657987" w:rsidRPr="00657987" w:rsidRDefault="00657987" w:rsidP="00657987">
      <w:pPr>
        <w:autoSpaceDE w:val="0"/>
        <w:autoSpaceDN w:val="0"/>
        <w:adjustRightInd w:val="0"/>
        <w:spacing w:after="0" w:line="240" w:lineRule="auto"/>
        <w:jc w:val="both"/>
        <w:rPr>
          <w:rFonts w:ascii="Arial" w:eastAsia="Calibri" w:hAnsi="Arial" w:cs="Arial"/>
          <w:b/>
          <w:lang w:val="es-SV"/>
        </w:rPr>
      </w:pPr>
      <w:r w:rsidRPr="00657987">
        <w:rPr>
          <w:rFonts w:ascii="Arial" w:eastAsia="Calibri" w:hAnsi="Arial" w:cs="Arial"/>
          <w:lang w:val="es-SV"/>
        </w:rPr>
        <w:t xml:space="preserve"> </w:t>
      </w:r>
    </w:p>
    <w:p w14:paraId="63688004" w14:textId="77777777" w:rsidR="007614F4" w:rsidRDefault="007614F4" w:rsidP="00657987">
      <w:pPr>
        <w:spacing w:line="240" w:lineRule="auto"/>
        <w:jc w:val="both"/>
        <w:rPr>
          <w:rFonts w:ascii="Arial" w:eastAsia="Calibri" w:hAnsi="Arial" w:cs="Arial"/>
          <w:b/>
          <w:lang w:val="es-SV"/>
        </w:rPr>
      </w:pPr>
    </w:p>
    <w:p w14:paraId="39199CC8" w14:textId="48F468E2" w:rsidR="00657987" w:rsidRPr="00657987" w:rsidRDefault="00657987" w:rsidP="00657987">
      <w:pPr>
        <w:spacing w:line="240" w:lineRule="auto"/>
        <w:jc w:val="both"/>
        <w:rPr>
          <w:rFonts w:ascii="Arial" w:eastAsia="Calibri" w:hAnsi="Arial" w:cs="Arial"/>
          <w:b/>
          <w:lang w:val="es-SV"/>
        </w:rPr>
      </w:pPr>
      <w:r w:rsidRPr="00657987">
        <w:rPr>
          <w:rFonts w:ascii="Arial" w:eastAsia="Calibri" w:hAnsi="Arial" w:cs="Arial"/>
          <w:b/>
          <w:lang w:val="es-SV"/>
        </w:rPr>
        <w:t>Etapa 2: Asesoría.</w:t>
      </w:r>
    </w:p>
    <w:p w14:paraId="5A130364" w14:textId="2E1B5383" w:rsidR="00657987" w:rsidRPr="007614F4"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 xml:space="preserve">Una vez divulgados los Lineamientos de Formulación POA a todos los responsables de las Unidades Organizativas, se inicia a la fase de asistencia técnica a todos los enlaces de Planificación con el propósito de asegurar que las elaboraciones de sus planes respondan en criterio y forma a los compromisos asignados a sus unidades Organizativas. </w:t>
      </w:r>
    </w:p>
    <w:p w14:paraId="175D022C" w14:textId="12B6B11E" w:rsidR="00657987" w:rsidRPr="002E6005" w:rsidRDefault="00657987" w:rsidP="002E6005">
      <w:pPr>
        <w:spacing w:line="240" w:lineRule="auto"/>
        <w:jc w:val="both"/>
        <w:rPr>
          <w:rFonts w:ascii="Arial" w:eastAsia="Calibri" w:hAnsi="Arial" w:cs="Arial"/>
          <w:lang w:val="es-SV"/>
        </w:rPr>
      </w:pPr>
      <w:r w:rsidRPr="00657987">
        <w:rPr>
          <w:rFonts w:ascii="Arial" w:eastAsia="Calibri" w:hAnsi="Arial" w:cs="Arial"/>
          <w:b/>
          <w:lang w:val="es-SV"/>
        </w:rPr>
        <w:t>Etapa 3:</w:t>
      </w:r>
      <w:r w:rsidRPr="00657987">
        <w:rPr>
          <w:rFonts w:ascii="Arial" w:eastAsia="Calibri" w:hAnsi="Arial" w:cs="Arial"/>
          <w:lang w:val="es-SV"/>
        </w:rPr>
        <w:t xml:space="preserve"> </w:t>
      </w:r>
      <w:r w:rsidRPr="00657987">
        <w:rPr>
          <w:rFonts w:ascii="Arial" w:eastAsia="Calibri" w:hAnsi="Arial" w:cs="Arial"/>
          <w:b/>
          <w:lang w:val="es-SV"/>
        </w:rPr>
        <w:t>Recepción, revisión y validación de la información.</w:t>
      </w:r>
    </w:p>
    <w:p w14:paraId="6629108C" w14:textId="05B597F4" w:rsidR="00657987"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 xml:space="preserve">Cada propuesta de Formulación de Planes Operativos pasó inicialmente por la revisión del Encargado de área correspondiente, posteriormente remitido al departamento de la </w:t>
      </w:r>
      <w:r w:rsidRPr="00657987">
        <w:rPr>
          <w:rFonts w:ascii="Arial" w:eastAsia="Calibri" w:hAnsi="Arial" w:cs="Arial"/>
          <w:lang w:val="es-SV"/>
        </w:rPr>
        <w:lastRenderedPageBreak/>
        <w:t>Gerencia Administrativa quien realiza la revisión y análisis de cada propuesta de metas formuladas, retroalimentando a las Unidades correspondientes las observaciones técnicas que son tomadas en cuenta para la validación final del proceso de formulación del POA.</w:t>
      </w:r>
    </w:p>
    <w:p w14:paraId="22932D21" w14:textId="77777777" w:rsidR="002E6005" w:rsidRPr="00657987" w:rsidRDefault="002E6005" w:rsidP="00657987">
      <w:pPr>
        <w:spacing w:line="240" w:lineRule="auto"/>
        <w:jc w:val="both"/>
        <w:rPr>
          <w:rFonts w:ascii="Arial" w:eastAsia="Calibri" w:hAnsi="Arial" w:cs="Arial"/>
          <w:lang w:val="es-SV"/>
        </w:rPr>
      </w:pPr>
    </w:p>
    <w:p w14:paraId="506CBE66" w14:textId="77777777" w:rsidR="00657987" w:rsidRPr="00657987" w:rsidRDefault="00657987" w:rsidP="00657987">
      <w:pPr>
        <w:spacing w:line="240" w:lineRule="auto"/>
        <w:jc w:val="both"/>
        <w:rPr>
          <w:rFonts w:ascii="Arial" w:eastAsia="Calibri" w:hAnsi="Arial" w:cs="Arial"/>
          <w:b/>
          <w:lang w:val="es-SV"/>
        </w:rPr>
      </w:pPr>
      <w:r w:rsidRPr="00657987">
        <w:rPr>
          <w:rFonts w:ascii="Arial" w:eastAsia="Calibri" w:hAnsi="Arial" w:cs="Arial"/>
          <w:b/>
          <w:lang w:val="es-SV"/>
        </w:rPr>
        <w:t>Etapa 4:</w:t>
      </w:r>
      <w:r w:rsidRPr="00657987">
        <w:rPr>
          <w:rFonts w:ascii="Arial" w:eastAsia="Calibri" w:hAnsi="Arial" w:cs="Arial"/>
          <w:lang w:val="es-SV"/>
        </w:rPr>
        <w:t xml:space="preserve"> </w:t>
      </w:r>
      <w:r w:rsidRPr="00657987">
        <w:rPr>
          <w:rFonts w:ascii="Arial" w:eastAsia="Calibri" w:hAnsi="Arial" w:cs="Arial"/>
          <w:b/>
          <w:lang w:val="es-SV"/>
        </w:rPr>
        <w:t>Ingreso de Información en el Sistema de Planificación Institucional.</w:t>
      </w:r>
    </w:p>
    <w:p w14:paraId="519EE4EA" w14:textId="77777777" w:rsidR="00657987" w:rsidRPr="00657987"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Una vez validadas cada una de las metas por la gerencia administrativa se diseña y registran los compromisos de cada dependencia en el año lectivo, obteniendo los reportes de formulación, resumen de metas POA, avances, evaluación de metas, etc. Dicha información es cotejada con el soporte impreso entregado por las dependencias para la realizar las últimas modificaciones posibles o en su caso iniciar el proceso de integración del documento que será el final.</w:t>
      </w:r>
    </w:p>
    <w:p w14:paraId="57C0C0A5" w14:textId="77777777" w:rsidR="00657987" w:rsidRPr="00657987" w:rsidRDefault="00657987" w:rsidP="00657987">
      <w:pPr>
        <w:spacing w:line="240" w:lineRule="auto"/>
        <w:jc w:val="both"/>
        <w:rPr>
          <w:rFonts w:ascii="Arial" w:eastAsia="Calibri" w:hAnsi="Arial" w:cs="Arial"/>
          <w:lang w:val="es-SV"/>
        </w:rPr>
      </w:pPr>
    </w:p>
    <w:p w14:paraId="18AB5967" w14:textId="77777777" w:rsidR="00657987" w:rsidRPr="00657987" w:rsidRDefault="00657987" w:rsidP="00657987">
      <w:pPr>
        <w:spacing w:line="240" w:lineRule="auto"/>
        <w:jc w:val="both"/>
        <w:rPr>
          <w:rFonts w:ascii="Arial" w:eastAsia="Calibri" w:hAnsi="Arial" w:cs="Arial"/>
          <w:lang w:val="es-SV"/>
        </w:rPr>
      </w:pPr>
      <w:r w:rsidRPr="00657987">
        <w:rPr>
          <w:rFonts w:ascii="Arial" w:eastAsia="Calibri" w:hAnsi="Arial" w:cs="Arial"/>
          <w:b/>
          <w:lang w:val="es-SV"/>
        </w:rPr>
        <w:t>Etapa 5:</w:t>
      </w:r>
      <w:r w:rsidRPr="00657987">
        <w:rPr>
          <w:rFonts w:ascii="Arial" w:eastAsia="Calibri" w:hAnsi="Arial" w:cs="Arial"/>
          <w:lang w:val="es-SV"/>
        </w:rPr>
        <w:t xml:space="preserve"> </w:t>
      </w:r>
      <w:r w:rsidRPr="00657987">
        <w:rPr>
          <w:rFonts w:ascii="Arial" w:eastAsia="Calibri" w:hAnsi="Arial" w:cs="Arial"/>
          <w:b/>
          <w:lang w:val="es-SV"/>
        </w:rPr>
        <w:t>Integración de Documento de Formulación POA para aprobación de Concejo Municipal y Difusión.</w:t>
      </w:r>
    </w:p>
    <w:p w14:paraId="009187A2" w14:textId="77777777" w:rsidR="00657987" w:rsidRPr="00657987" w:rsidRDefault="00657987" w:rsidP="00657987">
      <w:pPr>
        <w:spacing w:line="240" w:lineRule="auto"/>
        <w:jc w:val="both"/>
        <w:rPr>
          <w:rFonts w:ascii="Arial" w:eastAsia="Calibri" w:hAnsi="Arial" w:cs="Arial"/>
          <w:lang w:val="es-SV"/>
        </w:rPr>
      </w:pPr>
      <w:r w:rsidRPr="00657987">
        <w:rPr>
          <w:rFonts w:ascii="Arial" w:eastAsia="Calibri" w:hAnsi="Arial" w:cs="Arial"/>
          <w:lang w:val="es-SV"/>
        </w:rPr>
        <w:t>Cuando los Planes Operativos Anuales de cada unidad están validados en su versión final se procede a la integración del documento Institucional de Plan Operativo Anual para someterlo a aprobación del Concejo Municipal y finalmente la difusión a todas las Unidades Organizativas de la Municipalidad sentando en firme sus compromisos anuales por lo que deberán responder en el año que se desarrolla.</w:t>
      </w:r>
    </w:p>
    <w:p w14:paraId="6A0D02B4" w14:textId="77777777" w:rsidR="00657987" w:rsidRDefault="00657987" w:rsidP="00657987">
      <w:pPr>
        <w:jc w:val="both"/>
        <w:rPr>
          <w:rFonts w:ascii="Arial" w:eastAsia="Calibri" w:hAnsi="Arial" w:cs="Arial"/>
          <w:lang w:val="es-SV"/>
        </w:rPr>
      </w:pPr>
    </w:p>
    <w:p w14:paraId="102D9DB8" w14:textId="77777777" w:rsidR="00657987" w:rsidRDefault="00657987" w:rsidP="00657987">
      <w:pPr>
        <w:jc w:val="both"/>
        <w:rPr>
          <w:rFonts w:ascii="Arial" w:eastAsia="Calibri" w:hAnsi="Arial" w:cs="Arial"/>
          <w:lang w:val="es-SV"/>
        </w:rPr>
      </w:pPr>
    </w:p>
    <w:p w14:paraId="4108511E" w14:textId="77777777" w:rsidR="00657987" w:rsidRDefault="00657987" w:rsidP="00657987">
      <w:pPr>
        <w:jc w:val="both"/>
        <w:rPr>
          <w:rFonts w:ascii="Arial" w:eastAsia="Calibri" w:hAnsi="Arial" w:cs="Arial"/>
          <w:lang w:val="es-SV"/>
        </w:rPr>
      </w:pPr>
    </w:p>
    <w:p w14:paraId="771CCB5B" w14:textId="77777777" w:rsidR="00657987" w:rsidRDefault="00657987" w:rsidP="00657987">
      <w:pPr>
        <w:jc w:val="both"/>
        <w:rPr>
          <w:rFonts w:ascii="Arial" w:eastAsia="Calibri" w:hAnsi="Arial" w:cs="Arial"/>
          <w:lang w:val="es-SV"/>
        </w:rPr>
      </w:pPr>
    </w:p>
    <w:p w14:paraId="26B24BA2" w14:textId="77777777" w:rsidR="00657987" w:rsidRDefault="00657987" w:rsidP="00657987">
      <w:pPr>
        <w:jc w:val="both"/>
        <w:rPr>
          <w:rFonts w:ascii="Arial" w:eastAsia="Calibri" w:hAnsi="Arial" w:cs="Arial"/>
          <w:lang w:val="es-SV"/>
        </w:rPr>
      </w:pPr>
    </w:p>
    <w:p w14:paraId="210C5D25" w14:textId="77777777" w:rsidR="00657987" w:rsidRDefault="00657987" w:rsidP="00657987">
      <w:pPr>
        <w:jc w:val="both"/>
        <w:rPr>
          <w:rFonts w:ascii="Arial" w:eastAsia="Calibri" w:hAnsi="Arial" w:cs="Arial"/>
          <w:lang w:val="es-SV"/>
        </w:rPr>
      </w:pPr>
    </w:p>
    <w:p w14:paraId="725E1F5E" w14:textId="77777777" w:rsidR="00657987" w:rsidRDefault="00657987" w:rsidP="00657987">
      <w:pPr>
        <w:jc w:val="both"/>
        <w:rPr>
          <w:rFonts w:ascii="Arial" w:eastAsia="Calibri" w:hAnsi="Arial" w:cs="Arial"/>
          <w:lang w:val="es-SV"/>
        </w:rPr>
      </w:pPr>
    </w:p>
    <w:p w14:paraId="1FE64B91" w14:textId="77777777" w:rsidR="00657987" w:rsidRDefault="00657987" w:rsidP="00657987">
      <w:pPr>
        <w:jc w:val="both"/>
        <w:rPr>
          <w:rFonts w:ascii="Arial" w:eastAsia="Calibri" w:hAnsi="Arial" w:cs="Arial"/>
          <w:lang w:val="es-SV"/>
        </w:rPr>
      </w:pPr>
    </w:p>
    <w:p w14:paraId="60EDBB3D" w14:textId="77777777" w:rsidR="00657987" w:rsidRDefault="00657987" w:rsidP="00657987">
      <w:pPr>
        <w:jc w:val="both"/>
        <w:rPr>
          <w:rFonts w:ascii="Arial" w:eastAsia="Calibri" w:hAnsi="Arial" w:cs="Arial"/>
          <w:lang w:val="es-SV"/>
        </w:rPr>
      </w:pPr>
    </w:p>
    <w:p w14:paraId="1B34EA87" w14:textId="77777777" w:rsidR="00657987" w:rsidRPr="00657987" w:rsidRDefault="00657987" w:rsidP="00657987">
      <w:pPr>
        <w:jc w:val="both"/>
        <w:rPr>
          <w:rFonts w:ascii="Arial" w:eastAsia="Calibri" w:hAnsi="Arial" w:cs="Arial"/>
          <w:lang w:val="es-SV"/>
        </w:rPr>
      </w:pPr>
    </w:p>
    <w:p w14:paraId="58160EF0" w14:textId="332D9644" w:rsidR="00657987" w:rsidRDefault="00657987" w:rsidP="00657987">
      <w:pPr>
        <w:jc w:val="both"/>
        <w:rPr>
          <w:rFonts w:ascii="Arial" w:eastAsia="Calibri" w:hAnsi="Arial" w:cs="Arial"/>
          <w:lang w:val="es-SV"/>
        </w:rPr>
      </w:pPr>
    </w:p>
    <w:p w14:paraId="76EA6F97" w14:textId="1AC7D93C" w:rsidR="00FA48C0" w:rsidRDefault="00FA48C0" w:rsidP="00657987">
      <w:pPr>
        <w:jc w:val="both"/>
        <w:rPr>
          <w:rFonts w:ascii="Arial" w:eastAsia="Calibri" w:hAnsi="Arial" w:cs="Arial"/>
          <w:lang w:val="es-SV"/>
        </w:rPr>
      </w:pPr>
    </w:p>
    <w:p w14:paraId="7FE5A37E" w14:textId="27BE0AAB" w:rsidR="00FA48C0" w:rsidRDefault="00FA48C0" w:rsidP="00657987">
      <w:pPr>
        <w:jc w:val="both"/>
        <w:rPr>
          <w:rFonts w:ascii="Arial" w:eastAsia="Calibri" w:hAnsi="Arial" w:cs="Arial"/>
          <w:lang w:val="es-SV"/>
        </w:rPr>
      </w:pPr>
    </w:p>
    <w:p w14:paraId="40ABF932" w14:textId="2083BA0C" w:rsidR="00FA48C0" w:rsidRDefault="00FA48C0" w:rsidP="00657987">
      <w:pPr>
        <w:jc w:val="both"/>
        <w:rPr>
          <w:rFonts w:ascii="Arial" w:eastAsia="Calibri" w:hAnsi="Arial" w:cs="Arial"/>
          <w:lang w:val="es-SV"/>
        </w:rPr>
      </w:pPr>
    </w:p>
    <w:p w14:paraId="788531C0" w14:textId="28D29953" w:rsidR="00FA48C0" w:rsidRDefault="00FA48C0" w:rsidP="00657987">
      <w:pPr>
        <w:jc w:val="both"/>
        <w:rPr>
          <w:rFonts w:ascii="Arial" w:eastAsia="Calibri" w:hAnsi="Arial" w:cs="Arial"/>
          <w:lang w:val="es-SV"/>
        </w:rPr>
      </w:pPr>
    </w:p>
    <w:p w14:paraId="3250C152" w14:textId="77777777" w:rsidR="00FA48C0" w:rsidRPr="00657987" w:rsidRDefault="00FA48C0" w:rsidP="00657987">
      <w:pPr>
        <w:jc w:val="both"/>
        <w:rPr>
          <w:rFonts w:ascii="Arial" w:eastAsia="Calibri" w:hAnsi="Arial" w:cs="Arial"/>
          <w:lang w:val="es-SV"/>
        </w:rPr>
      </w:pPr>
    </w:p>
    <w:p w14:paraId="08189C37" w14:textId="77777777" w:rsidR="00FA48C0" w:rsidRDefault="00FA48C0" w:rsidP="00657987">
      <w:pPr>
        <w:shd w:val="clear" w:color="auto" w:fill="B4C6E7"/>
        <w:spacing w:after="0" w:line="240" w:lineRule="auto"/>
        <w:contextualSpacing/>
        <w:rPr>
          <w:rFonts w:ascii="Arial" w:eastAsia="Times New Roman" w:hAnsi="Arial" w:cs="Arial"/>
          <w:b/>
          <w:lang w:val="es-SV"/>
        </w:rPr>
      </w:pPr>
    </w:p>
    <w:p w14:paraId="218785E9" w14:textId="2CCF0714" w:rsidR="00657987" w:rsidRPr="00657987" w:rsidRDefault="00657987" w:rsidP="00657987">
      <w:pPr>
        <w:shd w:val="clear" w:color="auto" w:fill="B4C6E7"/>
        <w:spacing w:after="0" w:line="240" w:lineRule="auto"/>
        <w:contextualSpacing/>
        <w:rPr>
          <w:rFonts w:ascii="Calibri Light" w:eastAsia="Arial" w:hAnsi="Calibri Light" w:cs="Times New Roman"/>
          <w:b/>
          <w:bCs/>
          <w:spacing w:val="-10"/>
          <w:kern w:val="28"/>
          <w:sz w:val="56"/>
          <w:szCs w:val="56"/>
          <w:lang w:val="es-SV"/>
        </w:rPr>
      </w:pPr>
      <w:r w:rsidRPr="00657987">
        <w:rPr>
          <w:rFonts w:ascii="Calibri Light" w:eastAsia="Arial" w:hAnsi="Calibri Light" w:cs="Times New Roman"/>
          <w:b/>
          <w:bCs/>
          <w:spacing w:val="-10"/>
          <w:kern w:val="28"/>
          <w:sz w:val="56"/>
          <w:szCs w:val="56"/>
          <w:lang w:val="es-SV"/>
        </w:rPr>
        <w:t>MARCO LEGAL</w:t>
      </w:r>
    </w:p>
    <w:p w14:paraId="67290885" w14:textId="77777777" w:rsidR="00657987" w:rsidRPr="00657987" w:rsidRDefault="00657987" w:rsidP="00657987">
      <w:pPr>
        <w:keepNext/>
        <w:keepLines/>
        <w:spacing w:after="259"/>
        <w:ind w:left="370" w:hanging="10"/>
        <w:jc w:val="both"/>
        <w:outlineLvl w:val="0"/>
        <w:rPr>
          <w:rFonts w:ascii="Arial" w:eastAsia="Calibri" w:hAnsi="Arial" w:cs="Arial"/>
          <w:b/>
          <w:color w:val="538135"/>
          <w:lang w:val="es-SV"/>
        </w:rPr>
      </w:pPr>
    </w:p>
    <w:p w14:paraId="17E16827" w14:textId="2F672889" w:rsidR="00657987" w:rsidRPr="00657987" w:rsidRDefault="00657987" w:rsidP="009145DF">
      <w:pPr>
        <w:spacing w:after="349" w:line="249" w:lineRule="auto"/>
        <w:ind w:left="-5" w:right="295" w:hanging="10"/>
        <w:jc w:val="both"/>
        <w:rPr>
          <w:rFonts w:ascii="Arial" w:eastAsia="Arial" w:hAnsi="Arial" w:cs="Arial"/>
          <w:color w:val="000000"/>
          <w:lang w:val="es-SV"/>
        </w:rPr>
      </w:pPr>
      <w:r w:rsidRPr="00657987">
        <w:rPr>
          <w:rFonts w:ascii="Arial" w:eastAsia="Arial" w:hAnsi="Arial" w:cs="Arial"/>
          <w:color w:val="000000"/>
          <w:lang w:val="es-SV"/>
        </w:rPr>
        <w:t xml:space="preserve">La Alcaldía Municipal de Atiquizaya se fundamenta y orienta su accionar con base a sus mandatos legales e institucionales y en las políticas públicas municipales vinculadas a las funciones, actividades y proyectos de la Municipalidad, dentro de lo cual se menciona en el siguiente marco normativo: </w:t>
      </w:r>
    </w:p>
    <w:p w14:paraId="3D6553F2"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Todas las Jefaturas de unidades organizativas de la Municipalidad, serán responsables de formular el Plan Operativo Anual que incluirá sus propias metas y actividades sustantivas, tomando de base el Plan Estratégico Institucional, contribuyendo directamente en el logro de los Objetivos Estratégicos.</w:t>
      </w:r>
    </w:p>
    <w:p w14:paraId="73523218"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Normas Técnicas de Control Interno Especificas de la Alcaldía Municipal de Atiquizaya.</w:t>
      </w:r>
    </w:p>
    <w:p w14:paraId="3358B1FD" w14:textId="77777777" w:rsidR="00657987" w:rsidRPr="00657987" w:rsidRDefault="00657987" w:rsidP="00657987">
      <w:pPr>
        <w:spacing w:line="200" w:lineRule="exact"/>
        <w:ind w:left="720" w:right="1260"/>
        <w:contextualSpacing/>
        <w:jc w:val="center"/>
        <w:rPr>
          <w:rFonts w:ascii="Times New Roman" w:eastAsia="Times New Roman" w:hAnsi="Times New Roman" w:cs="Times New Roman"/>
          <w:lang w:val="es-SV"/>
        </w:rPr>
      </w:pPr>
    </w:p>
    <w:p w14:paraId="6CB106B5"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El Código Municipal, Capítulo II De La Organización y Gobierno de los Municipios, Art. 30 Facultades del Concejo, numeral 6 define que aprobarán el Plan y Programas de Trabajo de la Gestión Municipal.</w:t>
      </w:r>
    </w:p>
    <w:p w14:paraId="5E5B38C0"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La Ley de Acceso a la Información Pública, Título II Clases de Información, Capítulo I Información Oficiosa, Art. 8, indica que el Plan Operativo Anual Se pondrá a disposición del público, se divulgará y actualizará en base a los lineamientos.</w:t>
      </w:r>
    </w:p>
    <w:p w14:paraId="6C9D0646" w14:textId="77777777" w:rsidR="00657987" w:rsidRP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lang w:val="es-SV"/>
        </w:rPr>
        <w:t xml:space="preserve">Ley de La Corte De Cuentas De La República, Art. 26. Cada entidad y organismo del sector público establecerá su propio Sistema de Control Interno Financiero y Administrativo, previo, concurrente y posterior, para tener y proveer seguridad razonable: </w:t>
      </w:r>
    </w:p>
    <w:p w14:paraId="5F06942E"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 xml:space="preserve">En el cumplimiento de sus objetivos con eficiencia, efectividad y economía; </w:t>
      </w:r>
    </w:p>
    <w:p w14:paraId="1A6F8028"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 xml:space="preserve">En la transparencia de la gestión; </w:t>
      </w:r>
    </w:p>
    <w:p w14:paraId="42943108"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 xml:space="preserve">En la confiabilidad de la información; </w:t>
      </w:r>
    </w:p>
    <w:p w14:paraId="4A29EA14" w14:textId="77777777" w:rsidR="00657987" w:rsidRPr="00657987" w:rsidRDefault="00657987" w:rsidP="00657987">
      <w:pPr>
        <w:numPr>
          <w:ilvl w:val="0"/>
          <w:numId w:val="3"/>
        </w:numPr>
        <w:spacing w:after="200" w:line="276" w:lineRule="auto"/>
        <w:contextualSpacing/>
        <w:jc w:val="both"/>
        <w:rPr>
          <w:rFonts w:ascii="Arial" w:eastAsia="Calibri" w:hAnsi="Arial" w:cs="Arial"/>
          <w:lang w:val="es-SV"/>
        </w:rPr>
      </w:pPr>
      <w:r w:rsidRPr="00657987">
        <w:rPr>
          <w:rFonts w:ascii="Arial" w:eastAsia="Calibri" w:hAnsi="Arial" w:cs="Arial"/>
          <w:lang w:val="es-SV"/>
        </w:rPr>
        <w:t>En la observancia de las normas aplicables</w:t>
      </w:r>
    </w:p>
    <w:p w14:paraId="4505E9DE" w14:textId="77777777" w:rsidR="00657987" w:rsidRPr="00657987" w:rsidRDefault="00657987" w:rsidP="00657987">
      <w:pPr>
        <w:spacing w:after="200" w:line="276" w:lineRule="auto"/>
        <w:ind w:left="1440"/>
        <w:contextualSpacing/>
        <w:jc w:val="both"/>
        <w:rPr>
          <w:rFonts w:ascii="Arial" w:eastAsia="Calibri" w:hAnsi="Arial" w:cs="Arial"/>
          <w:lang w:val="es-SV"/>
        </w:rPr>
      </w:pPr>
    </w:p>
    <w:p w14:paraId="0EE9B302" w14:textId="77777777" w:rsidR="00657987" w:rsidRDefault="00657987" w:rsidP="00657987">
      <w:pPr>
        <w:numPr>
          <w:ilvl w:val="0"/>
          <w:numId w:val="2"/>
        </w:numPr>
        <w:spacing w:after="349" w:line="249" w:lineRule="auto"/>
        <w:ind w:right="295"/>
        <w:jc w:val="both"/>
        <w:rPr>
          <w:rFonts w:ascii="Arial" w:eastAsia="Calibri" w:hAnsi="Arial" w:cs="Arial"/>
          <w:color w:val="000000"/>
          <w:lang w:val="es-SV"/>
        </w:rPr>
      </w:pPr>
      <w:r w:rsidRPr="00657987">
        <w:rPr>
          <w:rFonts w:ascii="Arial" w:eastAsia="Calibri" w:hAnsi="Arial" w:cs="Arial"/>
          <w:color w:val="000000"/>
          <w:lang w:val="es-SV"/>
        </w:rPr>
        <w:t>Entre otras, tales como, Código de Ética Gubernamental, Código de Trabajo, convenios suscritos como país.</w:t>
      </w:r>
    </w:p>
    <w:p w14:paraId="36850089" w14:textId="77777777" w:rsidR="00657987" w:rsidRDefault="00657987" w:rsidP="00657987">
      <w:pPr>
        <w:spacing w:after="349" w:line="249" w:lineRule="auto"/>
        <w:ind w:right="295"/>
        <w:jc w:val="both"/>
        <w:rPr>
          <w:rFonts w:ascii="Arial" w:eastAsia="Calibri" w:hAnsi="Arial" w:cs="Arial"/>
          <w:color w:val="000000"/>
          <w:lang w:val="es-SV"/>
        </w:rPr>
        <w:sectPr w:rsidR="00657987" w:rsidSect="009C4B2B">
          <w:headerReference w:type="default" r:id="rId17"/>
          <w:headerReference w:type="first" r:id="rId18"/>
          <w:pgSz w:w="12240" w:h="15840"/>
          <w:pgMar w:top="1417" w:right="1701" w:bottom="1417" w:left="1701" w:header="708" w:footer="708" w:gutter="0"/>
          <w:pgNumType w:start="0"/>
          <w:cols w:space="708"/>
          <w:titlePg/>
          <w:docGrid w:linePitch="360"/>
        </w:sectPr>
      </w:pPr>
    </w:p>
    <w:p w14:paraId="27725313" w14:textId="77777777" w:rsidR="00657987" w:rsidRPr="00657987" w:rsidRDefault="00657987" w:rsidP="00657987">
      <w:pPr>
        <w:spacing w:after="349" w:line="249" w:lineRule="auto"/>
        <w:ind w:right="295"/>
        <w:jc w:val="center"/>
        <w:rPr>
          <w:rFonts w:ascii="Arial" w:hAnsi="Arial" w:cs="Arial"/>
          <w:sz w:val="32"/>
          <w:szCs w:val="32"/>
        </w:rPr>
      </w:pPr>
      <w:r w:rsidRPr="00657987">
        <w:rPr>
          <w:rFonts w:ascii="Arial" w:eastAsia="Calibri" w:hAnsi="Arial" w:cs="Arial"/>
          <w:b/>
          <w:color w:val="2E74B5" w:themeColor="accent1" w:themeShade="BF"/>
          <w:sz w:val="24"/>
          <w:szCs w:val="24"/>
          <w:lang w:val="es-SV"/>
        </w:rPr>
        <w:lastRenderedPageBreak/>
        <w:t>ESTRUCTURA</w:t>
      </w:r>
      <w:r>
        <w:rPr>
          <w:rFonts w:ascii="Arial" w:eastAsia="Calibri" w:hAnsi="Arial" w:cs="Arial"/>
          <w:b/>
          <w:color w:val="2E74B5" w:themeColor="accent1" w:themeShade="BF"/>
          <w:sz w:val="24"/>
          <w:szCs w:val="24"/>
          <w:lang w:val="es-SV"/>
        </w:rPr>
        <w:t xml:space="preserve"> </w:t>
      </w:r>
      <w:r w:rsidRPr="00657987">
        <w:rPr>
          <w:rFonts w:ascii="Arial" w:eastAsia="Calibri" w:hAnsi="Arial" w:cs="Arial"/>
          <w:b/>
          <w:color w:val="2E74B5" w:themeColor="accent1" w:themeShade="BF"/>
          <w:sz w:val="24"/>
          <w:szCs w:val="24"/>
          <w:lang w:val="es-SV"/>
        </w:rPr>
        <w:t xml:space="preserve"> JERARQUICA DE LA ALCALDIA MUNICIPAL DE ATIQUIZAYA.</w:t>
      </w:r>
      <w:r w:rsidRPr="00657987">
        <w:rPr>
          <w:rFonts w:ascii="Arial" w:hAnsi="Arial" w:cs="Arial"/>
          <w:noProof/>
          <w:sz w:val="32"/>
          <w:szCs w:val="32"/>
          <w:lang w:eastAsia="es-MX"/>
        </w:rPr>
        <w:drawing>
          <wp:anchor distT="0" distB="0" distL="114300" distR="114300" simplePos="0" relativeHeight="251675648" behindDoc="1" locked="0" layoutInCell="1" allowOverlap="1" wp14:anchorId="26C13904" wp14:editId="5DB5254B">
            <wp:simplePos x="0" y="0"/>
            <wp:positionH relativeFrom="margin">
              <wp:align>left</wp:align>
            </wp:positionH>
            <wp:positionV relativeFrom="margin">
              <wp:align>bottom</wp:align>
            </wp:positionV>
            <wp:extent cx="8670925" cy="5220970"/>
            <wp:effectExtent l="0" t="38100" r="0" b="93980"/>
            <wp:wrapNone/>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14:paraId="67E9C86E" w14:textId="77777777" w:rsidR="007F4A7D" w:rsidRDefault="00657987" w:rsidP="00657987">
      <w:pPr>
        <w:tabs>
          <w:tab w:val="left" w:pos="6037"/>
        </w:tabs>
        <w:rPr>
          <w:rFonts w:ascii="Arial" w:hAnsi="Arial" w:cs="Arial"/>
          <w:sz w:val="32"/>
          <w:szCs w:val="32"/>
        </w:rPr>
      </w:pPr>
      <w:r>
        <w:rPr>
          <w:rFonts w:ascii="Arial" w:hAnsi="Arial" w:cs="Arial"/>
          <w:sz w:val="32"/>
          <w:szCs w:val="32"/>
        </w:rPr>
        <w:tab/>
      </w:r>
    </w:p>
    <w:p w14:paraId="0EBB1D93" w14:textId="77777777" w:rsidR="00657438" w:rsidRDefault="00657438" w:rsidP="00657987">
      <w:pPr>
        <w:tabs>
          <w:tab w:val="left" w:pos="6037"/>
        </w:tabs>
        <w:rPr>
          <w:rFonts w:ascii="Arial" w:hAnsi="Arial" w:cs="Arial"/>
          <w:sz w:val="32"/>
          <w:szCs w:val="32"/>
        </w:rPr>
      </w:pPr>
    </w:p>
    <w:p w14:paraId="3B6A3C50" w14:textId="77777777" w:rsidR="00657438" w:rsidRDefault="00657438" w:rsidP="00657987">
      <w:pPr>
        <w:tabs>
          <w:tab w:val="left" w:pos="6037"/>
        </w:tabs>
        <w:rPr>
          <w:rFonts w:ascii="Arial" w:hAnsi="Arial" w:cs="Arial"/>
          <w:sz w:val="32"/>
          <w:szCs w:val="32"/>
        </w:rPr>
      </w:pPr>
    </w:p>
    <w:p w14:paraId="75988D78" w14:textId="77777777" w:rsidR="00657438" w:rsidRDefault="00657438" w:rsidP="00657987">
      <w:pPr>
        <w:tabs>
          <w:tab w:val="left" w:pos="6037"/>
        </w:tabs>
        <w:rPr>
          <w:rFonts w:ascii="Arial" w:hAnsi="Arial" w:cs="Arial"/>
          <w:sz w:val="32"/>
          <w:szCs w:val="32"/>
        </w:rPr>
      </w:pPr>
    </w:p>
    <w:p w14:paraId="78782E93" w14:textId="77777777" w:rsidR="00657438" w:rsidRDefault="00657438" w:rsidP="00657987">
      <w:pPr>
        <w:tabs>
          <w:tab w:val="left" w:pos="6037"/>
        </w:tabs>
        <w:rPr>
          <w:rFonts w:ascii="Arial" w:hAnsi="Arial" w:cs="Arial"/>
          <w:sz w:val="32"/>
          <w:szCs w:val="32"/>
        </w:rPr>
      </w:pPr>
    </w:p>
    <w:p w14:paraId="359FB284" w14:textId="77777777" w:rsidR="00657438" w:rsidRDefault="00657438" w:rsidP="00657987">
      <w:pPr>
        <w:tabs>
          <w:tab w:val="left" w:pos="6037"/>
        </w:tabs>
        <w:rPr>
          <w:rFonts w:ascii="Arial" w:hAnsi="Arial" w:cs="Arial"/>
          <w:sz w:val="32"/>
          <w:szCs w:val="32"/>
        </w:rPr>
      </w:pPr>
    </w:p>
    <w:p w14:paraId="4A904832" w14:textId="77777777" w:rsidR="00657438" w:rsidRDefault="00657438" w:rsidP="00657987">
      <w:pPr>
        <w:tabs>
          <w:tab w:val="left" w:pos="6037"/>
        </w:tabs>
        <w:rPr>
          <w:rFonts w:ascii="Arial" w:hAnsi="Arial" w:cs="Arial"/>
          <w:sz w:val="32"/>
          <w:szCs w:val="32"/>
        </w:rPr>
      </w:pPr>
    </w:p>
    <w:p w14:paraId="1C2E82A1" w14:textId="77777777" w:rsidR="00657438" w:rsidRDefault="00657438" w:rsidP="00657987">
      <w:pPr>
        <w:tabs>
          <w:tab w:val="left" w:pos="6037"/>
        </w:tabs>
        <w:rPr>
          <w:rFonts w:ascii="Arial" w:hAnsi="Arial" w:cs="Arial"/>
          <w:sz w:val="32"/>
          <w:szCs w:val="32"/>
        </w:rPr>
      </w:pPr>
    </w:p>
    <w:p w14:paraId="3F561382" w14:textId="77777777" w:rsidR="00657438" w:rsidRDefault="00657438" w:rsidP="00657987">
      <w:pPr>
        <w:tabs>
          <w:tab w:val="left" w:pos="6037"/>
        </w:tabs>
        <w:rPr>
          <w:rFonts w:ascii="Arial" w:hAnsi="Arial" w:cs="Arial"/>
          <w:sz w:val="32"/>
          <w:szCs w:val="32"/>
        </w:rPr>
      </w:pPr>
    </w:p>
    <w:p w14:paraId="643744D5" w14:textId="77777777" w:rsidR="00657438" w:rsidRDefault="00657438" w:rsidP="00657987">
      <w:pPr>
        <w:tabs>
          <w:tab w:val="left" w:pos="6037"/>
        </w:tabs>
        <w:rPr>
          <w:rFonts w:ascii="Arial" w:hAnsi="Arial" w:cs="Arial"/>
          <w:sz w:val="32"/>
          <w:szCs w:val="32"/>
        </w:rPr>
      </w:pPr>
    </w:p>
    <w:p w14:paraId="37587AB8" w14:textId="77777777" w:rsidR="00657438" w:rsidRDefault="00657438" w:rsidP="00657987">
      <w:pPr>
        <w:tabs>
          <w:tab w:val="left" w:pos="6037"/>
        </w:tabs>
        <w:rPr>
          <w:rFonts w:ascii="Arial" w:hAnsi="Arial" w:cs="Arial"/>
          <w:sz w:val="32"/>
          <w:szCs w:val="32"/>
        </w:rPr>
      </w:pPr>
    </w:p>
    <w:p w14:paraId="5868A86E" w14:textId="77777777" w:rsidR="00657438" w:rsidRDefault="00657438" w:rsidP="00657987">
      <w:pPr>
        <w:tabs>
          <w:tab w:val="left" w:pos="6037"/>
        </w:tabs>
        <w:rPr>
          <w:rFonts w:ascii="Arial" w:hAnsi="Arial" w:cs="Arial"/>
          <w:sz w:val="32"/>
          <w:szCs w:val="32"/>
        </w:rPr>
      </w:pPr>
    </w:p>
    <w:p w14:paraId="421257A8" w14:textId="77777777" w:rsidR="00657438" w:rsidRDefault="00657438" w:rsidP="00657987">
      <w:pPr>
        <w:tabs>
          <w:tab w:val="left" w:pos="6037"/>
        </w:tabs>
        <w:rPr>
          <w:rFonts w:ascii="Arial" w:hAnsi="Arial" w:cs="Arial"/>
          <w:sz w:val="32"/>
          <w:szCs w:val="32"/>
        </w:rPr>
      </w:pPr>
    </w:p>
    <w:p w14:paraId="54B99DC0" w14:textId="77777777" w:rsidR="00657438" w:rsidRDefault="00657438" w:rsidP="00657987">
      <w:pPr>
        <w:tabs>
          <w:tab w:val="left" w:pos="6037"/>
        </w:tabs>
        <w:rPr>
          <w:rFonts w:ascii="Arial" w:hAnsi="Arial" w:cs="Arial"/>
          <w:sz w:val="32"/>
          <w:szCs w:val="32"/>
        </w:rPr>
      </w:pPr>
    </w:p>
    <w:p w14:paraId="117F00F5" w14:textId="0FB02E53" w:rsidR="005208A6" w:rsidRDefault="005208A6" w:rsidP="005208A6">
      <w:pPr>
        <w:spacing w:after="0" w:line="240" w:lineRule="auto"/>
        <w:jc w:val="center"/>
        <w:rPr>
          <w:rFonts w:ascii="Arial" w:eastAsia="Calibri" w:hAnsi="Arial" w:cs="Arial"/>
          <w:b/>
          <w:color w:val="002060"/>
          <w:sz w:val="100"/>
          <w:szCs w:val="100"/>
          <w:lang w:val="es-SV"/>
        </w:rPr>
      </w:pPr>
    </w:p>
    <w:p w14:paraId="74EDD967" w14:textId="77777777" w:rsidR="005208A6" w:rsidRDefault="005208A6" w:rsidP="005208A6">
      <w:pPr>
        <w:spacing w:after="0" w:line="240" w:lineRule="auto"/>
        <w:jc w:val="center"/>
        <w:rPr>
          <w:rFonts w:ascii="Arial" w:eastAsia="Calibri" w:hAnsi="Arial" w:cs="Arial"/>
          <w:b/>
          <w:color w:val="002060"/>
          <w:sz w:val="100"/>
          <w:szCs w:val="100"/>
          <w:lang w:val="es-SV"/>
        </w:rPr>
      </w:pPr>
    </w:p>
    <w:p w14:paraId="1FFEBB52" w14:textId="18545611" w:rsidR="00500DAB" w:rsidRPr="009E0F85" w:rsidRDefault="00500DAB" w:rsidP="005208A6">
      <w:pPr>
        <w:spacing w:after="0" w:line="240" w:lineRule="auto"/>
        <w:jc w:val="center"/>
        <w:rPr>
          <w:rFonts w:ascii="Arial" w:eastAsia="Calibri" w:hAnsi="Arial" w:cs="Arial"/>
          <w:b/>
          <w:color w:val="002060"/>
          <w:sz w:val="72"/>
          <w:szCs w:val="72"/>
          <w:lang w:val="es-SV"/>
        </w:rPr>
      </w:pPr>
      <w:r w:rsidRPr="009E0F85">
        <w:rPr>
          <w:rFonts w:ascii="Arial" w:eastAsia="Calibri" w:hAnsi="Arial" w:cs="Arial"/>
          <w:b/>
          <w:color w:val="002060"/>
          <w:sz w:val="72"/>
          <w:szCs w:val="72"/>
          <w:lang w:val="es-SV"/>
        </w:rPr>
        <w:t>SECRETAR</w:t>
      </w:r>
      <w:r w:rsidR="009E0F85">
        <w:rPr>
          <w:rFonts w:ascii="Arial" w:eastAsia="Calibri" w:hAnsi="Arial" w:cs="Arial"/>
          <w:b/>
          <w:color w:val="002060"/>
          <w:sz w:val="72"/>
          <w:szCs w:val="72"/>
          <w:lang w:val="es-SV"/>
        </w:rPr>
        <w:t>Í</w:t>
      </w:r>
      <w:r w:rsidRPr="009E0F85">
        <w:rPr>
          <w:rFonts w:ascii="Arial" w:eastAsia="Calibri" w:hAnsi="Arial" w:cs="Arial"/>
          <w:b/>
          <w:color w:val="002060"/>
          <w:sz w:val="72"/>
          <w:szCs w:val="72"/>
          <w:lang w:val="es-SV"/>
        </w:rPr>
        <w:t>A MUNICIPAL</w:t>
      </w:r>
    </w:p>
    <w:p w14:paraId="35043BD0" w14:textId="336E8EE9" w:rsidR="002F320B" w:rsidRDefault="002F320B" w:rsidP="005208A6">
      <w:pPr>
        <w:spacing w:after="0" w:line="240" w:lineRule="auto"/>
        <w:jc w:val="center"/>
        <w:rPr>
          <w:rFonts w:ascii="Arial" w:eastAsia="Calibri" w:hAnsi="Arial" w:cs="Arial"/>
          <w:b/>
          <w:color w:val="002060"/>
          <w:sz w:val="24"/>
          <w:szCs w:val="24"/>
          <w:lang w:val="es-SV"/>
        </w:rPr>
      </w:pPr>
    </w:p>
    <w:p w14:paraId="336D3DB6" w14:textId="77777777" w:rsidR="002F320B" w:rsidRDefault="002F320B">
      <w:pPr>
        <w:rPr>
          <w:rFonts w:ascii="Arial" w:eastAsia="Calibri" w:hAnsi="Arial" w:cs="Arial"/>
          <w:b/>
          <w:color w:val="002060"/>
          <w:sz w:val="24"/>
          <w:szCs w:val="24"/>
          <w:lang w:val="es-SV"/>
        </w:rPr>
      </w:pPr>
      <w:r>
        <w:rPr>
          <w:rFonts w:ascii="Arial" w:eastAsia="Calibri" w:hAnsi="Arial" w:cs="Arial"/>
          <w:b/>
          <w:color w:val="002060"/>
          <w:sz w:val="24"/>
          <w:szCs w:val="24"/>
          <w:lang w:val="es-SV"/>
        </w:rPr>
        <w:br w:type="page"/>
      </w:r>
    </w:p>
    <w:tbl>
      <w:tblPr>
        <w:tblStyle w:val="Tablaconcuadrcula"/>
        <w:tblW w:w="13608" w:type="dxa"/>
        <w:tblInd w:w="-572" w:type="dxa"/>
        <w:tblLayout w:type="fixed"/>
        <w:tblLook w:val="04A0" w:firstRow="1" w:lastRow="0" w:firstColumn="1" w:lastColumn="0" w:noHBand="0" w:noVBand="1"/>
      </w:tblPr>
      <w:tblGrid>
        <w:gridCol w:w="1560"/>
        <w:gridCol w:w="1417"/>
        <w:gridCol w:w="1559"/>
        <w:gridCol w:w="1418"/>
        <w:gridCol w:w="1417"/>
        <w:gridCol w:w="2024"/>
        <w:gridCol w:w="324"/>
        <w:gridCol w:w="265"/>
        <w:gridCol w:w="397"/>
        <w:gridCol w:w="397"/>
        <w:gridCol w:w="291"/>
        <w:gridCol w:w="307"/>
        <w:gridCol w:w="330"/>
        <w:gridCol w:w="335"/>
        <w:gridCol w:w="328"/>
        <w:gridCol w:w="397"/>
        <w:gridCol w:w="398"/>
        <w:gridCol w:w="444"/>
      </w:tblGrid>
      <w:tr w:rsidR="002F320B" w:rsidRPr="000E2096" w14:paraId="6924BC69" w14:textId="77777777" w:rsidTr="00004431">
        <w:trPr>
          <w:trHeight w:val="345"/>
        </w:trPr>
        <w:tc>
          <w:tcPr>
            <w:tcW w:w="13608" w:type="dxa"/>
            <w:gridSpan w:val="18"/>
          </w:tcPr>
          <w:p w14:paraId="1C89AFAA" w14:textId="1E684E70" w:rsidR="002F320B" w:rsidRPr="00781298" w:rsidRDefault="002F320B" w:rsidP="00004431">
            <w:pPr>
              <w:rPr>
                <w:rFonts w:ascii="Century Gothic" w:hAnsi="Century Gothic"/>
                <w:b/>
                <w:sz w:val="14"/>
                <w:szCs w:val="14"/>
              </w:rPr>
            </w:pPr>
            <w:r w:rsidRPr="00781298">
              <w:rPr>
                <w:rFonts w:ascii="Century Gothic" w:hAnsi="Century Gothic"/>
                <w:b/>
                <w:sz w:val="14"/>
                <w:szCs w:val="14"/>
              </w:rPr>
              <w:lastRenderedPageBreak/>
              <w:t>OBJETIVO GENERAL:</w:t>
            </w:r>
            <w:r w:rsidRPr="00781298">
              <w:rPr>
                <w:rFonts w:ascii="Century Gothic" w:hAnsi="Century Gothic"/>
                <w:sz w:val="14"/>
                <w:szCs w:val="14"/>
              </w:rPr>
              <w:t xml:space="preserve"> </w:t>
            </w:r>
            <w:r>
              <w:rPr>
                <w:rFonts w:ascii="Century Gothic" w:hAnsi="Century Gothic"/>
                <w:sz w:val="14"/>
                <w:szCs w:val="14"/>
              </w:rPr>
              <w:t xml:space="preserve">Asistir al Concejo Cumpliendo </w:t>
            </w:r>
            <w:r w:rsidRPr="00EE5930">
              <w:rPr>
                <w:rFonts w:ascii="Century Gothic" w:hAnsi="Century Gothic"/>
                <w:sz w:val="14"/>
                <w:szCs w:val="14"/>
              </w:rPr>
              <w:t xml:space="preserve">con las disposiciones de ley establecidas en el Código Municipal, reglamento interno, leyes y ordenanzas, estableciendo mediante acuerdo las decisiones </w:t>
            </w:r>
            <w:r w:rsidR="009145DF" w:rsidRPr="00EE5930">
              <w:rPr>
                <w:rFonts w:ascii="Century Gothic" w:hAnsi="Century Gothic"/>
                <w:sz w:val="14"/>
                <w:szCs w:val="14"/>
              </w:rPr>
              <w:t>tomadas por</w:t>
            </w:r>
            <w:r w:rsidRPr="00EE5930">
              <w:rPr>
                <w:rFonts w:ascii="Century Gothic" w:hAnsi="Century Gothic"/>
                <w:sz w:val="14"/>
                <w:szCs w:val="14"/>
              </w:rPr>
              <w:t xml:space="preserve"> el concejo Municipal.</w:t>
            </w:r>
          </w:p>
        </w:tc>
      </w:tr>
      <w:tr w:rsidR="002F320B" w:rsidRPr="000E2096" w14:paraId="26B22640" w14:textId="77777777" w:rsidTr="00004431">
        <w:trPr>
          <w:trHeight w:val="421"/>
        </w:trPr>
        <w:tc>
          <w:tcPr>
            <w:tcW w:w="1560" w:type="dxa"/>
          </w:tcPr>
          <w:p w14:paraId="415CF611"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OBJETIVOS ESPECIFICOS</w:t>
            </w:r>
          </w:p>
        </w:tc>
        <w:tc>
          <w:tcPr>
            <w:tcW w:w="1417" w:type="dxa"/>
          </w:tcPr>
          <w:p w14:paraId="2658AF90" w14:textId="77777777" w:rsidR="002F320B" w:rsidRPr="00781298" w:rsidRDefault="002F320B" w:rsidP="00004431">
            <w:pPr>
              <w:rPr>
                <w:rFonts w:ascii="Century Gothic" w:hAnsi="Century Gothic"/>
                <w:b/>
                <w:sz w:val="14"/>
                <w:szCs w:val="14"/>
              </w:rPr>
            </w:pPr>
            <w:r w:rsidRPr="00781298">
              <w:rPr>
                <w:rFonts w:ascii="Century Gothic" w:hAnsi="Century Gothic"/>
                <w:b/>
                <w:sz w:val="14"/>
                <w:szCs w:val="14"/>
              </w:rPr>
              <w:t>META</w:t>
            </w:r>
          </w:p>
        </w:tc>
        <w:tc>
          <w:tcPr>
            <w:tcW w:w="1559" w:type="dxa"/>
          </w:tcPr>
          <w:p w14:paraId="3353E26F"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INDICADOR</w:t>
            </w:r>
          </w:p>
        </w:tc>
        <w:tc>
          <w:tcPr>
            <w:tcW w:w="1418" w:type="dxa"/>
          </w:tcPr>
          <w:p w14:paraId="34227BDD" w14:textId="77777777" w:rsidR="002F320B" w:rsidRPr="00781298" w:rsidRDefault="002F320B" w:rsidP="00004431">
            <w:pPr>
              <w:rPr>
                <w:rFonts w:ascii="Century Gothic" w:hAnsi="Century Gothic"/>
                <w:b/>
                <w:sz w:val="14"/>
                <w:szCs w:val="14"/>
              </w:rPr>
            </w:pPr>
            <w:r w:rsidRPr="00781298">
              <w:rPr>
                <w:rFonts w:ascii="Century Gothic" w:hAnsi="Century Gothic"/>
                <w:b/>
                <w:sz w:val="14"/>
                <w:szCs w:val="14"/>
              </w:rPr>
              <w:t xml:space="preserve">ACTIVIDADES </w:t>
            </w:r>
          </w:p>
        </w:tc>
        <w:tc>
          <w:tcPr>
            <w:tcW w:w="1417" w:type="dxa"/>
          </w:tcPr>
          <w:p w14:paraId="29F6A853"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COORDINACIÓN</w:t>
            </w:r>
          </w:p>
        </w:tc>
        <w:tc>
          <w:tcPr>
            <w:tcW w:w="2024" w:type="dxa"/>
          </w:tcPr>
          <w:p w14:paraId="76A4463A"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REQUERIMIENTOS</w:t>
            </w:r>
          </w:p>
        </w:tc>
        <w:tc>
          <w:tcPr>
            <w:tcW w:w="324" w:type="dxa"/>
          </w:tcPr>
          <w:p w14:paraId="17270341"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E</w:t>
            </w:r>
          </w:p>
        </w:tc>
        <w:tc>
          <w:tcPr>
            <w:tcW w:w="265" w:type="dxa"/>
          </w:tcPr>
          <w:p w14:paraId="4EB4828B"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F</w:t>
            </w:r>
          </w:p>
        </w:tc>
        <w:tc>
          <w:tcPr>
            <w:tcW w:w="397" w:type="dxa"/>
          </w:tcPr>
          <w:p w14:paraId="7E00F598"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M</w:t>
            </w:r>
          </w:p>
        </w:tc>
        <w:tc>
          <w:tcPr>
            <w:tcW w:w="397" w:type="dxa"/>
          </w:tcPr>
          <w:p w14:paraId="05DAC607"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A</w:t>
            </w:r>
          </w:p>
        </w:tc>
        <w:tc>
          <w:tcPr>
            <w:tcW w:w="291" w:type="dxa"/>
          </w:tcPr>
          <w:p w14:paraId="34EBAD1F"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M</w:t>
            </w:r>
          </w:p>
        </w:tc>
        <w:tc>
          <w:tcPr>
            <w:tcW w:w="307" w:type="dxa"/>
          </w:tcPr>
          <w:p w14:paraId="505D490A"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J</w:t>
            </w:r>
          </w:p>
        </w:tc>
        <w:tc>
          <w:tcPr>
            <w:tcW w:w="330" w:type="dxa"/>
          </w:tcPr>
          <w:p w14:paraId="25C7E91D"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J</w:t>
            </w:r>
          </w:p>
        </w:tc>
        <w:tc>
          <w:tcPr>
            <w:tcW w:w="335" w:type="dxa"/>
          </w:tcPr>
          <w:p w14:paraId="0146C745"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A</w:t>
            </w:r>
          </w:p>
        </w:tc>
        <w:tc>
          <w:tcPr>
            <w:tcW w:w="328" w:type="dxa"/>
          </w:tcPr>
          <w:p w14:paraId="13574B5B"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S</w:t>
            </w:r>
          </w:p>
        </w:tc>
        <w:tc>
          <w:tcPr>
            <w:tcW w:w="397" w:type="dxa"/>
          </w:tcPr>
          <w:p w14:paraId="16F298C3"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O</w:t>
            </w:r>
          </w:p>
        </w:tc>
        <w:tc>
          <w:tcPr>
            <w:tcW w:w="398" w:type="dxa"/>
          </w:tcPr>
          <w:p w14:paraId="73DB2061"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N</w:t>
            </w:r>
          </w:p>
        </w:tc>
        <w:tc>
          <w:tcPr>
            <w:tcW w:w="444" w:type="dxa"/>
          </w:tcPr>
          <w:p w14:paraId="38761FE3" w14:textId="77777777" w:rsidR="002F320B" w:rsidRPr="000E2096" w:rsidRDefault="002F320B" w:rsidP="00004431">
            <w:pPr>
              <w:rPr>
                <w:rFonts w:ascii="Century Gothic" w:hAnsi="Century Gothic"/>
                <w:b/>
                <w:sz w:val="14"/>
                <w:szCs w:val="14"/>
              </w:rPr>
            </w:pPr>
            <w:r w:rsidRPr="000E2096">
              <w:rPr>
                <w:rFonts w:ascii="Century Gothic" w:hAnsi="Century Gothic"/>
                <w:b/>
                <w:sz w:val="14"/>
                <w:szCs w:val="14"/>
              </w:rPr>
              <w:t>D</w:t>
            </w:r>
          </w:p>
        </w:tc>
      </w:tr>
      <w:tr w:rsidR="002F320B" w:rsidRPr="000E2096" w14:paraId="634278D6" w14:textId="77777777" w:rsidTr="00004431">
        <w:trPr>
          <w:trHeight w:val="1289"/>
        </w:trPr>
        <w:tc>
          <w:tcPr>
            <w:tcW w:w="1560" w:type="dxa"/>
          </w:tcPr>
          <w:p w14:paraId="1B72367A" w14:textId="77777777" w:rsidR="002F320B" w:rsidRPr="00451B80" w:rsidRDefault="002F320B" w:rsidP="00004431">
            <w:pPr>
              <w:jc w:val="both"/>
              <w:rPr>
                <w:rFonts w:ascii="Cambria Math" w:hAnsi="Cambria Math"/>
                <w:sz w:val="16"/>
                <w:szCs w:val="16"/>
              </w:rPr>
            </w:pPr>
            <w:r w:rsidRPr="00451B80">
              <w:rPr>
                <w:rFonts w:ascii="Cambria Math" w:hAnsi="Cambria Math"/>
                <w:sz w:val="16"/>
                <w:szCs w:val="16"/>
              </w:rPr>
              <w:t xml:space="preserve">Elaborar las convocatorias con un mínimo de dos días para las sesiones ordinarias de Concejo. </w:t>
            </w:r>
          </w:p>
          <w:p w14:paraId="07A095E7" w14:textId="77777777" w:rsidR="002F320B" w:rsidRPr="000E2096" w:rsidRDefault="002F320B" w:rsidP="00004431">
            <w:pPr>
              <w:rPr>
                <w:rFonts w:ascii="Century Gothic" w:hAnsi="Century Gothic"/>
                <w:sz w:val="14"/>
                <w:szCs w:val="14"/>
              </w:rPr>
            </w:pPr>
          </w:p>
        </w:tc>
        <w:tc>
          <w:tcPr>
            <w:tcW w:w="1417" w:type="dxa"/>
          </w:tcPr>
          <w:p w14:paraId="36A37F82" w14:textId="77777777" w:rsidR="002F320B" w:rsidRPr="00451B80" w:rsidRDefault="002F320B" w:rsidP="00004431">
            <w:pPr>
              <w:jc w:val="both"/>
              <w:rPr>
                <w:rFonts w:ascii="Cambria Math" w:hAnsi="Cambria Math"/>
                <w:sz w:val="16"/>
                <w:szCs w:val="16"/>
              </w:rPr>
            </w:pPr>
            <w:r w:rsidRPr="00451B80">
              <w:rPr>
                <w:rFonts w:ascii="Cambria Math" w:hAnsi="Cambria Math"/>
                <w:sz w:val="16"/>
                <w:szCs w:val="16"/>
              </w:rPr>
              <w:t>Organizar la agenda proporcionando un calendario con fechas establecidas para las reuniones de Concejo</w:t>
            </w:r>
          </w:p>
        </w:tc>
        <w:tc>
          <w:tcPr>
            <w:tcW w:w="1559" w:type="dxa"/>
          </w:tcPr>
          <w:p w14:paraId="395F67BB" w14:textId="77777777" w:rsidR="002F320B" w:rsidRPr="00451B80" w:rsidRDefault="002F320B" w:rsidP="00004431">
            <w:pPr>
              <w:jc w:val="both"/>
              <w:rPr>
                <w:rFonts w:ascii="Cambria Math" w:hAnsi="Cambria Math"/>
                <w:sz w:val="16"/>
                <w:szCs w:val="16"/>
              </w:rPr>
            </w:pPr>
            <w:r w:rsidRPr="00451B80">
              <w:rPr>
                <w:rFonts w:ascii="Cambria Math" w:hAnsi="Cambria Math"/>
                <w:sz w:val="16"/>
                <w:szCs w:val="16"/>
              </w:rPr>
              <w:t>-Que todos los concejales tendrán las fechas de reuniones ordinarias cada seis meses.</w:t>
            </w:r>
          </w:p>
          <w:p w14:paraId="1C1B520B" w14:textId="77777777" w:rsidR="002F320B" w:rsidRPr="00451B80" w:rsidRDefault="002F320B" w:rsidP="00004431">
            <w:pPr>
              <w:jc w:val="both"/>
              <w:rPr>
                <w:rFonts w:ascii="Cambria Math" w:hAnsi="Cambria Math"/>
                <w:sz w:val="16"/>
                <w:szCs w:val="16"/>
              </w:rPr>
            </w:pPr>
          </w:p>
        </w:tc>
        <w:tc>
          <w:tcPr>
            <w:tcW w:w="1418" w:type="dxa"/>
          </w:tcPr>
          <w:p w14:paraId="5F27330E" w14:textId="77777777" w:rsidR="002F320B" w:rsidRPr="00451B80" w:rsidRDefault="002F320B" w:rsidP="00004431">
            <w:pPr>
              <w:jc w:val="both"/>
              <w:rPr>
                <w:rFonts w:ascii="Cambria Math" w:hAnsi="Cambria Math"/>
                <w:sz w:val="16"/>
                <w:szCs w:val="16"/>
                <w:lang w:val="es-SV"/>
              </w:rPr>
            </w:pPr>
            <w:r w:rsidRPr="00451B80">
              <w:rPr>
                <w:rFonts w:ascii="Cambria Math" w:hAnsi="Cambria Math"/>
                <w:sz w:val="16"/>
                <w:szCs w:val="16"/>
              </w:rPr>
              <w:t>Realizar en enero y junio la agenda de reuniones de concejo para 6 meses.</w:t>
            </w:r>
          </w:p>
        </w:tc>
        <w:tc>
          <w:tcPr>
            <w:tcW w:w="1417" w:type="dxa"/>
          </w:tcPr>
          <w:p w14:paraId="7DDE8FBA" w14:textId="77777777" w:rsidR="002F320B" w:rsidRPr="00451B80" w:rsidRDefault="002F320B" w:rsidP="00004431">
            <w:pPr>
              <w:jc w:val="both"/>
              <w:rPr>
                <w:rFonts w:ascii="Cambria Math" w:hAnsi="Cambria Math"/>
                <w:sz w:val="16"/>
                <w:szCs w:val="16"/>
              </w:rPr>
            </w:pPr>
            <w:r w:rsidRPr="00451B80">
              <w:rPr>
                <w:rFonts w:ascii="Cambria Math" w:hAnsi="Cambria Math"/>
                <w:sz w:val="16"/>
                <w:szCs w:val="16"/>
              </w:rPr>
              <w:t>-Concejo y Secretaria</w:t>
            </w:r>
          </w:p>
        </w:tc>
        <w:tc>
          <w:tcPr>
            <w:tcW w:w="2024" w:type="dxa"/>
            <w:vMerge w:val="restart"/>
          </w:tcPr>
          <w:p w14:paraId="5E3CC522"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Papel bond tamaño carta y oficio.</w:t>
            </w:r>
          </w:p>
          <w:p w14:paraId="5C639F36"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noProof/>
                <w:sz w:val="14"/>
                <w:szCs w:val="14"/>
                <w:lang w:eastAsia="es-MX"/>
              </w:rPr>
              <mc:AlternateContent>
                <mc:Choice Requires="wps">
                  <w:drawing>
                    <wp:anchor distT="0" distB="0" distL="114300" distR="114300" simplePos="0" relativeHeight="251684864" behindDoc="0" locked="0" layoutInCell="1" allowOverlap="1" wp14:anchorId="5892499D" wp14:editId="7F1EEF76">
                      <wp:simplePos x="0" y="0"/>
                      <wp:positionH relativeFrom="column">
                        <wp:posOffset>1214360</wp:posOffset>
                      </wp:positionH>
                      <wp:positionV relativeFrom="paragraph">
                        <wp:posOffset>117738</wp:posOffset>
                      </wp:positionV>
                      <wp:extent cx="2688021" cy="15765"/>
                      <wp:effectExtent l="0" t="0" r="36195" b="22860"/>
                      <wp:wrapNone/>
                      <wp:docPr id="25" name="Conector recto 25"/>
                      <wp:cNvGraphicFramePr/>
                      <a:graphic xmlns:a="http://schemas.openxmlformats.org/drawingml/2006/main">
                        <a:graphicData uri="http://schemas.microsoft.com/office/word/2010/wordprocessingShape">
                          <wps:wsp>
                            <wps:cNvCnPr/>
                            <wps:spPr>
                              <a:xfrm>
                                <a:off x="0" y="0"/>
                                <a:ext cx="2688021" cy="15765"/>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BB2A52" id="Conector recto 2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5.6pt,9.25pt" to="30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bhsAEAAEkDAAAOAAAAZHJzL2Uyb0RvYy54bWysU8tu2zAQvBfoPxC815Rd2HUFywESI70E&#10;aYC2H7CmSIkAX+Cylv33WdKOk6a3ojpQS+5ytDM72twcnWUHldAE3/H5rOFMeRl644eO//p5/2nN&#10;GWbwPdjgVcdPCvnN9uOHzRRbtQhjsL1KjEA8tlPs+JhzbIVAOSoHOAtReUrqkBxk2qZB9AkmQndW&#10;LJpmJaaQ+piCVIh0ujsn+bbia61k/q41qsxsx6m3XNdU131ZxXYD7ZAgjkZe2oB/6MKB8fTRK9QO&#10;MrDfyfwF5YxMAYPOMxmcCFobqSoHYjNv3rH5MUJUlQuJg/EqE/4/WPl4uPNPiWSYIrYYn1JhcdTJ&#10;lTf1x45VrNNVLHXMTNLhYrVeN4s5Z5Jy8+WX1bKIKV4vx4T5mwqOlaDj1vjCBVo4PGA+l76UlGMf&#10;7o21dR7Ws6njq89LmpgEcoW2kCl0se84+oEzsAPZTeZUETFY05fbBQfTsL+ziR2ARr68/Xq7e2ns&#10;j7Ly6R3geK6rqbMZnMnkSGtcx9dNeS60rC/oqnrqQuBVshLtQ3+qSoqyo3lVNS7eKoZ4u6f47R+w&#10;fQYAAP//AwBQSwMEFAAGAAgAAAAhAOxxNkbeAAAACQEAAA8AAABkcnMvZG93bnJldi54bWxMj0FL&#10;w0AQhe+C/2EZwZvdTbClxmxKEYQKUmgtVG+bZEyCu7Nhd9vGf+940tt7zMeb98rV5Kw4Y4iDJw3Z&#10;TIFAanw7UKfh8PZ8twQRk6HWWE+o4RsjrKrrq9IUrb/QDs/71AkOoVgYDX1KYyFlbHp0Js78iMS3&#10;Tx+cSWxDJ9tgLhzurMyVWkhnBuIPvRnxqcfma39yGuptCO/zj+No1687tZ3ixoeXjda3N9P6EUTC&#10;Kf3B8Fufq0PFnWp/ojYKy/4hyxllsZyDYGCR3bOoNeSZAlmV8v+C6gcAAP//AwBQSwECLQAUAAYA&#10;CAAAACEAtoM4kv4AAADhAQAAEwAAAAAAAAAAAAAAAAAAAAAAW0NvbnRlbnRfVHlwZXNdLnhtbFBL&#10;AQItABQABgAIAAAAIQA4/SH/1gAAAJQBAAALAAAAAAAAAAAAAAAAAC8BAABfcmVscy8ucmVsc1BL&#10;AQItABQABgAIAAAAIQDZxLbhsAEAAEkDAAAOAAAAAAAAAAAAAAAAAC4CAABkcnMvZTJvRG9jLnht&#10;bFBLAQItABQABgAIAAAAIQDscTZG3gAAAAkBAAAPAAAAAAAAAAAAAAAAAAoEAABkcnMvZG93bnJl&#10;di54bWxQSwUGAAAAAAQABADzAAAAFQUAAAAA&#10;" strokecolor="#5b9bd5" strokeweight=".5pt">
                      <v:stroke joinstyle="miter"/>
                    </v:line>
                  </w:pict>
                </mc:Fallback>
              </mc:AlternateContent>
            </w:r>
            <w:r>
              <w:rPr>
                <w:rFonts w:ascii="Century Gothic" w:hAnsi="Century Gothic" w:cs="Arial"/>
                <w:sz w:val="14"/>
                <w:szCs w:val="14"/>
              </w:rPr>
              <w:t>Computadora.</w:t>
            </w:r>
          </w:p>
          <w:p w14:paraId="74DFD01A"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Impresora</w:t>
            </w:r>
          </w:p>
          <w:p w14:paraId="493F6E74"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Ampos.</w:t>
            </w:r>
          </w:p>
          <w:p w14:paraId="217D3F78"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Agenda.</w:t>
            </w:r>
          </w:p>
          <w:p w14:paraId="5CF8A493"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Lapiceros.</w:t>
            </w:r>
          </w:p>
          <w:p w14:paraId="49CE8E44"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Order book.</w:t>
            </w:r>
          </w:p>
          <w:p w14:paraId="1434B201"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proofErr w:type="spellStart"/>
            <w:r>
              <w:rPr>
                <w:rFonts w:ascii="Century Gothic" w:hAnsi="Century Gothic" w:cs="Arial"/>
                <w:sz w:val="14"/>
                <w:szCs w:val="14"/>
              </w:rPr>
              <w:t>Usb</w:t>
            </w:r>
            <w:proofErr w:type="spellEnd"/>
            <w:r>
              <w:rPr>
                <w:rFonts w:ascii="Century Gothic" w:hAnsi="Century Gothic" w:cs="Arial"/>
                <w:sz w:val="14"/>
                <w:szCs w:val="14"/>
              </w:rPr>
              <w:t>.</w:t>
            </w:r>
          </w:p>
          <w:p w14:paraId="449D8809"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Folders oficio y carta,</w:t>
            </w:r>
          </w:p>
          <w:p w14:paraId="6A789988"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Engrapadora.</w:t>
            </w:r>
          </w:p>
          <w:p w14:paraId="2FA6F590"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Grapas.</w:t>
            </w:r>
          </w:p>
          <w:p w14:paraId="33275228"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Sacabocado.</w:t>
            </w:r>
          </w:p>
          <w:p w14:paraId="06878EE5"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Archivero.</w:t>
            </w:r>
          </w:p>
          <w:p w14:paraId="198189D0"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 xml:space="preserve">Anilladora </w:t>
            </w:r>
          </w:p>
          <w:p w14:paraId="1990A0E5" w14:textId="77777777" w:rsidR="002F320B"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Materiales para anillar.</w:t>
            </w:r>
          </w:p>
          <w:p w14:paraId="5C792ABC" w14:textId="77777777" w:rsidR="002F320B" w:rsidRPr="00F059C3" w:rsidRDefault="002F320B" w:rsidP="002F320B">
            <w:pPr>
              <w:pStyle w:val="Prrafodelista"/>
              <w:widowControl w:val="0"/>
              <w:numPr>
                <w:ilvl w:val="0"/>
                <w:numId w:val="11"/>
              </w:numPr>
              <w:autoSpaceDE w:val="0"/>
              <w:autoSpaceDN w:val="0"/>
              <w:adjustRightInd w:val="0"/>
              <w:jc w:val="both"/>
              <w:rPr>
                <w:rFonts w:ascii="Century Gothic" w:hAnsi="Century Gothic" w:cs="Arial"/>
                <w:sz w:val="14"/>
                <w:szCs w:val="14"/>
              </w:rPr>
            </w:pPr>
            <w:r>
              <w:rPr>
                <w:rFonts w:ascii="Century Gothic" w:hAnsi="Century Gothic" w:cs="Arial"/>
                <w:sz w:val="14"/>
                <w:szCs w:val="14"/>
              </w:rPr>
              <w:t xml:space="preserve">Tijeras. </w:t>
            </w:r>
          </w:p>
        </w:tc>
        <w:tc>
          <w:tcPr>
            <w:tcW w:w="324" w:type="dxa"/>
            <w:shd w:val="clear" w:color="auto" w:fill="2E74B5" w:themeFill="accent1" w:themeFillShade="BF"/>
          </w:tcPr>
          <w:p w14:paraId="2F695B52" w14:textId="77777777" w:rsidR="002F320B" w:rsidRPr="003E31A9" w:rsidRDefault="002F320B" w:rsidP="00004431">
            <w:pPr>
              <w:rPr>
                <w:rFonts w:ascii="Century Gothic" w:hAnsi="Century Gothic"/>
                <w:b/>
                <w:color w:val="FF0000"/>
                <w:sz w:val="14"/>
                <w:szCs w:val="14"/>
              </w:rPr>
            </w:pPr>
          </w:p>
          <w:p w14:paraId="77E11747" w14:textId="77777777" w:rsidR="002F320B" w:rsidRPr="003E31A9" w:rsidRDefault="002F320B" w:rsidP="00004431">
            <w:pPr>
              <w:rPr>
                <w:rFonts w:ascii="Century Gothic" w:hAnsi="Century Gothic"/>
                <w:b/>
                <w:color w:val="FF0000"/>
                <w:sz w:val="6"/>
                <w:szCs w:val="6"/>
              </w:rPr>
            </w:pPr>
          </w:p>
          <w:p w14:paraId="1146EB5E" w14:textId="77777777" w:rsidR="002F320B" w:rsidRPr="003E31A9" w:rsidRDefault="002F320B" w:rsidP="00004431">
            <w:pPr>
              <w:rPr>
                <w:rFonts w:ascii="Century Gothic" w:hAnsi="Century Gothic"/>
                <w:b/>
                <w:color w:val="FF0000"/>
                <w:sz w:val="14"/>
                <w:szCs w:val="14"/>
              </w:rPr>
            </w:pPr>
          </w:p>
        </w:tc>
        <w:tc>
          <w:tcPr>
            <w:tcW w:w="265" w:type="dxa"/>
          </w:tcPr>
          <w:p w14:paraId="68C03044" w14:textId="77777777" w:rsidR="002F320B" w:rsidRPr="003E31A9" w:rsidRDefault="002F320B" w:rsidP="00004431">
            <w:pPr>
              <w:rPr>
                <w:rFonts w:ascii="Century Gothic" w:hAnsi="Century Gothic"/>
                <w:b/>
                <w:color w:val="FF0000"/>
                <w:sz w:val="6"/>
                <w:szCs w:val="6"/>
              </w:rPr>
            </w:pPr>
          </w:p>
        </w:tc>
        <w:tc>
          <w:tcPr>
            <w:tcW w:w="397" w:type="dxa"/>
          </w:tcPr>
          <w:p w14:paraId="3008869B" w14:textId="77777777" w:rsidR="002F320B" w:rsidRPr="003E31A9" w:rsidRDefault="002F320B" w:rsidP="00004431">
            <w:pPr>
              <w:rPr>
                <w:rFonts w:ascii="Century Gothic" w:hAnsi="Century Gothic"/>
                <w:b/>
                <w:color w:val="FF0000"/>
                <w:sz w:val="14"/>
                <w:szCs w:val="14"/>
              </w:rPr>
            </w:pPr>
          </w:p>
        </w:tc>
        <w:tc>
          <w:tcPr>
            <w:tcW w:w="397" w:type="dxa"/>
          </w:tcPr>
          <w:p w14:paraId="5220C358" w14:textId="77777777" w:rsidR="002F320B" w:rsidRPr="003E31A9" w:rsidRDefault="002F320B" w:rsidP="00004431">
            <w:pPr>
              <w:rPr>
                <w:rFonts w:ascii="Century Gothic" w:hAnsi="Century Gothic"/>
                <w:b/>
                <w:color w:val="FF0000"/>
                <w:sz w:val="14"/>
                <w:szCs w:val="14"/>
              </w:rPr>
            </w:pPr>
          </w:p>
        </w:tc>
        <w:tc>
          <w:tcPr>
            <w:tcW w:w="291" w:type="dxa"/>
          </w:tcPr>
          <w:p w14:paraId="4DF2FB68" w14:textId="77777777" w:rsidR="002F320B" w:rsidRPr="003E31A9" w:rsidRDefault="002F320B" w:rsidP="00004431">
            <w:pPr>
              <w:rPr>
                <w:rFonts w:ascii="Century Gothic" w:hAnsi="Century Gothic"/>
                <w:b/>
                <w:color w:val="FF0000"/>
                <w:sz w:val="14"/>
                <w:szCs w:val="14"/>
              </w:rPr>
            </w:pPr>
          </w:p>
        </w:tc>
        <w:tc>
          <w:tcPr>
            <w:tcW w:w="307" w:type="dxa"/>
            <w:shd w:val="clear" w:color="auto" w:fill="2E74B5" w:themeFill="accent1" w:themeFillShade="BF"/>
          </w:tcPr>
          <w:p w14:paraId="7DA3A8F5" w14:textId="77777777" w:rsidR="002F320B" w:rsidRPr="003E31A9" w:rsidRDefault="002F320B" w:rsidP="00004431">
            <w:pPr>
              <w:rPr>
                <w:rFonts w:ascii="Century Gothic" w:hAnsi="Century Gothic"/>
                <w:b/>
                <w:color w:val="FF0000"/>
                <w:sz w:val="14"/>
                <w:szCs w:val="14"/>
              </w:rPr>
            </w:pPr>
          </w:p>
        </w:tc>
        <w:tc>
          <w:tcPr>
            <w:tcW w:w="330" w:type="dxa"/>
          </w:tcPr>
          <w:p w14:paraId="0A95B997" w14:textId="77777777" w:rsidR="002F320B" w:rsidRPr="003E31A9" w:rsidRDefault="002F320B" w:rsidP="00004431">
            <w:pPr>
              <w:rPr>
                <w:rFonts w:ascii="Century Gothic" w:hAnsi="Century Gothic"/>
                <w:b/>
                <w:color w:val="FF0000"/>
                <w:sz w:val="14"/>
                <w:szCs w:val="14"/>
              </w:rPr>
            </w:pPr>
          </w:p>
        </w:tc>
        <w:tc>
          <w:tcPr>
            <w:tcW w:w="335" w:type="dxa"/>
          </w:tcPr>
          <w:p w14:paraId="2CFD8FA0" w14:textId="77777777" w:rsidR="002F320B" w:rsidRPr="003E31A9" w:rsidRDefault="002F320B" w:rsidP="00004431">
            <w:pPr>
              <w:rPr>
                <w:rFonts w:ascii="Century Gothic" w:hAnsi="Century Gothic"/>
                <w:b/>
                <w:color w:val="FF0000"/>
                <w:sz w:val="14"/>
                <w:szCs w:val="14"/>
              </w:rPr>
            </w:pPr>
          </w:p>
        </w:tc>
        <w:tc>
          <w:tcPr>
            <w:tcW w:w="328" w:type="dxa"/>
          </w:tcPr>
          <w:p w14:paraId="167BC8B1" w14:textId="77777777" w:rsidR="002F320B" w:rsidRPr="003E31A9" w:rsidRDefault="002F320B" w:rsidP="00004431">
            <w:pPr>
              <w:rPr>
                <w:rFonts w:ascii="Century Gothic" w:hAnsi="Century Gothic"/>
                <w:b/>
                <w:color w:val="FF0000"/>
                <w:sz w:val="14"/>
                <w:szCs w:val="14"/>
              </w:rPr>
            </w:pPr>
          </w:p>
        </w:tc>
        <w:tc>
          <w:tcPr>
            <w:tcW w:w="397" w:type="dxa"/>
          </w:tcPr>
          <w:p w14:paraId="25CEE06E" w14:textId="77777777" w:rsidR="002F320B" w:rsidRPr="003E31A9" w:rsidRDefault="002F320B" w:rsidP="00004431">
            <w:pPr>
              <w:rPr>
                <w:rFonts w:ascii="Century Gothic" w:hAnsi="Century Gothic"/>
                <w:b/>
                <w:color w:val="FF0000"/>
                <w:sz w:val="14"/>
                <w:szCs w:val="14"/>
              </w:rPr>
            </w:pPr>
            <w:r>
              <w:rPr>
                <w:rFonts w:ascii="Century Gothic" w:hAnsi="Century Gothic" w:cs="Arial"/>
                <w:noProof/>
                <w:sz w:val="14"/>
                <w:szCs w:val="14"/>
                <w:lang w:eastAsia="es-MX"/>
              </w:rPr>
              <mc:AlternateContent>
                <mc:Choice Requires="wps">
                  <w:drawing>
                    <wp:anchor distT="0" distB="0" distL="114300" distR="114300" simplePos="0" relativeHeight="251685888" behindDoc="0" locked="0" layoutInCell="1" allowOverlap="1" wp14:anchorId="60D5837E" wp14:editId="7A225BE6">
                      <wp:simplePos x="0" y="0"/>
                      <wp:positionH relativeFrom="column">
                        <wp:posOffset>-1959610</wp:posOffset>
                      </wp:positionH>
                      <wp:positionV relativeFrom="paragraph">
                        <wp:posOffset>443975</wp:posOffset>
                      </wp:positionV>
                      <wp:extent cx="2664372" cy="497139"/>
                      <wp:effectExtent l="0" t="0" r="22225" b="17780"/>
                      <wp:wrapNone/>
                      <wp:docPr id="26" name="Rectángulo 26"/>
                      <wp:cNvGraphicFramePr/>
                      <a:graphic xmlns:a="http://schemas.openxmlformats.org/drawingml/2006/main">
                        <a:graphicData uri="http://schemas.microsoft.com/office/word/2010/wordprocessingShape">
                          <wps:wsp>
                            <wps:cNvSpPr/>
                            <wps:spPr>
                              <a:xfrm>
                                <a:off x="0" y="0"/>
                                <a:ext cx="2664372" cy="497139"/>
                              </a:xfrm>
                              <a:prstGeom prst="rect">
                                <a:avLst/>
                              </a:prstGeom>
                              <a:solidFill>
                                <a:srgbClr val="0070C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78F2E" id="Rectángulo 26" o:spid="_x0000_s1026" style="position:absolute;margin-left:-154.3pt;margin-top:34.95pt;width:209.8pt;height:39.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6QbAIAAOwEAAAOAAAAZHJzL2Uyb0RvYy54bWysVE1PGzEQvVfqf7B8L7sJCSERGxQSUVVC&#10;gASIs+O1s5b81bGTDf31HXs3JNCeqnIwMzvjGc+b93J1vTea7AQE5WxFB2clJcJyVyu7qejL8+23&#10;S0pCZLZm2llR0TcR6PX865er1s/E0DVO1wIIFrFh1vqKNjH6WVEE3gjDwpnzwmJQOjAsogubogbW&#10;YnWji2FZXhStg9qD4yIE/LrqgnSe60speHyQMohIdEXxbTGfkM91Oov5FZttgPlG8f4Z7B9eYZiy&#10;2PS91IpFRrag/ihlFAcXnIxn3JnCSam4yDPgNIPy0zRPDfMiz4LgBP8OU/h/Zfn97sk/AsLQ+jAL&#10;aKYp9hJM+o/vI/sM1ts7WGIfCcePw4uL0flkSAnH2Gg6GZxPE5rF8baHEL8LZ0gyKgq4jIwR292F&#10;2KUeUlKz4LSqb5XW2YHNeqmB7FhaXDkpl3lXWP1DmrakRdoNJyUulzMkkNQsoml8XdFgN5QwvUFm&#10;8gi594fb4bTJ+GZ6sxp3SQ2rRdd6XOJfP1efnmf8UCdNsWKh6a7kUEcsoyKyWytT0ctU6FBJ2zSj&#10;yPzssTjCn6y1q98egYDrCBs8v1XY5I6F+MgAGYrjouriAx5SO8TA9RYljYNff/ue8pE4GKWkRcYj&#10;Pj+3DAQl+odFSk0Ho1GSSHZG48kQHTiNrE8jdmuWDnczQH17ns2UH/XBlODMK4pzkbpiiFmOvbtN&#10;9M4ydkpEeXOxWOQ0lIVn8c4+eZ6KJ5wSvM/7Vwa+Z1JEDt67gzrY7BOhutx007rFNjqpMtuOuOIG&#10;k4OSyrvs5Z80e+rnrOOP1Pw3AAAA//8DAFBLAwQUAAYACAAAACEAj1hKYN8AAAALAQAADwAAAGRy&#10;cy9kb3ducmV2LnhtbEyPy07DMBBF90j8gzVI7FonbRU5IU6FIlixonTB0o0njzYeR7Hz4O9xV7Cb&#10;0RzdOTc/rqZnM46usyQh3kbAkCqrO2oknL/eNwKY84q06i2hhB90cCweH3KVabvQJ84n37AQQi5T&#10;Elrvh4xzV7VolNvaASncajsa5cM6NlyPagnhpue7KEq4UR2FD60asGyxup0mI+G6iO6wnyh6q+e0&#10;Fh+iLr/LWcrnp/X1BZjH1f/BcNcP6lAEp4udSDvWS9jsI5EEVkKSpsDuRByHdpcwHMQOeJHz/x2K&#10;XwAAAP//AwBQSwECLQAUAAYACAAAACEAtoM4kv4AAADhAQAAEwAAAAAAAAAAAAAAAAAAAAAAW0Nv&#10;bnRlbnRfVHlwZXNdLnhtbFBLAQItABQABgAIAAAAIQA4/SH/1gAAAJQBAAALAAAAAAAAAAAAAAAA&#10;AC8BAABfcmVscy8ucmVsc1BLAQItABQABgAIAAAAIQC35M6QbAIAAOwEAAAOAAAAAAAAAAAAAAAA&#10;AC4CAABkcnMvZTJvRG9jLnhtbFBLAQItABQABgAIAAAAIQCPWEpg3wAAAAsBAAAPAAAAAAAAAAAA&#10;AAAAAMYEAABkcnMvZG93bnJldi54bWxQSwUGAAAAAAQABADzAAAA0gUAAAAA&#10;" fillcolor="#0070c0" strokecolor="#41719c" strokeweight="1pt"/>
                  </w:pict>
                </mc:Fallback>
              </mc:AlternateContent>
            </w:r>
          </w:p>
        </w:tc>
        <w:tc>
          <w:tcPr>
            <w:tcW w:w="398" w:type="dxa"/>
          </w:tcPr>
          <w:p w14:paraId="0C84A34C" w14:textId="77777777" w:rsidR="002F320B" w:rsidRPr="003E31A9" w:rsidRDefault="002F320B" w:rsidP="00004431">
            <w:pPr>
              <w:rPr>
                <w:rFonts w:ascii="Century Gothic" w:hAnsi="Century Gothic"/>
                <w:b/>
                <w:color w:val="FF0000"/>
                <w:sz w:val="14"/>
                <w:szCs w:val="14"/>
              </w:rPr>
            </w:pPr>
          </w:p>
        </w:tc>
        <w:tc>
          <w:tcPr>
            <w:tcW w:w="444" w:type="dxa"/>
          </w:tcPr>
          <w:p w14:paraId="57794B16" w14:textId="77777777" w:rsidR="002F320B" w:rsidRPr="003E31A9" w:rsidRDefault="002F320B" w:rsidP="00004431">
            <w:pPr>
              <w:rPr>
                <w:rFonts w:ascii="Century Gothic" w:hAnsi="Century Gothic"/>
                <w:b/>
                <w:color w:val="FF0000"/>
                <w:sz w:val="14"/>
                <w:szCs w:val="14"/>
              </w:rPr>
            </w:pPr>
          </w:p>
        </w:tc>
      </w:tr>
      <w:tr w:rsidR="002F320B" w:rsidRPr="000E2096" w14:paraId="1CF8FCE6" w14:textId="77777777" w:rsidTr="00004431">
        <w:trPr>
          <w:trHeight w:val="1123"/>
        </w:trPr>
        <w:tc>
          <w:tcPr>
            <w:tcW w:w="1560" w:type="dxa"/>
          </w:tcPr>
          <w:p w14:paraId="08228E86" w14:textId="77777777" w:rsidR="002F320B" w:rsidRPr="005506A2" w:rsidRDefault="002F320B" w:rsidP="00004431">
            <w:pPr>
              <w:jc w:val="both"/>
              <w:rPr>
                <w:rFonts w:ascii="Cambria Math" w:hAnsi="Cambria Math"/>
                <w:sz w:val="16"/>
                <w:szCs w:val="16"/>
              </w:rPr>
            </w:pPr>
            <w:r w:rsidRPr="005506A2">
              <w:rPr>
                <w:rFonts w:ascii="Cambria Math" w:hAnsi="Cambria Math"/>
                <w:sz w:val="16"/>
                <w:szCs w:val="16"/>
              </w:rPr>
              <w:t>Resguardar y darle seguimiento a las notas recibidas.</w:t>
            </w:r>
          </w:p>
        </w:tc>
        <w:tc>
          <w:tcPr>
            <w:tcW w:w="1417" w:type="dxa"/>
          </w:tcPr>
          <w:p w14:paraId="30C269EC" w14:textId="77777777" w:rsidR="002F320B" w:rsidRPr="005506A2" w:rsidRDefault="002F320B" w:rsidP="00004431">
            <w:pPr>
              <w:jc w:val="both"/>
              <w:rPr>
                <w:rFonts w:ascii="Cambria Math" w:hAnsi="Cambria Math"/>
                <w:sz w:val="16"/>
                <w:szCs w:val="16"/>
              </w:rPr>
            </w:pPr>
            <w:r w:rsidRPr="005506A2">
              <w:rPr>
                <w:rFonts w:ascii="Cambria Math" w:hAnsi="Cambria Math"/>
                <w:sz w:val="16"/>
                <w:szCs w:val="16"/>
              </w:rPr>
              <w:t>-crear ampos con información ordenada de notas recibidas internas y externas y notas enviadas.</w:t>
            </w:r>
          </w:p>
        </w:tc>
        <w:tc>
          <w:tcPr>
            <w:tcW w:w="1559" w:type="dxa"/>
          </w:tcPr>
          <w:p w14:paraId="2D6641E6" w14:textId="77777777" w:rsidR="002F320B" w:rsidRPr="005506A2" w:rsidRDefault="002F320B" w:rsidP="00004431">
            <w:pPr>
              <w:jc w:val="both"/>
              <w:rPr>
                <w:rFonts w:ascii="Cambria Math" w:hAnsi="Cambria Math"/>
                <w:sz w:val="16"/>
                <w:szCs w:val="16"/>
              </w:rPr>
            </w:pPr>
            <w:r w:rsidRPr="005506A2">
              <w:rPr>
                <w:rFonts w:ascii="Cambria Math" w:hAnsi="Cambria Math"/>
                <w:sz w:val="16"/>
                <w:szCs w:val="16"/>
              </w:rPr>
              <w:t>- Que el 100% de la correspondencia sea remitida a las unidades o comunidades solicitantes mediante informe</w:t>
            </w:r>
          </w:p>
        </w:tc>
        <w:tc>
          <w:tcPr>
            <w:tcW w:w="1418" w:type="dxa"/>
          </w:tcPr>
          <w:p w14:paraId="46FAF31D" w14:textId="77777777" w:rsidR="002F320B" w:rsidRPr="005506A2" w:rsidRDefault="002F320B" w:rsidP="00004431">
            <w:pPr>
              <w:jc w:val="both"/>
              <w:rPr>
                <w:rFonts w:ascii="Cambria Math" w:hAnsi="Cambria Math"/>
                <w:sz w:val="16"/>
                <w:szCs w:val="16"/>
              </w:rPr>
            </w:pPr>
            <w:r w:rsidRPr="005506A2">
              <w:rPr>
                <w:rFonts w:ascii="Cambria Math" w:hAnsi="Cambria Math"/>
                <w:sz w:val="16"/>
                <w:szCs w:val="16"/>
              </w:rPr>
              <w:t>-Recepción, Ordenar y archivar solicitudes</w:t>
            </w:r>
          </w:p>
          <w:p w14:paraId="244D8238" w14:textId="77777777" w:rsidR="002F320B" w:rsidRPr="005506A2" w:rsidRDefault="002F320B" w:rsidP="00004431">
            <w:pPr>
              <w:jc w:val="both"/>
              <w:rPr>
                <w:rFonts w:ascii="Cambria Math" w:hAnsi="Cambria Math"/>
                <w:sz w:val="16"/>
                <w:szCs w:val="16"/>
              </w:rPr>
            </w:pPr>
          </w:p>
        </w:tc>
        <w:tc>
          <w:tcPr>
            <w:tcW w:w="1417" w:type="dxa"/>
          </w:tcPr>
          <w:p w14:paraId="4C895A49" w14:textId="77777777" w:rsidR="002F320B" w:rsidRPr="005506A2" w:rsidRDefault="002F320B" w:rsidP="00004431">
            <w:pPr>
              <w:jc w:val="both"/>
              <w:rPr>
                <w:rFonts w:ascii="Cambria Math" w:hAnsi="Cambria Math"/>
                <w:sz w:val="16"/>
                <w:szCs w:val="16"/>
              </w:rPr>
            </w:pPr>
            <w:r w:rsidRPr="005506A2">
              <w:rPr>
                <w:rFonts w:ascii="Cambria Math" w:hAnsi="Cambria Math"/>
                <w:sz w:val="16"/>
                <w:szCs w:val="16"/>
              </w:rPr>
              <w:t>-Comunidades, Unidades de la Municipalidad, Instituciones Públicas, Centros Educativos, Iglesias, entre otros</w:t>
            </w:r>
          </w:p>
        </w:tc>
        <w:tc>
          <w:tcPr>
            <w:tcW w:w="2024" w:type="dxa"/>
            <w:vMerge/>
          </w:tcPr>
          <w:p w14:paraId="4C598859" w14:textId="77777777" w:rsidR="002F320B" w:rsidRPr="005E06A4" w:rsidRDefault="002F320B" w:rsidP="00004431">
            <w:pPr>
              <w:rPr>
                <w:rFonts w:ascii="Century Gothic" w:hAnsi="Century Gothic"/>
                <w:sz w:val="14"/>
                <w:szCs w:val="14"/>
              </w:rPr>
            </w:pPr>
          </w:p>
        </w:tc>
        <w:tc>
          <w:tcPr>
            <w:tcW w:w="324" w:type="dxa"/>
            <w:shd w:val="clear" w:color="auto" w:fill="2E74B5" w:themeFill="accent1" w:themeFillShade="BF"/>
          </w:tcPr>
          <w:p w14:paraId="21D09267" w14:textId="77777777" w:rsidR="002F320B" w:rsidRPr="003E31A9" w:rsidRDefault="002F320B" w:rsidP="00004431">
            <w:pPr>
              <w:rPr>
                <w:rFonts w:ascii="Century Gothic" w:hAnsi="Century Gothic"/>
                <w:b/>
                <w:sz w:val="14"/>
                <w:szCs w:val="14"/>
              </w:rPr>
            </w:pPr>
          </w:p>
        </w:tc>
        <w:tc>
          <w:tcPr>
            <w:tcW w:w="265" w:type="dxa"/>
            <w:shd w:val="clear" w:color="auto" w:fill="2E74B5" w:themeFill="accent1" w:themeFillShade="BF"/>
          </w:tcPr>
          <w:p w14:paraId="598D4B9D" w14:textId="77777777" w:rsidR="002F320B" w:rsidRPr="003E31A9" w:rsidRDefault="002F320B" w:rsidP="00004431">
            <w:pPr>
              <w:rPr>
                <w:rFonts w:ascii="Century Gothic" w:hAnsi="Century Gothic"/>
                <w:b/>
                <w:sz w:val="14"/>
                <w:szCs w:val="14"/>
              </w:rPr>
            </w:pPr>
          </w:p>
          <w:p w14:paraId="1C9AA9D8" w14:textId="77777777" w:rsidR="002F320B" w:rsidRPr="000E2096" w:rsidRDefault="002F320B" w:rsidP="00004431">
            <w:pPr>
              <w:rPr>
                <w:rFonts w:ascii="Century Gothic" w:hAnsi="Century Gothic"/>
                <w:b/>
                <w:sz w:val="14"/>
                <w:szCs w:val="14"/>
              </w:rPr>
            </w:pPr>
          </w:p>
        </w:tc>
        <w:tc>
          <w:tcPr>
            <w:tcW w:w="397" w:type="dxa"/>
            <w:shd w:val="clear" w:color="auto" w:fill="2E74B5" w:themeFill="accent1" w:themeFillShade="BF"/>
          </w:tcPr>
          <w:p w14:paraId="747274D8" w14:textId="77777777" w:rsidR="002F320B" w:rsidRPr="003E31A9" w:rsidRDefault="002F320B" w:rsidP="00004431">
            <w:pPr>
              <w:rPr>
                <w:rFonts w:ascii="Century Gothic" w:hAnsi="Century Gothic"/>
                <w:b/>
                <w:sz w:val="14"/>
                <w:szCs w:val="14"/>
              </w:rPr>
            </w:pPr>
          </w:p>
          <w:p w14:paraId="65F97734" w14:textId="77777777" w:rsidR="002F320B" w:rsidRPr="000E2096" w:rsidRDefault="002F320B" w:rsidP="00004431">
            <w:pPr>
              <w:rPr>
                <w:rFonts w:ascii="Century Gothic" w:hAnsi="Century Gothic"/>
                <w:b/>
                <w:sz w:val="14"/>
                <w:szCs w:val="14"/>
              </w:rPr>
            </w:pPr>
          </w:p>
        </w:tc>
        <w:tc>
          <w:tcPr>
            <w:tcW w:w="397" w:type="dxa"/>
            <w:shd w:val="clear" w:color="auto" w:fill="2E74B5" w:themeFill="accent1" w:themeFillShade="BF"/>
          </w:tcPr>
          <w:p w14:paraId="2E5F0618" w14:textId="77777777" w:rsidR="002F320B" w:rsidRPr="003E31A9" w:rsidRDefault="002F320B" w:rsidP="00004431">
            <w:pPr>
              <w:rPr>
                <w:rFonts w:ascii="Century Gothic" w:hAnsi="Century Gothic"/>
                <w:b/>
                <w:sz w:val="14"/>
                <w:szCs w:val="14"/>
              </w:rPr>
            </w:pPr>
          </w:p>
        </w:tc>
        <w:tc>
          <w:tcPr>
            <w:tcW w:w="291" w:type="dxa"/>
            <w:shd w:val="clear" w:color="auto" w:fill="2E74B5" w:themeFill="accent1" w:themeFillShade="BF"/>
          </w:tcPr>
          <w:p w14:paraId="0E799865" w14:textId="77777777" w:rsidR="002F320B" w:rsidRPr="000E2096" w:rsidRDefault="002F320B" w:rsidP="00004431">
            <w:pPr>
              <w:rPr>
                <w:rFonts w:ascii="Century Gothic" w:hAnsi="Century Gothic"/>
                <w:b/>
                <w:sz w:val="14"/>
                <w:szCs w:val="14"/>
              </w:rPr>
            </w:pPr>
          </w:p>
        </w:tc>
        <w:tc>
          <w:tcPr>
            <w:tcW w:w="307" w:type="dxa"/>
            <w:shd w:val="clear" w:color="auto" w:fill="2E74B5" w:themeFill="accent1" w:themeFillShade="BF"/>
          </w:tcPr>
          <w:p w14:paraId="69D80DB7" w14:textId="77777777" w:rsidR="002F320B" w:rsidRPr="000E2096" w:rsidRDefault="002F320B" w:rsidP="00004431">
            <w:pPr>
              <w:rPr>
                <w:rFonts w:ascii="Century Gothic" w:hAnsi="Century Gothic"/>
                <w:b/>
                <w:sz w:val="14"/>
                <w:szCs w:val="14"/>
              </w:rPr>
            </w:pPr>
          </w:p>
        </w:tc>
        <w:tc>
          <w:tcPr>
            <w:tcW w:w="330" w:type="dxa"/>
            <w:shd w:val="clear" w:color="auto" w:fill="2E74B5" w:themeFill="accent1" w:themeFillShade="BF"/>
          </w:tcPr>
          <w:p w14:paraId="20931A12" w14:textId="77777777" w:rsidR="002F320B" w:rsidRPr="000E2096" w:rsidRDefault="002F320B" w:rsidP="00004431">
            <w:pPr>
              <w:rPr>
                <w:rFonts w:ascii="Century Gothic" w:hAnsi="Century Gothic"/>
                <w:b/>
                <w:sz w:val="14"/>
                <w:szCs w:val="14"/>
              </w:rPr>
            </w:pPr>
          </w:p>
        </w:tc>
        <w:tc>
          <w:tcPr>
            <w:tcW w:w="335" w:type="dxa"/>
            <w:shd w:val="clear" w:color="auto" w:fill="2E74B5" w:themeFill="accent1" w:themeFillShade="BF"/>
          </w:tcPr>
          <w:p w14:paraId="465BF04B" w14:textId="77777777" w:rsidR="002F320B" w:rsidRPr="000E2096" w:rsidRDefault="002F320B" w:rsidP="00004431">
            <w:pPr>
              <w:rPr>
                <w:rFonts w:ascii="Century Gothic" w:hAnsi="Century Gothic"/>
                <w:b/>
                <w:sz w:val="14"/>
                <w:szCs w:val="14"/>
              </w:rPr>
            </w:pPr>
          </w:p>
        </w:tc>
        <w:tc>
          <w:tcPr>
            <w:tcW w:w="328" w:type="dxa"/>
            <w:shd w:val="clear" w:color="auto" w:fill="2E74B5" w:themeFill="accent1" w:themeFillShade="BF"/>
          </w:tcPr>
          <w:p w14:paraId="501E3939" w14:textId="77777777" w:rsidR="002F320B" w:rsidRPr="000E2096" w:rsidRDefault="002F320B" w:rsidP="00004431">
            <w:pPr>
              <w:rPr>
                <w:rFonts w:ascii="Century Gothic" w:hAnsi="Century Gothic"/>
                <w:b/>
                <w:sz w:val="14"/>
                <w:szCs w:val="14"/>
              </w:rPr>
            </w:pPr>
          </w:p>
        </w:tc>
        <w:tc>
          <w:tcPr>
            <w:tcW w:w="397" w:type="dxa"/>
            <w:shd w:val="clear" w:color="auto" w:fill="2E74B5" w:themeFill="accent1" w:themeFillShade="BF"/>
          </w:tcPr>
          <w:p w14:paraId="32862097" w14:textId="77777777" w:rsidR="002F320B" w:rsidRPr="000E2096" w:rsidRDefault="002F320B" w:rsidP="00004431">
            <w:pPr>
              <w:rPr>
                <w:rFonts w:ascii="Century Gothic" w:hAnsi="Century Gothic"/>
                <w:b/>
                <w:sz w:val="6"/>
                <w:szCs w:val="6"/>
              </w:rPr>
            </w:pPr>
          </w:p>
          <w:p w14:paraId="5E9D155F" w14:textId="77777777" w:rsidR="002F320B" w:rsidRPr="000E2096" w:rsidRDefault="002F320B" w:rsidP="00004431">
            <w:pPr>
              <w:rPr>
                <w:rFonts w:ascii="Century Gothic" w:hAnsi="Century Gothic"/>
                <w:b/>
                <w:sz w:val="14"/>
                <w:szCs w:val="14"/>
              </w:rPr>
            </w:pPr>
          </w:p>
        </w:tc>
        <w:tc>
          <w:tcPr>
            <w:tcW w:w="398" w:type="dxa"/>
            <w:shd w:val="clear" w:color="auto" w:fill="2E74B5" w:themeFill="accent1" w:themeFillShade="BF"/>
          </w:tcPr>
          <w:p w14:paraId="4B49D985" w14:textId="77777777" w:rsidR="002F320B" w:rsidRPr="000E2096" w:rsidRDefault="002F320B" w:rsidP="00004431">
            <w:pPr>
              <w:rPr>
                <w:rFonts w:ascii="Century Gothic" w:hAnsi="Century Gothic"/>
                <w:b/>
                <w:sz w:val="14"/>
                <w:szCs w:val="14"/>
              </w:rPr>
            </w:pPr>
          </w:p>
        </w:tc>
        <w:tc>
          <w:tcPr>
            <w:tcW w:w="444" w:type="dxa"/>
            <w:shd w:val="clear" w:color="auto" w:fill="2E74B5" w:themeFill="accent1" w:themeFillShade="BF"/>
          </w:tcPr>
          <w:p w14:paraId="6B2A8E64" w14:textId="77777777" w:rsidR="002F320B" w:rsidRPr="000E2096" w:rsidRDefault="002F320B" w:rsidP="00004431">
            <w:pPr>
              <w:rPr>
                <w:rFonts w:ascii="Century Gothic" w:hAnsi="Century Gothic"/>
                <w:b/>
                <w:sz w:val="6"/>
                <w:szCs w:val="6"/>
              </w:rPr>
            </w:pPr>
          </w:p>
          <w:p w14:paraId="5AA592AE" w14:textId="77777777" w:rsidR="002F320B" w:rsidRPr="000E2096" w:rsidRDefault="002F320B" w:rsidP="00004431">
            <w:pPr>
              <w:rPr>
                <w:rFonts w:ascii="Century Gothic" w:hAnsi="Century Gothic"/>
                <w:b/>
                <w:sz w:val="14"/>
                <w:szCs w:val="14"/>
              </w:rPr>
            </w:pPr>
          </w:p>
        </w:tc>
      </w:tr>
      <w:tr w:rsidR="002F320B" w:rsidRPr="000E2096" w14:paraId="0F0BF3BD" w14:textId="77777777" w:rsidTr="00004431">
        <w:trPr>
          <w:trHeight w:val="1289"/>
        </w:trPr>
        <w:tc>
          <w:tcPr>
            <w:tcW w:w="1560" w:type="dxa"/>
          </w:tcPr>
          <w:p w14:paraId="170AB54F" w14:textId="77777777" w:rsidR="002F320B" w:rsidRPr="000E2096" w:rsidRDefault="002F320B" w:rsidP="00004431">
            <w:pPr>
              <w:rPr>
                <w:rFonts w:ascii="Century Gothic" w:hAnsi="Century Gothic"/>
                <w:sz w:val="14"/>
                <w:szCs w:val="14"/>
              </w:rPr>
            </w:pPr>
            <w:r w:rsidRPr="00F059C3">
              <w:rPr>
                <w:rFonts w:ascii="Century Gothic" w:hAnsi="Century Gothic"/>
                <w:sz w:val="14"/>
                <w:szCs w:val="14"/>
              </w:rPr>
              <w:t>Darle seguimiento a los acuerdos Municipales.</w:t>
            </w:r>
          </w:p>
        </w:tc>
        <w:tc>
          <w:tcPr>
            <w:tcW w:w="1417" w:type="dxa"/>
          </w:tcPr>
          <w:p w14:paraId="10DA628E" w14:textId="77777777" w:rsidR="002F320B" w:rsidRPr="005E06A4" w:rsidRDefault="002F320B" w:rsidP="00004431">
            <w:pPr>
              <w:rPr>
                <w:rFonts w:ascii="Century Gothic" w:hAnsi="Century Gothic"/>
                <w:sz w:val="14"/>
                <w:szCs w:val="14"/>
              </w:rPr>
            </w:pPr>
            <w:r w:rsidRPr="000E2096">
              <w:rPr>
                <w:rFonts w:ascii="Century Gothic" w:hAnsi="Century Gothic"/>
                <w:sz w:val="14"/>
                <w:szCs w:val="14"/>
              </w:rPr>
              <w:t xml:space="preserve">-  Monitorear el cumplimiento de acuerdos municipales de las 24 sesiones programadas </w:t>
            </w:r>
          </w:p>
        </w:tc>
        <w:tc>
          <w:tcPr>
            <w:tcW w:w="1559" w:type="dxa"/>
          </w:tcPr>
          <w:p w14:paraId="2503A6AC" w14:textId="77777777" w:rsidR="002F320B" w:rsidRPr="000E2096" w:rsidRDefault="002F320B" w:rsidP="00004431">
            <w:pPr>
              <w:rPr>
                <w:rFonts w:ascii="Century Gothic" w:hAnsi="Century Gothic"/>
                <w:sz w:val="14"/>
                <w:szCs w:val="14"/>
              </w:rPr>
            </w:pPr>
            <w:r w:rsidRPr="000E2096">
              <w:rPr>
                <w:rFonts w:ascii="Century Gothic" w:hAnsi="Century Gothic"/>
                <w:sz w:val="14"/>
                <w:szCs w:val="14"/>
              </w:rPr>
              <w:t>-Verificar que el 100% de los acuerdos del libro de actas se cumplan</w:t>
            </w:r>
            <w:r>
              <w:rPr>
                <w:rFonts w:ascii="Century Gothic" w:hAnsi="Century Gothic"/>
                <w:sz w:val="14"/>
                <w:szCs w:val="14"/>
              </w:rPr>
              <w:t xml:space="preserve"> a través de informe</w:t>
            </w:r>
            <w:r w:rsidRPr="000E2096">
              <w:rPr>
                <w:rFonts w:ascii="Century Gothic" w:hAnsi="Century Gothic"/>
                <w:sz w:val="14"/>
                <w:szCs w:val="14"/>
              </w:rPr>
              <w:t xml:space="preserve"> </w:t>
            </w:r>
          </w:p>
        </w:tc>
        <w:tc>
          <w:tcPr>
            <w:tcW w:w="1418" w:type="dxa"/>
          </w:tcPr>
          <w:p w14:paraId="181DDA18" w14:textId="77777777" w:rsidR="002F320B" w:rsidRPr="00F059C3" w:rsidRDefault="002F320B" w:rsidP="00004431">
            <w:pPr>
              <w:jc w:val="both"/>
              <w:rPr>
                <w:rFonts w:ascii="Century Gothic" w:hAnsi="Century Gothic" w:cs="Arial"/>
                <w:b/>
                <w:bCs/>
                <w:sz w:val="14"/>
                <w:szCs w:val="14"/>
                <w:u w:val="single"/>
              </w:rPr>
            </w:pPr>
            <w:r>
              <w:rPr>
                <w:rFonts w:ascii="Century Gothic" w:hAnsi="Century Gothic"/>
                <w:sz w:val="14"/>
                <w:szCs w:val="14"/>
              </w:rPr>
              <w:t>-</w:t>
            </w:r>
            <w:r w:rsidRPr="007A562D">
              <w:rPr>
                <w:rFonts w:ascii="Century Gothic" w:hAnsi="Century Gothic"/>
                <w:sz w:val="14"/>
                <w:szCs w:val="14"/>
              </w:rPr>
              <w:t>Llevar un libro de registro de los acuerdos municipales entregados</w:t>
            </w:r>
            <w:r w:rsidRPr="007A562D">
              <w:rPr>
                <w:rFonts w:ascii="Century Gothic" w:hAnsi="Century Gothic" w:cs="Arial"/>
                <w:b/>
                <w:bCs/>
                <w:sz w:val="14"/>
                <w:szCs w:val="14"/>
                <w:u w:val="single"/>
              </w:rPr>
              <w:t xml:space="preserve"> </w:t>
            </w:r>
          </w:p>
        </w:tc>
        <w:tc>
          <w:tcPr>
            <w:tcW w:w="1417" w:type="dxa"/>
          </w:tcPr>
          <w:p w14:paraId="4C449ABE" w14:textId="77777777" w:rsidR="002F320B" w:rsidRPr="000E2096" w:rsidRDefault="002F320B" w:rsidP="00004431">
            <w:pPr>
              <w:rPr>
                <w:rFonts w:ascii="Century Gothic" w:hAnsi="Century Gothic"/>
                <w:sz w:val="14"/>
                <w:szCs w:val="14"/>
              </w:rPr>
            </w:pPr>
            <w:r w:rsidRPr="000E2096">
              <w:rPr>
                <w:rFonts w:ascii="Century Gothic" w:hAnsi="Century Gothic"/>
                <w:sz w:val="14"/>
                <w:szCs w:val="14"/>
              </w:rPr>
              <w:t>-Comunidades, Unidades de la Municipalidad, Instituciones Públicas, Centros Educativos, Iglesias, entre otros</w:t>
            </w:r>
          </w:p>
        </w:tc>
        <w:tc>
          <w:tcPr>
            <w:tcW w:w="2024" w:type="dxa"/>
            <w:vMerge/>
          </w:tcPr>
          <w:p w14:paraId="7EF1448F" w14:textId="77777777" w:rsidR="002F320B" w:rsidRPr="005E06A4" w:rsidRDefault="002F320B" w:rsidP="00004431">
            <w:pPr>
              <w:rPr>
                <w:rFonts w:ascii="Century Gothic" w:hAnsi="Century Gothic"/>
                <w:sz w:val="14"/>
                <w:szCs w:val="14"/>
              </w:rPr>
            </w:pPr>
          </w:p>
        </w:tc>
        <w:tc>
          <w:tcPr>
            <w:tcW w:w="324" w:type="dxa"/>
            <w:shd w:val="clear" w:color="auto" w:fill="2E74B5" w:themeFill="accent1" w:themeFillShade="BF"/>
          </w:tcPr>
          <w:p w14:paraId="08E0247A" w14:textId="77777777" w:rsidR="002F320B" w:rsidRPr="000E2096" w:rsidRDefault="002F320B" w:rsidP="00004431">
            <w:pPr>
              <w:rPr>
                <w:rFonts w:ascii="Century Gothic" w:hAnsi="Century Gothic"/>
                <w:b/>
                <w:sz w:val="14"/>
                <w:szCs w:val="14"/>
              </w:rPr>
            </w:pPr>
          </w:p>
        </w:tc>
        <w:tc>
          <w:tcPr>
            <w:tcW w:w="265" w:type="dxa"/>
            <w:shd w:val="clear" w:color="auto" w:fill="2E74B5" w:themeFill="accent1" w:themeFillShade="BF"/>
          </w:tcPr>
          <w:p w14:paraId="19E41FFC" w14:textId="77777777" w:rsidR="002F320B" w:rsidRPr="000E2096" w:rsidRDefault="002F320B" w:rsidP="00004431">
            <w:pPr>
              <w:rPr>
                <w:rFonts w:ascii="Century Gothic" w:hAnsi="Century Gothic"/>
                <w:b/>
                <w:sz w:val="14"/>
                <w:szCs w:val="14"/>
              </w:rPr>
            </w:pPr>
          </w:p>
        </w:tc>
        <w:tc>
          <w:tcPr>
            <w:tcW w:w="397" w:type="dxa"/>
            <w:shd w:val="clear" w:color="auto" w:fill="2E74B5" w:themeFill="accent1" w:themeFillShade="BF"/>
          </w:tcPr>
          <w:p w14:paraId="5FABBAD8" w14:textId="77777777" w:rsidR="002F320B" w:rsidRPr="000E2096" w:rsidRDefault="002F320B" w:rsidP="00004431">
            <w:pPr>
              <w:rPr>
                <w:rFonts w:ascii="Century Gothic" w:hAnsi="Century Gothic"/>
                <w:b/>
                <w:sz w:val="14"/>
                <w:szCs w:val="14"/>
              </w:rPr>
            </w:pPr>
          </w:p>
        </w:tc>
        <w:tc>
          <w:tcPr>
            <w:tcW w:w="397" w:type="dxa"/>
            <w:shd w:val="clear" w:color="auto" w:fill="2E74B5" w:themeFill="accent1" w:themeFillShade="BF"/>
          </w:tcPr>
          <w:p w14:paraId="5A2BE86D" w14:textId="77777777" w:rsidR="002F320B" w:rsidRPr="000E2096" w:rsidRDefault="002F320B" w:rsidP="00004431">
            <w:pPr>
              <w:rPr>
                <w:rFonts w:ascii="Century Gothic" w:hAnsi="Century Gothic"/>
                <w:b/>
                <w:sz w:val="14"/>
                <w:szCs w:val="14"/>
              </w:rPr>
            </w:pPr>
          </w:p>
        </w:tc>
        <w:tc>
          <w:tcPr>
            <w:tcW w:w="291" w:type="dxa"/>
            <w:shd w:val="clear" w:color="auto" w:fill="2E74B5" w:themeFill="accent1" w:themeFillShade="BF"/>
          </w:tcPr>
          <w:p w14:paraId="61809661" w14:textId="77777777" w:rsidR="002F320B" w:rsidRPr="000E2096" w:rsidRDefault="002F320B" w:rsidP="00004431">
            <w:pPr>
              <w:rPr>
                <w:rFonts w:ascii="Century Gothic" w:hAnsi="Century Gothic"/>
                <w:b/>
                <w:sz w:val="14"/>
                <w:szCs w:val="14"/>
              </w:rPr>
            </w:pPr>
          </w:p>
        </w:tc>
        <w:tc>
          <w:tcPr>
            <w:tcW w:w="307" w:type="dxa"/>
            <w:shd w:val="clear" w:color="auto" w:fill="2E74B5" w:themeFill="accent1" w:themeFillShade="BF"/>
          </w:tcPr>
          <w:p w14:paraId="1D15FFF3" w14:textId="77777777" w:rsidR="002F320B" w:rsidRPr="000E2096" w:rsidRDefault="002F320B" w:rsidP="00004431">
            <w:pPr>
              <w:rPr>
                <w:rFonts w:ascii="Century Gothic" w:hAnsi="Century Gothic"/>
                <w:b/>
                <w:sz w:val="14"/>
                <w:szCs w:val="14"/>
              </w:rPr>
            </w:pPr>
          </w:p>
        </w:tc>
        <w:tc>
          <w:tcPr>
            <w:tcW w:w="330" w:type="dxa"/>
            <w:shd w:val="clear" w:color="auto" w:fill="2E74B5" w:themeFill="accent1" w:themeFillShade="BF"/>
          </w:tcPr>
          <w:p w14:paraId="7008D8A7" w14:textId="77777777" w:rsidR="002F320B" w:rsidRPr="00C90271" w:rsidRDefault="002F320B" w:rsidP="00004431">
            <w:pPr>
              <w:rPr>
                <w:rFonts w:ascii="Century Gothic" w:hAnsi="Century Gothic"/>
                <w:b/>
                <w:sz w:val="6"/>
                <w:szCs w:val="6"/>
              </w:rPr>
            </w:pPr>
          </w:p>
        </w:tc>
        <w:tc>
          <w:tcPr>
            <w:tcW w:w="335" w:type="dxa"/>
            <w:shd w:val="clear" w:color="auto" w:fill="2E74B5" w:themeFill="accent1" w:themeFillShade="BF"/>
          </w:tcPr>
          <w:p w14:paraId="1E6C7488" w14:textId="77777777" w:rsidR="002F320B" w:rsidRPr="000E2096" w:rsidRDefault="002F320B" w:rsidP="00004431">
            <w:pPr>
              <w:rPr>
                <w:rFonts w:ascii="Century Gothic" w:hAnsi="Century Gothic"/>
                <w:b/>
                <w:sz w:val="14"/>
                <w:szCs w:val="14"/>
              </w:rPr>
            </w:pPr>
          </w:p>
        </w:tc>
        <w:tc>
          <w:tcPr>
            <w:tcW w:w="328" w:type="dxa"/>
            <w:shd w:val="clear" w:color="auto" w:fill="2E74B5" w:themeFill="accent1" w:themeFillShade="BF"/>
          </w:tcPr>
          <w:p w14:paraId="41BF549B" w14:textId="77777777" w:rsidR="002F320B" w:rsidRPr="000E2096" w:rsidRDefault="002F320B" w:rsidP="00004431">
            <w:pPr>
              <w:rPr>
                <w:rFonts w:ascii="Century Gothic" w:hAnsi="Century Gothic"/>
                <w:b/>
                <w:sz w:val="14"/>
                <w:szCs w:val="14"/>
              </w:rPr>
            </w:pPr>
          </w:p>
        </w:tc>
        <w:tc>
          <w:tcPr>
            <w:tcW w:w="397" w:type="dxa"/>
            <w:shd w:val="clear" w:color="auto" w:fill="2E74B5" w:themeFill="accent1" w:themeFillShade="BF"/>
          </w:tcPr>
          <w:p w14:paraId="641D97EC" w14:textId="77777777" w:rsidR="002F320B" w:rsidRPr="000E2096" w:rsidRDefault="002F320B" w:rsidP="00004431">
            <w:pPr>
              <w:rPr>
                <w:rFonts w:ascii="Century Gothic" w:hAnsi="Century Gothic"/>
                <w:b/>
                <w:sz w:val="14"/>
                <w:szCs w:val="14"/>
              </w:rPr>
            </w:pPr>
          </w:p>
        </w:tc>
        <w:tc>
          <w:tcPr>
            <w:tcW w:w="398" w:type="dxa"/>
            <w:shd w:val="clear" w:color="auto" w:fill="2E74B5" w:themeFill="accent1" w:themeFillShade="BF"/>
          </w:tcPr>
          <w:p w14:paraId="5E5A1BDD" w14:textId="77777777" w:rsidR="002F320B" w:rsidRPr="000E2096" w:rsidRDefault="002F320B" w:rsidP="00004431">
            <w:pPr>
              <w:rPr>
                <w:rFonts w:ascii="Century Gothic" w:hAnsi="Century Gothic"/>
                <w:b/>
                <w:sz w:val="14"/>
                <w:szCs w:val="14"/>
              </w:rPr>
            </w:pPr>
          </w:p>
        </w:tc>
        <w:tc>
          <w:tcPr>
            <w:tcW w:w="444" w:type="dxa"/>
            <w:shd w:val="clear" w:color="auto" w:fill="2E74B5" w:themeFill="accent1" w:themeFillShade="BF"/>
          </w:tcPr>
          <w:p w14:paraId="41EBD30A" w14:textId="77777777" w:rsidR="002F320B" w:rsidRPr="00C90271" w:rsidRDefault="002F320B" w:rsidP="00004431">
            <w:pPr>
              <w:rPr>
                <w:rFonts w:ascii="Century Gothic" w:hAnsi="Century Gothic"/>
                <w:b/>
                <w:sz w:val="14"/>
                <w:szCs w:val="14"/>
              </w:rPr>
            </w:pPr>
          </w:p>
        </w:tc>
      </w:tr>
    </w:tbl>
    <w:p w14:paraId="63970382" w14:textId="77777777" w:rsidR="002F320B" w:rsidRPr="002F320B" w:rsidRDefault="002F320B" w:rsidP="00500DAB">
      <w:pPr>
        <w:spacing w:after="0" w:line="240" w:lineRule="auto"/>
        <w:rPr>
          <w:rFonts w:ascii="Arial" w:eastAsia="Calibri" w:hAnsi="Arial" w:cs="Arial"/>
          <w:b/>
          <w:color w:val="002060"/>
          <w:sz w:val="24"/>
          <w:szCs w:val="24"/>
        </w:rPr>
      </w:pPr>
    </w:p>
    <w:p w14:paraId="0E507449" w14:textId="0EF9C72C" w:rsidR="00500DAB" w:rsidRPr="0025013C" w:rsidRDefault="00500DAB" w:rsidP="00CD4880">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p w14:paraId="296FC49C" w14:textId="77777777" w:rsidR="00AD2F2F" w:rsidRDefault="00AD2F2F" w:rsidP="00500DAB">
      <w:pPr>
        <w:spacing w:after="0" w:line="240" w:lineRule="auto"/>
        <w:rPr>
          <w:rFonts w:ascii="Arial" w:eastAsia="Calibri" w:hAnsi="Arial" w:cs="Arial"/>
          <w:b/>
          <w:color w:val="002060"/>
          <w:sz w:val="72"/>
          <w:szCs w:val="72"/>
          <w:lang w:val="es-SV"/>
        </w:rPr>
      </w:pPr>
    </w:p>
    <w:p w14:paraId="1CE2313A" w14:textId="77777777" w:rsidR="00AD2F2F" w:rsidRDefault="00AD2F2F" w:rsidP="00500DAB">
      <w:pPr>
        <w:spacing w:after="0" w:line="240" w:lineRule="auto"/>
        <w:rPr>
          <w:rFonts w:ascii="Arial" w:eastAsia="Calibri" w:hAnsi="Arial" w:cs="Arial"/>
          <w:b/>
          <w:color w:val="002060"/>
          <w:sz w:val="72"/>
          <w:szCs w:val="72"/>
          <w:lang w:val="es-SV"/>
        </w:rPr>
      </w:pPr>
    </w:p>
    <w:p w14:paraId="5A8FED81" w14:textId="77777777" w:rsidR="00AD2F2F" w:rsidRDefault="00AD2F2F" w:rsidP="00500DAB">
      <w:pPr>
        <w:spacing w:after="0" w:line="240" w:lineRule="auto"/>
        <w:rPr>
          <w:rFonts w:ascii="Arial" w:eastAsia="Calibri" w:hAnsi="Arial" w:cs="Arial"/>
          <w:b/>
          <w:color w:val="002060"/>
          <w:sz w:val="72"/>
          <w:szCs w:val="72"/>
          <w:lang w:val="es-SV"/>
        </w:rPr>
      </w:pPr>
    </w:p>
    <w:p w14:paraId="3F89D7BB" w14:textId="5E9747A0" w:rsidR="00500DAB" w:rsidRDefault="00500DAB" w:rsidP="00AD2F2F">
      <w:pPr>
        <w:spacing w:after="0" w:line="240" w:lineRule="auto"/>
        <w:jc w:val="center"/>
        <w:rPr>
          <w:rFonts w:ascii="Arial" w:eastAsia="Calibri" w:hAnsi="Arial" w:cs="Arial"/>
          <w:b/>
          <w:color w:val="002060"/>
          <w:sz w:val="72"/>
          <w:szCs w:val="72"/>
          <w:lang w:val="es-SV"/>
        </w:rPr>
      </w:pPr>
      <w:r w:rsidRPr="00AD2F2F">
        <w:rPr>
          <w:rFonts w:ascii="Arial" w:eastAsia="Calibri" w:hAnsi="Arial" w:cs="Arial"/>
          <w:b/>
          <w:color w:val="002060"/>
          <w:sz w:val="72"/>
          <w:szCs w:val="72"/>
          <w:lang w:val="es-SV"/>
        </w:rPr>
        <w:t>AUDITORIA INTERNA</w:t>
      </w:r>
    </w:p>
    <w:p w14:paraId="6CA3B630" w14:textId="5F91534F" w:rsidR="00AD2F2F" w:rsidRDefault="00AD2F2F" w:rsidP="00AD2F2F">
      <w:pPr>
        <w:spacing w:after="0" w:line="240" w:lineRule="auto"/>
        <w:jc w:val="center"/>
        <w:rPr>
          <w:rFonts w:ascii="Arial" w:eastAsia="Calibri" w:hAnsi="Arial" w:cs="Arial"/>
          <w:b/>
          <w:color w:val="002060"/>
          <w:sz w:val="72"/>
          <w:szCs w:val="72"/>
          <w:lang w:val="es-SV"/>
        </w:rPr>
      </w:pPr>
    </w:p>
    <w:p w14:paraId="2625F827" w14:textId="77777777" w:rsidR="00500DAB" w:rsidRPr="0025013C"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p w14:paraId="2A34CA90" w14:textId="77777777" w:rsidR="00AA28EF" w:rsidRDefault="00AA28EF" w:rsidP="000656D0">
      <w:pPr>
        <w:spacing w:after="0" w:line="240" w:lineRule="auto"/>
        <w:rPr>
          <w:rFonts w:ascii="Arial" w:eastAsia="Calibri" w:hAnsi="Arial" w:cs="Arial"/>
          <w:b/>
          <w:color w:val="002060"/>
          <w:sz w:val="72"/>
          <w:szCs w:val="72"/>
          <w:lang w:val="es-SV"/>
        </w:rPr>
      </w:pPr>
    </w:p>
    <w:p w14:paraId="620501CD" w14:textId="77777777" w:rsidR="00AA28EF" w:rsidRDefault="00AA28EF" w:rsidP="000656D0">
      <w:pPr>
        <w:spacing w:after="0" w:line="240" w:lineRule="auto"/>
        <w:rPr>
          <w:rFonts w:ascii="Arial" w:eastAsia="Calibri" w:hAnsi="Arial" w:cs="Arial"/>
          <w:b/>
          <w:color w:val="002060"/>
          <w:sz w:val="72"/>
          <w:szCs w:val="72"/>
          <w:lang w:val="es-SV"/>
        </w:rPr>
      </w:pPr>
    </w:p>
    <w:p w14:paraId="594EF5B5" w14:textId="77777777" w:rsidR="00AA28EF" w:rsidRDefault="00AA28EF" w:rsidP="000656D0">
      <w:pPr>
        <w:spacing w:after="0" w:line="240" w:lineRule="auto"/>
        <w:rPr>
          <w:rFonts w:ascii="Arial" w:eastAsia="Calibri" w:hAnsi="Arial" w:cs="Arial"/>
          <w:b/>
          <w:color w:val="002060"/>
          <w:sz w:val="72"/>
          <w:szCs w:val="72"/>
          <w:lang w:val="es-SV"/>
        </w:rPr>
      </w:pPr>
    </w:p>
    <w:p w14:paraId="7600CE9C" w14:textId="4534FA98" w:rsidR="000656D0" w:rsidRDefault="00500DAB" w:rsidP="00AA28EF">
      <w:pPr>
        <w:spacing w:after="0" w:line="240" w:lineRule="auto"/>
        <w:jc w:val="center"/>
        <w:rPr>
          <w:rFonts w:ascii="Arial" w:eastAsia="Calibri" w:hAnsi="Arial" w:cs="Arial"/>
          <w:b/>
          <w:color w:val="002060"/>
          <w:sz w:val="72"/>
          <w:szCs w:val="72"/>
          <w:lang w:val="es-SV"/>
        </w:rPr>
      </w:pPr>
      <w:r w:rsidRPr="00AA28EF">
        <w:rPr>
          <w:rFonts w:ascii="Arial" w:eastAsia="Calibri" w:hAnsi="Arial" w:cs="Arial"/>
          <w:b/>
          <w:color w:val="002060"/>
          <w:sz w:val="72"/>
          <w:szCs w:val="72"/>
          <w:lang w:val="es-SV"/>
        </w:rPr>
        <w:t>ARCHIVO</w:t>
      </w:r>
    </w:p>
    <w:p w14:paraId="1C7E6AE5" w14:textId="38D78638" w:rsidR="00AA28EF" w:rsidRDefault="00AA28EF" w:rsidP="00AA28EF">
      <w:pPr>
        <w:spacing w:after="0" w:line="240" w:lineRule="auto"/>
        <w:jc w:val="center"/>
        <w:rPr>
          <w:rFonts w:ascii="Arial" w:eastAsia="Calibri" w:hAnsi="Arial" w:cs="Arial"/>
          <w:b/>
          <w:color w:val="000000" w:themeColor="text1"/>
          <w:sz w:val="72"/>
          <w:szCs w:val="72"/>
          <w:lang w:val="es-SV"/>
        </w:rPr>
      </w:pPr>
    </w:p>
    <w:p w14:paraId="7A988FCE" w14:textId="77777777" w:rsidR="000656D0" w:rsidRDefault="000656D0" w:rsidP="000656D0">
      <w:pPr>
        <w:spacing w:after="0" w:line="240" w:lineRule="auto"/>
        <w:rPr>
          <w:rFonts w:ascii="Arial" w:eastAsia="Calibri" w:hAnsi="Arial" w:cs="Arial"/>
          <w:b/>
          <w:color w:val="002060"/>
          <w:sz w:val="144"/>
          <w:szCs w:val="144"/>
          <w:lang w:val="es-SV"/>
        </w:rPr>
      </w:pPr>
    </w:p>
    <w:p w14:paraId="13174880" w14:textId="77777777" w:rsidR="000656D0" w:rsidRDefault="000656D0">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Tablaconcuadrcula"/>
        <w:tblW w:w="14975" w:type="dxa"/>
        <w:tblInd w:w="-714" w:type="dxa"/>
        <w:tblLayout w:type="fixed"/>
        <w:tblLook w:val="04A0" w:firstRow="1" w:lastRow="0" w:firstColumn="1" w:lastColumn="0" w:noHBand="0" w:noVBand="1"/>
      </w:tblPr>
      <w:tblGrid>
        <w:gridCol w:w="492"/>
        <w:gridCol w:w="2344"/>
        <w:gridCol w:w="1701"/>
        <w:gridCol w:w="1417"/>
        <w:gridCol w:w="1418"/>
        <w:gridCol w:w="1842"/>
        <w:gridCol w:w="1843"/>
        <w:gridCol w:w="284"/>
        <w:gridCol w:w="283"/>
        <w:gridCol w:w="425"/>
        <w:gridCol w:w="284"/>
        <w:gridCol w:w="425"/>
        <w:gridCol w:w="284"/>
        <w:gridCol w:w="283"/>
        <w:gridCol w:w="284"/>
        <w:gridCol w:w="283"/>
        <w:gridCol w:w="372"/>
        <w:gridCol w:w="26"/>
        <w:gridCol w:w="333"/>
        <w:gridCol w:w="9"/>
        <w:gridCol w:w="343"/>
      </w:tblGrid>
      <w:tr w:rsidR="000656D0" w14:paraId="3C50E299" w14:textId="77777777" w:rsidTr="00004431">
        <w:trPr>
          <w:trHeight w:val="700"/>
        </w:trPr>
        <w:tc>
          <w:tcPr>
            <w:tcW w:w="11057" w:type="dxa"/>
            <w:gridSpan w:val="7"/>
          </w:tcPr>
          <w:p w14:paraId="25952BD1" w14:textId="77777777" w:rsidR="000656D0" w:rsidRDefault="000656D0" w:rsidP="00004431">
            <w:r w:rsidRPr="00557618">
              <w:rPr>
                <w:b/>
                <w:bCs/>
              </w:rPr>
              <w:lastRenderedPageBreak/>
              <w:t>OBJETIVO GENERAL:</w:t>
            </w:r>
            <w:r>
              <w:t xml:space="preserve"> </w:t>
            </w:r>
            <w:r w:rsidRPr="00ED1DF3">
              <w:rPr>
                <w:b/>
                <w:bCs/>
              </w:rPr>
              <w:t>Implementar el sistema de institucional de gestión documental y archivos en la producción resguardo, conservación y acceso a documentos y archivos administrativos que contribuyen a la transparencia de la gestión pública municipal.</w:t>
            </w:r>
          </w:p>
        </w:tc>
        <w:tc>
          <w:tcPr>
            <w:tcW w:w="3918" w:type="dxa"/>
            <w:gridSpan w:val="14"/>
          </w:tcPr>
          <w:p w14:paraId="66BEAF1D" w14:textId="77777777" w:rsidR="000656D0" w:rsidRPr="00153CF4" w:rsidRDefault="000656D0" w:rsidP="00004431">
            <w:pPr>
              <w:jc w:val="center"/>
              <w:rPr>
                <w:b/>
                <w:bCs/>
              </w:rPr>
            </w:pPr>
            <w:r w:rsidRPr="00153CF4">
              <w:rPr>
                <w:b/>
                <w:bCs/>
              </w:rPr>
              <w:t>PROGRAMACION DE ACTIVIDADES</w:t>
            </w:r>
          </w:p>
        </w:tc>
      </w:tr>
      <w:tr w:rsidR="000656D0" w14:paraId="3A268560" w14:textId="77777777" w:rsidTr="00004431">
        <w:trPr>
          <w:trHeight w:val="563"/>
        </w:trPr>
        <w:tc>
          <w:tcPr>
            <w:tcW w:w="492" w:type="dxa"/>
          </w:tcPr>
          <w:p w14:paraId="0611D31D" w14:textId="77777777" w:rsidR="000656D0" w:rsidRPr="00557618" w:rsidRDefault="000656D0" w:rsidP="00004431">
            <w:pPr>
              <w:jc w:val="center"/>
              <w:rPr>
                <w:rFonts w:ascii="Calibri" w:hAnsi="Calibri" w:cs="Calibri"/>
                <w:color w:val="000000"/>
                <w:sz w:val="20"/>
                <w:szCs w:val="20"/>
              </w:rPr>
            </w:pPr>
            <w:r w:rsidRPr="00557618">
              <w:rPr>
                <w:rFonts w:ascii="Calibri" w:hAnsi="Calibri" w:cs="Calibri"/>
                <w:color w:val="000000"/>
                <w:sz w:val="20"/>
                <w:szCs w:val="20"/>
              </w:rPr>
              <w:t>Nª</w:t>
            </w:r>
          </w:p>
          <w:p w14:paraId="74DCB69B" w14:textId="77777777" w:rsidR="000656D0" w:rsidRPr="00557618" w:rsidRDefault="000656D0" w:rsidP="00004431">
            <w:pPr>
              <w:jc w:val="center"/>
              <w:rPr>
                <w:sz w:val="20"/>
                <w:szCs w:val="20"/>
              </w:rPr>
            </w:pPr>
          </w:p>
        </w:tc>
        <w:tc>
          <w:tcPr>
            <w:tcW w:w="2344" w:type="dxa"/>
          </w:tcPr>
          <w:p w14:paraId="5256458E" w14:textId="77777777" w:rsidR="000656D0" w:rsidRPr="00557618" w:rsidRDefault="000656D0" w:rsidP="00004431">
            <w:pPr>
              <w:jc w:val="center"/>
              <w:rPr>
                <w:rFonts w:ascii="Calibri" w:hAnsi="Calibri" w:cs="Calibri"/>
                <w:b/>
                <w:bCs/>
                <w:color w:val="000000"/>
                <w:sz w:val="20"/>
                <w:szCs w:val="20"/>
              </w:rPr>
            </w:pPr>
            <w:r w:rsidRPr="00557618">
              <w:rPr>
                <w:rFonts w:ascii="Calibri" w:hAnsi="Calibri" w:cs="Calibri"/>
                <w:b/>
                <w:bCs/>
                <w:color w:val="000000"/>
                <w:sz w:val="20"/>
                <w:szCs w:val="20"/>
              </w:rPr>
              <w:t>OBJETIVOS ESPECIFICOS</w:t>
            </w:r>
          </w:p>
          <w:p w14:paraId="52B72C21" w14:textId="77777777" w:rsidR="000656D0" w:rsidRPr="00557618" w:rsidRDefault="000656D0" w:rsidP="00004431">
            <w:pPr>
              <w:jc w:val="center"/>
              <w:rPr>
                <w:sz w:val="20"/>
                <w:szCs w:val="20"/>
              </w:rPr>
            </w:pPr>
          </w:p>
        </w:tc>
        <w:tc>
          <w:tcPr>
            <w:tcW w:w="1701" w:type="dxa"/>
          </w:tcPr>
          <w:p w14:paraId="5824DC22" w14:textId="77777777" w:rsidR="000656D0" w:rsidRPr="00557618" w:rsidRDefault="000656D0" w:rsidP="00004431">
            <w:pPr>
              <w:jc w:val="center"/>
              <w:rPr>
                <w:rFonts w:ascii="Calibri" w:hAnsi="Calibri" w:cs="Calibri"/>
                <w:b/>
                <w:bCs/>
                <w:color w:val="000000"/>
                <w:sz w:val="20"/>
                <w:szCs w:val="20"/>
              </w:rPr>
            </w:pPr>
            <w:r w:rsidRPr="00557618">
              <w:rPr>
                <w:rFonts w:ascii="Calibri" w:hAnsi="Calibri" w:cs="Calibri"/>
                <w:b/>
                <w:bCs/>
                <w:color w:val="000000"/>
                <w:sz w:val="20"/>
                <w:szCs w:val="20"/>
              </w:rPr>
              <w:t>META</w:t>
            </w:r>
          </w:p>
          <w:p w14:paraId="191DDEA5" w14:textId="77777777" w:rsidR="000656D0" w:rsidRPr="00557618" w:rsidRDefault="000656D0" w:rsidP="00004431">
            <w:pPr>
              <w:jc w:val="center"/>
              <w:rPr>
                <w:sz w:val="20"/>
                <w:szCs w:val="20"/>
              </w:rPr>
            </w:pPr>
          </w:p>
        </w:tc>
        <w:tc>
          <w:tcPr>
            <w:tcW w:w="1417" w:type="dxa"/>
          </w:tcPr>
          <w:p w14:paraId="29F30EB3" w14:textId="77777777" w:rsidR="000656D0" w:rsidRPr="00557618" w:rsidRDefault="000656D0" w:rsidP="00004431">
            <w:pPr>
              <w:jc w:val="center"/>
              <w:rPr>
                <w:rFonts w:ascii="Calibri" w:hAnsi="Calibri" w:cs="Calibri"/>
                <w:b/>
                <w:bCs/>
                <w:color w:val="000000"/>
                <w:sz w:val="20"/>
                <w:szCs w:val="20"/>
              </w:rPr>
            </w:pPr>
            <w:r w:rsidRPr="00557618">
              <w:rPr>
                <w:rFonts w:ascii="Calibri" w:hAnsi="Calibri" w:cs="Calibri"/>
                <w:b/>
                <w:bCs/>
                <w:color w:val="000000"/>
                <w:sz w:val="20"/>
                <w:szCs w:val="20"/>
              </w:rPr>
              <w:t>INDICADOR</w:t>
            </w:r>
          </w:p>
          <w:p w14:paraId="6C87A9B0" w14:textId="77777777" w:rsidR="000656D0" w:rsidRPr="00557618" w:rsidRDefault="000656D0" w:rsidP="00004431">
            <w:pPr>
              <w:jc w:val="center"/>
              <w:rPr>
                <w:sz w:val="20"/>
                <w:szCs w:val="20"/>
              </w:rPr>
            </w:pPr>
          </w:p>
        </w:tc>
        <w:tc>
          <w:tcPr>
            <w:tcW w:w="1418" w:type="dxa"/>
          </w:tcPr>
          <w:p w14:paraId="2B85BBC6" w14:textId="77777777" w:rsidR="000656D0" w:rsidRPr="00557618" w:rsidRDefault="000656D0" w:rsidP="00004431">
            <w:pPr>
              <w:jc w:val="center"/>
              <w:rPr>
                <w:rFonts w:ascii="Calibri" w:hAnsi="Calibri" w:cs="Calibri"/>
                <w:b/>
                <w:bCs/>
                <w:color w:val="000000"/>
                <w:sz w:val="20"/>
                <w:szCs w:val="20"/>
              </w:rPr>
            </w:pPr>
            <w:r w:rsidRPr="00557618">
              <w:rPr>
                <w:rFonts w:ascii="Calibri" w:hAnsi="Calibri" w:cs="Calibri"/>
                <w:b/>
                <w:bCs/>
                <w:color w:val="000000"/>
                <w:sz w:val="20"/>
                <w:szCs w:val="20"/>
              </w:rPr>
              <w:t>ACTIVIDADES</w:t>
            </w:r>
          </w:p>
          <w:p w14:paraId="44817811" w14:textId="77777777" w:rsidR="000656D0" w:rsidRPr="00557618" w:rsidRDefault="000656D0" w:rsidP="00004431">
            <w:pPr>
              <w:jc w:val="center"/>
              <w:rPr>
                <w:sz w:val="20"/>
                <w:szCs w:val="20"/>
              </w:rPr>
            </w:pPr>
          </w:p>
        </w:tc>
        <w:tc>
          <w:tcPr>
            <w:tcW w:w="1842" w:type="dxa"/>
          </w:tcPr>
          <w:p w14:paraId="35E7F58D" w14:textId="77777777" w:rsidR="000656D0" w:rsidRPr="00557618" w:rsidRDefault="000656D0" w:rsidP="00004431">
            <w:pPr>
              <w:jc w:val="center"/>
              <w:rPr>
                <w:rFonts w:ascii="Calibri" w:hAnsi="Calibri" w:cs="Calibri"/>
                <w:b/>
                <w:bCs/>
                <w:color w:val="000000"/>
                <w:sz w:val="20"/>
                <w:szCs w:val="20"/>
              </w:rPr>
            </w:pPr>
            <w:r w:rsidRPr="00557618">
              <w:rPr>
                <w:rFonts w:ascii="Calibri" w:hAnsi="Calibri" w:cs="Calibri"/>
                <w:b/>
                <w:bCs/>
                <w:color w:val="000000"/>
                <w:sz w:val="20"/>
                <w:szCs w:val="20"/>
              </w:rPr>
              <w:t>REQUERIMIENTOS</w:t>
            </w:r>
          </w:p>
          <w:p w14:paraId="1EC3DFBE" w14:textId="77777777" w:rsidR="000656D0" w:rsidRPr="00557618" w:rsidRDefault="000656D0" w:rsidP="00004431">
            <w:pPr>
              <w:jc w:val="center"/>
              <w:rPr>
                <w:sz w:val="20"/>
                <w:szCs w:val="20"/>
              </w:rPr>
            </w:pPr>
          </w:p>
        </w:tc>
        <w:tc>
          <w:tcPr>
            <w:tcW w:w="1843" w:type="dxa"/>
          </w:tcPr>
          <w:p w14:paraId="5B6B345E" w14:textId="77777777" w:rsidR="000656D0" w:rsidRPr="00557618" w:rsidRDefault="000656D0" w:rsidP="00004431">
            <w:pPr>
              <w:jc w:val="center"/>
              <w:rPr>
                <w:rFonts w:ascii="Calibri" w:hAnsi="Calibri" w:cs="Calibri"/>
                <w:b/>
                <w:bCs/>
                <w:color w:val="000000"/>
                <w:sz w:val="20"/>
                <w:szCs w:val="20"/>
              </w:rPr>
            </w:pPr>
            <w:r w:rsidRPr="00557618">
              <w:rPr>
                <w:rFonts w:ascii="Calibri" w:hAnsi="Calibri" w:cs="Calibri"/>
                <w:b/>
                <w:bCs/>
                <w:color w:val="000000"/>
                <w:sz w:val="20"/>
                <w:szCs w:val="20"/>
              </w:rPr>
              <w:t>COORDINACION</w:t>
            </w:r>
          </w:p>
          <w:p w14:paraId="3AC4EAC4" w14:textId="77777777" w:rsidR="000656D0" w:rsidRPr="00557618" w:rsidRDefault="000656D0" w:rsidP="00004431">
            <w:pPr>
              <w:jc w:val="center"/>
              <w:rPr>
                <w:sz w:val="20"/>
                <w:szCs w:val="20"/>
              </w:rPr>
            </w:pPr>
          </w:p>
        </w:tc>
        <w:tc>
          <w:tcPr>
            <w:tcW w:w="284" w:type="dxa"/>
          </w:tcPr>
          <w:p w14:paraId="2F6F3B45" w14:textId="77777777" w:rsidR="000656D0" w:rsidRPr="00153CF4" w:rsidRDefault="000656D0" w:rsidP="00004431">
            <w:r>
              <w:t>E</w:t>
            </w:r>
          </w:p>
        </w:tc>
        <w:tc>
          <w:tcPr>
            <w:tcW w:w="283" w:type="dxa"/>
          </w:tcPr>
          <w:p w14:paraId="59418647" w14:textId="77777777" w:rsidR="000656D0" w:rsidRPr="00153CF4" w:rsidRDefault="000656D0" w:rsidP="00004431">
            <w:r>
              <w:t>F</w:t>
            </w:r>
          </w:p>
        </w:tc>
        <w:tc>
          <w:tcPr>
            <w:tcW w:w="425" w:type="dxa"/>
          </w:tcPr>
          <w:p w14:paraId="41C9452F" w14:textId="77777777" w:rsidR="000656D0" w:rsidRPr="00153CF4" w:rsidRDefault="000656D0" w:rsidP="00004431">
            <w:r>
              <w:t>M</w:t>
            </w:r>
          </w:p>
        </w:tc>
        <w:tc>
          <w:tcPr>
            <w:tcW w:w="284" w:type="dxa"/>
          </w:tcPr>
          <w:p w14:paraId="616FEB6C" w14:textId="77777777" w:rsidR="000656D0" w:rsidRPr="00153CF4" w:rsidRDefault="000656D0" w:rsidP="00004431">
            <w:r>
              <w:t>A</w:t>
            </w:r>
          </w:p>
        </w:tc>
        <w:tc>
          <w:tcPr>
            <w:tcW w:w="425" w:type="dxa"/>
          </w:tcPr>
          <w:p w14:paraId="1DA775CA" w14:textId="77777777" w:rsidR="000656D0" w:rsidRPr="00153CF4" w:rsidRDefault="000656D0" w:rsidP="00004431">
            <w:r>
              <w:t>M</w:t>
            </w:r>
          </w:p>
        </w:tc>
        <w:tc>
          <w:tcPr>
            <w:tcW w:w="284" w:type="dxa"/>
          </w:tcPr>
          <w:p w14:paraId="3C5E7AE8" w14:textId="77777777" w:rsidR="000656D0" w:rsidRPr="00153CF4" w:rsidRDefault="000656D0" w:rsidP="00004431">
            <w:r>
              <w:t>J</w:t>
            </w:r>
          </w:p>
        </w:tc>
        <w:tc>
          <w:tcPr>
            <w:tcW w:w="283" w:type="dxa"/>
          </w:tcPr>
          <w:p w14:paraId="0F9DFCC9" w14:textId="77777777" w:rsidR="000656D0" w:rsidRPr="00153CF4" w:rsidRDefault="000656D0" w:rsidP="00004431">
            <w:r>
              <w:t>J</w:t>
            </w:r>
          </w:p>
        </w:tc>
        <w:tc>
          <w:tcPr>
            <w:tcW w:w="284" w:type="dxa"/>
          </w:tcPr>
          <w:p w14:paraId="3AF77114" w14:textId="77777777" w:rsidR="000656D0" w:rsidRPr="00153CF4" w:rsidRDefault="000656D0" w:rsidP="00004431">
            <w:r>
              <w:t>A</w:t>
            </w:r>
          </w:p>
        </w:tc>
        <w:tc>
          <w:tcPr>
            <w:tcW w:w="283" w:type="dxa"/>
          </w:tcPr>
          <w:p w14:paraId="41B9DFBC" w14:textId="77777777" w:rsidR="000656D0" w:rsidRPr="00153CF4" w:rsidRDefault="000656D0" w:rsidP="00004431">
            <w:r>
              <w:t>S</w:t>
            </w:r>
          </w:p>
        </w:tc>
        <w:tc>
          <w:tcPr>
            <w:tcW w:w="372" w:type="dxa"/>
          </w:tcPr>
          <w:p w14:paraId="12C9167A" w14:textId="77777777" w:rsidR="000656D0" w:rsidRPr="00153CF4" w:rsidRDefault="000656D0" w:rsidP="00004431">
            <w:r>
              <w:t>O</w:t>
            </w:r>
          </w:p>
        </w:tc>
        <w:tc>
          <w:tcPr>
            <w:tcW w:w="359" w:type="dxa"/>
            <w:gridSpan w:val="2"/>
          </w:tcPr>
          <w:p w14:paraId="476FFE5E" w14:textId="77777777" w:rsidR="000656D0" w:rsidRPr="00153CF4" w:rsidRDefault="000656D0" w:rsidP="00004431">
            <w:r>
              <w:t>N</w:t>
            </w:r>
          </w:p>
        </w:tc>
        <w:tc>
          <w:tcPr>
            <w:tcW w:w="352" w:type="dxa"/>
            <w:gridSpan w:val="2"/>
          </w:tcPr>
          <w:p w14:paraId="2E7E30E5" w14:textId="77777777" w:rsidR="000656D0" w:rsidRPr="00153CF4" w:rsidRDefault="000656D0" w:rsidP="00004431">
            <w:r>
              <w:t>D</w:t>
            </w:r>
          </w:p>
        </w:tc>
      </w:tr>
      <w:tr w:rsidR="000656D0" w14:paraId="22FC9082" w14:textId="77777777" w:rsidTr="00004431">
        <w:trPr>
          <w:trHeight w:val="417"/>
        </w:trPr>
        <w:tc>
          <w:tcPr>
            <w:tcW w:w="492" w:type="dxa"/>
          </w:tcPr>
          <w:p w14:paraId="72D798F3" w14:textId="77777777" w:rsidR="000656D0" w:rsidRDefault="000656D0" w:rsidP="00004431">
            <w:r>
              <w:t>1</w:t>
            </w:r>
          </w:p>
        </w:tc>
        <w:tc>
          <w:tcPr>
            <w:tcW w:w="2344" w:type="dxa"/>
          </w:tcPr>
          <w:p w14:paraId="5413A3C1" w14:textId="77777777" w:rsidR="000656D0" w:rsidRDefault="000656D0" w:rsidP="00004431">
            <w:r>
              <w:t>•</w:t>
            </w:r>
            <w:r w:rsidRPr="00ED1DF3">
              <w:t>Proporcionar los elementos básicos para la administración y resguardo de documentos.</w:t>
            </w:r>
          </w:p>
        </w:tc>
        <w:tc>
          <w:tcPr>
            <w:tcW w:w="1701" w:type="dxa"/>
          </w:tcPr>
          <w:p w14:paraId="107DF829" w14:textId="77777777" w:rsidR="000656D0" w:rsidRPr="00ED1DF3" w:rsidRDefault="000656D0" w:rsidP="00004431">
            <w:pPr>
              <w:rPr>
                <w:sz w:val="18"/>
                <w:szCs w:val="18"/>
              </w:rPr>
            </w:pPr>
            <w:r w:rsidRPr="00ED1DF3">
              <w:rPr>
                <w:sz w:val="18"/>
                <w:szCs w:val="18"/>
              </w:rPr>
              <w:t>Crear una comisión para la selección y evaluación documentos que ya no tendrán un uso y poder darle su debido proceso para su eliminación.</w:t>
            </w:r>
          </w:p>
        </w:tc>
        <w:tc>
          <w:tcPr>
            <w:tcW w:w="1417" w:type="dxa"/>
          </w:tcPr>
          <w:p w14:paraId="4BA5F697" w14:textId="77777777" w:rsidR="000656D0" w:rsidRDefault="000656D0" w:rsidP="00004431">
            <w:r>
              <w:t>Clasificar y evaluar la documentación al 100%</w:t>
            </w:r>
          </w:p>
        </w:tc>
        <w:tc>
          <w:tcPr>
            <w:tcW w:w="1418" w:type="dxa"/>
          </w:tcPr>
          <w:p w14:paraId="38F1D373" w14:textId="77777777" w:rsidR="000656D0" w:rsidRDefault="000656D0" w:rsidP="00004431">
            <w:pPr>
              <w:rPr>
                <w:sz w:val="16"/>
                <w:szCs w:val="16"/>
              </w:rPr>
            </w:pPr>
            <w:r w:rsidRPr="002D04E6">
              <w:rPr>
                <w:sz w:val="16"/>
                <w:szCs w:val="16"/>
              </w:rPr>
              <w:t>-Ordenar y clasificar.</w:t>
            </w:r>
          </w:p>
          <w:p w14:paraId="3049BF64" w14:textId="77777777" w:rsidR="000656D0" w:rsidRPr="002D04E6" w:rsidRDefault="000656D0" w:rsidP="00004431">
            <w:pPr>
              <w:rPr>
                <w:sz w:val="16"/>
                <w:szCs w:val="16"/>
              </w:rPr>
            </w:pPr>
          </w:p>
          <w:p w14:paraId="1840264A" w14:textId="77777777" w:rsidR="000656D0" w:rsidRDefault="000656D0" w:rsidP="00004431"/>
          <w:p w14:paraId="700998E1" w14:textId="77777777" w:rsidR="000656D0" w:rsidRPr="002D04E6" w:rsidRDefault="000656D0" w:rsidP="00004431">
            <w:pPr>
              <w:rPr>
                <w:sz w:val="16"/>
                <w:szCs w:val="16"/>
              </w:rPr>
            </w:pPr>
            <w:r w:rsidRPr="002D04E6">
              <w:rPr>
                <w:sz w:val="16"/>
                <w:szCs w:val="16"/>
              </w:rPr>
              <w:t>-Inventarios de Transferencias Documentales</w:t>
            </w:r>
          </w:p>
        </w:tc>
        <w:tc>
          <w:tcPr>
            <w:tcW w:w="1842" w:type="dxa"/>
          </w:tcPr>
          <w:p w14:paraId="3B3AF230" w14:textId="77777777" w:rsidR="000656D0" w:rsidRPr="000656D0" w:rsidRDefault="000656D0" w:rsidP="00004431">
            <w:pPr>
              <w:rPr>
                <w:lang w:val="en-US"/>
              </w:rPr>
            </w:pPr>
            <w:r w:rsidRPr="000656D0">
              <w:rPr>
                <w:lang w:val="en-US"/>
              </w:rPr>
              <w:t xml:space="preserve">-40 </w:t>
            </w:r>
            <w:proofErr w:type="spellStart"/>
            <w:r w:rsidRPr="000656D0">
              <w:rPr>
                <w:lang w:val="en-US"/>
              </w:rPr>
              <w:t>cajas</w:t>
            </w:r>
            <w:proofErr w:type="spellEnd"/>
            <w:r w:rsidRPr="000656D0">
              <w:rPr>
                <w:lang w:val="en-US"/>
              </w:rPr>
              <w:t xml:space="preserve"> office              Depot</w:t>
            </w:r>
          </w:p>
          <w:p w14:paraId="5F69FE6B" w14:textId="77777777" w:rsidR="000656D0" w:rsidRPr="000656D0" w:rsidRDefault="000656D0" w:rsidP="00004431">
            <w:pPr>
              <w:rPr>
                <w:lang w:val="en-US"/>
              </w:rPr>
            </w:pPr>
          </w:p>
          <w:p w14:paraId="005226B1" w14:textId="77777777" w:rsidR="000656D0" w:rsidRPr="000656D0" w:rsidRDefault="000656D0" w:rsidP="00004431">
            <w:pPr>
              <w:rPr>
                <w:lang w:val="en-US"/>
              </w:rPr>
            </w:pPr>
            <w:r w:rsidRPr="000656D0">
              <w:rPr>
                <w:lang w:val="en-US"/>
              </w:rPr>
              <w:t xml:space="preserve">-10 </w:t>
            </w:r>
            <w:proofErr w:type="spellStart"/>
            <w:r w:rsidRPr="000656D0">
              <w:rPr>
                <w:lang w:val="en-US"/>
              </w:rPr>
              <w:t>Cinta</w:t>
            </w:r>
            <w:proofErr w:type="spellEnd"/>
            <w:r w:rsidRPr="000656D0">
              <w:rPr>
                <w:lang w:val="en-US"/>
              </w:rPr>
              <w:t xml:space="preserve"> </w:t>
            </w:r>
            <w:proofErr w:type="spellStart"/>
            <w:r w:rsidRPr="000656D0">
              <w:rPr>
                <w:lang w:val="en-US"/>
              </w:rPr>
              <w:t>Scoth</w:t>
            </w:r>
            <w:proofErr w:type="spellEnd"/>
          </w:p>
        </w:tc>
        <w:tc>
          <w:tcPr>
            <w:tcW w:w="1843" w:type="dxa"/>
          </w:tcPr>
          <w:p w14:paraId="6AA30347" w14:textId="77777777" w:rsidR="000656D0" w:rsidRDefault="000656D0" w:rsidP="00004431">
            <w:r>
              <w:t>-consejo municipal</w:t>
            </w:r>
          </w:p>
          <w:p w14:paraId="0AC1B6BB" w14:textId="77777777" w:rsidR="000656D0" w:rsidRDefault="000656D0" w:rsidP="00004431">
            <w:r>
              <w:t>-40 unidades del palacio municipal</w:t>
            </w:r>
          </w:p>
        </w:tc>
        <w:tc>
          <w:tcPr>
            <w:tcW w:w="284" w:type="dxa"/>
          </w:tcPr>
          <w:p w14:paraId="448BD011" w14:textId="77777777" w:rsidR="000656D0" w:rsidRPr="00153CF4" w:rsidRDefault="000656D0" w:rsidP="00004431"/>
        </w:tc>
        <w:tc>
          <w:tcPr>
            <w:tcW w:w="283" w:type="dxa"/>
          </w:tcPr>
          <w:p w14:paraId="42B9F57E" w14:textId="77777777" w:rsidR="000656D0" w:rsidRPr="00153CF4" w:rsidRDefault="000656D0" w:rsidP="00004431"/>
        </w:tc>
        <w:tc>
          <w:tcPr>
            <w:tcW w:w="425" w:type="dxa"/>
          </w:tcPr>
          <w:p w14:paraId="730BAA07" w14:textId="77777777" w:rsidR="000656D0" w:rsidRPr="00153CF4" w:rsidRDefault="000656D0" w:rsidP="00004431"/>
        </w:tc>
        <w:tc>
          <w:tcPr>
            <w:tcW w:w="284" w:type="dxa"/>
          </w:tcPr>
          <w:p w14:paraId="2186C4C8" w14:textId="77777777" w:rsidR="000656D0" w:rsidRPr="00153CF4" w:rsidRDefault="000656D0" w:rsidP="00004431"/>
        </w:tc>
        <w:tc>
          <w:tcPr>
            <w:tcW w:w="425" w:type="dxa"/>
            <w:shd w:val="clear" w:color="auto" w:fill="FFFF00"/>
          </w:tcPr>
          <w:p w14:paraId="4A37F869" w14:textId="77777777" w:rsidR="000656D0" w:rsidRPr="00153CF4" w:rsidRDefault="000656D0" w:rsidP="00004431"/>
        </w:tc>
        <w:tc>
          <w:tcPr>
            <w:tcW w:w="284" w:type="dxa"/>
            <w:shd w:val="clear" w:color="auto" w:fill="FFFF00"/>
          </w:tcPr>
          <w:p w14:paraId="6041A01F" w14:textId="77777777" w:rsidR="000656D0" w:rsidRPr="00153CF4" w:rsidRDefault="000656D0" w:rsidP="00004431"/>
        </w:tc>
        <w:tc>
          <w:tcPr>
            <w:tcW w:w="283" w:type="dxa"/>
            <w:shd w:val="clear" w:color="auto" w:fill="FFFF00"/>
          </w:tcPr>
          <w:p w14:paraId="50A8A625" w14:textId="77777777" w:rsidR="000656D0" w:rsidRPr="00153CF4" w:rsidRDefault="000656D0" w:rsidP="00004431"/>
        </w:tc>
        <w:tc>
          <w:tcPr>
            <w:tcW w:w="284" w:type="dxa"/>
            <w:shd w:val="clear" w:color="auto" w:fill="FFFF00"/>
          </w:tcPr>
          <w:p w14:paraId="70FAADF5" w14:textId="77777777" w:rsidR="000656D0" w:rsidRPr="00153CF4" w:rsidRDefault="000656D0" w:rsidP="00004431"/>
        </w:tc>
        <w:tc>
          <w:tcPr>
            <w:tcW w:w="283" w:type="dxa"/>
          </w:tcPr>
          <w:p w14:paraId="5BF08C02" w14:textId="77777777" w:rsidR="000656D0" w:rsidRPr="00153CF4" w:rsidRDefault="000656D0" w:rsidP="00004431"/>
        </w:tc>
        <w:tc>
          <w:tcPr>
            <w:tcW w:w="398" w:type="dxa"/>
            <w:gridSpan w:val="2"/>
          </w:tcPr>
          <w:p w14:paraId="36381A3E" w14:textId="77777777" w:rsidR="000656D0" w:rsidRPr="00153CF4" w:rsidRDefault="000656D0" w:rsidP="00004431"/>
        </w:tc>
        <w:tc>
          <w:tcPr>
            <w:tcW w:w="342" w:type="dxa"/>
            <w:gridSpan w:val="2"/>
          </w:tcPr>
          <w:p w14:paraId="21539D7C" w14:textId="77777777" w:rsidR="000656D0" w:rsidRPr="00153CF4" w:rsidRDefault="000656D0" w:rsidP="00004431"/>
        </w:tc>
        <w:tc>
          <w:tcPr>
            <w:tcW w:w="343" w:type="dxa"/>
          </w:tcPr>
          <w:p w14:paraId="1FCD532C" w14:textId="77777777" w:rsidR="000656D0" w:rsidRPr="00153CF4" w:rsidRDefault="000656D0" w:rsidP="00004431"/>
        </w:tc>
      </w:tr>
      <w:tr w:rsidR="000656D0" w14:paraId="0C3D220C" w14:textId="77777777" w:rsidTr="00004431">
        <w:trPr>
          <w:trHeight w:val="411"/>
        </w:trPr>
        <w:tc>
          <w:tcPr>
            <w:tcW w:w="492" w:type="dxa"/>
          </w:tcPr>
          <w:p w14:paraId="4E4096AE" w14:textId="77777777" w:rsidR="000656D0" w:rsidRDefault="000656D0" w:rsidP="00004431">
            <w:r>
              <w:t>2</w:t>
            </w:r>
          </w:p>
        </w:tc>
        <w:tc>
          <w:tcPr>
            <w:tcW w:w="2344" w:type="dxa"/>
          </w:tcPr>
          <w:p w14:paraId="1EE167AE" w14:textId="77777777" w:rsidR="000656D0" w:rsidRPr="00ED1DF3" w:rsidRDefault="000656D0" w:rsidP="00004431">
            <w:r>
              <w:t>•</w:t>
            </w:r>
            <w:r w:rsidRPr="00ED1DF3">
              <w:t xml:space="preserve">Homogenizar los procesos y la clasificación de la información. </w:t>
            </w:r>
          </w:p>
          <w:p w14:paraId="48534937" w14:textId="77777777" w:rsidR="000656D0" w:rsidRDefault="000656D0" w:rsidP="00004431"/>
        </w:tc>
        <w:tc>
          <w:tcPr>
            <w:tcW w:w="1701" w:type="dxa"/>
          </w:tcPr>
          <w:p w14:paraId="3E2C9600" w14:textId="77777777" w:rsidR="000656D0" w:rsidRDefault="000656D0" w:rsidP="00004431">
            <w:r w:rsidRPr="00ED1DF3">
              <w:rPr>
                <w:sz w:val="18"/>
                <w:szCs w:val="18"/>
              </w:rPr>
              <w:t>Lograr que los empleados que envíen la documentación al archivo municipal, ya seleccionada y ordenada para que cuando sea solicitada su búsqueda sean más efectiva y rápida.</w:t>
            </w:r>
          </w:p>
        </w:tc>
        <w:tc>
          <w:tcPr>
            <w:tcW w:w="1417" w:type="dxa"/>
          </w:tcPr>
          <w:p w14:paraId="4F8361BB" w14:textId="77777777" w:rsidR="000656D0" w:rsidRDefault="000656D0" w:rsidP="00004431">
            <w:r>
              <w:t>Recibir y Mantener en orden la documentación al 100%</w:t>
            </w:r>
          </w:p>
        </w:tc>
        <w:tc>
          <w:tcPr>
            <w:tcW w:w="1418" w:type="dxa"/>
          </w:tcPr>
          <w:p w14:paraId="7E4913B4" w14:textId="77777777" w:rsidR="000656D0" w:rsidRPr="00727E34" w:rsidRDefault="000656D0" w:rsidP="00004431">
            <w:pPr>
              <w:rPr>
                <w:sz w:val="16"/>
                <w:szCs w:val="16"/>
              </w:rPr>
            </w:pPr>
            <w:r>
              <w:rPr>
                <w:sz w:val="16"/>
                <w:szCs w:val="16"/>
              </w:rPr>
              <w:t>-</w:t>
            </w:r>
            <w:r w:rsidRPr="00727E34">
              <w:rPr>
                <w:sz w:val="16"/>
                <w:szCs w:val="16"/>
              </w:rPr>
              <w:t>Limpiar y colocar fecha de actividad</w:t>
            </w:r>
          </w:p>
          <w:p w14:paraId="5485D940" w14:textId="77777777" w:rsidR="000656D0" w:rsidRDefault="000656D0" w:rsidP="00004431">
            <w:r w:rsidRPr="00727E34">
              <w:rPr>
                <w:sz w:val="16"/>
                <w:szCs w:val="16"/>
              </w:rPr>
              <w:t>realizada a documentos y soporte</w:t>
            </w:r>
            <w:r>
              <w:cr/>
            </w:r>
          </w:p>
          <w:p w14:paraId="2DEC45A4" w14:textId="77777777" w:rsidR="000656D0" w:rsidRPr="002D04E6" w:rsidRDefault="000656D0" w:rsidP="00004431">
            <w:r>
              <w:rPr>
                <w:sz w:val="16"/>
                <w:szCs w:val="16"/>
              </w:rPr>
              <w:t>-</w:t>
            </w:r>
            <w:r w:rsidRPr="00727E34">
              <w:rPr>
                <w:sz w:val="16"/>
                <w:szCs w:val="16"/>
              </w:rPr>
              <w:t>Eliminación física de documentos</w:t>
            </w:r>
            <w:r>
              <w:rPr>
                <w:sz w:val="16"/>
                <w:szCs w:val="16"/>
              </w:rPr>
              <w:t xml:space="preserve">   </w:t>
            </w:r>
          </w:p>
          <w:p w14:paraId="5C3872CD" w14:textId="77777777" w:rsidR="000656D0" w:rsidRDefault="000656D0" w:rsidP="00004431">
            <w:pPr>
              <w:rPr>
                <w:sz w:val="16"/>
                <w:szCs w:val="16"/>
              </w:rPr>
            </w:pPr>
            <w:r>
              <w:rPr>
                <w:sz w:val="16"/>
                <w:szCs w:val="16"/>
              </w:rPr>
              <w:t xml:space="preserve">   </w:t>
            </w:r>
          </w:p>
          <w:p w14:paraId="7C991496" w14:textId="77777777" w:rsidR="000656D0" w:rsidRPr="00727E34" w:rsidRDefault="000656D0" w:rsidP="00004431">
            <w:pPr>
              <w:rPr>
                <w:sz w:val="16"/>
                <w:szCs w:val="16"/>
              </w:rPr>
            </w:pPr>
            <w:r>
              <w:rPr>
                <w:sz w:val="16"/>
                <w:szCs w:val="16"/>
              </w:rPr>
              <w:t>-</w:t>
            </w:r>
            <w:r w:rsidRPr="00727E34">
              <w:rPr>
                <w:sz w:val="16"/>
                <w:szCs w:val="16"/>
              </w:rPr>
              <w:t xml:space="preserve"> Objetivos, alcances y limitantes.</w:t>
            </w:r>
          </w:p>
        </w:tc>
        <w:tc>
          <w:tcPr>
            <w:tcW w:w="1842" w:type="dxa"/>
          </w:tcPr>
          <w:p w14:paraId="17B7B0D6" w14:textId="77777777" w:rsidR="000656D0" w:rsidRDefault="000656D0" w:rsidP="00004431">
            <w:r>
              <w:t xml:space="preserve">- 50 cajas Office </w:t>
            </w:r>
            <w:proofErr w:type="spellStart"/>
            <w:r>
              <w:t>Depot</w:t>
            </w:r>
            <w:proofErr w:type="spellEnd"/>
          </w:p>
          <w:p w14:paraId="7D07BC68" w14:textId="77777777" w:rsidR="000656D0" w:rsidRDefault="000656D0" w:rsidP="00004431"/>
          <w:p w14:paraId="2CD3EA9A" w14:textId="77777777" w:rsidR="000656D0" w:rsidRDefault="000656D0" w:rsidP="00004431">
            <w:r>
              <w:t xml:space="preserve">-10 cinta </w:t>
            </w:r>
            <w:proofErr w:type="spellStart"/>
            <w:r>
              <w:t>scoth</w:t>
            </w:r>
            <w:proofErr w:type="spellEnd"/>
          </w:p>
          <w:p w14:paraId="58DBE37F" w14:textId="77777777" w:rsidR="000656D0" w:rsidRDefault="000656D0" w:rsidP="00004431"/>
          <w:p w14:paraId="06B358E8" w14:textId="77777777" w:rsidR="000656D0" w:rsidRDefault="000656D0" w:rsidP="00004431">
            <w:r>
              <w:t>-5 marcadores</w:t>
            </w:r>
          </w:p>
        </w:tc>
        <w:tc>
          <w:tcPr>
            <w:tcW w:w="1843" w:type="dxa"/>
          </w:tcPr>
          <w:p w14:paraId="296660A0" w14:textId="77777777" w:rsidR="000656D0" w:rsidRDefault="000656D0" w:rsidP="00004431">
            <w:r>
              <w:t>-Concejo municipal</w:t>
            </w:r>
          </w:p>
          <w:p w14:paraId="57959145" w14:textId="77777777" w:rsidR="000656D0" w:rsidRDefault="000656D0" w:rsidP="00004431">
            <w:r>
              <w:t xml:space="preserve"> </w:t>
            </w:r>
          </w:p>
        </w:tc>
        <w:tc>
          <w:tcPr>
            <w:tcW w:w="284" w:type="dxa"/>
          </w:tcPr>
          <w:p w14:paraId="1FF2F848" w14:textId="77777777" w:rsidR="000656D0" w:rsidRPr="00153CF4" w:rsidRDefault="000656D0" w:rsidP="00004431"/>
        </w:tc>
        <w:tc>
          <w:tcPr>
            <w:tcW w:w="283" w:type="dxa"/>
          </w:tcPr>
          <w:p w14:paraId="472BB16E" w14:textId="77777777" w:rsidR="000656D0" w:rsidRPr="00153CF4" w:rsidRDefault="000656D0" w:rsidP="00004431"/>
        </w:tc>
        <w:tc>
          <w:tcPr>
            <w:tcW w:w="425" w:type="dxa"/>
          </w:tcPr>
          <w:p w14:paraId="7242A98A" w14:textId="77777777" w:rsidR="000656D0" w:rsidRPr="00153CF4" w:rsidRDefault="000656D0" w:rsidP="00004431"/>
        </w:tc>
        <w:tc>
          <w:tcPr>
            <w:tcW w:w="284" w:type="dxa"/>
          </w:tcPr>
          <w:p w14:paraId="026F1882" w14:textId="77777777" w:rsidR="000656D0" w:rsidRPr="00153CF4" w:rsidRDefault="000656D0" w:rsidP="00004431"/>
        </w:tc>
        <w:tc>
          <w:tcPr>
            <w:tcW w:w="425" w:type="dxa"/>
          </w:tcPr>
          <w:p w14:paraId="7B0BF2FD" w14:textId="77777777" w:rsidR="000656D0" w:rsidRPr="00153CF4" w:rsidRDefault="000656D0" w:rsidP="00004431"/>
        </w:tc>
        <w:tc>
          <w:tcPr>
            <w:tcW w:w="284" w:type="dxa"/>
          </w:tcPr>
          <w:p w14:paraId="1475C3DC" w14:textId="77777777" w:rsidR="000656D0" w:rsidRPr="00153CF4" w:rsidRDefault="000656D0" w:rsidP="00004431"/>
        </w:tc>
        <w:tc>
          <w:tcPr>
            <w:tcW w:w="283" w:type="dxa"/>
          </w:tcPr>
          <w:p w14:paraId="04E7815A" w14:textId="77777777" w:rsidR="000656D0" w:rsidRPr="00153CF4" w:rsidRDefault="000656D0" w:rsidP="00004431"/>
        </w:tc>
        <w:tc>
          <w:tcPr>
            <w:tcW w:w="284" w:type="dxa"/>
          </w:tcPr>
          <w:p w14:paraId="405A168A" w14:textId="77777777" w:rsidR="000656D0" w:rsidRPr="00153CF4" w:rsidRDefault="000656D0" w:rsidP="00004431"/>
        </w:tc>
        <w:tc>
          <w:tcPr>
            <w:tcW w:w="283" w:type="dxa"/>
            <w:shd w:val="clear" w:color="auto" w:fill="FFFF00"/>
          </w:tcPr>
          <w:p w14:paraId="5B1F727D" w14:textId="77777777" w:rsidR="000656D0" w:rsidRPr="00153CF4" w:rsidRDefault="000656D0" w:rsidP="00004431"/>
        </w:tc>
        <w:tc>
          <w:tcPr>
            <w:tcW w:w="398" w:type="dxa"/>
            <w:gridSpan w:val="2"/>
            <w:shd w:val="clear" w:color="auto" w:fill="FFFF00"/>
          </w:tcPr>
          <w:p w14:paraId="607814C0" w14:textId="77777777" w:rsidR="000656D0" w:rsidRPr="00153CF4" w:rsidRDefault="000656D0" w:rsidP="00004431"/>
        </w:tc>
        <w:tc>
          <w:tcPr>
            <w:tcW w:w="342" w:type="dxa"/>
            <w:gridSpan w:val="2"/>
            <w:shd w:val="clear" w:color="auto" w:fill="FFFF00"/>
          </w:tcPr>
          <w:p w14:paraId="79C106CD" w14:textId="77777777" w:rsidR="000656D0" w:rsidRPr="00153CF4" w:rsidRDefault="000656D0" w:rsidP="00004431"/>
        </w:tc>
        <w:tc>
          <w:tcPr>
            <w:tcW w:w="343" w:type="dxa"/>
            <w:shd w:val="clear" w:color="auto" w:fill="FFFF00"/>
          </w:tcPr>
          <w:p w14:paraId="7D2EECBE" w14:textId="77777777" w:rsidR="000656D0" w:rsidRPr="00153CF4" w:rsidRDefault="000656D0" w:rsidP="00004431"/>
        </w:tc>
      </w:tr>
      <w:tr w:rsidR="000656D0" w14:paraId="2360EEE1" w14:textId="77777777" w:rsidTr="00004431">
        <w:trPr>
          <w:trHeight w:val="417"/>
        </w:trPr>
        <w:tc>
          <w:tcPr>
            <w:tcW w:w="492" w:type="dxa"/>
          </w:tcPr>
          <w:p w14:paraId="204FE4ED" w14:textId="77777777" w:rsidR="000656D0" w:rsidRDefault="000656D0" w:rsidP="00004431">
            <w:r>
              <w:t>3</w:t>
            </w:r>
          </w:p>
        </w:tc>
        <w:tc>
          <w:tcPr>
            <w:tcW w:w="2344" w:type="dxa"/>
          </w:tcPr>
          <w:p w14:paraId="340E2546" w14:textId="77777777" w:rsidR="000656D0" w:rsidRDefault="000656D0" w:rsidP="00004431">
            <w:r>
              <w:t>•</w:t>
            </w:r>
            <w:r w:rsidRPr="00ED1DF3">
              <w:t>Transparentar la gestión pública municipal proporcionando la conservación de documentos físicos y digitales</w:t>
            </w:r>
          </w:p>
        </w:tc>
        <w:tc>
          <w:tcPr>
            <w:tcW w:w="1701" w:type="dxa"/>
          </w:tcPr>
          <w:p w14:paraId="1DB8CBB8" w14:textId="77777777" w:rsidR="000656D0" w:rsidRDefault="000656D0" w:rsidP="00004431">
            <w:r w:rsidRPr="00ED1DF3">
              <w:rPr>
                <w:sz w:val="18"/>
                <w:szCs w:val="18"/>
              </w:rPr>
              <w:t>Reordenar adecuadamente la documentación que ya se  encuentra en Archivo, en una sola oficina que cumpla con todas las normas de seguridad para su debido resguardo.</w:t>
            </w:r>
          </w:p>
        </w:tc>
        <w:tc>
          <w:tcPr>
            <w:tcW w:w="1417" w:type="dxa"/>
          </w:tcPr>
          <w:p w14:paraId="556C0ACA" w14:textId="77777777" w:rsidR="000656D0" w:rsidRDefault="000656D0" w:rsidP="00004431">
            <w:r>
              <w:t>Resguardar  y proteger la documentación al 100%</w:t>
            </w:r>
          </w:p>
        </w:tc>
        <w:tc>
          <w:tcPr>
            <w:tcW w:w="1418" w:type="dxa"/>
          </w:tcPr>
          <w:p w14:paraId="2CE6C306" w14:textId="77777777" w:rsidR="000656D0" w:rsidRPr="002D04E6" w:rsidRDefault="000656D0" w:rsidP="00004431">
            <w:pPr>
              <w:rPr>
                <w:sz w:val="16"/>
                <w:szCs w:val="16"/>
              </w:rPr>
            </w:pPr>
            <w:r>
              <w:rPr>
                <w:sz w:val="16"/>
                <w:szCs w:val="16"/>
              </w:rPr>
              <w:t>-</w:t>
            </w:r>
            <w:r w:rsidRPr="002D04E6">
              <w:rPr>
                <w:sz w:val="16"/>
                <w:szCs w:val="16"/>
              </w:rPr>
              <w:t>Identificar, clasificar, agrupar, inventariar</w:t>
            </w:r>
          </w:p>
          <w:p w14:paraId="2BD47647" w14:textId="77777777" w:rsidR="000656D0" w:rsidRDefault="000656D0" w:rsidP="00004431">
            <w:pPr>
              <w:rPr>
                <w:sz w:val="16"/>
                <w:szCs w:val="16"/>
              </w:rPr>
            </w:pPr>
            <w:r w:rsidRPr="002D04E6">
              <w:rPr>
                <w:sz w:val="16"/>
                <w:szCs w:val="16"/>
              </w:rPr>
              <w:t>en físico, empacar, almacenar</w:t>
            </w:r>
          </w:p>
          <w:p w14:paraId="10CA4502" w14:textId="77777777" w:rsidR="000656D0" w:rsidRDefault="000656D0" w:rsidP="00004431">
            <w:pPr>
              <w:rPr>
                <w:sz w:val="16"/>
                <w:szCs w:val="16"/>
              </w:rPr>
            </w:pPr>
          </w:p>
          <w:p w14:paraId="3AC60E95" w14:textId="77777777" w:rsidR="000656D0" w:rsidRPr="002D04E6" w:rsidRDefault="000656D0" w:rsidP="00004431">
            <w:pPr>
              <w:rPr>
                <w:sz w:val="16"/>
                <w:szCs w:val="16"/>
              </w:rPr>
            </w:pPr>
            <w:r w:rsidRPr="002D04E6">
              <w:rPr>
                <w:sz w:val="16"/>
                <w:szCs w:val="16"/>
              </w:rPr>
              <w:t>- fumigación contra insectos y roedores</w:t>
            </w:r>
          </w:p>
        </w:tc>
        <w:tc>
          <w:tcPr>
            <w:tcW w:w="1842" w:type="dxa"/>
          </w:tcPr>
          <w:p w14:paraId="5B2A2E16" w14:textId="77777777" w:rsidR="000656D0" w:rsidRDefault="000656D0" w:rsidP="00004431">
            <w:r>
              <w:t>-10 estantes metálicos</w:t>
            </w:r>
          </w:p>
          <w:p w14:paraId="7C36F887" w14:textId="77777777" w:rsidR="000656D0" w:rsidRDefault="000656D0" w:rsidP="00004431">
            <w:r>
              <w:t xml:space="preserve">- 1 extinguidor </w:t>
            </w:r>
          </w:p>
          <w:p w14:paraId="63E93A84" w14:textId="77777777" w:rsidR="000656D0" w:rsidRDefault="000656D0" w:rsidP="00004431">
            <w:r>
              <w:t>- 10 marcadores</w:t>
            </w:r>
          </w:p>
          <w:p w14:paraId="0576D451" w14:textId="77777777" w:rsidR="000656D0" w:rsidRDefault="000656D0" w:rsidP="00004431">
            <w:r>
              <w:t xml:space="preserve">- 50 cajas office </w:t>
            </w:r>
            <w:proofErr w:type="spellStart"/>
            <w:r>
              <w:t>depot</w:t>
            </w:r>
            <w:proofErr w:type="spellEnd"/>
          </w:p>
        </w:tc>
        <w:tc>
          <w:tcPr>
            <w:tcW w:w="1843" w:type="dxa"/>
          </w:tcPr>
          <w:p w14:paraId="3ABBCC4B" w14:textId="77777777" w:rsidR="000656D0" w:rsidRDefault="000656D0" w:rsidP="00004431">
            <w:r>
              <w:t>-Unidad ambiental</w:t>
            </w:r>
          </w:p>
        </w:tc>
        <w:tc>
          <w:tcPr>
            <w:tcW w:w="284" w:type="dxa"/>
            <w:shd w:val="clear" w:color="auto" w:fill="FFFF00"/>
          </w:tcPr>
          <w:p w14:paraId="51991ACF" w14:textId="77777777" w:rsidR="000656D0" w:rsidRPr="00153CF4" w:rsidRDefault="000656D0" w:rsidP="00004431"/>
        </w:tc>
        <w:tc>
          <w:tcPr>
            <w:tcW w:w="283" w:type="dxa"/>
            <w:shd w:val="clear" w:color="auto" w:fill="FFFF00"/>
          </w:tcPr>
          <w:p w14:paraId="79A64E90" w14:textId="77777777" w:rsidR="000656D0" w:rsidRPr="00153CF4" w:rsidRDefault="000656D0" w:rsidP="00004431"/>
        </w:tc>
        <w:tc>
          <w:tcPr>
            <w:tcW w:w="425" w:type="dxa"/>
            <w:shd w:val="clear" w:color="auto" w:fill="FFFF00"/>
          </w:tcPr>
          <w:p w14:paraId="7C20E292" w14:textId="77777777" w:rsidR="000656D0" w:rsidRPr="00153CF4" w:rsidRDefault="000656D0" w:rsidP="00004431"/>
        </w:tc>
        <w:tc>
          <w:tcPr>
            <w:tcW w:w="284" w:type="dxa"/>
            <w:shd w:val="clear" w:color="auto" w:fill="FFFFFF" w:themeFill="background1"/>
          </w:tcPr>
          <w:p w14:paraId="14A0E969" w14:textId="77777777" w:rsidR="000656D0" w:rsidRPr="00153CF4" w:rsidRDefault="000656D0" w:rsidP="00004431"/>
        </w:tc>
        <w:tc>
          <w:tcPr>
            <w:tcW w:w="425" w:type="dxa"/>
          </w:tcPr>
          <w:p w14:paraId="7C272A0C" w14:textId="77777777" w:rsidR="000656D0" w:rsidRPr="00153CF4" w:rsidRDefault="000656D0" w:rsidP="00004431"/>
        </w:tc>
        <w:tc>
          <w:tcPr>
            <w:tcW w:w="284" w:type="dxa"/>
          </w:tcPr>
          <w:p w14:paraId="05850473" w14:textId="77777777" w:rsidR="000656D0" w:rsidRPr="00153CF4" w:rsidRDefault="000656D0" w:rsidP="00004431"/>
        </w:tc>
        <w:tc>
          <w:tcPr>
            <w:tcW w:w="283" w:type="dxa"/>
          </w:tcPr>
          <w:p w14:paraId="5B086D71" w14:textId="77777777" w:rsidR="000656D0" w:rsidRPr="00153CF4" w:rsidRDefault="000656D0" w:rsidP="00004431"/>
        </w:tc>
        <w:tc>
          <w:tcPr>
            <w:tcW w:w="284" w:type="dxa"/>
          </w:tcPr>
          <w:p w14:paraId="6D5B74B2" w14:textId="77777777" w:rsidR="000656D0" w:rsidRPr="00153CF4" w:rsidRDefault="000656D0" w:rsidP="00004431"/>
        </w:tc>
        <w:tc>
          <w:tcPr>
            <w:tcW w:w="283" w:type="dxa"/>
          </w:tcPr>
          <w:p w14:paraId="6898B909" w14:textId="77777777" w:rsidR="000656D0" w:rsidRPr="00153CF4" w:rsidRDefault="000656D0" w:rsidP="00004431"/>
        </w:tc>
        <w:tc>
          <w:tcPr>
            <w:tcW w:w="398" w:type="dxa"/>
            <w:gridSpan w:val="2"/>
          </w:tcPr>
          <w:p w14:paraId="45FF8F85" w14:textId="77777777" w:rsidR="000656D0" w:rsidRPr="00153CF4" w:rsidRDefault="000656D0" w:rsidP="00004431"/>
        </w:tc>
        <w:tc>
          <w:tcPr>
            <w:tcW w:w="342" w:type="dxa"/>
            <w:gridSpan w:val="2"/>
          </w:tcPr>
          <w:p w14:paraId="7831C7D1" w14:textId="77777777" w:rsidR="000656D0" w:rsidRPr="00153CF4" w:rsidRDefault="000656D0" w:rsidP="00004431"/>
        </w:tc>
        <w:tc>
          <w:tcPr>
            <w:tcW w:w="343" w:type="dxa"/>
          </w:tcPr>
          <w:p w14:paraId="28CB8959" w14:textId="77777777" w:rsidR="000656D0" w:rsidRPr="00153CF4" w:rsidRDefault="000656D0" w:rsidP="00004431"/>
        </w:tc>
      </w:tr>
    </w:tbl>
    <w:p w14:paraId="561138A0" w14:textId="77777777" w:rsidR="004141B3" w:rsidRDefault="004141B3" w:rsidP="00CD4880">
      <w:pPr>
        <w:spacing w:after="0" w:line="240" w:lineRule="auto"/>
        <w:rPr>
          <w:rFonts w:ascii="Arial" w:eastAsia="Calibri" w:hAnsi="Arial" w:cs="Arial"/>
          <w:b/>
          <w:color w:val="002060"/>
          <w:sz w:val="72"/>
          <w:szCs w:val="72"/>
          <w:lang w:val="es-SV"/>
        </w:rPr>
      </w:pPr>
    </w:p>
    <w:p w14:paraId="03A1534D" w14:textId="77777777" w:rsidR="004141B3" w:rsidRDefault="004141B3" w:rsidP="004141B3">
      <w:pPr>
        <w:spacing w:after="0" w:line="240" w:lineRule="auto"/>
        <w:jc w:val="center"/>
        <w:rPr>
          <w:rFonts w:ascii="Arial" w:eastAsia="Calibri" w:hAnsi="Arial" w:cs="Arial"/>
          <w:b/>
          <w:color w:val="002060"/>
          <w:sz w:val="72"/>
          <w:szCs w:val="72"/>
          <w:lang w:val="es-SV"/>
        </w:rPr>
      </w:pPr>
    </w:p>
    <w:p w14:paraId="6A000312" w14:textId="77777777" w:rsidR="004141B3" w:rsidRDefault="004141B3" w:rsidP="004141B3">
      <w:pPr>
        <w:spacing w:after="0" w:line="240" w:lineRule="auto"/>
        <w:jc w:val="center"/>
        <w:rPr>
          <w:rFonts w:ascii="Arial" w:eastAsia="Calibri" w:hAnsi="Arial" w:cs="Arial"/>
          <w:b/>
          <w:color w:val="002060"/>
          <w:sz w:val="72"/>
          <w:szCs w:val="72"/>
          <w:lang w:val="es-SV"/>
        </w:rPr>
      </w:pPr>
    </w:p>
    <w:p w14:paraId="7475DBCD" w14:textId="77777777" w:rsidR="00CD4880" w:rsidRDefault="00CD4880" w:rsidP="004141B3">
      <w:pPr>
        <w:spacing w:after="0" w:line="240" w:lineRule="auto"/>
        <w:jc w:val="center"/>
        <w:rPr>
          <w:rFonts w:ascii="Arial" w:eastAsia="Calibri" w:hAnsi="Arial" w:cs="Arial"/>
          <w:b/>
          <w:color w:val="002060"/>
          <w:sz w:val="72"/>
          <w:szCs w:val="72"/>
          <w:lang w:val="es-SV"/>
        </w:rPr>
      </w:pPr>
    </w:p>
    <w:p w14:paraId="094F1537" w14:textId="575F0CAB" w:rsidR="003833CE" w:rsidRDefault="00500DAB" w:rsidP="004141B3">
      <w:pPr>
        <w:spacing w:after="0" w:line="240" w:lineRule="auto"/>
        <w:jc w:val="center"/>
        <w:rPr>
          <w:rFonts w:ascii="Arial" w:eastAsia="Calibri" w:hAnsi="Arial" w:cs="Arial"/>
          <w:b/>
          <w:color w:val="002060"/>
          <w:sz w:val="72"/>
          <w:szCs w:val="72"/>
          <w:lang w:val="es-SV"/>
        </w:rPr>
      </w:pPr>
      <w:r w:rsidRPr="004141B3">
        <w:rPr>
          <w:rFonts w:ascii="Arial" w:eastAsia="Calibri" w:hAnsi="Arial" w:cs="Arial"/>
          <w:b/>
          <w:color w:val="002060"/>
          <w:sz w:val="72"/>
          <w:szCs w:val="72"/>
          <w:lang w:val="es-SV"/>
        </w:rPr>
        <w:t>UNIDAD JURIDICA</w:t>
      </w:r>
    </w:p>
    <w:p w14:paraId="3D099521" w14:textId="33AAD9A6" w:rsidR="004141B3" w:rsidRDefault="004141B3" w:rsidP="004141B3">
      <w:pPr>
        <w:spacing w:after="0" w:line="240" w:lineRule="auto"/>
        <w:jc w:val="center"/>
        <w:rPr>
          <w:rFonts w:ascii="Arial" w:eastAsia="Calibri" w:hAnsi="Arial" w:cs="Arial"/>
          <w:b/>
          <w:color w:val="002060"/>
          <w:sz w:val="72"/>
          <w:szCs w:val="72"/>
          <w:lang w:val="es-SV"/>
        </w:rPr>
      </w:pPr>
    </w:p>
    <w:p w14:paraId="1AD0577F" w14:textId="74FE0781" w:rsidR="003833CE" w:rsidRDefault="003833CE">
      <w:pPr>
        <w:rPr>
          <w:rFonts w:ascii="Arial" w:eastAsia="Calibri" w:hAnsi="Arial" w:cs="Arial"/>
          <w:b/>
          <w:color w:val="002060"/>
          <w:sz w:val="144"/>
          <w:szCs w:val="144"/>
          <w:lang w:val="es-SV"/>
        </w:rPr>
      </w:pPr>
    </w:p>
    <w:tbl>
      <w:tblPr>
        <w:tblStyle w:val="Tablaconcuadrcula"/>
        <w:tblW w:w="14459" w:type="dxa"/>
        <w:jc w:val="center"/>
        <w:tblLayout w:type="fixed"/>
        <w:tblLook w:val="04A0" w:firstRow="1" w:lastRow="0" w:firstColumn="1" w:lastColumn="0" w:noHBand="0" w:noVBand="1"/>
      </w:tblPr>
      <w:tblGrid>
        <w:gridCol w:w="283"/>
        <w:gridCol w:w="2127"/>
        <w:gridCol w:w="1843"/>
        <w:gridCol w:w="1417"/>
        <w:gridCol w:w="1418"/>
        <w:gridCol w:w="1701"/>
        <w:gridCol w:w="1843"/>
        <w:gridCol w:w="425"/>
        <w:gridCol w:w="283"/>
        <w:gridCol w:w="284"/>
        <w:gridCol w:w="283"/>
        <w:gridCol w:w="284"/>
        <w:gridCol w:w="283"/>
        <w:gridCol w:w="426"/>
        <w:gridCol w:w="283"/>
        <w:gridCol w:w="284"/>
        <w:gridCol w:w="283"/>
        <w:gridCol w:w="284"/>
        <w:gridCol w:w="425"/>
      </w:tblGrid>
      <w:tr w:rsidR="003833CE" w:rsidRPr="003833CE" w14:paraId="542149DB" w14:textId="77777777" w:rsidTr="00004431">
        <w:trPr>
          <w:trHeight w:val="374"/>
          <w:jc w:val="center"/>
        </w:trPr>
        <w:tc>
          <w:tcPr>
            <w:tcW w:w="10632" w:type="dxa"/>
            <w:gridSpan w:val="7"/>
          </w:tcPr>
          <w:p w14:paraId="74969826" w14:textId="77777777" w:rsidR="003833CE" w:rsidRPr="003833CE" w:rsidRDefault="003833CE" w:rsidP="003833CE">
            <w:pPr>
              <w:rPr>
                <w:rFonts w:ascii="Calibri" w:eastAsia="Calibri" w:hAnsi="Calibri" w:cs="Times New Roman"/>
              </w:rPr>
            </w:pPr>
            <w:r w:rsidRPr="003833CE">
              <w:rPr>
                <w:rFonts w:ascii="Calibri" w:eastAsia="Calibri" w:hAnsi="Calibri" w:cs="Times New Roman"/>
                <w:b/>
                <w:bCs/>
              </w:rPr>
              <w:t>OBJETIVO GENERAL: El cumplimiento de las disposiciones legales establecidas en el código municipal y normativa interna de la municipalidad, leyes secundarias y las establecidas en los convenios respectivos.</w:t>
            </w:r>
          </w:p>
        </w:tc>
        <w:tc>
          <w:tcPr>
            <w:tcW w:w="3827" w:type="dxa"/>
            <w:gridSpan w:val="12"/>
          </w:tcPr>
          <w:p w14:paraId="5057D207" w14:textId="77777777" w:rsidR="003833CE" w:rsidRPr="003833CE" w:rsidRDefault="003833CE" w:rsidP="003833CE">
            <w:pPr>
              <w:jc w:val="center"/>
              <w:rPr>
                <w:rFonts w:ascii="Calibri" w:eastAsia="Calibri" w:hAnsi="Calibri" w:cs="Times New Roman"/>
                <w:b/>
                <w:bCs/>
              </w:rPr>
            </w:pPr>
            <w:r w:rsidRPr="003833CE">
              <w:rPr>
                <w:rFonts w:ascii="Calibri" w:eastAsia="Calibri" w:hAnsi="Calibri" w:cs="Times New Roman"/>
                <w:b/>
                <w:bCs/>
              </w:rPr>
              <w:t>PROGRAMACION DE ACTIVIDADES</w:t>
            </w:r>
          </w:p>
        </w:tc>
      </w:tr>
      <w:tr w:rsidR="003833CE" w:rsidRPr="003833CE" w14:paraId="65A8C7C9" w14:textId="77777777" w:rsidTr="00004431">
        <w:trPr>
          <w:trHeight w:val="563"/>
          <w:jc w:val="center"/>
        </w:trPr>
        <w:tc>
          <w:tcPr>
            <w:tcW w:w="283" w:type="dxa"/>
          </w:tcPr>
          <w:p w14:paraId="1C1B454E" w14:textId="77777777" w:rsidR="003833CE" w:rsidRPr="003833CE" w:rsidRDefault="003833CE" w:rsidP="003833CE">
            <w:pPr>
              <w:jc w:val="center"/>
              <w:rPr>
                <w:rFonts w:ascii="Calibri" w:eastAsia="Calibri" w:hAnsi="Calibri" w:cs="Calibri"/>
                <w:color w:val="000000"/>
                <w:sz w:val="20"/>
                <w:szCs w:val="20"/>
              </w:rPr>
            </w:pPr>
            <w:r w:rsidRPr="003833CE">
              <w:rPr>
                <w:rFonts w:ascii="Calibri" w:eastAsia="Calibri" w:hAnsi="Calibri" w:cs="Calibri"/>
                <w:color w:val="000000"/>
                <w:sz w:val="20"/>
                <w:szCs w:val="20"/>
              </w:rPr>
              <w:t>N°</w:t>
            </w:r>
          </w:p>
          <w:p w14:paraId="5D3E86A5" w14:textId="77777777" w:rsidR="003833CE" w:rsidRPr="003833CE" w:rsidRDefault="003833CE" w:rsidP="003833CE">
            <w:pPr>
              <w:jc w:val="center"/>
              <w:rPr>
                <w:rFonts w:ascii="Calibri" w:eastAsia="Calibri" w:hAnsi="Calibri" w:cs="Times New Roman"/>
                <w:sz w:val="20"/>
                <w:szCs w:val="20"/>
              </w:rPr>
            </w:pPr>
          </w:p>
        </w:tc>
        <w:tc>
          <w:tcPr>
            <w:tcW w:w="2127" w:type="dxa"/>
          </w:tcPr>
          <w:p w14:paraId="42C04274" w14:textId="77777777" w:rsidR="003833CE" w:rsidRPr="003833CE" w:rsidRDefault="003833CE" w:rsidP="003833CE">
            <w:pPr>
              <w:jc w:val="center"/>
              <w:rPr>
                <w:rFonts w:ascii="Calibri" w:eastAsia="Calibri" w:hAnsi="Calibri" w:cs="Calibri"/>
                <w:b/>
                <w:bCs/>
                <w:color w:val="000000"/>
                <w:sz w:val="20"/>
                <w:szCs w:val="20"/>
              </w:rPr>
            </w:pPr>
            <w:r w:rsidRPr="003833CE">
              <w:rPr>
                <w:rFonts w:ascii="Calibri" w:eastAsia="Calibri" w:hAnsi="Calibri" w:cs="Calibri"/>
                <w:b/>
                <w:bCs/>
                <w:color w:val="000000"/>
                <w:sz w:val="20"/>
                <w:szCs w:val="20"/>
              </w:rPr>
              <w:t>OBJETIVOS ESPECIFICOS</w:t>
            </w:r>
          </w:p>
          <w:p w14:paraId="64C2462A" w14:textId="77777777" w:rsidR="003833CE" w:rsidRPr="003833CE" w:rsidRDefault="003833CE" w:rsidP="003833CE">
            <w:pPr>
              <w:jc w:val="center"/>
              <w:rPr>
                <w:rFonts w:ascii="Calibri" w:eastAsia="Calibri" w:hAnsi="Calibri" w:cs="Times New Roman"/>
                <w:sz w:val="20"/>
                <w:szCs w:val="20"/>
              </w:rPr>
            </w:pPr>
          </w:p>
        </w:tc>
        <w:tc>
          <w:tcPr>
            <w:tcW w:w="1843" w:type="dxa"/>
          </w:tcPr>
          <w:p w14:paraId="0C0A93ED" w14:textId="77777777" w:rsidR="003833CE" w:rsidRPr="003833CE" w:rsidRDefault="003833CE" w:rsidP="003833CE">
            <w:pPr>
              <w:jc w:val="center"/>
              <w:rPr>
                <w:rFonts w:ascii="Calibri" w:eastAsia="Calibri" w:hAnsi="Calibri" w:cs="Calibri"/>
                <w:b/>
                <w:bCs/>
                <w:color w:val="000000"/>
                <w:sz w:val="20"/>
                <w:szCs w:val="20"/>
              </w:rPr>
            </w:pPr>
            <w:r w:rsidRPr="003833CE">
              <w:rPr>
                <w:rFonts w:ascii="Calibri" w:eastAsia="Calibri" w:hAnsi="Calibri" w:cs="Calibri"/>
                <w:b/>
                <w:bCs/>
                <w:color w:val="000000"/>
                <w:sz w:val="20"/>
                <w:szCs w:val="20"/>
              </w:rPr>
              <w:t>META</w:t>
            </w:r>
          </w:p>
          <w:p w14:paraId="0CD99656" w14:textId="77777777" w:rsidR="003833CE" w:rsidRPr="003833CE" w:rsidRDefault="003833CE" w:rsidP="003833CE">
            <w:pPr>
              <w:jc w:val="center"/>
              <w:rPr>
                <w:rFonts w:ascii="Calibri" w:eastAsia="Calibri" w:hAnsi="Calibri" w:cs="Times New Roman"/>
                <w:sz w:val="20"/>
                <w:szCs w:val="20"/>
              </w:rPr>
            </w:pPr>
          </w:p>
        </w:tc>
        <w:tc>
          <w:tcPr>
            <w:tcW w:w="1417" w:type="dxa"/>
          </w:tcPr>
          <w:p w14:paraId="12690D4E" w14:textId="77777777" w:rsidR="003833CE" w:rsidRPr="003833CE" w:rsidRDefault="003833CE" w:rsidP="003833CE">
            <w:pPr>
              <w:jc w:val="center"/>
              <w:rPr>
                <w:rFonts w:ascii="Calibri" w:eastAsia="Calibri" w:hAnsi="Calibri" w:cs="Calibri"/>
                <w:b/>
                <w:bCs/>
                <w:color w:val="000000"/>
                <w:sz w:val="20"/>
                <w:szCs w:val="20"/>
              </w:rPr>
            </w:pPr>
            <w:r w:rsidRPr="003833CE">
              <w:rPr>
                <w:rFonts w:ascii="Calibri" w:eastAsia="Calibri" w:hAnsi="Calibri" w:cs="Calibri"/>
                <w:b/>
                <w:bCs/>
                <w:color w:val="000000"/>
                <w:sz w:val="20"/>
                <w:szCs w:val="20"/>
              </w:rPr>
              <w:t>INDICADOR</w:t>
            </w:r>
          </w:p>
          <w:p w14:paraId="63301551" w14:textId="77777777" w:rsidR="003833CE" w:rsidRPr="003833CE" w:rsidRDefault="003833CE" w:rsidP="003833CE">
            <w:pPr>
              <w:jc w:val="center"/>
              <w:rPr>
                <w:rFonts w:ascii="Calibri" w:eastAsia="Calibri" w:hAnsi="Calibri" w:cs="Times New Roman"/>
                <w:sz w:val="20"/>
                <w:szCs w:val="20"/>
              </w:rPr>
            </w:pPr>
          </w:p>
        </w:tc>
        <w:tc>
          <w:tcPr>
            <w:tcW w:w="1418" w:type="dxa"/>
          </w:tcPr>
          <w:p w14:paraId="46AEB62B" w14:textId="77777777" w:rsidR="003833CE" w:rsidRPr="003833CE" w:rsidRDefault="003833CE" w:rsidP="003833CE">
            <w:pPr>
              <w:jc w:val="center"/>
              <w:rPr>
                <w:rFonts w:ascii="Calibri" w:eastAsia="Calibri" w:hAnsi="Calibri" w:cs="Calibri"/>
                <w:b/>
                <w:bCs/>
                <w:color w:val="000000"/>
                <w:sz w:val="20"/>
                <w:szCs w:val="20"/>
              </w:rPr>
            </w:pPr>
            <w:r w:rsidRPr="003833CE">
              <w:rPr>
                <w:rFonts w:ascii="Calibri" w:eastAsia="Calibri" w:hAnsi="Calibri" w:cs="Calibri"/>
                <w:b/>
                <w:bCs/>
                <w:color w:val="000000"/>
                <w:sz w:val="20"/>
                <w:szCs w:val="20"/>
              </w:rPr>
              <w:t>ACTIVIDADES</w:t>
            </w:r>
          </w:p>
          <w:p w14:paraId="378F5F1F" w14:textId="77777777" w:rsidR="003833CE" w:rsidRPr="003833CE" w:rsidRDefault="003833CE" w:rsidP="003833CE">
            <w:pPr>
              <w:jc w:val="center"/>
              <w:rPr>
                <w:rFonts w:ascii="Calibri" w:eastAsia="Calibri" w:hAnsi="Calibri" w:cs="Times New Roman"/>
                <w:sz w:val="20"/>
                <w:szCs w:val="20"/>
              </w:rPr>
            </w:pPr>
          </w:p>
        </w:tc>
        <w:tc>
          <w:tcPr>
            <w:tcW w:w="1701" w:type="dxa"/>
          </w:tcPr>
          <w:p w14:paraId="1240F764" w14:textId="77777777" w:rsidR="003833CE" w:rsidRPr="003833CE" w:rsidRDefault="003833CE" w:rsidP="003833CE">
            <w:pPr>
              <w:jc w:val="center"/>
              <w:rPr>
                <w:rFonts w:ascii="Calibri" w:eastAsia="Calibri" w:hAnsi="Calibri" w:cs="Calibri"/>
                <w:b/>
                <w:bCs/>
                <w:color w:val="000000"/>
                <w:sz w:val="20"/>
                <w:szCs w:val="20"/>
              </w:rPr>
            </w:pPr>
            <w:r w:rsidRPr="003833CE">
              <w:rPr>
                <w:rFonts w:ascii="Calibri" w:eastAsia="Calibri" w:hAnsi="Calibri" w:cs="Calibri"/>
                <w:b/>
                <w:bCs/>
                <w:color w:val="000000"/>
                <w:sz w:val="20"/>
                <w:szCs w:val="20"/>
              </w:rPr>
              <w:t>REQUERIMIENTOS</w:t>
            </w:r>
          </w:p>
          <w:p w14:paraId="615F639C" w14:textId="77777777" w:rsidR="003833CE" w:rsidRPr="003833CE" w:rsidRDefault="003833CE" w:rsidP="003833CE">
            <w:pPr>
              <w:jc w:val="center"/>
              <w:rPr>
                <w:rFonts w:ascii="Calibri" w:eastAsia="Calibri" w:hAnsi="Calibri" w:cs="Times New Roman"/>
                <w:sz w:val="20"/>
                <w:szCs w:val="20"/>
              </w:rPr>
            </w:pPr>
          </w:p>
        </w:tc>
        <w:tc>
          <w:tcPr>
            <w:tcW w:w="1843" w:type="dxa"/>
          </w:tcPr>
          <w:p w14:paraId="237D3EED" w14:textId="77777777" w:rsidR="003833CE" w:rsidRPr="003833CE" w:rsidRDefault="003833CE" w:rsidP="003833CE">
            <w:pPr>
              <w:jc w:val="center"/>
              <w:rPr>
                <w:rFonts w:ascii="Calibri" w:eastAsia="Calibri" w:hAnsi="Calibri" w:cs="Calibri"/>
                <w:b/>
                <w:bCs/>
                <w:color w:val="000000"/>
                <w:sz w:val="20"/>
                <w:szCs w:val="20"/>
              </w:rPr>
            </w:pPr>
            <w:r w:rsidRPr="003833CE">
              <w:rPr>
                <w:rFonts w:ascii="Calibri" w:eastAsia="Calibri" w:hAnsi="Calibri" w:cs="Calibri"/>
                <w:b/>
                <w:bCs/>
                <w:color w:val="000000"/>
                <w:sz w:val="20"/>
                <w:szCs w:val="20"/>
              </w:rPr>
              <w:t>COORDINACION</w:t>
            </w:r>
          </w:p>
          <w:p w14:paraId="16E3C91D" w14:textId="77777777" w:rsidR="003833CE" w:rsidRPr="003833CE" w:rsidRDefault="003833CE" w:rsidP="003833CE">
            <w:pPr>
              <w:jc w:val="center"/>
              <w:rPr>
                <w:rFonts w:ascii="Calibri" w:eastAsia="Calibri" w:hAnsi="Calibri" w:cs="Times New Roman"/>
                <w:sz w:val="20"/>
                <w:szCs w:val="20"/>
              </w:rPr>
            </w:pPr>
          </w:p>
        </w:tc>
        <w:tc>
          <w:tcPr>
            <w:tcW w:w="425" w:type="dxa"/>
          </w:tcPr>
          <w:p w14:paraId="3BA72E2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E</w:t>
            </w:r>
          </w:p>
        </w:tc>
        <w:tc>
          <w:tcPr>
            <w:tcW w:w="283" w:type="dxa"/>
          </w:tcPr>
          <w:p w14:paraId="17A29F7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F</w:t>
            </w:r>
          </w:p>
        </w:tc>
        <w:tc>
          <w:tcPr>
            <w:tcW w:w="284" w:type="dxa"/>
          </w:tcPr>
          <w:p w14:paraId="54CC06B2"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M</w:t>
            </w:r>
          </w:p>
        </w:tc>
        <w:tc>
          <w:tcPr>
            <w:tcW w:w="283" w:type="dxa"/>
          </w:tcPr>
          <w:p w14:paraId="3229C78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A</w:t>
            </w:r>
          </w:p>
        </w:tc>
        <w:tc>
          <w:tcPr>
            <w:tcW w:w="284" w:type="dxa"/>
          </w:tcPr>
          <w:p w14:paraId="07D8A9B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M</w:t>
            </w:r>
          </w:p>
        </w:tc>
        <w:tc>
          <w:tcPr>
            <w:tcW w:w="283" w:type="dxa"/>
          </w:tcPr>
          <w:p w14:paraId="1DF2936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J</w:t>
            </w:r>
          </w:p>
        </w:tc>
        <w:tc>
          <w:tcPr>
            <w:tcW w:w="426" w:type="dxa"/>
          </w:tcPr>
          <w:p w14:paraId="7E0D1D9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J</w:t>
            </w:r>
          </w:p>
        </w:tc>
        <w:tc>
          <w:tcPr>
            <w:tcW w:w="283" w:type="dxa"/>
          </w:tcPr>
          <w:p w14:paraId="583642BD"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A</w:t>
            </w:r>
          </w:p>
        </w:tc>
        <w:tc>
          <w:tcPr>
            <w:tcW w:w="284" w:type="dxa"/>
          </w:tcPr>
          <w:p w14:paraId="34AB2EB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S</w:t>
            </w:r>
          </w:p>
        </w:tc>
        <w:tc>
          <w:tcPr>
            <w:tcW w:w="283" w:type="dxa"/>
          </w:tcPr>
          <w:p w14:paraId="262CFFF3"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O</w:t>
            </w:r>
          </w:p>
        </w:tc>
        <w:tc>
          <w:tcPr>
            <w:tcW w:w="284" w:type="dxa"/>
          </w:tcPr>
          <w:p w14:paraId="2763C75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N</w:t>
            </w:r>
          </w:p>
        </w:tc>
        <w:tc>
          <w:tcPr>
            <w:tcW w:w="425" w:type="dxa"/>
          </w:tcPr>
          <w:p w14:paraId="39E3726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D</w:t>
            </w:r>
          </w:p>
        </w:tc>
      </w:tr>
      <w:tr w:rsidR="003833CE" w:rsidRPr="003833CE" w14:paraId="69E543B8" w14:textId="77777777" w:rsidTr="00004431">
        <w:trPr>
          <w:trHeight w:val="417"/>
          <w:jc w:val="center"/>
        </w:trPr>
        <w:tc>
          <w:tcPr>
            <w:tcW w:w="283" w:type="dxa"/>
          </w:tcPr>
          <w:p w14:paraId="17055937"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1</w:t>
            </w:r>
          </w:p>
        </w:tc>
        <w:tc>
          <w:tcPr>
            <w:tcW w:w="2127" w:type="dxa"/>
          </w:tcPr>
          <w:p w14:paraId="433C5BB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Brindar asesoría legal al Concejo Municipal, Alcalde y Sindica Municipal para garantizar el </w:t>
            </w:r>
            <w:r w:rsidRPr="003833CE">
              <w:rPr>
                <w:rFonts w:ascii="Calibri" w:eastAsia="Calibri" w:hAnsi="Calibri" w:cs="Times New Roman"/>
              </w:rPr>
              <w:lastRenderedPageBreak/>
              <w:t>Cumplimiento de la Normativa legal vigente.</w:t>
            </w:r>
          </w:p>
        </w:tc>
        <w:tc>
          <w:tcPr>
            <w:tcW w:w="1843" w:type="dxa"/>
          </w:tcPr>
          <w:p w14:paraId="7D982372"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Emitir opiniones legales que fueren requeridas por el Concejo Municipal.</w:t>
            </w:r>
          </w:p>
        </w:tc>
        <w:tc>
          <w:tcPr>
            <w:tcW w:w="1417" w:type="dxa"/>
          </w:tcPr>
          <w:p w14:paraId="5094B8AF"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Cumplir con la emisión de las opiniones legales requeridas </w:t>
            </w:r>
            <w:r w:rsidRPr="003833CE">
              <w:rPr>
                <w:rFonts w:ascii="Calibri" w:eastAsia="Calibri" w:hAnsi="Calibri" w:cs="Times New Roman"/>
              </w:rPr>
              <w:lastRenderedPageBreak/>
              <w:t>por el concejo.</w:t>
            </w:r>
          </w:p>
          <w:p w14:paraId="747DFD8B" w14:textId="77777777" w:rsidR="003833CE" w:rsidRPr="003833CE" w:rsidRDefault="003833CE" w:rsidP="003833CE">
            <w:pPr>
              <w:rPr>
                <w:rFonts w:ascii="Calibri" w:eastAsia="Calibri" w:hAnsi="Calibri" w:cs="Times New Roman"/>
              </w:rPr>
            </w:pPr>
          </w:p>
          <w:p w14:paraId="2074B3E3"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Control con bitácoras de asesorías.</w:t>
            </w:r>
          </w:p>
        </w:tc>
        <w:tc>
          <w:tcPr>
            <w:tcW w:w="1418" w:type="dxa"/>
          </w:tcPr>
          <w:p w14:paraId="3825BEA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Recepción de solicitudes del Concejo Municipal.</w:t>
            </w:r>
          </w:p>
          <w:p w14:paraId="1B0F75BE" w14:textId="77777777" w:rsidR="003833CE" w:rsidRPr="003833CE" w:rsidRDefault="003833CE" w:rsidP="003833CE">
            <w:pPr>
              <w:rPr>
                <w:rFonts w:ascii="Calibri" w:eastAsia="Calibri" w:hAnsi="Calibri" w:cs="Times New Roman"/>
              </w:rPr>
            </w:pPr>
          </w:p>
          <w:p w14:paraId="3B24BD89" w14:textId="77777777" w:rsidR="003833CE" w:rsidRPr="003833CE" w:rsidRDefault="003833CE" w:rsidP="003833CE">
            <w:pPr>
              <w:rPr>
                <w:rFonts w:ascii="Calibri" w:eastAsia="Calibri" w:hAnsi="Calibri" w:cs="Times New Roman"/>
              </w:rPr>
            </w:pPr>
          </w:p>
          <w:p w14:paraId="0B87FD80" w14:textId="77777777" w:rsidR="003833CE" w:rsidRPr="003833CE" w:rsidRDefault="003833CE" w:rsidP="003833CE">
            <w:pPr>
              <w:rPr>
                <w:rFonts w:ascii="Calibri" w:eastAsia="Calibri" w:hAnsi="Calibri" w:cs="Times New Roman"/>
              </w:rPr>
            </w:pPr>
          </w:p>
          <w:p w14:paraId="7B14CAF9" w14:textId="77777777" w:rsidR="003833CE" w:rsidRPr="003833CE" w:rsidRDefault="003833CE" w:rsidP="003833CE">
            <w:pPr>
              <w:rPr>
                <w:rFonts w:ascii="Calibri" w:eastAsia="Calibri" w:hAnsi="Calibri" w:cs="Times New Roman"/>
              </w:rPr>
            </w:pPr>
          </w:p>
          <w:p w14:paraId="67BBAA7D" w14:textId="77777777" w:rsidR="003833CE" w:rsidRPr="003833CE" w:rsidRDefault="003833CE" w:rsidP="003833CE">
            <w:pPr>
              <w:rPr>
                <w:rFonts w:ascii="Calibri" w:eastAsia="Calibri" w:hAnsi="Calibri" w:cs="Times New Roman"/>
              </w:rPr>
            </w:pPr>
          </w:p>
          <w:p w14:paraId="25887D51" w14:textId="77777777" w:rsidR="003833CE" w:rsidRPr="003833CE" w:rsidRDefault="003833CE" w:rsidP="003833CE">
            <w:pPr>
              <w:rPr>
                <w:rFonts w:ascii="Calibri" w:eastAsia="Calibri" w:hAnsi="Calibri" w:cs="Times New Roman"/>
              </w:rPr>
            </w:pPr>
          </w:p>
          <w:p w14:paraId="003C423B"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Seguimiento de información y documentación según el caso.</w:t>
            </w:r>
          </w:p>
          <w:p w14:paraId="22C56E95" w14:textId="77777777" w:rsidR="003833CE" w:rsidRPr="003833CE" w:rsidRDefault="003833CE" w:rsidP="003833CE">
            <w:pPr>
              <w:rPr>
                <w:rFonts w:ascii="Calibri" w:eastAsia="Calibri" w:hAnsi="Calibri" w:cs="Times New Roman"/>
              </w:rPr>
            </w:pPr>
          </w:p>
          <w:p w14:paraId="0B3016DC" w14:textId="77777777" w:rsidR="003833CE" w:rsidRPr="003833CE" w:rsidRDefault="003833CE" w:rsidP="003833CE">
            <w:pPr>
              <w:rPr>
                <w:rFonts w:ascii="Calibri" w:eastAsia="Calibri" w:hAnsi="Calibri" w:cs="Times New Roman"/>
              </w:rPr>
            </w:pPr>
          </w:p>
          <w:p w14:paraId="4EE9B7C9" w14:textId="77777777" w:rsidR="003833CE" w:rsidRPr="003833CE" w:rsidRDefault="003833CE" w:rsidP="003833CE">
            <w:pPr>
              <w:rPr>
                <w:rFonts w:ascii="Calibri" w:eastAsia="Calibri" w:hAnsi="Calibri" w:cs="Times New Roman"/>
              </w:rPr>
            </w:pPr>
          </w:p>
          <w:p w14:paraId="773C66E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Estudio del caso asignado.</w:t>
            </w:r>
          </w:p>
          <w:p w14:paraId="634446F7" w14:textId="77777777" w:rsidR="003833CE" w:rsidRPr="003833CE" w:rsidRDefault="003833CE" w:rsidP="003833CE">
            <w:pPr>
              <w:rPr>
                <w:rFonts w:ascii="Calibri" w:eastAsia="Calibri" w:hAnsi="Calibri" w:cs="Times New Roman"/>
              </w:rPr>
            </w:pPr>
          </w:p>
          <w:p w14:paraId="4D636199" w14:textId="77777777" w:rsidR="003833CE" w:rsidRPr="003833CE" w:rsidRDefault="003833CE" w:rsidP="003833CE">
            <w:pPr>
              <w:rPr>
                <w:rFonts w:ascii="Calibri" w:eastAsia="Calibri" w:hAnsi="Calibri" w:cs="Times New Roman"/>
              </w:rPr>
            </w:pPr>
          </w:p>
          <w:p w14:paraId="78A40BB0" w14:textId="77777777" w:rsidR="003833CE" w:rsidRPr="003833CE" w:rsidRDefault="003833CE" w:rsidP="003833CE">
            <w:pPr>
              <w:rPr>
                <w:rFonts w:ascii="Calibri" w:eastAsia="Calibri" w:hAnsi="Calibri" w:cs="Times New Roman"/>
              </w:rPr>
            </w:pPr>
          </w:p>
          <w:p w14:paraId="4861485D"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Pronunciamiento de la opinión por escrito.</w:t>
            </w:r>
          </w:p>
        </w:tc>
        <w:tc>
          <w:tcPr>
            <w:tcW w:w="1701" w:type="dxa"/>
          </w:tcPr>
          <w:p w14:paraId="5721E12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 xml:space="preserve"> 15 resmas de papel bond T/C</w:t>
            </w:r>
          </w:p>
          <w:p w14:paraId="49C6F540" w14:textId="77777777" w:rsidR="003833CE" w:rsidRPr="003833CE" w:rsidRDefault="003833CE" w:rsidP="003833CE">
            <w:pPr>
              <w:rPr>
                <w:rFonts w:ascii="Calibri" w:eastAsia="Calibri" w:hAnsi="Calibri" w:cs="Times New Roman"/>
              </w:rPr>
            </w:pPr>
          </w:p>
          <w:p w14:paraId="70BB638D" w14:textId="77777777" w:rsidR="003833CE" w:rsidRPr="003833CE" w:rsidRDefault="003833CE" w:rsidP="003833CE">
            <w:pPr>
              <w:rPr>
                <w:rFonts w:ascii="Calibri" w:eastAsia="Calibri" w:hAnsi="Calibri" w:cs="Times New Roman"/>
              </w:rPr>
            </w:pPr>
          </w:p>
          <w:p w14:paraId="5FE7071D" w14:textId="77777777" w:rsidR="003833CE" w:rsidRPr="003833CE" w:rsidRDefault="003833CE" w:rsidP="003833CE">
            <w:pPr>
              <w:rPr>
                <w:rFonts w:ascii="Calibri" w:eastAsia="Calibri" w:hAnsi="Calibri" w:cs="Times New Roman"/>
              </w:rPr>
            </w:pPr>
          </w:p>
          <w:p w14:paraId="3D08DD2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8 resmas de papel bond T/O</w:t>
            </w:r>
          </w:p>
          <w:p w14:paraId="1818A6B7" w14:textId="77777777" w:rsidR="003833CE" w:rsidRPr="003833CE" w:rsidRDefault="003833CE" w:rsidP="003833CE">
            <w:pPr>
              <w:rPr>
                <w:rFonts w:ascii="Calibri" w:eastAsia="Calibri" w:hAnsi="Calibri" w:cs="Times New Roman"/>
              </w:rPr>
            </w:pPr>
          </w:p>
          <w:p w14:paraId="04C07EE5" w14:textId="77777777" w:rsidR="003833CE" w:rsidRPr="003833CE" w:rsidRDefault="003833CE" w:rsidP="003833CE">
            <w:pPr>
              <w:rPr>
                <w:rFonts w:ascii="Calibri" w:eastAsia="Calibri" w:hAnsi="Calibri" w:cs="Times New Roman"/>
              </w:rPr>
            </w:pPr>
          </w:p>
          <w:p w14:paraId="67D0C472" w14:textId="77777777" w:rsidR="003833CE" w:rsidRPr="003833CE" w:rsidRDefault="003833CE" w:rsidP="003833CE">
            <w:pPr>
              <w:rPr>
                <w:rFonts w:ascii="Calibri" w:eastAsia="Calibri" w:hAnsi="Calibri" w:cs="Times New Roman"/>
                <w:lang w:val="en-US"/>
              </w:rPr>
            </w:pPr>
            <w:r w:rsidRPr="003833CE">
              <w:rPr>
                <w:rFonts w:ascii="Calibri" w:eastAsia="Calibri" w:hAnsi="Calibri" w:cs="Times New Roman"/>
                <w:lang w:val="en-US"/>
              </w:rPr>
              <w:t>60 folder T/C</w:t>
            </w:r>
          </w:p>
          <w:p w14:paraId="4F0D3E87" w14:textId="77777777" w:rsidR="003833CE" w:rsidRPr="003833CE" w:rsidRDefault="003833CE" w:rsidP="003833CE">
            <w:pPr>
              <w:rPr>
                <w:rFonts w:ascii="Calibri" w:eastAsia="Calibri" w:hAnsi="Calibri" w:cs="Times New Roman"/>
                <w:lang w:val="en-US"/>
              </w:rPr>
            </w:pPr>
          </w:p>
          <w:p w14:paraId="4A249736" w14:textId="77777777" w:rsidR="003833CE" w:rsidRPr="003833CE" w:rsidRDefault="003833CE" w:rsidP="003833CE">
            <w:pPr>
              <w:rPr>
                <w:rFonts w:ascii="Calibri" w:eastAsia="Calibri" w:hAnsi="Calibri" w:cs="Times New Roman"/>
                <w:lang w:val="en-US"/>
              </w:rPr>
            </w:pPr>
          </w:p>
          <w:p w14:paraId="78C9C81B" w14:textId="77777777" w:rsidR="003833CE" w:rsidRPr="003833CE" w:rsidRDefault="003833CE" w:rsidP="003833CE">
            <w:pPr>
              <w:rPr>
                <w:rFonts w:ascii="Calibri" w:eastAsia="Calibri" w:hAnsi="Calibri" w:cs="Times New Roman"/>
                <w:lang w:val="en-US"/>
              </w:rPr>
            </w:pPr>
            <w:r w:rsidRPr="003833CE">
              <w:rPr>
                <w:rFonts w:ascii="Calibri" w:eastAsia="Calibri" w:hAnsi="Calibri" w:cs="Times New Roman"/>
                <w:lang w:val="en-US"/>
              </w:rPr>
              <w:t>40 folder T/O</w:t>
            </w:r>
          </w:p>
          <w:p w14:paraId="700EBDAD" w14:textId="77777777" w:rsidR="003833CE" w:rsidRPr="003833CE" w:rsidRDefault="003833CE" w:rsidP="003833CE">
            <w:pPr>
              <w:rPr>
                <w:rFonts w:ascii="Calibri" w:eastAsia="Calibri" w:hAnsi="Calibri" w:cs="Times New Roman"/>
                <w:lang w:val="en-US"/>
              </w:rPr>
            </w:pPr>
          </w:p>
          <w:p w14:paraId="008F7815" w14:textId="77777777" w:rsidR="003833CE" w:rsidRPr="003833CE" w:rsidRDefault="003833CE" w:rsidP="003833CE">
            <w:pPr>
              <w:rPr>
                <w:rFonts w:ascii="Calibri" w:eastAsia="Calibri" w:hAnsi="Calibri" w:cs="Times New Roman"/>
                <w:lang w:val="en-US"/>
              </w:rPr>
            </w:pPr>
          </w:p>
          <w:p w14:paraId="1AFE763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30 sobres manila</w:t>
            </w:r>
          </w:p>
          <w:p w14:paraId="2F0961B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      T/C</w:t>
            </w:r>
          </w:p>
          <w:p w14:paraId="15F57624" w14:textId="77777777" w:rsidR="003833CE" w:rsidRPr="003833CE" w:rsidRDefault="003833CE" w:rsidP="003833CE">
            <w:pPr>
              <w:rPr>
                <w:rFonts w:ascii="Calibri" w:eastAsia="Calibri" w:hAnsi="Calibri" w:cs="Times New Roman"/>
              </w:rPr>
            </w:pPr>
          </w:p>
          <w:p w14:paraId="04C2131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20 sobres manila</w:t>
            </w:r>
          </w:p>
          <w:p w14:paraId="2462360D"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      T/O</w:t>
            </w:r>
          </w:p>
          <w:p w14:paraId="66C05BC3" w14:textId="77777777" w:rsidR="003833CE" w:rsidRPr="003833CE" w:rsidRDefault="003833CE" w:rsidP="003833CE">
            <w:pPr>
              <w:rPr>
                <w:rFonts w:ascii="Calibri" w:eastAsia="Calibri" w:hAnsi="Calibri" w:cs="Times New Roman"/>
              </w:rPr>
            </w:pPr>
          </w:p>
          <w:p w14:paraId="7C8D3186" w14:textId="77777777" w:rsidR="003833CE" w:rsidRPr="003833CE" w:rsidRDefault="003833CE" w:rsidP="003833CE">
            <w:pPr>
              <w:rPr>
                <w:rFonts w:ascii="Calibri" w:eastAsia="Calibri" w:hAnsi="Calibri" w:cs="Times New Roman"/>
              </w:rPr>
            </w:pPr>
          </w:p>
          <w:p w14:paraId="4FB1D69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2  cajas de </w:t>
            </w:r>
            <w:proofErr w:type="spellStart"/>
            <w:r w:rsidRPr="003833CE">
              <w:rPr>
                <w:rFonts w:ascii="Calibri" w:eastAsia="Calibri" w:hAnsi="Calibri" w:cs="Times New Roman"/>
              </w:rPr>
              <w:t>fastener</w:t>
            </w:r>
            <w:proofErr w:type="spellEnd"/>
          </w:p>
          <w:p w14:paraId="7481604C" w14:textId="77777777" w:rsidR="003833CE" w:rsidRPr="003833CE" w:rsidRDefault="003833CE" w:rsidP="003833CE">
            <w:pPr>
              <w:rPr>
                <w:rFonts w:ascii="Calibri" w:eastAsia="Calibri" w:hAnsi="Calibri" w:cs="Times New Roman"/>
              </w:rPr>
            </w:pPr>
          </w:p>
          <w:p w14:paraId="22584BD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 5 cajas de clips grandes</w:t>
            </w:r>
          </w:p>
        </w:tc>
        <w:tc>
          <w:tcPr>
            <w:tcW w:w="1843" w:type="dxa"/>
          </w:tcPr>
          <w:p w14:paraId="3061E68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 xml:space="preserve">Con secretaria Municipal para la entrega de Acuerdos Municipales y </w:t>
            </w:r>
            <w:r w:rsidRPr="003833CE">
              <w:rPr>
                <w:rFonts w:ascii="Calibri" w:eastAsia="Calibri" w:hAnsi="Calibri" w:cs="Times New Roman"/>
              </w:rPr>
              <w:lastRenderedPageBreak/>
              <w:t>otra documentación delegada a esta unidad.</w:t>
            </w:r>
          </w:p>
          <w:p w14:paraId="36D65D3B" w14:textId="77777777" w:rsidR="003833CE" w:rsidRPr="003833CE" w:rsidRDefault="003833CE" w:rsidP="003833CE">
            <w:pPr>
              <w:rPr>
                <w:rFonts w:ascii="Calibri" w:eastAsia="Calibri" w:hAnsi="Calibri" w:cs="Times New Roman"/>
              </w:rPr>
            </w:pPr>
          </w:p>
          <w:p w14:paraId="58C36824" w14:textId="77777777" w:rsidR="003833CE" w:rsidRPr="003833CE" w:rsidRDefault="003833CE" w:rsidP="003833CE">
            <w:pPr>
              <w:rPr>
                <w:rFonts w:ascii="Calibri" w:eastAsia="Calibri" w:hAnsi="Calibri" w:cs="Times New Roman"/>
              </w:rPr>
            </w:pPr>
          </w:p>
          <w:p w14:paraId="5B7F0066"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Con la unidad de transporte para el traslado del personal para realizar diligencias fuera del Municipio.</w:t>
            </w:r>
          </w:p>
          <w:p w14:paraId="323F224C" w14:textId="77777777" w:rsidR="003833CE" w:rsidRPr="003833CE" w:rsidRDefault="003833CE" w:rsidP="003833CE">
            <w:pPr>
              <w:rPr>
                <w:rFonts w:ascii="Calibri" w:eastAsia="Calibri" w:hAnsi="Calibri" w:cs="Times New Roman"/>
              </w:rPr>
            </w:pPr>
          </w:p>
          <w:p w14:paraId="3B137DE6" w14:textId="77777777" w:rsidR="003833CE" w:rsidRPr="003833CE" w:rsidRDefault="003833CE" w:rsidP="003833CE">
            <w:pPr>
              <w:rPr>
                <w:rFonts w:ascii="Calibri" w:eastAsia="Calibri" w:hAnsi="Calibri" w:cs="Times New Roman"/>
              </w:rPr>
            </w:pPr>
          </w:p>
          <w:p w14:paraId="75D1B48C" w14:textId="77777777" w:rsidR="003833CE" w:rsidRPr="003833CE" w:rsidRDefault="003833CE" w:rsidP="003833CE">
            <w:pPr>
              <w:rPr>
                <w:rFonts w:ascii="Calibri" w:eastAsia="Calibri" w:hAnsi="Calibri" w:cs="Times New Roman"/>
              </w:rPr>
            </w:pPr>
          </w:p>
          <w:p w14:paraId="0908507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Con recursos humanos para la facilitación de documentos que sean necesarios para tramites asignados a esta unidad.</w:t>
            </w:r>
          </w:p>
        </w:tc>
        <w:tc>
          <w:tcPr>
            <w:tcW w:w="425" w:type="dxa"/>
          </w:tcPr>
          <w:p w14:paraId="1F0333B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8</w:t>
            </w:r>
          </w:p>
          <w:p w14:paraId="58E357C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24AA7F6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c>
          <w:tcPr>
            <w:tcW w:w="283" w:type="dxa"/>
          </w:tcPr>
          <w:p w14:paraId="3BE54DCF"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66E6C00F"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3D62F2B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180531B7"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1A5102E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426" w:type="dxa"/>
          </w:tcPr>
          <w:p w14:paraId="30E97EC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w:t>
            </w:r>
          </w:p>
          <w:p w14:paraId="08B1AC3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23280FC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c>
          <w:tcPr>
            <w:tcW w:w="283" w:type="dxa"/>
          </w:tcPr>
          <w:p w14:paraId="52F2D4D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48DBD36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344A296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1C2422F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425" w:type="dxa"/>
          </w:tcPr>
          <w:p w14:paraId="315E854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w:t>
            </w:r>
          </w:p>
          <w:p w14:paraId="122B879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2AFDE92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r>
      <w:tr w:rsidR="003833CE" w:rsidRPr="003833CE" w14:paraId="25678848" w14:textId="77777777" w:rsidTr="00004431">
        <w:trPr>
          <w:trHeight w:val="411"/>
          <w:jc w:val="center"/>
        </w:trPr>
        <w:tc>
          <w:tcPr>
            <w:tcW w:w="283" w:type="dxa"/>
          </w:tcPr>
          <w:p w14:paraId="1B63D48B"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2</w:t>
            </w:r>
          </w:p>
        </w:tc>
        <w:tc>
          <w:tcPr>
            <w:tcW w:w="2127" w:type="dxa"/>
          </w:tcPr>
          <w:p w14:paraId="5FDDA52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Brindar asesorías legales y acompañamiento jurídico a las diferentes Unidades de la Municipalidad.</w:t>
            </w:r>
          </w:p>
        </w:tc>
        <w:tc>
          <w:tcPr>
            <w:tcW w:w="1843" w:type="dxa"/>
          </w:tcPr>
          <w:p w14:paraId="551575AD"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Brindar asesoría legal a Unidades de la Municipalidad y personas particulares.</w:t>
            </w:r>
          </w:p>
        </w:tc>
        <w:tc>
          <w:tcPr>
            <w:tcW w:w="1417" w:type="dxa"/>
          </w:tcPr>
          <w:p w14:paraId="335043A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Cumplir con las asesorías requeridas por las Unidades de la </w:t>
            </w:r>
            <w:r w:rsidRPr="003833CE">
              <w:rPr>
                <w:rFonts w:ascii="Calibri" w:eastAsia="Calibri" w:hAnsi="Calibri" w:cs="Times New Roman"/>
              </w:rPr>
              <w:lastRenderedPageBreak/>
              <w:t>Municipalidad.</w:t>
            </w:r>
          </w:p>
          <w:p w14:paraId="293FC398" w14:textId="77777777" w:rsidR="003833CE" w:rsidRPr="003833CE" w:rsidRDefault="003833CE" w:rsidP="003833CE">
            <w:pPr>
              <w:rPr>
                <w:rFonts w:ascii="Calibri" w:eastAsia="Calibri" w:hAnsi="Calibri" w:cs="Times New Roman"/>
              </w:rPr>
            </w:pPr>
          </w:p>
          <w:p w14:paraId="0E3F6FF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Bitácoras de control de asesorías.</w:t>
            </w:r>
          </w:p>
        </w:tc>
        <w:tc>
          <w:tcPr>
            <w:tcW w:w="1418" w:type="dxa"/>
          </w:tcPr>
          <w:p w14:paraId="32B73717" w14:textId="77777777" w:rsidR="003833CE" w:rsidRPr="003833CE" w:rsidRDefault="003833CE" w:rsidP="003833CE">
            <w:pPr>
              <w:rPr>
                <w:rFonts w:ascii="Calibri" w:eastAsia="Calibri" w:hAnsi="Calibri" w:cs="Times New Roman"/>
              </w:rPr>
            </w:pPr>
          </w:p>
          <w:p w14:paraId="39C93776"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Apoyar en redacción de notas actas y escritos y Acuerdos Municipales.</w:t>
            </w:r>
          </w:p>
          <w:p w14:paraId="776175FE" w14:textId="77777777" w:rsidR="003833CE" w:rsidRPr="003833CE" w:rsidRDefault="003833CE" w:rsidP="003833CE">
            <w:pPr>
              <w:rPr>
                <w:rFonts w:ascii="Calibri" w:eastAsia="Calibri" w:hAnsi="Calibri" w:cs="Times New Roman"/>
              </w:rPr>
            </w:pPr>
          </w:p>
          <w:p w14:paraId="70F88017" w14:textId="77777777" w:rsidR="003833CE" w:rsidRPr="003833CE" w:rsidRDefault="003833CE" w:rsidP="003833CE">
            <w:pPr>
              <w:rPr>
                <w:rFonts w:ascii="Calibri" w:eastAsia="Calibri" w:hAnsi="Calibri" w:cs="Times New Roman"/>
              </w:rPr>
            </w:pPr>
          </w:p>
          <w:p w14:paraId="0856E513" w14:textId="77777777" w:rsidR="003833CE" w:rsidRPr="003833CE" w:rsidRDefault="003833CE" w:rsidP="003833CE">
            <w:pPr>
              <w:rPr>
                <w:rFonts w:ascii="Calibri" w:eastAsia="Calibri" w:hAnsi="Calibri" w:cs="Times New Roman"/>
              </w:rPr>
            </w:pPr>
          </w:p>
          <w:p w14:paraId="089EC0FA" w14:textId="77777777" w:rsidR="003833CE" w:rsidRPr="003833CE" w:rsidRDefault="003833CE" w:rsidP="003833CE">
            <w:pPr>
              <w:rPr>
                <w:rFonts w:ascii="Calibri" w:eastAsia="Calibri" w:hAnsi="Calibri" w:cs="Times New Roman"/>
              </w:rPr>
            </w:pPr>
          </w:p>
          <w:p w14:paraId="4D5DFDB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Certificación de documentos.</w:t>
            </w:r>
          </w:p>
          <w:p w14:paraId="29DAB5CA" w14:textId="77777777" w:rsidR="003833CE" w:rsidRPr="003833CE" w:rsidRDefault="003833CE" w:rsidP="003833CE">
            <w:pPr>
              <w:rPr>
                <w:rFonts w:ascii="Calibri" w:eastAsia="Calibri" w:hAnsi="Calibri" w:cs="Times New Roman"/>
              </w:rPr>
            </w:pPr>
          </w:p>
          <w:p w14:paraId="467CC03A" w14:textId="77777777" w:rsidR="003833CE" w:rsidRPr="003833CE" w:rsidRDefault="003833CE" w:rsidP="003833CE">
            <w:pPr>
              <w:rPr>
                <w:rFonts w:ascii="Calibri" w:eastAsia="Calibri" w:hAnsi="Calibri" w:cs="Times New Roman"/>
              </w:rPr>
            </w:pPr>
          </w:p>
          <w:p w14:paraId="3AE7539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Auténticas de firmas.</w:t>
            </w:r>
          </w:p>
          <w:p w14:paraId="577F0F50" w14:textId="77777777" w:rsidR="003833CE" w:rsidRPr="003833CE" w:rsidRDefault="003833CE" w:rsidP="003833CE">
            <w:pPr>
              <w:rPr>
                <w:rFonts w:ascii="Calibri" w:eastAsia="Calibri" w:hAnsi="Calibri" w:cs="Times New Roman"/>
              </w:rPr>
            </w:pPr>
          </w:p>
          <w:p w14:paraId="407B5E22"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Elaboración de convenios y Cartas de entendimiento</w:t>
            </w:r>
          </w:p>
          <w:p w14:paraId="57D711AC" w14:textId="77777777" w:rsidR="003833CE" w:rsidRPr="003833CE" w:rsidRDefault="003833CE" w:rsidP="003833CE">
            <w:pPr>
              <w:rPr>
                <w:rFonts w:ascii="Calibri" w:eastAsia="Calibri" w:hAnsi="Calibri" w:cs="Times New Roman"/>
              </w:rPr>
            </w:pPr>
          </w:p>
          <w:p w14:paraId="70CDCCB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Revisión, actualización y reforma de ordenanzas municipales.</w:t>
            </w:r>
          </w:p>
          <w:p w14:paraId="2233BBDC" w14:textId="77777777" w:rsidR="003833CE" w:rsidRPr="003833CE" w:rsidRDefault="003833CE" w:rsidP="003833CE">
            <w:pPr>
              <w:rPr>
                <w:rFonts w:ascii="Calibri" w:eastAsia="Calibri" w:hAnsi="Calibri" w:cs="Times New Roman"/>
              </w:rPr>
            </w:pPr>
          </w:p>
          <w:p w14:paraId="35BABB11" w14:textId="77777777" w:rsidR="003833CE" w:rsidRPr="003833CE" w:rsidRDefault="003833CE" w:rsidP="003833CE">
            <w:pPr>
              <w:rPr>
                <w:rFonts w:ascii="Calibri" w:eastAsia="Calibri" w:hAnsi="Calibri" w:cs="Times New Roman"/>
              </w:rPr>
            </w:pPr>
          </w:p>
          <w:p w14:paraId="57A75457"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Revisión, actualización y reformas de Reglamentos y Manuales.</w:t>
            </w:r>
          </w:p>
          <w:p w14:paraId="495B6D4A" w14:textId="77777777" w:rsidR="003833CE" w:rsidRPr="003833CE" w:rsidRDefault="003833CE" w:rsidP="003833CE">
            <w:pPr>
              <w:rPr>
                <w:rFonts w:ascii="Calibri" w:eastAsia="Calibri" w:hAnsi="Calibri" w:cs="Times New Roman"/>
              </w:rPr>
            </w:pPr>
          </w:p>
          <w:p w14:paraId="537C87FF" w14:textId="77777777" w:rsidR="003833CE" w:rsidRPr="003833CE" w:rsidRDefault="003833CE" w:rsidP="003833CE">
            <w:pPr>
              <w:rPr>
                <w:rFonts w:ascii="Calibri" w:eastAsia="Calibri" w:hAnsi="Calibri" w:cs="Times New Roman"/>
              </w:rPr>
            </w:pPr>
          </w:p>
          <w:p w14:paraId="6B7A32D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Asistir a reuniones con unidades y departamentos de la municipalidad para la discusión de temas relacionados con el que hacer Municipal.</w:t>
            </w:r>
          </w:p>
          <w:p w14:paraId="49FDC0A4" w14:textId="77777777" w:rsidR="003833CE" w:rsidRPr="003833CE" w:rsidRDefault="003833CE" w:rsidP="003833CE">
            <w:pPr>
              <w:rPr>
                <w:rFonts w:ascii="Calibri" w:eastAsia="Calibri" w:hAnsi="Calibri" w:cs="Times New Roman"/>
              </w:rPr>
            </w:pPr>
          </w:p>
          <w:p w14:paraId="26D43FB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Mostrarse parte en audiencias conciliatorias en la Unidad de Defensa del Trabajador de la PGR.</w:t>
            </w:r>
          </w:p>
          <w:p w14:paraId="379C93FD" w14:textId="77777777" w:rsidR="003833CE" w:rsidRPr="003833CE" w:rsidRDefault="003833CE" w:rsidP="003833CE">
            <w:pPr>
              <w:rPr>
                <w:rFonts w:ascii="Calibri" w:eastAsia="Calibri" w:hAnsi="Calibri" w:cs="Times New Roman"/>
              </w:rPr>
            </w:pPr>
          </w:p>
          <w:p w14:paraId="0CE62236" w14:textId="77777777" w:rsidR="003833CE" w:rsidRPr="003833CE" w:rsidRDefault="003833CE" w:rsidP="003833CE">
            <w:pPr>
              <w:rPr>
                <w:rFonts w:ascii="Calibri" w:eastAsia="Calibri" w:hAnsi="Calibri" w:cs="Times New Roman"/>
              </w:rPr>
            </w:pPr>
          </w:p>
          <w:p w14:paraId="73BB282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Promover o mostrarse parte en los juicios civiles o en aquellos </w:t>
            </w:r>
            <w:r w:rsidRPr="003833CE">
              <w:rPr>
                <w:rFonts w:ascii="Calibri" w:eastAsia="Calibri" w:hAnsi="Calibri" w:cs="Times New Roman"/>
              </w:rPr>
              <w:lastRenderedPageBreak/>
              <w:t>que la Municipalidad tenga interés como parte o demandado previo Acuerdo Municipal.</w:t>
            </w:r>
          </w:p>
          <w:p w14:paraId="6E00B616" w14:textId="77777777" w:rsidR="003833CE" w:rsidRPr="003833CE" w:rsidRDefault="003833CE" w:rsidP="003833CE">
            <w:pPr>
              <w:rPr>
                <w:rFonts w:ascii="Calibri" w:eastAsia="Calibri" w:hAnsi="Calibri" w:cs="Times New Roman"/>
              </w:rPr>
            </w:pPr>
          </w:p>
          <w:p w14:paraId="2C565A50" w14:textId="77777777" w:rsidR="003833CE" w:rsidRPr="003833CE" w:rsidRDefault="003833CE" w:rsidP="003833CE">
            <w:pPr>
              <w:rPr>
                <w:rFonts w:ascii="Calibri" w:eastAsia="Calibri" w:hAnsi="Calibri" w:cs="Times New Roman"/>
              </w:rPr>
            </w:pPr>
          </w:p>
          <w:p w14:paraId="07D36D5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Mostrarse procesos administrativos iniciados en contra de la Municipalidad.</w:t>
            </w:r>
          </w:p>
          <w:p w14:paraId="5516072E" w14:textId="77777777" w:rsidR="003833CE" w:rsidRPr="003833CE" w:rsidRDefault="003833CE" w:rsidP="003833CE">
            <w:pPr>
              <w:rPr>
                <w:rFonts w:ascii="Calibri" w:eastAsia="Calibri" w:hAnsi="Calibri" w:cs="Times New Roman"/>
              </w:rPr>
            </w:pPr>
          </w:p>
          <w:p w14:paraId="491E5D7B" w14:textId="77777777" w:rsidR="003833CE" w:rsidRPr="003833CE" w:rsidRDefault="003833CE" w:rsidP="003833CE">
            <w:pPr>
              <w:rPr>
                <w:rFonts w:ascii="Calibri" w:eastAsia="Calibri" w:hAnsi="Calibri" w:cs="Times New Roman"/>
              </w:rPr>
            </w:pPr>
          </w:p>
          <w:p w14:paraId="2CF5157F"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Elaboración de escrituras de Zonas Verdes, a favor de la Municipalidad.</w:t>
            </w:r>
          </w:p>
          <w:p w14:paraId="51466C7F" w14:textId="77777777" w:rsidR="003833CE" w:rsidRPr="003833CE" w:rsidRDefault="003833CE" w:rsidP="003833CE">
            <w:pPr>
              <w:rPr>
                <w:rFonts w:ascii="Calibri" w:eastAsia="Calibri" w:hAnsi="Calibri" w:cs="Times New Roman"/>
              </w:rPr>
            </w:pPr>
          </w:p>
          <w:p w14:paraId="15BD294B" w14:textId="77777777" w:rsidR="003833CE" w:rsidRPr="003833CE" w:rsidRDefault="003833CE" w:rsidP="003833CE">
            <w:pPr>
              <w:rPr>
                <w:rFonts w:ascii="Calibri" w:eastAsia="Calibri" w:hAnsi="Calibri" w:cs="Times New Roman"/>
              </w:rPr>
            </w:pPr>
          </w:p>
          <w:p w14:paraId="14E5DDF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Elaboración de contratos </w:t>
            </w:r>
            <w:r w:rsidRPr="003833CE">
              <w:rPr>
                <w:rFonts w:ascii="Calibri" w:eastAsia="Calibri" w:hAnsi="Calibri" w:cs="Times New Roman"/>
              </w:rPr>
              <w:lastRenderedPageBreak/>
              <w:t>de arrendamiento en los que la Municipalidad sea la Arrendataria.</w:t>
            </w:r>
          </w:p>
          <w:p w14:paraId="51811DA7" w14:textId="77777777" w:rsidR="003833CE" w:rsidRPr="003833CE" w:rsidRDefault="003833CE" w:rsidP="003833CE">
            <w:pPr>
              <w:rPr>
                <w:rFonts w:ascii="Calibri" w:eastAsia="Calibri" w:hAnsi="Calibri" w:cs="Times New Roman"/>
              </w:rPr>
            </w:pPr>
          </w:p>
          <w:p w14:paraId="615B7019" w14:textId="77777777" w:rsidR="003833CE" w:rsidRPr="003833CE" w:rsidRDefault="003833CE" w:rsidP="003833CE">
            <w:pPr>
              <w:rPr>
                <w:rFonts w:ascii="Calibri" w:eastAsia="Calibri" w:hAnsi="Calibri" w:cs="Times New Roman"/>
              </w:rPr>
            </w:pPr>
          </w:p>
          <w:p w14:paraId="0BE8668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Revisión de términos de referencia y bases de licitación de procesos de libre gestión y licitaciones públicas realizadas por la UACI, cuando sea requerido por esa Unidad.</w:t>
            </w:r>
          </w:p>
          <w:p w14:paraId="6DB1C452" w14:textId="77777777" w:rsidR="003833CE" w:rsidRPr="003833CE" w:rsidRDefault="003833CE" w:rsidP="003833CE">
            <w:pPr>
              <w:rPr>
                <w:rFonts w:ascii="Calibri" w:eastAsia="Calibri" w:hAnsi="Calibri" w:cs="Times New Roman"/>
              </w:rPr>
            </w:pPr>
          </w:p>
          <w:p w14:paraId="57C56CFB" w14:textId="77777777" w:rsidR="003833CE" w:rsidRPr="003833CE" w:rsidRDefault="003833CE" w:rsidP="003833CE">
            <w:pPr>
              <w:rPr>
                <w:rFonts w:ascii="Calibri" w:eastAsia="Calibri" w:hAnsi="Calibri" w:cs="Times New Roman"/>
              </w:rPr>
            </w:pPr>
          </w:p>
          <w:p w14:paraId="4BF2C84D"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Elaboración y revisión de contratos provenientes de los procesos de </w:t>
            </w:r>
            <w:r w:rsidRPr="003833CE">
              <w:rPr>
                <w:rFonts w:ascii="Calibri" w:eastAsia="Calibri" w:hAnsi="Calibri" w:cs="Times New Roman"/>
              </w:rPr>
              <w:lastRenderedPageBreak/>
              <w:t>libre gestión y licitaciones públicas realizadas por la UACI, cuando esa Unidad así lo requiera.</w:t>
            </w:r>
          </w:p>
        </w:tc>
        <w:tc>
          <w:tcPr>
            <w:tcW w:w="1701" w:type="dxa"/>
          </w:tcPr>
          <w:p w14:paraId="3BFB1A20" w14:textId="77777777" w:rsidR="003833CE" w:rsidRPr="003833CE" w:rsidRDefault="003833CE" w:rsidP="003833CE">
            <w:pPr>
              <w:rPr>
                <w:rFonts w:ascii="Calibri" w:eastAsia="Calibri" w:hAnsi="Calibri" w:cs="Times New Roman"/>
              </w:rPr>
            </w:pPr>
          </w:p>
          <w:p w14:paraId="2B26038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 cajas de clips pequeños</w:t>
            </w:r>
          </w:p>
          <w:p w14:paraId="6C62644D" w14:textId="77777777" w:rsidR="003833CE" w:rsidRPr="003833CE" w:rsidRDefault="003833CE" w:rsidP="003833CE">
            <w:pPr>
              <w:rPr>
                <w:rFonts w:ascii="Calibri" w:eastAsia="Calibri" w:hAnsi="Calibri" w:cs="Times New Roman"/>
              </w:rPr>
            </w:pPr>
          </w:p>
          <w:p w14:paraId="15AECD65" w14:textId="77777777" w:rsidR="003833CE" w:rsidRPr="003833CE" w:rsidRDefault="003833CE" w:rsidP="003833CE">
            <w:pPr>
              <w:rPr>
                <w:rFonts w:ascii="Calibri" w:eastAsia="Calibri" w:hAnsi="Calibri" w:cs="Times New Roman"/>
              </w:rPr>
            </w:pPr>
          </w:p>
          <w:p w14:paraId="6E0A531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25 lapiceros azules</w:t>
            </w:r>
          </w:p>
          <w:p w14:paraId="1D216F92" w14:textId="77777777" w:rsidR="003833CE" w:rsidRPr="003833CE" w:rsidRDefault="003833CE" w:rsidP="003833CE">
            <w:pPr>
              <w:rPr>
                <w:rFonts w:ascii="Calibri" w:eastAsia="Calibri" w:hAnsi="Calibri" w:cs="Times New Roman"/>
              </w:rPr>
            </w:pPr>
          </w:p>
          <w:p w14:paraId="26C1F71A" w14:textId="77777777" w:rsidR="003833CE" w:rsidRPr="003833CE" w:rsidRDefault="003833CE" w:rsidP="003833CE">
            <w:pPr>
              <w:rPr>
                <w:rFonts w:ascii="Calibri" w:eastAsia="Calibri" w:hAnsi="Calibri" w:cs="Times New Roman"/>
              </w:rPr>
            </w:pPr>
          </w:p>
          <w:p w14:paraId="7A3169B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15 lapiceros negros</w:t>
            </w:r>
          </w:p>
          <w:p w14:paraId="54B1D0C5" w14:textId="77777777" w:rsidR="003833CE" w:rsidRPr="003833CE" w:rsidRDefault="003833CE" w:rsidP="003833CE">
            <w:pPr>
              <w:rPr>
                <w:rFonts w:ascii="Calibri" w:eastAsia="Calibri" w:hAnsi="Calibri" w:cs="Times New Roman"/>
              </w:rPr>
            </w:pPr>
          </w:p>
          <w:p w14:paraId="44A30B6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10 botes de tinta negra para impresora</w:t>
            </w:r>
          </w:p>
          <w:p w14:paraId="3DFA4A16" w14:textId="77777777" w:rsidR="003833CE" w:rsidRPr="003833CE" w:rsidRDefault="003833CE" w:rsidP="003833CE">
            <w:pPr>
              <w:rPr>
                <w:rFonts w:ascii="Calibri" w:eastAsia="Calibri" w:hAnsi="Calibri" w:cs="Times New Roman"/>
              </w:rPr>
            </w:pPr>
          </w:p>
          <w:p w14:paraId="45F900A3"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12 botes de tinta de colores para impresora</w:t>
            </w:r>
          </w:p>
          <w:p w14:paraId="7C9A5476" w14:textId="77777777" w:rsidR="003833CE" w:rsidRPr="003833CE" w:rsidRDefault="003833CE" w:rsidP="003833CE">
            <w:pPr>
              <w:rPr>
                <w:rFonts w:ascii="Calibri" w:eastAsia="Calibri" w:hAnsi="Calibri" w:cs="Times New Roman"/>
              </w:rPr>
            </w:pPr>
          </w:p>
          <w:p w14:paraId="47A73E9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4 marcadores de colores</w:t>
            </w:r>
          </w:p>
          <w:p w14:paraId="7619B75E" w14:textId="77777777" w:rsidR="003833CE" w:rsidRPr="003833CE" w:rsidRDefault="003833CE" w:rsidP="003833CE">
            <w:pPr>
              <w:rPr>
                <w:rFonts w:ascii="Calibri" w:eastAsia="Calibri" w:hAnsi="Calibri" w:cs="Times New Roman"/>
              </w:rPr>
            </w:pPr>
          </w:p>
          <w:p w14:paraId="539C830A" w14:textId="77777777" w:rsidR="003833CE" w:rsidRPr="003833CE" w:rsidRDefault="003833CE" w:rsidP="003833CE">
            <w:pPr>
              <w:rPr>
                <w:rFonts w:ascii="Calibri" w:eastAsia="Calibri" w:hAnsi="Calibri" w:cs="Times New Roman"/>
              </w:rPr>
            </w:pPr>
          </w:p>
          <w:p w14:paraId="365BF412" w14:textId="77777777" w:rsidR="003833CE" w:rsidRPr="003833CE" w:rsidRDefault="003833CE" w:rsidP="003833CE">
            <w:pPr>
              <w:rPr>
                <w:rFonts w:ascii="Calibri" w:eastAsia="Calibri" w:hAnsi="Calibri" w:cs="Times New Roman"/>
              </w:rPr>
            </w:pPr>
          </w:p>
          <w:p w14:paraId="00AF1D6D" w14:textId="77777777" w:rsidR="003833CE" w:rsidRPr="003833CE" w:rsidRDefault="003833CE" w:rsidP="003833CE">
            <w:pPr>
              <w:rPr>
                <w:rFonts w:ascii="Calibri" w:eastAsia="Calibri" w:hAnsi="Calibri" w:cs="Times New Roman"/>
              </w:rPr>
            </w:pPr>
          </w:p>
          <w:p w14:paraId="59088BA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 1 caja de lápices</w:t>
            </w:r>
          </w:p>
          <w:p w14:paraId="37E17FB3" w14:textId="77777777" w:rsidR="003833CE" w:rsidRPr="003833CE" w:rsidRDefault="003833CE" w:rsidP="003833CE">
            <w:pPr>
              <w:rPr>
                <w:rFonts w:ascii="Calibri" w:eastAsia="Calibri" w:hAnsi="Calibri" w:cs="Times New Roman"/>
              </w:rPr>
            </w:pPr>
          </w:p>
          <w:p w14:paraId="60ECBDA8" w14:textId="77777777" w:rsidR="003833CE" w:rsidRPr="003833CE" w:rsidRDefault="003833CE" w:rsidP="003833CE">
            <w:pPr>
              <w:rPr>
                <w:rFonts w:ascii="Calibri" w:eastAsia="Calibri" w:hAnsi="Calibri" w:cs="Times New Roman"/>
              </w:rPr>
            </w:pPr>
          </w:p>
          <w:p w14:paraId="7534C8B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1 una silla ejecutiva</w:t>
            </w:r>
          </w:p>
          <w:p w14:paraId="050624C0" w14:textId="77777777" w:rsidR="003833CE" w:rsidRPr="003833CE" w:rsidRDefault="003833CE" w:rsidP="003833CE">
            <w:pPr>
              <w:rPr>
                <w:rFonts w:ascii="Calibri" w:eastAsia="Calibri" w:hAnsi="Calibri" w:cs="Times New Roman"/>
              </w:rPr>
            </w:pPr>
          </w:p>
          <w:p w14:paraId="57BC99D0" w14:textId="77777777" w:rsidR="003833CE" w:rsidRPr="003833CE" w:rsidRDefault="003833CE" w:rsidP="003833CE">
            <w:pPr>
              <w:rPr>
                <w:rFonts w:ascii="Calibri" w:eastAsia="Calibri" w:hAnsi="Calibri" w:cs="Times New Roman"/>
              </w:rPr>
            </w:pPr>
          </w:p>
          <w:p w14:paraId="7965A603"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2 sillas de espera</w:t>
            </w:r>
          </w:p>
          <w:p w14:paraId="4B9EBF0B" w14:textId="77777777" w:rsidR="003833CE" w:rsidRPr="003833CE" w:rsidRDefault="003833CE" w:rsidP="003833CE">
            <w:pPr>
              <w:rPr>
                <w:rFonts w:ascii="Calibri" w:eastAsia="Calibri" w:hAnsi="Calibri" w:cs="Times New Roman"/>
              </w:rPr>
            </w:pPr>
          </w:p>
          <w:p w14:paraId="2413EFE0" w14:textId="77777777" w:rsidR="003833CE" w:rsidRPr="003833CE" w:rsidRDefault="003833CE" w:rsidP="003833CE">
            <w:pPr>
              <w:rPr>
                <w:rFonts w:ascii="Calibri" w:eastAsia="Calibri" w:hAnsi="Calibri" w:cs="Times New Roman"/>
              </w:rPr>
            </w:pPr>
          </w:p>
          <w:p w14:paraId="2BE626E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3 almohadillas para sello color azul</w:t>
            </w:r>
          </w:p>
          <w:p w14:paraId="376F9DE0" w14:textId="77777777" w:rsidR="003833CE" w:rsidRPr="003833CE" w:rsidRDefault="003833CE" w:rsidP="003833CE">
            <w:pPr>
              <w:rPr>
                <w:rFonts w:ascii="Calibri" w:eastAsia="Calibri" w:hAnsi="Calibri" w:cs="Times New Roman"/>
              </w:rPr>
            </w:pPr>
          </w:p>
          <w:p w14:paraId="50085D0F" w14:textId="77777777" w:rsidR="003833CE" w:rsidRPr="003833CE" w:rsidRDefault="003833CE" w:rsidP="003833CE">
            <w:pPr>
              <w:rPr>
                <w:rFonts w:ascii="Calibri" w:eastAsia="Calibri" w:hAnsi="Calibri" w:cs="Times New Roman"/>
              </w:rPr>
            </w:pPr>
          </w:p>
          <w:p w14:paraId="6BE6FB9D" w14:textId="77777777" w:rsidR="003833CE" w:rsidRPr="003833CE" w:rsidRDefault="003833CE" w:rsidP="003833CE">
            <w:pPr>
              <w:rPr>
                <w:rFonts w:ascii="Calibri" w:eastAsia="Calibri" w:hAnsi="Calibri" w:cs="Times New Roman"/>
              </w:rPr>
            </w:pPr>
          </w:p>
          <w:p w14:paraId="174F96D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9 AMPOS</w:t>
            </w:r>
          </w:p>
          <w:p w14:paraId="635AAA05" w14:textId="77777777" w:rsidR="003833CE" w:rsidRPr="003833CE" w:rsidRDefault="003833CE" w:rsidP="003833CE">
            <w:pPr>
              <w:rPr>
                <w:rFonts w:ascii="Calibri" w:eastAsia="Calibri" w:hAnsi="Calibri" w:cs="Times New Roman"/>
              </w:rPr>
            </w:pPr>
          </w:p>
          <w:p w14:paraId="28395B95" w14:textId="77777777" w:rsidR="003833CE" w:rsidRPr="003833CE" w:rsidRDefault="003833CE" w:rsidP="003833CE">
            <w:pPr>
              <w:rPr>
                <w:rFonts w:ascii="Calibri" w:eastAsia="Calibri" w:hAnsi="Calibri" w:cs="Times New Roman"/>
              </w:rPr>
            </w:pPr>
          </w:p>
          <w:p w14:paraId="3B7B2DD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4 plumones azul y negro</w:t>
            </w:r>
          </w:p>
          <w:p w14:paraId="7F9A21E3" w14:textId="77777777" w:rsidR="003833CE" w:rsidRPr="003833CE" w:rsidRDefault="003833CE" w:rsidP="003833CE">
            <w:pPr>
              <w:rPr>
                <w:rFonts w:ascii="Calibri" w:eastAsia="Calibri" w:hAnsi="Calibri" w:cs="Times New Roman"/>
              </w:rPr>
            </w:pPr>
          </w:p>
          <w:p w14:paraId="5712F5AD" w14:textId="77777777" w:rsidR="003833CE" w:rsidRPr="003833CE" w:rsidRDefault="003833CE" w:rsidP="003833CE">
            <w:pPr>
              <w:rPr>
                <w:rFonts w:ascii="Calibri" w:eastAsia="Calibri" w:hAnsi="Calibri" w:cs="Times New Roman"/>
              </w:rPr>
            </w:pPr>
          </w:p>
          <w:p w14:paraId="0D67E39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50 páginas de papel bond de colores</w:t>
            </w:r>
          </w:p>
          <w:p w14:paraId="6591CC80" w14:textId="77777777" w:rsidR="003833CE" w:rsidRPr="003833CE" w:rsidRDefault="003833CE" w:rsidP="003833CE">
            <w:pPr>
              <w:rPr>
                <w:rFonts w:ascii="Calibri" w:eastAsia="Calibri" w:hAnsi="Calibri" w:cs="Times New Roman"/>
              </w:rPr>
            </w:pPr>
          </w:p>
          <w:p w14:paraId="255F2564" w14:textId="77777777" w:rsidR="003833CE" w:rsidRPr="003833CE" w:rsidRDefault="003833CE" w:rsidP="003833CE">
            <w:pPr>
              <w:rPr>
                <w:rFonts w:ascii="Calibri" w:eastAsia="Calibri" w:hAnsi="Calibri" w:cs="Times New Roman"/>
              </w:rPr>
            </w:pPr>
          </w:p>
          <w:p w14:paraId="4E2A2D77" w14:textId="77777777" w:rsidR="003833CE" w:rsidRPr="003833CE" w:rsidRDefault="003833CE" w:rsidP="003833CE">
            <w:pPr>
              <w:rPr>
                <w:rFonts w:ascii="Calibri" w:eastAsia="Calibri" w:hAnsi="Calibri" w:cs="Times New Roman"/>
              </w:rPr>
            </w:pPr>
          </w:p>
          <w:p w14:paraId="431F1AA7" w14:textId="77777777" w:rsidR="003833CE" w:rsidRPr="003833CE" w:rsidRDefault="003833CE" w:rsidP="003833CE">
            <w:pPr>
              <w:rPr>
                <w:rFonts w:ascii="Calibri" w:eastAsia="Calibri" w:hAnsi="Calibri" w:cs="Times New Roman"/>
              </w:rPr>
            </w:pPr>
          </w:p>
          <w:p w14:paraId="1B4E4C2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4 cajas de grapas normales.</w:t>
            </w:r>
          </w:p>
          <w:p w14:paraId="25CBC1E5" w14:textId="77777777" w:rsidR="003833CE" w:rsidRPr="003833CE" w:rsidRDefault="003833CE" w:rsidP="003833CE">
            <w:pPr>
              <w:rPr>
                <w:rFonts w:ascii="Calibri" w:eastAsia="Calibri" w:hAnsi="Calibri" w:cs="Times New Roman"/>
              </w:rPr>
            </w:pPr>
          </w:p>
          <w:p w14:paraId="14DA263E" w14:textId="77777777" w:rsidR="003833CE" w:rsidRPr="003833CE" w:rsidRDefault="003833CE" w:rsidP="003833CE">
            <w:pPr>
              <w:rPr>
                <w:rFonts w:ascii="Calibri" w:eastAsia="Calibri" w:hAnsi="Calibri" w:cs="Times New Roman"/>
              </w:rPr>
            </w:pPr>
          </w:p>
          <w:p w14:paraId="0FF9C6E8" w14:textId="77777777" w:rsidR="003833CE" w:rsidRPr="003833CE" w:rsidRDefault="003833CE" w:rsidP="003833CE">
            <w:pPr>
              <w:rPr>
                <w:rFonts w:ascii="Calibri" w:eastAsia="Calibri" w:hAnsi="Calibri" w:cs="Times New Roman"/>
              </w:rPr>
            </w:pPr>
          </w:p>
          <w:p w14:paraId="7C507676" w14:textId="77777777" w:rsidR="003833CE" w:rsidRPr="003833CE" w:rsidRDefault="003833CE" w:rsidP="003833CE">
            <w:pPr>
              <w:rPr>
                <w:rFonts w:ascii="Calibri" w:eastAsia="Calibri" w:hAnsi="Calibri" w:cs="Times New Roman"/>
              </w:rPr>
            </w:pPr>
          </w:p>
          <w:p w14:paraId="35DD984F" w14:textId="77777777" w:rsidR="003833CE" w:rsidRPr="003833CE" w:rsidRDefault="003833CE" w:rsidP="003833CE">
            <w:pPr>
              <w:rPr>
                <w:rFonts w:ascii="Calibri" w:eastAsia="Calibri" w:hAnsi="Calibri" w:cs="Times New Roman"/>
              </w:rPr>
            </w:pPr>
          </w:p>
        </w:tc>
        <w:tc>
          <w:tcPr>
            <w:tcW w:w="1843" w:type="dxa"/>
          </w:tcPr>
          <w:p w14:paraId="1128E9E4" w14:textId="77777777" w:rsidR="003833CE" w:rsidRPr="003833CE" w:rsidRDefault="003833CE" w:rsidP="003833CE">
            <w:pPr>
              <w:rPr>
                <w:rFonts w:ascii="Calibri" w:eastAsia="Calibri" w:hAnsi="Calibri" w:cs="Times New Roman"/>
              </w:rPr>
            </w:pPr>
          </w:p>
          <w:p w14:paraId="69A18579" w14:textId="77777777" w:rsidR="003833CE" w:rsidRPr="003833CE" w:rsidRDefault="003833CE" w:rsidP="003833CE">
            <w:pPr>
              <w:rPr>
                <w:rFonts w:ascii="Calibri" w:eastAsia="Calibri" w:hAnsi="Calibri" w:cs="Times New Roman"/>
              </w:rPr>
            </w:pPr>
          </w:p>
          <w:p w14:paraId="748A7541" w14:textId="77777777" w:rsidR="003833CE" w:rsidRPr="003833CE" w:rsidRDefault="003833CE" w:rsidP="003833CE">
            <w:pPr>
              <w:rPr>
                <w:rFonts w:ascii="Calibri" w:eastAsia="Calibri" w:hAnsi="Calibri" w:cs="Times New Roman"/>
              </w:rPr>
            </w:pPr>
          </w:p>
          <w:p w14:paraId="7EC139F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Coordinar con UACI y Tesorería para erogación de fondos para </w:t>
            </w:r>
            <w:r w:rsidRPr="003833CE">
              <w:rPr>
                <w:rFonts w:ascii="Calibri" w:eastAsia="Calibri" w:hAnsi="Calibri" w:cs="Times New Roman"/>
              </w:rPr>
              <w:t>realización de diligencias y derechos registrales.</w:t>
            </w:r>
          </w:p>
          <w:p w14:paraId="55D8D227" w14:textId="77777777" w:rsidR="003833CE" w:rsidRPr="003833CE" w:rsidRDefault="003833CE" w:rsidP="003833CE">
            <w:pPr>
              <w:rPr>
                <w:rFonts w:ascii="Calibri" w:eastAsia="Calibri" w:hAnsi="Calibri" w:cs="Times New Roman"/>
              </w:rPr>
            </w:pPr>
          </w:p>
          <w:p w14:paraId="7A0308E4" w14:textId="77777777" w:rsidR="003833CE" w:rsidRPr="003833CE" w:rsidRDefault="003833CE" w:rsidP="003833CE">
            <w:pPr>
              <w:rPr>
                <w:rFonts w:ascii="Calibri" w:eastAsia="Calibri" w:hAnsi="Calibri" w:cs="Times New Roman"/>
              </w:rPr>
            </w:pPr>
          </w:p>
          <w:p w14:paraId="61791427" w14:textId="77777777" w:rsidR="003833CE" w:rsidRPr="003833CE" w:rsidRDefault="003833CE" w:rsidP="003833CE">
            <w:pPr>
              <w:rPr>
                <w:rFonts w:ascii="Calibri" w:eastAsia="Calibri" w:hAnsi="Calibri" w:cs="Times New Roman"/>
              </w:rPr>
            </w:pPr>
          </w:p>
          <w:p w14:paraId="7D0709C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Coordinación con tesorería municipal para que agilice los trámites para la emisión de cheques para pagos de derechos registrales.</w:t>
            </w:r>
          </w:p>
          <w:p w14:paraId="120F5A42" w14:textId="77777777" w:rsidR="003833CE" w:rsidRPr="003833CE" w:rsidRDefault="003833CE" w:rsidP="003833CE">
            <w:pPr>
              <w:rPr>
                <w:rFonts w:ascii="Calibri" w:eastAsia="Calibri" w:hAnsi="Calibri" w:cs="Times New Roman"/>
              </w:rPr>
            </w:pPr>
          </w:p>
          <w:p w14:paraId="720661BA" w14:textId="77777777" w:rsidR="003833CE" w:rsidRPr="003833CE" w:rsidRDefault="003833CE" w:rsidP="003833CE">
            <w:pPr>
              <w:rPr>
                <w:rFonts w:ascii="Calibri" w:eastAsia="Calibri" w:hAnsi="Calibri" w:cs="Times New Roman"/>
              </w:rPr>
            </w:pPr>
          </w:p>
          <w:p w14:paraId="79E00EE8" w14:textId="77777777" w:rsidR="003833CE" w:rsidRPr="003833CE" w:rsidRDefault="003833CE" w:rsidP="003833CE">
            <w:pPr>
              <w:rPr>
                <w:rFonts w:ascii="Calibri" w:eastAsia="Calibri" w:hAnsi="Calibri" w:cs="Times New Roman"/>
              </w:rPr>
            </w:pPr>
          </w:p>
          <w:p w14:paraId="23A8E1A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Coordinación con gerencia general y UATM para la revisión de ordenanzas que tengan relación  a sus áreas.</w:t>
            </w:r>
          </w:p>
          <w:p w14:paraId="20E68C61" w14:textId="77777777" w:rsidR="003833CE" w:rsidRPr="003833CE" w:rsidRDefault="003833CE" w:rsidP="003833CE">
            <w:pPr>
              <w:rPr>
                <w:rFonts w:ascii="Calibri" w:eastAsia="Calibri" w:hAnsi="Calibri" w:cs="Times New Roman"/>
              </w:rPr>
            </w:pPr>
          </w:p>
          <w:p w14:paraId="47A4399B" w14:textId="77777777" w:rsidR="003833CE" w:rsidRPr="003833CE" w:rsidRDefault="003833CE" w:rsidP="003833CE">
            <w:pPr>
              <w:rPr>
                <w:rFonts w:ascii="Calibri" w:eastAsia="Calibri" w:hAnsi="Calibri" w:cs="Times New Roman"/>
              </w:rPr>
            </w:pPr>
          </w:p>
          <w:p w14:paraId="0242DD62" w14:textId="77777777" w:rsidR="003833CE" w:rsidRPr="003833CE" w:rsidRDefault="003833CE" w:rsidP="003833CE">
            <w:pPr>
              <w:rPr>
                <w:rFonts w:ascii="Calibri" w:eastAsia="Calibri" w:hAnsi="Calibri" w:cs="Times New Roman"/>
              </w:rPr>
            </w:pPr>
          </w:p>
          <w:p w14:paraId="5A33A58F" w14:textId="77777777" w:rsidR="003833CE" w:rsidRPr="003833CE" w:rsidRDefault="003833CE" w:rsidP="003833CE">
            <w:pPr>
              <w:rPr>
                <w:rFonts w:ascii="Calibri" w:eastAsia="Calibri" w:hAnsi="Calibri" w:cs="Times New Roman"/>
              </w:rPr>
            </w:pPr>
          </w:p>
          <w:p w14:paraId="0A633832"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Coordinar con el jefe inmediato la asistencia a capacitaciones relacionadas con el que hacer municipal.</w:t>
            </w:r>
          </w:p>
          <w:p w14:paraId="1B6F8718" w14:textId="77777777" w:rsidR="003833CE" w:rsidRPr="003833CE" w:rsidRDefault="003833CE" w:rsidP="003833CE">
            <w:pPr>
              <w:rPr>
                <w:rFonts w:ascii="Calibri" w:eastAsia="Calibri" w:hAnsi="Calibri" w:cs="Times New Roman"/>
              </w:rPr>
            </w:pPr>
          </w:p>
          <w:p w14:paraId="209E6EA6" w14:textId="77777777" w:rsidR="003833CE" w:rsidRPr="003833CE" w:rsidRDefault="003833CE" w:rsidP="003833CE">
            <w:pPr>
              <w:rPr>
                <w:rFonts w:ascii="Calibri" w:eastAsia="Calibri" w:hAnsi="Calibri" w:cs="Times New Roman"/>
              </w:rPr>
            </w:pPr>
          </w:p>
          <w:p w14:paraId="7907A25B" w14:textId="77777777" w:rsidR="003833CE" w:rsidRPr="003833CE" w:rsidRDefault="003833CE" w:rsidP="003833CE">
            <w:pPr>
              <w:rPr>
                <w:rFonts w:ascii="Calibri" w:eastAsia="Calibri" w:hAnsi="Calibri" w:cs="Times New Roman"/>
              </w:rPr>
            </w:pPr>
          </w:p>
          <w:p w14:paraId="34EC64E9" w14:textId="77777777" w:rsidR="003833CE" w:rsidRPr="003833CE" w:rsidRDefault="003833CE" w:rsidP="003833CE">
            <w:pPr>
              <w:rPr>
                <w:rFonts w:ascii="Calibri" w:eastAsia="Calibri" w:hAnsi="Calibri" w:cs="Times New Roman"/>
              </w:rPr>
            </w:pPr>
          </w:p>
          <w:p w14:paraId="6BE80F31" w14:textId="77777777" w:rsidR="003833CE" w:rsidRPr="003833CE" w:rsidRDefault="003833CE" w:rsidP="003833CE">
            <w:pPr>
              <w:rPr>
                <w:rFonts w:ascii="Calibri" w:eastAsia="Calibri" w:hAnsi="Calibri" w:cs="Times New Roman"/>
              </w:rPr>
            </w:pPr>
          </w:p>
          <w:p w14:paraId="409BAEC1" w14:textId="77777777" w:rsidR="003833CE" w:rsidRPr="003833CE" w:rsidRDefault="003833CE" w:rsidP="003833CE">
            <w:pPr>
              <w:rPr>
                <w:rFonts w:ascii="Calibri" w:eastAsia="Calibri" w:hAnsi="Calibri" w:cs="Times New Roman"/>
              </w:rPr>
            </w:pPr>
          </w:p>
          <w:p w14:paraId="2F8C07F1" w14:textId="77777777" w:rsidR="003833CE" w:rsidRPr="003833CE" w:rsidRDefault="003833CE" w:rsidP="003833CE">
            <w:pPr>
              <w:rPr>
                <w:rFonts w:ascii="Calibri" w:eastAsia="Calibri" w:hAnsi="Calibri" w:cs="Times New Roman"/>
              </w:rPr>
            </w:pPr>
          </w:p>
          <w:p w14:paraId="2A197C9F" w14:textId="77777777" w:rsidR="003833CE" w:rsidRPr="003833CE" w:rsidRDefault="003833CE" w:rsidP="003833CE">
            <w:pPr>
              <w:rPr>
                <w:rFonts w:ascii="Calibri" w:eastAsia="Calibri" w:hAnsi="Calibri" w:cs="Times New Roman"/>
              </w:rPr>
            </w:pPr>
          </w:p>
          <w:p w14:paraId="2ECEB1F6" w14:textId="77777777" w:rsidR="003833CE" w:rsidRPr="003833CE" w:rsidRDefault="003833CE" w:rsidP="003833CE">
            <w:pPr>
              <w:rPr>
                <w:rFonts w:ascii="Calibri" w:eastAsia="Calibri" w:hAnsi="Calibri" w:cs="Times New Roman"/>
              </w:rPr>
            </w:pPr>
          </w:p>
          <w:p w14:paraId="4A8DE7CF" w14:textId="77777777" w:rsidR="003833CE" w:rsidRPr="003833CE" w:rsidRDefault="003833CE" w:rsidP="003833CE">
            <w:pPr>
              <w:rPr>
                <w:rFonts w:ascii="Calibri" w:eastAsia="Calibri" w:hAnsi="Calibri" w:cs="Times New Roman"/>
              </w:rPr>
            </w:pPr>
          </w:p>
          <w:p w14:paraId="4102C7F1" w14:textId="77777777" w:rsidR="003833CE" w:rsidRPr="003833CE" w:rsidRDefault="003833CE" w:rsidP="003833CE">
            <w:pPr>
              <w:rPr>
                <w:rFonts w:ascii="Calibri" w:eastAsia="Calibri" w:hAnsi="Calibri" w:cs="Times New Roman"/>
              </w:rPr>
            </w:pPr>
          </w:p>
          <w:p w14:paraId="22BD36E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Coordinar con secretaria municipal la elaboración de acuerdos donde se me habilite mostrarme parte en los procesos en que la municipalidad sea parte.</w:t>
            </w:r>
          </w:p>
          <w:p w14:paraId="4FF0FBC9" w14:textId="77777777" w:rsidR="003833CE" w:rsidRPr="003833CE" w:rsidRDefault="003833CE" w:rsidP="003833CE">
            <w:pPr>
              <w:rPr>
                <w:rFonts w:ascii="Calibri" w:eastAsia="Calibri" w:hAnsi="Calibri" w:cs="Times New Roman"/>
              </w:rPr>
            </w:pPr>
          </w:p>
          <w:p w14:paraId="6AF8381E" w14:textId="77777777" w:rsidR="003833CE" w:rsidRPr="003833CE" w:rsidRDefault="003833CE" w:rsidP="003833CE">
            <w:pPr>
              <w:rPr>
                <w:rFonts w:ascii="Calibri" w:eastAsia="Calibri" w:hAnsi="Calibri" w:cs="Times New Roman"/>
              </w:rPr>
            </w:pPr>
          </w:p>
          <w:p w14:paraId="4F8DB888" w14:textId="77777777" w:rsidR="003833CE" w:rsidRPr="003833CE" w:rsidRDefault="003833CE" w:rsidP="003833CE">
            <w:pPr>
              <w:rPr>
                <w:rFonts w:ascii="Calibri" w:eastAsia="Calibri" w:hAnsi="Calibri" w:cs="Times New Roman"/>
              </w:rPr>
            </w:pPr>
          </w:p>
          <w:p w14:paraId="0AED06F6" w14:textId="77777777" w:rsidR="003833CE" w:rsidRPr="003833CE" w:rsidRDefault="003833CE" w:rsidP="003833CE">
            <w:pPr>
              <w:rPr>
                <w:rFonts w:ascii="Calibri" w:eastAsia="Calibri" w:hAnsi="Calibri" w:cs="Times New Roman"/>
              </w:rPr>
            </w:pPr>
          </w:p>
          <w:p w14:paraId="4230BEC5"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Coordinar previa orden del concejo municipal iniciar acciones judiciales que interesen a la municipalidad.</w:t>
            </w:r>
          </w:p>
          <w:p w14:paraId="63135645" w14:textId="77777777" w:rsidR="003833CE" w:rsidRPr="003833CE" w:rsidRDefault="003833CE" w:rsidP="003833CE">
            <w:pPr>
              <w:rPr>
                <w:rFonts w:ascii="Calibri" w:eastAsia="Calibri" w:hAnsi="Calibri" w:cs="Times New Roman"/>
              </w:rPr>
            </w:pPr>
          </w:p>
          <w:p w14:paraId="77E17293" w14:textId="77777777" w:rsidR="003833CE" w:rsidRPr="003833CE" w:rsidRDefault="003833CE" w:rsidP="003833CE">
            <w:pPr>
              <w:rPr>
                <w:rFonts w:ascii="Calibri" w:eastAsia="Calibri" w:hAnsi="Calibri" w:cs="Times New Roman"/>
              </w:rPr>
            </w:pPr>
          </w:p>
          <w:p w14:paraId="1EF5659E" w14:textId="77777777" w:rsidR="003833CE" w:rsidRPr="003833CE" w:rsidRDefault="003833CE" w:rsidP="003833CE">
            <w:pPr>
              <w:rPr>
                <w:rFonts w:ascii="Calibri" w:eastAsia="Calibri" w:hAnsi="Calibri" w:cs="Times New Roman"/>
              </w:rPr>
            </w:pPr>
          </w:p>
          <w:p w14:paraId="47482DBF" w14:textId="77777777" w:rsidR="003833CE" w:rsidRPr="003833CE" w:rsidRDefault="003833CE" w:rsidP="003833CE">
            <w:pPr>
              <w:rPr>
                <w:rFonts w:ascii="Calibri" w:eastAsia="Calibri" w:hAnsi="Calibri" w:cs="Times New Roman"/>
              </w:rPr>
            </w:pPr>
          </w:p>
          <w:p w14:paraId="370FDFF0" w14:textId="77777777" w:rsidR="003833CE" w:rsidRPr="003833CE" w:rsidRDefault="003833CE" w:rsidP="003833CE">
            <w:pPr>
              <w:rPr>
                <w:rFonts w:ascii="Calibri" w:eastAsia="Calibri" w:hAnsi="Calibri" w:cs="Times New Roman"/>
              </w:rPr>
            </w:pPr>
          </w:p>
          <w:p w14:paraId="770ED513" w14:textId="77777777" w:rsidR="003833CE" w:rsidRPr="003833CE" w:rsidRDefault="003833CE" w:rsidP="003833CE">
            <w:pPr>
              <w:rPr>
                <w:rFonts w:ascii="Calibri" w:eastAsia="Calibri" w:hAnsi="Calibri" w:cs="Times New Roman"/>
              </w:rPr>
            </w:pPr>
          </w:p>
          <w:p w14:paraId="0F112068" w14:textId="77777777" w:rsidR="003833CE" w:rsidRPr="003833CE" w:rsidRDefault="003833CE" w:rsidP="003833CE">
            <w:pPr>
              <w:rPr>
                <w:rFonts w:ascii="Calibri" w:eastAsia="Calibri" w:hAnsi="Calibri" w:cs="Times New Roman"/>
              </w:rPr>
            </w:pPr>
          </w:p>
          <w:p w14:paraId="1F14FBD7" w14:textId="77777777" w:rsidR="003833CE" w:rsidRPr="003833CE" w:rsidRDefault="003833CE" w:rsidP="003833CE">
            <w:pPr>
              <w:rPr>
                <w:rFonts w:ascii="Calibri" w:eastAsia="Calibri" w:hAnsi="Calibri" w:cs="Times New Roman"/>
              </w:rPr>
            </w:pPr>
          </w:p>
          <w:p w14:paraId="030E3A94" w14:textId="77777777" w:rsidR="003833CE" w:rsidRPr="003833CE" w:rsidRDefault="003833CE" w:rsidP="003833CE">
            <w:pPr>
              <w:rPr>
                <w:rFonts w:ascii="Calibri" w:eastAsia="Calibri" w:hAnsi="Calibri" w:cs="Times New Roman"/>
              </w:rPr>
            </w:pPr>
          </w:p>
          <w:p w14:paraId="53EA0094" w14:textId="77777777" w:rsidR="003833CE" w:rsidRPr="003833CE" w:rsidRDefault="003833CE" w:rsidP="003833CE">
            <w:pPr>
              <w:rPr>
                <w:rFonts w:ascii="Calibri" w:eastAsia="Calibri" w:hAnsi="Calibri" w:cs="Times New Roman"/>
              </w:rPr>
            </w:pPr>
          </w:p>
          <w:p w14:paraId="53250C2D" w14:textId="77777777" w:rsidR="003833CE" w:rsidRPr="003833CE" w:rsidRDefault="003833CE" w:rsidP="003833CE">
            <w:pPr>
              <w:rPr>
                <w:rFonts w:ascii="Calibri" w:eastAsia="Calibri" w:hAnsi="Calibri" w:cs="Times New Roman"/>
              </w:rPr>
            </w:pPr>
          </w:p>
          <w:p w14:paraId="4F510618" w14:textId="77777777" w:rsidR="003833CE" w:rsidRPr="003833CE" w:rsidRDefault="003833CE" w:rsidP="003833CE">
            <w:pPr>
              <w:rPr>
                <w:rFonts w:ascii="Calibri" w:eastAsia="Calibri" w:hAnsi="Calibri" w:cs="Times New Roman"/>
              </w:rPr>
            </w:pPr>
          </w:p>
        </w:tc>
        <w:tc>
          <w:tcPr>
            <w:tcW w:w="425" w:type="dxa"/>
          </w:tcPr>
          <w:p w14:paraId="7263A833"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8</w:t>
            </w:r>
          </w:p>
          <w:p w14:paraId="7438926D"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3956610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c>
          <w:tcPr>
            <w:tcW w:w="283" w:type="dxa"/>
          </w:tcPr>
          <w:p w14:paraId="41D40B27"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7EBC9BF3"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24B7AFB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35DDC63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180B178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426" w:type="dxa"/>
          </w:tcPr>
          <w:p w14:paraId="7C92A28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w:t>
            </w:r>
          </w:p>
          <w:p w14:paraId="20722B5A"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56F5DD8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c>
          <w:tcPr>
            <w:tcW w:w="283" w:type="dxa"/>
          </w:tcPr>
          <w:p w14:paraId="314183D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396B1D6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5D54CE6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197EAC7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425" w:type="dxa"/>
          </w:tcPr>
          <w:p w14:paraId="2BAB3EC7"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w:t>
            </w:r>
          </w:p>
          <w:p w14:paraId="63942132"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44CA714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r>
      <w:tr w:rsidR="003833CE" w:rsidRPr="003833CE" w14:paraId="6A1422F8" w14:textId="77777777" w:rsidTr="00004431">
        <w:trPr>
          <w:trHeight w:val="417"/>
          <w:jc w:val="center"/>
        </w:trPr>
        <w:tc>
          <w:tcPr>
            <w:tcW w:w="283" w:type="dxa"/>
          </w:tcPr>
          <w:p w14:paraId="0FE3F87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lastRenderedPageBreak/>
              <w:t>3</w:t>
            </w:r>
          </w:p>
        </w:tc>
        <w:tc>
          <w:tcPr>
            <w:tcW w:w="2127" w:type="dxa"/>
          </w:tcPr>
          <w:p w14:paraId="37BEC91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Brindar asesoría jurídica a particulares</w:t>
            </w:r>
          </w:p>
        </w:tc>
        <w:tc>
          <w:tcPr>
            <w:tcW w:w="1843" w:type="dxa"/>
          </w:tcPr>
          <w:p w14:paraId="2D3445A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Brindar asesorías a particulares que así lo soliciten a esta Unidad.</w:t>
            </w:r>
          </w:p>
        </w:tc>
        <w:tc>
          <w:tcPr>
            <w:tcW w:w="1417" w:type="dxa"/>
          </w:tcPr>
          <w:p w14:paraId="495FEAA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 xml:space="preserve">Cumplir con las asesorías solicitadas </w:t>
            </w:r>
          </w:p>
          <w:p w14:paraId="7FBA1F92" w14:textId="77777777" w:rsidR="003833CE" w:rsidRPr="003833CE" w:rsidRDefault="003833CE" w:rsidP="003833CE">
            <w:pPr>
              <w:rPr>
                <w:rFonts w:ascii="Calibri" w:eastAsia="Calibri" w:hAnsi="Calibri" w:cs="Times New Roman"/>
              </w:rPr>
            </w:pPr>
          </w:p>
          <w:p w14:paraId="225A1D8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Bitácoras de control de asesoría</w:t>
            </w:r>
          </w:p>
        </w:tc>
        <w:tc>
          <w:tcPr>
            <w:tcW w:w="1418" w:type="dxa"/>
          </w:tcPr>
          <w:p w14:paraId="762A7BE8" w14:textId="77777777" w:rsidR="003833CE" w:rsidRPr="003833CE" w:rsidRDefault="003833CE" w:rsidP="003833CE">
            <w:pPr>
              <w:rPr>
                <w:rFonts w:ascii="Calibri" w:eastAsia="Calibri" w:hAnsi="Calibri" w:cs="Times New Roman"/>
              </w:rPr>
            </w:pPr>
          </w:p>
          <w:p w14:paraId="56E06D43"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Las asesorías brindadas a las personas que lo soliciten a la Unidad Jurídica.</w:t>
            </w:r>
          </w:p>
        </w:tc>
        <w:tc>
          <w:tcPr>
            <w:tcW w:w="1701" w:type="dxa"/>
          </w:tcPr>
          <w:p w14:paraId="7ACC9873" w14:textId="77777777" w:rsidR="003833CE" w:rsidRPr="003833CE" w:rsidRDefault="003833CE" w:rsidP="003833CE">
            <w:pPr>
              <w:rPr>
                <w:rFonts w:ascii="Calibri" w:eastAsia="Calibri" w:hAnsi="Calibri" w:cs="Times New Roman"/>
              </w:rPr>
            </w:pPr>
          </w:p>
        </w:tc>
        <w:tc>
          <w:tcPr>
            <w:tcW w:w="1843" w:type="dxa"/>
          </w:tcPr>
          <w:p w14:paraId="1601705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Con promoción social para que haga del conocimiento de la población los servicios que presta la Unidad Jurídica.</w:t>
            </w:r>
          </w:p>
          <w:p w14:paraId="503E5C57" w14:textId="77777777" w:rsidR="003833CE" w:rsidRPr="003833CE" w:rsidRDefault="003833CE" w:rsidP="003833CE">
            <w:pPr>
              <w:rPr>
                <w:rFonts w:ascii="Calibri" w:eastAsia="Calibri" w:hAnsi="Calibri" w:cs="Times New Roman"/>
              </w:rPr>
            </w:pPr>
          </w:p>
          <w:p w14:paraId="0369670D" w14:textId="77777777" w:rsidR="003833CE" w:rsidRPr="003833CE" w:rsidRDefault="003833CE" w:rsidP="003833CE">
            <w:pPr>
              <w:rPr>
                <w:rFonts w:ascii="Calibri" w:eastAsia="Calibri" w:hAnsi="Calibri" w:cs="Times New Roman"/>
              </w:rPr>
            </w:pPr>
          </w:p>
          <w:p w14:paraId="7DA31158"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Coordinar con la unidad de comunicaciones hacer del conocimiento de la población los servicios de asesoría que brinda la municipalidad.</w:t>
            </w:r>
          </w:p>
        </w:tc>
        <w:tc>
          <w:tcPr>
            <w:tcW w:w="425" w:type="dxa"/>
          </w:tcPr>
          <w:p w14:paraId="73DD62F0"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w:t>
            </w:r>
          </w:p>
          <w:p w14:paraId="0F2988B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476E0A1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c>
          <w:tcPr>
            <w:tcW w:w="283" w:type="dxa"/>
          </w:tcPr>
          <w:p w14:paraId="63856CF1"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10B144ED"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7BADF6B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5BDF84CE"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3" w:type="dxa"/>
          </w:tcPr>
          <w:p w14:paraId="28F6AC1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426" w:type="dxa"/>
          </w:tcPr>
          <w:p w14:paraId="1A343B8F"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w:t>
            </w:r>
          </w:p>
          <w:p w14:paraId="60DD8A94"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2E1A415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c>
          <w:tcPr>
            <w:tcW w:w="283" w:type="dxa"/>
          </w:tcPr>
          <w:p w14:paraId="404A27F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77ECC5E9"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p w14:paraId="517173E7"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tc>
        <w:tc>
          <w:tcPr>
            <w:tcW w:w="283" w:type="dxa"/>
          </w:tcPr>
          <w:p w14:paraId="0878534B"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284" w:type="dxa"/>
          </w:tcPr>
          <w:p w14:paraId="0B2006B7"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8.33%</w:t>
            </w:r>
          </w:p>
        </w:tc>
        <w:tc>
          <w:tcPr>
            <w:tcW w:w="425" w:type="dxa"/>
          </w:tcPr>
          <w:p w14:paraId="66AE633C"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8</w:t>
            </w:r>
          </w:p>
          <w:p w14:paraId="4B21DCF2"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w:t>
            </w:r>
          </w:p>
          <w:p w14:paraId="6D261C2F" w14:textId="77777777" w:rsidR="003833CE" w:rsidRPr="003833CE" w:rsidRDefault="003833CE" w:rsidP="003833CE">
            <w:pPr>
              <w:rPr>
                <w:rFonts w:ascii="Calibri" w:eastAsia="Calibri" w:hAnsi="Calibri" w:cs="Times New Roman"/>
              </w:rPr>
            </w:pPr>
            <w:r w:rsidRPr="003833CE">
              <w:rPr>
                <w:rFonts w:ascii="Calibri" w:eastAsia="Calibri" w:hAnsi="Calibri" w:cs="Times New Roman"/>
              </w:rPr>
              <w:t>33%</w:t>
            </w:r>
          </w:p>
        </w:tc>
      </w:tr>
    </w:tbl>
    <w:p w14:paraId="6648EE5A"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1BF7B9E4" w14:textId="7A4D5950" w:rsidR="00500DAB" w:rsidRPr="0025013C" w:rsidRDefault="00500DAB" w:rsidP="00CD4880">
      <w:pPr>
        <w:rPr>
          <w:rFonts w:ascii="Arial" w:eastAsia="Calibri" w:hAnsi="Arial" w:cs="Arial"/>
          <w:b/>
          <w:color w:val="002060"/>
          <w:sz w:val="144"/>
          <w:szCs w:val="144"/>
          <w:lang w:val="es-SV"/>
        </w:rPr>
      </w:pPr>
    </w:p>
    <w:p w14:paraId="09A331CE" w14:textId="77777777" w:rsidR="00500DAB" w:rsidRPr="0025013C"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p w14:paraId="5DD5E05D" w14:textId="77777777" w:rsidR="00BB7E3E" w:rsidRDefault="00BB7E3E" w:rsidP="00500DAB">
      <w:pPr>
        <w:rPr>
          <w:rFonts w:ascii="Arial" w:eastAsia="Calibri" w:hAnsi="Arial" w:cs="Arial"/>
          <w:b/>
          <w:color w:val="002060"/>
          <w:sz w:val="72"/>
          <w:szCs w:val="72"/>
          <w:lang w:val="es-SV"/>
        </w:rPr>
      </w:pPr>
    </w:p>
    <w:p w14:paraId="399F3B72" w14:textId="77777777" w:rsidR="006A7ECF" w:rsidRDefault="006A7ECF" w:rsidP="006A7ECF">
      <w:pPr>
        <w:jc w:val="center"/>
        <w:rPr>
          <w:rFonts w:ascii="Arial" w:eastAsia="Calibri" w:hAnsi="Arial" w:cs="Arial"/>
          <w:b/>
          <w:color w:val="002060"/>
          <w:sz w:val="72"/>
          <w:szCs w:val="72"/>
          <w:lang w:val="es-SV"/>
        </w:rPr>
      </w:pPr>
    </w:p>
    <w:p w14:paraId="4C689EDA" w14:textId="2AC3EE71" w:rsidR="006A7ECF" w:rsidRDefault="00500DAB" w:rsidP="006A7ECF">
      <w:pPr>
        <w:jc w:val="center"/>
        <w:rPr>
          <w:rFonts w:ascii="Arial" w:eastAsia="Calibri" w:hAnsi="Arial" w:cs="Arial"/>
          <w:b/>
          <w:color w:val="002060"/>
          <w:sz w:val="72"/>
          <w:szCs w:val="72"/>
          <w:lang w:val="es-SV"/>
        </w:rPr>
      </w:pPr>
      <w:r w:rsidRPr="00BB7E3E">
        <w:rPr>
          <w:rFonts w:ascii="Arial" w:eastAsia="Calibri" w:hAnsi="Arial" w:cs="Arial"/>
          <w:b/>
          <w:color w:val="002060"/>
          <w:sz w:val="72"/>
          <w:szCs w:val="72"/>
          <w:lang w:val="es-SV"/>
        </w:rPr>
        <w:t>U</w:t>
      </w:r>
      <w:r w:rsidR="00BB7E3E">
        <w:rPr>
          <w:rFonts w:ascii="Arial" w:eastAsia="Calibri" w:hAnsi="Arial" w:cs="Arial"/>
          <w:b/>
          <w:color w:val="002060"/>
          <w:sz w:val="72"/>
          <w:szCs w:val="72"/>
          <w:lang w:val="es-SV"/>
        </w:rPr>
        <w:t>NIDAD DE ACCESO A LA INFORMACIÓN PÚBLICA</w:t>
      </w:r>
    </w:p>
    <w:p w14:paraId="57E917E8" w14:textId="77777777" w:rsidR="006A7ECF" w:rsidRDefault="006A7ECF" w:rsidP="006A7ECF">
      <w:pPr>
        <w:jc w:val="center"/>
        <w:rPr>
          <w:rFonts w:ascii="Arial" w:eastAsia="Calibri" w:hAnsi="Arial" w:cs="Arial"/>
          <w:b/>
          <w:color w:val="002060"/>
          <w:sz w:val="72"/>
          <w:szCs w:val="72"/>
          <w:lang w:val="es-SV"/>
        </w:rPr>
      </w:pPr>
    </w:p>
    <w:p w14:paraId="63A473A9" w14:textId="77777777" w:rsidR="00094920" w:rsidRDefault="00094920" w:rsidP="006A7ECF">
      <w:pPr>
        <w:jc w:val="cente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Tablaconcuadrcula"/>
        <w:tblW w:w="15593" w:type="dxa"/>
        <w:tblInd w:w="-714" w:type="dxa"/>
        <w:tblLayout w:type="fixed"/>
        <w:tblLook w:val="04A0" w:firstRow="1" w:lastRow="0" w:firstColumn="1" w:lastColumn="0" w:noHBand="0" w:noVBand="1"/>
      </w:tblPr>
      <w:tblGrid>
        <w:gridCol w:w="492"/>
        <w:gridCol w:w="2060"/>
        <w:gridCol w:w="1559"/>
        <w:gridCol w:w="1418"/>
        <w:gridCol w:w="1417"/>
        <w:gridCol w:w="1843"/>
        <w:gridCol w:w="1701"/>
        <w:gridCol w:w="284"/>
        <w:gridCol w:w="425"/>
        <w:gridCol w:w="425"/>
        <w:gridCol w:w="284"/>
        <w:gridCol w:w="425"/>
        <w:gridCol w:w="283"/>
        <w:gridCol w:w="426"/>
        <w:gridCol w:w="425"/>
        <w:gridCol w:w="425"/>
        <w:gridCol w:w="284"/>
        <w:gridCol w:w="992"/>
        <w:gridCol w:w="425"/>
      </w:tblGrid>
      <w:tr w:rsidR="00094920" w:rsidRPr="00094920" w14:paraId="5D3D0589" w14:textId="77777777" w:rsidTr="0080797D">
        <w:trPr>
          <w:trHeight w:val="374"/>
        </w:trPr>
        <w:tc>
          <w:tcPr>
            <w:tcW w:w="10490" w:type="dxa"/>
            <w:gridSpan w:val="7"/>
          </w:tcPr>
          <w:p w14:paraId="0A29A1BC" w14:textId="0FC53FCB"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b/>
                <w:bCs/>
                <w:sz w:val="24"/>
                <w:szCs w:val="20"/>
              </w:rPr>
              <w:lastRenderedPageBreak/>
              <w:t>OBJETIVO GENERAL:</w:t>
            </w:r>
            <w:r w:rsidRPr="00094920">
              <w:rPr>
                <w:rFonts w:ascii="Calibri Light" w:eastAsia="Times New Roman" w:hAnsi="Calibri Light" w:cs="Calibri Light"/>
                <w:sz w:val="24"/>
                <w:szCs w:val="20"/>
                <w:lang w:val="es-ES_tradnl"/>
              </w:rPr>
              <w:t xml:space="preserve"> Garantizar el derecho de acceso a la información pública a toda persona sin distinción alguna, </w:t>
            </w:r>
            <w:r w:rsidR="009145DF" w:rsidRPr="00094920">
              <w:rPr>
                <w:rFonts w:ascii="Calibri Light" w:eastAsia="Times New Roman" w:hAnsi="Calibri Light" w:cs="Calibri Light"/>
                <w:sz w:val="24"/>
                <w:szCs w:val="20"/>
                <w:lang w:val="es-ES_tradnl"/>
              </w:rPr>
              <w:t>previa solicitud</w:t>
            </w:r>
            <w:r w:rsidRPr="00094920">
              <w:rPr>
                <w:rFonts w:ascii="Calibri Light" w:eastAsia="Times New Roman" w:hAnsi="Calibri Light" w:cs="Calibri Light"/>
                <w:sz w:val="24"/>
                <w:szCs w:val="20"/>
                <w:lang w:val="es-ES_tradnl"/>
              </w:rPr>
              <w:t xml:space="preserve"> y recibiendo información generada, de manera oportuna y veraz, sin sustentar interés o motivación alguna. A fin de contribuir con la transparencia de las actuaciones de la Municipalidad de Atiquizaya.</w:t>
            </w:r>
          </w:p>
        </w:tc>
        <w:tc>
          <w:tcPr>
            <w:tcW w:w="5103" w:type="dxa"/>
            <w:gridSpan w:val="12"/>
          </w:tcPr>
          <w:p w14:paraId="7A2E4C96" w14:textId="77777777" w:rsidR="00094920" w:rsidRPr="00094920" w:rsidRDefault="00094920" w:rsidP="00094920">
            <w:pPr>
              <w:jc w:val="center"/>
              <w:rPr>
                <w:rFonts w:ascii="Calibri" w:eastAsia="Calibri" w:hAnsi="Calibri" w:cs="Times New Roman"/>
                <w:b/>
                <w:bCs/>
                <w:sz w:val="24"/>
                <w:szCs w:val="20"/>
              </w:rPr>
            </w:pPr>
            <w:r w:rsidRPr="00094920">
              <w:rPr>
                <w:rFonts w:ascii="Calibri" w:eastAsia="Calibri" w:hAnsi="Calibri" w:cs="Times New Roman"/>
                <w:b/>
                <w:bCs/>
                <w:sz w:val="24"/>
                <w:szCs w:val="20"/>
              </w:rPr>
              <w:t>PROGRAMACION DE ACTIVIDADES</w:t>
            </w:r>
          </w:p>
        </w:tc>
      </w:tr>
      <w:tr w:rsidR="0080797D" w:rsidRPr="00094920" w14:paraId="241A0BA3" w14:textId="77777777" w:rsidTr="0080797D">
        <w:trPr>
          <w:trHeight w:val="563"/>
        </w:trPr>
        <w:tc>
          <w:tcPr>
            <w:tcW w:w="492" w:type="dxa"/>
          </w:tcPr>
          <w:p w14:paraId="090A3A1B" w14:textId="77777777" w:rsidR="00094920" w:rsidRPr="00094920" w:rsidRDefault="00094920" w:rsidP="00094920">
            <w:pPr>
              <w:jc w:val="center"/>
              <w:rPr>
                <w:rFonts w:ascii="Calibri" w:eastAsia="Calibri" w:hAnsi="Calibri" w:cs="Calibri"/>
                <w:color w:val="000000"/>
                <w:sz w:val="24"/>
                <w:szCs w:val="20"/>
              </w:rPr>
            </w:pPr>
            <w:r w:rsidRPr="00094920">
              <w:rPr>
                <w:rFonts w:ascii="Calibri" w:eastAsia="Calibri" w:hAnsi="Calibri" w:cs="Calibri"/>
                <w:color w:val="000000"/>
                <w:sz w:val="24"/>
                <w:szCs w:val="20"/>
              </w:rPr>
              <w:t>Nª</w:t>
            </w:r>
          </w:p>
          <w:p w14:paraId="6863CF69" w14:textId="77777777" w:rsidR="00094920" w:rsidRPr="00094920" w:rsidRDefault="00094920" w:rsidP="00094920">
            <w:pPr>
              <w:jc w:val="center"/>
              <w:rPr>
                <w:rFonts w:ascii="Calibri" w:eastAsia="Calibri" w:hAnsi="Calibri" w:cs="Times New Roman"/>
                <w:sz w:val="24"/>
                <w:szCs w:val="20"/>
              </w:rPr>
            </w:pPr>
          </w:p>
        </w:tc>
        <w:tc>
          <w:tcPr>
            <w:tcW w:w="2060" w:type="dxa"/>
          </w:tcPr>
          <w:p w14:paraId="5818D26C" w14:textId="77777777" w:rsidR="00094920" w:rsidRPr="00094920" w:rsidRDefault="00094920" w:rsidP="00094920">
            <w:pPr>
              <w:jc w:val="center"/>
              <w:rPr>
                <w:rFonts w:ascii="Calibri" w:eastAsia="Calibri" w:hAnsi="Calibri" w:cs="Calibri"/>
                <w:b/>
                <w:bCs/>
                <w:color w:val="000000"/>
                <w:sz w:val="24"/>
                <w:szCs w:val="20"/>
              </w:rPr>
            </w:pPr>
            <w:r w:rsidRPr="00094920">
              <w:rPr>
                <w:rFonts w:ascii="Calibri" w:eastAsia="Calibri" w:hAnsi="Calibri" w:cs="Calibri"/>
                <w:b/>
                <w:bCs/>
                <w:color w:val="000000"/>
                <w:sz w:val="24"/>
                <w:szCs w:val="20"/>
              </w:rPr>
              <w:t>OBJETIVOS ESPECIFICOS</w:t>
            </w:r>
          </w:p>
          <w:p w14:paraId="4B4D6CEC" w14:textId="77777777" w:rsidR="00094920" w:rsidRPr="00094920" w:rsidRDefault="00094920" w:rsidP="00094920">
            <w:pPr>
              <w:jc w:val="center"/>
              <w:rPr>
                <w:rFonts w:ascii="Calibri" w:eastAsia="Calibri" w:hAnsi="Calibri" w:cs="Times New Roman"/>
                <w:sz w:val="24"/>
                <w:szCs w:val="20"/>
              </w:rPr>
            </w:pPr>
          </w:p>
        </w:tc>
        <w:tc>
          <w:tcPr>
            <w:tcW w:w="1559" w:type="dxa"/>
          </w:tcPr>
          <w:p w14:paraId="745884F4" w14:textId="77777777" w:rsidR="00094920" w:rsidRPr="00094920" w:rsidRDefault="00094920" w:rsidP="00094920">
            <w:pPr>
              <w:jc w:val="center"/>
              <w:rPr>
                <w:rFonts w:ascii="Calibri" w:eastAsia="Calibri" w:hAnsi="Calibri" w:cs="Calibri"/>
                <w:b/>
                <w:bCs/>
                <w:color w:val="000000"/>
                <w:sz w:val="24"/>
                <w:szCs w:val="20"/>
              </w:rPr>
            </w:pPr>
            <w:r w:rsidRPr="00094920">
              <w:rPr>
                <w:rFonts w:ascii="Calibri" w:eastAsia="Calibri" w:hAnsi="Calibri" w:cs="Calibri"/>
                <w:b/>
                <w:bCs/>
                <w:color w:val="000000"/>
                <w:sz w:val="24"/>
                <w:szCs w:val="20"/>
              </w:rPr>
              <w:t>META</w:t>
            </w:r>
          </w:p>
          <w:p w14:paraId="02F18213" w14:textId="77777777" w:rsidR="00094920" w:rsidRPr="00094920" w:rsidRDefault="00094920" w:rsidP="00094920">
            <w:pPr>
              <w:jc w:val="center"/>
              <w:rPr>
                <w:rFonts w:ascii="Calibri" w:eastAsia="Calibri" w:hAnsi="Calibri" w:cs="Times New Roman"/>
                <w:sz w:val="24"/>
                <w:szCs w:val="20"/>
              </w:rPr>
            </w:pPr>
          </w:p>
        </w:tc>
        <w:tc>
          <w:tcPr>
            <w:tcW w:w="1418" w:type="dxa"/>
          </w:tcPr>
          <w:p w14:paraId="0617C914" w14:textId="77777777" w:rsidR="00094920" w:rsidRPr="00094920" w:rsidRDefault="00094920" w:rsidP="00094920">
            <w:pPr>
              <w:jc w:val="center"/>
              <w:rPr>
                <w:rFonts w:ascii="Calibri" w:eastAsia="Calibri" w:hAnsi="Calibri" w:cs="Calibri"/>
                <w:b/>
                <w:bCs/>
                <w:color w:val="000000"/>
                <w:sz w:val="24"/>
                <w:szCs w:val="20"/>
              </w:rPr>
            </w:pPr>
            <w:r w:rsidRPr="00094920">
              <w:rPr>
                <w:rFonts w:ascii="Calibri" w:eastAsia="Calibri" w:hAnsi="Calibri" w:cs="Calibri"/>
                <w:b/>
                <w:bCs/>
                <w:color w:val="000000"/>
                <w:sz w:val="24"/>
                <w:szCs w:val="20"/>
              </w:rPr>
              <w:t>INDICADOR</w:t>
            </w:r>
          </w:p>
          <w:p w14:paraId="5989C441" w14:textId="77777777" w:rsidR="00094920" w:rsidRPr="00094920" w:rsidRDefault="00094920" w:rsidP="00094920">
            <w:pPr>
              <w:jc w:val="center"/>
              <w:rPr>
                <w:rFonts w:ascii="Calibri" w:eastAsia="Calibri" w:hAnsi="Calibri" w:cs="Times New Roman"/>
                <w:sz w:val="24"/>
                <w:szCs w:val="20"/>
              </w:rPr>
            </w:pPr>
          </w:p>
        </w:tc>
        <w:tc>
          <w:tcPr>
            <w:tcW w:w="1417" w:type="dxa"/>
          </w:tcPr>
          <w:p w14:paraId="153AE718" w14:textId="77777777" w:rsidR="00094920" w:rsidRPr="00094920" w:rsidRDefault="00094920" w:rsidP="00094920">
            <w:pPr>
              <w:jc w:val="center"/>
              <w:rPr>
                <w:rFonts w:ascii="Calibri" w:eastAsia="Calibri" w:hAnsi="Calibri" w:cs="Calibri"/>
                <w:b/>
                <w:bCs/>
                <w:color w:val="000000"/>
                <w:sz w:val="24"/>
                <w:szCs w:val="20"/>
              </w:rPr>
            </w:pPr>
            <w:r w:rsidRPr="00094920">
              <w:rPr>
                <w:rFonts w:ascii="Calibri" w:eastAsia="Calibri" w:hAnsi="Calibri" w:cs="Calibri"/>
                <w:b/>
                <w:bCs/>
                <w:color w:val="000000"/>
                <w:sz w:val="24"/>
                <w:szCs w:val="20"/>
              </w:rPr>
              <w:t>ACTIVIDADES</w:t>
            </w:r>
          </w:p>
          <w:p w14:paraId="0FC04715" w14:textId="77777777" w:rsidR="00094920" w:rsidRPr="00094920" w:rsidRDefault="00094920" w:rsidP="00094920">
            <w:pPr>
              <w:jc w:val="center"/>
              <w:rPr>
                <w:rFonts w:ascii="Calibri" w:eastAsia="Calibri" w:hAnsi="Calibri" w:cs="Times New Roman"/>
                <w:sz w:val="24"/>
                <w:szCs w:val="20"/>
              </w:rPr>
            </w:pPr>
          </w:p>
        </w:tc>
        <w:tc>
          <w:tcPr>
            <w:tcW w:w="1843" w:type="dxa"/>
          </w:tcPr>
          <w:p w14:paraId="5E73AF6B" w14:textId="77777777" w:rsidR="00094920" w:rsidRPr="00094920" w:rsidRDefault="00094920" w:rsidP="00094920">
            <w:pPr>
              <w:jc w:val="center"/>
              <w:rPr>
                <w:rFonts w:ascii="Calibri" w:eastAsia="Calibri" w:hAnsi="Calibri" w:cs="Calibri"/>
                <w:b/>
                <w:bCs/>
                <w:color w:val="000000"/>
                <w:sz w:val="24"/>
                <w:szCs w:val="20"/>
              </w:rPr>
            </w:pPr>
            <w:r w:rsidRPr="00094920">
              <w:rPr>
                <w:rFonts w:ascii="Calibri" w:eastAsia="Calibri" w:hAnsi="Calibri" w:cs="Calibri"/>
                <w:b/>
                <w:bCs/>
                <w:color w:val="000000"/>
                <w:sz w:val="24"/>
                <w:szCs w:val="20"/>
              </w:rPr>
              <w:t>REQUERIMIENTOS</w:t>
            </w:r>
          </w:p>
          <w:p w14:paraId="171D7DF4" w14:textId="77777777" w:rsidR="00094920" w:rsidRPr="00094920" w:rsidRDefault="00094920" w:rsidP="00094920">
            <w:pPr>
              <w:jc w:val="center"/>
              <w:rPr>
                <w:rFonts w:ascii="Calibri" w:eastAsia="Calibri" w:hAnsi="Calibri" w:cs="Times New Roman"/>
                <w:sz w:val="24"/>
                <w:szCs w:val="20"/>
              </w:rPr>
            </w:pPr>
          </w:p>
        </w:tc>
        <w:tc>
          <w:tcPr>
            <w:tcW w:w="1701" w:type="dxa"/>
          </w:tcPr>
          <w:p w14:paraId="6175CA90" w14:textId="77777777" w:rsidR="00094920" w:rsidRPr="00094920" w:rsidRDefault="00094920" w:rsidP="00094920">
            <w:pPr>
              <w:jc w:val="center"/>
              <w:rPr>
                <w:rFonts w:ascii="Calibri" w:eastAsia="Calibri" w:hAnsi="Calibri" w:cs="Calibri"/>
                <w:b/>
                <w:bCs/>
                <w:color w:val="000000"/>
                <w:sz w:val="24"/>
                <w:szCs w:val="20"/>
              </w:rPr>
            </w:pPr>
            <w:r w:rsidRPr="00094920">
              <w:rPr>
                <w:rFonts w:ascii="Calibri" w:eastAsia="Calibri" w:hAnsi="Calibri" w:cs="Calibri"/>
                <w:b/>
                <w:bCs/>
                <w:color w:val="000000"/>
                <w:sz w:val="24"/>
                <w:szCs w:val="20"/>
              </w:rPr>
              <w:t>COORDINACION</w:t>
            </w:r>
          </w:p>
          <w:p w14:paraId="7EE8D6BE" w14:textId="77777777" w:rsidR="00094920" w:rsidRPr="00094920" w:rsidRDefault="00094920" w:rsidP="00094920">
            <w:pPr>
              <w:jc w:val="center"/>
              <w:rPr>
                <w:rFonts w:ascii="Calibri" w:eastAsia="Calibri" w:hAnsi="Calibri" w:cs="Times New Roman"/>
                <w:sz w:val="24"/>
                <w:szCs w:val="20"/>
              </w:rPr>
            </w:pPr>
          </w:p>
        </w:tc>
        <w:tc>
          <w:tcPr>
            <w:tcW w:w="284" w:type="dxa"/>
          </w:tcPr>
          <w:p w14:paraId="45832E7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E</w:t>
            </w:r>
          </w:p>
        </w:tc>
        <w:tc>
          <w:tcPr>
            <w:tcW w:w="425" w:type="dxa"/>
          </w:tcPr>
          <w:p w14:paraId="549A2D0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F</w:t>
            </w:r>
          </w:p>
        </w:tc>
        <w:tc>
          <w:tcPr>
            <w:tcW w:w="425" w:type="dxa"/>
          </w:tcPr>
          <w:p w14:paraId="39BE15F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M</w:t>
            </w:r>
          </w:p>
        </w:tc>
        <w:tc>
          <w:tcPr>
            <w:tcW w:w="284" w:type="dxa"/>
          </w:tcPr>
          <w:p w14:paraId="4C5CCBC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A</w:t>
            </w:r>
          </w:p>
        </w:tc>
        <w:tc>
          <w:tcPr>
            <w:tcW w:w="425" w:type="dxa"/>
          </w:tcPr>
          <w:p w14:paraId="1F02ED4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M</w:t>
            </w:r>
          </w:p>
        </w:tc>
        <w:tc>
          <w:tcPr>
            <w:tcW w:w="283" w:type="dxa"/>
          </w:tcPr>
          <w:p w14:paraId="4E55C862"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J</w:t>
            </w:r>
          </w:p>
        </w:tc>
        <w:tc>
          <w:tcPr>
            <w:tcW w:w="426" w:type="dxa"/>
          </w:tcPr>
          <w:p w14:paraId="4BF540A7"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J</w:t>
            </w:r>
          </w:p>
        </w:tc>
        <w:tc>
          <w:tcPr>
            <w:tcW w:w="425" w:type="dxa"/>
          </w:tcPr>
          <w:p w14:paraId="1ABE137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A</w:t>
            </w:r>
          </w:p>
        </w:tc>
        <w:tc>
          <w:tcPr>
            <w:tcW w:w="425" w:type="dxa"/>
          </w:tcPr>
          <w:p w14:paraId="08FDC368"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S</w:t>
            </w:r>
          </w:p>
        </w:tc>
        <w:tc>
          <w:tcPr>
            <w:tcW w:w="284" w:type="dxa"/>
          </w:tcPr>
          <w:p w14:paraId="0A3E13F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O</w:t>
            </w:r>
          </w:p>
        </w:tc>
        <w:tc>
          <w:tcPr>
            <w:tcW w:w="992" w:type="dxa"/>
          </w:tcPr>
          <w:p w14:paraId="0A90EADD"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N</w:t>
            </w:r>
          </w:p>
        </w:tc>
        <w:tc>
          <w:tcPr>
            <w:tcW w:w="425" w:type="dxa"/>
          </w:tcPr>
          <w:p w14:paraId="748EC49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D</w:t>
            </w:r>
          </w:p>
        </w:tc>
      </w:tr>
      <w:tr w:rsidR="0080797D" w:rsidRPr="00094920" w14:paraId="2E942958" w14:textId="77777777" w:rsidTr="0080797D">
        <w:trPr>
          <w:trHeight w:val="417"/>
        </w:trPr>
        <w:tc>
          <w:tcPr>
            <w:tcW w:w="492" w:type="dxa"/>
          </w:tcPr>
          <w:p w14:paraId="163D3A11"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1</w:t>
            </w:r>
          </w:p>
        </w:tc>
        <w:tc>
          <w:tcPr>
            <w:tcW w:w="2060" w:type="dxa"/>
          </w:tcPr>
          <w:p w14:paraId="45E96D7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 xml:space="preserve">Generar en los usuarios la plena confianza, logrando así que este pueda solicitar información, en cuanto al quehacer municipal. </w:t>
            </w:r>
          </w:p>
        </w:tc>
        <w:tc>
          <w:tcPr>
            <w:tcW w:w="1559" w:type="dxa"/>
          </w:tcPr>
          <w:p w14:paraId="2718B55D"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Realizar oportunamente los requerimientos de información  a las unidades.</w:t>
            </w:r>
          </w:p>
        </w:tc>
        <w:tc>
          <w:tcPr>
            <w:tcW w:w="1418" w:type="dxa"/>
          </w:tcPr>
          <w:p w14:paraId="79F2696E"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Notas de solicitud de Información y Libro de solicitudes de Información</w:t>
            </w:r>
          </w:p>
        </w:tc>
        <w:tc>
          <w:tcPr>
            <w:tcW w:w="1417" w:type="dxa"/>
          </w:tcPr>
          <w:p w14:paraId="63C3871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Realizar Solicitudes de acuerdo a la información requerida a las unidades</w:t>
            </w:r>
          </w:p>
        </w:tc>
        <w:tc>
          <w:tcPr>
            <w:tcW w:w="1843" w:type="dxa"/>
          </w:tcPr>
          <w:p w14:paraId="5F224702"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Resmas papel bond, tamaño carta.</w:t>
            </w:r>
          </w:p>
          <w:p w14:paraId="410B06C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Lapiceros.</w:t>
            </w:r>
          </w:p>
          <w:p w14:paraId="5F0F94BF"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Libros de Actas</w:t>
            </w:r>
          </w:p>
          <w:p w14:paraId="73CA53C7"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Marcadores de colores.</w:t>
            </w:r>
          </w:p>
          <w:p w14:paraId="33FCE4D1"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Lapiceros Negro y azul.</w:t>
            </w:r>
          </w:p>
          <w:p w14:paraId="07E2F295"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Lápiz</w:t>
            </w:r>
          </w:p>
          <w:p w14:paraId="2880EAA3"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Impresora Marca Epson.</w:t>
            </w:r>
          </w:p>
          <w:p w14:paraId="74B64501" w14:textId="77777777" w:rsidR="00094920" w:rsidRPr="00094920" w:rsidRDefault="00094920" w:rsidP="00094920">
            <w:pPr>
              <w:rPr>
                <w:rFonts w:ascii="Calibri" w:eastAsia="Calibri" w:hAnsi="Calibri" w:cs="Times New Roman"/>
                <w:sz w:val="24"/>
                <w:szCs w:val="20"/>
              </w:rPr>
            </w:pPr>
            <w:r w:rsidRPr="00094920">
              <w:rPr>
                <w:rFonts w:ascii="Calibri" w:eastAsia="Times New Roman" w:hAnsi="Calibri" w:cs="Times New Roman"/>
                <w:color w:val="000000"/>
                <w:lang w:eastAsia="es-ES"/>
              </w:rPr>
              <w:t>Tinta Negra para Impresora</w:t>
            </w:r>
          </w:p>
        </w:tc>
        <w:tc>
          <w:tcPr>
            <w:tcW w:w="1701" w:type="dxa"/>
          </w:tcPr>
          <w:p w14:paraId="0F8236B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Con las unidades que operan en la Municipalidad. Y usuarios de la Información</w:t>
            </w:r>
          </w:p>
        </w:tc>
        <w:tc>
          <w:tcPr>
            <w:tcW w:w="284" w:type="dxa"/>
          </w:tcPr>
          <w:p w14:paraId="117AE8C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3340ADED"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535D273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37B5C20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52E1024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1D2103B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4" w:type="dxa"/>
          </w:tcPr>
          <w:p w14:paraId="16980D2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623D2ED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603AC53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49ADE53E"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3" w:type="dxa"/>
          </w:tcPr>
          <w:p w14:paraId="2F404FD2"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5142EC07"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6" w:type="dxa"/>
          </w:tcPr>
          <w:p w14:paraId="0F659FFD"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48B75F6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3DD42952"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0F41F107"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6FC862E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7586E4B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4" w:type="dxa"/>
          </w:tcPr>
          <w:p w14:paraId="53017F0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7B72DFB8"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992" w:type="dxa"/>
          </w:tcPr>
          <w:p w14:paraId="00FD8E2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1A4449C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48CE898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367E83D4"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r>
      <w:tr w:rsidR="0080797D" w:rsidRPr="00094920" w14:paraId="52AF7561" w14:textId="77777777" w:rsidTr="0080797D">
        <w:trPr>
          <w:trHeight w:val="411"/>
        </w:trPr>
        <w:tc>
          <w:tcPr>
            <w:tcW w:w="492" w:type="dxa"/>
          </w:tcPr>
          <w:p w14:paraId="0502D9D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2</w:t>
            </w:r>
          </w:p>
        </w:tc>
        <w:tc>
          <w:tcPr>
            <w:tcW w:w="2060" w:type="dxa"/>
          </w:tcPr>
          <w:p w14:paraId="596B711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Lograr que las unidades remitan la información solicitada a la unidad en el tiempo establecido</w:t>
            </w:r>
          </w:p>
        </w:tc>
        <w:tc>
          <w:tcPr>
            <w:tcW w:w="1559" w:type="dxa"/>
          </w:tcPr>
          <w:p w14:paraId="09DE0F05" w14:textId="77777777" w:rsidR="00094920" w:rsidRPr="00094920" w:rsidRDefault="00094920" w:rsidP="00094920">
            <w:pPr>
              <w:tabs>
                <w:tab w:val="center" w:pos="742"/>
              </w:tabs>
              <w:rPr>
                <w:rFonts w:ascii="Calibri" w:eastAsia="Calibri" w:hAnsi="Calibri" w:cs="Times New Roman"/>
                <w:sz w:val="24"/>
                <w:szCs w:val="20"/>
              </w:rPr>
            </w:pPr>
            <w:r w:rsidRPr="00094920">
              <w:rPr>
                <w:rFonts w:ascii="Calibri" w:eastAsia="Calibri" w:hAnsi="Calibri" w:cs="Times New Roman"/>
                <w:sz w:val="24"/>
                <w:szCs w:val="20"/>
              </w:rPr>
              <w:t>Emitir  respuesta de forma veraz, y oportuna en el plazo que la ley estima conveniente.</w:t>
            </w:r>
            <w:r w:rsidRPr="00094920">
              <w:rPr>
                <w:rFonts w:ascii="Calibri" w:eastAsia="Calibri" w:hAnsi="Calibri" w:cs="Times New Roman"/>
                <w:sz w:val="24"/>
                <w:szCs w:val="20"/>
              </w:rPr>
              <w:tab/>
            </w:r>
          </w:p>
        </w:tc>
        <w:tc>
          <w:tcPr>
            <w:tcW w:w="1418" w:type="dxa"/>
          </w:tcPr>
          <w:p w14:paraId="26F2E4D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Notas de respuesta de información a usuarios y libro de solicitudes de información</w:t>
            </w:r>
          </w:p>
        </w:tc>
        <w:tc>
          <w:tcPr>
            <w:tcW w:w="1417" w:type="dxa"/>
          </w:tcPr>
          <w:p w14:paraId="4F42FF60"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 xml:space="preserve">Elaborar respuestas de solicitudes de información requeridas </w:t>
            </w:r>
          </w:p>
        </w:tc>
        <w:tc>
          <w:tcPr>
            <w:tcW w:w="1843" w:type="dxa"/>
          </w:tcPr>
          <w:p w14:paraId="584BE0D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Resmas papel bond, tamaño carta.</w:t>
            </w:r>
          </w:p>
          <w:p w14:paraId="71FD5F36"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Libros de Actas</w:t>
            </w:r>
          </w:p>
          <w:p w14:paraId="203A82EB"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Clips Pequeños y grandes.</w:t>
            </w:r>
          </w:p>
          <w:p w14:paraId="7FBD4536"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 xml:space="preserve">Impresora Marca Epson. </w:t>
            </w:r>
          </w:p>
          <w:p w14:paraId="1B1532A3"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lastRenderedPageBreak/>
              <w:t>Tinta Negra y de color para Impresora</w:t>
            </w:r>
          </w:p>
          <w:p w14:paraId="1744612C" w14:textId="77777777" w:rsidR="00094920" w:rsidRPr="00094920" w:rsidRDefault="00094920" w:rsidP="00094920">
            <w:pPr>
              <w:rPr>
                <w:rFonts w:ascii="Calibri" w:eastAsia="Times New Roman" w:hAnsi="Calibri" w:cs="Times New Roman"/>
                <w:color w:val="000000"/>
                <w:lang w:eastAsia="es-ES"/>
              </w:rPr>
            </w:pPr>
          </w:p>
          <w:p w14:paraId="3550932D" w14:textId="77777777" w:rsidR="00094920" w:rsidRPr="00094920" w:rsidRDefault="00094920" w:rsidP="00094920">
            <w:pPr>
              <w:rPr>
                <w:rFonts w:ascii="Calibri" w:eastAsia="Calibri" w:hAnsi="Calibri" w:cs="Times New Roman"/>
                <w:sz w:val="24"/>
                <w:szCs w:val="20"/>
              </w:rPr>
            </w:pPr>
          </w:p>
        </w:tc>
        <w:tc>
          <w:tcPr>
            <w:tcW w:w="1701" w:type="dxa"/>
          </w:tcPr>
          <w:p w14:paraId="6F2AF60B"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lastRenderedPageBreak/>
              <w:t>Con las unidades que operan en la Municipalidad.</w:t>
            </w:r>
          </w:p>
        </w:tc>
        <w:tc>
          <w:tcPr>
            <w:tcW w:w="284" w:type="dxa"/>
          </w:tcPr>
          <w:p w14:paraId="5E2DF5E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243EE2E7"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1B937ECD"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047451D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7D7591D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22696117"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4" w:type="dxa"/>
          </w:tcPr>
          <w:p w14:paraId="3FBE83CD"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0AD31E27"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60386701"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6ED46AF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3" w:type="dxa"/>
          </w:tcPr>
          <w:p w14:paraId="6618DBF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62BADF1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6" w:type="dxa"/>
          </w:tcPr>
          <w:p w14:paraId="360DE2E1"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4DC5A3E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322EEBA1"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4D12573B"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53A940C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1F281EE4"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4" w:type="dxa"/>
          </w:tcPr>
          <w:p w14:paraId="6135D490"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692879F1"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992" w:type="dxa"/>
          </w:tcPr>
          <w:p w14:paraId="50DB0664"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7D90FD1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3E4B837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71FEAFE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r>
      <w:tr w:rsidR="0080797D" w:rsidRPr="00094920" w14:paraId="5A14D7EC" w14:textId="77777777" w:rsidTr="0080797D">
        <w:trPr>
          <w:trHeight w:val="417"/>
        </w:trPr>
        <w:tc>
          <w:tcPr>
            <w:tcW w:w="492" w:type="dxa"/>
          </w:tcPr>
          <w:p w14:paraId="3036EE4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3</w:t>
            </w:r>
          </w:p>
        </w:tc>
        <w:tc>
          <w:tcPr>
            <w:tcW w:w="2060" w:type="dxa"/>
          </w:tcPr>
          <w:p w14:paraId="465F935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 xml:space="preserve">Organizar toda la documentación que ingresa en referencia a la información que se requerirá por parte de los usuarios. </w:t>
            </w:r>
          </w:p>
        </w:tc>
        <w:tc>
          <w:tcPr>
            <w:tcW w:w="1559" w:type="dxa"/>
          </w:tcPr>
          <w:p w14:paraId="5BA4A5B5"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Llevar un expediente foliado de la unidad.</w:t>
            </w:r>
          </w:p>
        </w:tc>
        <w:tc>
          <w:tcPr>
            <w:tcW w:w="1418" w:type="dxa"/>
          </w:tcPr>
          <w:p w14:paraId="5675EB91"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Expediente de la unidad</w:t>
            </w:r>
          </w:p>
        </w:tc>
        <w:tc>
          <w:tcPr>
            <w:tcW w:w="1417" w:type="dxa"/>
          </w:tcPr>
          <w:p w14:paraId="04DAF937"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Ordenamiento e información recibida y entregada, verificando los tiempos establecidos en la leyes</w:t>
            </w:r>
          </w:p>
          <w:p w14:paraId="5F9756CB" w14:textId="77777777" w:rsidR="00094920" w:rsidRPr="00094920" w:rsidRDefault="00094920" w:rsidP="00094920">
            <w:pPr>
              <w:rPr>
                <w:rFonts w:ascii="Calibri" w:eastAsia="Calibri" w:hAnsi="Calibri" w:cs="Times New Roman"/>
                <w:sz w:val="24"/>
                <w:szCs w:val="20"/>
              </w:rPr>
            </w:pPr>
          </w:p>
        </w:tc>
        <w:tc>
          <w:tcPr>
            <w:tcW w:w="1843" w:type="dxa"/>
          </w:tcPr>
          <w:p w14:paraId="4BE9A334"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Resmas papel bond.</w:t>
            </w:r>
          </w:p>
          <w:p w14:paraId="5D26EC96"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Folders tamaño carta.</w:t>
            </w:r>
          </w:p>
          <w:p w14:paraId="394F2982"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Archivero</w:t>
            </w:r>
          </w:p>
          <w:p w14:paraId="2CF83319"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Plumones Azul y Negro 509.</w:t>
            </w:r>
          </w:p>
          <w:p w14:paraId="48CD1BE0"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Marcadores de colores.</w:t>
            </w:r>
          </w:p>
          <w:p w14:paraId="7FB33963"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Clips Pequeños y grandes.</w:t>
            </w:r>
          </w:p>
          <w:p w14:paraId="19AD8314"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Lapiceros Negro y azul</w:t>
            </w:r>
          </w:p>
          <w:p w14:paraId="308A5056"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Lápiz.</w:t>
            </w:r>
          </w:p>
          <w:p w14:paraId="4538C451"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 xml:space="preserve">Impresora Marca Epson. </w:t>
            </w:r>
          </w:p>
          <w:p w14:paraId="2DD01F6F" w14:textId="77777777" w:rsidR="00094920" w:rsidRPr="00094920" w:rsidRDefault="00094920" w:rsidP="00094920">
            <w:pPr>
              <w:rPr>
                <w:rFonts w:ascii="Calibri" w:eastAsia="Times New Roman" w:hAnsi="Calibri" w:cs="Times New Roman"/>
                <w:color w:val="000000"/>
                <w:lang w:eastAsia="es-ES"/>
              </w:rPr>
            </w:pPr>
            <w:r w:rsidRPr="00094920">
              <w:rPr>
                <w:rFonts w:ascii="Calibri" w:eastAsia="Times New Roman" w:hAnsi="Calibri" w:cs="Times New Roman"/>
                <w:color w:val="000000"/>
                <w:lang w:eastAsia="es-ES"/>
              </w:rPr>
              <w:t>Tinta Negra  y de color para Impresora</w:t>
            </w:r>
          </w:p>
          <w:p w14:paraId="2452AE28" w14:textId="77777777" w:rsidR="00094920" w:rsidRPr="00094920" w:rsidRDefault="00094920" w:rsidP="00094920">
            <w:pPr>
              <w:rPr>
                <w:rFonts w:ascii="Calibri" w:eastAsia="Calibri" w:hAnsi="Calibri" w:cs="Times New Roman"/>
                <w:sz w:val="24"/>
                <w:szCs w:val="20"/>
              </w:rPr>
            </w:pPr>
            <w:r w:rsidRPr="00094920">
              <w:rPr>
                <w:rFonts w:ascii="Calibri" w:eastAsia="Times New Roman" w:hAnsi="Calibri" w:cs="Times New Roman"/>
                <w:color w:val="000000"/>
                <w:lang w:eastAsia="es-ES"/>
              </w:rPr>
              <w:t>Folder T/C /O</w:t>
            </w:r>
          </w:p>
        </w:tc>
        <w:tc>
          <w:tcPr>
            <w:tcW w:w="1701" w:type="dxa"/>
          </w:tcPr>
          <w:p w14:paraId="12EFFD4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Unidad de Bodega, y demás unidades.</w:t>
            </w:r>
          </w:p>
        </w:tc>
        <w:tc>
          <w:tcPr>
            <w:tcW w:w="284" w:type="dxa"/>
          </w:tcPr>
          <w:p w14:paraId="1BD4C1AC"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4C16A964"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1C6D4D3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28387321"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18A5704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1DD17C4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4" w:type="dxa"/>
          </w:tcPr>
          <w:p w14:paraId="089AA9BC"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306E4C44"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1270A4AC"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066A1768"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3" w:type="dxa"/>
          </w:tcPr>
          <w:p w14:paraId="2F1097B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2A9A3F3F"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6" w:type="dxa"/>
          </w:tcPr>
          <w:p w14:paraId="7A792AF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1571AF08"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4554780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548DB89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5BEFC2C9"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181086DE"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284" w:type="dxa"/>
          </w:tcPr>
          <w:p w14:paraId="4D12B110"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611F986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992" w:type="dxa"/>
          </w:tcPr>
          <w:p w14:paraId="1427000A"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373937D4"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c>
          <w:tcPr>
            <w:tcW w:w="425" w:type="dxa"/>
          </w:tcPr>
          <w:p w14:paraId="291FA2B3"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8.33</w:t>
            </w:r>
          </w:p>
          <w:p w14:paraId="3DB168F8" w14:textId="77777777" w:rsidR="00094920" w:rsidRPr="00094920" w:rsidRDefault="00094920" w:rsidP="00094920">
            <w:pPr>
              <w:rPr>
                <w:rFonts w:ascii="Calibri" w:eastAsia="Calibri" w:hAnsi="Calibri" w:cs="Times New Roman"/>
                <w:sz w:val="24"/>
                <w:szCs w:val="20"/>
              </w:rPr>
            </w:pPr>
            <w:r w:rsidRPr="00094920">
              <w:rPr>
                <w:rFonts w:ascii="Calibri" w:eastAsia="Calibri" w:hAnsi="Calibri" w:cs="Times New Roman"/>
                <w:sz w:val="24"/>
                <w:szCs w:val="20"/>
              </w:rPr>
              <w:t>%</w:t>
            </w:r>
          </w:p>
        </w:tc>
      </w:tr>
    </w:tbl>
    <w:p w14:paraId="05B1DA90" w14:textId="04685497" w:rsidR="00500DAB" w:rsidRPr="0025013C" w:rsidRDefault="00500DAB" w:rsidP="00500DAB">
      <w:pPr>
        <w:rPr>
          <w:rFonts w:ascii="Arial" w:eastAsia="Calibri" w:hAnsi="Arial" w:cs="Arial"/>
          <w:b/>
          <w:color w:val="002060"/>
          <w:sz w:val="144"/>
          <w:szCs w:val="144"/>
          <w:lang w:val="es-SV"/>
        </w:rPr>
      </w:pPr>
    </w:p>
    <w:p w14:paraId="58DAFC47" w14:textId="77777777" w:rsidR="00DA168E" w:rsidRDefault="00DA168E" w:rsidP="00500DAB">
      <w:pPr>
        <w:spacing w:after="0" w:line="240" w:lineRule="auto"/>
        <w:rPr>
          <w:rFonts w:ascii="Arial" w:eastAsia="Calibri" w:hAnsi="Arial" w:cs="Arial"/>
          <w:b/>
          <w:color w:val="002060"/>
          <w:sz w:val="72"/>
          <w:szCs w:val="72"/>
          <w:lang w:val="es-SV"/>
        </w:rPr>
      </w:pPr>
    </w:p>
    <w:p w14:paraId="64345224" w14:textId="77777777" w:rsidR="00DA168E" w:rsidRDefault="00DA168E" w:rsidP="00500DAB">
      <w:pPr>
        <w:spacing w:after="0" w:line="240" w:lineRule="auto"/>
        <w:rPr>
          <w:rFonts w:ascii="Arial" w:eastAsia="Calibri" w:hAnsi="Arial" w:cs="Arial"/>
          <w:b/>
          <w:color w:val="002060"/>
          <w:sz w:val="72"/>
          <w:szCs w:val="72"/>
          <w:lang w:val="es-SV"/>
        </w:rPr>
      </w:pPr>
    </w:p>
    <w:p w14:paraId="24B68D9C" w14:textId="77777777" w:rsidR="00DA168E" w:rsidRDefault="00DA168E" w:rsidP="00500DAB">
      <w:pPr>
        <w:spacing w:after="0" w:line="240" w:lineRule="auto"/>
        <w:rPr>
          <w:rFonts w:ascii="Arial" w:eastAsia="Calibri" w:hAnsi="Arial" w:cs="Arial"/>
          <w:b/>
          <w:color w:val="002060"/>
          <w:sz w:val="72"/>
          <w:szCs w:val="72"/>
          <w:lang w:val="es-SV"/>
        </w:rPr>
      </w:pPr>
    </w:p>
    <w:p w14:paraId="131A7B24" w14:textId="319F8184" w:rsidR="00500DAB" w:rsidRDefault="00500DAB" w:rsidP="00DA168E">
      <w:pPr>
        <w:spacing w:after="0" w:line="240" w:lineRule="auto"/>
        <w:jc w:val="center"/>
        <w:rPr>
          <w:rFonts w:ascii="Arial" w:eastAsia="Calibri" w:hAnsi="Arial" w:cs="Arial"/>
          <w:b/>
          <w:color w:val="002060"/>
          <w:sz w:val="72"/>
          <w:szCs w:val="72"/>
          <w:lang w:val="es-SV"/>
        </w:rPr>
      </w:pPr>
      <w:r w:rsidRPr="00DA168E">
        <w:rPr>
          <w:rFonts w:ascii="Arial" w:eastAsia="Calibri" w:hAnsi="Arial" w:cs="Arial"/>
          <w:b/>
          <w:color w:val="002060"/>
          <w:sz w:val="72"/>
          <w:szCs w:val="72"/>
          <w:lang w:val="es-SV"/>
        </w:rPr>
        <w:t>COMUNICACIONES Y R. PUBLICAS</w:t>
      </w:r>
    </w:p>
    <w:p w14:paraId="4F38829D" w14:textId="45F79CD3" w:rsidR="00DA168E" w:rsidRDefault="00DA168E" w:rsidP="00DA168E">
      <w:pPr>
        <w:spacing w:after="0" w:line="240" w:lineRule="auto"/>
        <w:jc w:val="center"/>
        <w:rPr>
          <w:rFonts w:ascii="Arial" w:eastAsia="Calibri" w:hAnsi="Arial" w:cs="Arial"/>
          <w:b/>
          <w:color w:val="002060"/>
          <w:sz w:val="72"/>
          <w:szCs w:val="72"/>
          <w:lang w:val="es-SV"/>
        </w:rPr>
      </w:pPr>
    </w:p>
    <w:p w14:paraId="1BABA7F4" w14:textId="5072E336" w:rsidR="00860574" w:rsidRDefault="00860574">
      <w:pPr>
        <w:rPr>
          <w:rFonts w:ascii="Arial" w:eastAsia="Calibri" w:hAnsi="Arial" w:cs="Arial"/>
          <w:b/>
          <w:color w:val="000000" w:themeColor="text1"/>
          <w:sz w:val="72"/>
          <w:szCs w:val="72"/>
          <w:lang w:val="es-SV"/>
        </w:rPr>
      </w:pPr>
      <w:bookmarkStart w:id="1" w:name="_Hlk93500451"/>
    </w:p>
    <w:tbl>
      <w:tblPr>
        <w:tblStyle w:val="Tablaconcuadrcula"/>
        <w:tblW w:w="14975" w:type="dxa"/>
        <w:tblInd w:w="-5" w:type="dxa"/>
        <w:tblLayout w:type="fixed"/>
        <w:tblLook w:val="04A0" w:firstRow="1" w:lastRow="0" w:firstColumn="1" w:lastColumn="0" w:noHBand="0" w:noVBand="1"/>
      </w:tblPr>
      <w:tblGrid>
        <w:gridCol w:w="492"/>
        <w:gridCol w:w="2344"/>
        <w:gridCol w:w="1701"/>
        <w:gridCol w:w="1275"/>
        <w:gridCol w:w="1560"/>
        <w:gridCol w:w="1842"/>
        <w:gridCol w:w="1843"/>
        <w:gridCol w:w="284"/>
        <w:gridCol w:w="283"/>
        <w:gridCol w:w="425"/>
        <w:gridCol w:w="284"/>
        <w:gridCol w:w="425"/>
        <w:gridCol w:w="284"/>
        <w:gridCol w:w="283"/>
        <w:gridCol w:w="284"/>
        <w:gridCol w:w="283"/>
        <w:gridCol w:w="372"/>
        <w:gridCol w:w="26"/>
        <w:gridCol w:w="333"/>
        <w:gridCol w:w="9"/>
        <w:gridCol w:w="343"/>
      </w:tblGrid>
      <w:tr w:rsidR="00860574" w:rsidRPr="00860574" w14:paraId="40B0ADC1" w14:textId="77777777" w:rsidTr="00004431">
        <w:trPr>
          <w:trHeight w:val="374"/>
        </w:trPr>
        <w:tc>
          <w:tcPr>
            <w:tcW w:w="11057" w:type="dxa"/>
            <w:gridSpan w:val="7"/>
          </w:tcPr>
          <w:p w14:paraId="4C26F067" w14:textId="77777777" w:rsidR="00860574" w:rsidRPr="00860574" w:rsidRDefault="00860574" w:rsidP="00860574">
            <w:pPr>
              <w:rPr>
                <w:rFonts w:ascii="Calibri" w:eastAsia="Calibri" w:hAnsi="Calibri"/>
                <w:color w:val="00000A"/>
                <w:lang w:val="es-SV"/>
              </w:rPr>
            </w:pPr>
            <w:r w:rsidRPr="00860574">
              <w:rPr>
                <w:rFonts w:ascii="Calibri" w:eastAsia="Calibri" w:hAnsi="Calibri"/>
                <w:b/>
                <w:bCs/>
                <w:color w:val="00000A"/>
                <w:lang w:val="es-SV"/>
              </w:rPr>
              <w:t xml:space="preserve">OBJETIVO GENERAL: </w:t>
            </w:r>
            <w:r w:rsidRPr="00860574">
              <w:rPr>
                <w:rFonts w:ascii="Calibri" w:eastAsia="Calibri" w:hAnsi="Calibri"/>
                <w:bCs/>
                <w:color w:val="00000A"/>
                <w:lang w:val="es-SV"/>
              </w:rPr>
              <w:t>Mantener informada a la población de las actividades que realiza la municipalidad y colocar la imagen de la alcaldía como una gestión eficiente al servicio de la población.</w:t>
            </w:r>
          </w:p>
        </w:tc>
        <w:tc>
          <w:tcPr>
            <w:tcW w:w="3918" w:type="dxa"/>
            <w:gridSpan w:val="14"/>
          </w:tcPr>
          <w:p w14:paraId="0CE17776" w14:textId="77777777" w:rsidR="00860574" w:rsidRPr="00860574" w:rsidRDefault="00860574" w:rsidP="00860574">
            <w:pPr>
              <w:jc w:val="center"/>
              <w:rPr>
                <w:rFonts w:ascii="Calibri" w:eastAsia="Calibri" w:hAnsi="Calibri"/>
                <w:b/>
                <w:bCs/>
                <w:color w:val="00000A"/>
                <w:lang w:val="es-SV"/>
              </w:rPr>
            </w:pPr>
            <w:r w:rsidRPr="00860574">
              <w:rPr>
                <w:rFonts w:ascii="Calibri" w:eastAsia="Calibri" w:hAnsi="Calibri"/>
                <w:b/>
                <w:bCs/>
                <w:color w:val="00000A"/>
                <w:lang w:val="es-SV"/>
              </w:rPr>
              <w:t>PROGRAMACION DE ACTIVIDADES</w:t>
            </w:r>
          </w:p>
        </w:tc>
      </w:tr>
      <w:tr w:rsidR="00860574" w:rsidRPr="00860574" w14:paraId="6EB730B7" w14:textId="77777777" w:rsidTr="00004431">
        <w:trPr>
          <w:trHeight w:val="563"/>
        </w:trPr>
        <w:tc>
          <w:tcPr>
            <w:tcW w:w="492" w:type="dxa"/>
          </w:tcPr>
          <w:p w14:paraId="55068E51" w14:textId="77777777" w:rsidR="00860574" w:rsidRPr="00860574" w:rsidRDefault="00860574" w:rsidP="00860574">
            <w:pPr>
              <w:jc w:val="center"/>
              <w:rPr>
                <w:rFonts w:ascii="Calibri" w:eastAsia="Calibri" w:hAnsi="Calibri" w:cs="Calibri"/>
                <w:color w:val="000000"/>
                <w:sz w:val="20"/>
                <w:szCs w:val="20"/>
                <w:lang w:val="es-SV"/>
              </w:rPr>
            </w:pPr>
            <w:r w:rsidRPr="00860574">
              <w:rPr>
                <w:rFonts w:ascii="Calibri" w:eastAsia="Calibri" w:hAnsi="Calibri" w:cs="Calibri"/>
                <w:color w:val="000000"/>
                <w:sz w:val="20"/>
                <w:szCs w:val="20"/>
                <w:lang w:val="es-SV"/>
              </w:rPr>
              <w:t>Nº</w:t>
            </w:r>
          </w:p>
          <w:p w14:paraId="778EA505" w14:textId="77777777" w:rsidR="00860574" w:rsidRPr="00860574" w:rsidRDefault="00860574" w:rsidP="00860574">
            <w:pPr>
              <w:jc w:val="center"/>
              <w:rPr>
                <w:rFonts w:ascii="Calibri" w:eastAsia="Calibri" w:hAnsi="Calibri"/>
                <w:color w:val="00000A"/>
                <w:sz w:val="20"/>
                <w:szCs w:val="20"/>
                <w:lang w:val="es-SV"/>
              </w:rPr>
            </w:pPr>
          </w:p>
        </w:tc>
        <w:tc>
          <w:tcPr>
            <w:tcW w:w="2344" w:type="dxa"/>
          </w:tcPr>
          <w:p w14:paraId="365DAABA" w14:textId="77777777" w:rsidR="00860574" w:rsidRPr="00860574" w:rsidRDefault="00860574" w:rsidP="00860574">
            <w:pPr>
              <w:jc w:val="center"/>
              <w:rPr>
                <w:rFonts w:ascii="Calibri" w:eastAsia="Calibri" w:hAnsi="Calibri" w:cs="Calibri"/>
                <w:b/>
                <w:bCs/>
                <w:color w:val="000000"/>
                <w:sz w:val="20"/>
                <w:szCs w:val="20"/>
                <w:lang w:val="es-SV"/>
              </w:rPr>
            </w:pPr>
            <w:r w:rsidRPr="00860574">
              <w:rPr>
                <w:rFonts w:ascii="Calibri" w:eastAsia="Calibri" w:hAnsi="Calibri" w:cs="Calibri"/>
                <w:b/>
                <w:bCs/>
                <w:color w:val="000000"/>
                <w:sz w:val="20"/>
                <w:szCs w:val="20"/>
                <w:lang w:val="es-SV"/>
              </w:rPr>
              <w:t>OBJETIVOS ESPECIFICOS</w:t>
            </w:r>
          </w:p>
          <w:p w14:paraId="426B696D" w14:textId="77777777" w:rsidR="00860574" w:rsidRPr="00860574" w:rsidRDefault="00860574" w:rsidP="00860574">
            <w:pPr>
              <w:jc w:val="center"/>
              <w:rPr>
                <w:rFonts w:ascii="Calibri" w:eastAsia="Calibri" w:hAnsi="Calibri"/>
                <w:color w:val="00000A"/>
                <w:sz w:val="20"/>
                <w:szCs w:val="20"/>
                <w:lang w:val="es-SV"/>
              </w:rPr>
            </w:pPr>
          </w:p>
        </w:tc>
        <w:tc>
          <w:tcPr>
            <w:tcW w:w="1701" w:type="dxa"/>
          </w:tcPr>
          <w:p w14:paraId="2DB85BDB" w14:textId="77777777" w:rsidR="00860574" w:rsidRPr="00860574" w:rsidRDefault="00860574" w:rsidP="00860574">
            <w:pPr>
              <w:jc w:val="center"/>
              <w:rPr>
                <w:rFonts w:ascii="Calibri" w:eastAsia="Calibri" w:hAnsi="Calibri" w:cs="Calibri"/>
                <w:b/>
                <w:bCs/>
                <w:color w:val="000000"/>
                <w:sz w:val="20"/>
                <w:szCs w:val="20"/>
                <w:lang w:val="es-SV"/>
              </w:rPr>
            </w:pPr>
            <w:r w:rsidRPr="00860574">
              <w:rPr>
                <w:rFonts w:ascii="Calibri" w:eastAsia="Calibri" w:hAnsi="Calibri" w:cs="Calibri"/>
                <w:b/>
                <w:bCs/>
                <w:color w:val="000000"/>
                <w:sz w:val="20"/>
                <w:szCs w:val="20"/>
                <w:lang w:val="es-SV"/>
              </w:rPr>
              <w:t>META</w:t>
            </w:r>
          </w:p>
          <w:p w14:paraId="14A8B18F" w14:textId="77777777" w:rsidR="00860574" w:rsidRPr="00860574" w:rsidRDefault="00860574" w:rsidP="00860574">
            <w:pPr>
              <w:jc w:val="center"/>
              <w:rPr>
                <w:rFonts w:ascii="Calibri" w:eastAsia="Calibri" w:hAnsi="Calibri"/>
                <w:color w:val="00000A"/>
                <w:sz w:val="20"/>
                <w:szCs w:val="20"/>
                <w:lang w:val="es-SV"/>
              </w:rPr>
            </w:pPr>
          </w:p>
        </w:tc>
        <w:tc>
          <w:tcPr>
            <w:tcW w:w="1275" w:type="dxa"/>
          </w:tcPr>
          <w:p w14:paraId="26B07BFD" w14:textId="77777777" w:rsidR="00860574" w:rsidRPr="00860574" w:rsidRDefault="00860574" w:rsidP="00860574">
            <w:pPr>
              <w:jc w:val="center"/>
              <w:rPr>
                <w:rFonts w:ascii="Calibri" w:eastAsia="Calibri" w:hAnsi="Calibri" w:cs="Calibri"/>
                <w:b/>
                <w:bCs/>
                <w:color w:val="000000"/>
                <w:sz w:val="20"/>
                <w:szCs w:val="20"/>
                <w:lang w:val="es-SV"/>
              </w:rPr>
            </w:pPr>
            <w:r w:rsidRPr="00860574">
              <w:rPr>
                <w:rFonts w:ascii="Calibri" w:eastAsia="Calibri" w:hAnsi="Calibri" w:cs="Calibri"/>
                <w:b/>
                <w:bCs/>
                <w:color w:val="000000"/>
                <w:sz w:val="20"/>
                <w:szCs w:val="20"/>
                <w:lang w:val="es-SV"/>
              </w:rPr>
              <w:t>INDICADOR</w:t>
            </w:r>
          </w:p>
          <w:p w14:paraId="5B9165DC" w14:textId="77777777" w:rsidR="00860574" w:rsidRPr="00860574" w:rsidRDefault="00860574" w:rsidP="00860574">
            <w:pPr>
              <w:jc w:val="center"/>
              <w:rPr>
                <w:rFonts w:ascii="Calibri" w:eastAsia="Calibri" w:hAnsi="Calibri"/>
                <w:color w:val="00000A"/>
                <w:sz w:val="20"/>
                <w:szCs w:val="20"/>
                <w:lang w:val="es-SV"/>
              </w:rPr>
            </w:pPr>
          </w:p>
        </w:tc>
        <w:tc>
          <w:tcPr>
            <w:tcW w:w="1560" w:type="dxa"/>
          </w:tcPr>
          <w:p w14:paraId="73FD97AA" w14:textId="77777777" w:rsidR="00860574" w:rsidRPr="00860574" w:rsidRDefault="00860574" w:rsidP="00860574">
            <w:pPr>
              <w:jc w:val="center"/>
              <w:rPr>
                <w:rFonts w:ascii="Calibri" w:eastAsia="Calibri" w:hAnsi="Calibri" w:cs="Calibri"/>
                <w:b/>
                <w:bCs/>
                <w:color w:val="000000"/>
                <w:sz w:val="20"/>
                <w:szCs w:val="20"/>
                <w:lang w:val="es-SV"/>
              </w:rPr>
            </w:pPr>
            <w:r w:rsidRPr="00860574">
              <w:rPr>
                <w:rFonts w:ascii="Calibri" w:eastAsia="Calibri" w:hAnsi="Calibri" w:cs="Calibri"/>
                <w:b/>
                <w:bCs/>
                <w:color w:val="000000"/>
                <w:sz w:val="20"/>
                <w:szCs w:val="20"/>
                <w:lang w:val="es-SV"/>
              </w:rPr>
              <w:t>ACTIVIDADES</w:t>
            </w:r>
          </w:p>
          <w:p w14:paraId="62B0406E" w14:textId="77777777" w:rsidR="00860574" w:rsidRPr="00860574" w:rsidRDefault="00860574" w:rsidP="00860574">
            <w:pPr>
              <w:jc w:val="center"/>
              <w:rPr>
                <w:rFonts w:ascii="Calibri" w:eastAsia="Calibri" w:hAnsi="Calibri"/>
                <w:color w:val="00000A"/>
                <w:sz w:val="20"/>
                <w:szCs w:val="20"/>
                <w:lang w:val="es-SV"/>
              </w:rPr>
            </w:pPr>
          </w:p>
        </w:tc>
        <w:tc>
          <w:tcPr>
            <w:tcW w:w="1842" w:type="dxa"/>
          </w:tcPr>
          <w:p w14:paraId="1EA4968D" w14:textId="77777777" w:rsidR="00860574" w:rsidRPr="00860574" w:rsidRDefault="00860574" w:rsidP="00860574">
            <w:pPr>
              <w:jc w:val="center"/>
              <w:rPr>
                <w:rFonts w:ascii="Calibri" w:eastAsia="Calibri" w:hAnsi="Calibri" w:cs="Calibri"/>
                <w:b/>
                <w:bCs/>
                <w:color w:val="000000"/>
                <w:sz w:val="20"/>
                <w:szCs w:val="20"/>
                <w:lang w:val="es-SV"/>
              </w:rPr>
            </w:pPr>
            <w:r w:rsidRPr="00860574">
              <w:rPr>
                <w:rFonts w:ascii="Calibri" w:eastAsia="Calibri" w:hAnsi="Calibri" w:cs="Calibri"/>
                <w:b/>
                <w:bCs/>
                <w:color w:val="000000"/>
                <w:sz w:val="20"/>
                <w:szCs w:val="20"/>
                <w:lang w:val="es-SV"/>
              </w:rPr>
              <w:t>REQUERIMIENTOS</w:t>
            </w:r>
          </w:p>
          <w:p w14:paraId="2B3069DA" w14:textId="77777777" w:rsidR="00860574" w:rsidRPr="00860574" w:rsidRDefault="00860574" w:rsidP="00860574">
            <w:pPr>
              <w:jc w:val="center"/>
              <w:rPr>
                <w:rFonts w:ascii="Calibri" w:eastAsia="Calibri" w:hAnsi="Calibri"/>
                <w:color w:val="00000A"/>
                <w:sz w:val="20"/>
                <w:szCs w:val="20"/>
                <w:lang w:val="es-SV"/>
              </w:rPr>
            </w:pPr>
          </w:p>
        </w:tc>
        <w:tc>
          <w:tcPr>
            <w:tcW w:w="1843" w:type="dxa"/>
          </w:tcPr>
          <w:p w14:paraId="7B59A6BC" w14:textId="77777777" w:rsidR="00860574" w:rsidRPr="00860574" w:rsidRDefault="00860574" w:rsidP="00860574">
            <w:pPr>
              <w:jc w:val="center"/>
              <w:rPr>
                <w:rFonts w:ascii="Calibri" w:eastAsia="Calibri" w:hAnsi="Calibri" w:cs="Calibri"/>
                <w:b/>
                <w:bCs/>
                <w:color w:val="000000"/>
                <w:sz w:val="20"/>
                <w:szCs w:val="20"/>
                <w:lang w:val="es-SV"/>
              </w:rPr>
            </w:pPr>
            <w:r w:rsidRPr="00860574">
              <w:rPr>
                <w:rFonts w:ascii="Calibri" w:eastAsia="Calibri" w:hAnsi="Calibri" w:cs="Calibri"/>
                <w:b/>
                <w:bCs/>
                <w:color w:val="000000"/>
                <w:sz w:val="20"/>
                <w:szCs w:val="20"/>
                <w:lang w:val="es-SV"/>
              </w:rPr>
              <w:t>COORDINACION</w:t>
            </w:r>
          </w:p>
          <w:p w14:paraId="395E72A2" w14:textId="77777777" w:rsidR="00860574" w:rsidRPr="00860574" w:rsidRDefault="00860574" w:rsidP="00860574">
            <w:pPr>
              <w:jc w:val="center"/>
              <w:rPr>
                <w:rFonts w:ascii="Calibri" w:eastAsia="Calibri" w:hAnsi="Calibri"/>
                <w:color w:val="00000A"/>
                <w:sz w:val="20"/>
                <w:szCs w:val="20"/>
                <w:lang w:val="es-SV"/>
              </w:rPr>
            </w:pPr>
          </w:p>
        </w:tc>
        <w:tc>
          <w:tcPr>
            <w:tcW w:w="284" w:type="dxa"/>
          </w:tcPr>
          <w:p w14:paraId="77607FE6"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E</w:t>
            </w:r>
          </w:p>
        </w:tc>
        <w:tc>
          <w:tcPr>
            <w:tcW w:w="283" w:type="dxa"/>
          </w:tcPr>
          <w:p w14:paraId="4C178C98"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F</w:t>
            </w:r>
          </w:p>
        </w:tc>
        <w:tc>
          <w:tcPr>
            <w:tcW w:w="425" w:type="dxa"/>
          </w:tcPr>
          <w:p w14:paraId="3E798EBE"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M</w:t>
            </w:r>
          </w:p>
        </w:tc>
        <w:tc>
          <w:tcPr>
            <w:tcW w:w="284" w:type="dxa"/>
          </w:tcPr>
          <w:p w14:paraId="5865DB99"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A</w:t>
            </w:r>
          </w:p>
        </w:tc>
        <w:tc>
          <w:tcPr>
            <w:tcW w:w="425" w:type="dxa"/>
          </w:tcPr>
          <w:p w14:paraId="56A66ED9"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M</w:t>
            </w:r>
          </w:p>
        </w:tc>
        <w:tc>
          <w:tcPr>
            <w:tcW w:w="284" w:type="dxa"/>
          </w:tcPr>
          <w:p w14:paraId="49F754BF"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J</w:t>
            </w:r>
          </w:p>
        </w:tc>
        <w:tc>
          <w:tcPr>
            <w:tcW w:w="283" w:type="dxa"/>
          </w:tcPr>
          <w:p w14:paraId="307AFC07"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J</w:t>
            </w:r>
          </w:p>
        </w:tc>
        <w:tc>
          <w:tcPr>
            <w:tcW w:w="284" w:type="dxa"/>
          </w:tcPr>
          <w:p w14:paraId="79236DCF"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A</w:t>
            </w:r>
          </w:p>
        </w:tc>
        <w:tc>
          <w:tcPr>
            <w:tcW w:w="283" w:type="dxa"/>
          </w:tcPr>
          <w:p w14:paraId="5F389329"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S</w:t>
            </w:r>
          </w:p>
        </w:tc>
        <w:tc>
          <w:tcPr>
            <w:tcW w:w="372" w:type="dxa"/>
          </w:tcPr>
          <w:p w14:paraId="18727A91"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O</w:t>
            </w:r>
          </w:p>
        </w:tc>
        <w:tc>
          <w:tcPr>
            <w:tcW w:w="359" w:type="dxa"/>
            <w:gridSpan w:val="2"/>
          </w:tcPr>
          <w:p w14:paraId="7AD4CB03"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N</w:t>
            </w:r>
          </w:p>
        </w:tc>
        <w:tc>
          <w:tcPr>
            <w:tcW w:w="352" w:type="dxa"/>
            <w:gridSpan w:val="2"/>
          </w:tcPr>
          <w:p w14:paraId="507D3716"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D</w:t>
            </w:r>
          </w:p>
        </w:tc>
      </w:tr>
      <w:tr w:rsidR="00860574" w:rsidRPr="00860574" w14:paraId="1C5BA615" w14:textId="77777777" w:rsidTr="00004431">
        <w:trPr>
          <w:trHeight w:val="417"/>
        </w:trPr>
        <w:tc>
          <w:tcPr>
            <w:tcW w:w="492" w:type="dxa"/>
          </w:tcPr>
          <w:p w14:paraId="04D4C1A3"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1</w:t>
            </w:r>
          </w:p>
        </w:tc>
        <w:tc>
          <w:tcPr>
            <w:tcW w:w="2344" w:type="dxa"/>
          </w:tcPr>
          <w:p w14:paraId="71154614"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Desarrollar estrategias de comunicación efectiva que mejoren la imagen de la Municipalidad.</w:t>
            </w:r>
          </w:p>
        </w:tc>
        <w:tc>
          <w:tcPr>
            <w:tcW w:w="1701" w:type="dxa"/>
          </w:tcPr>
          <w:p w14:paraId="582E727D"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 xml:space="preserve">Colocar la imagen de la municipalidad como una gestión eficiente al servicio de la población. </w:t>
            </w:r>
          </w:p>
        </w:tc>
        <w:tc>
          <w:tcPr>
            <w:tcW w:w="1275" w:type="dxa"/>
          </w:tcPr>
          <w:p w14:paraId="08EAFDC1"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La receptividad de la población con la información brindada</w:t>
            </w:r>
          </w:p>
        </w:tc>
        <w:tc>
          <w:tcPr>
            <w:tcW w:w="1560" w:type="dxa"/>
          </w:tcPr>
          <w:p w14:paraId="3A158E82"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Crear artes y publicaciones de carácter informativa de las actividades municipales.</w:t>
            </w:r>
          </w:p>
        </w:tc>
        <w:tc>
          <w:tcPr>
            <w:tcW w:w="1842" w:type="dxa"/>
          </w:tcPr>
          <w:p w14:paraId="6808F04F"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Equipo fotográfico y tecnológico de la unidad.</w:t>
            </w:r>
          </w:p>
        </w:tc>
        <w:tc>
          <w:tcPr>
            <w:tcW w:w="1843" w:type="dxa"/>
          </w:tcPr>
          <w:p w14:paraId="39F7F3CC"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Unidad Ambiental</w:t>
            </w:r>
          </w:p>
          <w:p w14:paraId="78509E91"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Cuadrilla de mantenimiento</w:t>
            </w:r>
          </w:p>
          <w:p w14:paraId="47E00920"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Unidad de deporte</w:t>
            </w:r>
          </w:p>
          <w:p w14:paraId="78CAF28E"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Unidad de proyectos y caminos vecinales</w:t>
            </w:r>
          </w:p>
        </w:tc>
        <w:tc>
          <w:tcPr>
            <w:tcW w:w="284" w:type="dxa"/>
            <w:shd w:val="clear" w:color="auto" w:fill="BFBFBF" w:themeFill="background1" w:themeFillShade="BF"/>
          </w:tcPr>
          <w:p w14:paraId="1CC81AF0"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50%</w:t>
            </w:r>
          </w:p>
        </w:tc>
        <w:tc>
          <w:tcPr>
            <w:tcW w:w="283" w:type="dxa"/>
          </w:tcPr>
          <w:p w14:paraId="43BE2BA6" w14:textId="77777777" w:rsidR="00860574" w:rsidRPr="00860574" w:rsidRDefault="00860574" w:rsidP="00860574">
            <w:pPr>
              <w:rPr>
                <w:rFonts w:ascii="Calibri" w:eastAsia="Calibri" w:hAnsi="Calibri"/>
                <w:color w:val="00000A"/>
                <w:lang w:val="es-SV"/>
              </w:rPr>
            </w:pPr>
          </w:p>
        </w:tc>
        <w:tc>
          <w:tcPr>
            <w:tcW w:w="425" w:type="dxa"/>
          </w:tcPr>
          <w:p w14:paraId="719D5D90" w14:textId="77777777" w:rsidR="00860574" w:rsidRPr="00860574" w:rsidRDefault="00860574" w:rsidP="00860574">
            <w:pPr>
              <w:rPr>
                <w:rFonts w:ascii="Calibri" w:eastAsia="Calibri" w:hAnsi="Calibri"/>
                <w:color w:val="00000A"/>
                <w:lang w:val="es-SV"/>
              </w:rPr>
            </w:pPr>
          </w:p>
        </w:tc>
        <w:tc>
          <w:tcPr>
            <w:tcW w:w="284" w:type="dxa"/>
          </w:tcPr>
          <w:p w14:paraId="3D1B4A7C" w14:textId="77777777" w:rsidR="00860574" w:rsidRPr="00860574" w:rsidRDefault="00860574" w:rsidP="00860574">
            <w:pPr>
              <w:rPr>
                <w:rFonts w:ascii="Calibri" w:eastAsia="Calibri" w:hAnsi="Calibri"/>
                <w:color w:val="00000A"/>
                <w:lang w:val="es-SV"/>
              </w:rPr>
            </w:pPr>
          </w:p>
        </w:tc>
        <w:tc>
          <w:tcPr>
            <w:tcW w:w="425" w:type="dxa"/>
          </w:tcPr>
          <w:p w14:paraId="5B05438C" w14:textId="77777777" w:rsidR="00860574" w:rsidRPr="00860574" w:rsidRDefault="00860574" w:rsidP="00860574">
            <w:pPr>
              <w:rPr>
                <w:rFonts w:ascii="Calibri" w:eastAsia="Calibri" w:hAnsi="Calibri"/>
                <w:color w:val="00000A"/>
                <w:lang w:val="es-SV"/>
              </w:rPr>
            </w:pPr>
          </w:p>
        </w:tc>
        <w:tc>
          <w:tcPr>
            <w:tcW w:w="284" w:type="dxa"/>
            <w:shd w:val="clear" w:color="auto" w:fill="BFBFBF" w:themeFill="background1" w:themeFillShade="BF"/>
          </w:tcPr>
          <w:p w14:paraId="73FD3D27"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50%</w:t>
            </w:r>
          </w:p>
        </w:tc>
        <w:tc>
          <w:tcPr>
            <w:tcW w:w="283" w:type="dxa"/>
          </w:tcPr>
          <w:p w14:paraId="55200591" w14:textId="77777777" w:rsidR="00860574" w:rsidRPr="00860574" w:rsidRDefault="00860574" w:rsidP="00860574">
            <w:pPr>
              <w:rPr>
                <w:rFonts w:ascii="Calibri" w:eastAsia="Calibri" w:hAnsi="Calibri"/>
                <w:color w:val="00000A"/>
                <w:lang w:val="es-SV"/>
              </w:rPr>
            </w:pPr>
          </w:p>
        </w:tc>
        <w:tc>
          <w:tcPr>
            <w:tcW w:w="284" w:type="dxa"/>
          </w:tcPr>
          <w:p w14:paraId="48826404" w14:textId="77777777" w:rsidR="00860574" w:rsidRPr="00860574" w:rsidRDefault="00860574" w:rsidP="00860574">
            <w:pPr>
              <w:rPr>
                <w:rFonts w:ascii="Calibri" w:eastAsia="Calibri" w:hAnsi="Calibri"/>
                <w:color w:val="00000A"/>
                <w:lang w:val="es-SV"/>
              </w:rPr>
            </w:pPr>
          </w:p>
        </w:tc>
        <w:tc>
          <w:tcPr>
            <w:tcW w:w="283" w:type="dxa"/>
          </w:tcPr>
          <w:p w14:paraId="4D43CD36" w14:textId="77777777" w:rsidR="00860574" w:rsidRPr="00860574" w:rsidRDefault="00860574" w:rsidP="00860574">
            <w:pPr>
              <w:rPr>
                <w:rFonts w:ascii="Calibri" w:eastAsia="Calibri" w:hAnsi="Calibri"/>
                <w:color w:val="00000A"/>
                <w:lang w:val="es-SV"/>
              </w:rPr>
            </w:pPr>
          </w:p>
        </w:tc>
        <w:tc>
          <w:tcPr>
            <w:tcW w:w="398" w:type="dxa"/>
            <w:gridSpan w:val="2"/>
          </w:tcPr>
          <w:p w14:paraId="3D246FB4" w14:textId="77777777" w:rsidR="00860574" w:rsidRPr="00860574" w:rsidRDefault="00860574" w:rsidP="00860574">
            <w:pPr>
              <w:rPr>
                <w:rFonts w:ascii="Calibri" w:eastAsia="Calibri" w:hAnsi="Calibri"/>
                <w:color w:val="00000A"/>
                <w:lang w:val="es-SV"/>
              </w:rPr>
            </w:pPr>
          </w:p>
        </w:tc>
        <w:tc>
          <w:tcPr>
            <w:tcW w:w="342" w:type="dxa"/>
            <w:gridSpan w:val="2"/>
          </w:tcPr>
          <w:p w14:paraId="39DE1320" w14:textId="77777777" w:rsidR="00860574" w:rsidRPr="00860574" w:rsidRDefault="00860574" w:rsidP="00860574">
            <w:pPr>
              <w:rPr>
                <w:rFonts w:ascii="Calibri" w:eastAsia="Calibri" w:hAnsi="Calibri"/>
                <w:color w:val="00000A"/>
                <w:lang w:val="es-SV"/>
              </w:rPr>
            </w:pPr>
          </w:p>
        </w:tc>
        <w:tc>
          <w:tcPr>
            <w:tcW w:w="343" w:type="dxa"/>
          </w:tcPr>
          <w:p w14:paraId="17907816" w14:textId="77777777" w:rsidR="00860574" w:rsidRPr="00860574" w:rsidRDefault="00860574" w:rsidP="00860574">
            <w:pPr>
              <w:rPr>
                <w:rFonts w:ascii="Calibri" w:eastAsia="Calibri" w:hAnsi="Calibri"/>
                <w:color w:val="00000A"/>
                <w:lang w:val="es-SV"/>
              </w:rPr>
            </w:pPr>
          </w:p>
        </w:tc>
      </w:tr>
      <w:tr w:rsidR="00860574" w:rsidRPr="00860574" w14:paraId="0A7F4C3C" w14:textId="77777777" w:rsidTr="00004431">
        <w:trPr>
          <w:trHeight w:val="411"/>
        </w:trPr>
        <w:tc>
          <w:tcPr>
            <w:tcW w:w="492" w:type="dxa"/>
          </w:tcPr>
          <w:p w14:paraId="02FF2F0D"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lastRenderedPageBreak/>
              <w:t>2</w:t>
            </w:r>
          </w:p>
        </w:tc>
        <w:tc>
          <w:tcPr>
            <w:tcW w:w="2344" w:type="dxa"/>
          </w:tcPr>
          <w:p w14:paraId="12BCBAC6"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Elaborar proyectos audiovisuales, gráficos, diseños y documentos de carácter informativo sobre el trabajo de la Municipalidad</w:t>
            </w:r>
          </w:p>
        </w:tc>
        <w:tc>
          <w:tcPr>
            <w:tcW w:w="1701" w:type="dxa"/>
          </w:tcPr>
          <w:p w14:paraId="6D56087C"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Lograr un mayor alcance del contenido posteado.</w:t>
            </w:r>
          </w:p>
        </w:tc>
        <w:tc>
          <w:tcPr>
            <w:tcW w:w="1275" w:type="dxa"/>
          </w:tcPr>
          <w:p w14:paraId="189063A0"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Estadísticas brindadas por cada red social.</w:t>
            </w:r>
          </w:p>
        </w:tc>
        <w:tc>
          <w:tcPr>
            <w:tcW w:w="1560" w:type="dxa"/>
          </w:tcPr>
          <w:p w14:paraId="764ABE39"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Crear artes o líneas gráficas que nos identifiquen como Municipalidad</w:t>
            </w:r>
          </w:p>
        </w:tc>
        <w:tc>
          <w:tcPr>
            <w:tcW w:w="1842" w:type="dxa"/>
          </w:tcPr>
          <w:p w14:paraId="2C708D64"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Equipo fotográfico y tecnológico de la unidad.</w:t>
            </w:r>
          </w:p>
        </w:tc>
        <w:tc>
          <w:tcPr>
            <w:tcW w:w="1843" w:type="dxa"/>
          </w:tcPr>
          <w:p w14:paraId="74ECF264"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Unidad de Comunicaciones.</w:t>
            </w:r>
          </w:p>
        </w:tc>
        <w:tc>
          <w:tcPr>
            <w:tcW w:w="284" w:type="dxa"/>
            <w:shd w:val="clear" w:color="auto" w:fill="BFBFBF" w:themeFill="background1" w:themeFillShade="BF"/>
          </w:tcPr>
          <w:p w14:paraId="411BE7F4"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283" w:type="dxa"/>
            <w:shd w:val="clear" w:color="auto" w:fill="BFBFBF" w:themeFill="background1" w:themeFillShade="BF"/>
          </w:tcPr>
          <w:p w14:paraId="669E5EC5"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425" w:type="dxa"/>
            <w:shd w:val="clear" w:color="auto" w:fill="BFBFBF" w:themeFill="background1" w:themeFillShade="BF"/>
          </w:tcPr>
          <w:p w14:paraId="64A69151"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284" w:type="dxa"/>
            <w:shd w:val="clear" w:color="auto" w:fill="BFBFBF" w:themeFill="background1" w:themeFillShade="BF"/>
          </w:tcPr>
          <w:p w14:paraId="6521C3E3"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425" w:type="dxa"/>
            <w:shd w:val="clear" w:color="auto" w:fill="BFBFBF" w:themeFill="background1" w:themeFillShade="BF"/>
          </w:tcPr>
          <w:p w14:paraId="5B64D825"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284" w:type="dxa"/>
            <w:shd w:val="clear" w:color="auto" w:fill="BFBFBF" w:themeFill="background1" w:themeFillShade="BF"/>
          </w:tcPr>
          <w:p w14:paraId="46C4E6DF"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283" w:type="dxa"/>
            <w:shd w:val="clear" w:color="auto" w:fill="BFBFBF" w:themeFill="background1" w:themeFillShade="BF"/>
          </w:tcPr>
          <w:p w14:paraId="0AD9D447"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284" w:type="dxa"/>
            <w:shd w:val="clear" w:color="auto" w:fill="BFBFBF" w:themeFill="background1" w:themeFillShade="BF"/>
          </w:tcPr>
          <w:p w14:paraId="61B16469"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283" w:type="dxa"/>
            <w:shd w:val="clear" w:color="auto" w:fill="BFBFBF" w:themeFill="background1" w:themeFillShade="BF"/>
          </w:tcPr>
          <w:p w14:paraId="6D65E7F5"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398" w:type="dxa"/>
            <w:gridSpan w:val="2"/>
            <w:shd w:val="clear" w:color="auto" w:fill="BFBFBF" w:themeFill="background1" w:themeFillShade="BF"/>
          </w:tcPr>
          <w:p w14:paraId="79809DB5"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342" w:type="dxa"/>
            <w:gridSpan w:val="2"/>
            <w:shd w:val="clear" w:color="auto" w:fill="BFBFBF" w:themeFill="background1" w:themeFillShade="BF"/>
          </w:tcPr>
          <w:p w14:paraId="562F24C2"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c>
          <w:tcPr>
            <w:tcW w:w="343" w:type="dxa"/>
            <w:shd w:val="clear" w:color="auto" w:fill="BFBFBF" w:themeFill="background1" w:themeFillShade="BF"/>
          </w:tcPr>
          <w:p w14:paraId="69A217FE"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8.33%</w:t>
            </w:r>
          </w:p>
        </w:tc>
      </w:tr>
      <w:tr w:rsidR="00860574" w:rsidRPr="00860574" w14:paraId="69FB2CBC" w14:textId="77777777" w:rsidTr="00004431">
        <w:trPr>
          <w:trHeight w:val="417"/>
        </w:trPr>
        <w:tc>
          <w:tcPr>
            <w:tcW w:w="492" w:type="dxa"/>
          </w:tcPr>
          <w:p w14:paraId="509C4EEC"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3</w:t>
            </w:r>
          </w:p>
        </w:tc>
        <w:tc>
          <w:tcPr>
            <w:tcW w:w="2344" w:type="dxa"/>
          </w:tcPr>
          <w:p w14:paraId="178C8542"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Coordinar con medios de comunicación escrita y audiovisual local y nacional para dar a conocer las actividades que realiza la municipalidad.</w:t>
            </w:r>
          </w:p>
        </w:tc>
        <w:tc>
          <w:tcPr>
            <w:tcW w:w="1701" w:type="dxa"/>
          </w:tcPr>
          <w:p w14:paraId="04E1006F"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Dar a conocer el trabajo municipal de la actual administración y demás actividades involucradas.</w:t>
            </w:r>
          </w:p>
        </w:tc>
        <w:tc>
          <w:tcPr>
            <w:tcW w:w="1275" w:type="dxa"/>
          </w:tcPr>
          <w:p w14:paraId="46DA526E"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Que la actividad planificada sea informada en los diferentes medios que asistan.</w:t>
            </w:r>
          </w:p>
        </w:tc>
        <w:tc>
          <w:tcPr>
            <w:tcW w:w="1560" w:type="dxa"/>
          </w:tcPr>
          <w:p w14:paraId="409910F7"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Conferencias de prensa e invitaciones a actividades relevantes.</w:t>
            </w:r>
          </w:p>
        </w:tc>
        <w:tc>
          <w:tcPr>
            <w:tcW w:w="1842" w:type="dxa"/>
          </w:tcPr>
          <w:p w14:paraId="4B2CA6C0"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Equipo fotográfico y tecnológico de la unidad.</w:t>
            </w:r>
          </w:p>
        </w:tc>
        <w:tc>
          <w:tcPr>
            <w:tcW w:w="1843" w:type="dxa"/>
          </w:tcPr>
          <w:p w14:paraId="0B05F77C"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Unidad de Comunicaciones.</w:t>
            </w:r>
          </w:p>
        </w:tc>
        <w:tc>
          <w:tcPr>
            <w:tcW w:w="284" w:type="dxa"/>
          </w:tcPr>
          <w:p w14:paraId="7EF3FA74" w14:textId="77777777" w:rsidR="00860574" w:rsidRPr="00860574" w:rsidRDefault="00860574" w:rsidP="00860574">
            <w:pPr>
              <w:rPr>
                <w:rFonts w:ascii="Calibri" w:eastAsia="Calibri" w:hAnsi="Calibri"/>
                <w:color w:val="00000A"/>
                <w:lang w:val="es-SV"/>
              </w:rPr>
            </w:pPr>
          </w:p>
        </w:tc>
        <w:tc>
          <w:tcPr>
            <w:tcW w:w="283" w:type="dxa"/>
          </w:tcPr>
          <w:p w14:paraId="70DC2CFF" w14:textId="77777777" w:rsidR="00860574" w:rsidRPr="00860574" w:rsidRDefault="00860574" w:rsidP="00860574">
            <w:pPr>
              <w:rPr>
                <w:rFonts w:ascii="Calibri" w:eastAsia="Calibri" w:hAnsi="Calibri"/>
                <w:color w:val="00000A"/>
                <w:lang w:val="es-SV"/>
              </w:rPr>
            </w:pPr>
          </w:p>
        </w:tc>
        <w:tc>
          <w:tcPr>
            <w:tcW w:w="425" w:type="dxa"/>
          </w:tcPr>
          <w:p w14:paraId="49B73264" w14:textId="77777777" w:rsidR="00860574" w:rsidRPr="00860574" w:rsidRDefault="00860574" w:rsidP="00860574">
            <w:pPr>
              <w:rPr>
                <w:rFonts w:ascii="Calibri" w:eastAsia="Calibri" w:hAnsi="Calibri"/>
                <w:color w:val="00000A"/>
                <w:lang w:val="es-SV"/>
              </w:rPr>
            </w:pPr>
          </w:p>
        </w:tc>
        <w:tc>
          <w:tcPr>
            <w:tcW w:w="284" w:type="dxa"/>
          </w:tcPr>
          <w:p w14:paraId="1414F4A2" w14:textId="77777777" w:rsidR="00860574" w:rsidRPr="00860574" w:rsidRDefault="00860574" w:rsidP="00860574">
            <w:pPr>
              <w:rPr>
                <w:rFonts w:ascii="Calibri" w:eastAsia="Calibri" w:hAnsi="Calibri"/>
                <w:color w:val="00000A"/>
                <w:lang w:val="es-SV"/>
              </w:rPr>
            </w:pPr>
          </w:p>
        </w:tc>
        <w:tc>
          <w:tcPr>
            <w:tcW w:w="425" w:type="dxa"/>
            <w:shd w:val="clear" w:color="auto" w:fill="BFBFBF" w:themeFill="background1" w:themeFillShade="BF"/>
          </w:tcPr>
          <w:p w14:paraId="02F99737"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50%</w:t>
            </w:r>
          </w:p>
        </w:tc>
        <w:tc>
          <w:tcPr>
            <w:tcW w:w="284" w:type="dxa"/>
          </w:tcPr>
          <w:p w14:paraId="3C2ABA79" w14:textId="77777777" w:rsidR="00860574" w:rsidRPr="00860574" w:rsidRDefault="00860574" w:rsidP="00860574">
            <w:pPr>
              <w:rPr>
                <w:rFonts w:ascii="Calibri" w:eastAsia="Calibri" w:hAnsi="Calibri"/>
                <w:color w:val="00000A"/>
                <w:lang w:val="es-SV"/>
              </w:rPr>
            </w:pPr>
          </w:p>
        </w:tc>
        <w:tc>
          <w:tcPr>
            <w:tcW w:w="283" w:type="dxa"/>
          </w:tcPr>
          <w:p w14:paraId="4E409537" w14:textId="77777777" w:rsidR="00860574" w:rsidRPr="00860574" w:rsidRDefault="00860574" w:rsidP="00860574">
            <w:pPr>
              <w:rPr>
                <w:rFonts w:ascii="Calibri" w:eastAsia="Calibri" w:hAnsi="Calibri"/>
                <w:color w:val="00000A"/>
                <w:lang w:val="es-SV"/>
              </w:rPr>
            </w:pPr>
          </w:p>
        </w:tc>
        <w:tc>
          <w:tcPr>
            <w:tcW w:w="284" w:type="dxa"/>
          </w:tcPr>
          <w:p w14:paraId="1EA946FC" w14:textId="77777777" w:rsidR="00860574" w:rsidRPr="00860574" w:rsidRDefault="00860574" w:rsidP="00860574">
            <w:pPr>
              <w:rPr>
                <w:rFonts w:ascii="Calibri" w:eastAsia="Calibri" w:hAnsi="Calibri"/>
                <w:color w:val="00000A"/>
                <w:lang w:val="es-SV"/>
              </w:rPr>
            </w:pPr>
          </w:p>
        </w:tc>
        <w:tc>
          <w:tcPr>
            <w:tcW w:w="283" w:type="dxa"/>
          </w:tcPr>
          <w:p w14:paraId="5F14E984" w14:textId="77777777" w:rsidR="00860574" w:rsidRPr="00860574" w:rsidRDefault="00860574" w:rsidP="00860574">
            <w:pPr>
              <w:rPr>
                <w:rFonts w:ascii="Calibri" w:eastAsia="Calibri" w:hAnsi="Calibri"/>
                <w:color w:val="00000A"/>
                <w:lang w:val="es-SV"/>
              </w:rPr>
            </w:pPr>
          </w:p>
        </w:tc>
        <w:tc>
          <w:tcPr>
            <w:tcW w:w="398" w:type="dxa"/>
            <w:gridSpan w:val="2"/>
          </w:tcPr>
          <w:p w14:paraId="404F6118" w14:textId="77777777" w:rsidR="00860574" w:rsidRPr="00860574" w:rsidRDefault="00860574" w:rsidP="00860574">
            <w:pPr>
              <w:rPr>
                <w:rFonts w:ascii="Calibri" w:eastAsia="Calibri" w:hAnsi="Calibri"/>
                <w:color w:val="00000A"/>
                <w:lang w:val="es-SV"/>
              </w:rPr>
            </w:pPr>
          </w:p>
        </w:tc>
        <w:tc>
          <w:tcPr>
            <w:tcW w:w="342" w:type="dxa"/>
            <w:gridSpan w:val="2"/>
            <w:shd w:val="clear" w:color="auto" w:fill="BFBFBF" w:themeFill="background1" w:themeFillShade="BF"/>
          </w:tcPr>
          <w:p w14:paraId="404C9E06" w14:textId="77777777" w:rsidR="00860574" w:rsidRPr="00860574" w:rsidRDefault="00860574" w:rsidP="00860574">
            <w:pPr>
              <w:rPr>
                <w:rFonts w:ascii="Calibri" w:eastAsia="Calibri" w:hAnsi="Calibri"/>
                <w:color w:val="00000A"/>
                <w:lang w:val="es-SV"/>
              </w:rPr>
            </w:pPr>
            <w:r w:rsidRPr="00860574">
              <w:rPr>
                <w:rFonts w:ascii="Calibri" w:eastAsia="Calibri" w:hAnsi="Calibri"/>
                <w:color w:val="00000A"/>
                <w:lang w:val="es-SV"/>
              </w:rPr>
              <w:t>50%</w:t>
            </w:r>
          </w:p>
        </w:tc>
        <w:tc>
          <w:tcPr>
            <w:tcW w:w="343" w:type="dxa"/>
          </w:tcPr>
          <w:p w14:paraId="565730E2" w14:textId="77777777" w:rsidR="00860574" w:rsidRPr="00860574" w:rsidRDefault="00860574" w:rsidP="00860574">
            <w:pPr>
              <w:rPr>
                <w:rFonts w:ascii="Calibri" w:eastAsia="Calibri" w:hAnsi="Calibri"/>
                <w:color w:val="00000A"/>
                <w:lang w:val="es-SV"/>
              </w:rPr>
            </w:pPr>
          </w:p>
        </w:tc>
      </w:tr>
      <w:tr w:rsidR="00860574" w:rsidRPr="00860574" w14:paraId="7F2260FB" w14:textId="77777777" w:rsidTr="00004431">
        <w:trPr>
          <w:trHeight w:val="423"/>
        </w:trPr>
        <w:tc>
          <w:tcPr>
            <w:tcW w:w="492" w:type="dxa"/>
          </w:tcPr>
          <w:p w14:paraId="63F011F2" w14:textId="77777777" w:rsidR="00860574" w:rsidRPr="00860574" w:rsidRDefault="00860574" w:rsidP="00860574">
            <w:pPr>
              <w:rPr>
                <w:rFonts w:ascii="Calibri" w:eastAsia="Calibri" w:hAnsi="Calibri"/>
                <w:color w:val="00000A"/>
                <w:lang w:val="es-SV"/>
              </w:rPr>
            </w:pPr>
          </w:p>
        </w:tc>
        <w:tc>
          <w:tcPr>
            <w:tcW w:w="2344" w:type="dxa"/>
          </w:tcPr>
          <w:p w14:paraId="0BED4F1A" w14:textId="77777777" w:rsidR="00860574" w:rsidRPr="00860574" w:rsidRDefault="00860574" w:rsidP="00860574">
            <w:pPr>
              <w:rPr>
                <w:rFonts w:ascii="Calibri" w:eastAsia="Calibri" w:hAnsi="Calibri"/>
                <w:color w:val="00000A"/>
                <w:lang w:val="es-SV"/>
              </w:rPr>
            </w:pPr>
          </w:p>
        </w:tc>
        <w:tc>
          <w:tcPr>
            <w:tcW w:w="1701" w:type="dxa"/>
          </w:tcPr>
          <w:p w14:paraId="2A005849" w14:textId="77777777" w:rsidR="00860574" w:rsidRPr="00860574" w:rsidRDefault="00860574" w:rsidP="00860574">
            <w:pPr>
              <w:rPr>
                <w:rFonts w:ascii="Calibri" w:eastAsia="Calibri" w:hAnsi="Calibri"/>
                <w:color w:val="00000A"/>
                <w:lang w:val="es-SV"/>
              </w:rPr>
            </w:pPr>
          </w:p>
        </w:tc>
        <w:tc>
          <w:tcPr>
            <w:tcW w:w="1275" w:type="dxa"/>
          </w:tcPr>
          <w:p w14:paraId="6A47B911" w14:textId="77777777" w:rsidR="00860574" w:rsidRPr="00860574" w:rsidRDefault="00860574" w:rsidP="00860574">
            <w:pPr>
              <w:rPr>
                <w:rFonts w:ascii="Calibri" w:eastAsia="Calibri" w:hAnsi="Calibri"/>
                <w:color w:val="00000A"/>
                <w:lang w:val="es-SV"/>
              </w:rPr>
            </w:pPr>
          </w:p>
        </w:tc>
        <w:tc>
          <w:tcPr>
            <w:tcW w:w="1560" w:type="dxa"/>
          </w:tcPr>
          <w:p w14:paraId="5C93A521" w14:textId="77777777" w:rsidR="00860574" w:rsidRPr="00860574" w:rsidRDefault="00860574" w:rsidP="00860574">
            <w:pPr>
              <w:rPr>
                <w:rFonts w:ascii="Calibri" w:eastAsia="Calibri" w:hAnsi="Calibri"/>
                <w:color w:val="00000A"/>
                <w:lang w:val="es-SV"/>
              </w:rPr>
            </w:pPr>
          </w:p>
        </w:tc>
        <w:tc>
          <w:tcPr>
            <w:tcW w:w="1842" w:type="dxa"/>
          </w:tcPr>
          <w:p w14:paraId="2732C8AB" w14:textId="77777777" w:rsidR="00860574" w:rsidRPr="00860574" w:rsidRDefault="00860574" w:rsidP="00860574">
            <w:pPr>
              <w:rPr>
                <w:rFonts w:ascii="Calibri" w:eastAsia="Calibri" w:hAnsi="Calibri"/>
                <w:color w:val="00000A"/>
                <w:lang w:val="es-SV"/>
              </w:rPr>
            </w:pPr>
          </w:p>
        </w:tc>
        <w:tc>
          <w:tcPr>
            <w:tcW w:w="1843" w:type="dxa"/>
          </w:tcPr>
          <w:p w14:paraId="62490E41" w14:textId="77777777" w:rsidR="00860574" w:rsidRPr="00860574" w:rsidRDefault="00860574" w:rsidP="00860574">
            <w:pPr>
              <w:rPr>
                <w:rFonts w:ascii="Calibri" w:eastAsia="Calibri" w:hAnsi="Calibri"/>
                <w:color w:val="00000A"/>
                <w:lang w:val="es-SV"/>
              </w:rPr>
            </w:pPr>
          </w:p>
        </w:tc>
        <w:tc>
          <w:tcPr>
            <w:tcW w:w="284" w:type="dxa"/>
            <w:tcBorders>
              <w:bottom w:val="single" w:sz="4" w:space="0" w:color="auto"/>
            </w:tcBorders>
          </w:tcPr>
          <w:p w14:paraId="27B4AE0E" w14:textId="77777777" w:rsidR="00860574" w:rsidRPr="00860574" w:rsidRDefault="00860574" w:rsidP="00860574">
            <w:pPr>
              <w:rPr>
                <w:rFonts w:ascii="Calibri" w:eastAsia="Calibri" w:hAnsi="Calibri"/>
                <w:color w:val="00000A"/>
                <w:lang w:val="es-SV"/>
              </w:rPr>
            </w:pPr>
          </w:p>
        </w:tc>
        <w:tc>
          <w:tcPr>
            <w:tcW w:w="283" w:type="dxa"/>
            <w:tcBorders>
              <w:bottom w:val="single" w:sz="4" w:space="0" w:color="auto"/>
            </w:tcBorders>
          </w:tcPr>
          <w:p w14:paraId="59860BC7" w14:textId="77777777" w:rsidR="00860574" w:rsidRPr="00860574" w:rsidRDefault="00860574" w:rsidP="00860574">
            <w:pPr>
              <w:rPr>
                <w:rFonts w:ascii="Calibri" w:eastAsia="Calibri" w:hAnsi="Calibri"/>
                <w:color w:val="00000A"/>
                <w:lang w:val="es-SV"/>
              </w:rPr>
            </w:pPr>
          </w:p>
        </w:tc>
        <w:tc>
          <w:tcPr>
            <w:tcW w:w="425" w:type="dxa"/>
            <w:tcBorders>
              <w:bottom w:val="single" w:sz="4" w:space="0" w:color="auto"/>
            </w:tcBorders>
          </w:tcPr>
          <w:p w14:paraId="067EB015" w14:textId="77777777" w:rsidR="00860574" w:rsidRPr="00860574" w:rsidRDefault="00860574" w:rsidP="00860574">
            <w:pPr>
              <w:rPr>
                <w:rFonts w:ascii="Calibri" w:eastAsia="Calibri" w:hAnsi="Calibri"/>
                <w:color w:val="00000A"/>
                <w:lang w:val="es-SV"/>
              </w:rPr>
            </w:pPr>
          </w:p>
        </w:tc>
        <w:tc>
          <w:tcPr>
            <w:tcW w:w="284" w:type="dxa"/>
            <w:tcBorders>
              <w:bottom w:val="single" w:sz="4" w:space="0" w:color="auto"/>
            </w:tcBorders>
          </w:tcPr>
          <w:p w14:paraId="4535C07D" w14:textId="77777777" w:rsidR="00860574" w:rsidRPr="00860574" w:rsidRDefault="00860574" w:rsidP="00860574">
            <w:pPr>
              <w:rPr>
                <w:rFonts w:ascii="Calibri" w:eastAsia="Calibri" w:hAnsi="Calibri"/>
                <w:color w:val="00000A"/>
                <w:lang w:val="es-SV"/>
              </w:rPr>
            </w:pPr>
          </w:p>
        </w:tc>
        <w:tc>
          <w:tcPr>
            <w:tcW w:w="425" w:type="dxa"/>
            <w:tcBorders>
              <w:bottom w:val="single" w:sz="4" w:space="0" w:color="auto"/>
            </w:tcBorders>
          </w:tcPr>
          <w:p w14:paraId="3A26515B" w14:textId="77777777" w:rsidR="00860574" w:rsidRPr="00860574" w:rsidRDefault="00860574" w:rsidP="00860574">
            <w:pPr>
              <w:rPr>
                <w:rFonts w:ascii="Calibri" w:eastAsia="Calibri" w:hAnsi="Calibri"/>
                <w:color w:val="00000A"/>
                <w:lang w:val="es-SV"/>
              </w:rPr>
            </w:pPr>
          </w:p>
        </w:tc>
        <w:tc>
          <w:tcPr>
            <w:tcW w:w="284" w:type="dxa"/>
            <w:tcBorders>
              <w:bottom w:val="single" w:sz="4" w:space="0" w:color="auto"/>
            </w:tcBorders>
          </w:tcPr>
          <w:p w14:paraId="6B0BD0A5" w14:textId="77777777" w:rsidR="00860574" w:rsidRPr="00860574" w:rsidRDefault="00860574" w:rsidP="00860574">
            <w:pPr>
              <w:rPr>
                <w:rFonts w:ascii="Calibri" w:eastAsia="Calibri" w:hAnsi="Calibri"/>
                <w:color w:val="00000A"/>
                <w:lang w:val="es-SV"/>
              </w:rPr>
            </w:pPr>
          </w:p>
        </w:tc>
        <w:tc>
          <w:tcPr>
            <w:tcW w:w="283" w:type="dxa"/>
            <w:tcBorders>
              <w:bottom w:val="single" w:sz="4" w:space="0" w:color="auto"/>
            </w:tcBorders>
          </w:tcPr>
          <w:p w14:paraId="3F5039CF" w14:textId="77777777" w:rsidR="00860574" w:rsidRPr="00860574" w:rsidRDefault="00860574" w:rsidP="00860574">
            <w:pPr>
              <w:rPr>
                <w:rFonts w:ascii="Calibri" w:eastAsia="Calibri" w:hAnsi="Calibri"/>
                <w:color w:val="00000A"/>
                <w:lang w:val="es-SV"/>
              </w:rPr>
            </w:pPr>
          </w:p>
        </w:tc>
        <w:tc>
          <w:tcPr>
            <w:tcW w:w="284" w:type="dxa"/>
            <w:tcBorders>
              <w:bottom w:val="single" w:sz="4" w:space="0" w:color="auto"/>
            </w:tcBorders>
          </w:tcPr>
          <w:p w14:paraId="03C69B63" w14:textId="77777777" w:rsidR="00860574" w:rsidRPr="00860574" w:rsidRDefault="00860574" w:rsidP="00860574">
            <w:pPr>
              <w:rPr>
                <w:rFonts w:ascii="Calibri" w:eastAsia="Calibri" w:hAnsi="Calibri"/>
                <w:color w:val="00000A"/>
                <w:lang w:val="es-SV"/>
              </w:rPr>
            </w:pPr>
          </w:p>
        </w:tc>
        <w:tc>
          <w:tcPr>
            <w:tcW w:w="283" w:type="dxa"/>
            <w:tcBorders>
              <w:bottom w:val="single" w:sz="4" w:space="0" w:color="auto"/>
            </w:tcBorders>
          </w:tcPr>
          <w:p w14:paraId="7543C8A1" w14:textId="77777777" w:rsidR="00860574" w:rsidRPr="00860574" w:rsidRDefault="00860574" w:rsidP="00860574">
            <w:pPr>
              <w:rPr>
                <w:rFonts w:ascii="Calibri" w:eastAsia="Calibri" w:hAnsi="Calibri"/>
                <w:color w:val="00000A"/>
                <w:lang w:val="es-SV"/>
              </w:rPr>
            </w:pPr>
          </w:p>
        </w:tc>
        <w:tc>
          <w:tcPr>
            <w:tcW w:w="398" w:type="dxa"/>
            <w:gridSpan w:val="2"/>
            <w:tcBorders>
              <w:bottom w:val="single" w:sz="4" w:space="0" w:color="auto"/>
            </w:tcBorders>
          </w:tcPr>
          <w:p w14:paraId="4474B403" w14:textId="77777777" w:rsidR="00860574" w:rsidRPr="00860574" w:rsidRDefault="00860574" w:rsidP="00860574">
            <w:pPr>
              <w:rPr>
                <w:rFonts w:ascii="Calibri" w:eastAsia="Calibri" w:hAnsi="Calibri"/>
                <w:color w:val="00000A"/>
                <w:lang w:val="es-SV"/>
              </w:rPr>
            </w:pPr>
          </w:p>
        </w:tc>
        <w:tc>
          <w:tcPr>
            <w:tcW w:w="342" w:type="dxa"/>
            <w:gridSpan w:val="2"/>
            <w:tcBorders>
              <w:bottom w:val="single" w:sz="4" w:space="0" w:color="auto"/>
            </w:tcBorders>
          </w:tcPr>
          <w:p w14:paraId="4C2AA3BE" w14:textId="77777777" w:rsidR="00860574" w:rsidRPr="00860574" w:rsidRDefault="00860574" w:rsidP="00860574">
            <w:pPr>
              <w:rPr>
                <w:rFonts w:ascii="Calibri" w:eastAsia="Calibri" w:hAnsi="Calibri"/>
                <w:color w:val="00000A"/>
                <w:lang w:val="es-SV"/>
              </w:rPr>
            </w:pPr>
          </w:p>
        </w:tc>
        <w:tc>
          <w:tcPr>
            <w:tcW w:w="343" w:type="dxa"/>
            <w:tcBorders>
              <w:bottom w:val="single" w:sz="4" w:space="0" w:color="auto"/>
            </w:tcBorders>
          </w:tcPr>
          <w:p w14:paraId="1AD882E6" w14:textId="77777777" w:rsidR="00860574" w:rsidRPr="00860574" w:rsidRDefault="00860574" w:rsidP="00860574">
            <w:pPr>
              <w:rPr>
                <w:rFonts w:ascii="Calibri" w:eastAsia="Calibri" w:hAnsi="Calibri"/>
                <w:color w:val="00000A"/>
                <w:lang w:val="es-SV"/>
              </w:rPr>
            </w:pPr>
          </w:p>
        </w:tc>
      </w:tr>
      <w:tr w:rsidR="00860574" w:rsidRPr="00860574" w14:paraId="69D2C2E5" w14:textId="77777777" w:rsidTr="00004431">
        <w:trPr>
          <w:trHeight w:val="415"/>
        </w:trPr>
        <w:tc>
          <w:tcPr>
            <w:tcW w:w="492" w:type="dxa"/>
          </w:tcPr>
          <w:p w14:paraId="64EF7C8F" w14:textId="77777777" w:rsidR="00860574" w:rsidRPr="00860574" w:rsidRDefault="00860574" w:rsidP="00860574">
            <w:pPr>
              <w:rPr>
                <w:rFonts w:ascii="Calibri" w:eastAsia="Calibri" w:hAnsi="Calibri"/>
                <w:color w:val="00000A"/>
                <w:lang w:val="es-SV"/>
              </w:rPr>
            </w:pPr>
          </w:p>
        </w:tc>
        <w:tc>
          <w:tcPr>
            <w:tcW w:w="2344" w:type="dxa"/>
          </w:tcPr>
          <w:p w14:paraId="528A720F" w14:textId="77777777" w:rsidR="00860574" w:rsidRPr="00860574" w:rsidRDefault="00860574" w:rsidP="00860574">
            <w:pPr>
              <w:rPr>
                <w:rFonts w:ascii="Calibri" w:eastAsia="Calibri" w:hAnsi="Calibri"/>
                <w:color w:val="00000A"/>
                <w:lang w:val="es-SV"/>
              </w:rPr>
            </w:pPr>
          </w:p>
        </w:tc>
        <w:tc>
          <w:tcPr>
            <w:tcW w:w="1701" w:type="dxa"/>
          </w:tcPr>
          <w:p w14:paraId="244689CF" w14:textId="77777777" w:rsidR="00860574" w:rsidRPr="00860574" w:rsidRDefault="00860574" w:rsidP="00860574">
            <w:pPr>
              <w:rPr>
                <w:rFonts w:ascii="Calibri" w:eastAsia="Calibri" w:hAnsi="Calibri"/>
                <w:color w:val="00000A"/>
                <w:lang w:val="es-SV"/>
              </w:rPr>
            </w:pPr>
          </w:p>
        </w:tc>
        <w:tc>
          <w:tcPr>
            <w:tcW w:w="1275" w:type="dxa"/>
          </w:tcPr>
          <w:p w14:paraId="4121944E" w14:textId="77777777" w:rsidR="00860574" w:rsidRPr="00860574" w:rsidRDefault="00860574" w:rsidP="00860574">
            <w:pPr>
              <w:rPr>
                <w:rFonts w:ascii="Calibri" w:eastAsia="Calibri" w:hAnsi="Calibri"/>
                <w:color w:val="00000A"/>
                <w:lang w:val="es-SV"/>
              </w:rPr>
            </w:pPr>
          </w:p>
        </w:tc>
        <w:tc>
          <w:tcPr>
            <w:tcW w:w="1560" w:type="dxa"/>
          </w:tcPr>
          <w:p w14:paraId="40434077" w14:textId="77777777" w:rsidR="00860574" w:rsidRPr="00860574" w:rsidRDefault="00860574" w:rsidP="00860574">
            <w:pPr>
              <w:rPr>
                <w:rFonts w:ascii="Calibri" w:eastAsia="Calibri" w:hAnsi="Calibri"/>
                <w:color w:val="00000A"/>
                <w:lang w:val="es-SV"/>
              </w:rPr>
            </w:pPr>
          </w:p>
        </w:tc>
        <w:tc>
          <w:tcPr>
            <w:tcW w:w="1842" w:type="dxa"/>
          </w:tcPr>
          <w:p w14:paraId="6F0CDDAF" w14:textId="77777777" w:rsidR="00860574" w:rsidRPr="00860574" w:rsidRDefault="00860574" w:rsidP="00860574">
            <w:pPr>
              <w:rPr>
                <w:rFonts w:ascii="Calibri" w:eastAsia="Calibri" w:hAnsi="Calibri"/>
                <w:color w:val="00000A"/>
                <w:lang w:val="es-SV"/>
              </w:rPr>
            </w:pPr>
          </w:p>
        </w:tc>
        <w:tc>
          <w:tcPr>
            <w:tcW w:w="1843" w:type="dxa"/>
          </w:tcPr>
          <w:p w14:paraId="5BA17537" w14:textId="77777777" w:rsidR="00860574" w:rsidRPr="00860574" w:rsidRDefault="00860574" w:rsidP="00860574">
            <w:pPr>
              <w:rPr>
                <w:rFonts w:ascii="Calibri" w:eastAsia="Calibri" w:hAnsi="Calibri"/>
                <w:color w:val="00000A"/>
                <w:lang w:val="es-SV"/>
              </w:rPr>
            </w:pPr>
          </w:p>
        </w:tc>
        <w:tc>
          <w:tcPr>
            <w:tcW w:w="284" w:type="dxa"/>
          </w:tcPr>
          <w:p w14:paraId="5C1A9585" w14:textId="77777777" w:rsidR="00860574" w:rsidRPr="00860574" w:rsidRDefault="00860574" w:rsidP="00860574">
            <w:pPr>
              <w:rPr>
                <w:rFonts w:ascii="Calibri" w:eastAsia="Calibri" w:hAnsi="Calibri"/>
                <w:color w:val="00000A"/>
                <w:lang w:val="es-SV"/>
              </w:rPr>
            </w:pPr>
          </w:p>
        </w:tc>
        <w:tc>
          <w:tcPr>
            <w:tcW w:w="283" w:type="dxa"/>
          </w:tcPr>
          <w:p w14:paraId="02E707A8" w14:textId="77777777" w:rsidR="00860574" w:rsidRPr="00860574" w:rsidRDefault="00860574" w:rsidP="00860574">
            <w:pPr>
              <w:rPr>
                <w:rFonts w:ascii="Calibri" w:eastAsia="Calibri" w:hAnsi="Calibri"/>
                <w:color w:val="00000A"/>
                <w:lang w:val="es-SV"/>
              </w:rPr>
            </w:pPr>
          </w:p>
        </w:tc>
        <w:tc>
          <w:tcPr>
            <w:tcW w:w="425" w:type="dxa"/>
          </w:tcPr>
          <w:p w14:paraId="741D6091" w14:textId="77777777" w:rsidR="00860574" w:rsidRPr="00860574" w:rsidRDefault="00860574" w:rsidP="00860574">
            <w:pPr>
              <w:rPr>
                <w:rFonts w:ascii="Calibri" w:eastAsia="Calibri" w:hAnsi="Calibri"/>
                <w:color w:val="00000A"/>
                <w:lang w:val="es-SV"/>
              </w:rPr>
            </w:pPr>
          </w:p>
        </w:tc>
        <w:tc>
          <w:tcPr>
            <w:tcW w:w="284" w:type="dxa"/>
          </w:tcPr>
          <w:p w14:paraId="260E7EC9" w14:textId="77777777" w:rsidR="00860574" w:rsidRPr="00860574" w:rsidRDefault="00860574" w:rsidP="00860574">
            <w:pPr>
              <w:rPr>
                <w:rFonts w:ascii="Calibri" w:eastAsia="Calibri" w:hAnsi="Calibri"/>
                <w:color w:val="00000A"/>
                <w:lang w:val="es-SV"/>
              </w:rPr>
            </w:pPr>
          </w:p>
        </w:tc>
        <w:tc>
          <w:tcPr>
            <w:tcW w:w="425" w:type="dxa"/>
          </w:tcPr>
          <w:p w14:paraId="1522A2FD" w14:textId="77777777" w:rsidR="00860574" w:rsidRPr="00860574" w:rsidRDefault="00860574" w:rsidP="00860574">
            <w:pPr>
              <w:rPr>
                <w:rFonts w:ascii="Calibri" w:eastAsia="Calibri" w:hAnsi="Calibri"/>
                <w:color w:val="00000A"/>
                <w:lang w:val="es-SV"/>
              </w:rPr>
            </w:pPr>
          </w:p>
        </w:tc>
        <w:tc>
          <w:tcPr>
            <w:tcW w:w="284" w:type="dxa"/>
          </w:tcPr>
          <w:p w14:paraId="6CD37FB3" w14:textId="77777777" w:rsidR="00860574" w:rsidRPr="00860574" w:rsidRDefault="00860574" w:rsidP="00860574">
            <w:pPr>
              <w:rPr>
                <w:rFonts w:ascii="Calibri" w:eastAsia="Calibri" w:hAnsi="Calibri"/>
                <w:color w:val="00000A"/>
                <w:lang w:val="es-SV"/>
              </w:rPr>
            </w:pPr>
          </w:p>
        </w:tc>
        <w:tc>
          <w:tcPr>
            <w:tcW w:w="283" w:type="dxa"/>
          </w:tcPr>
          <w:p w14:paraId="08D6F449" w14:textId="77777777" w:rsidR="00860574" w:rsidRPr="00860574" w:rsidRDefault="00860574" w:rsidP="00860574">
            <w:pPr>
              <w:rPr>
                <w:rFonts w:ascii="Calibri" w:eastAsia="Calibri" w:hAnsi="Calibri"/>
                <w:color w:val="00000A"/>
                <w:lang w:val="es-SV"/>
              </w:rPr>
            </w:pPr>
          </w:p>
        </w:tc>
        <w:tc>
          <w:tcPr>
            <w:tcW w:w="284" w:type="dxa"/>
          </w:tcPr>
          <w:p w14:paraId="39664A8B" w14:textId="77777777" w:rsidR="00860574" w:rsidRPr="00860574" w:rsidRDefault="00860574" w:rsidP="00860574">
            <w:pPr>
              <w:rPr>
                <w:rFonts w:ascii="Calibri" w:eastAsia="Calibri" w:hAnsi="Calibri"/>
                <w:color w:val="00000A"/>
                <w:lang w:val="es-SV"/>
              </w:rPr>
            </w:pPr>
          </w:p>
        </w:tc>
        <w:tc>
          <w:tcPr>
            <w:tcW w:w="283" w:type="dxa"/>
          </w:tcPr>
          <w:p w14:paraId="24468EEA" w14:textId="77777777" w:rsidR="00860574" w:rsidRPr="00860574" w:rsidRDefault="00860574" w:rsidP="00860574">
            <w:pPr>
              <w:rPr>
                <w:rFonts w:ascii="Calibri" w:eastAsia="Calibri" w:hAnsi="Calibri"/>
                <w:color w:val="00000A"/>
                <w:lang w:val="es-SV"/>
              </w:rPr>
            </w:pPr>
          </w:p>
        </w:tc>
        <w:tc>
          <w:tcPr>
            <w:tcW w:w="398" w:type="dxa"/>
            <w:gridSpan w:val="2"/>
          </w:tcPr>
          <w:p w14:paraId="41E5675F" w14:textId="77777777" w:rsidR="00860574" w:rsidRPr="00860574" w:rsidRDefault="00860574" w:rsidP="00860574">
            <w:pPr>
              <w:rPr>
                <w:rFonts w:ascii="Calibri" w:eastAsia="Calibri" w:hAnsi="Calibri"/>
                <w:color w:val="00000A"/>
                <w:lang w:val="es-SV"/>
              </w:rPr>
            </w:pPr>
          </w:p>
        </w:tc>
        <w:tc>
          <w:tcPr>
            <w:tcW w:w="342" w:type="dxa"/>
            <w:gridSpan w:val="2"/>
          </w:tcPr>
          <w:p w14:paraId="18BB827A" w14:textId="77777777" w:rsidR="00860574" w:rsidRPr="00860574" w:rsidRDefault="00860574" w:rsidP="00860574">
            <w:pPr>
              <w:rPr>
                <w:rFonts w:ascii="Calibri" w:eastAsia="Calibri" w:hAnsi="Calibri"/>
                <w:color w:val="00000A"/>
                <w:lang w:val="es-SV"/>
              </w:rPr>
            </w:pPr>
          </w:p>
        </w:tc>
        <w:tc>
          <w:tcPr>
            <w:tcW w:w="343" w:type="dxa"/>
          </w:tcPr>
          <w:p w14:paraId="6C89496D" w14:textId="77777777" w:rsidR="00860574" w:rsidRPr="00860574" w:rsidRDefault="00860574" w:rsidP="00860574">
            <w:pPr>
              <w:rPr>
                <w:rFonts w:ascii="Calibri" w:eastAsia="Calibri" w:hAnsi="Calibri"/>
                <w:color w:val="00000A"/>
                <w:lang w:val="es-SV"/>
              </w:rPr>
            </w:pPr>
          </w:p>
        </w:tc>
      </w:tr>
      <w:tr w:rsidR="00860574" w:rsidRPr="00860574" w14:paraId="5E699E40" w14:textId="77777777" w:rsidTr="00004431">
        <w:trPr>
          <w:trHeight w:val="415"/>
        </w:trPr>
        <w:tc>
          <w:tcPr>
            <w:tcW w:w="492" w:type="dxa"/>
          </w:tcPr>
          <w:p w14:paraId="558BC566" w14:textId="77777777" w:rsidR="00860574" w:rsidRPr="00860574" w:rsidRDefault="00860574" w:rsidP="00860574">
            <w:pPr>
              <w:rPr>
                <w:rFonts w:ascii="Calibri" w:eastAsia="Calibri" w:hAnsi="Calibri"/>
                <w:color w:val="00000A"/>
                <w:lang w:val="es-SV"/>
              </w:rPr>
            </w:pPr>
          </w:p>
        </w:tc>
        <w:tc>
          <w:tcPr>
            <w:tcW w:w="2344" w:type="dxa"/>
          </w:tcPr>
          <w:p w14:paraId="6E20BDB5" w14:textId="77777777" w:rsidR="00860574" w:rsidRPr="00860574" w:rsidRDefault="00860574" w:rsidP="00860574">
            <w:pPr>
              <w:rPr>
                <w:rFonts w:ascii="Calibri" w:eastAsia="Calibri" w:hAnsi="Calibri"/>
                <w:color w:val="00000A"/>
                <w:lang w:val="es-SV"/>
              </w:rPr>
            </w:pPr>
          </w:p>
        </w:tc>
        <w:tc>
          <w:tcPr>
            <w:tcW w:w="1701" w:type="dxa"/>
          </w:tcPr>
          <w:p w14:paraId="791AB8EB" w14:textId="77777777" w:rsidR="00860574" w:rsidRPr="00860574" w:rsidRDefault="00860574" w:rsidP="00860574">
            <w:pPr>
              <w:rPr>
                <w:rFonts w:ascii="Calibri" w:eastAsia="Calibri" w:hAnsi="Calibri"/>
                <w:color w:val="00000A"/>
                <w:lang w:val="es-SV"/>
              </w:rPr>
            </w:pPr>
          </w:p>
        </w:tc>
        <w:tc>
          <w:tcPr>
            <w:tcW w:w="1275" w:type="dxa"/>
          </w:tcPr>
          <w:p w14:paraId="11350C6E" w14:textId="77777777" w:rsidR="00860574" w:rsidRPr="00860574" w:rsidRDefault="00860574" w:rsidP="00860574">
            <w:pPr>
              <w:rPr>
                <w:rFonts w:ascii="Calibri" w:eastAsia="Calibri" w:hAnsi="Calibri"/>
                <w:color w:val="00000A"/>
                <w:lang w:val="es-SV"/>
              </w:rPr>
            </w:pPr>
          </w:p>
        </w:tc>
        <w:tc>
          <w:tcPr>
            <w:tcW w:w="1560" w:type="dxa"/>
          </w:tcPr>
          <w:p w14:paraId="3B2A9195" w14:textId="77777777" w:rsidR="00860574" w:rsidRPr="00860574" w:rsidRDefault="00860574" w:rsidP="00860574">
            <w:pPr>
              <w:rPr>
                <w:rFonts w:ascii="Calibri" w:eastAsia="Calibri" w:hAnsi="Calibri"/>
                <w:color w:val="00000A"/>
                <w:lang w:val="es-SV"/>
              </w:rPr>
            </w:pPr>
          </w:p>
        </w:tc>
        <w:tc>
          <w:tcPr>
            <w:tcW w:w="1842" w:type="dxa"/>
          </w:tcPr>
          <w:p w14:paraId="6B1FCEC1" w14:textId="77777777" w:rsidR="00860574" w:rsidRPr="00860574" w:rsidRDefault="00860574" w:rsidP="00860574">
            <w:pPr>
              <w:rPr>
                <w:rFonts w:ascii="Calibri" w:eastAsia="Calibri" w:hAnsi="Calibri"/>
                <w:color w:val="00000A"/>
                <w:lang w:val="es-SV"/>
              </w:rPr>
            </w:pPr>
          </w:p>
        </w:tc>
        <w:tc>
          <w:tcPr>
            <w:tcW w:w="1843" w:type="dxa"/>
          </w:tcPr>
          <w:p w14:paraId="3E4BA2D9" w14:textId="77777777" w:rsidR="00860574" w:rsidRPr="00860574" w:rsidRDefault="00860574" w:rsidP="00860574">
            <w:pPr>
              <w:rPr>
                <w:rFonts w:ascii="Calibri" w:eastAsia="Calibri" w:hAnsi="Calibri"/>
                <w:color w:val="00000A"/>
                <w:lang w:val="es-SV"/>
              </w:rPr>
            </w:pPr>
          </w:p>
        </w:tc>
        <w:tc>
          <w:tcPr>
            <w:tcW w:w="284" w:type="dxa"/>
          </w:tcPr>
          <w:p w14:paraId="76B3257D" w14:textId="77777777" w:rsidR="00860574" w:rsidRPr="00860574" w:rsidRDefault="00860574" w:rsidP="00860574">
            <w:pPr>
              <w:rPr>
                <w:rFonts w:ascii="Calibri" w:eastAsia="Calibri" w:hAnsi="Calibri"/>
                <w:color w:val="00000A"/>
                <w:lang w:val="es-SV"/>
              </w:rPr>
            </w:pPr>
          </w:p>
        </w:tc>
        <w:tc>
          <w:tcPr>
            <w:tcW w:w="283" w:type="dxa"/>
          </w:tcPr>
          <w:p w14:paraId="51B21143" w14:textId="77777777" w:rsidR="00860574" w:rsidRPr="00860574" w:rsidRDefault="00860574" w:rsidP="00860574">
            <w:pPr>
              <w:rPr>
                <w:rFonts w:ascii="Calibri" w:eastAsia="Calibri" w:hAnsi="Calibri"/>
                <w:color w:val="00000A"/>
                <w:lang w:val="es-SV"/>
              </w:rPr>
            </w:pPr>
          </w:p>
        </w:tc>
        <w:tc>
          <w:tcPr>
            <w:tcW w:w="425" w:type="dxa"/>
          </w:tcPr>
          <w:p w14:paraId="374D2410" w14:textId="77777777" w:rsidR="00860574" w:rsidRPr="00860574" w:rsidRDefault="00860574" w:rsidP="00860574">
            <w:pPr>
              <w:rPr>
                <w:rFonts w:ascii="Calibri" w:eastAsia="Calibri" w:hAnsi="Calibri"/>
                <w:color w:val="00000A"/>
                <w:lang w:val="es-SV"/>
              </w:rPr>
            </w:pPr>
          </w:p>
        </w:tc>
        <w:tc>
          <w:tcPr>
            <w:tcW w:w="284" w:type="dxa"/>
          </w:tcPr>
          <w:p w14:paraId="256D42CB" w14:textId="77777777" w:rsidR="00860574" w:rsidRPr="00860574" w:rsidRDefault="00860574" w:rsidP="00860574">
            <w:pPr>
              <w:rPr>
                <w:rFonts w:ascii="Calibri" w:eastAsia="Calibri" w:hAnsi="Calibri"/>
                <w:color w:val="00000A"/>
                <w:lang w:val="es-SV"/>
              </w:rPr>
            </w:pPr>
          </w:p>
        </w:tc>
        <w:tc>
          <w:tcPr>
            <w:tcW w:w="425" w:type="dxa"/>
          </w:tcPr>
          <w:p w14:paraId="6BA83C70" w14:textId="77777777" w:rsidR="00860574" w:rsidRPr="00860574" w:rsidRDefault="00860574" w:rsidP="00860574">
            <w:pPr>
              <w:rPr>
                <w:rFonts w:ascii="Calibri" w:eastAsia="Calibri" w:hAnsi="Calibri"/>
                <w:color w:val="00000A"/>
                <w:lang w:val="es-SV"/>
              </w:rPr>
            </w:pPr>
          </w:p>
        </w:tc>
        <w:tc>
          <w:tcPr>
            <w:tcW w:w="284" w:type="dxa"/>
          </w:tcPr>
          <w:p w14:paraId="30237499" w14:textId="77777777" w:rsidR="00860574" w:rsidRPr="00860574" w:rsidRDefault="00860574" w:rsidP="00860574">
            <w:pPr>
              <w:rPr>
                <w:rFonts w:ascii="Calibri" w:eastAsia="Calibri" w:hAnsi="Calibri"/>
                <w:color w:val="00000A"/>
                <w:lang w:val="es-SV"/>
              </w:rPr>
            </w:pPr>
          </w:p>
        </w:tc>
        <w:tc>
          <w:tcPr>
            <w:tcW w:w="283" w:type="dxa"/>
          </w:tcPr>
          <w:p w14:paraId="5B3CD83D" w14:textId="77777777" w:rsidR="00860574" w:rsidRPr="00860574" w:rsidRDefault="00860574" w:rsidP="00860574">
            <w:pPr>
              <w:rPr>
                <w:rFonts w:ascii="Calibri" w:eastAsia="Calibri" w:hAnsi="Calibri"/>
                <w:color w:val="00000A"/>
                <w:lang w:val="es-SV"/>
              </w:rPr>
            </w:pPr>
          </w:p>
        </w:tc>
        <w:tc>
          <w:tcPr>
            <w:tcW w:w="284" w:type="dxa"/>
          </w:tcPr>
          <w:p w14:paraId="48408103" w14:textId="77777777" w:rsidR="00860574" w:rsidRPr="00860574" w:rsidRDefault="00860574" w:rsidP="00860574">
            <w:pPr>
              <w:rPr>
                <w:rFonts w:ascii="Calibri" w:eastAsia="Calibri" w:hAnsi="Calibri"/>
                <w:color w:val="00000A"/>
                <w:lang w:val="es-SV"/>
              </w:rPr>
            </w:pPr>
          </w:p>
        </w:tc>
        <w:tc>
          <w:tcPr>
            <w:tcW w:w="283" w:type="dxa"/>
          </w:tcPr>
          <w:p w14:paraId="6DA23CA9" w14:textId="77777777" w:rsidR="00860574" w:rsidRPr="00860574" w:rsidRDefault="00860574" w:rsidP="00860574">
            <w:pPr>
              <w:rPr>
                <w:rFonts w:ascii="Calibri" w:eastAsia="Calibri" w:hAnsi="Calibri"/>
                <w:color w:val="00000A"/>
                <w:lang w:val="es-SV"/>
              </w:rPr>
            </w:pPr>
          </w:p>
        </w:tc>
        <w:tc>
          <w:tcPr>
            <w:tcW w:w="398" w:type="dxa"/>
            <w:gridSpan w:val="2"/>
          </w:tcPr>
          <w:p w14:paraId="03FE00CE" w14:textId="77777777" w:rsidR="00860574" w:rsidRPr="00860574" w:rsidRDefault="00860574" w:rsidP="00860574">
            <w:pPr>
              <w:rPr>
                <w:rFonts w:ascii="Calibri" w:eastAsia="Calibri" w:hAnsi="Calibri"/>
                <w:color w:val="00000A"/>
                <w:lang w:val="es-SV"/>
              </w:rPr>
            </w:pPr>
          </w:p>
        </w:tc>
        <w:tc>
          <w:tcPr>
            <w:tcW w:w="342" w:type="dxa"/>
            <w:gridSpan w:val="2"/>
          </w:tcPr>
          <w:p w14:paraId="42719768" w14:textId="77777777" w:rsidR="00860574" w:rsidRPr="00860574" w:rsidRDefault="00860574" w:rsidP="00860574">
            <w:pPr>
              <w:rPr>
                <w:rFonts w:ascii="Calibri" w:eastAsia="Calibri" w:hAnsi="Calibri"/>
                <w:color w:val="00000A"/>
                <w:lang w:val="es-SV"/>
              </w:rPr>
            </w:pPr>
          </w:p>
        </w:tc>
        <w:tc>
          <w:tcPr>
            <w:tcW w:w="343" w:type="dxa"/>
          </w:tcPr>
          <w:p w14:paraId="1ACA4FF1" w14:textId="77777777" w:rsidR="00860574" w:rsidRPr="00860574" w:rsidRDefault="00860574" w:rsidP="00860574">
            <w:pPr>
              <w:rPr>
                <w:rFonts w:ascii="Calibri" w:eastAsia="Calibri" w:hAnsi="Calibri"/>
                <w:color w:val="00000A"/>
                <w:lang w:val="es-SV"/>
              </w:rPr>
            </w:pPr>
          </w:p>
        </w:tc>
      </w:tr>
      <w:tr w:rsidR="00860574" w:rsidRPr="00860574" w14:paraId="3BEC1215" w14:textId="77777777" w:rsidTr="00004431">
        <w:trPr>
          <w:trHeight w:val="415"/>
        </w:trPr>
        <w:tc>
          <w:tcPr>
            <w:tcW w:w="492" w:type="dxa"/>
          </w:tcPr>
          <w:p w14:paraId="14E8E4F4" w14:textId="77777777" w:rsidR="00860574" w:rsidRPr="00860574" w:rsidRDefault="00860574" w:rsidP="00860574">
            <w:pPr>
              <w:rPr>
                <w:rFonts w:ascii="Calibri" w:eastAsia="Calibri" w:hAnsi="Calibri"/>
                <w:color w:val="00000A"/>
                <w:lang w:val="es-SV"/>
              </w:rPr>
            </w:pPr>
          </w:p>
        </w:tc>
        <w:tc>
          <w:tcPr>
            <w:tcW w:w="2344" w:type="dxa"/>
          </w:tcPr>
          <w:p w14:paraId="45A4271A" w14:textId="77777777" w:rsidR="00860574" w:rsidRPr="00860574" w:rsidRDefault="00860574" w:rsidP="00860574">
            <w:pPr>
              <w:rPr>
                <w:rFonts w:ascii="Calibri" w:eastAsia="Calibri" w:hAnsi="Calibri"/>
                <w:color w:val="00000A"/>
                <w:lang w:val="es-SV"/>
              </w:rPr>
            </w:pPr>
          </w:p>
        </w:tc>
        <w:tc>
          <w:tcPr>
            <w:tcW w:w="1701" w:type="dxa"/>
          </w:tcPr>
          <w:p w14:paraId="457CEEB5" w14:textId="77777777" w:rsidR="00860574" w:rsidRPr="00860574" w:rsidRDefault="00860574" w:rsidP="00860574">
            <w:pPr>
              <w:rPr>
                <w:rFonts w:ascii="Calibri" w:eastAsia="Calibri" w:hAnsi="Calibri"/>
                <w:color w:val="00000A"/>
                <w:lang w:val="es-SV"/>
              </w:rPr>
            </w:pPr>
          </w:p>
        </w:tc>
        <w:tc>
          <w:tcPr>
            <w:tcW w:w="1275" w:type="dxa"/>
          </w:tcPr>
          <w:p w14:paraId="64DE5C8F" w14:textId="77777777" w:rsidR="00860574" w:rsidRPr="00860574" w:rsidRDefault="00860574" w:rsidP="00860574">
            <w:pPr>
              <w:rPr>
                <w:rFonts w:ascii="Calibri" w:eastAsia="Calibri" w:hAnsi="Calibri"/>
                <w:color w:val="00000A"/>
                <w:lang w:val="es-SV"/>
              </w:rPr>
            </w:pPr>
          </w:p>
        </w:tc>
        <w:tc>
          <w:tcPr>
            <w:tcW w:w="1560" w:type="dxa"/>
          </w:tcPr>
          <w:p w14:paraId="4191CCBD" w14:textId="77777777" w:rsidR="00860574" w:rsidRPr="00860574" w:rsidRDefault="00860574" w:rsidP="00860574">
            <w:pPr>
              <w:rPr>
                <w:rFonts w:ascii="Calibri" w:eastAsia="Calibri" w:hAnsi="Calibri"/>
                <w:color w:val="00000A"/>
                <w:lang w:val="es-SV"/>
              </w:rPr>
            </w:pPr>
          </w:p>
        </w:tc>
        <w:tc>
          <w:tcPr>
            <w:tcW w:w="1842" w:type="dxa"/>
          </w:tcPr>
          <w:p w14:paraId="116852FE" w14:textId="77777777" w:rsidR="00860574" w:rsidRPr="00860574" w:rsidRDefault="00860574" w:rsidP="00860574">
            <w:pPr>
              <w:rPr>
                <w:rFonts w:ascii="Calibri" w:eastAsia="Calibri" w:hAnsi="Calibri"/>
                <w:color w:val="00000A"/>
                <w:lang w:val="es-SV"/>
              </w:rPr>
            </w:pPr>
          </w:p>
        </w:tc>
        <w:tc>
          <w:tcPr>
            <w:tcW w:w="1843" w:type="dxa"/>
          </w:tcPr>
          <w:p w14:paraId="6A449610" w14:textId="77777777" w:rsidR="00860574" w:rsidRPr="00860574" w:rsidRDefault="00860574" w:rsidP="00860574">
            <w:pPr>
              <w:rPr>
                <w:rFonts w:ascii="Calibri" w:eastAsia="Calibri" w:hAnsi="Calibri"/>
                <w:color w:val="00000A"/>
                <w:lang w:val="es-SV"/>
              </w:rPr>
            </w:pPr>
          </w:p>
        </w:tc>
        <w:tc>
          <w:tcPr>
            <w:tcW w:w="284" w:type="dxa"/>
          </w:tcPr>
          <w:p w14:paraId="643DE211" w14:textId="77777777" w:rsidR="00860574" w:rsidRPr="00860574" w:rsidRDefault="00860574" w:rsidP="00860574">
            <w:pPr>
              <w:rPr>
                <w:rFonts w:ascii="Calibri" w:eastAsia="Calibri" w:hAnsi="Calibri"/>
                <w:color w:val="00000A"/>
                <w:lang w:val="es-SV"/>
              </w:rPr>
            </w:pPr>
          </w:p>
        </w:tc>
        <w:tc>
          <w:tcPr>
            <w:tcW w:w="283" w:type="dxa"/>
          </w:tcPr>
          <w:p w14:paraId="3516827D" w14:textId="77777777" w:rsidR="00860574" w:rsidRPr="00860574" w:rsidRDefault="00860574" w:rsidP="00860574">
            <w:pPr>
              <w:rPr>
                <w:rFonts w:ascii="Calibri" w:eastAsia="Calibri" w:hAnsi="Calibri"/>
                <w:color w:val="00000A"/>
                <w:lang w:val="es-SV"/>
              </w:rPr>
            </w:pPr>
          </w:p>
        </w:tc>
        <w:tc>
          <w:tcPr>
            <w:tcW w:w="425" w:type="dxa"/>
          </w:tcPr>
          <w:p w14:paraId="3B98C6DC" w14:textId="77777777" w:rsidR="00860574" w:rsidRPr="00860574" w:rsidRDefault="00860574" w:rsidP="00860574">
            <w:pPr>
              <w:rPr>
                <w:rFonts w:ascii="Calibri" w:eastAsia="Calibri" w:hAnsi="Calibri"/>
                <w:color w:val="00000A"/>
                <w:lang w:val="es-SV"/>
              </w:rPr>
            </w:pPr>
          </w:p>
        </w:tc>
        <w:tc>
          <w:tcPr>
            <w:tcW w:w="284" w:type="dxa"/>
          </w:tcPr>
          <w:p w14:paraId="6F11AA67" w14:textId="77777777" w:rsidR="00860574" w:rsidRPr="00860574" w:rsidRDefault="00860574" w:rsidP="00860574">
            <w:pPr>
              <w:rPr>
                <w:rFonts w:ascii="Calibri" w:eastAsia="Calibri" w:hAnsi="Calibri"/>
                <w:color w:val="00000A"/>
                <w:lang w:val="es-SV"/>
              </w:rPr>
            </w:pPr>
          </w:p>
        </w:tc>
        <w:tc>
          <w:tcPr>
            <w:tcW w:w="425" w:type="dxa"/>
          </w:tcPr>
          <w:p w14:paraId="13C3325F" w14:textId="77777777" w:rsidR="00860574" w:rsidRPr="00860574" w:rsidRDefault="00860574" w:rsidP="00860574">
            <w:pPr>
              <w:rPr>
                <w:rFonts w:ascii="Calibri" w:eastAsia="Calibri" w:hAnsi="Calibri"/>
                <w:color w:val="00000A"/>
                <w:lang w:val="es-SV"/>
              </w:rPr>
            </w:pPr>
          </w:p>
        </w:tc>
        <w:tc>
          <w:tcPr>
            <w:tcW w:w="284" w:type="dxa"/>
          </w:tcPr>
          <w:p w14:paraId="42703137" w14:textId="77777777" w:rsidR="00860574" w:rsidRPr="00860574" w:rsidRDefault="00860574" w:rsidP="00860574">
            <w:pPr>
              <w:rPr>
                <w:rFonts w:ascii="Calibri" w:eastAsia="Calibri" w:hAnsi="Calibri"/>
                <w:color w:val="00000A"/>
                <w:lang w:val="es-SV"/>
              </w:rPr>
            </w:pPr>
          </w:p>
        </w:tc>
        <w:tc>
          <w:tcPr>
            <w:tcW w:w="283" w:type="dxa"/>
          </w:tcPr>
          <w:p w14:paraId="651CE87D" w14:textId="77777777" w:rsidR="00860574" w:rsidRPr="00860574" w:rsidRDefault="00860574" w:rsidP="00860574">
            <w:pPr>
              <w:rPr>
                <w:rFonts w:ascii="Calibri" w:eastAsia="Calibri" w:hAnsi="Calibri"/>
                <w:color w:val="00000A"/>
                <w:lang w:val="es-SV"/>
              </w:rPr>
            </w:pPr>
          </w:p>
        </w:tc>
        <w:tc>
          <w:tcPr>
            <w:tcW w:w="284" w:type="dxa"/>
          </w:tcPr>
          <w:p w14:paraId="210FF7A0" w14:textId="77777777" w:rsidR="00860574" w:rsidRPr="00860574" w:rsidRDefault="00860574" w:rsidP="00860574">
            <w:pPr>
              <w:rPr>
                <w:rFonts w:ascii="Calibri" w:eastAsia="Calibri" w:hAnsi="Calibri"/>
                <w:color w:val="00000A"/>
                <w:lang w:val="es-SV"/>
              </w:rPr>
            </w:pPr>
          </w:p>
        </w:tc>
        <w:tc>
          <w:tcPr>
            <w:tcW w:w="283" w:type="dxa"/>
          </w:tcPr>
          <w:p w14:paraId="7C9B8465" w14:textId="77777777" w:rsidR="00860574" w:rsidRPr="00860574" w:rsidRDefault="00860574" w:rsidP="00860574">
            <w:pPr>
              <w:rPr>
                <w:rFonts w:ascii="Calibri" w:eastAsia="Calibri" w:hAnsi="Calibri"/>
                <w:color w:val="00000A"/>
                <w:lang w:val="es-SV"/>
              </w:rPr>
            </w:pPr>
          </w:p>
        </w:tc>
        <w:tc>
          <w:tcPr>
            <w:tcW w:w="398" w:type="dxa"/>
            <w:gridSpan w:val="2"/>
          </w:tcPr>
          <w:p w14:paraId="75331DA2" w14:textId="77777777" w:rsidR="00860574" w:rsidRPr="00860574" w:rsidRDefault="00860574" w:rsidP="00860574">
            <w:pPr>
              <w:rPr>
                <w:rFonts w:ascii="Calibri" w:eastAsia="Calibri" w:hAnsi="Calibri"/>
                <w:color w:val="00000A"/>
                <w:lang w:val="es-SV"/>
              </w:rPr>
            </w:pPr>
          </w:p>
        </w:tc>
        <w:tc>
          <w:tcPr>
            <w:tcW w:w="342" w:type="dxa"/>
            <w:gridSpan w:val="2"/>
          </w:tcPr>
          <w:p w14:paraId="4504D54D" w14:textId="77777777" w:rsidR="00860574" w:rsidRPr="00860574" w:rsidRDefault="00860574" w:rsidP="00860574">
            <w:pPr>
              <w:rPr>
                <w:rFonts w:ascii="Calibri" w:eastAsia="Calibri" w:hAnsi="Calibri"/>
                <w:color w:val="00000A"/>
                <w:lang w:val="es-SV"/>
              </w:rPr>
            </w:pPr>
          </w:p>
        </w:tc>
        <w:tc>
          <w:tcPr>
            <w:tcW w:w="343" w:type="dxa"/>
          </w:tcPr>
          <w:p w14:paraId="6577B1C7" w14:textId="77777777" w:rsidR="00860574" w:rsidRPr="00860574" w:rsidRDefault="00860574" w:rsidP="00860574">
            <w:pPr>
              <w:rPr>
                <w:rFonts w:ascii="Calibri" w:eastAsia="Calibri" w:hAnsi="Calibri"/>
                <w:color w:val="00000A"/>
                <w:lang w:val="es-SV"/>
              </w:rPr>
            </w:pPr>
          </w:p>
        </w:tc>
      </w:tr>
      <w:tr w:rsidR="00860574" w:rsidRPr="00860574" w14:paraId="0240ACED" w14:textId="77777777" w:rsidTr="00004431">
        <w:trPr>
          <w:trHeight w:val="415"/>
        </w:trPr>
        <w:tc>
          <w:tcPr>
            <w:tcW w:w="492" w:type="dxa"/>
          </w:tcPr>
          <w:p w14:paraId="6A7E93F5" w14:textId="77777777" w:rsidR="00860574" w:rsidRPr="00860574" w:rsidRDefault="00860574" w:rsidP="00860574">
            <w:pPr>
              <w:rPr>
                <w:rFonts w:ascii="Calibri" w:eastAsia="Calibri" w:hAnsi="Calibri"/>
                <w:color w:val="00000A"/>
                <w:lang w:val="es-SV"/>
              </w:rPr>
            </w:pPr>
          </w:p>
        </w:tc>
        <w:tc>
          <w:tcPr>
            <w:tcW w:w="2344" w:type="dxa"/>
          </w:tcPr>
          <w:p w14:paraId="14FF002A" w14:textId="77777777" w:rsidR="00860574" w:rsidRPr="00860574" w:rsidRDefault="00860574" w:rsidP="00860574">
            <w:pPr>
              <w:rPr>
                <w:rFonts w:ascii="Calibri" w:eastAsia="Calibri" w:hAnsi="Calibri"/>
                <w:color w:val="00000A"/>
                <w:lang w:val="es-SV"/>
              </w:rPr>
            </w:pPr>
          </w:p>
        </w:tc>
        <w:tc>
          <w:tcPr>
            <w:tcW w:w="1701" w:type="dxa"/>
          </w:tcPr>
          <w:p w14:paraId="15B5FCCA" w14:textId="77777777" w:rsidR="00860574" w:rsidRPr="00860574" w:rsidRDefault="00860574" w:rsidP="00860574">
            <w:pPr>
              <w:rPr>
                <w:rFonts w:ascii="Calibri" w:eastAsia="Calibri" w:hAnsi="Calibri"/>
                <w:color w:val="00000A"/>
                <w:lang w:val="es-SV"/>
              </w:rPr>
            </w:pPr>
          </w:p>
        </w:tc>
        <w:tc>
          <w:tcPr>
            <w:tcW w:w="1275" w:type="dxa"/>
          </w:tcPr>
          <w:p w14:paraId="01AF8756" w14:textId="77777777" w:rsidR="00860574" w:rsidRPr="00860574" w:rsidRDefault="00860574" w:rsidP="00860574">
            <w:pPr>
              <w:rPr>
                <w:rFonts w:ascii="Calibri" w:eastAsia="Calibri" w:hAnsi="Calibri"/>
                <w:color w:val="00000A"/>
                <w:lang w:val="es-SV"/>
              </w:rPr>
            </w:pPr>
          </w:p>
        </w:tc>
        <w:tc>
          <w:tcPr>
            <w:tcW w:w="1560" w:type="dxa"/>
          </w:tcPr>
          <w:p w14:paraId="45E79953" w14:textId="77777777" w:rsidR="00860574" w:rsidRPr="00860574" w:rsidRDefault="00860574" w:rsidP="00860574">
            <w:pPr>
              <w:rPr>
                <w:rFonts w:ascii="Calibri" w:eastAsia="Calibri" w:hAnsi="Calibri"/>
                <w:color w:val="00000A"/>
                <w:lang w:val="es-SV"/>
              </w:rPr>
            </w:pPr>
          </w:p>
        </w:tc>
        <w:tc>
          <w:tcPr>
            <w:tcW w:w="1842" w:type="dxa"/>
          </w:tcPr>
          <w:p w14:paraId="60F1F000" w14:textId="77777777" w:rsidR="00860574" w:rsidRPr="00860574" w:rsidRDefault="00860574" w:rsidP="00860574">
            <w:pPr>
              <w:rPr>
                <w:rFonts w:ascii="Calibri" w:eastAsia="Calibri" w:hAnsi="Calibri"/>
                <w:color w:val="00000A"/>
                <w:lang w:val="es-SV"/>
              </w:rPr>
            </w:pPr>
          </w:p>
        </w:tc>
        <w:tc>
          <w:tcPr>
            <w:tcW w:w="1843" w:type="dxa"/>
          </w:tcPr>
          <w:p w14:paraId="3C912198" w14:textId="77777777" w:rsidR="00860574" w:rsidRPr="00860574" w:rsidRDefault="00860574" w:rsidP="00860574">
            <w:pPr>
              <w:rPr>
                <w:rFonts w:ascii="Calibri" w:eastAsia="Calibri" w:hAnsi="Calibri"/>
                <w:color w:val="00000A"/>
                <w:lang w:val="es-SV"/>
              </w:rPr>
            </w:pPr>
          </w:p>
        </w:tc>
        <w:tc>
          <w:tcPr>
            <w:tcW w:w="284" w:type="dxa"/>
          </w:tcPr>
          <w:p w14:paraId="26C285C8" w14:textId="77777777" w:rsidR="00860574" w:rsidRPr="00860574" w:rsidRDefault="00860574" w:rsidP="00860574">
            <w:pPr>
              <w:rPr>
                <w:rFonts w:ascii="Calibri" w:eastAsia="Calibri" w:hAnsi="Calibri"/>
                <w:color w:val="00000A"/>
                <w:lang w:val="es-SV"/>
              </w:rPr>
            </w:pPr>
          </w:p>
        </w:tc>
        <w:tc>
          <w:tcPr>
            <w:tcW w:w="283" w:type="dxa"/>
          </w:tcPr>
          <w:p w14:paraId="0F932107" w14:textId="77777777" w:rsidR="00860574" w:rsidRPr="00860574" w:rsidRDefault="00860574" w:rsidP="00860574">
            <w:pPr>
              <w:rPr>
                <w:rFonts w:ascii="Calibri" w:eastAsia="Calibri" w:hAnsi="Calibri"/>
                <w:color w:val="00000A"/>
                <w:lang w:val="es-SV"/>
              </w:rPr>
            </w:pPr>
          </w:p>
        </w:tc>
        <w:tc>
          <w:tcPr>
            <w:tcW w:w="425" w:type="dxa"/>
          </w:tcPr>
          <w:p w14:paraId="1A66B514" w14:textId="77777777" w:rsidR="00860574" w:rsidRPr="00860574" w:rsidRDefault="00860574" w:rsidP="00860574">
            <w:pPr>
              <w:rPr>
                <w:rFonts w:ascii="Calibri" w:eastAsia="Calibri" w:hAnsi="Calibri"/>
                <w:color w:val="00000A"/>
                <w:lang w:val="es-SV"/>
              </w:rPr>
            </w:pPr>
          </w:p>
        </w:tc>
        <w:tc>
          <w:tcPr>
            <w:tcW w:w="284" w:type="dxa"/>
          </w:tcPr>
          <w:p w14:paraId="713D8832" w14:textId="77777777" w:rsidR="00860574" w:rsidRPr="00860574" w:rsidRDefault="00860574" w:rsidP="00860574">
            <w:pPr>
              <w:rPr>
                <w:rFonts w:ascii="Calibri" w:eastAsia="Calibri" w:hAnsi="Calibri"/>
                <w:color w:val="00000A"/>
                <w:lang w:val="es-SV"/>
              </w:rPr>
            </w:pPr>
          </w:p>
        </w:tc>
        <w:tc>
          <w:tcPr>
            <w:tcW w:w="425" w:type="dxa"/>
          </w:tcPr>
          <w:p w14:paraId="609ECE63" w14:textId="77777777" w:rsidR="00860574" w:rsidRPr="00860574" w:rsidRDefault="00860574" w:rsidP="00860574">
            <w:pPr>
              <w:rPr>
                <w:rFonts w:ascii="Calibri" w:eastAsia="Calibri" w:hAnsi="Calibri"/>
                <w:color w:val="00000A"/>
                <w:lang w:val="es-SV"/>
              </w:rPr>
            </w:pPr>
          </w:p>
        </w:tc>
        <w:tc>
          <w:tcPr>
            <w:tcW w:w="284" w:type="dxa"/>
          </w:tcPr>
          <w:p w14:paraId="47609F48" w14:textId="77777777" w:rsidR="00860574" w:rsidRPr="00860574" w:rsidRDefault="00860574" w:rsidP="00860574">
            <w:pPr>
              <w:rPr>
                <w:rFonts w:ascii="Calibri" w:eastAsia="Calibri" w:hAnsi="Calibri"/>
                <w:color w:val="00000A"/>
                <w:lang w:val="es-SV"/>
              </w:rPr>
            </w:pPr>
          </w:p>
        </w:tc>
        <w:tc>
          <w:tcPr>
            <w:tcW w:w="283" w:type="dxa"/>
          </w:tcPr>
          <w:p w14:paraId="60CB5589" w14:textId="77777777" w:rsidR="00860574" w:rsidRPr="00860574" w:rsidRDefault="00860574" w:rsidP="00860574">
            <w:pPr>
              <w:rPr>
                <w:rFonts w:ascii="Calibri" w:eastAsia="Calibri" w:hAnsi="Calibri"/>
                <w:color w:val="00000A"/>
                <w:lang w:val="es-SV"/>
              </w:rPr>
            </w:pPr>
          </w:p>
        </w:tc>
        <w:tc>
          <w:tcPr>
            <w:tcW w:w="284" w:type="dxa"/>
          </w:tcPr>
          <w:p w14:paraId="739D5470" w14:textId="77777777" w:rsidR="00860574" w:rsidRPr="00860574" w:rsidRDefault="00860574" w:rsidP="00860574">
            <w:pPr>
              <w:rPr>
                <w:rFonts w:ascii="Calibri" w:eastAsia="Calibri" w:hAnsi="Calibri"/>
                <w:color w:val="00000A"/>
                <w:lang w:val="es-SV"/>
              </w:rPr>
            </w:pPr>
          </w:p>
        </w:tc>
        <w:tc>
          <w:tcPr>
            <w:tcW w:w="283" w:type="dxa"/>
          </w:tcPr>
          <w:p w14:paraId="75BD4D90" w14:textId="77777777" w:rsidR="00860574" w:rsidRPr="00860574" w:rsidRDefault="00860574" w:rsidP="00860574">
            <w:pPr>
              <w:rPr>
                <w:rFonts w:ascii="Calibri" w:eastAsia="Calibri" w:hAnsi="Calibri"/>
                <w:color w:val="00000A"/>
                <w:lang w:val="es-SV"/>
              </w:rPr>
            </w:pPr>
          </w:p>
        </w:tc>
        <w:tc>
          <w:tcPr>
            <w:tcW w:w="398" w:type="dxa"/>
            <w:gridSpan w:val="2"/>
          </w:tcPr>
          <w:p w14:paraId="7A557755" w14:textId="77777777" w:rsidR="00860574" w:rsidRPr="00860574" w:rsidRDefault="00860574" w:rsidP="00860574">
            <w:pPr>
              <w:rPr>
                <w:rFonts w:ascii="Calibri" w:eastAsia="Calibri" w:hAnsi="Calibri"/>
                <w:color w:val="00000A"/>
                <w:lang w:val="es-SV"/>
              </w:rPr>
            </w:pPr>
          </w:p>
        </w:tc>
        <w:tc>
          <w:tcPr>
            <w:tcW w:w="342" w:type="dxa"/>
            <w:gridSpan w:val="2"/>
          </w:tcPr>
          <w:p w14:paraId="3BCFF8FB" w14:textId="77777777" w:rsidR="00860574" w:rsidRPr="00860574" w:rsidRDefault="00860574" w:rsidP="00860574">
            <w:pPr>
              <w:rPr>
                <w:rFonts w:ascii="Calibri" w:eastAsia="Calibri" w:hAnsi="Calibri"/>
                <w:color w:val="00000A"/>
                <w:lang w:val="es-SV"/>
              </w:rPr>
            </w:pPr>
          </w:p>
        </w:tc>
        <w:tc>
          <w:tcPr>
            <w:tcW w:w="343" w:type="dxa"/>
          </w:tcPr>
          <w:p w14:paraId="348F8DD3" w14:textId="77777777" w:rsidR="00860574" w:rsidRPr="00860574" w:rsidRDefault="00860574" w:rsidP="00860574">
            <w:pPr>
              <w:rPr>
                <w:rFonts w:ascii="Calibri" w:eastAsia="Calibri" w:hAnsi="Calibri"/>
                <w:color w:val="00000A"/>
                <w:lang w:val="es-SV"/>
              </w:rPr>
            </w:pPr>
          </w:p>
        </w:tc>
      </w:tr>
      <w:tr w:rsidR="00860574" w:rsidRPr="00860574" w14:paraId="70C06FC6" w14:textId="77777777" w:rsidTr="00004431">
        <w:trPr>
          <w:trHeight w:val="415"/>
        </w:trPr>
        <w:tc>
          <w:tcPr>
            <w:tcW w:w="492" w:type="dxa"/>
          </w:tcPr>
          <w:p w14:paraId="0636A857" w14:textId="77777777" w:rsidR="00860574" w:rsidRPr="00860574" w:rsidRDefault="00860574" w:rsidP="00860574">
            <w:pPr>
              <w:rPr>
                <w:rFonts w:ascii="Calibri" w:eastAsia="Calibri" w:hAnsi="Calibri"/>
                <w:color w:val="00000A"/>
                <w:lang w:val="es-SV"/>
              </w:rPr>
            </w:pPr>
          </w:p>
        </w:tc>
        <w:tc>
          <w:tcPr>
            <w:tcW w:w="2344" w:type="dxa"/>
          </w:tcPr>
          <w:p w14:paraId="79E4B379" w14:textId="77777777" w:rsidR="00860574" w:rsidRPr="00860574" w:rsidRDefault="00860574" w:rsidP="00860574">
            <w:pPr>
              <w:rPr>
                <w:rFonts w:ascii="Calibri" w:eastAsia="Calibri" w:hAnsi="Calibri"/>
                <w:color w:val="00000A"/>
                <w:lang w:val="es-SV"/>
              </w:rPr>
            </w:pPr>
          </w:p>
        </w:tc>
        <w:tc>
          <w:tcPr>
            <w:tcW w:w="1701" w:type="dxa"/>
          </w:tcPr>
          <w:p w14:paraId="55C61DAF" w14:textId="77777777" w:rsidR="00860574" w:rsidRPr="00860574" w:rsidRDefault="00860574" w:rsidP="00860574">
            <w:pPr>
              <w:rPr>
                <w:rFonts w:ascii="Calibri" w:eastAsia="Calibri" w:hAnsi="Calibri"/>
                <w:color w:val="00000A"/>
                <w:lang w:val="es-SV"/>
              </w:rPr>
            </w:pPr>
          </w:p>
        </w:tc>
        <w:tc>
          <w:tcPr>
            <w:tcW w:w="1275" w:type="dxa"/>
          </w:tcPr>
          <w:p w14:paraId="2C6DB37E" w14:textId="77777777" w:rsidR="00860574" w:rsidRPr="00860574" w:rsidRDefault="00860574" w:rsidP="00860574">
            <w:pPr>
              <w:rPr>
                <w:rFonts w:ascii="Calibri" w:eastAsia="Calibri" w:hAnsi="Calibri"/>
                <w:color w:val="00000A"/>
                <w:lang w:val="es-SV"/>
              </w:rPr>
            </w:pPr>
          </w:p>
        </w:tc>
        <w:tc>
          <w:tcPr>
            <w:tcW w:w="1560" w:type="dxa"/>
          </w:tcPr>
          <w:p w14:paraId="078BB85A" w14:textId="77777777" w:rsidR="00860574" w:rsidRPr="00860574" w:rsidRDefault="00860574" w:rsidP="00860574">
            <w:pPr>
              <w:rPr>
                <w:rFonts w:ascii="Calibri" w:eastAsia="Calibri" w:hAnsi="Calibri"/>
                <w:color w:val="00000A"/>
                <w:lang w:val="es-SV"/>
              </w:rPr>
            </w:pPr>
          </w:p>
        </w:tc>
        <w:tc>
          <w:tcPr>
            <w:tcW w:w="1842" w:type="dxa"/>
          </w:tcPr>
          <w:p w14:paraId="162C046D" w14:textId="77777777" w:rsidR="00860574" w:rsidRPr="00860574" w:rsidRDefault="00860574" w:rsidP="00860574">
            <w:pPr>
              <w:rPr>
                <w:rFonts w:ascii="Calibri" w:eastAsia="Calibri" w:hAnsi="Calibri"/>
                <w:color w:val="00000A"/>
                <w:lang w:val="es-SV"/>
              </w:rPr>
            </w:pPr>
          </w:p>
        </w:tc>
        <w:tc>
          <w:tcPr>
            <w:tcW w:w="1843" w:type="dxa"/>
          </w:tcPr>
          <w:p w14:paraId="31B29820" w14:textId="77777777" w:rsidR="00860574" w:rsidRPr="00860574" w:rsidRDefault="00860574" w:rsidP="00860574">
            <w:pPr>
              <w:rPr>
                <w:rFonts w:ascii="Calibri" w:eastAsia="Calibri" w:hAnsi="Calibri"/>
                <w:color w:val="00000A"/>
                <w:lang w:val="es-SV"/>
              </w:rPr>
            </w:pPr>
          </w:p>
        </w:tc>
        <w:tc>
          <w:tcPr>
            <w:tcW w:w="284" w:type="dxa"/>
          </w:tcPr>
          <w:p w14:paraId="2B82C4E4" w14:textId="77777777" w:rsidR="00860574" w:rsidRPr="00860574" w:rsidRDefault="00860574" w:rsidP="00860574">
            <w:pPr>
              <w:rPr>
                <w:rFonts w:ascii="Calibri" w:eastAsia="Calibri" w:hAnsi="Calibri"/>
                <w:color w:val="00000A"/>
                <w:lang w:val="es-SV"/>
              </w:rPr>
            </w:pPr>
          </w:p>
        </w:tc>
        <w:tc>
          <w:tcPr>
            <w:tcW w:w="283" w:type="dxa"/>
          </w:tcPr>
          <w:p w14:paraId="52C81A52" w14:textId="77777777" w:rsidR="00860574" w:rsidRPr="00860574" w:rsidRDefault="00860574" w:rsidP="00860574">
            <w:pPr>
              <w:rPr>
                <w:rFonts w:ascii="Calibri" w:eastAsia="Calibri" w:hAnsi="Calibri"/>
                <w:color w:val="00000A"/>
                <w:lang w:val="es-SV"/>
              </w:rPr>
            </w:pPr>
          </w:p>
        </w:tc>
        <w:tc>
          <w:tcPr>
            <w:tcW w:w="425" w:type="dxa"/>
          </w:tcPr>
          <w:p w14:paraId="61A69E2B" w14:textId="77777777" w:rsidR="00860574" w:rsidRPr="00860574" w:rsidRDefault="00860574" w:rsidP="00860574">
            <w:pPr>
              <w:rPr>
                <w:rFonts w:ascii="Calibri" w:eastAsia="Calibri" w:hAnsi="Calibri"/>
                <w:color w:val="00000A"/>
                <w:lang w:val="es-SV"/>
              </w:rPr>
            </w:pPr>
          </w:p>
        </w:tc>
        <w:tc>
          <w:tcPr>
            <w:tcW w:w="284" w:type="dxa"/>
          </w:tcPr>
          <w:p w14:paraId="500EC46B" w14:textId="77777777" w:rsidR="00860574" w:rsidRPr="00860574" w:rsidRDefault="00860574" w:rsidP="00860574">
            <w:pPr>
              <w:rPr>
                <w:rFonts w:ascii="Calibri" w:eastAsia="Calibri" w:hAnsi="Calibri"/>
                <w:color w:val="00000A"/>
                <w:lang w:val="es-SV"/>
              </w:rPr>
            </w:pPr>
          </w:p>
        </w:tc>
        <w:tc>
          <w:tcPr>
            <w:tcW w:w="425" w:type="dxa"/>
          </w:tcPr>
          <w:p w14:paraId="61920CD1" w14:textId="77777777" w:rsidR="00860574" w:rsidRPr="00860574" w:rsidRDefault="00860574" w:rsidP="00860574">
            <w:pPr>
              <w:rPr>
                <w:rFonts w:ascii="Calibri" w:eastAsia="Calibri" w:hAnsi="Calibri"/>
                <w:color w:val="00000A"/>
                <w:lang w:val="es-SV"/>
              </w:rPr>
            </w:pPr>
          </w:p>
        </w:tc>
        <w:tc>
          <w:tcPr>
            <w:tcW w:w="284" w:type="dxa"/>
          </w:tcPr>
          <w:p w14:paraId="3B02A6DC" w14:textId="77777777" w:rsidR="00860574" w:rsidRPr="00860574" w:rsidRDefault="00860574" w:rsidP="00860574">
            <w:pPr>
              <w:rPr>
                <w:rFonts w:ascii="Calibri" w:eastAsia="Calibri" w:hAnsi="Calibri"/>
                <w:color w:val="00000A"/>
                <w:lang w:val="es-SV"/>
              </w:rPr>
            </w:pPr>
          </w:p>
        </w:tc>
        <w:tc>
          <w:tcPr>
            <w:tcW w:w="283" w:type="dxa"/>
          </w:tcPr>
          <w:p w14:paraId="6FC82634" w14:textId="77777777" w:rsidR="00860574" w:rsidRPr="00860574" w:rsidRDefault="00860574" w:rsidP="00860574">
            <w:pPr>
              <w:rPr>
                <w:rFonts w:ascii="Calibri" w:eastAsia="Calibri" w:hAnsi="Calibri"/>
                <w:color w:val="00000A"/>
                <w:lang w:val="es-SV"/>
              </w:rPr>
            </w:pPr>
          </w:p>
        </w:tc>
        <w:tc>
          <w:tcPr>
            <w:tcW w:w="284" w:type="dxa"/>
          </w:tcPr>
          <w:p w14:paraId="6C6E8263" w14:textId="77777777" w:rsidR="00860574" w:rsidRPr="00860574" w:rsidRDefault="00860574" w:rsidP="00860574">
            <w:pPr>
              <w:rPr>
                <w:rFonts w:ascii="Calibri" w:eastAsia="Calibri" w:hAnsi="Calibri"/>
                <w:color w:val="00000A"/>
                <w:lang w:val="es-SV"/>
              </w:rPr>
            </w:pPr>
          </w:p>
        </w:tc>
        <w:tc>
          <w:tcPr>
            <w:tcW w:w="283" w:type="dxa"/>
          </w:tcPr>
          <w:p w14:paraId="668D0693" w14:textId="77777777" w:rsidR="00860574" w:rsidRPr="00860574" w:rsidRDefault="00860574" w:rsidP="00860574">
            <w:pPr>
              <w:rPr>
                <w:rFonts w:ascii="Calibri" w:eastAsia="Calibri" w:hAnsi="Calibri"/>
                <w:color w:val="00000A"/>
                <w:lang w:val="es-SV"/>
              </w:rPr>
            </w:pPr>
          </w:p>
        </w:tc>
        <w:tc>
          <w:tcPr>
            <w:tcW w:w="398" w:type="dxa"/>
            <w:gridSpan w:val="2"/>
          </w:tcPr>
          <w:p w14:paraId="4B4223EC" w14:textId="77777777" w:rsidR="00860574" w:rsidRPr="00860574" w:rsidRDefault="00860574" w:rsidP="00860574">
            <w:pPr>
              <w:rPr>
                <w:rFonts w:ascii="Calibri" w:eastAsia="Calibri" w:hAnsi="Calibri"/>
                <w:color w:val="00000A"/>
                <w:lang w:val="es-SV"/>
              </w:rPr>
            </w:pPr>
          </w:p>
        </w:tc>
        <w:tc>
          <w:tcPr>
            <w:tcW w:w="342" w:type="dxa"/>
            <w:gridSpan w:val="2"/>
          </w:tcPr>
          <w:p w14:paraId="4368EB80" w14:textId="77777777" w:rsidR="00860574" w:rsidRPr="00860574" w:rsidRDefault="00860574" w:rsidP="00860574">
            <w:pPr>
              <w:rPr>
                <w:rFonts w:ascii="Calibri" w:eastAsia="Calibri" w:hAnsi="Calibri"/>
                <w:color w:val="00000A"/>
                <w:lang w:val="es-SV"/>
              </w:rPr>
            </w:pPr>
          </w:p>
        </w:tc>
        <w:tc>
          <w:tcPr>
            <w:tcW w:w="343" w:type="dxa"/>
          </w:tcPr>
          <w:p w14:paraId="2B1F7461" w14:textId="77777777" w:rsidR="00860574" w:rsidRPr="00860574" w:rsidRDefault="00860574" w:rsidP="00860574">
            <w:pPr>
              <w:rPr>
                <w:rFonts w:ascii="Calibri" w:eastAsia="Calibri" w:hAnsi="Calibri"/>
                <w:color w:val="00000A"/>
                <w:lang w:val="es-SV"/>
              </w:rPr>
            </w:pPr>
          </w:p>
        </w:tc>
      </w:tr>
      <w:tr w:rsidR="00860574" w:rsidRPr="00860574" w14:paraId="6B61D802" w14:textId="77777777" w:rsidTr="00004431">
        <w:trPr>
          <w:trHeight w:val="415"/>
        </w:trPr>
        <w:tc>
          <w:tcPr>
            <w:tcW w:w="492" w:type="dxa"/>
          </w:tcPr>
          <w:p w14:paraId="218CE429" w14:textId="77777777" w:rsidR="00860574" w:rsidRPr="00860574" w:rsidRDefault="00860574" w:rsidP="00860574">
            <w:pPr>
              <w:rPr>
                <w:rFonts w:ascii="Calibri" w:eastAsia="Calibri" w:hAnsi="Calibri"/>
                <w:color w:val="00000A"/>
                <w:lang w:val="es-SV"/>
              </w:rPr>
            </w:pPr>
          </w:p>
        </w:tc>
        <w:tc>
          <w:tcPr>
            <w:tcW w:w="2344" w:type="dxa"/>
          </w:tcPr>
          <w:p w14:paraId="3519BBA8" w14:textId="77777777" w:rsidR="00860574" w:rsidRPr="00860574" w:rsidRDefault="00860574" w:rsidP="00860574">
            <w:pPr>
              <w:rPr>
                <w:rFonts w:ascii="Calibri" w:eastAsia="Calibri" w:hAnsi="Calibri"/>
                <w:color w:val="00000A"/>
                <w:lang w:val="es-SV"/>
              </w:rPr>
            </w:pPr>
          </w:p>
        </w:tc>
        <w:tc>
          <w:tcPr>
            <w:tcW w:w="1701" w:type="dxa"/>
          </w:tcPr>
          <w:p w14:paraId="3740EFCD" w14:textId="77777777" w:rsidR="00860574" w:rsidRPr="00860574" w:rsidRDefault="00860574" w:rsidP="00860574">
            <w:pPr>
              <w:rPr>
                <w:rFonts w:ascii="Calibri" w:eastAsia="Calibri" w:hAnsi="Calibri"/>
                <w:color w:val="00000A"/>
                <w:lang w:val="es-SV"/>
              </w:rPr>
            </w:pPr>
          </w:p>
        </w:tc>
        <w:tc>
          <w:tcPr>
            <w:tcW w:w="1275" w:type="dxa"/>
          </w:tcPr>
          <w:p w14:paraId="513C6829" w14:textId="77777777" w:rsidR="00860574" w:rsidRPr="00860574" w:rsidRDefault="00860574" w:rsidP="00860574">
            <w:pPr>
              <w:rPr>
                <w:rFonts w:ascii="Calibri" w:eastAsia="Calibri" w:hAnsi="Calibri"/>
                <w:color w:val="00000A"/>
                <w:lang w:val="es-SV"/>
              </w:rPr>
            </w:pPr>
          </w:p>
        </w:tc>
        <w:tc>
          <w:tcPr>
            <w:tcW w:w="1560" w:type="dxa"/>
          </w:tcPr>
          <w:p w14:paraId="1574BAD3" w14:textId="77777777" w:rsidR="00860574" w:rsidRPr="00860574" w:rsidRDefault="00860574" w:rsidP="00860574">
            <w:pPr>
              <w:rPr>
                <w:rFonts w:ascii="Calibri" w:eastAsia="Calibri" w:hAnsi="Calibri"/>
                <w:color w:val="00000A"/>
                <w:lang w:val="es-SV"/>
              </w:rPr>
            </w:pPr>
          </w:p>
        </w:tc>
        <w:tc>
          <w:tcPr>
            <w:tcW w:w="1842" w:type="dxa"/>
          </w:tcPr>
          <w:p w14:paraId="3A2FE088" w14:textId="77777777" w:rsidR="00860574" w:rsidRPr="00860574" w:rsidRDefault="00860574" w:rsidP="00860574">
            <w:pPr>
              <w:rPr>
                <w:rFonts w:ascii="Calibri" w:eastAsia="Calibri" w:hAnsi="Calibri"/>
                <w:color w:val="00000A"/>
                <w:lang w:val="es-SV"/>
              </w:rPr>
            </w:pPr>
          </w:p>
        </w:tc>
        <w:tc>
          <w:tcPr>
            <w:tcW w:w="1843" w:type="dxa"/>
          </w:tcPr>
          <w:p w14:paraId="59C59DDE" w14:textId="77777777" w:rsidR="00860574" w:rsidRPr="00860574" w:rsidRDefault="00860574" w:rsidP="00860574">
            <w:pPr>
              <w:rPr>
                <w:rFonts w:ascii="Calibri" w:eastAsia="Calibri" w:hAnsi="Calibri"/>
                <w:color w:val="00000A"/>
                <w:lang w:val="es-SV"/>
              </w:rPr>
            </w:pPr>
          </w:p>
        </w:tc>
        <w:tc>
          <w:tcPr>
            <w:tcW w:w="284" w:type="dxa"/>
          </w:tcPr>
          <w:p w14:paraId="0D462D09" w14:textId="77777777" w:rsidR="00860574" w:rsidRPr="00860574" w:rsidRDefault="00860574" w:rsidP="00860574">
            <w:pPr>
              <w:rPr>
                <w:rFonts w:ascii="Calibri" w:eastAsia="Calibri" w:hAnsi="Calibri"/>
                <w:color w:val="00000A"/>
                <w:lang w:val="es-SV"/>
              </w:rPr>
            </w:pPr>
          </w:p>
        </w:tc>
        <w:tc>
          <w:tcPr>
            <w:tcW w:w="283" w:type="dxa"/>
          </w:tcPr>
          <w:p w14:paraId="583A6E83" w14:textId="77777777" w:rsidR="00860574" w:rsidRPr="00860574" w:rsidRDefault="00860574" w:rsidP="00860574">
            <w:pPr>
              <w:rPr>
                <w:rFonts w:ascii="Calibri" w:eastAsia="Calibri" w:hAnsi="Calibri"/>
                <w:color w:val="00000A"/>
                <w:lang w:val="es-SV"/>
              </w:rPr>
            </w:pPr>
          </w:p>
        </w:tc>
        <w:tc>
          <w:tcPr>
            <w:tcW w:w="425" w:type="dxa"/>
          </w:tcPr>
          <w:p w14:paraId="54AE72ED" w14:textId="77777777" w:rsidR="00860574" w:rsidRPr="00860574" w:rsidRDefault="00860574" w:rsidP="00860574">
            <w:pPr>
              <w:rPr>
                <w:rFonts w:ascii="Calibri" w:eastAsia="Calibri" w:hAnsi="Calibri"/>
                <w:color w:val="00000A"/>
                <w:lang w:val="es-SV"/>
              </w:rPr>
            </w:pPr>
          </w:p>
        </w:tc>
        <w:tc>
          <w:tcPr>
            <w:tcW w:w="284" w:type="dxa"/>
          </w:tcPr>
          <w:p w14:paraId="437BD80C" w14:textId="77777777" w:rsidR="00860574" w:rsidRPr="00860574" w:rsidRDefault="00860574" w:rsidP="00860574">
            <w:pPr>
              <w:rPr>
                <w:rFonts w:ascii="Calibri" w:eastAsia="Calibri" w:hAnsi="Calibri"/>
                <w:color w:val="00000A"/>
                <w:lang w:val="es-SV"/>
              </w:rPr>
            </w:pPr>
          </w:p>
        </w:tc>
        <w:tc>
          <w:tcPr>
            <w:tcW w:w="425" w:type="dxa"/>
          </w:tcPr>
          <w:p w14:paraId="011C180F" w14:textId="77777777" w:rsidR="00860574" w:rsidRPr="00860574" w:rsidRDefault="00860574" w:rsidP="00860574">
            <w:pPr>
              <w:rPr>
                <w:rFonts w:ascii="Calibri" w:eastAsia="Calibri" w:hAnsi="Calibri"/>
                <w:color w:val="00000A"/>
                <w:lang w:val="es-SV"/>
              </w:rPr>
            </w:pPr>
          </w:p>
        </w:tc>
        <w:tc>
          <w:tcPr>
            <w:tcW w:w="284" w:type="dxa"/>
          </w:tcPr>
          <w:p w14:paraId="2DD3A6CE" w14:textId="77777777" w:rsidR="00860574" w:rsidRPr="00860574" w:rsidRDefault="00860574" w:rsidP="00860574">
            <w:pPr>
              <w:rPr>
                <w:rFonts w:ascii="Calibri" w:eastAsia="Calibri" w:hAnsi="Calibri"/>
                <w:color w:val="00000A"/>
                <w:lang w:val="es-SV"/>
              </w:rPr>
            </w:pPr>
          </w:p>
        </w:tc>
        <w:tc>
          <w:tcPr>
            <w:tcW w:w="283" w:type="dxa"/>
          </w:tcPr>
          <w:p w14:paraId="2BB2FEE3" w14:textId="77777777" w:rsidR="00860574" w:rsidRPr="00860574" w:rsidRDefault="00860574" w:rsidP="00860574">
            <w:pPr>
              <w:rPr>
                <w:rFonts w:ascii="Calibri" w:eastAsia="Calibri" w:hAnsi="Calibri"/>
                <w:color w:val="00000A"/>
                <w:lang w:val="es-SV"/>
              </w:rPr>
            </w:pPr>
          </w:p>
        </w:tc>
        <w:tc>
          <w:tcPr>
            <w:tcW w:w="284" w:type="dxa"/>
          </w:tcPr>
          <w:p w14:paraId="0CE90579" w14:textId="77777777" w:rsidR="00860574" w:rsidRPr="00860574" w:rsidRDefault="00860574" w:rsidP="00860574">
            <w:pPr>
              <w:rPr>
                <w:rFonts w:ascii="Calibri" w:eastAsia="Calibri" w:hAnsi="Calibri"/>
                <w:color w:val="00000A"/>
                <w:lang w:val="es-SV"/>
              </w:rPr>
            </w:pPr>
          </w:p>
        </w:tc>
        <w:tc>
          <w:tcPr>
            <w:tcW w:w="283" w:type="dxa"/>
          </w:tcPr>
          <w:p w14:paraId="6283BB39" w14:textId="77777777" w:rsidR="00860574" w:rsidRPr="00860574" w:rsidRDefault="00860574" w:rsidP="00860574">
            <w:pPr>
              <w:rPr>
                <w:rFonts w:ascii="Calibri" w:eastAsia="Calibri" w:hAnsi="Calibri"/>
                <w:color w:val="00000A"/>
                <w:lang w:val="es-SV"/>
              </w:rPr>
            </w:pPr>
          </w:p>
        </w:tc>
        <w:tc>
          <w:tcPr>
            <w:tcW w:w="398" w:type="dxa"/>
            <w:gridSpan w:val="2"/>
          </w:tcPr>
          <w:p w14:paraId="72B26E1B" w14:textId="77777777" w:rsidR="00860574" w:rsidRPr="00860574" w:rsidRDefault="00860574" w:rsidP="00860574">
            <w:pPr>
              <w:rPr>
                <w:rFonts w:ascii="Calibri" w:eastAsia="Calibri" w:hAnsi="Calibri"/>
                <w:color w:val="00000A"/>
                <w:lang w:val="es-SV"/>
              </w:rPr>
            </w:pPr>
          </w:p>
        </w:tc>
        <w:tc>
          <w:tcPr>
            <w:tcW w:w="342" w:type="dxa"/>
            <w:gridSpan w:val="2"/>
          </w:tcPr>
          <w:p w14:paraId="4236F5A6" w14:textId="77777777" w:rsidR="00860574" w:rsidRPr="00860574" w:rsidRDefault="00860574" w:rsidP="00860574">
            <w:pPr>
              <w:rPr>
                <w:rFonts w:ascii="Calibri" w:eastAsia="Calibri" w:hAnsi="Calibri"/>
                <w:color w:val="00000A"/>
                <w:lang w:val="es-SV"/>
              </w:rPr>
            </w:pPr>
          </w:p>
        </w:tc>
        <w:tc>
          <w:tcPr>
            <w:tcW w:w="343" w:type="dxa"/>
          </w:tcPr>
          <w:p w14:paraId="517AB440" w14:textId="77777777" w:rsidR="00860574" w:rsidRPr="00860574" w:rsidRDefault="00860574" w:rsidP="00860574">
            <w:pPr>
              <w:rPr>
                <w:rFonts w:ascii="Calibri" w:eastAsia="Calibri" w:hAnsi="Calibri"/>
                <w:color w:val="00000A"/>
                <w:lang w:val="es-SV"/>
              </w:rPr>
            </w:pPr>
          </w:p>
        </w:tc>
      </w:tr>
      <w:tr w:rsidR="00860574" w:rsidRPr="00860574" w14:paraId="05A76056" w14:textId="77777777" w:rsidTr="00004431">
        <w:trPr>
          <w:trHeight w:val="415"/>
        </w:trPr>
        <w:tc>
          <w:tcPr>
            <w:tcW w:w="492" w:type="dxa"/>
          </w:tcPr>
          <w:p w14:paraId="23A8BFFC" w14:textId="77777777" w:rsidR="00860574" w:rsidRPr="00860574" w:rsidRDefault="00860574" w:rsidP="00860574">
            <w:pPr>
              <w:rPr>
                <w:rFonts w:ascii="Calibri" w:eastAsia="Calibri" w:hAnsi="Calibri"/>
                <w:color w:val="00000A"/>
                <w:lang w:val="es-SV"/>
              </w:rPr>
            </w:pPr>
          </w:p>
        </w:tc>
        <w:tc>
          <w:tcPr>
            <w:tcW w:w="2344" w:type="dxa"/>
          </w:tcPr>
          <w:p w14:paraId="1BD9F8BF" w14:textId="77777777" w:rsidR="00860574" w:rsidRPr="00860574" w:rsidRDefault="00860574" w:rsidP="00860574">
            <w:pPr>
              <w:rPr>
                <w:rFonts w:ascii="Calibri" w:eastAsia="Calibri" w:hAnsi="Calibri"/>
                <w:color w:val="00000A"/>
                <w:lang w:val="es-SV"/>
              </w:rPr>
            </w:pPr>
          </w:p>
        </w:tc>
        <w:tc>
          <w:tcPr>
            <w:tcW w:w="1701" w:type="dxa"/>
          </w:tcPr>
          <w:p w14:paraId="142874D5" w14:textId="77777777" w:rsidR="00860574" w:rsidRPr="00860574" w:rsidRDefault="00860574" w:rsidP="00860574">
            <w:pPr>
              <w:rPr>
                <w:rFonts w:ascii="Calibri" w:eastAsia="Calibri" w:hAnsi="Calibri"/>
                <w:color w:val="00000A"/>
                <w:lang w:val="es-SV"/>
              </w:rPr>
            </w:pPr>
          </w:p>
        </w:tc>
        <w:tc>
          <w:tcPr>
            <w:tcW w:w="1275" w:type="dxa"/>
          </w:tcPr>
          <w:p w14:paraId="6F16C0C1" w14:textId="77777777" w:rsidR="00860574" w:rsidRPr="00860574" w:rsidRDefault="00860574" w:rsidP="00860574">
            <w:pPr>
              <w:rPr>
                <w:rFonts w:ascii="Calibri" w:eastAsia="Calibri" w:hAnsi="Calibri"/>
                <w:color w:val="00000A"/>
                <w:lang w:val="es-SV"/>
              </w:rPr>
            </w:pPr>
          </w:p>
        </w:tc>
        <w:tc>
          <w:tcPr>
            <w:tcW w:w="1560" w:type="dxa"/>
          </w:tcPr>
          <w:p w14:paraId="56EDA0DA" w14:textId="77777777" w:rsidR="00860574" w:rsidRPr="00860574" w:rsidRDefault="00860574" w:rsidP="00860574">
            <w:pPr>
              <w:rPr>
                <w:rFonts w:ascii="Calibri" w:eastAsia="Calibri" w:hAnsi="Calibri"/>
                <w:color w:val="00000A"/>
                <w:lang w:val="es-SV"/>
              </w:rPr>
            </w:pPr>
          </w:p>
        </w:tc>
        <w:tc>
          <w:tcPr>
            <w:tcW w:w="1842" w:type="dxa"/>
          </w:tcPr>
          <w:p w14:paraId="7540A508" w14:textId="77777777" w:rsidR="00860574" w:rsidRPr="00860574" w:rsidRDefault="00860574" w:rsidP="00860574">
            <w:pPr>
              <w:rPr>
                <w:rFonts w:ascii="Calibri" w:eastAsia="Calibri" w:hAnsi="Calibri"/>
                <w:color w:val="00000A"/>
                <w:lang w:val="es-SV"/>
              </w:rPr>
            </w:pPr>
          </w:p>
        </w:tc>
        <w:tc>
          <w:tcPr>
            <w:tcW w:w="1843" w:type="dxa"/>
          </w:tcPr>
          <w:p w14:paraId="4C081BF1" w14:textId="77777777" w:rsidR="00860574" w:rsidRPr="00860574" w:rsidRDefault="00860574" w:rsidP="00860574">
            <w:pPr>
              <w:rPr>
                <w:rFonts w:ascii="Calibri" w:eastAsia="Calibri" w:hAnsi="Calibri"/>
                <w:color w:val="00000A"/>
                <w:lang w:val="es-SV"/>
              </w:rPr>
            </w:pPr>
          </w:p>
        </w:tc>
        <w:tc>
          <w:tcPr>
            <w:tcW w:w="284" w:type="dxa"/>
          </w:tcPr>
          <w:p w14:paraId="6E24C616" w14:textId="77777777" w:rsidR="00860574" w:rsidRPr="00860574" w:rsidRDefault="00860574" w:rsidP="00860574">
            <w:pPr>
              <w:rPr>
                <w:rFonts w:ascii="Calibri" w:eastAsia="Calibri" w:hAnsi="Calibri"/>
                <w:color w:val="00000A"/>
                <w:lang w:val="es-SV"/>
              </w:rPr>
            </w:pPr>
          </w:p>
        </w:tc>
        <w:tc>
          <w:tcPr>
            <w:tcW w:w="283" w:type="dxa"/>
          </w:tcPr>
          <w:p w14:paraId="13D03C85" w14:textId="77777777" w:rsidR="00860574" w:rsidRPr="00860574" w:rsidRDefault="00860574" w:rsidP="00860574">
            <w:pPr>
              <w:rPr>
                <w:rFonts w:ascii="Calibri" w:eastAsia="Calibri" w:hAnsi="Calibri"/>
                <w:color w:val="00000A"/>
                <w:lang w:val="es-SV"/>
              </w:rPr>
            </w:pPr>
          </w:p>
        </w:tc>
        <w:tc>
          <w:tcPr>
            <w:tcW w:w="425" w:type="dxa"/>
          </w:tcPr>
          <w:p w14:paraId="36AE7DFA" w14:textId="77777777" w:rsidR="00860574" w:rsidRPr="00860574" w:rsidRDefault="00860574" w:rsidP="00860574">
            <w:pPr>
              <w:rPr>
                <w:rFonts w:ascii="Calibri" w:eastAsia="Calibri" w:hAnsi="Calibri"/>
                <w:color w:val="00000A"/>
                <w:lang w:val="es-SV"/>
              </w:rPr>
            </w:pPr>
          </w:p>
        </w:tc>
        <w:tc>
          <w:tcPr>
            <w:tcW w:w="284" w:type="dxa"/>
          </w:tcPr>
          <w:p w14:paraId="5F23BA7B" w14:textId="77777777" w:rsidR="00860574" w:rsidRPr="00860574" w:rsidRDefault="00860574" w:rsidP="00860574">
            <w:pPr>
              <w:rPr>
                <w:rFonts w:ascii="Calibri" w:eastAsia="Calibri" w:hAnsi="Calibri"/>
                <w:color w:val="00000A"/>
                <w:lang w:val="es-SV"/>
              </w:rPr>
            </w:pPr>
          </w:p>
        </w:tc>
        <w:tc>
          <w:tcPr>
            <w:tcW w:w="425" w:type="dxa"/>
          </w:tcPr>
          <w:p w14:paraId="78B5F8A4" w14:textId="77777777" w:rsidR="00860574" w:rsidRPr="00860574" w:rsidRDefault="00860574" w:rsidP="00860574">
            <w:pPr>
              <w:rPr>
                <w:rFonts w:ascii="Calibri" w:eastAsia="Calibri" w:hAnsi="Calibri"/>
                <w:color w:val="00000A"/>
                <w:lang w:val="es-SV"/>
              </w:rPr>
            </w:pPr>
          </w:p>
        </w:tc>
        <w:tc>
          <w:tcPr>
            <w:tcW w:w="284" w:type="dxa"/>
          </w:tcPr>
          <w:p w14:paraId="7810A45C" w14:textId="77777777" w:rsidR="00860574" w:rsidRPr="00860574" w:rsidRDefault="00860574" w:rsidP="00860574">
            <w:pPr>
              <w:rPr>
                <w:rFonts w:ascii="Calibri" w:eastAsia="Calibri" w:hAnsi="Calibri"/>
                <w:color w:val="00000A"/>
                <w:lang w:val="es-SV"/>
              </w:rPr>
            </w:pPr>
          </w:p>
        </w:tc>
        <w:tc>
          <w:tcPr>
            <w:tcW w:w="283" w:type="dxa"/>
          </w:tcPr>
          <w:p w14:paraId="317E5622" w14:textId="77777777" w:rsidR="00860574" w:rsidRPr="00860574" w:rsidRDefault="00860574" w:rsidP="00860574">
            <w:pPr>
              <w:rPr>
                <w:rFonts w:ascii="Calibri" w:eastAsia="Calibri" w:hAnsi="Calibri"/>
                <w:color w:val="00000A"/>
                <w:lang w:val="es-SV"/>
              </w:rPr>
            </w:pPr>
          </w:p>
        </w:tc>
        <w:tc>
          <w:tcPr>
            <w:tcW w:w="284" w:type="dxa"/>
          </w:tcPr>
          <w:p w14:paraId="56BB21CE" w14:textId="77777777" w:rsidR="00860574" w:rsidRPr="00860574" w:rsidRDefault="00860574" w:rsidP="00860574">
            <w:pPr>
              <w:rPr>
                <w:rFonts w:ascii="Calibri" w:eastAsia="Calibri" w:hAnsi="Calibri"/>
                <w:color w:val="00000A"/>
                <w:lang w:val="es-SV"/>
              </w:rPr>
            </w:pPr>
          </w:p>
        </w:tc>
        <w:tc>
          <w:tcPr>
            <w:tcW w:w="283" w:type="dxa"/>
          </w:tcPr>
          <w:p w14:paraId="640CB24D" w14:textId="77777777" w:rsidR="00860574" w:rsidRPr="00860574" w:rsidRDefault="00860574" w:rsidP="00860574">
            <w:pPr>
              <w:rPr>
                <w:rFonts w:ascii="Calibri" w:eastAsia="Calibri" w:hAnsi="Calibri"/>
                <w:color w:val="00000A"/>
                <w:lang w:val="es-SV"/>
              </w:rPr>
            </w:pPr>
          </w:p>
        </w:tc>
        <w:tc>
          <w:tcPr>
            <w:tcW w:w="398" w:type="dxa"/>
            <w:gridSpan w:val="2"/>
          </w:tcPr>
          <w:p w14:paraId="56212557" w14:textId="77777777" w:rsidR="00860574" w:rsidRPr="00860574" w:rsidRDefault="00860574" w:rsidP="00860574">
            <w:pPr>
              <w:rPr>
                <w:rFonts w:ascii="Calibri" w:eastAsia="Calibri" w:hAnsi="Calibri"/>
                <w:color w:val="00000A"/>
                <w:lang w:val="es-SV"/>
              </w:rPr>
            </w:pPr>
          </w:p>
        </w:tc>
        <w:tc>
          <w:tcPr>
            <w:tcW w:w="342" w:type="dxa"/>
            <w:gridSpan w:val="2"/>
          </w:tcPr>
          <w:p w14:paraId="50A24DA0" w14:textId="77777777" w:rsidR="00860574" w:rsidRPr="00860574" w:rsidRDefault="00860574" w:rsidP="00860574">
            <w:pPr>
              <w:rPr>
                <w:rFonts w:ascii="Calibri" w:eastAsia="Calibri" w:hAnsi="Calibri"/>
                <w:color w:val="00000A"/>
                <w:lang w:val="es-SV"/>
              </w:rPr>
            </w:pPr>
          </w:p>
        </w:tc>
        <w:tc>
          <w:tcPr>
            <w:tcW w:w="343" w:type="dxa"/>
          </w:tcPr>
          <w:p w14:paraId="7D88D6DA" w14:textId="77777777" w:rsidR="00860574" w:rsidRPr="00860574" w:rsidRDefault="00860574" w:rsidP="00860574">
            <w:pPr>
              <w:rPr>
                <w:rFonts w:ascii="Calibri" w:eastAsia="Calibri" w:hAnsi="Calibri"/>
                <w:color w:val="00000A"/>
                <w:lang w:val="es-SV"/>
              </w:rPr>
            </w:pPr>
          </w:p>
        </w:tc>
      </w:tr>
    </w:tbl>
    <w:p w14:paraId="6180CEDB" w14:textId="77777777" w:rsidR="00DA168E" w:rsidRPr="00DA168E" w:rsidRDefault="00DA168E" w:rsidP="00860574">
      <w:pPr>
        <w:spacing w:after="0" w:line="240" w:lineRule="auto"/>
        <w:rPr>
          <w:rFonts w:ascii="Arial" w:eastAsia="Calibri" w:hAnsi="Arial" w:cs="Arial"/>
          <w:b/>
          <w:color w:val="000000" w:themeColor="text1"/>
          <w:sz w:val="72"/>
          <w:szCs w:val="72"/>
          <w:lang w:val="es-SV"/>
        </w:rPr>
      </w:pPr>
    </w:p>
    <w:bookmarkEnd w:id="1"/>
    <w:p w14:paraId="79F2C9B9"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7231C081" w14:textId="77777777" w:rsidR="00500DAB" w:rsidRPr="0025013C" w:rsidRDefault="00500DAB" w:rsidP="00500DAB">
      <w:pPr>
        <w:rPr>
          <w:rFonts w:ascii="Arial" w:eastAsia="Calibri" w:hAnsi="Arial" w:cs="Arial"/>
          <w:b/>
          <w:color w:val="002060"/>
          <w:sz w:val="144"/>
          <w:szCs w:val="144"/>
          <w:lang w:val="es-SV"/>
        </w:rPr>
      </w:pPr>
    </w:p>
    <w:p w14:paraId="21C3D7C0" w14:textId="77777777" w:rsidR="00DA168E" w:rsidRDefault="00DA168E" w:rsidP="00500DAB">
      <w:pPr>
        <w:spacing w:after="0" w:line="240" w:lineRule="auto"/>
        <w:rPr>
          <w:rFonts w:ascii="Arial" w:eastAsia="Calibri" w:hAnsi="Arial" w:cs="Arial"/>
          <w:b/>
          <w:color w:val="002060"/>
          <w:sz w:val="72"/>
          <w:szCs w:val="72"/>
          <w:lang w:val="es-SV"/>
        </w:rPr>
      </w:pPr>
    </w:p>
    <w:p w14:paraId="255E66EE" w14:textId="77777777" w:rsidR="00DA168E" w:rsidRDefault="00DA168E" w:rsidP="00500DAB">
      <w:pPr>
        <w:spacing w:after="0" w:line="240" w:lineRule="auto"/>
        <w:rPr>
          <w:rFonts w:ascii="Arial" w:eastAsia="Calibri" w:hAnsi="Arial" w:cs="Arial"/>
          <w:b/>
          <w:color w:val="002060"/>
          <w:sz w:val="72"/>
          <w:szCs w:val="72"/>
          <w:lang w:val="es-SV"/>
        </w:rPr>
      </w:pPr>
    </w:p>
    <w:p w14:paraId="2D33079C" w14:textId="77777777" w:rsidR="006A4B42" w:rsidRDefault="006A4B42" w:rsidP="00500DAB">
      <w:pPr>
        <w:spacing w:after="0" w:line="240" w:lineRule="auto"/>
        <w:rPr>
          <w:rFonts w:ascii="Arial" w:eastAsia="Calibri" w:hAnsi="Arial" w:cs="Arial"/>
          <w:b/>
          <w:color w:val="002060"/>
          <w:sz w:val="72"/>
          <w:szCs w:val="72"/>
          <w:lang w:val="es-SV"/>
        </w:rPr>
      </w:pPr>
    </w:p>
    <w:p w14:paraId="520A0E12" w14:textId="77777777" w:rsidR="00EE69D9" w:rsidRDefault="00EE69D9" w:rsidP="006A4B42">
      <w:pPr>
        <w:spacing w:after="0" w:line="240" w:lineRule="auto"/>
        <w:jc w:val="center"/>
        <w:rPr>
          <w:rFonts w:ascii="Arial" w:eastAsia="Calibri" w:hAnsi="Arial" w:cs="Arial"/>
          <w:b/>
          <w:color w:val="002060"/>
          <w:sz w:val="72"/>
          <w:szCs w:val="72"/>
          <w:lang w:val="es-SV"/>
        </w:rPr>
      </w:pPr>
    </w:p>
    <w:p w14:paraId="4293B947" w14:textId="77777777" w:rsidR="00B71A45" w:rsidRDefault="00B71A45" w:rsidP="006A4B42">
      <w:pPr>
        <w:spacing w:after="0" w:line="240" w:lineRule="auto"/>
        <w:jc w:val="center"/>
        <w:rPr>
          <w:rFonts w:ascii="Arial" w:eastAsia="Calibri" w:hAnsi="Arial" w:cs="Arial"/>
          <w:b/>
          <w:color w:val="002060"/>
          <w:sz w:val="72"/>
          <w:szCs w:val="72"/>
          <w:lang w:val="es-SV"/>
        </w:rPr>
      </w:pPr>
    </w:p>
    <w:p w14:paraId="3837B22F" w14:textId="77777777" w:rsidR="00B71A45" w:rsidRDefault="00B71A45" w:rsidP="006A4B42">
      <w:pPr>
        <w:spacing w:after="0" w:line="240" w:lineRule="auto"/>
        <w:jc w:val="center"/>
        <w:rPr>
          <w:rFonts w:ascii="Arial" w:eastAsia="Calibri" w:hAnsi="Arial" w:cs="Arial"/>
          <w:b/>
          <w:color w:val="002060"/>
          <w:sz w:val="72"/>
          <w:szCs w:val="72"/>
          <w:lang w:val="es-SV"/>
        </w:rPr>
      </w:pPr>
    </w:p>
    <w:p w14:paraId="4BBB834D" w14:textId="77777777" w:rsidR="00B71A45" w:rsidRDefault="00B71A45" w:rsidP="006A4B42">
      <w:pPr>
        <w:spacing w:after="0" w:line="240" w:lineRule="auto"/>
        <w:jc w:val="center"/>
        <w:rPr>
          <w:rFonts w:ascii="Arial" w:eastAsia="Calibri" w:hAnsi="Arial" w:cs="Arial"/>
          <w:b/>
          <w:color w:val="002060"/>
          <w:sz w:val="72"/>
          <w:szCs w:val="72"/>
          <w:lang w:val="es-SV"/>
        </w:rPr>
      </w:pPr>
    </w:p>
    <w:p w14:paraId="09145A46" w14:textId="77777777" w:rsidR="00EE69D9" w:rsidRDefault="00EE69D9" w:rsidP="006A4B42">
      <w:pPr>
        <w:spacing w:after="0" w:line="240" w:lineRule="auto"/>
        <w:jc w:val="center"/>
        <w:rPr>
          <w:rFonts w:ascii="Arial" w:eastAsia="Calibri" w:hAnsi="Arial" w:cs="Arial"/>
          <w:b/>
          <w:color w:val="002060"/>
          <w:sz w:val="72"/>
          <w:szCs w:val="72"/>
          <w:lang w:val="es-SV"/>
        </w:rPr>
      </w:pPr>
    </w:p>
    <w:p w14:paraId="79B31044" w14:textId="66CAB1D0" w:rsidR="00500DAB" w:rsidRDefault="00500DAB" w:rsidP="006A4B42">
      <w:pPr>
        <w:spacing w:after="0" w:line="240" w:lineRule="auto"/>
        <w:jc w:val="center"/>
        <w:rPr>
          <w:rFonts w:ascii="Arial" w:eastAsia="Calibri" w:hAnsi="Arial" w:cs="Arial"/>
          <w:b/>
          <w:color w:val="002060"/>
          <w:sz w:val="72"/>
          <w:szCs w:val="72"/>
          <w:lang w:val="es-SV"/>
        </w:rPr>
      </w:pPr>
      <w:r w:rsidRPr="00DA168E">
        <w:rPr>
          <w:rFonts w:ascii="Arial" w:eastAsia="Calibri" w:hAnsi="Arial" w:cs="Arial"/>
          <w:b/>
          <w:color w:val="002060"/>
          <w:sz w:val="72"/>
          <w:szCs w:val="72"/>
          <w:lang w:val="es-SV"/>
        </w:rPr>
        <w:t>REGISTRO MUNICIPAL</w:t>
      </w:r>
    </w:p>
    <w:p w14:paraId="155F4540" w14:textId="02F05CC7" w:rsidR="006A4B42" w:rsidRDefault="006A4B42" w:rsidP="006A4B42">
      <w:pPr>
        <w:spacing w:after="0" w:line="240" w:lineRule="auto"/>
        <w:jc w:val="center"/>
        <w:rPr>
          <w:rFonts w:ascii="Arial" w:eastAsia="Calibri" w:hAnsi="Arial" w:cs="Arial"/>
          <w:b/>
          <w:color w:val="002060"/>
          <w:sz w:val="72"/>
          <w:szCs w:val="72"/>
          <w:lang w:val="es-SV"/>
        </w:rPr>
      </w:pPr>
    </w:p>
    <w:p w14:paraId="65840733" w14:textId="77777777" w:rsidR="00500DAB" w:rsidRPr="00D60E66" w:rsidRDefault="00500DAB" w:rsidP="00500DAB">
      <w:pPr>
        <w:rPr>
          <w:rFonts w:ascii="Arial" w:eastAsia="Calibri" w:hAnsi="Arial" w:cs="Arial"/>
          <w:b/>
          <w:color w:val="002060"/>
          <w:sz w:val="52"/>
          <w:szCs w:val="52"/>
          <w:lang w:val="es-SV"/>
        </w:rPr>
      </w:pPr>
      <w:r w:rsidRPr="00D60E66">
        <w:rPr>
          <w:rFonts w:ascii="Arial" w:eastAsia="Calibri" w:hAnsi="Arial" w:cs="Arial"/>
          <w:b/>
          <w:color w:val="002060"/>
          <w:sz w:val="52"/>
          <w:szCs w:val="52"/>
          <w:lang w:val="es-SV"/>
        </w:rPr>
        <w:br w:type="page"/>
      </w:r>
    </w:p>
    <w:p w14:paraId="15150B2B" w14:textId="00C7FDFA" w:rsidR="00500DAB" w:rsidRPr="00094112" w:rsidRDefault="00500DAB" w:rsidP="00500DAB">
      <w:pPr>
        <w:ind w:left="1080"/>
        <w:contextualSpacing/>
        <w:jc w:val="center"/>
        <w:rPr>
          <w:rFonts w:ascii="Arial" w:eastAsia="Calibri" w:hAnsi="Arial" w:cs="Arial"/>
          <w:b/>
          <w:sz w:val="24"/>
          <w:szCs w:val="24"/>
          <w:lang w:val="es-SV"/>
        </w:rPr>
      </w:pPr>
      <w:r w:rsidRPr="00094112">
        <w:rPr>
          <w:rFonts w:ascii="Arial" w:eastAsia="Calibri" w:hAnsi="Arial" w:cs="Arial"/>
          <w:b/>
          <w:sz w:val="24"/>
          <w:szCs w:val="24"/>
          <w:lang w:val="es-SV"/>
        </w:rPr>
        <w:lastRenderedPageBreak/>
        <w:t>PLAN ANUAL OP</w:t>
      </w:r>
      <w:r w:rsidR="00ED60F3">
        <w:rPr>
          <w:rFonts w:ascii="Arial" w:eastAsia="Calibri" w:hAnsi="Arial" w:cs="Arial"/>
          <w:b/>
          <w:sz w:val="24"/>
          <w:szCs w:val="24"/>
          <w:lang w:val="es-SV"/>
        </w:rPr>
        <w:t>E</w:t>
      </w:r>
      <w:r w:rsidRPr="00094112">
        <w:rPr>
          <w:rFonts w:ascii="Arial" w:eastAsia="Calibri" w:hAnsi="Arial" w:cs="Arial"/>
          <w:b/>
          <w:sz w:val="24"/>
          <w:szCs w:val="24"/>
          <w:lang w:val="es-SV"/>
        </w:rPr>
        <w:t>RATIVO</w:t>
      </w:r>
    </w:p>
    <w:p w14:paraId="635A29B7" w14:textId="77777777" w:rsidR="00500DAB" w:rsidRPr="00094112" w:rsidRDefault="00500DAB" w:rsidP="00500DAB">
      <w:pPr>
        <w:rPr>
          <w:rFonts w:ascii="Arial" w:eastAsia="Calibri" w:hAnsi="Arial" w:cs="Arial"/>
          <w:b/>
          <w:sz w:val="24"/>
          <w:szCs w:val="24"/>
          <w:lang w:val="es-SV"/>
        </w:rPr>
      </w:pPr>
      <w:r w:rsidRPr="00094112">
        <w:rPr>
          <w:rFonts w:ascii="Arial" w:eastAsia="Calibri" w:hAnsi="Arial" w:cs="Arial"/>
          <w:b/>
          <w:sz w:val="24"/>
          <w:szCs w:val="24"/>
          <w:lang w:val="es-SV"/>
        </w:rPr>
        <w:t xml:space="preserve">NOMBRE DE LA UNIDAD: Registro Municipal                                       fecha: 01 de enero al 31 de diciembre de 2022 </w:t>
      </w:r>
    </w:p>
    <w:tbl>
      <w:tblPr>
        <w:tblStyle w:val="Tablaconcuadrcula"/>
        <w:tblW w:w="14601" w:type="dxa"/>
        <w:tblInd w:w="-431" w:type="dxa"/>
        <w:tblLayout w:type="fixed"/>
        <w:tblLook w:val="04A0" w:firstRow="1" w:lastRow="0" w:firstColumn="1" w:lastColumn="0" w:noHBand="0" w:noVBand="1"/>
      </w:tblPr>
      <w:tblGrid>
        <w:gridCol w:w="434"/>
        <w:gridCol w:w="1660"/>
        <w:gridCol w:w="1709"/>
        <w:gridCol w:w="1623"/>
        <w:gridCol w:w="1437"/>
        <w:gridCol w:w="1785"/>
        <w:gridCol w:w="1417"/>
        <w:gridCol w:w="426"/>
        <w:gridCol w:w="283"/>
        <w:gridCol w:w="425"/>
        <w:gridCol w:w="426"/>
        <w:gridCol w:w="283"/>
        <w:gridCol w:w="7"/>
        <w:gridCol w:w="418"/>
        <w:gridCol w:w="426"/>
        <w:gridCol w:w="283"/>
        <w:gridCol w:w="425"/>
        <w:gridCol w:w="426"/>
        <w:gridCol w:w="283"/>
        <w:gridCol w:w="56"/>
        <w:gridCol w:w="369"/>
      </w:tblGrid>
      <w:tr w:rsidR="00500DAB" w:rsidRPr="00094112" w14:paraId="5A30EEC8" w14:textId="77777777" w:rsidTr="0048784B">
        <w:tc>
          <w:tcPr>
            <w:tcW w:w="14601" w:type="dxa"/>
            <w:gridSpan w:val="21"/>
          </w:tcPr>
          <w:p w14:paraId="14FF3B0F" w14:textId="77777777" w:rsidR="00500DAB" w:rsidRPr="00094112" w:rsidRDefault="00500DAB" w:rsidP="0048784B">
            <w:pPr>
              <w:rPr>
                <w:rFonts w:ascii="Arial" w:eastAsia="Calibri" w:hAnsi="Arial" w:cs="Arial"/>
                <w:sz w:val="24"/>
                <w:szCs w:val="24"/>
                <w:lang w:val="es-SV"/>
              </w:rPr>
            </w:pPr>
            <w:r w:rsidRPr="00094112">
              <w:rPr>
                <w:rFonts w:ascii="Arial" w:eastAsia="Calibri" w:hAnsi="Arial" w:cs="Arial"/>
                <w:b/>
                <w:sz w:val="24"/>
                <w:szCs w:val="24"/>
                <w:lang w:val="es-SV"/>
              </w:rPr>
              <w:t xml:space="preserve">Objetivo General:  </w:t>
            </w:r>
          </w:p>
          <w:p w14:paraId="1E895F4E"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 xml:space="preserve">Recopilar toda la información referente a la identidad, acceso, desempeño o capacitación, retiros, beneficios y cualquier otro dato que se considere conveniente de los empleados pertenecientes a la LCAM. </w:t>
            </w:r>
          </w:p>
          <w:p w14:paraId="1719F74C" w14:textId="77777777" w:rsidR="00500DAB" w:rsidRPr="00094112" w:rsidRDefault="00500DAB" w:rsidP="0048784B">
            <w:pPr>
              <w:rPr>
                <w:rFonts w:ascii="Arial" w:eastAsia="Calibri" w:hAnsi="Arial" w:cs="Arial"/>
                <w:b/>
                <w:sz w:val="24"/>
                <w:szCs w:val="24"/>
                <w:lang w:val="es-SV"/>
              </w:rPr>
            </w:pPr>
          </w:p>
        </w:tc>
      </w:tr>
      <w:tr w:rsidR="00500DAB" w:rsidRPr="00094112" w14:paraId="49BF5694" w14:textId="77777777" w:rsidTr="0048784B">
        <w:tc>
          <w:tcPr>
            <w:tcW w:w="434" w:type="dxa"/>
          </w:tcPr>
          <w:p w14:paraId="22455622"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Nº</w:t>
            </w:r>
          </w:p>
        </w:tc>
        <w:tc>
          <w:tcPr>
            <w:tcW w:w="1660" w:type="dxa"/>
          </w:tcPr>
          <w:p w14:paraId="59062A45" w14:textId="77777777" w:rsidR="00500DAB" w:rsidRPr="00094112" w:rsidRDefault="00500DAB" w:rsidP="0048784B">
            <w:pPr>
              <w:rPr>
                <w:rFonts w:ascii="Arial" w:eastAsia="Calibri" w:hAnsi="Arial" w:cs="Arial"/>
                <w:b/>
                <w:sz w:val="18"/>
                <w:szCs w:val="18"/>
                <w:lang w:val="es-SV"/>
              </w:rPr>
            </w:pPr>
            <w:r w:rsidRPr="00094112">
              <w:rPr>
                <w:rFonts w:ascii="Arial" w:eastAsia="Calibri" w:hAnsi="Arial" w:cs="Arial"/>
                <w:b/>
                <w:sz w:val="18"/>
                <w:szCs w:val="18"/>
                <w:lang w:val="es-SV"/>
              </w:rPr>
              <w:t xml:space="preserve">OBJETIVOS ESPECÍFICOS </w:t>
            </w:r>
          </w:p>
        </w:tc>
        <w:tc>
          <w:tcPr>
            <w:tcW w:w="1709" w:type="dxa"/>
          </w:tcPr>
          <w:p w14:paraId="5C9083B0" w14:textId="77777777" w:rsidR="00500DAB" w:rsidRPr="00094112" w:rsidRDefault="00500DAB" w:rsidP="0048784B">
            <w:pPr>
              <w:rPr>
                <w:rFonts w:ascii="Arial" w:eastAsia="Calibri" w:hAnsi="Arial" w:cs="Arial"/>
                <w:b/>
                <w:sz w:val="18"/>
                <w:szCs w:val="18"/>
                <w:lang w:val="es-SV"/>
              </w:rPr>
            </w:pPr>
            <w:r w:rsidRPr="00094112">
              <w:rPr>
                <w:rFonts w:ascii="Arial" w:eastAsia="Calibri" w:hAnsi="Arial" w:cs="Arial"/>
                <w:b/>
                <w:sz w:val="18"/>
                <w:szCs w:val="18"/>
                <w:lang w:val="es-SV"/>
              </w:rPr>
              <w:t xml:space="preserve">META </w:t>
            </w:r>
          </w:p>
        </w:tc>
        <w:tc>
          <w:tcPr>
            <w:tcW w:w="1623" w:type="dxa"/>
          </w:tcPr>
          <w:p w14:paraId="2F18E2FC" w14:textId="77777777" w:rsidR="00500DAB" w:rsidRPr="00094112" w:rsidRDefault="00500DAB" w:rsidP="0048784B">
            <w:pPr>
              <w:rPr>
                <w:rFonts w:ascii="Arial" w:eastAsia="Calibri" w:hAnsi="Arial" w:cs="Arial"/>
                <w:b/>
                <w:sz w:val="18"/>
                <w:szCs w:val="18"/>
                <w:lang w:val="es-SV"/>
              </w:rPr>
            </w:pPr>
            <w:r w:rsidRPr="00094112">
              <w:rPr>
                <w:rFonts w:ascii="Arial" w:eastAsia="Calibri" w:hAnsi="Arial" w:cs="Arial"/>
                <w:b/>
                <w:sz w:val="18"/>
                <w:szCs w:val="18"/>
                <w:lang w:val="es-SV"/>
              </w:rPr>
              <w:t>IDICADOR</w:t>
            </w:r>
          </w:p>
        </w:tc>
        <w:tc>
          <w:tcPr>
            <w:tcW w:w="1437" w:type="dxa"/>
          </w:tcPr>
          <w:p w14:paraId="68C8B489" w14:textId="77777777" w:rsidR="00500DAB" w:rsidRPr="00094112" w:rsidRDefault="00500DAB" w:rsidP="0048784B">
            <w:pPr>
              <w:rPr>
                <w:rFonts w:ascii="Arial" w:eastAsia="Calibri" w:hAnsi="Arial" w:cs="Arial"/>
                <w:b/>
                <w:sz w:val="18"/>
                <w:szCs w:val="18"/>
                <w:lang w:val="es-SV"/>
              </w:rPr>
            </w:pPr>
            <w:r w:rsidRPr="00094112">
              <w:rPr>
                <w:rFonts w:ascii="Arial" w:eastAsia="Calibri" w:hAnsi="Arial" w:cs="Arial"/>
                <w:b/>
                <w:sz w:val="18"/>
                <w:szCs w:val="18"/>
                <w:lang w:val="es-SV"/>
              </w:rPr>
              <w:t xml:space="preserve">ACTIVIDADES </w:t>
            </w:r>
          </w:p>
        </w:tc>
        <w:tc>
          <w:tcPr>
            <w:tcW w:w="1785" w:type="dxa"/>
          </w:tcPr>
          <w:p w14:paraId="76C2E78C" w14:textId="77777777" w:rsidR="00500DAB" w:rsidRPr="00094112" w:rsidRDefault="00500DAB" w:rsidP="0048784B">
            <w:pPr>
              <w:rPr>
                <w:rFonts w:ascii="Arial" w:eastAsia="Calibri" w:hAnsi="Arial" w:cs="Arial"/>
                <w:b/>
                <w:sz w:val="18"/>
                <w:szCs w:val="18"/>
                <w:lang w:val="es-SV"/>
              </w:rPr>
            </w:pPr>
            <w:r w:rsidRPr="00094112">
              <w:rPr>
                <w:rFonts w:ascii="Arial" w:eastAsia="Calibri" w:hAnsi="Arial" w:cs="Arial"/>
                <w:b/>
                <w:sz w:val="18"/>
                <w:szCs w:val="18"/>
                <w:lang w:val="es-SV"/>
              </w:rPr>
              <w:t>REQUERIMIENTO</w:t>
            </w:r>
          </w:p>
        </w:tc>
        <w:tc>
          <w:tcPr>
            <w:tcW w:w="1417" w:type="dxa"/>
          </w:tcPr>
          <w:p w14:paraId="2E39E8C3" w14:textId="77777777" w:rsidR="00500DAB" w:rsidRPr="00094112" w:rsidRDefault="00500DAB" w:rsidP="0048784B">
            <w:pPr>
              <w:jc w:val="center"/>
              <w:rPr>
                <w:rFonts w:ascii="Arial" w:eastAsia="Calibri" w:hAnsi="Arial" w:cs="Arial"/>
                <w:b/>
                <w:sz w:val="16"/>
                <w:szCs w:val="16"/>
                <w:lang w:val="es-SV"/>
              </w:rPr>
            </w:pPr>
            <w:r w:rsidRPr="00094112">
              <w:rPr>
                <w:rFonts w:ascii="Arial" w:eastAsia="Calibri" w:hAnsi="Arial" w:cs="Arial"/>
                <w:b/>
                <w:sz w:val="16"/>
                <w:szCs w:val="16"/>
                <w:lang w:val="es-SV"/>
              </w:rPr>
              <w:t>COORDINACIÓN</w:t>
            </w:r>
          </w:p>
        </w:tc>
        <w:tc>
          <w:tcPr>
            <w:tcW w:w="426" w:type="dxa"/>
          </w:tcPr>
          <w:p w14:paraId="7EA340E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E</w:t>
            </w:r>
          </w:p>
        </w:tc>
        <w:tc>
          <w:tcPr>
            <w:tcW w:w="283" w:type="dxa"/>
          </w:tcPr>
          <w:p w14:paraId="57FDC35F"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F</w:t>
            </w:r>
          </w:p>
        </w:tc>
        <w:tc>
          <w:tcPr>
            <w:tcW w:w="425" w:type="dxa"/>
          </w:tcPr>
          <w:p w14:paraId="3D3CEB41"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M</w:t>
            </w:r>
          </w:p>
        </w:tc>
        <w:tc>
          <w:tcPr>
            <w:tcW w:w="426" w:type="dxa"/>
          </w:tcPr>
          <w:p w14:paraId="6519EAFD"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A</w:t>
            </w:r>
          </w:p>
        </w:tc>
        <w:tc>
          <w:tcPr>
            <w:tcW w:w="283" w:type="dxa"/>
          </w:tcPr>
          <w:p w14:paraId="2E58C59A"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M</w:t>
            </w:r>
          </w:p>
        </w:tc>
        <w:tc>
          <w:tcPr>
            <w:tcW w:w="425" w:type="dxa"/>
            <w:gridSpan w:val="2"/>
          </w:tcPr>
          <w:p w14:paraId="1EA168AF"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J</w:t>
            </w:r>
          </w:p>
        </w:tc>
        <w:tc>
          <w:tcPr>
            <w:tcW w:w="426" w:type="dxa"/>
          </w:tcPr>
          <w:p w14:paraId="3139BCD8"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J</w:t>
            </w:r>
          </w:p>
        </w:tc>
        <w:tc>
          <w:tcPr>
            <w:tcW w:w="283" w:type="dxa"/>
          </w:tcPr>
          <w:p w14:paraId="0F0E77F3"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A</w:t>
            </w:r>
          </w:p>
        </w:tc>
        <w:tc>
          <w:tcPr>
            <w:tcW w:w="425" w:type="dxa"/>
          </w:tcPr>
          <w:p w14:paraId="391C51B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S</w:t>
            </w:r>
          </w:p>
        </w:tc>
        <w:tc>
          <w:tcPr>
            <w:tcW w:w="426" w:type="dxa"/>
          </w:tcPr>
          <w:p w14:paraId="0E7781F2"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O</w:t>
            </w:r>
          </w:p>
        </w:tc>
        <w:tc>
          <w:tcPr>
            <w:tcW w:w="283" w:type="dxa"/>
          </w:tcPr>
          <w:p w14:paraId="19C0D7B0"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N</w:t>
            </w:r>
          </w:p>
        </w:tc>
        <w:tc>
          <w:tcPr>
            <w:tcW w:w="425" w:type="dxa"/>
            <w:gridSpan w:val="2"/>
          </w:tcPr>
          <w:p w14:paraId="161F4C50"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D</w:t>
            </w:r>
          </w:p>
        </w:tc>
      </w:tr>
      <w:tr w:rsidR="00500DAB" w:rsidRPr="00094112" w14:paraId="2F6B457C" w14:textId="77777777" w:rsidTr="0048784B">
        <w:tc>
          <w:tcPr>
            <w:tcW w:w="434" w:type="dxa"/>
          </w:tcPr>
          <w:p w14:paraId="4C694A79"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1</w:t>
            </w:r>
          </w:p>
        </w:tc>
        <w:tc>
          <w:tcPr>
            <w:tcW w:w="1660" w:type="dxa"/>
          </w:tcPr>
          <w:p w14:paraId="7E5AF492"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 xml:space="preserve">Recopilar toda la información referente a la carrera administrativa desempeñada por los empleados </w:t>
            </w:r>
          </w:p>
          <w:p w14:paraId="02658578" w14:textId="77777777" w:rsidR="00500DAB" w:rsidRPr="00094112" w:rsidRDefault="00500DAB" w:rsidP="0048784B">
            <w:pPr>
              <w:rPr>
                <w:rFonts w:ascii="Arial" w:eastAsia="Calibri" w:hAnsi="Arial" w:cs="Arial"/>
                <w:lang w:val="es-SV"/>
              </w:rPr>
            </w:pPr>
          </w:p>
          <w:p w14:paraId="0BBE0CF6" w14:textId="77777777" w:rsidR="00500DAB" w:rsidRPr="00094112" w:rsidRDefault="00500DAB" w:rsidP="0048784B">
            <w:pPr>
              <w:rPr>
                <w:rFonts w:ascii="Arial" w:eastAsia="Calibri" w:hAnsi="Arial" w:cs="Arial"/>
                <w:lang w:val="es-SV"/>
              </w:rPr>
            </w:pPr>
          </w:p>
          <w:p w14:paraId="1503EDF9"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pertenecientes a la misma</w:t>
            </w:r>
          </w:p>
        </w:tc>
        <w:tc>
          <w:tcPr>
            <w:tcW w:w="1709" w:type="dxa"/>
          </w:tcPr>
          <w:p w14:paraId="52CD2132"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Solicitar  a los empleados de la municipalidad documentación personal para actualización de sus expedientes.</w:t>
            </w:r>
          </w:p>
        </w:tc>
        <w:tc>
          <w:tcPr>
            <w:tcW w:w="1623" w:type="dxa"/>
          </w:tcPr>
          <w:p w14:paraId="227F4B27"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 xml:space="preserve">Recopilar al 100% los documentos que se le solicitan </w:t>
            </w:r>
          </w:p>
        </w:tc>
        <w:tc>
          <w:tcPr>
            <w:tcW w:w="1437" w:type="dxa"/>
          </w:tcPr>
          <w:p w14:paraId="0872DA02"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Llenado de ficha. </w:t>
            </w:r>
          </w:p>
          <w:p w14:paraId="3922331A"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 </w:t>
            </w:r>
          </w:p>
          <w:p w14:paraId="700F4502"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Nombramientos de libro del alcalde </w:t>
            </w:r>
          </w:p>
          <w:p w14:paraId="14D75265" w14:textId="77777777" w:rsidR="00500DAB" w:rsidRPr="00094112" w:rsidRDefault="00500DAB" w:rsidP="0048784B">
            <w:pPr>
              <w:rPr>
                <w:rFonts w:ascii="Arial" w:eastAsia="Calibri" w:hAnsi="Arial" w:cs="Arial"/>
                <w:sz w:val="20"/>
                <w:szCs w:val="20"/>
                <w:lang w:val="es-SV"/>
              </w:rPr>
            </w:pPr>
          </w:p>
          <w:p w14:paraId="23809920"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Acuerdos de concejo.</w:t>
            </w:r>
          </w:p>
          <w:p w14:paraId="177F2F74" w14:textId="77777777" w:rsidR="00500DAB" w:rsidRPr="00094112" w:rsidRDefault="00500DAB" w:rsidP="0048784B">
            <w:pPr>
              <w:rPr>
                <w:rFonts w:ascii="Arial" w:eastAsia="Calibri" w:hAnsi="Arial" w:cs="Arial"/>
                <w:sz w:val="20"/>
                <w:szCs w:val="20"/>
                <w:lang w:val="es-SV"/>
              </w:rPr>
            </w:pPr>
          </w:p>
          <w:p w14:paraId="054C2BEB"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Fotocopia de documentos empleado sobre alguna modificación.</w:t>
            </w:r>
          </w:p>
        </w:tc>
        <w:tc>
          <w:tcPr>
            <w:tcW w:w="1785" w:type="dxa"/>
          </w:tcPr>
          <w:p w14:paraId="563D8161"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240 folders </w:t>
            </w:r>
          </w:p>
          <w:p w14:paraId="10994A1F" w14:textId="77777777" w:rsidR="00500DAB" w:rsidRPr="00094112" w:rsidRDefault="00500DAB" w:rsidP="0048784B">
            <w:pPr>
              <w:rPr>
                <w:rFonts w:ascii="Arial" w:eastAsia="Calibri" w:hAnsi="Arial" w:cs="Arial"/>
                <w:sz w:val="20"/>
                <w:szCs w:val="20"/>
                <w:lang w:val="es-SV"/>
              </w:rPr>
            </w:pPr>
          </w:p>
          <w:p w14:paraId="63BD3F9B"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2 remas de papel crespón tamaño carta </w:t>
            </w:r>
          </w:p>
          <w:p w14:paraId="6E3E0DEC" w14:textId="77777777" w:rsidR="00500DAB" w:rsidRPr="00094112" w:rsidRDefault="00500DAB" w:rsidP="0048784B">
            <w:pPr>
              <w:rPr>
                <w:rFonts w:ascii="Arial" w:eastAsia="Calibri" w:hAnsi="Arial" w:cs="Arial"/>
                <w:sz w:val="20"/>
                <w:szCs w:val="20"/>
                <w:lang w:val="es-SV"/>
              </w:rPr>
            </w:pPr>
          </w:p>
          <w:p w14:paraId="5DA91729"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2 cajas de </w:t>
            </w:r>
            <w:proofErr w:type="spellStart"/>
            <w:r w:rsidRPr="00094112">
              <w:rPr>
                <w:rFonts w:ascii="Arial" w:eastAsia="Calibri" w:hAnsi="Arial" w:cs="Arial"/>
                <w:sz w:val="20"/>
                <w:szCs w:val="20"/>
                <w:lang w:val="es-SV"/>
              </w:rPr>
              <w:t>fastener</w:t>
            </w:r>
            <w:proofErr w:type="spellEnd"/>
            <w:r w:rsidRPr="00094112">
              <w:rPr>
                <w:rFonts w:ascii="Arial" w:eastAsia="Calibri" w:hAnsi="Arial" w:cs="Arial"/>
                <w:sz w:val="20"/>
                <w:szCs w:val="20"/>
                <w:lang w:val="es-SV"/>
              </w:rPr>
              <w:t xml:space="preserve"> </w:t>
            </w:r>
          </w:p>
          <w:p w14:paraId="3AEA669F" w14:textId="77777777" w:rsidR="00500DAB" w:rsidRPr="00094112" w:rsidRDefault="00500DAB" w:rsidP="0048784B">
            <w:pPr>
              <w:rPr>
                <w:rFonts w:ascii="Arial" w:eastAsia="Calibri" w:hAnsi="Arial" w:cs="Arial"/>
                <w:sz w:val="20"/>
                <w:szCs w:val="20"/>
                <w:lang w:val="es-SV"/>
              </w:rPr>
            </w:pPr>
          </w:p>
          <w:p w14:paraId="4D6FBCB9"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sz w:val="20"/>
                <w:szCs w:val="20"/>
                <w:lang w:val="es-SV"/>
              </w:rPr>
              <w:t>1 caja de grapas</w:t>
            </w:r>
            <w:r w:rsidRPr="00094112">
              <w:rPr>
                <w:rFonts w:ascii="Arial" w:eastAsia="Calibri" w:hAnsi="Arial" w:cs="Arial"/>
                <w:b/>
                <w:sz w:val="24"/>
                <w:szCs w:val="24"/>
                <w:lang w:val="es-SV"/>
              </w:rPr>
              <w:t xml:space="preserve"> </w:t>
            </w:r>
          </w:p>
        </w:tc>
        <w:tc>
          <w:tcPr>
            <w:tcW w:w="1417" w:type="dxa"/>
          </w:tcPr>
          <w:p w14:paraId="52A7F2AD" w14:textId="77777777" w:rsidR="00500DAB" w:rsidRPr="00094112" w:rsidRDefault="00500DAB" w:rsidP="0048784B">
            <w:pPr>
              <w:jc w:val="center"/>
              <w:rPr>
                <w:rFonts w:ascii="Arial" w:eastAsia="Calibri" w:hAnsi="Arial" w:cs="Arial"/>
                <w:sz w:val="20"/>
                <w:szCs w:val="20"/>
                <w:lang w:val="es-SV"/>
              </w:rPr>
            </w:pPr>
            <w:r w:rsidRPr="00094112">
              <w:rPr>
                <w:rFonts w:ascii="Arial" w:eastAsia="Calibri" w:hAnsi="Arial" w:cs="Arial"/>
                <w:sz w:val="20"/>
                <w:szCs w:val="20"/>
                <w:lang w:val="es-SV"/>
              </w:rPr>
              <w:t>Unidad de RRHH</w:t>
            </w:r>
          </w:p>
        </w:tc>
        <w:tc>
          <w:tcPr>
            <w:tcW w:w="426" w:type="dxa"/>
          </w:tcPr>
          <w:p w14:paraId="1015BF27" w14:textId="77777777" w:rsidR="00500DAB" w:rsidRPr="00094112" w:rsidRDefault="00500DAB" w:rsidP="0048784B">
            <w:pPr>
              <w:rPr>
                <w:rFonts w:ascii="Arial" w:eastAsia="Calibri" w:hAnsi="Arial" w:cs="Arial"/>
                <w:b/>
                <w:sz w:val="24"/>
                <w:szCs w:val="24"/>
                <w:lang w:val="es-SV"/>
              </w:rPr>
            </w:pPr>
          </w:p>
        </w:tc>
        <w:tc>
          <w:tcPr>
            <w:tcW w:w="283" w:type="dxa"/>
          </w:tcPr>
          <w:p w14:paraId="2D52E8A7" w14:textId="77777777" w:rsidR="00500DAB" w:rsidRPr="00094112" w:rsidRDefault="00500DAB" w:rsidP="0048784B">
            <w:pPr>
              <w:rPr>
                <w:rFonts w:ascii="Arial" w:eastAsia="Calibri" w:hAnsi="Arial" w:cs="Arial"/>
                <w:b/>
                <w:sz w:val="24"/>
                <w:szCs w:val="24"/>
                <w:lang w:val="es-SV"/>
              </w:rPr>
            </w:pPr>
          </w:p>
        </w:tc>
        <w:tc>
          <w:tcPr>
            <w:tcW w:w="425" w:type="dxa"/>
          </w:tcPr>
          <w:p w14:paraId="60B40BF5" w14:textId="77777777" w:rsidR="00500DAB" w:rsidRPr="00094112" w:rsidRDefault="00500DAB" w:rsidP="0048784B">
            <w:pPr>
              <w:rPr>
                <w:rFonts w:ascii="Arial" w:eastAsia="Calibri" w:hAnsi="Arial" w:cs="Arial"/>
                <w:b/>
                <w:sz w:val="24"/>
                <w:szCs w:val="24"/>
                <w:lang w:val="es-SV"/>
              </w:rPr>
            </w:pPr>
          </w:p>
        </w:tc>
        <w:tc>
          <w:tcPr>
            <w:tcW w:w="426" w:type="dxa"/>
          </w:tcPr>
          <w:p w14:paraId="763BA62B" w14:textId="77777777" w:rsidR="00500DAB" w:rsidRPr="00094112" w:rsidRDefault="00500DAB" w:rsidP="00500DAB">
            <w:pPr>
              <w:numPr>
                <w:ilvl w:val="0"/>
                <w:numId w:val="4"/>
              </w:numPr>
              <w:contextualSpacing/>
              <w:rPr>
                <w:rFonts w:ascii="Arial" w:eastAsia="Calibri" w:hAnsi="Arial" w:cs="Arial"/>
                <w:b/>
                <w:sz w:val="24"/>
                <w:szCs w:val="24"/>
                <w:lang w:val="es-SV"/>
              </w:rPr>
            </w:pPr>
          </w:p>
        </w:tc>
        <w:tc>
          <w:tcPr>
            <w:tcW w:w="283" w:type="dxa"/>
          </w:tcPr>
          <w:p w14:paraId="6962BC99" w14:textId="77777777" w:rsidR="00500DAB" w:rsidRPr="00094112" w:rsidRDefault="00500DAB" w:rsidP="0048784B">
            <w:pPr>
              <w:rPr>
                <w:rFonts w:ascii="Arial" w:eastAsia="Calibri" w:hAnsi="Arial" w:cs="Arial"/>
                <w:b/>
                <w:sz w:val="24"/>
                <w:szCs w:val="24"/>
                <w:lang w:val="es-SV"/>
              </w:rPr>
            </w:pPr>
          </w:p>
        </w:tc>
        <w:tc>
          <w:tcPr>
            <w:tcW w:w="425" w:type="dxa"/>
            <w:gridSpan w:val="2"/>
          </w:tcPr>
          <w:p w14:paraId="0BEA38E4" w14:textId="77777777" w:rsidR="00500DAB" w:rsidRPr="00094112" w:rsidRDefault="00500DAB" w:rsidP="0048784B">
            <w:pPr>
              <w:rPr>
                <w:rFonts w:ascii="Arial" w:eastAsia="Calibri" w:hAnsi="Arial" w:cs="Arial"/>
                <w:b/>
                <w:sz w:val="24"/>
                <w:szCs w:val="24"/>
                <w:lang w:val="es-SV"/>
              </w:rPr>
            </w:pPr>
          </w:p>
        </w:tc>
        <w:tc>
          <w:tcPr>
            <w:tcW w:w="426" w:type="dxa"/>
          </w:tcPr>
          <w:p w14:paraId="3395273F" w14:textId="77777777" w:rsidR="00500DAB" w:rsidRPr="00094112" w:rsidRDefault="00500DAB" w:rsidP="0048784B">
            <w:pPr>
              <w:rPr>
                <w:rFonts w:ascii="Arial" w:eastAsia="Calibri" w:hAnsi="Arial" w:cs="Arial"/>
                <w:b/>
                <w:sz w:val="24"/>
                <w:szCs w:val="24"/>
                <w:lang w:val="es-SV"/>
              </w:rPr>
            </w:pPr>
          </w:p>
        </w:tc>
        <w:tc>
          <w:tcPr>
            <w:tcW w:w="283" w:type="dxa"/>
          </w:tcPr>
          <w:p w14:paraId="7C0F5A00" w14:textId="77777777" w:rsidR="00500DAB" w:rsidRPr="00094112" w:rsidRDefault="00500DAB" w:rsidP="0048784B">
            <w:pPr>
              <w:rPr>
                <w:rFonts w:ascii="Arial" w:eastAsia="Calibri" w:hAnsi="Arial" w:cs="Arial"/>
                <w:b/>
                <w:sz w:val="24"/>
                <w:szCs w:val="24"/>
                <w:lang w:val="es-SV"/>
              </w:rPr>
            </w:pPr>
          </w:p>
        </w:tc>
        <w:tc>
          <w:tcPr>
            <w:tcW w:w="425" w:type="dxa"/>
            <w:shd w:val="clear" w:color="auto" w:fill="00B0F0"/>
          </w:tcPr>
          <w:p w14:paraId="73FCA21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2</w:t>
            </w:r>
          </w:p>
          <w:p w14:paraId="3DE3425E"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5</w:t>
            </w:r>
          </w:p>
          <w:p w14:paraId="5275ED49"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tc>
        <w:tc>
          <w:tcPr>
            <w:tcW w:w="426" w:type="dxa"/>
            <w:shd w:val="clear" w:color="auto" w:fill="00B0F0"/>
          </w:tcPr>
          <w:p w14:paraId="111CDAE5"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2</w:t>
            </w:r>
          </w:p>
          <w:p w14:paraId="1B0640B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5</w:t>
            </w:r>
          </w:p>
          <w:p w14:paraId="59ED3E7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tc>
        <w:tc>
          <w:tcPr>
            <w:tcW w:w="283" w:type="dxa"/>
            <w:shd w:val="clear" w:color="auto" w:fill="00B0F0"/>
          </w:tcPr>
          <w:p w14:paraId="7D82257B"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2</w:t>
            </w:r>
          </w:p>
          <w:p w14:paraId="04E4E01D"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5</w:t>
            </w:r>
          </w:p>
          <w:p w14:paraId="5B7678E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tc>
        <w:tc>
          <w:tcPr>
            <w:tcW w:w="425" w:type="dxa"/>
            <w:gridSpan w:val="2"/>
            <w:shd w:val="clear" w:color="auto" w:fill="00B0F0"/>
          </w:tcPr>
          <w:p w14:paraId="6B08EA84"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2</w:t>
            </w:r>
          </w:p>
          <w:p w14:paraId="5019B76C"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5</w:t>
            </w:r>
          </w:p>
          <w:p w14:paraId="059E929D"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tc>
      </w:tr>
      <w:tr w:rsidR="00500DAB" w:rsidRPr="00094112" w14:paraId="310A14CF" w14:textId="77777777" w:rsidTr="0048784B">
        <w:tc>
          <w:tcPr>
            <w:tcW w:w="434" w:type="dxa"/>
          </w:tcPr>
          <w:p w14:paraId="41558595"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2</w:t>
            </w:r>
          </w:p>
        </w:tc>
        <w:tc>
          <w:tcPr>
            <w:tcW w:w="1660" w:type="dxa"/>
          </w:tcPr>
          <w:p w14:paraId="08F26F50"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Elaborar un expediente por cada empleado municipal en los que conste información que se considere conveniente sobre ellos.</w:t>
            </w:r>
          </w:p>
        </w:tc>
        <w:tc>
          <w:tcPr>
            <w:tcW w:w="1709" w:type="dxa"/>
          </w:tcPr>
          <w:p w14:paraId="57A4FCCB" w14:textId="77777777" w:rsidR="00500DAB" w:rsidRPr="00094112" w:rsidRDefault="00500DAB" w:rsidP="0048784B">
            <w:pPr>
              <w:jc w:val="both"/>
              <w:rPr>
                <w:rFonts w:ascii="Arial" w:eastAsia="Calibri" w:hAnsi="Arial" w:cs="Arial"/>
                <w:lang w:val="es-SV"/>
              </w:rPr>
            </w:pPr>
            <w:r w:rsidRPr="00094112">
              <w:rPr>
                <w:rFonts w:ascii="Arial" w:eastAsia="Calibri" w:hAnsi="Arial" w:cs="Arial"/>
                <w:lang w:val="es-SV"/>
              </w:rPr>
              <w:t xml:space="preserve">Crear un expediente por cada empleado de la Municipalidad de Atiquizaya que contenga la información que se considere conveniente sobre ellos. </w:t>
            </w:r>
          </w:p>
        </w:tc>
        <w:tc>
          <w:tcPr>
            <w:tcW w:w="1623" w:type="dxa"/>
          </w:tcPr>
          <w:p w14:paraId="6F82E271"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Elaborar al 100% el expediente  de cada empleado de la municipalidad.</w:t>
            </w:r>
          </w:p>
        </w:tc>
        <w:tc>
          <w:tcPr>
            <w:tcW w:w="1437" w:type="dxa"/>
          </w:tcPr>
          <w:p w14:paraId="0B35FC12"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Llenado de ficha. </w:t>
            </w:r>
          </w:p>
          <w:p w14:paraId="3113EB1F"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 </w:t>
            </w:r>
          </w:p>
          <w:p w14:paraId="642FE105"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Solicitud de documentación personal. </w:t>
            </w:r>
          </w:p>
          <w:p w14:paraId="1BD87813" w14:textId="77777777" w:rsidR="00500DAB" w:rsidRPr="00094112" w:rsidRDefault="00500DAB" w:rsidP="0048784B">
            <w:pPr>
              <w:rPr>
                <w:rFonts w:ascii="Arial" w:eastAsia="Calibri" w:hAnsi="Arial" w:cs="Arial"/>
                <w:sz w:val="20"/>
                <w:szCs w:val="20"/>
                <w:lang w:val="es-SV"/>
              </w:rPr>
            </w:pPr>
          </w:p>
          <w:p w14:paraId="5A834306" w14:textId="77777777" w:rsidR="00500DAB" w:rsidRPr="00094112" w:rsidRDefault="00500DAB" w:rsidP="0048784B">
            <w:pPr>
              <w:rPr>
                <w:rFonts w:ascii="Arial" w:eastAsia="Calibri" w:hAnsi="Arial" w:cs="Arial"/>
                <w:sz w:val="20"/>
                <w:szCs w:val="20"/>
                <w:lang w:val="es-SV"/>
              </w:rPr>
            </w:pPr>
          </w:p>
          <w:p w14:paraId="78AF1A03"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sz w:val="20"/>
                <w:szCs w:val="20"/>
                <w:lang w:val="es-SV"/>
              </w:rPr>
              <w:t>Información académica.</w:t>
            </w:r>
          </w:p>
        </w:tc>
        <w:tc>
          <w:tcPr>
            <w:tcW w:w="1785" w:type="dxa"/>
          </w:tcPr>
          <w:p w14:paraId="7085E750"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2 remas de papel crespón tamaño carta</w:t>
            </w:r>
          </w:p>
          <w:p w14:paraId="5C07DC93" w14:textId="77777777" w:rsidR="00500DAB" w:rsidRPr="00094112" w:rsidRDefault="00500DAB" w:rsidP="0048784B">
            <w:pPr>
              <w:rPr>
                <w:rFonts w:ascii="Arial" w:eastAsia="Calibri" w:hAnsi="Arial" w:cs="Arial"/>
                <w:sz w:val="20"/>
                <w:szCs w:val="20"/>
                <w:lang w:val="es-SV"/>
              </w:rPr>
            </w:pPr>
          </w:p>
          <w:p w14:paraId="34A5DEA0" w14:textId="77777777" w:rsidR="00500DAB" w:rsidRPr="00094112" w:rsidRDefault="00500DAB" w:rsidP="0048784B">
            <w:pPr>
              <w:rPr>
                <w:rFonts w:ascii="Arial" w:eastAsia="Calibri" w:hAnsi="Arial" w:cs="Arial"/>
                <w:sz w:val="20"/>
                <w:szCs w:val="20"/>
                <w:lang w:val="es-SV"/>
              </w:rPr>
            </w:pPr>
          </w:p>
          <w:p w14:paraId="5A5A7731"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sz w:val="20"/>
                <w:szCs w:val="20"/>
                <w:lang w:val="es-SV"/>
              </w:rPr>
              <w:t>Fotocopias</w:t>
            </w:r>
            <w:r w:rsidRPr="00094112">
              <w:rPr>
                <w:rFonts w:ascii="Arial" w:eastAsia="Calibri" w:hAnsi="Arial" w:cs="Arial"/>
                <w:b/>
                <w:sz w:val="20"/>
                <w:szCs w:val="20"/>
                <w:lang w:val="es-SV"/>
              </w:rPr>
              <w:t xml:space="preserve"> </w:t>
            </w:r>
          </w:p>
        </w:tc>
        <w:tc>
          <w:tcPr>
            <w:tcW w:w="1417" w:type="dxa"/>
          </w:tcPr>
          <w:p w14:paraId="5B9B6F30" w14:textId="77777777" w:rsidR="00500DAB" w:rsidRPr="00094112" w:rsidRDefault="00500DAB" w:rsidP="0048784B">
            <w:pPr>
              <w:jc w:val="center"/>
              <w:rPr>
                <w:rFonts w:ascii="Arial" w:eastAsia="Calibri" w:hAnsi="Arial" w:cs="Arial"/>
                <w:sz w:val="20"/>
                <w:szCs w:val="20"/>
                <w:lang w:val="es-SV"/>
              </w:rPr>
            </w:pPr>
            <w:r w:rsidRPr="00094112">
              <w:rPr>
                <w:rFonts w:ascii="Arial" w:eastAsia="Calibri" w:hAnsi="Arial" w:cs="Arial"/>
                <w:sz w:val="20"/>
                <w:szCs w:val="20"/>
                <w:lang w:val="es-SV"/>
              </w:rPr>
              <w:t>Unidad  de RRHH</w:t>
            </w:r>
          </w:p>
        </w:tc>
        <w:tc>
          <w:tcPr>
            <w:tcW w:w="426" w:type="dxa"/>
            <w:shd w:val="clear" w:color="auto" w:fill="00B0F0"/>
          </w:tcPr>
          <w:p w14:paraId="75055CDA"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69C7FDEB"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386521C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1ACD7702"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575B458B"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tc>
        <w:tc>
          <w:tcPr>
            <w:tcW w:w="283" w:type="dxa"/>
            <w:shd w:val="clear" w:color="auto" w:fill="00B0F0"/>
          </w:tcPr>
          <w:p w14:paraId="6387B9B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68EC819C"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54353F99"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19D5A913"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34C4053C"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425" w:type="dxa"/>
            <w:shd w:val="clear" w:color="auto" w:fill="00B0F0"/>
          </w:tcPr>
          <w:p w14:paraId="5F09A5A3"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10244C10"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5B86C03A"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5B8956AC"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3ECEEA03"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426" w:type="dxa"/>
            <w:shd w:val="clear" w:color="auto" w:fill="00B0F0"/>
          </w:tcPr>
          <w:p w14:paraId="22F453A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1239E9FD"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52D24ADA"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688E7305"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3BDF8140"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290" w:type="dxa"/>
            <w:gridSpan w:val="2"/>
            <w:shd w:val="clear" w:color="auto" w:fill="00B0F0"/>
          </w:tcPr>
          <w:p w14:paraId="086E4673"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09916739"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2A31A71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4DE3C55E"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361780D7"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418" w:type="dxa"/>
            <w:shd w:val="clear" w:color="auto" w:fill="00B0F0"/>
          </w:tcPr>
          <w:p w14:paraId="3EB67BD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79B9C8BC"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6756C822"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0748B9AA"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0C076529"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426" w:type="dxa"/>
            <w:shd w:val="clear" w:color="auto" w:fill="00B0F0"/>
          </w:tcPr>
          <w:p w14:paraId="12C0846E"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7EA51BB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1F253EAF"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72E27525"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74B507C5"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283" w:type="dxa"/>
            <w:shd w:val="clear" w:color="auto" w:fill="00B0F0"/>
          </w:tcPr>
          <w:p w14:paraId="5FF8102B"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4A912859"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3DC5B94C"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65625FB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09FED7C9"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425" w:type="dxa"/>
            <w:shd w:val="clear" w:color="auto" w:fill="00B0F0"/>
          </w:tcPr>
          <w:p w14:paraId="10A8E781"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3AC5FD28"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588DB156"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4ED906DC"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76E8FEDC"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426" w:type="dxa"/>
            <w:shd w:val="clear" w:color="auto" w:fill="00B0F0"/>
          </w:tcPr>
          <w:p w14:paraId="63862F10"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2DC85D71"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7AB58FB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22574D41"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0A3B6E24"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283" w:type="dxa"/>
            <w:shd w:val="clear" w:color="auto" w:fill="00B0F0"/>
          </w:tcPr>
          <w:p w14:paraId="24FCFF0C"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18D12A08"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2B463100"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3ED29A67"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307A2D3F"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c>
          <w:tcPr>
            <w:tcW w:w="425" w:type="dxa"/>
            <w:gridSpan w:val="2"/>
            <w:shd w:val="clear" w:color="auto" w:fill="00B0F0"/>
          </w:tcPr>
          <w:p w14:paraId="5A269CD5"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8</w:t>
            </w:r>
          </w:p>
          <w:p w14:paraId="165B7425"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w:t>
            </w:r>
          </w:p>
          <w:p w14:paraId="4D835DF9"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43B8EB94" w14:textId="77777777" w:rsidR="00500DAB" w:rsidRPr="00094112" w:rsidRDefault="00500DAB" w:rsidP="0048784B">
            <w:pPr>
              <w:rPr>
                <w:rFonts w:ascii="Arial" w:eastAsia="Calibri" w:hAnsi="Arial" w:cs="Arial"/>
                <w:b/>
                <w:sz w:val="20"/>
                <w:szCs w:val="20"/>
                <w:lang w:val="es-SV"/>
              </w:rPr>
            </w:pPr>
            <w:r w:rsidRPr="00094112">
              <w:rPr>
                <w:rFonts w:ascii="Arial" w:eastAsia="Calibri" w:hAnsi="Arial" w:cs="Arial"/>
                <w:b/>
                <w:sz w:val="20"/>
                <w:szCs w:val="20"/>
                <w:lang w:val="es-SV"/>
              </w:rPr>
              <w:t>3</w:t>
            </w:r>
          </w:p>
          <w:p w14:paraId="2832699B"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0"/>
                <w:szCs w:val="20"/>
                <w:lang w:val="es-SV"/>
              </w:rPr>
              <w:t>%</w:t>
            </w:r>
          </w:p>
        </w:tc>
      </w:tr>
      <w:tr w:rsidR="00500DAB" w:rsidRPr="00094112" w14:paraId="44BF6F99" w14:textId="77777777" w:rsidTr="0048784B">
        <w:tc>
          <w:tcPr>
            <w:tcW w:w="434" w:type="dxa"/>
          </w:tcPr>
          <w:p w14:paraId="6ACD1733"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lastRenderedPageBreak/>
              <w:t>3</w:t>
            </w:r>
          </w:p>
        </w:tc>
        <w:tc>
          <w:tcPr>
            <w:tcW w:w="1660" w:type="dxa"/>
          </w:tcPr>
          <w:p w14:paraId="58FFDCBD"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 xml:space="preserve">Procesar en el sistema informático del Registro Nacional de LCAM la información de los empleados de carrera. </w:t>
            </w:r>
          </w:p>
          <w:p w14:paraId="6AC41700" w14:textId="77777777" w:rsidR="00500DAB" w:rsidRPr="00094112" w:rsidRDefault="00500DAB" w:rsidP="0048784B">
            <w:pPr>
              <w:rPr>
                <w:rFonts w:ascii="Arial" w:eastAsia="Calibri" w:hAnsi="Arial" w:cs="Arial"/>
                <w:lang w:val="es-SV"/>
              </w:rPr>
            </w:pPr>
          </w:p>
          <w:p w14:paraId="7FB33AC1" w14:textId="77777777" w:rsidR="00500DAB" w:rsidRPr="00094112" w:rsidRDefault="00500DAB" w:rsidP="0048784B">
            <w:pPr>
              <w:rPr>
                <w:rFonts w:ascii="Arial" w:eastAsia="Calibri" w:hAnsi="Arial" w:cs="Arial"/>
                <w:lang w:val="es-SV"/>
              </w:rPr>
            </w:pPr>
          </w:p>
          <w:p w14:paraId="19E20390" w14:textId="77777777" w:rsidR="00500DAB" w:rsidRPr="00094112" w:rsidRDefault="00500DAB" w:rsidP="0048784B">
            <w:pPr>
              <w:rPr>
                <w:rFonts w:ascii="Arial" w:eastAsia="Calibri" w:hAnsi="Arial" w:cs="Arial"/>
                <w:lang w:val="es-SV"/>
              </w:rPr>
            </w:pPr>
          </w:p>
        </w:tc>
        <w:tc>
          <w:tcPr>
            <w:tcW w:w="1709" w:type="dxa"/>
          </w:tcPr>
          <w:p w14:paraId="0EAF7220" w14:textId="77777777" w:rsidR="00500DAB" w:rsidRPr="00094112" w:rsidRDefault="00500DAB" w:rsidP="0048784B">
            <w:pPr>
              <w:jc w:val="both"/>
              <w:rPr>
                <w:rFonts w:ascii="Arial" w:eastAsia="Calibri" w:hAnsi="Arial" w:cs="Arial"/>
                <w:lang w:val="es-SV"/>
              </w:rPr>
            </w:pPr>
            <w:r w:rsidRPr="00094112">
              <w:rPr>
                <w:rFonts w:ascii="Arial" w:eastAsia="Calibri" w:hAnsi="Arial" w:cs="Arial"/>
                <w:lang w:val="es-SV"/>
              </w:rPr>
              <w:t xml:space="preserve">Procesar en el sistema informático la actualización de los empleados de la LCAM </w:t>
            </w:r>
          </w:p>
          <w:p w14:paraId="7BB9DBAF" w14:textId="77777777" w:rsidR="00500DAB" w:rsidRPr="00094112" w:rsidRDefault="00500DAB" w:rsidP="0048784B">
            <w:pPr>
              <w:rPr>
                <w:rFonts w:ascii="Arial" w:eastAsia="Calibri" w:hAnsi="Arial" w:cs="Arial"/>
                <w:b/>
                <w:lang w:val="es-SV"/>
              </w:rPr>
            </w:pPr>
          </w:p>
        </w:tc>
        <w:tc>
          <w:tcPr>
            <w:tcW w:w="1623" w:type="dxa"/>
          </w:tcPr>
          <w:p w14:paraId="242DD345" w14:textId="77777777" w:rsidR="00500DAB" w:rsidRPr="00094112" w:rsidRDefault="00500DAB" w:rsidP="0048784B">
            <w:pPr>
              <w:rPr>
                <w:rFonts w:ascii="Arial" w:eastAsia="Calibri" w:hAnsi="Arial" w:cs="Arial"/>
                <w:lang w:val="es-SV"/>
              </w:rPr>
            </w:pPr>
            <w:r w:rsidRPr="00094112">
              <w:rPr>
                <w:rFonts w:ascii="Arial" w:eastAsia="Calibri" w:hAnsi="Arial" w:cs="Arial"/>
                <w:lang w:val="es-SV"/>
              </w:rPr>
              <w:t>Procesar al 100% la información de los 108 empleados inscritos en la LCAM</w:t>
            </w:r>
          </w:p>
        </w:tc>
        <w:tc>
          <w:tcPr>
            <w:tcW w:w="1437" w:type="dxa"/>
          </w:tcPr>
          <w:p w14:paraId="0D0EB9F0"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Realizar la entrega de cada expediente por  empleado en ISDEM San Salvador </w:t>
            </w:r>
          </w:p>
          <w:p w14:paraId="08FFE4B0" w14:textId="77777777" w:rsidR="00500DAB" w:rsidRPr="00094112" w:rsidRDefault="00500DAB" w:rsidP="0048784B">
            <w:pPr>
              <w:rPr>
                <w:rFonts w:ascii="Arial" w:eastAsia="Calibri" w:hAnsi="Arial" w:cs="Arial"/>
                <w:sz w:val="20"/>
                <w:szCs w:val="20"/>
                <w:lang w:val="es-SV"/>
              </w:rPr>
            </w:pPr>
          </w:p>
          <w:p w14:paraId="5BF4E5C3" w14:textId="77777777" w:rsidR="00500DAB" w:rsidRPr="00094112" w:rsidRDefault="00500DAB" w:rsidP="0048784B">
            <w:pPr>
              <w:rPr>
                <w:rFonts w:ascii="Arial" w:eastAsia="Calibri" w:hAnsi="Arial" w:cs="Arial"/>
                <w:sz w:val="20"/>
                <w:szCs w:val="20"/>
                <w:lang w:val="es-SV"/>
              </w:rPr>
            </w:pPr>
            <w:r w:rsidRPr="00094112">
              <w:rPr>
                <w:rFonts w:ascii="Arial" w:eastAsia="Calibri" w:hAnsi="Arial" w:cs="Arial"/>
                <w:sz w:val="20"/>
                <w:szCs w:val="20"/>
                <w:lang w:val="es-SV"/>
              </w:rPr>
              <w:t xml:space="preserve">Escanear, procesar documentación sobre traslados, renuncias o despidos de empleados inscritos en la LCAM </w:t>
            </w:r>
          </w:p>
        </w:tc>
        <w:tc>
          <w:tcPr>
            <w:tcW w:w="1785" w:type="dxa"/>
          </w:tcPr>
          <w:p w14:paraId="5D1F6206" w14:textId="77777777" w:rsidR="00500DAB" w:rsidRPr="00094112" w:rsidRDefault="00500DAB" w:rsidP="0048784B">
            <w:pPr>
              <w:rPr>
                <w:rFonts w:ascii="Arial" w:eastAsia="Calibri" w:hAnsi="Arial" w:cs="Arial"/>
                <w:sz w:val="24"/>
                <w:szCs w:val="24"/>
                <w:lang w:val="es-SV"/>
              </w:rPr>
            </w:pPr>
            <w:r w:rsidRPr="00094112">
              <w:rPr>
                <w:rFonts w:ascii="Arial" w:eastAsia="Calibri" w:hAnsi="Arial" w:cs="Arial"/>
                <w:sz w:val="24"/>
                <w:szCs w:val="24"/>
                <w:lang w:val="es-SV"/>
              </w:rPr>
              <w:t xml:space="preserve">Computadora </w:t>
            </w:r>
          </w:p>
          <w:p w14:paraId="18006782" w14:textId="77777777" w:rsidR="00500DAB" w:rsidRPr="00094112" w:rsidRDefault="00500DAB" w:rsidP="0048784B">
            <w:pPr>
              <w:rPr>
                <w:rFonts w:ascii="Arial" w:eastAsia="Calibri" w:hAnsi="Arial" w:cs="Arial"/>
                <w:sz w:val="24"/>
                <w:szCs w:val="24"/>
                <w:lang w:val="es-SV"/>
              </w:rPr>
            </w:pPr>
          </w:p>
          <w:p w14:paraId="628FAC35" w14:textId="77777777" w:rsidR="00500DAB" w:rsidRPr="00094112" w:rsidRDefault="00500DAB" w:rsidP="0048784B">
            <w:pPr>
              <w:rPr>
                <w:rFonts w:ascii="Arial" w:eastAsia="Calibri" w:hAnsi="Arial" w:cs="Arial"/>
                <w:sz w:val="24"/>
                <w:szCs w:val="24"/>
                <w:lang w:val="es-SV"/>
              </w:rPr>
            </w:pPr>
            <w:proofErr w:type="spellStart"/>
            <w:r w:rsidRPr="00094112">
              <w:rPr>
                <w:rFonts w:ascii="Arial" w:eastAsia="Calibri" w:hAnsi="Arial" w:cs="Arial"/>
                <w:sz w:val="24"/>
                <w:szCs w:val="24"/>
                <w:lang w:val="es-SV"/>
              </w:rPr>
              <w:t>Escaner</w:t>
            </w:r>
            <w:proofErr w:type="spellEnd"/>
            <w:r w:rsidRPr="00094112">
              <w:rPr>
                <w:rFonts w:ascii="Arial" w:eastAsia="Calibri" w:hAnsi="Arial" w:cs="Arial"/>
                <w:sz w:val="24"/>
                <w:szCs w:val="24"/>
                <w:lang w:val="es-SV"/>
              </w:rPr>
              <w:t xml:space="preserve"> </w:t>
            </w:r>
          </w:p>
          <w:p w14:paraId="3CCE601F" w14:textId="77777777" w:rsidR="00500DAB" w:rsidRPr="00094112" w:rsidRDefault="00500DAB" w:rsidP="0048784B">
            <w:pPr>
              <w:rPr>
                <w:rFonts w:ascii="Arial" w:eastAsia="Calibri" w:hAnsi="Arial" w:cs="Arial"/>
                <w:b/>
                <w:sz w:val="24"/>
                <w:szCs w:val="24"/>
                <w:lang w:val="es-SV"/>
              </w:rPr>
            </w:pPr>
          </w:p>
          <w:p w14:paraId="544A4A32" w14:textId="77777777" w:rsidR="00500DAB" w:rsidRPr="00094112" w:rsidRDefault="00500DAB" w:rsidP="0048784B">
            <w:pPr>
              <w:rPr>
                <w:rFonts w:ascii="Arial" w:eastAsia="Calibri" w:hAnsi="Arial" w:cs="Arial"/>
                <w:b/>
                <w:sz w:val="24"/>
                <w:szCs w:val="24"/>
                <w:lang w:val="es-SV"/>
              </w:rPr>
            </w:pPr>
          </w:p>
        </w:tc>
        <w:tc>
          <w:tcPr>
            <w:tcW w:w="1417" w:type="dxa"/>
          </w:tcPr>
          <w:p w14:paraId="410D3E33" w14:textId="77777777" w:rsidR="00500DAB" w:rsidRPr="00094112" w:rsidRDefault="00500DAB" w:rsidP="0048784B">
            <w:pPr>
              <w:jc w:val="center"/>
              <w:rPr>
                <w:rFonts w:ascii="Arial" w:eastAsia="Calibri" w:hAnsi="Arial" w:cs="Arial"/>
                <w:sz w:val="24"/>
                <w:szCs w:val="24"/>
                <w:lang w:val="es-SV"/>
              </w:rPr>
            </w:pPr>
            <w:r w:rsidRPr="00094112">
              <w:rPr>
                <w:rFonts w:ascii="Arial" w:eastAsia="Calibri" w:hAnsi="Arial" w:cs="Arial"/>
                <w:sz w:val="24"/>
                <w:szCs w:val="24"/>
                <w:lang w:val="es-SV"/>
              </w:rPr>
              <w:t>Unidad de RRHH</w:t>
            </w:r>
          </w:p>
        </w:tc>
        <w:tc>
          <w:tcPr>
            <w:tcW w:w="426" w:type="dxa"/>
            <w:shd w:val="clear" w:color="auto" w:fill="00B0F0"/>
          </w:tcPr>
          <w:p w14:paraId="341802CB"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3</w:t>
            </w:r>
          </w:p>
          <w:p w14:paraId="182FFE8A"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5</w:t>
            </w:r>
          </w:p>
          <w:p w14:paraId="0444B0FB"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w:t>
            </w:r>
          </w:p>
        </w:tc>
        <w:tc>
          <w:tcPr>
            <w:tcW w:w="283" w:type="dxa"/>
            <w:shd w:val="clear" w:color="auto" w:fill="00B0F0"/>
          </w:tcPr>
          <w:p w14:paraId="5A462D2D"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3</w:t>
            </w:r>
          </w:p>
          <w:p w14:paraId="514006B1"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5</w:t>
            </w:r>
          </w:p>
          <w:p w14:paraId="204D8AFF"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w:t>
            </w:r>
          </w:p>
        </w:tc>
        <w:tc>
          <w:tcPr>
            <w:tcW w:w="425" w:type="dxa"/>
            <w:shd w:val="clear" w:color="auto" w:fill="00B0F0"/>
          </w:tcPr>
          <w:p w14:paraId="59DA122E"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3</w:t>
            </w:r>
          </w:p>
          <w:p w14:paraId="1DF85BBC"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0</w:t>
            </w:r>
          </w:p>
          <w:p w14:paraId="5BE3F9C9" w14:textId="77777777" w:rsidR="00500DAB" w:rsidRPr="00094112" w:rsidRDefault="00500DAB" w:rsidP="0048784B">
            <w:pPr>
              <w:rPr>
                <w:rFonts w:ascii="Arial" w:eastAsia="Calibri" w:hAnsi="Arial" w:cs="Arial"/>
                <w:b/>
                <w:sz w:val="24"/>
                <w:szCs w:val="24"/>
                <w:lang w:val="es-SV"/>
              </w:rPr>
            </w:pPr>
            <w:r w:rsidRPr="00094112">
              <w:rPr>
                <w:rFonts w:ascii="Arial" w:eastAsia="Calibri" w:hAnsi="Arial" w:cs="Arial"/>
                <w:b/>
                <w:sz w:val="24"/>
                <w:szCs w:val="24"/>
                <w:lang w:val="es-SV"/>
              </w:rPr>
              <w:t>%</w:t>
            </w:r>
          </w:p>
        </w:tc>
        <w:tc>
          <w:tcPr>
            <w:tcW w:w="426" w:type="dxa"/>
          </w:tcPr>
          <w:p w14:paraId="53F28097" w14:textId="77777777" w:rsidR="00500DAB" w:rsidRPr="00094112" w:rsidRDefault="00500DAB" w:rsidP="0048784B">
            <w:pPr>
              <w:rPr>
                <w:rFonts w:ascii="Arial" w:eastAsia="Calibri" w:hAnsi="Arial" w:cs="Arial"/>
                <w:b/>
                <w:sz w:val="24"/>
                <w:szCs w:val="24"/>
                <w:lang w:val="es-SV"/>
              </w:rPr>
            </w:pPr>
          </w:p>
        </w:tc>
        <w:tc>
          <w:tcPr>
            <w:tcW w:w="290" w:type="dxa"/>
            <w:gridSpan w:val="2"/>
          </w:tcPr>
          <w:p w14:paraId="193C0244" w14:textId="77777777" w:rsidR="00500DAB" w:rsidRPr="00094112" w:rsidRDefault="00500DAB" w:rsidP="0048784B">
            <w:pPr>
              <w:rPr>
                <w:rFonts w:ascii="Arial" w:eastAsia="Calibri" w:hAnsi="Arial" w:cs="Arial"/>
                <w:b/>
                <w:sz w:val="24"/>
                <w:szCs w:val="24"/>
                <w:lang w:val="es-SV"/>
              </w:rPr>
            </w:pPr>
          </w:p>
        </w:tc>
        <w:tc>
          <w:tcPr>
            <w:tcW w:w="418" w:type="dxa"/>
          </w:tcPr>
          <w:p w14:paraId="2E2FA347" w14:textId="77777777" w:rsidR="00500DAB" w:rsidRPr="00094112" w:rsidRDefault="00500DAB" w:rsidP="0048784B">
            <w:pPr>
              <w:rPr>
                <w:rFonts w:ascii="Arial" w:eastAsia="Calibri" w:hAnsi="Arial" w:cs="Arial"/>
                <w:b/>
                <w:sz w:val="24"/>
                <w:szCs w:val="24"/>
                <w:lang w:val="es-SV"/>
              </w:rPr>
            </w:pPr>
          </w:p>
        </w:tc>
        <w:tc>
          <w:tcPr>
            <w:tcW w:w="426" w:type="dxa"/>
          </w:tcPr>
          <w:p w14:paraId="74979396" w14:textId="77777777" w:rsidR="00500DAB" w:rsidRPr="00094112" w:rsidRDefault="00500DAB" w:rsidP="0048784B">
            <w:pPr>
              <w:rPr>
                <w:rFonts w:ascii="Arial" w:eastAsia="Calibri" w:hAnsi="Arial" w:cs="Arial"/>
                <w:b/>
                <w:sz w:val="24"/>
                <w:szCs w:val="24"/>
                <w:lang w:val="es-SV"/>
              </w:rPr>
            </w:pPr>
          </w:p>
        </w:tc>
        <w:tc>
          <w:tcPr>
            <w:tcW w:w="283" w:type="dxa"/>
          </w:tcPr>
          <w:p w14:paraId="7605D58E" w14:textId="77777777" w:rsidR="00500DAB" w:rsidRPr="00094112" w:rsidRDefault="00500DAB" w:rsidP="0048784B">
            <w:pPr>
              <w:rPr>
                <w:rFonts w:ascii="Arial" w:eastAsia="Calibri" w:hAnsi="Arial" w:cs="Arial"/>
                <w:b/>
                <w:sz w:val="24"/>
                <w:szCs w:val="24"/>
                <w:lang w:val="es-SV"/>
              </w:rPr>
            </w:pPr>
          </w:p>
        </w:tc>
        <w:tc>
          <w:tcPr>
            <w:tcW w:w="425" w:type="dxa"/>
          </w:tcPr>
          <w:p w14:paraId="58DE905C" w14:textId="77777777" w:rsidR="00500DAB" w:rsidRPr="00094112" w:rsidRDefault="00500DAB" w:rsidP="0048784B">
            <w:pPr>
              <w:rPr>
                <w:rFonts w:ascii="Arial" w:eastAsia="Calibri" w:hAnsi="Arial" w:cs="Arial"/>
                <w:b/>
                <w:sz w:val="24"/>
                <w:szCs w:val="24"/>
                <w:lang w:val="es-SV"/>
              </w:rPr>
            </w:pPr>
          </w:p>
        </w:tc>
        <w:tc>
          <w:tcPr>
            <w:tcW w:w="426" w:type="dxa"/>
          </w:tcPr>
          <w:p w14:paraId="6D55094A" w14:textId="77777777" w:rsidR="00500DAB" w:rsidRPr="00094112" w:rsidRDefault="00500DAB" w:rsidP="0048784B">
            <w:pPr>
              <w:rPr>
                <w:rFonts w:ascii="Arial" w:eastAsia="Calibri" w:hAnsi="Arial" w:cs="Arial"/>
                <w:b/>
                <w:sz w:val="24"/>
                <w:szCs w:val="24"/>
                <w:lang w:val="es-SV"/>
              </w:rPr>
            </w:pPr>
          </w:p>
        </w:tc>
        <w:tc>
          <w:tcPr>
            <w:tcW w:w="339" w:type="dxa"/>
            <w:gridSpan w:val="2"/>
          </w:tcPr>
          <w:p w14:paraId="72523CFD" w14:textId="77777777" w:rsidR="00500DAB" w:rsidRPr="00094112" w:rsidRDefault="00500DAB" w:rsidP="0048784B">
            <w:pPr>
              <w:rPr>
                <w:rFonts w:ascii="Arial" w:eastAsia="Calibri" w:hAnsi="Arial" w:cs="Arial"/>
                <w:b/>
                <w:sz w:val="24"/>
                <w:szCs w:val="24"/>
                <w:lang w:val="es-SV"/>
              </w:rPr>
            </w:pPr>
          </w:p>
        </w:tc>
        <w:tc>
          <w:tcPr>
            <w:tcW w:w="369" w:type="dxa"/>
          </w:tcPr>
          <w:p w14:paraId="57FA9F55" w14:textId="77777777" w:rsidR="00500DAB" w:rsidRPr="00094112" w:rsidRDefault="00500DAB" w:rsidP="0048784B">
            <w:pPr>
              <w:rPr>
                <w:rFonts w:ascii="Arial" w:eastAsia="Calibri" w:hAnsi="Arial" w:cs="Arial"/>
                <w:b/>
                <w:sz w:val="24"/>
                <w:szCs w:val="24"/>
                <w:lang w:val="es-SV"/>
              </w:rPr>
            </w:pPr>
          </w:p>
        </w:tc>
      </w:tr>
    </w:tbl>
    <w:p w14:paraId="7F2913C0"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223F197B" w14:textId="77777777" w:rsidR="006A4B42" w:rsidRDefault="00500DAB" w:rsidP="006A4B42">
      <w:pPr>
        <w:jc w:val="center"/>
        <w:rPr>
          <w:rFonts w:ascii="Arial" w:eastAsia="Calibri" w:hAnsi="Arial" w:cs="Arial"/>
          <w:b/>
          <w:color w:val="002060"/>
          <w:sz w:val="72"/>
          <w:szCs w:val="72"/>
          <w:lang w:val="es-SV"/>
        </w:rPr>
      </w:pPr>
      <w:r w:rsidRPr="0025013C">
        <w:rPr>
          <w:rFonts w:ascii="Arial" w:eastAsia="Calibri" w:hAnsi="Arial" w:cs="Arial"/>
          <w:b/>
          <w:color w:val="002060"/>
          <w:sz w:val="144"/>
          <w:szCs w:val="144"/>
          <w:lang w:val="es-SV"/>
        </w:rPr>
        <w:br w:type="page"/>
      </w:r>
    </w:p>
    <w:p w14:paraId="3551075A" w14:textId="77777777" w:rsidR="006A4B42" w:rsidRDefault="006A4B42" w:rsidP="006A4B42">
      <w:pPr>
        <w:jc w:val="center"/>
        <w:rPr>
          <w:rFonts w:ascii="Arial" w:eastAsia="Calibri" w:hAnsi="Arial" w:cs="Arial"/>
          <w:b/>
          <w:color w:val="002060"/>
          <w:sz w:val="72"/>
          <w:szCs w:val="72"/>
          <w:lang w:val="es-SV"/>
        </w:rPr>
      </w:pPr>
    </w:p>
    <w:p w14:paraId="4163176B" w14:textId="77777777" w:rsidR="006A4B42" w:rsidRDefault="006A4B42" w:rsidP="006A4B42">
      <w:pPr>
        <w:jc w:val="center"/>
        <w:rPr>
          <w:rFonts w:ascii="Arial" w:eastAsia="Calibri" w:hAnsi="Arial" w:cs="Arial"/>
          <w:b/>
          <w:color w:val="002060"/>
          <w:sz w:val="72"/>
          <w:szCs w:val="72"/>
          <w:lang w:val="es-SV"/>
        </w:rPr>
      </w:pPr>
    </w:p>
    <w:p w14:paraId="05AF5021" w14:textId="3181E884" w:rsidR="00EB7C7A" w:rsidRPr="00EB7C7A" w:rsidRDefault="00500DAB" w:rsidP="00CD4880">
      <w:pPr>
        <w:jc w:val="center"/>
        <w:rPr>
          <w:rFonts w:ascii="Arial" w:eastAsia="Calibri" w:hAnsi="Arial" w:cs="Arial"/>
          <w:b/>
          <w:color w:val="002060"/>
          <w:sz w:val="72"/>
          <w:szCs w:val="72"/>
          <w:lang w:val="es-SV"/>
        </w:rPr>
      </w:pPr>
      <w:r w:rsidRPr="006A4B42">
        <w:rPr>
          <w:rFonts w:ascii="Arial" w:eastAsia="Calibri" w:hAnsi="Arial" w:cs="Arial"/>
          <w:b/>
          <w:color w:val="002060"/>
          <w:sz w:val="72"/>
          <w:szCs w:val="72"/>
          <w:lang w:val="es-SV"/>
        </w:rPr>
        <w:t>UNIDAD DE GESTION</w:t>
      </w:r>
      <w:r w:rsidR="006A4B42">
        <w:rPr>
          <w:rFonts w:ascii="Arial" w:eastAsia="Calibri" w:hAnsi="Arial" w:cs="Arial"/>
          <w:b/>
          <w:color w:val="002060"/>
          <w:sz w:val="72"/>
          <w:szCs w:val="72"/>
          <w:lang w:val="es-SV"/>
        </w:rPr>
        <w:t xml:space="preserve"> DE PROYECTOS</w:t>
      </w:r>
    </w:p>
    <w:p w14:paraId="2D5280FF" w14:textId="77777777" w:rsidR="00CD4880" w:rsidRDefault="00CD4880" w:rsidP="0005179A">
      <w:pPr>
        <w:jc w:val="center"/>
        <w:rPr>
          <w:rFonts w:ascii="Arial" w:eastAsia="Calibri" w:hAnsi="Arial" w:cs="Arial"/>
          <w:b/>
          <w:color w:val="000000" w:themeColor="text1"/>
          <w:sz w:val="52"/>
          <w:szCs w:val="52"/>
          <w:lang w:val="es-SV"/>
        </w:rPr>
      </w:pPr>
    </w:p>
    <w:p w14:paraId="7BF2866B" w14:textId="77777777" w:rsidR="00ED60F3" w:rsidRDefault="00ED60F3">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Tablaconcuadrcula5oscura-nfasis11"/>
        <w:tblW w:w="14174" w:type="dxa"/>
        <w:tblLayout w:type="fixed"/>
        <w:tblLook w:val="04A0" w:firstRow="1" w:lastRow="0" w:firstColumn="1" w:lastColumn="0" w:noHBand="0" w:noVBand="1"/>
      </w:tblPr>
      <w:tblGrid>
        <w:gridCol w:w="306"/>
        <w:gridCol w:w="1734"/>
        <w:gridCol w:w="1680"/>
        <w:gridCol w:w="1635"/>
        <w:gridCol w:w="1575"/>
        <w:gridCol w:w="1755"/>
        <w:gridCol w:w="1526"/>
        <w:gridCol w:w="314"/>
        <w:gridCol w:w="308"/>
        <w:gridCol w:w="312"/>
        <w:gridCol w:w="345"/>
        <w:gridCol w:w="330"/>
        <w:gridCol w:w="345"/>
        <w:gridCol w:w="334"/>
        <w:gridCol w:w="332"/>
        <w:gridCol w:w="308"/>
        <w:gridCol w:w="349"/>
        <w:gridCol w:w="346"/>
        <w:gridCol w:w="340"/>
      </w:tblGrid>
      <w:tr w:rsidR="006B136E" w:rsidRPr="006B136E" w14:paraId="305F67B7" w14:textId="77777777" w:rsidTr="006B136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06" w:type="dxa"/>
            <w:textDirection w:val="lrTbV"/>
          </w:tcPr>
          <w:p w14:paraId="7979DFFB" w14:textId="77777777" w:rsidR="006B136E" w:rsidRPr="006B136E" w:rsidRDefault="006B136E" w:rsidP="006B136E">
            <w:pPr>
              <w:spacing w:before="10" w:after="10"/>
              <w:rPr>
                <w:sz w:val="23"/>
              </w:rPr>
            </w:pPr>
            <w:r w:rsidRPr="006B136E">
              <w:rPr>
                <w:sz w:val="23"/>
              </w:rPr>
              <w:lastRenderedPageBreak/>
              <w:t>N</w:t>
            </w:r>
          </w:p>
          <w:p w14:paraId="53928C3B" w14:textId="77777777" w:rsidR="006B136E" w:rsidRPr="006B136E" w:rsidRDefault="006B136E" w:rsidP="006B136E">
            <w:pPr>
              <w:spacing w:before="10" w:after="10"/>
              <w:rPr>
                <w:sz w:val="23"/>
              </w:rPr>
            </w:pPr>
          </w:p>
        </w:tc>
        <w:tc>
          <w:tcPr>
            <w:tcW w:w="1734" w:type="dxa"/>
            <w:textDirection w:val="lrTbV"/>
          </w:tcPr>
          <w:p w14:paraId="381A8A93"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sz w:val="23"/>
              </w:rPr>
            </w:pPr>
            <w:r w:rsidRPr="006B136E">
              <w:rPr>
                <w:b w:val="0"/>
                <w:bCs w:val="0"/>
                <w:sz w:val="23"/>
              </w:rPr>
              <w:t>Objetivos</w:t>
            </w:r>
          </w:p>
          <w:p w14:paraId="6D430CC1"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sz w:val="23"/>
              </w:rPr>
            </w:pPr>
          </w:p>
        </w:tc>
        <w:tc>
          <w:tcPr>
            <w:tcW w:w="1680" w:type="dxa"/>
            <w:textDirection w:val="lrTbV"/>
          </w:tcPr>
          <w:p w14:paraId="404D42C5" w14:textId="314C4A74"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Meta</w:t>
            </w:r>
          </w:p>
          <w:p w14:paraId="6F0766BD" w14:textId="77777777" w:rsidR="006B136E" w:rsidRPr="006B136E" w:rsidRDefault="006B136E" w:rsidP="006B136E">
            <w:pPr>
              <w:widowControl w:val="0"/>
              <w:spacing w:before="10" w:after="16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1635" w:type="dxa"/>
            <w:textDirection w:val="lrTbV"/>
          </w:tcPr>
          <w:p w14:paraId="09FD6570"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Indicador</w:t>
            </w:r>
          </w:p>
          <w:p w14:paraId="59292811"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1575" w:type="dxa"/>
            <w:textDirection w:val="lrTbV"/>
          </w:tcPr>
          <w:p w14:paraId="1AF2FEBA"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Actividades</w:t>
            </w:r>
          </w:p>
          <w:p w14:paraId="7722E448"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1755" w:type="dxa"/>
            <w:textDirection w:val="lrTbV"/>
          </w:tcPr>
          <w:p w14:paraId="109C9FA3"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Requerimientos</w:t>
            </w:r>
          </w:p>
          <w:p w14:paraId="63A4DEE5"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1526" w:type="dxa"/>
            <w:textDirection w:val="lrTbV"/>
          </w:tcPr>
          <w:p w14:paraId="4707D740"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Coordinación</w:t>
            </w:r>
          </w:p>
          <w:p w14:paraId="12D986D9"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14" w:type="dxa"/>
            <w:textDirection w:val="lrTbV"/>
          </w:tcPr>
          <w:p w14:paraId="3E16E915"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E</w:t>
            </w:r>
          </w:p>
          <w:p w14:paraId="0FF89197"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08" w:type="dxa"/>
            <w:textDirection w:val="lrTbV"/>
          </w:tcPr>
          <w:p w14:paraId="4DF601DB"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F</w:t>
            </w:r>
          </w:p>
          <w:p w14:paraId="71B20AA5"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12" w:type="dxa"/>
            <w:textDirection w:val="lrTbV"/>
          </w:tcPr>
          <w:p w14:paraId="564F3ED9"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M</w:t>
            </w:r>
          </w:p>
          <w:p w14:paraId="392ADBAE"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45" w:type="dxa"/>
            <w:textDirection w:val="lrTbV"/>
          </w:tcPr>
          <w:p w14:paraId="3C3A7BAD"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A</w:t>
            </w:r>
          </w:p>
          <w:p w14:paraId="2AA7710B"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30" w:type="dxa"/>
            <w:textDirection w:val="lrTbV"/>
          </w:tcPr>
          <w:p w14:paraId="74A87AA0"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M</w:t>
            </w:r>
          </w:p>
          <w:p w14:paraId="7E753ED6"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45" w:type="dxa"/>
            <w:textDirection w:val="lrTbV"/>
          </w:tcPr>
          <w:p w14:paraId="72F89B8A"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J</w:t>
            </w:r>
          </w:p>
          <w:p w14:paraId="4673EA74"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34" w:type="dxa"/>
            <w:textDirection w:val="lrTbV"/>
          </w:tcPr>
          <w:p w14:paraId="67F63E94"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J</w:t>
            </w:r>
          </w:p>
          <w:p w14:paraId="6CCB96D2"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32" w:type="dxa"/>
            <w:textDirection w:val="lrTbV"/>
          </w:tcPr>
          <w:p w14:paraId="5965D512"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A</w:t>
            </w:r>
          </w:p>
          <w:p w14:paraId="32AC0B33"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08" w:type="dxa"/>
            <w:textDirection w:val="lrTbV"/>
          </w:tcPr>
          <w:p w14:paraId="0D368071"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S</w:t>
            </w:r>
          </w:p>
          <w:p w14:paraId="7EEA2B84"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49" w:type="dxa"/>
            <w:textDirection w:val="lrTbV"/>
          </w:tcPr>
          <w:p w14:paraId="78945731"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O</w:t>
            </w:r>
          </w:p>
          <w:p w14:paraId="6DE1F6E6"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46" w:type="dxa"/>
            <w:textDirection w:val="lrTbV"/>
          </w:tcPr>
          <w:p w14:paraId="10C9B863"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N</w:t>
            </w:r>
          </w:p>
          <w:p w14:paraId="25B377EC"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c>
          <w:tcPr>
            <w:tcW w:w="340" w:type="dxa"/>
            <w:textDirection w:val="lrTbV"/>
          </w:tcPr>
          <w:p w14:paraId="710C56EC"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r w:rsidRPr="006B136E">
              <w:rPr>
                <w:rFonts w:ascii="Arial" w:hAnsi="Arial" w:cs="Arial"/>
                <w:sz w:val="23"/>
              </w:rPr>
              <w:t>D</w:t>
            </w:r>
          </w:p>
          <w:p w14:paraId="016F92CD" w14:textId="77777777" w:rsidR="006B136E" w:rsidRPr="006B136E" w:rsidRDefault="006B136E" w:rsidP="006B136E">
            <w:pPr>
              <w:spacing w:before="10" w:after="10"/>
              <w:cnfStyle w:val="100000000000" w:firstRow="1" w:lastRow="0" w:firstColumn="0" w:lastColumn="0" w:oddVBand="0" w:evenVBand="0" w:oddHBand="0" w:evenHBand="0" w:firstRowFirstColumn="0" w:firstRowLastColumn="0" w:lastRowFirstColumn="0" w:lastRowLastColumn="0"/>
              <w:rPr>
                <w:rFonts w:ascii="Arial" w:hAnsi="Arial" w:cs="Arial"/>
                <w:sz w:val="23"/>
              </w:rPr>
            </w:pPr>
          </w:p>
        </w:tc>
      </w:tr>
      <w:tr w:rsidR="006B136E" w:rsidRPr="006B136E" w14:paraId="48EAB63D" w14:textId="77777777" w:rsidTr="006B136E">
        <w:trPr>
          <w:cnfStyle w:val="000000100000" w:firstRow="0" w:lastRow="0" w:firstColumn="0" w:lastColumn="0" w:oddVBand="0" w:evenVBand="0" w:oddHBand="1" w:evenHBand="0" w:firstRowFirstColumn="0" w:firstRowLastColumn="0" w:lastRowFirstColumn="0" w:lastRowLastColumn="0"/>
          <w:trHeight w:val="7123"/>
        </w:trPr>
        <w:tc>
          <w:tcPr>
            <w:cnfStyle w:val="001000000000" w:firstRow="0" w:lastRow="0" w:firstColumn="1" w:lastColumn="0" w:oddVBand="0" w:evenVBand="0" w:oddHBand="0" w:evenHBand="0" w:firstRowFirstColumn="0" w:firstRowLastColumn="0" w:lastRowFirstColumn="0" w:lastRowLastColumn="0"/>
            <w:tcW w:w="306" w:type="dxa"/>
            <w:textDirection w:val="lrTbV"/>
          </w:tcPr>
          <w:p w14:paraId="571A9585" w14:textId="77777777" w:rsidR="006B136E" w:rsidRPr="006B136E" w:rsidRDefault="006B136E" w:rsidP="006B136E">
            <w:pPr>
              <w:spacing w:before="10" w:after="10"/>
              <w:rPr>
                <w:color w:val="44494F"/>
                <w:sz w:val="23"/>
              </w:rPr>
            </w:pPr>
            <w:r w:rsidRPr="006B136E">
              <w:rPr>
                <w:color w:val="44494F"/>
                <w:sz w:val="23"/>
              </w:rPr>
              <w:t>1</w:t>
            </w:r>
          </w:p>
        </w:tc>
        <w:tc>
          <w:tcPr>
            <w:tcW w:w="1734" w:type="dxa"/>
            <w:textDirection w:val="lrTbV"/>
          </w:tcPr>
          <w:p w14:paraId="31E703F2" w14:textId="77777777" w:rsidR="006B136E" w:rsidRPr="006B136E" w:rsidRDefault="006B136E" w:rsidP="006B136E">
            <w:pPr>
              <w:spacing w:before="10" w:after="10"/>
              <w:jc w:val="both"/>
              <w:cnfStyle w:val="000000100000" w:firstRow="0" w:lastRow="0" w:firstColumn="0" w:lastColumn="0" w:oddVBand="0" w:evenVBand="0" w:oddHBand="1" w:evenHBand="0" w:firstRowFirstColumn="0" w:firstRowLastColumn="0" w:lastRowFirstColumn="0" w:lastRowLastColumn="0"/>
              <w:rPr>
                <w:color w:val="44494F"/>
                <w:sz w:val="24"/>
              </w:rPr>
            </w:pPr>
            <w:r w:rsidRPr="006B136E">
              <w:rPr>
                <w:color w:val="44494F"/>
                <w:sz w:val="24"/>
              </w:rPr>
              <w:t>Objetivo General: La unidad de Gestión está vehementemente enfocada en proyectos, programas, capacitaciones, talleres y convenios con cooperaciones para fortalecer, capacitar, impulsar y retroalimentar conocimientos adquiridos con énfasis en fortalecimiento de conocimiento e inversión en el municipio de Atiquizaya</w:t>
            </w:r>
          </w:p>
        </w:tc>
        <w:tc>
          <w:tcPr>
            <w:tcW w:w="1680" w:type="dxa"/>
            <w:textDirection w:val="lrTbV"/>
          </w:tcPr>
          <w:p w14:paraId="068F1703" w14:textId="77777777" w:rsidR="006B136E" w:rsidRPr="006B136E" w:rsidRDefault="006B136E" w:rsidP="006B136E">
            <w:pPr>
              <w:widowControl w:val="0"/>
              <w:spacing w:before="10" w:after="160"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color w:val="44494F"/>
                <w:sz w:val="23"/>
              </w:rPr>
              <w:t>Gestión de proyectos y programas para lograr cambios de vida comunales y de diferentes entes de la comunidad.</w:t>
            </w:r>
          </w:p>
        </w:tc>
        <w:tc>
          <w:tcPr>
            <w:tcW w:w="1635" w:type="dxa"/>
            <w:textDirection w:val="lrTbV"/>
          </w:tcPr>
          <w:p w14:paraId="3A72752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Que un 2% de la población reciban capacitación técnica con enfoque en áreas Rurales del municipio.</w:t>
            </w:r>
          </w:p>
        </w:tc>
        <w:tc>
          <w:tcPr>
            <w:tcW w:w="1575" w:type="dxa"/>
            <w:textDirection w:val="lrTbV"/>
          </w:tcPr>
          <w:p w14:paraId="54043ED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color w:val="44494F"/>
                <w:sz w:val="23"/>
              </w:rPr>
              <w:t>Firma de convenios con entidades gubernamentales y no gubernamentales.</w:t>
            </w:r>
          </w:p>
        </w:tc>
        <w:tc>
          <w:tcPr>
            <w:tcW w:w="1755" w:type="dxa"/>
            <w:textDirection w:val="lrTbV"/>
          </w:tcPr>
          <w:p w14:paraId="41EAAADF"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Transporte, Papelería, y Logística.</w:t>
            </w:r>
          </w:p>
        </w:tc>
        <w:tc>
          <w:tcPr>
            <w:tcW w:w="1526" w:type="dxa"/>
            <w:textDirection w:val="lrTbV"/>
          </w:tcPr>
          <w:p w14:paraId="62AA09C5"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Unidad de Seguridad Alimentaria.</w:t>
            </w:r>
          </w:p>
          <w:p w14:paraId="3045C5D3"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p w14:paraId="7FC301C5"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rFonts w:ascii="Arial" w:hAnsi="Arial" w:cs="Arial"/>
                <w:bCs/>
                <w:color w:val="44494F"/>
                <w:sz w:val="23"/>
              </w:rPr>
              <w:t>Unidad Medioambiental.</w:t>
            </w:r>
          </w:p>
        </w:tc>
        <w:tc>
          <w:tcPr>
            <w:tcW w:w="314" w:type="dxa"/>
            <w:textDirection w:val="lrTbV"/>
          </w:tcPr>
          <w:p w14:paraId="7727E5C3"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50A66C24"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08" w:type="dxa"/>
            <w:textDirection w:val="lrTbV"/>
          </w:tcPr>
          <w:p w14:paraId="1B8F762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69B3635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12" w:type="dxa"/>
            <w:textDirection w:val="lrTbV"/>
          </w:tcPr>
          <w:p w14:paraId="21F61563"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789F2D36"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tc>
        <w:tc>
          <w:tcPr>
            <w:tcW w:w="345" w:type="dxa"/>
            <w:textDirection w:val="lrTbV"/>
          </w:tcPr>
          <w:p w14:paraId="0D965DF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5C9E9AA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4B9ECF2E"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30" w:type="dxa"/>
            <w:textDirection w:val="lrTbV"/>
          </w:tcPr>
          <w:p w14:paraId="267EF67F"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6FC3375B"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2F2F9A5E"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45" w:type="dxa"/>
            <w:textDirection w:val="lrTbV"/>
          </w:tcPr>
          <w:p w14:paraId="5041C8D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06C1A40A"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p w14:paraId="4DBECA4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34" w:type="dxa"/>
            <w:textDirection w:val="lrTbV"/>
          </w:tcPr>
          <w:p w14:paraId="2B62096A"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6B0FED44"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32" w:type="dxa"/>
            <w:textDirection w:val="lrTbV"/>
          </w:tcPr>
          <w:p w14:paraId="5D0E27A9"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03147635"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08" w:type="dxa"/>
            <w:textDirection w:val="lrTbV"/>
          </w:tcPr>
          <w:p w14:paraId="430793BD"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14BB944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tc>
        <w:tc>
          <w:tcPr>
            <w:tcW w:w="349" w:type="dxa"/>
            <w:textDirection w:val="lrTbV"/>
          </w:tcPr>
          <w:p w14:paraId="7B333CE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77B37793"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46" w:type="dxa"/>
            <w:textDirection w:val="lrTbV"/>
          </w:tcPr>
          <w:p w14:paraId="3AFF3BB6"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6CA291F3"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tc>
        <w:tc>
          <w:tcPr>
            <w:tcW w:w="340" w:type="dxa"/>
            <w:textDirection w:val="lrTbV"/>
          </w:tcPr>
          <w:p w14:paraId="33C6198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p>
          <w:p w14:paraId="51CD3803"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tc>
      </w:tr>
      <w:tr w:rsidR="006B136E" w:rsidRPr="006B136E" w14:paraId="1CF9A6FB" w14:textId="77777777" w:rsidTr="006B136E">
        <w:trPr>
          <w:trHeight w:val="734"/>
        </w:trPr>
        <w:tc>
          <w:tcPr>
            <w:cnfStyle w:val="001000000000" w:firstRow="0" w:lastRow="0" w:firstColumn="1" w:lastColumn="0" w:oddVBand="0" w:evenVBand="0" w:oddHBand="0" w:evenHBand="0" w:firstRowFirstColumn="0" w:firstRowLastColumn="0" w:lastRowFirstColumn="0" w:lastRowLastColumn="0"/>
            <w:tcW w:w="306" w:type="dxa"/>
            <w:textDirection w:val="lrTbV"/>
          </w:tcPr>
          <w:p w14:paraId="6F5E1242" w14:textId="77777777" w:rsidR="006B136E" w:rsidRPr="006B136E" w:rsidRDefault="006B136E" w:rsidP="006B136E">
            <w:pPr>
              <w:spacing w:before="10" w:after="10"/>
              <w:rPr>
                <w:color w:val="44494F"/>
                <w:sz w:val="23"/>
              </w:rPr>
            </w:pPr>
            <w:r w:rsidRPr="006B136E">
              <w:rPr>
                <w:color w:val="44494F"/>
                <w:sz w:val="23"/>
              </w:rPr>
              <w:lastRenderedPageBreak/>
              <w:t>2</w:t>
            </w:r>
          </w:p>
        </w:tc>
        <w:tc>
          <w:tcPr>
            <w:tcW w:w="1734" w:type="dxa"/>
            <w:textDirection w:val="lrTbV"/>
          </w:tcPr>
          <w:p w14:paraId="06EF4E7D"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b/>
                <w:bCs/>
                <w:color w:val="44494F"/>
                <w:sz w:val="23"/>
              </w:rPr>
            </w:pPr>
            <w:r w:rsidRPr="006B136E">
              <w:rPr>
                <w:b/>
                <w:bCs/>
                <w:color w:val="44494F"/>
                <w:sz w:val="23"/>
              </w:rPr>
              <w:t>Objetivo Especifico:</w:t>
            </w:r>
          </w:p>
          <w:p w14:paraId="25A2C317"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b/>
                <w:bCs/>
                <w:color w:val="44494F"/>
                <w:sz w:val="23"/>
              </w:rPr>
            </w:pPr>
          </w:p>
          <w:p w14:paraId="70230D3D" w14:textId="77777777" w:rsidR="006B136E" w:rsidRPr="006B136E" w:rsidRDefault="006B136E" w:rsidP="006B136E">
            <w:pPr>
              <w:spacing w:before="10" w:after="10"/>
              <w:jc w:val="both"/>
              <w:cnfStyle w:val="000000000000" w:firstRow="0" w:lastRow="0" w:firstColumn="0" w:lastColumn="0" w:oddVBand="0" w:evenVBand="0" w:oddHBand="0" w:evenHBand="0" w:firstRowFirstColumn="0" w:firstRowLastColumn="0" w:lastRowFirstColumn="0" w:lastRowLastColumn="0"/>
              <w:rPr>
                <w:color w:val="44494F"/>
                <w:sz w:val="24"/>
              </w:rPr>
            </w:pPr>
            <w:r w:rsidRPr="006B136E">
              <w:rPr>
                <w:color w:val="44494F"/>
                <w:sz w:val="24"/>
              </w:rPr>
              <w:t>Implementar diferentes acciones estratégicas para la realización de ejecución de gestiones para impulsar las diferentes oficinas políticas públicas municipales, comités y asociaciones del municipio de Atiquizaya.</w:t>
            </w:r>
          </w:p>
        </w:tc>
        <w:tc>
          <w:tcPr>
            <w:tcW w:w="1680" w:type="dxa"/>
            <w:textDirection w:val="lrTbV"/>
          </w:tcPr>
          <w:p w14:paraId="0BBFCCBB"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color w:val="44494F"/>
                <w:sz w:val="23"/>
              </w:rPr>
              <w:t>Lograr alianzas estratégicas con embajadas.</w:t>
            </w:r>
          </w:p>
        </w:tc>
        <w:tc>
          <w:tcPr>
            <w:tcW w:w="1635" w:type="dxa"/>
            <w:textDirection w:val="lrTbV"/>
          </w:tcPr>
          <w:p w14:paraId="581DE73E"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color w:val="44494F"/>
                <w:sz w:val="23"/>
              </w:rPr>
              <w:t>Trabajar con un 80% de organizaciones no gubernamentales y embajadas establecidas en el país.</w:t>
            </w:r>
          </w:p>
        </w:tc>
        <w:tc>
          <w:tcPr>
            <w:tcW w:w="1575" w:type="dxa"/>
            <w:textDirection w:val="lrTbV"/>
          </w:tcPr>
          <w:p w14:paraId="0E3D100A"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color w:val="44494F"/>
                <w:sz w:val="23"/>
              </w:rPr>
              <w:t>Firma de convenios y proyectos.</w:t>
            </w:r>
          </w:p>
        </w:tc>
        <w:tc>
          <w:tcPr>
            <w:tcW w:w="1755" w:type="dxa"/>
            <w:textDirection w:val="lrTbV"/>
          </w:tcPr>
          <w:p w14:paraId="579D134B"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Transporte, Papelería, y Logística.</w:t>
            </w:r>
          </w:p>
        </w:tc>
        <w:tc>
          <w:tcPr>
            <w:tcW w:w="1526" w:type="dxa"/>
            <w:textDirection w:val="lrTbV"/>
          </w:tcPr>
          <w:p w14:paraId="3FF9FEE9"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color w:val="44494F"/>
                <w:sz w:val="23"/>
              </w:rPr>
              <w:t>Sr. Alcalde, Embajadores, Equipo de Gestiones.</w:t>
            </w:r>
          </w:p>
        </w:tc>
        <w:tc>
          <w:tcPr>
            <w:tcW w:w="314" w:type="dxa"/>
            <w:textDirection w:val="lrTbV"/>
          </w:tcPr>
          <w:p w14:paraId="74B5023D"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08" w:type="dxa"/>
            <w:textDirection w:val="lrTbV"/>
          </w:tcPr>
          <w:p w14:paraId="5F23D6F1"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12" w:type="dxa"/>
            <w:textDirection w:val="lrTbV"/>
          </w:tcPr>
          <w:p w14:paraId="7CF9D442"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tc>
        <w:tc>
          <w:tcPr>
            <w:tcW w:w="345" w:type="dxa"/>
            <w:textDirection w:val="lrTbV"/>
          </w:tcPr>
          <w:p w14:paraId="1750D9B8"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30" w:type="dxa"/>
            <w:textDirection w:val="lrTbV"/>
          </w:tcPr>
          <w:p w14:paraId="13BD377F"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45" w:type="dxa"/>
            <w:textDirection w:val="lrTbV"/>
          </w:tcPr>
          <w:p w14:paraId="5D06B9D5"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tc>
        <w:tc>
          <w:tcPr>
            <w:tcW w:w="334" w:type="dxa"/>
            <w:textDirection w:val="lrTbV"/>
          </w:tcPr>
          <w:p w14:paraId="66141125"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32" w:type="dxa"/>
            <w:textDirection w:val="lrTbV"/>
          </w:tcPr>
          <w:p w14:paraId="2AE2A072"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08" w:type="dxa"/>
            <w:textDirection w:val="lrTbV"/>
          </w:tcPr>
          <w:p w14:paraId="5331ED62"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tc>
        <w:tc>
          <w:tcPr>
            <w:tcW w:w="349" w:type="dxa"/>
            <w:textDirection w:val="lrTbV"/>
          </w:tcPr>
          <w:p w14:paraId="3D6CBCBE"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46" w:type="dxa"/>
            <w:textDirection w:val="lrTbV"/>
          </w:tcPr>
          <w:p w14:paraId="0F918D55"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p>
        </w:tc>
        <w:tc>
          <w:tcPr>
            <w:tcW w:w="340" w:type="dxa"/>
            <w:textDirection w:val="lrTbV"/>
          </w:tcPr>
          <w:p w14:paraId="5DE7B438"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rFonts w:ascii="Arial" w:hAnsi="Arial" w:cs="Arial"/>
                <w:b/>
                <w:bCs/>
                <w:color w:val="44494F"/>
                <w:sz w:val="23"/>
              </w:rPr>
            </w:pPr>
            <w:r w:rsidRPr="006B136E">
              <w:rPr>
                <w:rFonts w:ascii="Arial" w:hAnsi="Arial" w:cs="Arial"/>
                <w:b/>
                <w:bCs/>
                <w:color w:val="44494F"/>
                <w:sz w:val="23"/>
              </w:rPr>
              <w:t>25%</w:t>
            </w:r>
          </w:p>
        </w:tc>
      </w:tr>
      <w:tr w:rsidR="006B136E" w:rsidRPr="006B136E" w14:paraId="5C1D191B" w14:textId="77777777" w:rsidTr="006B136E">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06" w:type="dxa"/>
            <w:textDirection w:val="lrTbV"/>
          </w:tcPr>
          <w:p w14:paraId="3087AE78" w14:textId="77777777" w:rsidR="006B136E" w:rsidRPr="006B136E" w:rsidRDefault="006B136E" w:rsidP="006B136E">
            <w:pPr>
              <w:spacing w:before="10" w:after="10"/>
              <w:rPr>
                <w:color w:val="44494F"/>
                <w:sz w:val="23"/>
              </w:rPr>
            </w:pPr>
            <w:r w:rsidRPr="006B136E">
              <w:rPr>
                <w:color w:val="44494F"/>
                <w:sz w:val="23"/>
              </w:rPr>
              <w:t>3</w:t>
            </w:r>
          </w:p>
        </w:tc>
        <w:tc>
          <w:tcPr>
            <w:tcW w:w="1734" w:type="dxa"/>
            <w:textDirection w:val="lrTbV"/>
          </w:tcPr>
          <w:p w14:paraId="603D0FC7"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1680" w:type="dxa"/>
            <w:textDirection w:val="lrTbV"/>
          </w:tcPr>
          <w:p w14:paraId="21932B7F"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Realizar proyectos con énfasis a programas comunales y asociaciones.</w:t>
            </w:r>
          </w:p>
        </w:tc>
        <w:tc>
          <w:tcPr>
            <w:tcW w:w="1635" w:type="dxa"/>
            <w:textDirection w:val="lrTbV"/>
          </w:tcPr>
          <w:p w14:paraId="25F877B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Un 25% de la población en zonas Rurales  se vea beneficiada con proyectos sociales y comunales</w:t>
            </w:r>
          </w:p>
        </w:tc>
        <w:tc>
          <w:tcPr>
            <w:tcW w:w="1575" w:type="dxa"/>
            <w:textDirection w:val="lrTbV"/>
          </w:tcPr>
          <w:p w14:paraId="48145887"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Firma de convenios con entidades gubernamentales y no gubernamentales.</w:t>
            </w:r>
          </w:p>
        </w:tc>
        <w:tc>
          <w:tcPr>
            <w:tcW w:w="1755" w:type="dxa"/>
            <w:textDirection w:val="lrTbV"/>
          </w:tcPr>
          <w:p w14:paraId="4F9518B8"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rFonts w:ascii="Arial" w:hAnsi="Arial" w:cs="Arial"/>
                <w:b/>
                <w:bCs/>
                <w:color w:val="44494F"/>
                <w:sz w:val="23"/>
              </w:rPr>
              <w:t>Transporte, Papelería, y Logística.</w:t>
            </w:r>
          </w:p>
        </w:tc>
        <w:tc>
          <w:tcPr>
            <w:tcW w:w="1526" w:type="dxa"/>
            <w:textDirection w:val="lrTbV"/>
          </w:tcPr>
          <w:p w14:paraId="25E23758"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Sr. Alcalde.</w:t>
            </w:r>
          </w:p>
          <w:p w14:paraId="7271DF0B"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Equipo de Gestiones.</w:t>
            </w:r>
          </w:p>
          <w:p w14:paraId="15868C0E"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14" w:type="dxa"/>
            <w:textDirection w:val="lrTbV"/>
          </w:tcPr>
          <w:p w14:paraId="65B7ADA8"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08" w:type="dxa"/>
            <w:textDirection w:val="lrTbV"/>
          </w:tcPr>
          <w:p w14:paraId="528DE53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12" w:type="dxa"/>
            <w:textDirection w:val="lrTbV"/>
          </w:tcPr>
          <w:p w14:paraId="289E568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5" w:type="dxa"/>
            <w:textDirection w:val="lrTbV"/>
          </w:tcPr>
          <w:p w14:paraId="5D695433"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50%</w:t>
            </w:r>
          </w:p>
        </w:tc>
        <w:tc>
          <w:tcPr>
            <w:tcW w:w="330" w:type="dxa"/>
            <w:textDirection w:val="lrTbV"/>
          </w:tcPr>
          <w:p w14:paraId="2CD0115B"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5" w:type="dxa"/>
            <w:textDirection w:val="lrTbV"/>
          </w:tcPr>
          <w:p w14:paraId="453687F5"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34" w:type="dxa"/>
            <w:textDirection w:val="lrTbV"/>
          </w:tcPr>
          <w:p w14:paraId="580A88CF"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32" w:type="dxa"/>
            <w:textDirection w:val="lrTbV"/>
          </w:tcPr>
          <w:p w14:paraId="272F5FFE"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50%</w:t>
            </w:r>
          </w:p>
        </w:tc>
        <w:tc>
          <w:tcPr>
            <w:tcW w:w="308" w:type="dxa"/>
            <w:textDirection w:val="lrTbV"/>
          </w:tcPr>
          <w:p w14:paraId="5F82513D"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9" w:type="dxa"/>
            <w:textDirection w:val="lrTbV"/>
          </w:tcPr>
          <w:p w14:paraId="2573735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6" w:type="dxa"/>
            <w:textDirection w:val="lrTbV"/>
          </w:tcPr>
          <w:p w14:paraId="591BC25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0" w:type="dxa"/>
            <w:textDirection w:val="lrTbV"/>
          </w:tcPr>
          <w:p w14:paraId="18FA79BD"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r>
      <w:tr w:rsidR="006B136E" w:rsidRPr="006B136E" w14:paraId="0F41D377" w14:textId="77777777" w:rsidTr="006B136E">
        <w:trPr>
          <w:trHeight w:val="934"/>
        </w:trPr>
        <w:tc>
          <w:tcPr>
            <w:cnfStyle w:val="001000000000" w:firstRow="0" w:lastRow="0" w:firstColumn="1" w:lastColumn="0" w:oddVBand="0" w:evenVBand="0" w:oddHBand="0" w:evenHBand="0" w:firstRowFirstColumn="0" w:firstRowLastColumn="0" w:lastRowFirstColumn="0" w:lastRowLastColumn="0"/>
            <w:tcW w:w="306" w:type="dxa"/>
            <w:textDirection w:val="lrTbV"/>
          </w:tcPr>
          <w:p w14:paraId="63590BA8" w14:textId="77777777" w:rsidR="006B136E" w:rsidRPr="006B136E" w:rsidRDefault="006B136E" w:rsidP="006B136E">
            <w:pPr>
              <w:spacing w:before="10" w:after="10"/>
              <w:rPr>
                <w:color w:val="44494F"/>
                <w:sz w:val="23"/>
              </w:rPr>
            </w:pPr>
            <w:r w:rsidRPr="006B136E">
              <w:rPr>
                <w:color w:val="44494F"/>
                <w:sz w:val="23"/>
              </w:rPr>
              <w:lastRenderedPageBreak/>
              <w:t>4</w:t>
            </w:r>
          </w:p>
        </w:tc>
        <w:tc>
          <w:tcPr>
            <w:tcW w:w="1734" w:type="dxa"/>
            <w:textDirection w:val="lrTbV"/>
          </w:tcPr>
          <w:p w14:paraId="6A21069E"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1680" w:type="dxa"/>
            <w:textDirection w:val="lrTbV"/>
          </w:tcPr>
          <w:p w14:paraId="1007CC65" w14:textId="5733E628"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color w:val="44494F"/>
                <w:sz w:val="23"/>
              </w:rPr>
              <w:t>Gestión de proyecto ante cooperaciones y ONG con énfasis de programas de desarrollo comunal municipal.</w:t>
            </w:r>
          </w:p>
        </w:tc>
        <w:tc>
          <w:tcPr>
            <w:tcW w:w="1635" w:type="dxa"/>
            <w:textDirection w:val="lrTbV"/>
          </w:tcPr>
          <w:p w14:paraId="1638EEE0"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color w:val="44494F"/>
                <w:sz w:val="23"/>
              </w:rPr>
              <w:t xml:space="preserve">Reunión interinstitucional con el 100% de las organizaciones que tienen proyectos en el municipio de Atiquizaya </w:t>
            </w:r>
            <w:proofErr w:type="spellStart"/>
            <w:r w:rsidRPr="006B136E">
              <w:rPr>
                <w:color w:val="44494F"/>
                <w:sz w:val="23"/>
              </w:rPr>
              <w:t>vigetes</w:t>
            </w:r>
            <w:proofErr w:type="spellEnd"/>
            <w:r w:rsidRPr="006B136E">
              <w:rPr>
                <w:color w:val="44494F"/>
                <w:sz w:val="23"/>
              </w:rPr>
              <w:t xml:space="preserve"> y por ejecutar.</w:t>
            </w:r>
          </w:p>
        </w:tc>
        <w:tc>
          <w:tcPr>
            <w:tcW w:w="1575" w:type="dxa"/>
            <w:textDirection w:val="lrTbV"/>
          </w:tcPr>
          <w:p w14:paraId="2130B2FC"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color w:val="44494F"/>
                <w:sz w:val="23"/>
              </w:rPr>
              <w:t>Firma de convenios con entidades gubernamentales y no gubernamentales.</w:t>
            </w:r>
          </w:p>
        </w:tc>
        <w:tc>
          <w:tcPr>
            <w:tcW w:w="1755" w:type="dxa"/>
            <w:textDirection w:val="lrTbV"/>
          </w:tcPr>
          <w:p w14:paraId="644F3C72"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rFonts w:ascii="Arial" w:hAnsi="Arial" w:cs="Arial"/>
                <w:b/>
                <w:bCs/>
                <w:color w:val="44494F"/>
                <w:sz w:val="23"/>
              </w:rPr>
              <w:t>Transporte, Papelería, y Logística.</w:t>
            </w:r>
          </w:p>
        </w:tc>
        <w:tc>
          <w:tcPr>
            <w:tcW w:w="1526" w:type="dxa"/>
            <w:textDirection w:val="lrTbV"/>
          </w:tcPr>
          <w:p w14:paraId="4ECEC585"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p w14:paraId="6D7C4C91"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color w:val="44494F"/>
                <w:sz w:val="23"/>
              </w:rPr>
              <w:t>Sr. Alcalde.</w:t>
            </w:r>
          </w:p>
          <w:p w14:paraId="54923AEE"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color w:val="44494F"/>
                <w:sz w:val="23"/>
              </w:rPr>
              <w:t>Equipo de Gestiones.</w:t>
            </w:r>
          </w:p>
          <w:p w14:paraId="08EB97CD"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14" w:type="dxa"/>
            <w:textDirection w:val="lrTbV"/>
          </w:tcPr>
          <w:p w14:paraId="512B570F"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08" w:type="dxa"/>
            <w:textDirection w:val="lrTbV"/>
          </w:tcPr>
          <w:p w14:paraId="06B7AE26"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color w:val="44494F"/>
                <w:sz w:val="23"/>
              </w:rPr>
              <w:t>50%</w:t>
            </w:r>
          </w:p>
        </w:tc>
        <w:tc>
          <w:tcPr>
            <w:tcW w:w="312" w:type="dxa"/>
            <w:textDirection w:val="lrTbV"/>
          </w:tcPr>
          <w:p w14:paraId="4FA09729"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45" w:type="dxa"/>
            <w:textDirection w:val="lrTbV"/>
          </w:tcPr>
          <w:p w14:paraId="5ED3D1F1"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30" w:type="dxa"/>
            <w:textDirection w:val="lrTbV"/>
          </w:tcPr>
          <w:p w14:paraId="7F29E06A"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45" w:type="dxa"/>
            <w:textDirection w:val="lrTbV"/>
          </w:tcPr>
          <w:p w14:paraId="049348DC"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34" w:type="dxa"/>
            <w:textDirection w:val="lrTbV"/>
          </w:tcPr>
          <w:p w14:paraId="215EC743"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32" w:type="dxa"/>
            <w:textDirection w:val="lrTbV"/>
          </w:tcPr>
          <w:p w14:paraId="4C0F16AD"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r w:rsidRPr="006B136E">
              <w:rPr>
                <w:color w:val="44494F"/>
                <w:sz w:val="23"/>
              </w:rPr>
              <w:t>50%</w:t>
            </w:r>
          </w:p>
        </w:tc>
        <w:tc>
          <w:tcPr>
            <w:tcW w:w="308" w:type="dxa"/>
            <w:textDirection w:val="lrTbV"/>
          </w:tcPr>
          <w:p w14:paraId="79E5D3AB"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49" w:type="dxa"/>
            <w:textDirection w:val="lrTbV"/>
          </w:tcPr>
          <w:p w14:paraId="00F64BC0"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46" w:type="dxa"/>
            <w:textDirection w:val="lrTbV"/>
          </w:tcPr>
          <w:p w14:paraId="03C4A559"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c>
          <w:tcPr>
            <w:tcW w:w="340" w:type="dxa"/>
            <w:textDirection w:val="lrTbV"/>
          </w:tcPr>
          <w:p w14:paraId="2A07FB56" w14:textId="77777777" w:rsidR="006B136E" w:rsidRPr="006B136E" w:rsidRDefault="006B136E" w:rsidP="006B136E">
            <w:pPr>
              <w:spacing w:before="10" w:after="10"/>
              <w:cnfStyle w:val="000000000000" w:firstRow="0" w:lastRow="0" w:firstColumn="0" w:lastColumn="0" w:oddVBand="0" w:evenVBand="0" w:oddHBand="0" w:evenHBand="0" w:firstRowFirstColumn="0" w:firstRowLastColumn="0" w:lastRowFirstColumn="0" w:lastRowLastColumn="0"/>
              <w:rPr>
                <w:color w:val="44494F"/>
                <w:sz w:val="23"/>
              </w:rPr>
            </w:pPr>
          </w:p>
        </w:tc>
      </w:tr>
      <w:tr w:rsidR="006B136E" w:rsidRPr="006B136E" w14:paraId="5F709CC7" w14:textId="77777777" w:rsidTr="006B136E">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306" w:type="dxa"/>
            <w:textDirection w:val="lrTbV"/>
          </w:tcPr>
          <w:p w14:paraId="6B5A3FC7" w14:textId="77777777" w:rsidR="006B136E" w:rsidRPr="006B136E" w:rsidRDefault="006B136E" w:rsidP="006B136E">
            <w:pPr>
              <w:spacing w:before="10" w:after="10"/>
              <w:rPr>
                <w:color w:val="44494F"/>
                <w:sz w:val="23"/>
              </w:rPr>
            </w:pPr>
            <w:r w:rsidRPr="006B136E">
              <w:rPr>
                <w:color w:val="44494F"/>
                <w:sz w:val="23"/>
              </w:rPr>
              <w:t>5</w:t>
            </w:r>
          </w:p>
        </w:tc>
        <w:tc>
          <w:tcPr>
            <w:tcW w:w="1734" w:type="dxa"/>
            <w:textDirection w:val="lrTbV"/>
          </w:tcPr>
          <w:p w14:paraId="004D98B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1680" w:type="dxa"/>
            <w:textDirection w:val="lrTbV"/>
          </w:tcPr>
          <w:p w14:paraId="3BE75CA6"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 xml:space="preserve">Coordinación interinstitucional con </w:t>
            </w:r>
            <w:proofErr w:type="spellStart"/>
            <w:r w:rsidRPr="006B136E">
              <w:rPr>
                <w:color w:val="44494F"/>
                <w:sz w:val="23"/>
              </w:rPr>
              <w:t>ONGs</w:t>
            </w:r>
            <w:proofErr w:type="spellEnd"/>
            <w:r w:rsidRPr="006B136E">
              <w:rPr>
                <w:color w:val="44494F"/>
                <w:sz w:val="23"/>
              </w:rPr>
              <w:t xml:space="preserve"> y cooperaciones para la realización de programas y proyectos enfocados a impulsar o fortalecer habilidades o capacidades de los diferentes entes del municipio de Atiquizaya.</w:t>
            </w:r>
          </w:p>
        </w:tc>
        <w:tc>
          <w:tcPr>
            <w:tcW w:w="1635" w:type="dxa"/>
            <w:textDirection w:val="lrTbV"/>
          </w:tcPr>
          <w:p w14:paraId="35DA157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 xml:space="preserve">Un 35% de las políticas públicas municipales (unidad medio ambiental turismo, unidad de seguridad alimentaria y nutricional, asistencia </w:t>
            </w:r>
            <w:proofErr w:type="spellStart"/>
            <w:r w:rsidRPr="006B136E">
              <w:rPr>
                <w:color w:val="44494F"/>
                <w:sz w:val="23"/>
              </w:rPr>
              <w:t>empresarial</w:t>
            </w:r>
            <w:proofErr w:type="gramStart"/>
            <w:r w:rsidRPr="006B136E">
              <w:rPr>
                <w:color w:val="44494F"/>
                <w:sz w:val="23"/>
              </w:rPr>
              <w:t>,etc</w:t>
            </w:r>
            <w:proofErr w:type="spellEnd"/>
            <w:proofErr w:type="gramEnd"/>
            <w:r w:rsidRPr="006B136E">
              <w:rPr>
                <w:color w:val="44494F"/>
                <w:sz w:val="23"/>
              </w:rPr>
              <w:t>).</w:t>
            </w:r>
          </w:p>
          <w:p w14:paraId="0A753658"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Se vean beneficiadas con las gestiones.</w:t>
            </w:r>
          </w:p>
        </w:tc>
        <w:tc>
          <w:tcPr>
            <w:tcW w:w="1575" w:type="dxa"/>
            <w:textDirection w:val="lrTbV"/>
          </w:tcPr>
          <w:p w14:paraId="4DB27A7A"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Firma de convenios con entidades gubernamentales y no gubernamentales.</w:t>
            </w:r>
          </w:p>
        </w:tc>
        <w:tc>
          <w:tcPr>
            <w:tcW w:w="1755" w:type="dxa"/>
            <w:textDirection w:val="lrTbV"/>
          </w:tcPr>
          <w:p w14:paraId="5311701D"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rFonts w:ascii="Arial" w:hAnsi="Arial" w:cs="Arial"/>
                <w:b/>
                <w:bCs/>
                <w:color w:val="44494F"/>
                <w:sz w:val="23"/>
              </w:rPr>
              <w:t>Transporte, Papelería, y Logística.</w:t>
            </w:r>
          </w:p>
        </w:tc>
        <w:tc>
          <w:tcPr>
            <w:tcW w:w="1526" w:type="dxa"/>
            <w:textDirection w:val="lrTbV"/>
          </w:tcPr>
          <w:p w14:paraId="5F06E18C"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Sr Alcalde y las diferentes Políticas Públicas.</w:t>
            </w:r>
          </w:p>
        </w:tc>
        <w:tc>
          <w:tcPr>
            <w:tcW w:w="314" w:type="dxa"/>
            <w:textDirection w:val="lrTbV"/>
          </w:tcPr>
          <w:p w14:paraId="2607AFF9"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08" w:type="dxa"/>
            <w:textDirection w:val="lrTbV"/>
          </w:tcPr>
          <w:p w14:paraId="0FF69D74"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50%</w:t>
            </w:r>
          </w:p>
        </w:tc>
        <w:tc>
          <w:tcPr>
            <w:tcW w:w="312" w:type="dxa"/>
            <w:textDirection w:val="lrTbV"/>
          </w:tcPr>
          <w:p w14:paraId="0303354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5" w:type="dxa"/>
            <w:textDirection w:val="lrTbV"/>
          </w:tcPr>
          <w:p w14:paraId="2D1E7E04"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30" w:type="dxa"/>
            <w:textDirection w:val="lrTbV"/>
          </w:tcPr>
          <w:p w14:paraId="05D527EA"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5" w:type="dxa"/>
            <w:textDirection w:val="lrTbV"/>
          </w:tcPr>
          <w:p w14:paraId="5D68F8EC"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34" w:type="dxa"/>
            <w:textDirection w:val="lrTbV"/>
          </w:tcPr>
          <w:p w14:paraId="1F22696D"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32" w:type="dxa"/>
            <w:textDirection w:val="lrTbV"/>
          </w:tcPr>
          <w:p w14:paraId="06333F76"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r w:rsidRPr="006B136E">
              <w:rPr>
                <w:color w:val="44494F"/>
                <w:sz w:val="23"/>
              </w:rPr>
              <w:t>50%</w:t>
            </w:r>
          </w:p>
        </w:tc>
        <w:tc>
          <w:tcPr>
            <w:tcW w:w="308" w:type="dxa"/>
            <w:textDirection w:val="lrTbV"/>
          </w:tcPr>
          <w:p w14:paraId="77164291"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9" w:type="dxa"/>
            <w:textDirection w:val="lrTbV"/>
          </w:tcPr>
          <w:p w14:paraId="2C04B76D"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6" w:type="dxa"/>
            <w:textDirection w:val="lrTbV"/>
          </w:tcPr>
          <w:p w14:paraId="4BFDA916"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c>
          <w:tcPr>
            <w:tcW w:w="340" w:type="dxa"/>
            <w:textDirection w:val="lrTbV"/>
          </w:tcPr>
          <w:p w14:paraId="5D4C9EB0" w14:textId="77777777" w:rsidR="006B136E" w:rsidRPr="006B136E" w:rsidRDefault="006B136E" w:rsidP="006B136E">
            <w:pPr>
              <w:spacing w:before="10" w:after="10"/>
              <w:cnfStyle w:val="000000100000" w:firstRow="0" w:lastRow="0" w:firstColumn="0" w:lastColumn="0" w:oddVBand="0" w:evenVBand="0" w:oddHBand="1" w:evenHBand="0" w:firstRowFirstColumn="0" w:firstRowLastColumn="0" w:lastRowFirstColumn="0" w:lastRowLastColumn="0"/>
              <w:rPr>
                <w:color w:val="44494F"/>
                <w:sz w:val="23"/>
              </w:rPr>
            </w:pPr>
          </w:p>
        </w:tc>
      </w:tr>
    </w:tbl>
    <w:p w14:paraId="71A23F92" w14:textId="18130EC6" w:rsidR="009B3400" w:rsidRDefault="009B3400" w:rsidP="009B3400">
      <w:pPr>
        <w:spacing w:after="0" w:line="240" w:lineRule="auto"/>
        <w:jc w:val="center"/>
        <w:rPr>
          <w:rFonts w:ascii="Arial" w:eastAsia="Calibri" w:hAnsi="Arial" w:cs="Arial"/>
          <w:b/>
          <w:color w:val="002060"/>
          <w:sz w:val="144"/>
          <w:szCs w:val="144"/>
          <w:lang w:val="es-SV"/>
        </w:rPr>
      </w:pPr>
    </w:p>
    <w:p w14:paraId="2E2A6E37" w14:textId="77777777" w:rsidR="00CD4880" w:rsidRDefault="00CD4880" w:rsidP="009B3400">
      <w:pPr>
        <w:spacing w:after="0" w:line="240" w:lineRule="auto"/>
        <w:jc w:val="center"/>
        <w:rPr>
          <w:rFonts w:ascii="Arial" w:eastAsia="Calibri" w:hAnsi="Arial" w:cs="Arial"/>
          <w:b/>
          <w:color w:val="002060"/>
          <w:sz w:val="72"/>
          <w:szCs w:val="72"/>
          <w:lang w:val="es-SV"/>
        </w:rPr>
      </w:pPr>
    </w:p>
    <w:p w14:paraId="22FD93A7" w14:textId="77777777" w:rsidR="009B3400" w:rsidRDefault="009B3400" w:rsidP="009B3400">
      <w:pPr>
        <w:spacing w:after="0" w:line="240" w:lineRule="auto"/>
        <w:jc w:val="center"/>
        <w:rPr>
          <w:rFonts w:ascii="Arial" w:eastAsia="Calibri" w:hAnsi="Arial" w:cs="Arial"/>
          <w:b/>
          <w:color w:val="002060"/>
          <w:sz w:val="72"/>
          <w:szCs w:val="72"/>
          <w:lang w:val="es-SV"/>
        </w:rPr>
      </w:pPr>
    </w:p>
    <w:p w14:paraId="36D8D5AA" w14:textId="75163B37" w:rsidR="005E2233" w:rsidRDefault="00500DAB" w:rsidP="009B3400">
      <w:pPr>
        <w:spacing w:after="0" w:line="240" w:lineRule="auto"/>
        <w:jc w:val="center"/>
        <w:rPr>
          <w:rFonts w:ascii="Arial" w:eastAsia="Calibri" w:hAnsi="Arial" w:cs="Arial"/>
          <w:b/>
          <w:color w:val="002060"/>
          <w:sz w:val="72"/>
          <w:szCs w:val="72"/>
          <w:lang w:val="es-SV"/>
        </w:rPr>
      </w:pPr>
      <w:r w:rsidRPr="009B3400">
        <w:rPr>
          <w:rFonts w:ascii="Arial" w:eastAsia="Calibri" w:hAnsi="Arial" w:cs="Arial"/>
          <w:b/>
          <w:color w:val="002060"/>
          <w:sz w:val="72"/>
          <w:szCs w:val="72"/>
          <w:lang w:val="es-SV"/>
        </w:rPr>
        <w:t>TESORERIA</w:t>
      </w:r>
    </w:p>
    <w:p w14:paraId="70EAAD1B" w14:textId="75FFD606" w:rsidR="009B3400" w:rsidRDefault="009B3400" w:rsidP="009B3400">
      <w:pPr>
        <w:spacing w:after="0" w:line="240" w:lineRule="auto"/>
        <w:jc w:val="center"/>
        <w:rPr>
          <w:rFonts w:ascii="Arial" w:eastAsia="Calibri" w:hAnsi="Arial" w:cs="Arial"/>
          <w:b/>
          <w:color w:val="002060"/>
          <w:sz w:val="72"/>
          <w:szCs w:val="72"/>
          <w:lang w:val="es-SV"/>
        </w:rPr>
      </w:pPr>
    </w:p>
    <w:p w14:paraId="71776A9F" w14:textId="73A8ECB9" w:rsidR="005E2233" w:rsidRDefault="005E2233">
      <w:pPr>
        <w:rPr>
          <w:rFonts w:ascii="Arial" w:eastAsia="Calibri" w:hAnsi="Arial" w:cs="Arial"/>
          <w:b/>
          <w:color w:val="002060"/>
          <w:sz w:val="144"/>
          <w:szCs w:val="144"/>
          <w:lang w:val="es-SV"/>
        </w:rPr>
      </w:pPr>
    </w:p>
    <w:tbl>
      <w:tblPr>
        <w:tblpPr w:leftFromText="141" w:rightFromText="141" w:vertAnchor="text" w:horzAnchor="page" w:tblpX="500" w:tblpY="-2320"/>
        <w:tblW w:w="13723" w:type="dxa"/>
        <w:tblLayout w:type="fixed"/>
        <w:tblCellMar>
          <w:left w:w="70" w:type="dxa"/>
          <w:right w:w="70" w:type="dxa"/>
        </w:tblCellMar>
        <w:tblLook w:val="04A0" w:firstRow="1" w:lastRow="0" w:firstColumn="1" w:lastColumn="0" w:noHBand="0" w:noVBand="1"/>
      </w:tblPr>
      <w:tblGrid>
        <w:gridCol w:w="261"/>
        <w:gridCol w:w="1463"/>
        <w:gridCol w:w="1134"/>
        <w:gridCol w:w="1276"/>
        <w:gridCol w:w="1275"/>
        <w:gridCol w:w="2383"/>
        <w:gridCol w:w="1134"/>
        <w:gridCol w:w="1417"/>
        <w:gridCol w:w="266"/>
        <w:gridCol w:w="283"/>
        <w:gridCol w:w="284"/>
        <w:gridCol w:w="283"/>
        <w:gridCol w:w="283"/>
        <w:gridCol w:w="283"/>
        <w:gridCol w:w="283"/>
        <w:gridCol w:w="283"/>
        <w:gridCol w:w="283"/>
        <w:gridCol w:w="283"/>
        <w:gridCol w:w="283"/>
        <w:gridCol w:w="283"/>
      </w:tblGrid>
      <w:tr w:rsidR="003A07D5" w:rsidRPr="005E2233" w14:paraId="6DAEDA6E" w14:textId="281DE54C" w:rsidTr="003A07D5">
        <w:trPr>
          <w:trHeight w:val="1373"/>
        </w:trPr>
        <w:tc>
          <w:tcPr>
            <w:tcW w:w="261" w:type="dxa"/>
            <w:tcBorders>
              <w:top w:val="double" w:sz="6" w:space="0" w:color="3F3F3F"/>
              <w:left w:val="double" w:sz="6" w:space="0" w:color="3F3F3F"/>
              <w:bottom w:val="double" w:sz="6" w:space="0" w:color="3F3F3F"/>
              <w:right w:val="double" w:sz="6" w:space="0" w:color="3F3F3F"/>
            </w:tcBorders>
            <w:shd w:val="clear" w:color="000000" w:fill="A5A5A5"/>
            <w:noWrap/>
            <w:vAlign w:val="bottom"/>
            <w:hideMark/>
          </w:tcPr>
          <w:p w14:paraId="651095ED" w14:textId="77777777" w:rsidR="003A07D5" w:rsidRPr="005E2233" w:rsidRDefault="003A07D5" w:rsidP="005E2233">
            <w:pPr>
              <w:spacing w:after="0" w:line="240" w:lineRule="auto"/>
              <w:jc w:val="both"/>
              <w:rPr>
                <w:rFonts w:ascii="Arial" w:eastAsia="Times New Roman" w:hAnsi="Arial" w:cs="Arial"/>
                <w:b/>
                <w:bCs/>
                <w:color w:val="FFFFFF"/>
                <w:sz w:val="20"/>
                <w:szCs w:val="20"/>
                <w:lang w:val="es-SV" w:eastAsia="es-SV"/>
              </w:rPr>
            </w:pPr>
            <w:r w:rsidRPr="005E2233">
              <w:rPr>
                <w:rFonts w:ascii="Arial" w:eastAsia="Times New Roman" w:hAnsi="Arial" w:cs="Arial"/>
                <w:b/>
                <w:bCs/>
                <w:sz w:val="20"/>
                <w:szCs w:val="20"/>
                <w:lang w:val="es-SV" w:eastAsia="es-SV"/>
              </w:rPr>
              <w:lastRenderedPageBreak/>
              <w:t>N</w:t>
            </w:r>
          </w:p>
        </w:tc>
        <w:tc>
          <w:tcPr>
            <w:tcW w:w="1463" w:type="dxa"/>
            <w:tcBorders>
              <w:top w:val="double" w:sz="6" w:space="0" w:color="3F3F3F"/>
              <w:left w:val="nil"/>
              <w:bottom w:val="double" w:sz="6" w:space="0" w:color="3F3F3F"/>
              <w:right w:val="double" w:sz="6" w:space="0" w:color="3F3F3F"/>
            </w:tcBorders>
            <w:shd w:val="clear" w:color="000000" w:fill="A5A5A5"/>
            <w:noWrap/>
            <w:vAlign w:val="bottom"/>
            <w:hideMark/>
          </w:tcPr>
          <w:p w14:paraId="48547EC9" w14:textId="77777777" w:rsidR="003A07D5" w:rsidRPr="005E2233" w:rsidRDefault="003A07D5" w:rsidP="005E2233">
            <w:pPr>
              <w:spacing w:after="0" w:line="240" w:lineRule="auto"/>
              <w:jc w:val="both"/>
              <w:rPr>
                <w:rFonts w:ascii="Arial" w:eastAsia="Times New Roman" w:hAnsi="Arial" w:cs="Arial"/>
                <w:b/>
                <w:bCs/>
                <w:sz w:val="20"/>
                <w:szCs w:val="20"/>
                <w:lang w:val="es-SV" w:eastAsia="es-SV"/>
              </w:rPr>
            </w:pPr>
            <w:r w:rsidRPr="005E2233">
              <w:rPr>
                <w:rFonts w:ascii="Arial" w:eastAsia="Times New Roman" w:hAnsi="Arial" w:cs="Arial"/>
                <w:b/>
                <w:bCs/>
                <w:sz w:val="20"/>
                <w:szCs w:val="20"/>
                <w:lang w:val="es-SV" w:eastAsia="es-SV"/>
              </w:rPr>
              <w:t>OBJETIVOS ESPECIFICOS</w:t>
            </w:r>
          </w:p>
        </w:tc>
        <w:tc>
          <w:tcPr>
            <w:tcW w:w="1134" w:type="dxa"/>
            <w:tcBorders>
              <w:top w:val="double" w:sz="6" w:space="0" w:color="3F3F3F"/>
              <w:left w:val="nil"/>
              <w:bottom w:val="double" w:sz="6" w:space="0" w:color="3F3F3F"/>
              <w:right w:val="double" w:sz="6" w:space="0" w:color="3F3F3F"/>
            </w:tcBorders>
            <w:shd w:val="clear" w:color="000000" w:fill="A5A5A5"/>
            <w:noWrap/>
            <w:vAlign w:val="bottom"/>
            <w:hideMark/>
          </w:tcPr>
          <w:p w14:paraId="6C90CF1E" w14:textId="77777777" w:rsidR="003A07D5" w:rsidRPr="005E2233" w:rsidRDefault="003A07D5" w:rsidP="005E2233">
            <w:pPr>
              <w:spacing w:after="0" w:line="240" w:lineRule="auto"/>
              <w:jc w:val="both"/>
              <w:rPr>
                <w:rFonts w:ascii="Arial" w:eastAsia="Times New Roman" w:hAnsi="Arial" w:cs="Arial"/>
                <w:b/>
                <w:bCs/>
                <w:sz w:val="20"/>
                <w:szCs w:val="20"/>
                <w:lang w:val="es-SV" w:eastAsia="es-SV"/>
              </w:rPr>
            </w:pPr>
            <w:r w:rsidRPr="005E2233">
              <w:rPr>
                <w:rFonts w:ascii="Arial" w:eastAsia="Times New Roman" w:hAnsi="Arial" w:cs="Arial"/>
                <w:b/>
                <w:bCs/>
                <w:sz w:val="20"/>
                <w:szCs w:val="20"/>
                <w:lang w:val="es-SV" w:eastAsia="es-SV"/>
              </w:rPr>
              <w:t>METAS</w:t>
            </w:r>
          </w:p>
        </w:tc>
        <w:tc>
          <w:tcPr>
            <w:tcW w:w="1276" w:type="dxa"/>
            <w:tcBorders>
              <w:top w:val="double" w:sz="6" w:space="0" w:color="3F3F3F"/>
              <w:left w:val="nil"/>
              <w:bottom w:val="double" w:sz="6" w:space="0" w:color="3F3F3F"/>
              <w:right w:val="double" w:sz="6" w:space="0" w:color="3F3F3F"/>
            </w:tcBorders>
            <w:shd w:val="clear" w:color="000000" w:fill="A5A5A5"/>
            <w:noWrap/>
            <w:vAlign w:val="bottom"/>
            <w:hideMark/>
          </w:tcPr>
          <w:p w14:paraId="0A669389" w14:textId="77777777" w:rsidR="003A07D5" w:rsidRPr="005E2233" w:rsidRDefault="003A07D5" w:rsidP="005E2233">
            <w:pPr>
              <w:spacing w:after="0" w:line="240" w:lineRule="auto"/>
              <w:jc w:val="both"/>
              <w:rPr>
                <w:rFonts w:ascii="Arial" w:eastAsia="Times New Roman" w:hAnsi="Arial" w:cs="Arial"/>
                <w:b/>
                <w:bCs/>
                <w:sz w:val="20"/>
                <w:szCs w:val="20"/>
                <w:lang w:val="es-SV" w:eastAsia="es-SV"/>
              </w:rPr>
            </w:pPr>
            <w:r w:rsidRPr="005E2233">
              <w:rPr>
                <w:rFonts w:ascii="Arial" w:eastAsia="Times New Roman" w:hAnsi="Arial" w:cs="Arial"/>
                <w:b/>
                <w:bCs/>
                <w:sz w:val="20"/>
                <w:szCs w:val="20"/>
                <w:lang w:val="es-SV" w:eastAsia="es-SV"/>
              </w:rPr>
              <w:t>INDICADOR</w:t>
            </w:r>
          </w:p>
        </w:tc>
        <w:tc>
          <w:tcPr>
            <w:tcW w:w="1275" w:type="dxa"/>
            <w:tcBorders>
              <w:top w:val="double" w:sz="6" w:space="0" w:color="3F3F3F"/>
              <w:left w:val="nil"/>
              <w:bottom w:val="double" w:sz="6" w:space="0" w:color="3F3F3F"/>
              <w:right w:val="double" w:sz="6" w:space="0" w:color="3F3F3F"/>
            </w:tcBorders>
            <w:shd w:val="clear" w:color="000000" w:fill="A5A5A5"/>
            <w:noWrap/>
            <w:vAlign w:val="bottom"/>
            <w:hideMark/>
          </w:tcPr>
          <w:p w14:paraId="1C3695F6" w14:textId="77777777" w:rsidR="003A07D5" w:rsidRPr="005E2233" w:rsidRDefault="003A07D5" w:rsidP="005E2233">
            <w:pPr>
              <w:spacing w:after="0" w:line="240" w:lineRule="auto"/>
              <w:jc w:val="both"/>
              <w:rPr>
                <w:rFonts w:ascii="Arial" w:eastAsia="Times New Roman" w:hAnsi="Arial" w:cs="Arial"/>
                <w:b/>
                <w:bCs/>
                <w:sz w:val="20"/>
                <w:szCs w:val="20"/>
                <w:lang w:val="es-SV" w:eastAsia="es-SV"/>
              </w:rPr>
            </w:pPr>
            <w:r w:rsidRPr="005E2233">
              <w:rPr>
                <w:rFonts w:ascii="Arial" w:eastAsia="Times New Roman" w:hAnsi="Arial" w:cs="Arial"/>
                <w:b/>
                <w:bCs/>
                <w:sz w:val="20"/>
                <w:szCs w:val="20"/>
                <w:lang w:val="es-SV" w:eastAsia="es-SV"/>
              </w:rPr>
              <w:t>ACTIVIDADES</w:t>
            </w:r>
          </w:p>
        </w:tc>
        <w:tc>
          <w:tcPr>
            <w:tcW w:w="2383" w:type="dxa"/>
            <w:tcBorders>
              <w:top w:val="double" w:sz="6" w:space="0" w:color="3F3F3F"/>
              <w:left w:val="nil"/>
              <w:bottom w:val="single" w:sz="4" w:space="0" w:color="auto"/>
              <w:right w:val="double" w:sz="6" w:space="0" w:color="3F3F3F"/>
            </w:tcBorders>
            <w:shd w:val="clear" w:color="000000" w:fill="A5A5A5"/>
            <w:noWrap/>
            <w:vAlign w:val="bottom"/>
            <w:hideMark/>
          </w:tcPr>
          <w:p w14:paraId="7523B1C4" w14:textId="77777777" w:rsidR="003A07D5" w:rsidRPr="005E2233" w:rsidRDefault="003A07D5" w:rsidP="005E2233">
            <w:pPr>
              <w:spacing w:after="0" w:line="240" w:lineRule="auto"/>
              <w:jc w:val="both"/>
              <w:rPr>
                <w:rFonts w:ascii="Arial" w:eastAsia="Times New Roman" w:hAnsi="Arial" w:cs="Arial"/>
                <w:b/>
                <w:bCs/>
                <w:sz w:val="20"/>
                <w:szCs w:val="20"/>
                <w:lang w:val="es-SV" w:eastAsia="es-SV"/>
              </w:rPr>
            </w:pPr>
            <w:r w:rsidRPr="005E2233">
              <w:rPr>
                <w:rFonts w:ascii="Arial" w:eastAsia="Times New Roman" w:hAnsi="Arial" w:cs="Arial"/>
                <w:b/>
                <w:bCs/>
                <w:sz w:val="20"/>
                <w:szCs w:val="20"/>
                <w:lang w:val="es-SV" w:eastAsia="es-SV"/>
              </w:rPr>
              <w:t>REQUERIMIENTOS</w:t>
            </w:r>
          </w:p>
        </w:tc>
        <w:tc>
          <w:tcPr>
            <w:tcW w:w="1134" w:type="dxa"/>
            <w:tcBorders>
              <w:top w:val="double" w:sz="6" w:space="0" w:color="3F3F3F"/>
              <w:left w:val="nil"/>
              <w:bottom w:val="double" w:sz="6" w:space="0" w:color="3F3F3F"/>
              <w:right w:val="double" w:sz="6" w:space="0" w:color="3F3F3F"/>
            </w:tcBorders>
            <w:shd w:val="clear" w:color="000000" w:fill="A5A5A5"/>
            <w:noWrap/>
            <w:vAlign w:val="bottom"/>
            <w:hideMark/>
          </w:tcPr>
          <w:p w14:paraId="75679D44" w14:textId="77777777" w:rsidR="003A07D5" w:rsidRPr="005E2233" w:rsidRDefault="003A07D5" w:rsidP="005E2233">
            <w:pPr>
              <w:spacing w:after="0" w:line="240" w:lineRule="auto"/>
              <w:jc w:val="both"/>
              <w:rPr>
                <w:rFonts w:ascii="Arial" w:eastAsia="Times New Roman" w:hAnsi="Arial" w:cs="Arial"/>
                <w:b/>
                <w:bCs/>
                <w:sz w:val="20"/>
                <w:szCs w:val="20"/>
                <w:lang w:val="es-SV" w:eastAsia="es-SV"/>
              </w:rPr>
            </w:pPr>
          </w:p>
        </w:tc>
        <w:tc>
          <w:tcPr>
            <w:tcW w:w="1417" w:type="dxa"/>
            <w:tcBorders>
              <w:top w:val="double" w:sz="6" w:space="0" w:color="3F3F3F"/>
              <w:left w:val="nil"/>
              <w:bottom w:val="double" w:sz="6" w:space="0" w:color="3F3F3F"/>
              <w:right w:val="double" w:sz="6" w:space="0" w:color="3F3F3F"/>
            </w:tcBorders>
            <w:shd w:val="clear" w:color="000000" w:fill="A5A5A5"/>
            <w:noWrap/>
            <w:vAlign w:val="bottom"/>
            <w:hideMark/>
          </w:tcPr>
          <w:p w14:paraId="23093DA7" w14:textId="77777777" w:rsidR="003A07D5" w:rsidRPr="005E2233" w:rsidRDefault="003A07D5" w:rsidP="005E2233">
            <w:pPr>
              <w:spacing w:after="0" w:line="240" w:lineRule="auto"/>
              <w:jc w:val="both"/>
              <w:rPr>
                <w:rFonts w:ascii="Arial" w:eastAsia="Times New Roman" w:hAnsi="Arial" w:cs="Arial"/>
                <w:b/>
                <w:bCs/>
                <w:sz w:val="20"/>
                <w:szCs w:val="20"/>
                <w:lang w:val="es-SV" w:eastAsia="es-SV"/>
              </w:rPr>
            </w:pPr>
            <w:r w:rsidRPr="005E2233">
              <w:rPr>
                <w:rFonts w:ascii="Arial" w:eastAsia="Times New Roman" w:hAnsi="Arial" w:cs="Arial"/>
                <w:b/>
                <w:bCs/>
                <w:sz w:val="20"/>
                <w:szCs w:val="20"/>
                <w:lang w:val="es-SV" w:eastAsia="es-SV"/>
              </w:rPr>
              <w:t>COORDINACION</w:t>
            </w:r>
          </w:p>
        </w:tc>
        <w:tc>
          <w:tcPr>
            <w:tcW w:w="266" w:type="dxa"/>
            <w:tcBorders>
              <w:top w:val="double" w:sz="6" w:space="0" w:color="3F3F3F"/>
              <w:left w:val="nil"/>
              <w:bottom w:val="double" w:sz="6" w:space="0" w:color="3F3F3F"/>
              <w:right w:val="double" w:sz="6" w:space="0" w:color="3F3F3F"/>
            </w:tcBorders>
            <w:shd w:val="clear" w:color="000000" w:fill="A5A5A5"/>
            <w:noWrap/>
            <w:vAlign w:val="bottom"/>
            <w:hideMark/>
          </w:tcPr>
          <w:p w14:paraId="348F0490" w14:textId="19BADD3A" w:rsidR="003A07D5" w:rsidRPr="005E2233" w:rsidRDefault="003A07D5" w:rsidP="005E2233">
            <w:pPr>
              <w:spacing w:after="0" w:line="240" w:lineRule="auto"/>
              <w:jc w:val="both"/>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E</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501B6287" w14:textId="30C5B5F0"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F</w:t>
            </w:r>
          </w:p>
        </w:tc>
        <w:tc>
          <w:tcPr>
            <w:tcW w:w="284" w:type="dxa"/>
            <w:tcBorders>
              <w:top w:val="double" w:sz="6" w:space="0" w:color="3F3F3F"/>
              <w:left w:val="nil"/>
              <w:bottom w:val="double" w:sz="6" w:space="0" w:color="3F3F3F"/>
              <w:right w:val="double" w:sz="6" w:space="0" w:color="3F3F3F"/>
            </w:tcBorders>
            <w:shd w:val="clear" w:color="000000" w:fill="A5A5A5"/>
            <w:vAlign w:val="bottom"/>
          </w:tcPr>
          <w:p w14:paraId="1207E184" w14:textId="2BE1970C"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M</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19B84534" w14:textId="086C7F8E"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A</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778A55B1" w14:textId="4566160B"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M</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04F13EEC" w14:textId="78688B52"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J</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6F6EEB4B" w14:textId="5DB5B522"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J</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7EB7308C" w14:textId="1EF2CC5E"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A</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7D1C88A6" w14:textId="5E7547AF"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S</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3BDC5319" w14:textId="544BFCAF" w:rsidR="003A07D5" w:rsidRPr="005E2233"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O</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0C341B6F" w14:textId="21765CE0" w:rsidR="003A07D5"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N</w:t>
            </w:r>
          </w:p>
        </w:tc>
        <w:tc>
          <w:tcPr>
            <w:tcW w:w="283" w:type="dxa"/>
            <w:tcBorders>
              <w:top w:val="double" w:sz="6" w:space="0" w:color="3F3F3F"/>
              <w:left w:val="nil"/>
              <w:bottom w:val="double" w:sz="6" w:space="0" w:color="3F3F3F"/>
              <w:right w:val="double" w:sz="6" w:space="0" w:color="3F3F3F"/>
            </w:tcBorders>
            <w:shd w:val="clear" w:color="000000" w:fill="A5A5A5"/>
            <w:vAlign w:val="bottom"/>
          </w:tcPr>
          <w:p w14:paraId="1DF26C34" w14:textId="369654DF" w:rsidR="003A07D5" w:rsidRDefault="003A07D5" w:rsidP="003A07D5">
            <w:pPr>
              <w:spacing w:after="0" w:line="240" w:lineRule="auto"/>
              <w:jc w:val="center"/>
              <w:rPr>
                <w:rFonts w:ascii="Arial" w:eastAsia="Times New Roman" w:hAnsi="Arial" w:cs="Arial"/>
                <w:b/>
                <w:bCs/>
                <w:sz w:val="20"/>
                <w:szCs w:val="20"/>
                <w:lang w:val="es-SV" w:eastAsia="es-SV"/>
              </w:rPr>
            </w:pPr>
            <w:r>
              <w:rPr>
                <w:rFonts w:ascii="Arial" w:eastAsia="Times New Roman" w:hAnsi="Arial" w:cs="Arial"/>
                <w:b/>
                <w:bCs/>
                <w:sz w:val="20"/>
                <w:szCs w:val="20"/>
                <w:lang w:val="es-SV" w:eastAsia="es-SV"/>
              </w:rPr>
              <w:t>D</w:t>
            </w:r>
          </w:p>
        </w:tc>
      </w:tr>
      <w:tr w:rsidR="003A07D5" w:rsidRPr="005E2233" w14:paraId="3DB192C8" w14:textId="782DC753" w:rsidTr="003A07D5">
        <w:trPr>
          <w:trHeight w:val="2775"/>
        </w:trPr>
        <w:tc>
          <w:tcPr>
            <w:tcW w:w="261" w:type="dxa"/>
            <w:tcBorders>
              <w:top w:val="single" w:sz="4" w:space="0" w:color="3F3F3F"/>
              <w:left w:val="single" w:sz="4" w:space="0" w:color="3F3F3F"/>
              <w:bottom w:val="single" w:sz="4" w:space="0" w:color="3F3F3F"/>
              <w:right w:val="single" w:sz="4" w:space="0" w:color="3F3F3F"/>
            </w:tcBorders>
            <w:shd w:val="clear" w:color="000000" w:fill="F2F2F2"/>
            <w:noWrap/>
            <w:hideMark/>
          </w:tcPr>
          <w:p w14:paraId="67FEB12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w:t>
            </w:r>
          </w:p>
        </w:tc>
        <w:tc>
          <w:tcPr>
            <w:tcW w:w="1463" w:type="dxa"/>
            <w:tcBorders>
              <w:top w:val="single" w:sz="4" w:space="0" w:color="3F3F3F"/>
              <w:left w:val="nil"/>
              <w:bottom w:val="single" w:sz="4" w:space="0" w:color="3F3F3F"/>
              <w:right w:val="single" w:sz="4" w:space="0" w:color="3F3F3F"/>
            </w:tcBorders>
            <w:shd w:val="clear" w:color="000000" w:fill="F2F2F2"/>
            <w:hideMark/>
          </w:tcPr>
          <w:p w14:paraId="30DF4DD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Procurar que los recursos que se reciban mensualmente, se utilicen y distribuyan por orden de prioridades para cubrir las necesidades que se presentan.</w:t>
            </w:r>
          </w:p>
        </w:tc>
        <w:tc>
          <w:tcPr>
            <w:tcW w:w="1134" w:type="dxa"/>
            <w:tcBorders>
              <w:top w:val="single" w:sz="4" w:space="0" w:color="3F3F3F"/>
              <w:left w:val="nil"/>
              <w:bottom w:val="single" w:sz="4" w:space="0" w:color="3F3F3F"/>
              <w:right w:val="single" w:sz="4" w:space="0" w:color="3F3F3F"/>
            </w:tcBorders>
            <w:shd w:val="clear" w:color="000000" w:fill="F2F2F2"/>
            <w:hideMark/>
          </w:tcPr>
          <w:p w14:paraId="01B9B95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realizar la programación de pagos mensuales.</w:t>
            </w:r>
          </w:p>
        </w:tc>
        <w:tc>
          <w:tcPr>
            <w:tcW w:w="1276" w:type="dxa"/>
            <w:tcBorders>
              <w:top w:val="single" w:sz="4" w:space="0" w:color="3F3F3F"/>
              <w:left w:val="nil"/>
              <w:bottom w:val="single" w:sz="4" w:space="0" w:color="3F3F3F"/>
              <w:right w:val="single" w:sz="4" w:space="0" w:color="3F3F3F"/>
            </w:tcBorders>
            <w:shd w:val="clear" w:color="000000" w:fill="F2F2F2"/>
            <w:hideMark/>
          </w:tcPr>
          <w:p w14:paraId="4D08646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procesos de pagos realizados 100%.</w:t>
            </w:r>
          </w:p>
        </w:tc>
        <w:tc>
          <w:tcPr>
            <w:tcW w:w="1275" w:type="dxa"/>
            <w:tcBorders>
              <w:top w:val="single" w:sz="4" w:space="0" w:color="3F3F3F"/>
              <w:left w:val="nil"/>
              <w:bottom w:val="single" w:sz="4" w:space="0" w:color="3F3F3F"/>
              <w:right w:val="single" w:sz="4" w:space="0" w:color="auto"/>
            </w:tcBorders>
            <w:shd w:val="clear" w:color="000000" w:fill="F2F2F2"/>
            <w:hideMark/>
          </w:tcPr>
          <w:p w14:paraId="56015BF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cumplir con el calendario de pagos legales antes de su vencimiento ISSS, AFP, etc. Realizar pagos a los proveedores de bienes y servicios.</w:t>
            </w:r>
          </w:p>
        </w:tc>
        <w:tc>
          <w:tcPr>
            <w:tcW w:w="2383" w:type="dxa"/>
            <w:vMerge w:val="restart"/>
            <w:tcBorders>
              <w:top w:val="single" w:sz="4" w:space="0" w:color="auto"/>
              <w:left w:val="single" w:sz="4" w:space="0" w:color="auto"/>
              <w:bottom w:val="single" w:sz="4" w:space="0" w:color="auto"/>
              <w:right w:val="single" w:sz="4" w:space="0" w:color="auto"/>
            </w:tcBorders>
            <w:shd w:val="clear" w:color="000000" w:fill="F2F2F2"/>
            <w:noWrap/>
          </w:tcPr>
          <w:p w14:paraId="0D316C8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Resma de papel bond tamaño carta.</w:t>
            </w:r>
          </w:p>
          <w:p w14:paraId="3C1CEBB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3C8C2E5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Resma de papel tamaño oficio.</w:t>
            </w:r>
          </w:p>
          <w:p w14:paraId="68DB7FE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7C76E4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Cinta para contometro.</w:t>
            </w:r>
          </w:p>
          <w:p w14:paraId="48DE891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1C3CFA8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Rollos de papel contometro.</w:t>
            </w:r>
          </w:p>
          <w:p w14:paraId="6A643DC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2A3A7C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Cajas de lapiceros azul.</w:t>
            </w:r>
          </w:p>
          <w:p w14:paraId="7B677F7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C92B93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Cajas de lapiceros negro.</w:t>
            </w:r>
          </w:p>
          <w:p w14:paraId="33D89F3E"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1861D7B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Cajas de lápices.</w:t>
            </w:r>
          </w:p>
          <w:p w14:paraId="7C9CE77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A696AB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Cajas de grapas.</w:t>
            </w:r>
          </w:p>
          <w:p w14:paraId="2930EE0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5528C88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Ampos.</w:t>
            </w:r>
          </w:p>
          <w:p w14:paraId="18A0D2A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6CBE500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Cintas adhesivas.</w:t>
            </w:r>
          </w:p>
          <w:p w14:paraId="5C11AE1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D51223E"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Cuenta fácil.</w:t>
            </w:r>
          </w:p>
          <w:p w14:paraId="1C9B759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12FB369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Folder tamaño carta.</w:t>
            </w:r>
          </w:p>
          <w:p w14:paraId="4A6A07A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60B5B3B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Folder tamaño oficio.</w:t>
            </w:r>
          </w:p>
          <w:p w14:paraId="35BB757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7395A90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Cartucho de impresora hp </w:t>
            </w:r>
            <w:proofErr w:type="spellStart"/>
            <w:r w:rsidRPr="005E2233">
              <w:rPr>
                <w:rFonts w:ascii="Arial" w:eastAsia="Times New Roman" w:hAnsi="Arial" w:cs="Arial"/>
                <w:b/>
                <w:bCs/>
                <w:color w:val="3F3F3F"/>
                <w:sz w:val="20"/>
                <w:szCs w:val="20"/>
                <w:lang w:val="es-SV" w:eastAsia="es-SV"/>
              </w:rPr>
              <w:t>laserjet</w:t>
            </w:r>
            <w:proofErr w:type="spellEnd"/>
            <w:r w:rsidRPr="005E2233">
              <w:rPr>
                <w:rFonts w:ascii="Arial" w:eastAsia="Times New Roman" w:hAnsi="Arial" w:cs="Arial"/>
                <w:b/>
                <w:bCs/>
                <w:color w:val="3F3F3F"/>
                <w:sz w:val="20"/>
                <w:szCs w:val="20"/>
                <w:lang w:val="es-SV" w:eastAsia="es-SV"/>
              </w:rPr>
              <w:t xml:space="preserve"> 37 A.</w:t>
            </w:r>
          </w:p>
          <w:p w14:paraId="4F831D4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7406360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Libros </w:t>
            </w:r>
            <w:proofErr w:type="spellStart"/>
            <w:r w:rsidRPr="005E2233">
              <w:rPr>
                <w:rFonts w:ascii="Arial" w:eastAsia="Times New Roman" w:hAnsi="Arial" w:cs="Arial"/>
                <w:b/>
                <w:bCs/>
                <w:color w:val="3F3F3F"/>
                <w:sz w:val="20"/>
                <w:szCs w:val="20"/>
                <w:lang w:val="es-SV" w:eastAsia="es-SV"/>
              </w:rPr>
              <w:t>order</w:t>
            </w:r>
            <w:proofErr w:type="spellEnd"/>
            <w:r w:rsidRPr="005E2233">
              <w:rPr>
                <w:rFonts w:ascii="Arial" w:eastAsia="Times New Roman" w:hAnsi="Arial" w:cs="Arial"/>
                <w:b/>
                <w:bCs/>
                <w:color w:val="3F3F3F"/>
                <w:sz w:val="20"/>
                <w:szCs w:val="20"/>
                <w:lang w:val="es-SV" w:eastAsia="es-SV"/>
              </w:rPr>
              <w:t xml:space="preserve"> </w:t>
            </w:r>
            <w:proofErr w:type="spellStart"/>
            <w:r w:rsidRPr="005E2233">
              <w:rPr>
                <w:rFonts w:ascii="Arial" w:eastAsia="Times New Roman" w:hAnsi="Arial" w:cs="Arial"/>
                <w:b/>
                <w:bCs/>
                <w:color w:val="3F3F3F"/>
                <w:sz w:val="20"/>
                <w:szCs w:val="20"/>
                <w:lang w:val="es-SV" w:eastAsia="es-SV"/>
              </w:rPr>
              <w:t>books</w:t>
            </w:r>
            <w:proofErr w:type="spellEnd"/>
            <w:r w:rsidRPr="005E2233">
              <w:rPr>
                <w:rFonts w:ascii="Arial" w:eastAsia="Times New Roman" w:hAnsi="Arial" w:cs="Arial"/>
                <w:b/>
                <w:bCs/>
                <w:color w:val="3F3F3F"/>
                <w:sz w:val="20"/>
                <w:szCs w:val="20"/>
                <w:lang w:val="es-SV" w:eastAsia="es-SV"/>
              </w:rPr>
              <w:t>.</w:t>
            </w:r>
          </w:p>
          <w:p w14:paraId="2D53AE9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7E5CCC9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Borrador para lápices.</w:t>
            </w:r>
          </w:p>
          <w:p w14:paraId="4922780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A62979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Cajas de </w:t>
            </w:r>
            <w:proofErr w:type="spellStart"/>
            <w:r w:rsidRPr="005E2233">
              <w:rPr>
                <w:rFonts w:ascii="Arial" w:eastAsia="Times New Roman" w:hAnsi="Arial" w:cs="Arial"/>
                <w:b/>
                <w:bCs/>
                <w:color w:val="3F3F3F"/>
                <w:sz w:val="20"/>
                <w:szCs w:val="20"/>
                <w:lang w:val="es-SV" w:eastAsia="es-SV"/>
              </w:rPr>
              <w:t>fastener</w:t>
            </w:r>
            <w:proofErr w:type="spellEnd"/>
            <w:r w:rsidRPr="005E2233">
              <w:rPr>
                <w:rFonts w:ascii="Arial" w:eastAsia="Times New Roman" w:hAnsi="Arial" w:cs="Arial"/>
                <w:b/>
                <w:bCs/>
                <w:color w:val="3F3F3F"/>
                <w:sz w:val="20"/>
                <w:szCs w:val="20"/>
                <w:lang w:val="es-SV" w:eastAsia="es-SV"/>
              </w:rPr>
              <w:t>.</w:t>
            </w:r>
          </w:p>
          <w:p w14:paraId="435ED59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835229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lastRenderedPageBreak/>
              <w:t>Cajas de clips pequeños.</w:t>
            </w:r>
          </w:p>
          <w:p w14:paraId="197C52F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5188C23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Cajas de clips grandes.</w:t>
            </w:r>
          </w:p>
          <w:p w14:paraId="068EF5E6"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357C241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Sobres de papel manila tamaño carta.</w:t>
            </w:r>
          </w:p>
          <w:p w14:paraId="76814E4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59A52EBE"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Sobres de papel manila tamaño oficio.</w:t>
            </w:r>
          </w:p>
          <w:p w14:paraId="30FF225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6D52BF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roofErr w:type="spellStart"/>
            <w:r w:rsidRPr="005E2233">
              <w:rPr>
                <w:rFonts w:ascii="Arial" w:eastAsia="Times New Roman" w:hAnsi="Arial" w:cs="Arial"/>
                <w:b/>
                <w:bCs/>
                <w:color w:val="3F3F3F"/>
                <w:sz w:val="20"/>
                <w:szCs w:val="20"/>
                <w:lang w:val="es-SV" w:eastAsia="es-SV"/>
              </w:rPr>
              <w:t>Liquid</w:t>
            </w:r>
            <w:proofErr w:type="spellEnd"/>
            <w:r w:rsidRPr="005E2233">
              <w:rPr>
                <w:rFonts w:ascii="Arial" w:eastAsia="Times New Roman" w:hAnsi="Arial" w:cs="Arial"/>
                <w:b/>
                <w:bCs/>
                <w:color w:val="3F3F3F"/>
                <w:sz w:val="20"/>
                <w:szCs w:val="20"/>
                <w:lang w:val="es-SV" w:eastAsia="es-SV"/>
              </w:rPr>
              <w:t xml:space="preserve"> </w:t>
            </w:r>
            <w:proofErr w:type="spellStart"/>
            <w:r w:rsidRPr="005E2233">
              <w:rPr>
                <w:rFonts w:ascii="Arial" w:eastAsia="Times New Roman" w:hAnsi="Arial" w:cs="Arial"/>
                <w:b/>
                <w:bCs/>
                <w:color w:val="3F3F3F"/>
                <w:sz w:val="20"/>
                <w:szCs w:val="20"/>
                <w:lang w:val="es-SV" w:eastAsia="es-SV"/>
              </w:rPr>
              <w:t>paper</w:t>
            </w:r>
            <w:proofErr w:type="spellEnd"/>
            <w:r w:rsidRPr="005E2233">
              <w:rPr>
                <w:rFonts w:ascii="Arial" w:eastAsia="Times New Roman" w:hAnsi="Arial" w:cs="Arial"/>
                <w:b/>
                <w:bCs/>
                <w:color w:val="3F3F3F"/>
                <w:sz w:val="20"/>
                <w:szCs w:val="20"/>
                <w:lang w:val="es-SV" w:eastAsia="es-SV"/>
              </w:rPr>
              <w:t>.</w:t>
            </w:r>
          </w:p>
          <w:p w14:paraId="7B054E3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159694D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roofErr w:type="spellStart"/>
            <w:r w:rsidRPr="005E2233">
              <w:rPr>
                <w:rFonts w:ascii="Arial" w:eastAsia="Times New Roman" w:hAnsi="Arial" w:cs="Arial"/>
                <w:b/>
                <w:bCs/>
                <w:color w:val="3F3F3F"/>
                <w:sz w:val="20"/>
                <w:szCs w:val="20"/>
                <w:lang w:val="es-SV" w:eastAsia="es-SV"/>
              </w:rPr>
              <w:t>Pasty</w:t>
            </w:r>
            <w:proofErr w:type="spellEnd"/>
            <w:r w:rsidRPr="005E2233">
              <w:rPr>
                <w:rFonts w:ascii="Arial" w:eastAsia="Times New Roman" w:hAnsi="Arial" w:cs="Arial"/>
                <w:b/>
                <w:bCs/>
                <w:color w:val="3F3F3F"/>
                <w:sz w:val="20"/>
                <w:szCs w:val="20"/>
                <w:lang w:val="es-SV" w:eastAsia="es-SV"/>
              </w:rPr>
              <w:t xml:space="preserve"> con pega.</w:t>
            </w:r>
          </w:p>
          <w:p w14:paraId="4CD97F9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F0051C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Tinta negra Epson 544.</w:t>
            </w:r>
          </w:p>
          <w:p w14:paraId="5A4EAA5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Tinta cian Epson 544.</w:t>
            </w:r>
          </w:p>
          <w:p w14:paraId="16E9C46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12002A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Tinta magneto Epson 544.</w:t>
            </w:r>
          </w:p>
          <w:p w14:paraId="6413723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5911EA9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Tinta vellón Epson 544.</w:t>
            </w:r>
          </w:p>
          <w:p w14:paraId="1F60B22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5B9FC7E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Plumones Color azul permanente.</w:t>
            </w:r>
          </w:p>
          <w:p w14:paraId="1BC4D02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6872E6F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Plumones color negro permanente.</w:t>
            </w:r>
          </w:p>
          <w:p w14:paraId="1B14BBA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056EADB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Marcadores </w:t>
            </w:r>
            <w:proofErr w:type="spellStart"/>
            <w:r w:rsidRPr="005E2233">
              <w:rPr>
                <w:rFonts w:ascii="Arial" w:eastAsia="Times New Roman" w:hAnsi="Arial" w:cs="Arial"/>
                <w:b/>
                <w:bCs/>
                <w:color w:val="3F3F3F"/>
                <w:sz w:val="20"/>
                <w:szCs w:val="20"/>
                <w:lang w:val="es-SV" w:eastAsia="es-SV"/>
              </w:rPr>
              <w:t>fosforecente</w:t>
            </w:r>
            <w:proofErr w:type="spellEnd"/>
            <w:r w:rsidRPr="005E2233">
              <w:rPr>
                <w:rFonts w:ascii="Arial" w:eastAsia="Times New Roman" w:hAnsi="Arial" w:cs="Arial"/>
                <w:b/>
                <w:bCs/>
                <w:color w:val="3F3F3F"/>
                <w:sz w:val="20"/>
                <w:szCs w:val="20"/>
                <w:lang w:val="es-SV" w:eastAsia="es-SV"/>
              </w:rPr>
              <w:t>.</w:t>
            </w:r>
          </w:p>
          <w:p w14:paraId="0209F42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52E782D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Cajas de lapicero rojo.</w:t>
            </w:r>
          </w:p>
          <w:p w14:paraId="169408D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824058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Engrapadoras.</w:t>
            </w:r>
          </w:p>
          <w:p w14:paraId="28F6168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03CB92F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Archivero </w:t>
            </w:r>
            <w:proofErr w:type="spellStart"/>
            <w:r w:rsidRPr="005E2233">
              <w:rPr>
                <w:rFonts w:ascii="Arial" w:eastAsia="Times New Roman" w:hAnsi="Arial" w:cs="Arial"/>
                <w:b/>
                <w:bCs/>
                <w:color w:val="3F3F3F"/>
                <w:sz w:val="20"/>
                <w:szCs w:val="20"/>
                <w:lang w:val="es-SV" w:eastAsia="es-SV"/>
              </w:rPr>
              <w:t>metalico</w:t>
            </w:r>
            <w:proofErr w:type="spellEnd"/>
            <w:r w:rsidRPr="005E2233">
              <w:rPr>
                <w:rFonts w:ascii="Arial" w:eastAsia="Times New Roman" w:hAnsi="Arial" w:cs="Arial"/>
                <w:b/>
                <w:bCs/>
                <w:color w:val="3F3F3F"/>
                <w:sz w:val="20"/>
                <w:szCs w:val="20"/>
                <w:lang w:val="es-SV" w:eastAsia="es-SV"/>
              </w:rPr>
              <w:t>.</w:t>
            </w:r>
          </w:p>
          <w:p w14:paraId="33D0BCC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69E62176"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lastRenderedPageBreak/>
              <w:t>Escritorio.</w:t>
            </w:r>
          </w:p>
          <w:p w14:paraId="3C9E948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AB568D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Ventilador empotrable.</w:t>
            </w:r>
          </w:p>
          <w:p w14:paraId="0C830F5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1AF0484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Calculadoras.</w:t>
            </w:r>
          </w:p>
          <w:p w14:paraId="0F11DD8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3B6C690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Quita grapas.</w:t>
            </w:r>
          </w:p>
          <w:p w14:paraId="4906C58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3D3BF0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Memorias USB 64 GB.</w:t>
            </w:r>
          </w:p>
          <w:p w14:paraId="0D544F3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76703C2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Reglas grandes.</w:t>
            </w:r>
          </w:p>
          <w:p w14:paraId="4AC1C84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072DAA6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Bote de pega grande.</w:t>
            </w:r>
          </w:p>
          <w:p w14:paraId="7DEF245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5A52A95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Disco </w:t>
            </w:r>
            <w:proofErr w:type="spellStart"/>
            <w:r w:rsidRPr="005E2233">
              <w:rPr>
                <w:rFonts w:ascii="Arial" w:eastAsia="Times New Roman" w:hAnsi="Arial" w:cs="Arial"/>
                <w:b/>
                <w:bCs/>
                <w:color w:val="3F3F3F"/>
                <w:sz w:val="20"/>
                <w:szCs w:val="20"/>
                <w:lang w:val="es-SV" w:eastAsia="es-SV"/>
              </w:rPr>
              <w:t>extraible</w:t>
            </w:r>
            <w:proofErr w:type="spellEnd"/>
            <w:r w:rsidRPr="005E2233">
              <w:rPr>
                <w:rFonts w:ascii="Arial" w:eastAsia="Times New Roman" w:hAnsi="Arial" w:cs="Arial"/>
                <w:b/>
                <w:bCs/>
                <w:color w:val="3F3F3F"/>
                <w:sz w:val="20"/>
                <w:szCs w:val="20"/>
                <w:lang w:val="es-SV" w:eastAsia="es-SV"/>
              </w:rPr>
              <w:t xml:space="preserve"> de 1 T.</w:t>
            </w:r>
          </w:p>
          <w:p w14:paraId="3036AF2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3CE9D7B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Mouse para calculadora.</w:t>
            </w:r>
          </w:p>
          <w:p w14:paraId="72044C1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 </w:t>
            </w:r>
          </w:p>
          <w:p w14:paraId="29E7B6F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 Teclados de computadora.</w:t>
            </w:r>
          </w:p>
          <w:p w14:paraId="39630CF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27F4C3B6"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Tijeras.</w:t>
            </w:r>
          </w:p>
          <w:p w14:paraId="7404D32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7824E47E"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Estante </w:t>
            </w:r>
            <w:proofErr w:type="spellStart"/>
            <w:r w:rsidRPr="005E2233">
              <w:rPr>
                <w:rFonts w:ascii="Arial" w:eastAsia="Times New Roman" w:hAnsi="Arial" w:cs="Arial"/>
                <w:b/>
                <w:bCs/>
                <w:color w:val="3F3F3F"/>
                <w:sz w:val="20"/>
                <w:szCs w:val="20"/>
                <w:lang w:val="es-SV" w:eastAsia="es-SV"/>
              </w:rPr>
              <w:t>metalico</w:t>
            </w:r>
            <w:proofErr w:type="spellEnd"/>
          </w:p>
          <w:p w14:paraId="3A5E9C8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 </w:t>
            </w:r>
          </w:p>
          <w:p w14:paraId="5AA6B58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88F3D3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                      </w:t>
            </w:r>
          </w:p>
          <w:p w14:paraId="3A2BFE6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134" w:type="dxa"/>
            <w:vMerge w:val="restart"/>
            <w:tcBorders>
              <w:top w:val="single" w:sz="4" w:space="0" w:color="3F3F3F"/>
              <w:left w:val="single" w:sz="4" w:space="0" w:color="auto"/>
              <w:right w:val="single" w:sz="4" w:space="0" w:color="3F3F3F"/>
            </w:tcBorders>
            <w:shd w:val="clear" w:color="000000" w:fill="F2F2F2"/>
          </w:tcPr>
          <w:p w14:paraId="44CCBC8B"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lastRenderedPageBreak/>
              <w:t>50</w:t>
            </w:r>
          </w:p>
          <w:p w14:paraId="7D6A00A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66A6FC0C"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F20575D"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8</w:t>
            </w:r>
          </w:p>
          <w:p w14:paraId="06C4600F"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36A5C7B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10EA732C"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12</w:t>
            </w:r>
          </w:p>
          <w:p w14:paraId="0D51165C"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7AD383D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150</w:t>
            </w:r>
          </w:p>
          <w:p w14:paraId="1F74ABD7"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9F11286"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10607A1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15</w:t>
            </w:r>
          </w:p>
          <w:p w14:paraId="6038B54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7A8F0E0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4</w:t>
            </w:r>
          </w:p>
          <w:p w14:paraId="5D19127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5E5E11B"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7EF99109"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7</w:t>
            </w:r>
          </w:p>
          <w:p w14:paraId="473E0A5E"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32209AFB"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20</w:t>
            </w:r>
          </w:p>
          <w:p w14:paraId="27E6591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AF39866"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100</w:t>
            </w:r>
          </w:p>
          <w:p w14:paraId="7E2A55DF"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392D3D87"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12</w:t>
            </w:r>
          </w:p>
          <w:p w14:paraId="179E451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DCCCC5C"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16</w:t>
            </w:r>
          </w:p>
          <w:p w14:paraId="24C8B2D3"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281147B"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250</w:t>
            </w:r>
          </w:p>
          <w:p w14:paraId="6CFB85A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08424E4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125</w:t>
            </w:r>
          </w:p>
          <w:p w14:paraId="72C0C24A"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67EA974D"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9</w:t>
            </w:r>
          </w:p>
          <w:p w14:paraId="2DBB601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0861C9D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A8815A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10</w:t>
            </w:r>
          </w:p>
          <w:p w14:paraId="41B30FB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0D6DCE59"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8</w:t>
            </w:r>
          </w:p>
          <w:p w14:paraId="4891E607"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0326F2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30</w:t>
            </w:r>
          </w:p>
          <w:p w14:paraId="49DE6E53"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753B537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lastRenderedPageBreak/>
              <w:t>15</w:t>
            </w:r>
          </w:p>
          <w:p w14:paraId="7FFE235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39DDD06"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6A35201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20</w:t>
            </w:r>
          </w:p>
          <w:p w14:paraId="131D2EA9"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6193B91F"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50</w:t>
            </w:r>
          </w:p>
          <w:p w14:paraId="7B31CF26"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0E4CC6E"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48379E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70</w:t>
            </w:r>
          </w:p>
          <w:p w14:paraId="62E8092D"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7AB4EC0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09CF7282"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10</w:t>
            </w:r>
          </w:p>
          <w:p w14:paraId="76688DE9"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41915B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10</w:t>
            </w:r>
          </w:p>
          <w:p w14:paraId="7161C61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EF979A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10</w:t>
            </w:r>
          </w:p>
          <w:p w14:paraId="53BD1472"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6</w:t>
            </w:r>
          </w:p>
          <w:p w14:paraId="17C6414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BC29E1A"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6</w:t>
            </w:r>
          </w:p>
          <w:p w14:paraId="64382176"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86899C9"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3FE09FC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6</w:t>
            </w:r>
          </w:p>
          <w:p w14:paraId="275E03B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CC0367A"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6</w:t>
            </w:r>
          </w:p>
          <w:p w14:paraId="54F6C15B"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1964B48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p w14:paraId="476D505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4</w:t>
            </w:r>
          </w:p>
          <w:p w14:paraId="47AF07A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0C5251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62C2577"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10</w:t>
            </w:r>
          </w:p>
          <w:p w14:paraId="26A61EB9"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DF5668A"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A6B92F9"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w:t>
            </w:r>
          </w:p>
          <w:p w14:paraId="6BF2484D"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8CC96C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7</w:t>
            </w:r>
          </w:p>
          <w:p w14:paraId="6BC0296D"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602271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w:t>
            </w:r>
          </w:p>
          <w:p w14:paraId="5BA29E2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089A4797"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lastRenderedPageBreak/>
              <w:t>1</w:t>
            </w:r>
          </w:p>
          <w:p w14:paraId="21B92447"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6B1890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4</w:t>
            </w:r>
          </w:p>
          <w:p w14:paraId="73E2346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800EDA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5</w:t>
            </w:r>
          </w:p>
          <w:p w14:paraId="66A99C9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13E9624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7</w:t>
            </w:r>
          </w:p>
          <w:p w14:paraId="7B6B858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66EE2FB5"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5</w:t>
            </w:r>
          </w:p>
          <w:p w14:paraId="5AA91E46"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24FB565F"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6</w:t>
            </w:r>
          </w:p>
          <w:p w14:paraId="592D466A"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38F32A6C"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w:t>
            </w:r>
          </w:p>
          <w:p w14:paraId="63AF49DF"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6B1EBA4"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w:t>
            </w:r>
          </w:p>
          <w:p w14:paraId="02A9E78C"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B2487BA"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2</w:t>
            </w:r>
          </w:p>
          <w:p w14:paraId="5377C84F"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354C5218"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4BF642ED"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3</w:t>
            </w:r>
          </w:p>
          <w:p w14:paraId="417260A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5BF1D4DB"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677FC3A0"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5</w:t>
            </w:r>
          </w:p>
          <w:p w14:paraId="2B80CACF"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p>
          <w:p w14:paraId="06F14071" w14:textId="77777777" w:rsidR="003A07D5" w:rsidRPr="005E2233" w:rsidRDefault="003A07D5" w:rsidP="005E2233">
            <w:pPr>
              <w:spacing w:after="0" w:line="240" w:lineRule="auto"/>
              <w:jc w:val="center"/>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1</w:t>
            </w:r>
          </w:p>
          <w:p w14:paraId="7041EF56"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417" w:type="dxa"/>
            <w:tcBorders>
              <w:top w:val="single" w:sz="4" w:space="0" w:color="3F3F3F"/>
              <w:left w:val="nil"/>
              <w:bottom w:val="single" w:sz="4" w:space="0" w:color="3F3F3F"/>
              <w:right w:val="single" w:sz="4" w:space="0" w:color="3F3F3F"/>
            </w:tcBorders>
            <w:shd w:val="clear" w:color="000000" w:fill="F2F2F2"/>
            <w:noWrap/>
            <w:hideMark/>
          </w:tcPr>
          <w:p w14:paraId="2C87B09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lastRenderedPageBreak/>
              <w:t>Auxiliares de tesorería, Gerente Financiero UACI.</w:t>
            </w:r>
          </w:p>
        </w:tc>
        <w:tc>
          <w:tcPr>
            <w:tcW w:w="266" w:type="dxa"/>
            <w:tcBorders>
              <w:top w:val="single" w:sz="4" w:space="0" w:color="3F3F3F"/>
              <w:left w:val="nil"/>
              <w:bottom w:val="single" w:sz="4" w:space="0" w:color="3F3F3F"/>
              <w:right w:val="single" w:sz="4" w:space="0" w:color="3F3F3F"/>
            </w:tcBorders>
            <w:shd w:val="clear" w:color="000000" w:fill="F2F2F2"/>
            <w:noWrap/>
            <w:vAlign w:val="bottom"/>
            <w:hideMark/>
          </w:tcPr>
          <w:p w14:paraId="6C8ECF3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w:t>
            </w:r>
          </w:p>
        </w:tc>
        <w:tc>
          <w:tcPr>
            <w:tcW w:w="283" w:type="dxa"/>
            <w:tcBorders>
              <w:top w:val="single" w:sz="4" w:space="0" w:color="3F3F3F"/>
              <w:left w:val="nil"/>
              <w:bottom w:val="single" w:sz="4" w:space="0" w:color="3F3F3F"/>
              <w:right w:val="single" w:sz="4" w:space="0" w:color="3F3F3F"/>
            </w:tcBorders>
            <w:shd w:val="clear" w:color="000000" w:fill="F2F2F2"/>
          </w:tcPr>
          <w:p w14:paraId="182A9B1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4" w:type="dxa"/>
            <w:tcBorders>
              <w:top w:val="single" w:sz="4" w:space="0" w:color="3F3F3F"/>
              <w:left w:val="nil"/>
              <w:bottom w:val="single" w:sz="4" w:space="0" w:color="3F3F3F"/>
              <w:right w:val="single" w:sz="4" w:space="0" w:color="3F3F3F"/>
            </w:tcBorders>
            <w:shd w:val="clear" w:color="000000" w:fill="F2F2F2"/>
          </w:tcPr>
          <w:p w14:paraId="2026B95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37D3AD4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39A460E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5AA896A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3E2EABF6"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0DC5D86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57526EB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7CCF351E"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03C201B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single" w:sz="4" w:space="0" w:color="3F3F3F"/>
              <w:left w:val="nil"/>
              <w:bottom w:val="single" w:sz="4" w:space="0" w:color="3F3F3F"/>
              <w:right w:val="single" w:sz="4" w:space="0" w:color="3F3F3F"/>
            </w:tcBorders>
            <w:shd w:val="clear" w:color="000000" w:fill="F2F2F2"/>
          </w:tcPr>
          <w:p w14:paraId="0F44C37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r>
      <w:tr w:rsidR="003A07D5" w:rsidRPr="005E2233" w14:paraId="4F2CBD55" w14:textId="5C0AD5D6" w:rsidTr="003A07D5">
        <w:trPr>
          <w:trHeight w:val="2700"/>
        </w:trPr>
        <w:tc>
          <w:tcPr>
            <w:tcW w:w="261" w:type="dxa"/>
            <w:tcBorders>
              <w:top w:val="nil"/>
              <w:left w:val="single" w:sz="4" w:space="0" w:color="3F3F3F"/>
              <w:bottom w:val="single" w:sz="4" w:space="0" w:color="3F3F3F"/>
              <w:right w:val="single" w:sz="4" w:space="0" w:color="3F3F3F"/>
            </w:tcBorders>
            <w:shd w:val="clear" w:color="000000" w:fill="F2F2F2"/>
            <w:noWrap/>
            <w:hideMark/>
          </w:tcPr>
          <w:p w14:paraId="6058D5E6"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2</w:t>
            </w:r>
          </w:p>
        </w:tc>
        <w:tc>
          <w:tcPr>
            <w:tcW w:w="1463" w:type="dxa"/>
            <w:tcBorders>
              <w:top w:val="nil"/>
              <w:left w:val="nil"/>
              <w:bottom w:val="single" w:sz="4" w:space="0" w:color="auto"/>
              <w:right w:val="single" w:sz="4" w:space="0" w:color="3F3F3F"/>
            </w:tcBorders>
            <w:shd w:val="clear" w:color="000000" w:fill="F2F2F2"/>
            <w:hideMark/>
          </w:tcPr>
          <w:p w14:paraId="4B12D13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Mantener actualizado el inventario de especies municipales llevando al día los registros en el respectivo libro.</w:t>
            </w:r>
          </w:p>
        </w:tc>
        <w:tc>
          <w:tcPr>
            <w:tcW w:w="1134" w:type="dxa"/>
            <w:tcBorders>
              <w:top w:val="nil"/>
              <w:left w:val="nil"/>
              <w:bottom w:val="single" w:sz="4" w:space="0" w:color="auto"/>
              <w:right w:val="single" w:sz="4" w:space="0" w:color="3F3F3F"/>
            </w:tcBorders>
            <w:shd w:val="clear" w:color="000000" w:fill="F2F2F2"/>
            <w:hideMark/>
          </w:tcPr>
          <w:p w14:paraId="2BF00936"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Realizar los informes de administración y control de las especies municipales</w:t>
            </w:r>
          </w:p>
        </w:tc>
        <w:tc>
          <w:tcPr>
            <w:tcW w:w="1276" w:type="dxa"/>
            <w:tcBorders>
              <w:top w:val="single" w:sz="4" w:space="0" w:color="3F3F3F"/>
              <w:left w:val="nil"/>
              <w:bottom w:val="single" w:sz="4" w:space="0" w:color="auto"/>
              <w:right w:val="single" w:sz="4" w:space="0" w:color="3F3F3F"/>
            </w:tcBorders>
            <w:shd w:val="clear" w:color="000000" w:fill="F2F2F2"/>
            <w:hideMark/>
          </w:tcPr>
          <w:p w14:paraId="329E303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Informe de especies utilizadas y entregadas al 100%.</w:t>
            </w:r>
          </w:p>
        </w:tc>
        <w:tc>
          <w:tcPr>
            <w:tcW w:w="1275" w:type="dxa"/>
            <w:tcBorders>
              <w:top w:val="single" w:sz="4" w:space="0" w:color="3F3F3F"/>
              <w:left w:val="nil"/>
              <w:bottom w:val="single" w:sz="4" w:space="0" w:color="3F3F3F"/>
              <w:right w:val="single" w:sz="4" w:space="0" w:color="auto"/>
            </w:tcBorders>
            <w:shd w:val="clear" w:color="000000" w:fill="F2F2F2"/>
            <w:hideMark/>
          </w:tcPr>
          <w:p w14:paraId="79AD62E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Registro de entradas y salidas de las especies por medio de libros de control de especies municipales, custodia de especies municipales.</w:t>
            </w:r>
          </w:p>
        </w:tc>
        <w:tc>
          <w:tcPr>
            <w:tcW w:w="2383" w:type="dxa"/>
            <w:vMerge/>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B85AD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134" w:type="dxa"/>
            <w:vMerge/>
            <w:tcBorders>
              <w:left w:val="single" w:sz="4" w:space="0" w:color="auto"/>
              <w:right w:val="single" w:sz="4" w:space="0" w:color="3F3F3F"/>
            </w:tcBorders>
            <w:shd w:val="clear" w:color="000000" w:fill="F2F2F2"/>
          </w:tcPr>
          <w:p w14:paraId="3A80B33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417" w:type="dxa"/>
            <w:tcBorders>
              <w:top w:val="nil"/>
              <w:left w:val="nil"/>
              <w:bottom w:val="single" w:sz="4" w:space="0" w:color="3F3F3F"/>
              <w:right w:val="single" w:sz="4" w:space="0" w:color="3F3F3F"/>
            </w:tcBorders>
            <w:shd w:val="clear" w:color="000000" w:fill="F2F2F2"/>
            <w:noWrap/>
            <w:hideMark/>
          </w:tcPr>
          <w:p w14:paraId="7667C35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Cajero contabilidad, Auxiliar de tesorería.</w:t>
            </w:r>
          </w:p>
        </w:tc>
        <w:tc>
          <w:tcPr>
            <w:tcW w:w="266" w:type="dxa"/>
            <w:tcBorders>
              <w:top w:val="nil"/>
              <w:left w:val="nil"/>
              <w:bottom w:val="single" w:sz="4" w:space="0" w:color="3F3F3F"/>
              <w:right w:val="single" w:sz="4" w:space="0" w:color="3F3F3F"/>
            </w:tcBorders>
            <w:shd w:val="clear" w:color="000000" w:fill="F2F2F2"/>
            <w:noWrap/>
            <w:vAlign w:val="bottom"/>
            <w:hideMark/>
          </w:tcPr>
          <w:p w14:paraId="05BD6DD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w:t>
            </w:r>
          </w:p>
        </w:tc>
        <w:tc>
          <w:tcPr>
            <w:tcW w:w="283" w:type="dxa"/>
            <w:tcBorders>
              <w:top w:val="nil"/>
              <w:left w:val="nil"/>
              <w:bottom w:val="single" w:sz="4" w:space="0" w:color="3F3F3F"/>
              <w:right w:val="single" w:sz="4" w:space="0" w:color="3F3F3F"/>
            </w:tcBorders>
            <w:shd w:val="clear" w:color="000000" w:fill="F2F2F2"/>
          </w:tcPr>
          <w:p w14:paraId="0F02849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4" w:type="dxa"/>
            <w:tcBorders>
              <w:top w:val="nil"/>
              <w:left w:val="nil"/>
              <w:bottom w:val="single" w:sz="4" w:space="0" w:color="3F3F3F"/>
              <w:right w:val="single" w:sz="4" w:space="0" w:color="3F3F3F"/>
            </w:tcBorders>
            <w:shd w:val="clear" w:color="000000" w:fill="F2F2F2"/>
          </w:tcPr>
          <w:p w14:paraId="07DCE80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3BE8BFCF"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303B82E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27A2E2D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39905CA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0023D9F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753FCB9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0E7EC6F4"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3FBB083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26BA626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r>
      <w:tr w:rsidR="003A07D5" w:rsidRPr="005E2233" w14:paraId="1BFA8229" w14:textId="575D3C2A" w:rsidTr="003A07D5">
        <w:trPr>
          <w:trHeight w:val="2280"/>
        </w:trPr>
        <w:tc>
          <w:tcPr>
            <w:tcW w:w="261" w:type="dxa"/>
            <w:tcBorders>
              <w:top w:val="nil"/>
              <w:left w:val="single" w:sz="4" w:space="0" w:color="3F3F3F"/>
              <w:bottom w:val="single" w:sz="4" w:space="0" w:color="3F3F3F"/>
              <w:right w:val="single" w:sz="4" w:space="0" w:color="auto"/>
            </w:tcBorders>
            <w:shd w:val="clear" w:color="000000" w:fill="F2F2F2"/>
            <w:noWrap/>
            <w:hideMark/>
          </w:tcPr>
          <w:p w14:paraId="02683E0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3</w:t>
            </w:r>
          </w:p>
        </w:tc>
        <w:tc>
          <w:tcPr>
            <w:tcW w:w="1463" w:type="dxa"/>
            <w:tcBorders>
              <w:top w:val="single" w:sz="4" w:space="0" w:color="auto"/>
              <w:left w:val="single" w:sz="4" w:space="0" w:color="auto"/>
              <w:bottom w:val="single" w:sz="4" w:space="0" w:color="auto"/>
              <w:right w:val="single" w:sz="4" w:space="0" w:color="auto"/>
            </w:tcBorders>
            <w:shd w:val="clear" w:color="000000" w:fill="F2F2F2"/>
            <w:hideMark/>
          </w:tcPr>
          <w:p w14:paraId="741F2A7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Resguardar información y documentación para el momento y fines que sea requerido.</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6AADE8D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Mantener mensualmente en orden la documentación que se custodia en este departamento.</w:t>
            </w:r>
          </w:p>
        </w:tc>
        <w:tc>
          <w:tcPr>
            <w:tcW w:w="1276" w:type="dxa"/>
            <w:tcBorders>
              <w:top w:val="single" w:sz="4" w:space="0" w:color="auto"/>
              <w:left w:val="single" w:sz="4" w:space="0" w:color="auto"/>
              <w:bottom w:val="single" w:sz="4" w:space="0" w:color="auto"/>
              <w:right w:val="single" w:sz="4" w:space="0" w:color="auto"/>
            </w:tcBorders>
            <w:shd w:val="clear" w:color="000000" w:fill="F2F2F2"/>
            <w:hideMark/>
          </w:tcPr>
          <w:p w14:paraId="2CCB1C9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Archivo 100%.</w:t>
            </w:r>
          </w:p>
        </w:tc>
        <w:tc>
          <w:tcPr>
            <w:tcW w:w="1275" w:type="dxa"/>
            <w:tcBorders>
              <w:top w:val="single" w:sz="4" w:space="0" w:color="3F3F3F"/>
              <w:left w:val="single" w:sz="4" w:space="0" w:color="auto"/>
              <w:bottom w:val="single" w:sz="4" w:space="0" w:color="3F3F3F"/>
              <w:right w:val="single" w:sz="4" w:space="0" w:color="auto"/>
            </w:tcBorders>
            <w:shd w:val="clear" w:color="000000" w:fill="F2F2F2"/>
            <w:hideMark/>
          </w:tcPr>
          <w:p w14:paraId="07155A9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Resguardo de fianzas y otros resguardos de cuentas bancarias.</w:t>
            </w:r>
          </w:p>
        </w:tc>
        <w:tc>
          <w:tcPr>
            <w:tcW w:w="2383" w:type="dxa"/>
            <w:vMerge/>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94175D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134" w:type="dxa"/>
            <w:vMerge/>
            <w:tcBorders>
              <w:left w:val="single" w:sz="4" w:space="0" w:color="auto"/>
              <w:right w:val="single" w:sz="4" w:space="0" w:color="3F3F3F"/>
            </w:tcBorders>
            <w:shd w:val="clear" w:color="000000" w:fill="F2F2F2"/>
          </w:tcPr>
          <w:p w14:paraId="3F51FC1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417" w:type="dxa"/>
            <w:tcBorders>
              <w:top w:val="nil"/>
              <w:left w:val="nil"/>
              <w:bottom w:val="single" w:sz="4" w:space="0" w:color="3F3F3F"/>
              <w:right w:val="single" w:sz="4" w:space="0" w:color="3F3F3F"/>
            </w:tcBorders>
            <w:shd w:val="clear" w:color="000000" w:fill="F2F2F2"/>
            <w:noWrap/>
            <w:hideMark/>
          </w:tcPr>
          <w:p w14:paraId="4741C3E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Auxiliar.</w:t>
            </w:r>
          </w:p>
        </w:tc>
        <w:tc>
          <w:tcPr>
            <w:tcW w:w="266" w:type="dxa"/>
            <w:tcBorders>
              <w:top w:val="nil"/>
              <w:left w:val="nil"/>
              <w:bottom w:val="single" w:sz="4" w:space="0" w:color="3F3F3F"/>
              <w:right w:val="single" w:sz="4" w:space="0" w:color="3F3F3F"/>
            </w:tcBorders>
            <w:shd w:val="clear" w:color="000000" w:fill="F2F2F2"/>
            <w:noWrap/>
            <w:vAlign w:val="bottom"/>
            <w:hideMark/>
          </w:tcPr>
          <w:p w14:paraId="4105F0F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w:t>
            </w:r>
          </w:p>
        </w:tc>
        <w:tc>
          <w:tcPr>
            <w:tcW w:w="283" w:type="dxa"/>
            <w:tcBorders>
              <w:top w:val="nil"/>
              <w:left w:val="nil"/>
              <w:bottom w:val="single" w:sz="4" w:space="0" w:color="3F3F3F"/>
              <w:right w:val="single" w:sz="4" w:space="0" w:color="3F3F3F"/>
            </w:tcBorders>
            <w:shd w:val="clear" w:color="000000" w:fill="F2F2F2"/>
          </w:tcPr>
          <w:p w14:paraId="2C51B4A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4" w:type="dxa"/>
            <w:tcBorders>
              <w:top w:val="nil"/>
              <w:left w:val="nil"/>
              <w:bottom w:val="single" w:sz="4" w:space="0" w:color="3F3F3F"/>
              <w:right w:val="single" w:sz="4" w:space="0" w:color="3F3F3F"/>
            </w:tcBorders>
            <w:shd w:val="clear" w:color="000000" w:fill="F2F2F2"/>
          </w:tcPr>
          <w:p w14:paraId="65635FE7"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5EB0B61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4271AD30"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49697D4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09B3295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5D00E15E"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4E0F871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02FF757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26C51235"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2EDA0D0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r>
      <w:tr w:rsidR="003A07D5" w:rsidRPr="005E2233" w14:paraId="1F5FA6ED" w14:textId="7E334D83" w:rsidTr="003A07D5">
        <w:trPr>
          <w:trHeight w:val="3480"/>
        </w:trPr>
        <w:tc>
          <w:tcPr>
            <w:tcW w:w="261" w:type="dxa"/>
            <w:tcBorders>
              <w:top w:val="nil"/>
              <w:left w:val="single" w:sz="4" w:space="0" w:color="3F3F3F"/>
              <w:bottom w:val="single" w:sz="4" w:space="0" w:color="3F3F3F"/>
              <w:right w:val="single" w:sz="4" w:space="0" w:color="auto"/>
            </w:tcBorders>
            <w:shd w:val="clear" w:color="000000" w:fill="F2F2F2"/>
            <w:noWrap/>
            <w:hideMark/>
          </w:tcPr>
          <w:p w14:paraId="7460227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lastRenderedPageBreak/>
              <w:t>4</w:t>
            </w:r>
          </w:p>
        </w:tc>
        <w:tc>
          <w:tcPr>
            <w:tcW w:w="1463" w:type="dxa"/>
            <w:tcBorders>
              <w:top w:val="single" w:sz="4" w:space="0" w:color="auto"/>
              <w:left w:val="single" w:sz="4" w:space="0" w:color="auto"/>
              <w:bottom w:val="single" w:sz="4" w:space="0" w:color="auto"/>
              <w:right w:val="single" w:sz="4" w:space="0" w:color="auto"/>
            </w:tcBorders>
            <w:shd w:val="clear" w:color="000000" w:fill="F2F2F2"/>
            <w:hideMark/>
          </w:tcPr>
          <w:p w14:paraId="27179C6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Actualización de sistema SAFIM.</w:t>
            </w:r>
          </w:p>
        </w:tc>
        <w:tc>
          <w:tcPr>
            <w:tcW w:w="1134" w:type="dxa"/>
            <w:tcBorders>
              <w:top w:val="single" w:sz="4" w:space="0" w:color="auto"/>
              <w:left w:val="single" w:sz="4" w:space="0" w:color="auto"/>
              <w:bottom w:val="single" w:sz="4" w:space="0" w:color="auto"/>
              <w:right w:val="single" w:sz="4" w:space="0" w:color="auto"/>
            </w:tcBorders>
            <w:shd w:val="clear" w:color="000000" w:fill="F2F2F2"/>
            <w:hideMark/>
          </w:tcPr>
          <w:p w14:paraId="4FD70B08"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Mantener en un 100% actualizado al sistema SAFIN a través de 12 actualizaciones </w:t>
            </w:r>
          </w:p>
        </w:tc>
        <w:tc>
          <w:tcPr>
            <w:tcW w:w="1276" w:type="dxa"/>
            <w:tcBorders>
              <w:top w:val="single" w:sz="4" w:space="0" w:color="auto"/>
              <w:left w:val="single" w:sz="4" w:space="0" w:color="auto"/>
              <w:bottom w:val="single" w:sz="4" w:space="0" w:color="auto"/>
              <w:right w:val="single" w:sz="4" w:space="0" w:color="auto"/>
            </w:tcBorders>
            <w:shd w:val="clear" w:color="000000" w:fill="F2F2F2"/>
            <w:hideMark/>
          </w:tcPr>
          <w:p w14:paraId="07CF0AE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Numero de actualización realizadas 100%.</w:t>
            </w:r>
          </w:p>
        </w:tc>
        <w:tc>
          <w:tcPr>
            <w:tcW w:w="1275" w:type="dxa"/>
            <w:tcBorders>
              <w:top w:val="single" w:sz="4" w:space="0" w:color="3F3F3F"/>
              <w:left w:val="single" w:sz="4" w:space="0" w:color="auto"/>
              <w:bottom w:val="single" w:sz="4" w:space="0" w:color="3F3F3F"/>
              <w:right w:val="single" w:sz="4" w:space="0" w:color="auto"/>
            </w:tcBorders>
            <w:shd w:val="clear" w:color="000000" w:fill="F2F2F2"/>
            <w:hideMark/>
          </w:tcPr>
          <w:p w14:paraId="2CE2D17C"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xml:space="preserve">Realizar en el sistema SAFIN registros oportunos de toda la documentación para generar estados financieros contables revisar y ordenar la documentación a </w:t>
            </w:r>
          </w:p>
          <w:p w14:paraId="148B3C0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Ingresar.</w:t>
            </w:r>
          </w:p>
        </w:tc>
        <w:tc>
          <w:tcPr>
            <w:tcW w:w="2383" w:type="dxa"/>
            <w:vMerge/>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C8B3C1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134" w:type="dxa"/>
            <w:vMerge/>
            <w:tcBorders>
              <w:left w:val="single" w:sz="4" w:space="0" w:color="auto"/>
              <w:bottom w:val="single" w:sz="4" w:space="0" w:color="auto"/>
              <w:right w:val="single" w:sz="4" w:space="0" w:color="3F3F3F"/>
            </w:tcBorders>
            <w:shd w:val="clear" w:color="000000" w:fill="F2F2F2"/>
            <w:noWrap/>
            <w:vAlign w:val="bottom"/>
          </w:tcPr>
          <w:p w14:paraId="448D7D9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1417" w:type="dxa"/>
            <w:tcBorders>
              <w:top w:val="nil"/>
              <w:left w:val="single" w:sz="4" w:space="0" w:color="3F3F3F"/>
              <w:bottom w:val="single" w:sz="4" w:space="0" w:color="3F3F3F"/>
              <w:right w:val="single" w:sz="4" w:space="0" w:color="3F3F3F"/>
            </w:tcBorders>
            <w:shd w:val="clear" w:color="000000" w:fill="F2F2F2"/>
            <w:noWrap/>
            <w:vAlign w:val="bottom"/>
            <w:hideMark/>
          </w:tcPr>
          <w:p w14:paraId="031738DD"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auxiliares</w:t>
            </w:r>
          </w:p>
        </w:tc>
        <w:tc>
          <w:tcPr>
            <w:tcW w:w="266" w:type="dxa"/>
            <w:tcBorders>
              <w:top w:val="nil"/>
              <w:left w:val="nil"/>
              <w:bottom w:val="single" w:sz="4" w:space="0" w:color="3F3F3F"/>
              <w:right w:val="single" w:sz="4" w:space="0" w:color="3F3F3F"/>
            </w:tcBorders>
            <w:shd w:val="clear" w:color="000000" w:fill="F2F2F2"/>
            <w:noWrap/>
            <w:vAlign w:val="bottom"/>
            <w:hideMark/>
          </w:tcPr>
          <w:p w14:paraId="2CED1C33"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r w:rsidRPr="005E2233">
              <w:rPr>
                <w:rFonts w:ascii="Arial" w:eastAsia="Times New Roman" w:hAnsi="Arial" w:cs="Arial"/>
                <w:b/>
                <w:bCs/>
                <w:color w:val="3F3F3F"/>
                <w:sz w:val="20"/>
                <w:szCs w:val="20"/>
                <w:lang w:val="es-SV" w:eastAsia="es-SV"/>
              </w:rPr>
              <w:t> </w:t>
            </w:r>
          </w:p>
        </w:tc>
        <w:tc>
          <w:tcPr>
            <w:tcW w:w="283" w:type="dxa"/>
            <w:tcBorders>
              <w:top w:val="nil"/>
              <w:left w:val="nil"/>
              <w:bottom w:val="single" w:sz="4" w:space="0" w:color="3F3F3F"/>
              <w:right w:val="single" w:sz="4" w:space="0" w:color="3F3F3F"/>
            </w:tcBorders>
            <w:shd w:val="clear" w:color="000000" w:fill="F2F2F2"/>
          </w:tcPr>
          <w:p w14:paraId="18E9AF8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4" w:type="dxa"/>
            <w:tcBorders>
              <w:top w:val="nil"/>
              <w:left w:val="nil"/>
              <w:bottom w:val="single" w:sz="4" w:space="0" w:color="3F3F3F"/>
              <w:right w:val="single" w:sz="4" w:space="0" w:color="3F3F3F"/>
            </w:tcBorders>
            <w:shd w:val="clear" w:color="000000" w:fill="F2F2F2"/>
          </w:tcPr>
          <w:p w14:paraId="650BDEA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7C4C76C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1703BD9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3E8753C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31A3AFDB"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7F966851"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4A65069A"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31CC9062"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6458104E"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c>
          <w:tcPr>
            <w:tcW w:w="283" w:type="dxa"/>
            <w:tcBorders>
              <w:top w:val="nil"/>
              <w:left w:val="nil"/>
              <w:bottom w:val="single" w:sz="4" w:space="0" w:color="3F3F3F"/>
              <w:right w:val="single" w:sz="4" w:space="0" w:color="3F3F3F"/>
            </w:tcBorders>
            <w:shd w:val="clear" w:color="000000" w:fill="F2F2F2"/>
          </w:tcPr>
          <w:p w14:paraId="113197B9" w14:textId="77777777" w:rsidR="003A07D5" w:rsidRPr="005E2233" w:rsidRDefault="003A07D5" w:rsidP="005E2233">
            <w:pPr>
              <w:spacing w:after="0" w:line="240" w:lineRule="auto"/>
              <w:jc w:val="both"/>
              <w:rPr>
                <w:rFonts w:ascii="Arial" w:eastAsia="Times New Roman" w:hAnsi="Arial" w:cs="Arial"/>
                <w:b/>
                <w:bCs/>
                <w:color w:val="3F3F3F"/>
                <w:sz w:val="20"/>
                <w:szCs w:val="20"/>
                <w:lang w:val="es-SV" w:eastAsia="es-SV"/>
              </w:rPr>
            </w:pPr>
          </w:p>
        </w:tc>
      </w:tr>
    </w:tbl>
    <w:p w14:paraId="1220C284"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26D8665E" w14:textId="77777777" w:rsidR="003F4B32" w:rsidRDefault="003F4B32" w:rsidP="00FB7557">
      <w:pPr>
        <w:spacing w:after="0" w:line="240" w:lineRule="auto"/>
        <w:rPr>
          <w:rFonts w:ascii="Arial" w:eastAsia="Calibri" w:hAnsi="Arial" w:cs="Arial"/>
          <w:b/>
          <w:color w:val="002060"/>
          <w:sz w:val="72"/>
          <w:szCs w:val="72"/>
          <w:lang w:val="es-SV"/>
        </w:rPr>
      </w:pPr>
    </w:p>
    <w:p w14:paraId="4D084E7C" w14:textId="77777777" w:rsidR="003F4B32" w:rsidRDefault="003F4B32" w:rsidP="003F4B32">
      <w:pPr>
        <w:spacing w:after="0" w:line="240" w:lineRule="auto"/>
        <w:jc w:val="center"/>
        <w:rPr>
          <w:rFonts w:ascii="Arial" w:eastAsia="Calibri" w:hAnsi="Arial" w:cs="Arial"/>
          <w:b/>
          <w:color w:val="002060"/>
          <w:sz w:val="72"/>
          <w:szCs w:val="72"/>
          <w:lang w:val="es-SV"/>
        </w:rPr>
      </w:pPr>
    </w:p>
    <w:p w14:paraId="6DD857D8" w14:textId="77777777" w:rsidR="003F4B32" w:rsidRDefault="003F4B32" w:rsidP="003F4B32">
      <w:pPr>
        <w:spacing w:after="0" w:line="240" w:lineRule="auto"/>
        <w:jc w:val="center"/>
        <w:rPr>
          <w:rFonts w:ascii="Arial" w:eastAsia="Calibri" w:hAnsi="Arial" w:cs="Arial"/>
          <w:b/>
          <w:color w:val="002060"/>
          <w:sz w:val="72"/>
          <w:szCs w:val="72"/>
          <w:lang w:val="es-SV"/>
        </w:rPr>
      </w:pPr>
    </w:p>
    <w:p w14:paraId="6B9891D0" w14:textId="1FAEE1B2" w:rsidR="00500DAB" w:rsidRDefault="00500DAB" w:rsidP="003F4B32">
      <w:pPr>
        <w:spacing w:after="0" w:line="240" w:lineRule="auto"/>
        <w:jc w:val="center"/>
        <w:rPr>
          <w:rFonts w:ascii="Arial" w:eastAsia="Calibri" w:hAnsi="Arial" w:cs="Arial"/>
          <w:b/>
          <w:color w:val="002060"/>
          <w:sz w:val="72"/>
          <w:szCs w:val="72"/>
          <w:lang w:val="es-SV"/>
        </w:rPr>
      </w:pPr>
      <w:r w:rsidRPr="003F4B32">
        <w:rPr>
          <w:rFonts w:ascii="Arial" w:eastAsia="Calibri" w:hAnsi="Arial" w:cs="Arial"/>
          <w:b/>
          <w:color w:val="002060"/>
          <w:sz w:val="72"/>
          <w:szCs w:val="72"/>
          <w:lang w:val="es-SV"/>
        </w:rPr>
        <w:t>UATM</w:t>
      </w:r>
    </w:p>
    <w:p w14:paraId="1315369E" w14:textId="2FDD13C8" w:rsidR="003F4B32" w:rsidRDefault="003F4B32" w:rsidP="003F4B32">
      <w:pPr>
        <w:spacing w:after="0" w:line="240" w:lineRule="auto"/>
        <w:jc w:val="center"/>
        <w:rPr>
          <w:rFonts w:ascii="Arial" w:eastAsia="Calibri" w:hAnsi="Arial" w:cs="Arial"/>
          <w:b/>
          <w:color w:val="002060"/>
          <w:sz w:val="72"/>
          <w:szCs w:val="72"/>
          <w:lang w:val="es-SV"/>
        </w:rPr>
      </w:pPr>
    </w:p>
    <w:p w14:paraId="571EBF4A" w14:textId="6C4B3B34" w:rsidR="008321D5" w:rsidRDefault="008321D5" w:rsidP="00500DAB">
      <w:pPr>
        <w:spacing w:after="0" w:line="240" w:lineRule="auto"/>
        <w:rPr>
          <w:rFonts w:ascii="Arial" w:eastAsia="Calibri" w:hAnsi="Arial" w:cs="Arial"/>
          <w:b/>
          <w:color w:val="002060"/>
          <w:sz w:val="24"/>
          <w:szCs w:val="24"/>
          <w:lang w:val="es-SV"/>
        </w:rPr>
      </w:pPr>
    </w:p>
    <w:p w14:paraId="1D2B3B4B" w14:textId="77777777" w:rsidR="008321D5" w:rsidRDefault="008321D5">
      <w:pPr>
        <w:rPr>
          <w:rFonts w:ascii="Arial" w:eastAsia="Calibri" w:hAnsi="Arial" w:cs="Arial"/>
          <w:b/>
          <w:color w:val="002060"/>
          <w:sz w:val="24"/>
          <w:szCs w:val="24"/>
          <w:lang w:val="es-SV"/>
        </w:rPr>
      </w:pPr>
      <w:r>
        <w:rPr>
          <w:rFonts w:ascii="Arial" w:eastAsia="Calibri" w:hAnsi="Arial" w:cs="Arial"/>
          <w:b/>
          <w:color w:val="002060"/>
          <w:sz w:val="24"/>
          <w:szCs w:val="24"/>
          <w:lang w:val="es-SV"/>
        </w:rPr>
        <w:br w:type="page"/>
      </w:r>
    </w:p>
    <w:tbl>
      <w:tblPr>
        <w:tblW w:w="10367" w:type="dxa"/>
        <w:tblInd w:w="-856" w:type="dxa"/>
        <w:tblLayout w:type="fixed"/>
        <w:tblCellMar>
          <w:left w:w="70" w:type="dxa"/>
          <w:right w:w="70" w:type="dxa"/>
        </w:tblCellMar>
        <w:tblLook w:val="04A0" w:firstRow="1" w:lastRow="0" w:firstColumn="1" w:lastColumn="0" w:noHBand="0" w:noVBand="1"/>
      </w:tblPr>
      <w:tblGrid>
        <w:gridCol w:w="1277"/>
        <w:gridCol w:w="425"/>
        <w:gridCol w:w="1276"/>
        <w:gridCol w:w="283"/>
        <w:gridCol w:w="1985"/>
        <w:gridCol w:w="283"/>
        <w:gridCol w:w="1274"/>
        <w:gridCol w:w="285"/>
        <w:gridCol w:w="284"/>
        <w:gridCol w:w="283"/>
        <w:gridCol w:w="15"/>
        <w:gridCol w:w="283"/>
        <w:gridCol w:w="283"/>
        <w:gridCol w:w="283"/>
        <w:gridCol w:w="259"/>
        <w:gridCol w:w="293"/>
        <w:gridCol w:w="318"/>
        <w:gridCol w:w="393"/>
        <w:gridCol w:w="283"/>
        <w:gridCol w:w="284"/>
        <w:gridCol w:w="18"/>
      </w:tblGrid>
      <w:tr w:rsidR="008321D5" w:rsidRPr="008321D5" w14:paraId="7E1B0A18" w14:textId="77777777" w:rsidTr="00004431">
        <w:trPr>
          <w:gridAfter w:val="1"/>
          <w:wAfter w:w="18" w:type="dxa"/>
          <w:trHeight w:val="661"/>
        </w:trPr>
        <w:tc>
          <w:tcPr>
            <w:tcW w:w="10349" w:type="dxa"/>
            <w:gridSpan w:val="20"/>
            <w:tcBorders>
              <w:top w:val="single" w:sz="4" w:space="0" w:color="auto"/>
              <w:left w:val="single" w:sz="4" w:space="0" w:color="auto"/>
              <w:bottom w:val="single" w:sz="4" w:space="0" w:color="auto"/>
              <w:right w:val="single" w:sz="4" w:space="0" w:color="auto"/>
            </w:tcBorders>
          </w:tcPr>
          <w:p w14:paraId="103937B6" w14:textId="77777777"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Times New Roman" w:hAnsi="Calibri" w:cs="Calibri"/>
                <w:b/>
                <w:bCs/>
                <w:color w:val="000000"/>
                <w:sz w:val="24"/>
                <w:szCs w:val="24"/>
                <w:lang w:val="es-SV" w:eastAsia="es-SV"/>
              </w:rPr>
              <w:lastRenderedPageBreak/>
              <w:t>OBJETIVO GENERAL</w:t>
            </w:r>
            <w:r w:rsidRPr="008321D5">
              <w:rPr>
                <w:rFonts w:ascii="Calibri" w:eastAsia="Times New Roman" w:hAnsi="Calibri" w:cs="Calibri"/>
                <w:color w:val="000000"/>
                <w:sz w:val="24"/>
                <w:szCs w:val="24"/>
                <w:lang w:val="es-SV" w:eastAsia="es-SV"/>
              </w:rPr>
              <w:t xml:space="preserve">: </w:t>
            </w:r>
            <w:r w:rsidRPr="008321D5">
              <w:rPr>
                <w:rFonts w:ascii="Calibri" w:eastAsia="Batang" w:hAnsi="Calibri" w:cs="Calibri"/>
                <w:sz w:val="24"/>
                <w:szCs w:val="24"/>
                <w:lang w:val="es-SV"/>
              </w:rPr>
              <w:t>Implementar   estrategias y herramientas   que permitan mayor captación de tributos municipales, fortaleciendo la autonomía del municipio, contando con un registro catastral actualizado, que sirva de base en la planificación urbanística social y financiera del Municipio de Atiquizaya.</w:t>
            </w:r>
          </w:p>
        </w:tc>
      </w:tr>
      <w:tr w:rsidR="008321D5" w:rsidRPr="008321D5" w14:paraId="1C58FEFE" w14:textId="77777777" w:rsidTr="00004431">
        <w:trPr>
          <w:gridAfter w:val="1"/>
          <w:wAfter w:w="18" w:type="dxa"/>
          <w:trHeight w:val="285"/>
        </w:trPr>
        <w:tc>
          <w:tcPr>
            <w:tcW w:w="1277" w:type="dxa"/>
            <w:vMerge w:val="restart"/>
            <w:tcBorders>
              <w:top w:val="nil"/>
              <w:left w:val="single" w:sz="4" w:space="0" w:color="auto"/>
              <w:bottom w:val="single" w:sz="4" w:space="0" w:color="auto"/>
              <w:right w:val="single" w:sz="4" w:space="0" w:color="auto"/>
            </w:tcBorders>
            <w:shd w:val="clear" w:color="auto" w:fill="auto"/>
            <w:vAlign w:val="bottom"/>
            <w:hideMark/>
          </w:tcPr>
          <w:p w14:paraId="6E5F37C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xml:space="preserve">Objetivo </w:t>
            </w:r>
            <w:r w:rsidRPr="008321D5">
              <w:rPr>
                <w:rFonts w:ascii="Calibri" w:eastAsia="Times New Roman" w:hAnsi="Calibri" w:cs="Calibri"/>
                <w:b/>
                <w:bCs/>
                <w:color w:val="000000"/>
                <w:sz w:val="24"/>
                <w:szCs w:val="24"/>
                <w:lang w:val="es-SV" w:eastAsia="es-SV"/>
              </w:rPr>
              <w:br/>
              <w:t>Especifico</w:t>
            </w:r>
          </w:p>
        </w:tc>
        <w:tc>
          <w:tcPr>
            <w:tcW w:w="1701" w:type="dxa"/>
            <w:gridSpan w:val="2"/>
            <w:vMerge w:val="restart"/>
            <w:tcBorders>
              <w:top w:val="nil"/>
              <w:left w:val="single" w:sz="4" w:space="0" w:color="auto"/>
              <w:bottom w:val="single" w:sz="4" w:space="0" w:color="auto"/>
              <w:right w:val="single" w:sz="4" w:space="0" w:color="auto"/>
            </w:tcBorders>
            <w:shd w:val="clear" w:color="000000" w:fill="F4B084"/>
            <w:noWrap/>
            <w:vAlign w:val="center"/>
            <w:hideMark/>
          </w:tcPr>
          <w:p w14:paraId="55EB86E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Meta</w:t>
            </w:r>
          </w:p>
        </w:tc>
        <w:tc>
          <w:tcPr>
            <w:tcW w:w="2268" w:type="dxa"/>
            <w:gridSpan w:val="2"/>
            <w:vMerge w:val="restart"/>
            <w:tcBorders>
              <w:top w:val="nil"/>
              <w:left w:val="single" w:sz="4" w:space="0" w:color="auto"/>
              <w:bottom w:val="single" w:sz="4" w:space="0" w:color="auto"/>
              <w:right w:val="single" w:sz="4" w:space="0" w:color="auto"/>
            </w:tcBorders>
            <w:shd w:val="clear" w:color="000000" w:fill="F4B084"/>
            <w:vAlign w:val="center"/>
            <w:hideMark/>
          </w:tcPr>
          <w:p w14:paraId="47A38CB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Actividades</w:t>
            </w:r>
          </w:p>
        </w:tc>
        <w:tc>
          <w:tcPr>
            <w:tcW w:w="1557" w:type="dxa"/>
            <w:gridSpan w:val="2"/>
            <w:vMerge w:val="restart"/>
            <w:tcBorders>
              <w:top w:val="nil"/>
              <w:left w:val="single" w:sz="4" w:space="0" w:color="auto"/>
              <w:bottom w:val="single" w:sz="4" w:space="0" w:color="auto"/>
              <w:right w:val="single" w:sz="4" w:space="0" w:color="auto"/>
            </w:tcBorders>
            <w:shd w:val="clear" w:color="000000" w:fill="F4B084"/>
            <w:hideMark/>
          </w:tcPr>
          <w:p w14:paraId="6859E37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Coordinación / Responsable</w:t>
            </w:r>
          </w:p>
        </w:tc>
        <w:tc>
          <w:tcPr>
            <w:tcW w:w="3546" w:type="dxa"/>
            <w:gridSpan w:val="13"/>
            <w:tcBorders>
              <w:top w:val="single" w:sz="4" w:space="0" w:color="auto"/>
              <w:left w:val="nil"/>
              <w:bottom w:val="single" w:sz="4" w:space="0" w:color="auto"/>
              <w:right w:val="single" w:sz="4" w:space="0" w:color="auto"/>
            </w:tcBorders>
            <w:shd w:val="clear" w:color="000000" w:fill="F4B084"/>
          </w:tcPr>
          <w:p w14:paraId="5B77C1F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Programación Mensual de Actividades</w:t>
            </w:r>
          </w:p>
        </w:tc>
      </w:tr>
      <w:tr w:rsidR="008321D5" w:rsidRPr="008321D5" w14:paraId="6149D5C1" w14:textId="77777777" w:rsidTr="00004431">
        <w:trPr>
          <w:gridAfter w:val="1"/>
          <w:wAfter w:w="18" w:type="dxa"/>
          <w:trHeight w:val="435"/>
        </w:trPr>
        <w:tc>
          <w:tcPr>
            <w:tcW w:w="1277" w:type="dxa"/>
            <w:vMerge/>
            <w:tcBorders>
              <w:top w:val="nil"/>
              <w:left w:val="single" w:sz="4" w:space="0" w:color="auto"/>
              <w:bottom w:val="single" w:sz="4" w:space="0" w:color="auto"/>
              <w:right w:val="single" w:sz="4" w:space="0" w:color="auto"/>
            </w:tcBorders>
            <w:vAlign w:val="center"/>
            <w:hideMark/>
          </w:tcPr>
          <w:p w14:paraId="1D3B1D15"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7FD77B0D"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2268" w:type="dxa"/>
            <w:gridSpan w:val="2"/>
            <w:vMerge/>
            <w:tcBorders>
              <w:top w:val="nil"/>
              <w:left w:val="single" w:sz="4" w:space="0" w:color="auto"/>
              <w:bottom w:val="single" w:sz="4" w:space="0" w:color="auto"/>
              <w:right w:val="single" w:sz="4" w:space="0" w:color="auto"/>
            </w:tcBorders>
            <w:vAlign w:val="center"/>
            <w:hideMark/>
          </w:tcPr>
          <w:p w14:paraId="0898AC6B"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1557" w:type="dxa"/>
            <w:gridSpan w:val="2"/>
            <w:vMerge/>
            <w:tcBorders>
              <w:top w:val="nil"/>
              <w:left w:val="single" w:sz="4" w:space="0" w:color="auto"/>
              <w:bottom w:val="single" w:sz="4" w:space="0" w:color="auto"/>
              <w:right w:val="single" w:sz="4" w:space="0" w:color="auto"/>
            </w:tcBorders>
            <w:vAlign w:val="center"/>
            <w:hideMark/>
          </w:tcPr>
          <w:p w14:paraId="641B40BD"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852" w:type="dxa"/>
            <w:gridSpan w:val="3"/>
            <w:tcBorders>
              <w:top w:val="single" w:sz="4" w:space="0" w:color="auto"/>
              <w:left w:val="nil"/>
              <w:bottom w:val="single" w:sz="4" w:space="0" w:color="auto"/>
              <w:right w:val="single" w:sz="4" w:space="0" w:color="auto"/>
            </w:tcBorders>
            <w:shd w:val="clear" w:color="000000" w:fill="C65911"/>
          </w:tcPr>
          <w:p w14:paraId="048F718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1</w:t>
            </w:r>
          </w:p>
          <w:p w14:paraId="0E02D38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Trimestre</w:t>
            </w:r>
          </w:p>
        </w:tc>
        <w:tc>
          <w:tcPr>
            <w:tcW w:w="864" w:type="dxa"/>
            <w:gridSpan w:val="4"/>
            <w:tcBorders>
              <w:top w:val="single" w:sz="4" w:space="0" w:color="auto"/>
              <w:left w:val="single" w:sz="4" w:space="0" w:color="auto"/>
              <w:bottom w:val="single" w:sz="4" w:space="0" w:color="auto"/>
              <w:right w:val="single" w:sz="4" w:space="0" w:color="auto"/>
            </w:tcBorders>
            <w:shd w:val="clear" w:color="000000" w:fill="C65911"/>
            <w:vAlign w:val="center"/>
            <w:hideMark/>
          </w:tcPr>
          <w:p w14:paraId="1D78F40D"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xml:space="preserve"> 2º Trimestre</w:t>
            </w:r>
          </w:p>
        </w:tc>
        <w:tc>
          <w:tcPr>
            <w:tcW w:w="870" w:type="dxa"/>
            <w:gridSpan w:val="3"/>
            <w:tcBorders>
              <w:top w:val="single" w:sz="4" w:space="0" w:color="auto"/>
              <w:left w:val="nil"/>
              <w:bottom w:val="single" w:sz="4" w:space="0" w:color="auto"/>
              <w:right w:val="single" w:sz="4" w:space="0" w:color="auto"/>
            </w:tcBorders>
            <w:shd w:val="clear" w:color="000000" w:fill="C65911"/>
            <w:vAlign w:val="center"/>
            <w:hideMark/>
          </w:tcPr>
          <w:p w14:paraId="443757B0"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3º Trimestre</w:t>
            </w:r>
          </w:p>
        </w:tc>
        <w:tc>
          <w:tcPr>
            <w:tcW w:w="960" w:type="dxa"/>
            <w:gridSpan w:val="3"/>
            <w:tcBorders>
              <w:top w:val="single" w:sz="4" w:space="0" w:color="auto"/>
              <w:left w:val="nil"/>
              <w:bottom w:val="single" w:sz="4" w:space="0" w:color="auto"/>
              <w:right w:val="single" w:sz="4" w:space="0" w:color="auto"/>
            </w:tcBorders>
            <w:shd w:val="clear" w:color="000000" w:fill="C65911"/>
          </w:tcPr>
          <w:p w14:paraId="1A2BC0EC"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4º</w:t>
            </w:r>
          </w:p>
          <w:p w14:paraId="1B94EA3D"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roofErr w:type="spellStart"/>
            <w:r w:rsidRPr="008321D5">
              <w:rPr>
                <w:rFonts w:ascii="Calibri" w:eastAsia="Times New Roman" w:hAnsi="Calibri" w:cs="Calibri"/>
                <w:b/>
                <w:bCs/>
                <w:color w:val="000000"/>
                <w:sz w:val="24"/>
                <w:szCs w:val="24"/>
                <w:lang w:val="es-SV" w:eastAsia="es-SV"/>
              </w:rPr>
              <w:t>Trimes</w:t>
            </w:r>
            <w:proofErr w:type="spellEnd"/>
          </w:p>
          <w:p w14:paraId="3AEAEB18"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roofErr w:type="spellStart"/>
            <w:r w:rsidRPr="008321D5">
              <w:rPr>
                <w:rFonts w:ascii="Calibri" w:eastAsia="Times New Roman" w:hAnsi="Calibri" w:cs="Calibri"/>
                <w:b/>
                <w:bCs/>
                <w:color w:val="000000"/>
                <w:sz w:val="24"/>
                <w:szCs w:val="24"/>
                <w:lang w:val="es-SV" w:eastAsia="es-SV"/>
              </w:rPr>
              <w:t>tre</w:t>
            </w:r>
            <w:proofErr w:type="spellEnd"/>
          </w:p>
        </w:tc>
      </w:tr>
      <w:tr w:rsidR="008321D5" w:rsidRPr="008321D5" w14:paraId="386834BB" w14:textId="77777777" w:rsidTr="00004431">
        <w:trPr>
          <w:trHeight w:val="318"/>
        </w:trPr>
        <w:tc>
          <w:tcPr>
            <w:tcW w:w="1277" w:type="dxa"/>
            <w:vMerge w:val="restart"/>
            <w:tcBorders>
              <w:top w:val="nil"/>
              <w:left w:val="single" w:sz="4" w:space="0" w:color="auto"/>
              <w:bottom w:val="single" w:sz="4" w:space="0" w:color="auto"/>
              <w:right w:val="single" w:sz="4" w:space="0" w:color="auto"/>
            </w:tcBorders>
            <w:shd w:val="clear" w:color="auto" w:fill="auto"/>
            <w:hideMark/>
          </w:tcPr>
          <w:p w14:paraId="689A2560" w14:textId="77777777" w:rsidR="008321D5" w:rsidRPr="008321D5" w:rsidRDefault="008321D5" w:rsidP="008321D5">
            <w:pPr>
              <w:rPr>
                <w:rFonts w:ascii="Calibri" w:eastAsia="Calibri" w:hAnsi="Calibri" w:cs="Calibri"/>
                <w:sz w:val="24"/>
                <w:szCs w:val="24"/>
                <w:lang w:val="es-SV"/>
              </w:rPr>
            </w:pPr>
            <w:r w:rsidRPr="008321D5">
              <w:rPr>
                <w:rFonts w:ascii="Calibri" w:eastAsia="Batang" w:hAnsi="Calibri" w:cs="Calibri"/>
                <w:sz w:val="24"/>
                <w:szCs w:val="24"/>
                <w:lang w:val="es-SV"/>
              </w:rPr>
              <w:t>Elaborar propuesta y dictar las políticas y/o estrategias que garanticen ingresos al municipio en coordinación con las diferentes áreas de la Unidad de Administra</w:t>
            </w:r>
            <w:r w:rsidRPr="008321D5">
              <w:rPr>
                <w:rFonts w:ascii="Calibri" w:eastAsia="Batang" w:hAnsi="Calibri" w:cs="Calibri"/>
                <w:sz w:val="24"/>
                <w:szCs w:val="24"/>
                <w:lang w:val="es-SV"/>
              </w:rPr>
              <w:lastRenderedPageBreak/>
              <w:t>ción Tributaria Municipal</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C98D306" w14:textId="77777777"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Batang" w:hAnsi="Calibri" w:cs="Calibri"/>
                <w:sz w:val="24"/>
                <w:szCs w:val="24"/>
                <w:lang w:val="es-SV"/>
              </w:rPr>
              <w:lastRenderedPageBreak/>
              <w:t>1.Implementar 100% de las herramientas, instrumentos, políticas, estrategias y/o propuestas que permitan ordenar y controlar los ingresos municipales</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0DE496C0" w14:textId="77777777" w:rsidR="008321D5" w:rsidRPr="008321D5" w:rsidRDefault="008321D5" w:rsidP="008321D5">
            <w:pPr>
              <w:spacing w:after="0" w:line="240" w:lineRule="auto"/>
              <w:rPr>
                <w:rFonts w:ascii="Calibri" w:eastAsia="Times New Roman" w:hAnsi="Calibri" w:cs="Calibri"/>
                <w:color w:val="000000"/>
                <w:sz w:val="24"/>
                <w:szCs w:val="24"/>
                <w:lang w:val="es-SV" w:eastAsia="es-SV"/>
              </w:rPr>
            </w:pPr>
            <w:r w:rsidRPr="008321D5">
              <w:rPr>
                <w:rFonts w:ascii="Calibri" w:eastAsia="Batang" w:hAnsi="Calibri" w:cs="Calibri"/>
                <w:color w:val="000000"/>
                <w:sz w:val="24"/>
                <w:szCs w:val="24"/>
                <w:lang w:val="es-SV"/>
              </w:rPr>
              <w:t xml:space="preserve">1.1. </w:t>
            </w:r>
            <w:bookmarkStart w:id="2" w:name="_Hlk61871854"/>
            <w:r w:rsidRPr="008321D5">
              <w:rPr>
                <w:rFonts w:ascii="Calibri" w:eastAsia="Batang" w:hAnsi="Calibri" w:cs="Calibri"/>
                <w:color w:val="000000"/>
                <w:sz w:val="24"/>
                <w:szCs w:val="24"/>
                <w:lang w:val="es-SV"/>
              </w:rPr>
              <w:t>Elaborar propuesta de Ordenanza de Tasas y Servicios Municipales</w:t>
            </w:r>
            <w:bookmarkEnd w:id="2"/>
          </w:p>
        </w:tc>
        <w:tc>
          <w:tcPr>
            <w:tcW w:w="1557" w:type="dxa"/>
            <w:gridSpan w:val="2"/>
            <w:vMerge w:val="restart"/>
            <w:tcBorders>
              <w:top w:val="single" w:sz="4" w:space="0" w:color="auto"/>
              <w:left w:val="nil"/>
              <w:bottom w:val="single" w:sz="4" w:space="0" w:color="auto"/>
              <w:right w:val="single" w:sz="4" w:space="0" w:color="auto"/>
            </w:tcBorders>
            <w:shd w:val="clear" w:color="auto" w:fill="auto"/>
            <w:hideMark/>
          </w:tcPr>
          <w:p w14:paraId="15780A1C"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39289D27"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14:paraId="6621B7DC"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E</w:t>
            </w:r>
          </w:p>
          <w:p w14:paraId="369752D5"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p w14:paraId="66517C0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F104A1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F</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73D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 </w:t>
            </w:r>
          </w:p>
        </w:tc>
        <w:tc>
          <w:tcPr>
            <w:tcW w:w="298" w:type="dxa"/>
            <w:gridSpan w:val="2"/>
            <w:tcBorders>
              <w:top w:val="single" w:sz="4" w:space="0" w:color="auto"/>
              <w:left w:val="single" w:sz="4" w:space="0" w:color="auto"/>
              <w:bottom w:val="single" w:sz="4" w:space="0" w:color="auto"/>
              <w:right w:val="single" w:sz="4" w:space="0" w:color="auto"/>
            </w:tcBorders>
            <w:shd w:val="clear" w:color="auto" w:fill="auto"/>
          </w:tcPr>
          <w:p w14:paraId="6C8093C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BB264F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7C3E0"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J</w:t>
            </w:r>
          </w:p>
          <w:p w14:paraId="61823D0B"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B29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J </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B9A9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 </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6E0A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S</w:t>
            </w:r>
          </w:p>
          <w:p w14:paraId="6556722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auto"/>
          </w:tcPr>
          <w:p w14:paraId="40659D6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O</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364F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N </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4F93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D</w:t>
            </w:r>
          </w:p>
          <w:p w14:paraId="45E9E0F7"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r>
      <w:tr w:rsidR="008321D5" w:rsidRPr="008321D5" w14:paraId="77EF6DDE" w14:textId="77777777" w:rsidTr="008321D5">
        <w:trPr>
          <w:trHeight w:val="971"/>
        </w:trPr>
        <w:tc>
          <w:tcPr>
            <w:tcW w:w="1277" w:type="dxa"/>
            <w:vMerge/>
            <w:tcBorders>
              <w:top w:val="nil"/>
              <w:left w:val="single" w:sz="4" w:space="0" w:color="auto"/>
              <w:bottom w:val="single" w:sz="4" w:space="0" w:color="auto"/>
              <w:right w:val="single" w:sz="4" w:space="0" w:color="auto"/>
            </w:tcBorders>
            <w:shd w:val="clear" w:color="auto" w:fill="auto"/>
          </w:tcPr>
          <w:p w14:paraId="10BBAAF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1701" w:type="dxa"/>
            <w:gridSpan w:val="2"/>
            <w:vMerge/>
            <w:tcBorders>
              <w:top w:val="nil"/>
              <w:left w:val="single" w:sz="4" w:space="0" w:color="auto"/>
              <w:bottom w:val="single" w:sz="4" w:space="0" w:color="auto"/>
              <w:right w:val="single" w:sz="4" w:space="0" w:color="auto"/>
            </w:tcBorders>
            <w:shd w:val="clear" w:color="auto" w:fill="auto"/>
            <w:vAlign w:val="center"/>
          </w:tcPr>
          <w:p w14:paraId="0A9ADF69"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268" w:type="dxa"/>
            <w:gridSpan w:val="2"/>
            <w:vMerge/>
            <w:tcBorders>
              <w:top w:val="single" w:sz="4" w:space="0" w:color="auto"/>
              <w:left w:val="nil"/>
              <w:bottom w:val="single" w:sz="4" w:space="0" w:color="auto"/>
              <w:right w:val="single" w:sz="4" w:space="0" w:color="auto"/>
            </w:tcBorders>
            <w:shd w:val="clear" w:color="auto" w:fill="auto"/>
            <w:vAlign w:val="center"/>
          </w:tcPr>
          <w:p w14:paraId="7279878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557" w:type="dxa"/>
            <w:gridSpan w:val="2"/>
            <w:vMerge/>
            <w:tcBorders>
              <w:top w:val="single" w:sz="4" w:space="0" w:color="auto"/>
              <w:left w:val="nil"/>
              <w:bottom w:val="single" w:sz="4" w:space="0" w:color="auto"/>
              <w:right w:val="single" w:sz="4" w:space="0" w:color="auto"/>
            </w:tcBorders>
            <w:shd w:val="clear" w:color="auto" w:fill="auto"/>
          </w:tcPr>
          <w:p w14:paraId="3B510B5A"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85" w:type="dxa"/>
            <w:tcBorders>
              <w:top w:val="single" w:sz="4" w:space="0" w:color="auto"/>
              <w:left w:val="nil"/>
              <w:bottom w:val="single" w:sz="4" w:space="0" w:color="auto"/>
              <w:right w:val="single" w:sz="4" w:space="0" w:color="auto"/>
            </w:tcBorders>
            <w:shd w:val="clear" w:color="auto" w:fill="44546A"/>
            <w:noWrap/>
            <w:vAlign w:val="bottom"/>
          </w:tcPr>
          <w:p w14:paraId="2F2D5649"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4" w:type="dxa"/>
            <w:tcBorders>
              <w:top w:val="single" w:sz="4" w:space="0" w:color="auto"/>
              <w:left w:val="single" w:sz="4" w:space="0" w:color="auto"/>
              <w:bottom w:val="single" w:sz="4" w:space="0" w:color="auto"/>
              <w:right w:val="single" w:sz="4" w:space="0" w:color="auto"/>
            </w:tcBorders>
            <w:shd w:val="clear" w:color="auto" w:fill="44546A"/>
          </w:tcPr>
          <w:p w14:paraId="7953F92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2589FD5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8" w:type="dxa"/>
            <w:gridSpan w:val="2"/>
            <w:tcBorders>
              <w:top w:val="single" w:sz="4" w:space="0" w:color="auto"/>
              <w:left w:val="single" w:sz="4" w:space="0" w:color="auto"/>
              <w:bottom w:val="single" w:sz="4" w:space="0" w:color="auto"/>
              <w:right w:val="single" w:sz="4" w:space="0" w:color="auto"/>
            </w:tcBorders>
            <w:shd w:val="clear" w:color="auto" w:fill="auto"/>
          </w:tcPr>
          <w:p w14:paraId="39C9116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1AC8C1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7C7CC"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8847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DF11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7CE5C"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93" w:type="dxa"/>
            <w:tcBorders>
              <w:top w:val="single" w:sz="4" w:space="0" w:color="auto"/>
              <w:left w:val="single" w:sz="4" w:space="0" w:color="auto"/>
              <w:bottom w:val="single" w:sz="4" w:space="0" w:color="auto"/>
              <w:right w:val="single" w:sz="4" w:space="0" w:color="auto"/>
            </w:tcBorders>
            <w:shd w:val="clear" w:color="auto" w:fill="auto"/>
          </w:tcPr>
          <w:p w14:paraId="5BA47DA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6696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B5A10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r>
      <w:tr w:rsidR="008321D5" w:rsidRPr="008321D5" w14:paraId="534ACA4D" w14:textId="77777777" w:rsidTr="008321D5">
        <w:trPr>
          <w:trHeight w:val="1423"/>
        </w:trPr>
        <w:tc>
          <w:tcPr>
            <w:tcW w:w="1277" w:type="dxa"/>
            <w:vMerge/>
            <w:tcBorders>
              <w:top w:val="nil"/>
              <w:left w:val="single" w:sz="4" w:space="0" w:color="auto"/>
              <w:bottom w:val="single" w:sz="4" w:space="0" w:color="auto"/>
              <w:right w:val="single" w:sz="4" w:space="0" w:color="auto"/>
            </w:tcBorders>
            <w:hideMark/>
          </w:tcPr>
          <w:p w14:paraId="3756E62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701" w:type="dxa"/>
            <w:gridSpan w:val="2"/>
            <w:vMerge/>
            <w:tcBorders>
              <w:top w:val="nil"/>
              <w:left w:val="single" w:sz="4" w:space="0" w:color="auto"/>
              <w:bottom w:val="single" w:sz="4" w:space="0" w:color="auto"/>
              <w:right w:val="single" w:sz="4" w:space="0" w:color="auto"/>
            </w:tcBorders>
            <w:vAlign w:val="center"/>
          </w:tcPr>
          <w:p w14:paraId="1BC8D7A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030658A6" w14:textId="77777777" w:rsidR="008321D5" w:rsidRPr="008321D5" w:rsidRDefault="008321D5" w:rsidP="008321D5">
            <w:pPr>
              <w:spacing w:after="0" w:line="240" w:lineRule="auto"/>
              <w:rPr>
                <w:rFonts w:ascii="Calibri" w:eastAsia="Times New Roman" w:hAnsi="Calibri" w:cs="Calibri"/>
                <w:color w:val="000000"/>
                <w:sz w:val="24"/>
                <w:szCs w:val="24"/>
                <w:lang w:val="es-SV" w:eastAsia="es-SV"/>
              </w:rPr>
            </w:pPr>
            <w:r w:rsidRPr="008321D5">
              <w:rPr>
                <w:rFonts w:ascii="Calibri" w:eastAsia="Batang" w:hAnsi="Calibri" w:cs="Calibri"/>
                <w:color w:val="000000"/>
                <w:sz w:val="24"/>
                <w:szCs w:val="24"/>
                <w:lang w:val="es-SV"/>
              </w:rPr>
              <w:t xml:space="preserve">1.2. </w:t>
            </w:r>
            <w:bookmarkStart w:id="3" w:name="_Hlk61871994"/>
            <w:r w:rsidRPr="008321D5">
              <w:rPr>
                <w:rFonts w:ascii="Calibri" w:eastAsia="Batang" w:hAnsi="Calibri" w:cs="Calibri"/>
                <w:color w:val="000000"/>
                <w:sz w:val="24"/>
                <w:szCs w:val="24"/>
                <w:lang w:val="es-SV"/>
              </w:rPr>
              <w:t>Elaborar propuesta de Manual de procedimientos de la UATM</w:t>
            </w:r>
            <w:bookmarkEnd w:id="3"/>
          </w:p>
        </w:tc>
        <w:tc>
          <w:tcPr>
            <w:tcW w:w="1557" w:type="dxa"/>
            <w:gridSpan w:val="2"/>
            <w:tcBorders>
              <w:top w:val="single" w:sz="4" w:space="0" w:color="auto"/>
              <w:left w:val="nil"/>
              <w:bottom w:val="single" w:sz="4" w:space="0" w:color="auto"/>
              <w:right w:val="single" w:sz="4" w:space="0" w:color="auto"/>
            </w:tcBorders>
            <w:shd w:val="clear" w:color="auto" w:fill="auto"/>
            <w:hideMark/>
          </w:tcPr>
          <w:p w14:paraId="25837B26"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4018260B"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7978382D"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14:paraId="141021C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4" w:type="dxa"/>
            <w:tcBorders>
              <w:top w:val="single" w:sz="4" w:space="0" w:color="auto"/>
              <w:left w:val="nil"/>
              <w:bottom w:val="single" w:sz="4" w:space="0" w:color="auto"/>
              <w:right w:val="single" w:sz="4" w:space="0" w:color="auto"/>
            </w:tcBorders>
            <w:shd w:val="clear" w:color="auto" w:fill="auto"/>
          </w:tcPr>
          <w:p w14:paraId="49ED1D9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894460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98" w:type="dxa"/>
            <w:gridSpan w:val="2"/>
            <w:tcBorders>
              <w:top w:val="single" w:sz="4" w:space="0" w:color="auto"/>
              <w:left w:val="single" w:sz="4" w:space="0" w:color="auto"/>
              <w:bottom w:val="single" w:sz="4" w:space="0" w:color="auto"/>
              <w:right w:val="single" w:sz="4" w:space="0" w:color="auto"/>
            </w:tcBorders>
            <w:shd w:val="clear" w:color="auto" w:fill="44546A"/>
          </w:tcPr>
          <w:p w14:paraId="5B503CA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3033F45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54326CE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D87A61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B9C98"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33DB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auto"/>
          </w:tcPr>
          <w:p w14:paraId="6952C4A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E551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3B5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r>
      <w:tr w:rsidR="008321D5" w:rsidRPr="008321D5" w14:paraId="472381B5" w14:textId="77777777" w:rsidTr="008321D5">
        <w:trPr>
          <w:trHeight w:val="1402"/>
        </w:trPr>
        <w:tc>
          <w:tcPr>
            <w:tcW w:w="1277" w:type="dxa"/>
            <w:vMerge/>
            <w:tcBorders>
              <w:top w:val="nil"/>
              <w:left w:val="single" w:sz="4" w:space="0" w:color="auto"/>
              <w:bottom w:val="single" w:sz="4" w:space="0" w:color="auto"/>
              <w:right w:val="single" w:sz="4" w:space="0" w:color="auto"/>
            </w:tcBorders>
            <w:hideMark/>
          </w:tcPr>
          <w:p w14:paraId="773FBC1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701" w:type="dxa"/>
            <w:gridSpan w:val="2"/>
            <w:vMerge/>
            <w:tcBorders>
              <w:top w:val="nil"/>
              <w:left w:val="single" w:sz="4" w:space="0" w:color="auto"/>
              <w:bottom w:val="single" w:sz="4" w:space="0" w:color="auto"/>
              <w:right w:val="single" w:sz="4" w:space="0" w:color="auto"/>
            </w:tcBorders>
            <w:vAlign w:val="center"/>
          </w:tcPr>
          <w:p w14:paraId="631EF60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D21FC6" w14:textId="77777777" w:rsidR="008321D5" w:rsidRPr="008321D5" w:rsidRDefault="008321D5" w:rsidP="008321D5">
            <w:pPr>
              <w:spacing w:after="0" w:line="240" w:lineRule="auto"/>
              <w:jc w:val="both"/>
              <w:rPr>
                <w:rFonts w:ascii="Calibri" w:eastAsia="Batang" w:hAnsi="Calibri" w:cs="Calibri"/>
                <w:color w:val="000000"/>
                <w:sz w:val="24"/>
                <w:szCs w:val="24"/>
                <w:lang w:val="es-SV"/>
              </w:rPr>
            </w:pPr>
            <w:r w:rsidRPr="008321D5">
              <w:rPr>
                <w:rFonts w:ascii="Calibri" w:eastAsia="Batang" w:hAnsi="Calibri" w:cs="Calibri"/>
                <w:color w:val="000000"/>
                <w:sz w:val="24"/>
                <w:szCs w:val="24"/>
                <w:lang w:val="es-SV"/>
              </w:rPr>
              <w:t>1.3. Elaborar propuesta de Manual de Recuperación de Mora en coordinación con la delegada del mismo departamento.</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9BA9B"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w:t>
            </w:r>
          </w:p>
          <w:p w14:paraId="4B18B7AE"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0E4B7338"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FD91F"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4" w:type="dxa"/>
            <w:tcBorders>
              <w:top w:val="single" w:sz="4" w:space="0" w:color="auto"/>
              <w:left w:val="nil"/>
              <w:bottom w:val="single" w:sz="4" w:space="0" w:color="auto"/>
              <w:right w:val="single" w:sz="4" w:space="0" w:color="auto"/>
            </w:tcBorders>
            <w:shd w:val="clear" w:color="auto" w:fill="auto"/>
          </w:tcPr>
          <w:p w14:paraId="4C8979C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21A37"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98" w:type="dxa"/>
            <w:gridSpan w:val="2"/>
            <w:tcBorders>
              <w:top w:val="single" w:sz="4" w:space="0" w:color="auto"/>
              <w:left w:val="single" w:sz="4" w:space="0" w:color="auto"/>
              <w:bottom w:val="single" w:sz="4" w:space="0" w:color="auto"/>
              <w:right w:val="single" w:sz="4" w:space="0" w:color="auto"/>
            </w:tcBorders>
            <w:shd w:val="clear" w:color="auto" w:fill="auto"/>
          </w:tcPr>
          <w:p w14:paraId="3E849609"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F7C99E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838EF"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241D0DC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09A5724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E5E2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auto"/>
          </w:tcPr>
          <w:p w14:paraId="470F76EE"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26419"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6F28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r>
      <w:tr w:rsidR="008321D5" w:rsidRPr="008321D5" w14:paraId="4ECA381E" w14:textId="77777777" w:rsidTr="008321D5">
        <w:trPr>
          <w:trHeight w:val="1272"/>
        </w:trPr>
        <w:tc>
          <w:tcPr>
            <w:tcW w:w="1277" w:type="dxa"/>
            <w:vMerge/>
            <w:tcBorders>
              <w:top w:val="nil"/>
              <w:left w:val="single" w:sz="4" w:space="0" w:color="auto"/>
              <w:bottom w:val="nil"/>
              <w:right w:val="single" w:sz="4" w:space="0" w:color="auto"/>
            </w:tcBorders>
            <w:hideMark/>
          </w:tcPr>
          <w:p w14:paraId="3833D40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701" w:type="dxa"/>
            <w:gridSpan w:val="2"/>
            <w:vMerge/>
            <w:tcBorders>
              <w:top w:val="nil"/>
              <w:left w:val="single" w:sz="4" w:space="0" w:color="auto"/>
              <w:bottom w:val="nil"/>
              <w:right w:val="single" w:sz="4" w:space="0" w:color="auto"/>
            </w:tcBorders>
            <w:vAlign w:val="center"/>
          </w:tcPr>
          <w:p w14:paraId="375A9B4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0431F0" w14:textId="77777777" w:rsidR="008321D5" w:rsidRPr="008321D5" w:rsidRDefault="008321D5" w:rsidP="008321D5">
            <w:pPr>
              <w:spacing w:after="0" w:line="240" w:lineRule="auto"/>
              <w:jc w:val="both"/>
              <w:rPr>
                <w:rFonts w:ascii="Calibri" w:eastAsia="Batang" w:hAnsi="Calibri" w:cs="Calibri"/>
                <w:color w:val="000000"/>
                <w:sz w:val="24"/>
                <w:szCs w:val="24"/>
                <w:lang w:val="es-SV"/>
              </w:rPr>
            </w:pPr>
            <w:r w:rsidRPr="008321D5">
              <w:rPr>
                <w:rFonts w:ascii="Calibri" w:eastAsia="Batang" w:hAnsi="Calibri" w:cs="Calibri"/>
                <w:color w:val="000000"/>
                <w:sz w:val="24"/>
                <w:szCs w:val="24"/>
                <w:lang w:val="es-SV"/>
              </w:rPr>
              <w:t xml:space="preserve">1.4. </w:t>
            </w:r>
            <w:bookmarkStart w:id="4" w:name="_Hlk61873477"/>
            <w:r w:rsidRPr="008321D5">
              <w:rPr>
                <w:rFonts w:ascii="Calibri" w:eastAsia="Batang" w:hAnsi="Calibri" w:cs="Calibri"/>
                <w:color w:val="000000"/>
                <w:sz w:val="24"/>
                <w:szCs w:val="24"/>
                <w:lang w:val="es-SV"/>
              </w:rPr>
              <w:t>Ejecución de la ordenanza del Mercado Municipal</w:t>
            </w:r>
            <w:bookmarkEnd w:id="4"/>
          </w:p>
          <w:p w14:paraId="7DFC85AC" w14:textId="77777777" w:rsidR="008321D5" w:rsidRPr="008321D5" w:rsidRDefault="008321D5" w:rsidP="008321D5">
            <w:pPr>
              <w:spacing w:after="0" w:line="240" w:lineRule="auto"/>
              <w:jc w:val="both"/>
              <w:rPr>
                <w:rFonts w:ascii="Calibri" w:eastAsia="Batang" w:hAnsi="Calibri" w:cs="Calibri"/>
                <w:color w:val="000000"/>
                <w:sz w:val="24"/>
                <w:szCs w:val="24"/>
                <w:lang w:val="es-SV"/>
              </w:rPr>
            </w:pPr>
          </w:p>
          <w:p w14:paraId="5BA10E3F" w14:textId="77777777" w:rsidR="008321D5" w:rsidRPr="008321D5" w:rsidRDefault="008321D5" w:rsidP="008321D5">
            <w:pPr>
              <w:spacing w:after="0" w:line="240" w:lineRule="auto"/>
              <w:jc w:val="both"/>
              <w:rPr>
                <w:rFonts w:ascii="Calibri" w:eastAsia="Batang" w:hAnsi="Calibri" w:cs="Calibri"/>
                <w:color w:val="000000"/>
                <w:sz w:val="24"/>
                <w:szCs w:val="24"/>
                <w:lang w:val="es-SV"/>
              </w:rPr>
            </w:pPr>
          </w:p>
          <w:p w14:paraId="4CAC5CFB" w14:textId="77777777" w:rsidR="008321D5" w:rsidRPr="008321D5" w:rsidRDefault="008321D5" w:rsidP="008321D5">
            <w:pPr>
              <w:spacing w:after="0" w:line="240" w:lineRule="auto"/>
              <w:jc w:val="both"/>
              <w:rPr>
                <w:rFonts w:ascii="Calibri" w:eastAsia="Batang" w:hAnsi="Calibri" w:cs="Calibri"/>
                <w:color w:val="000000"/>
                <w:sz w:val="24"/>
                <w:szCs w:val="24"/>
                <w:lang w:val="es-SV"/>
              </w:rPr>
            </w:pP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D7B6"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w:t>
            </w:r>
          </w:p>
          <w:p w14:paraId="0F9B2262"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4D82C518"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2CD00C1A"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446D07E1"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85" w:type="dxa"/>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25D412B0"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c>
          <w:tcPr>
            <w:tcW w:w="284" w:type="dxa"/>
            <w:tcBorders>
              <w:top w:val="single" w:sz="4" w:space="0" w:color="auto"/>
              <w:left w:val="nil"/>
              <w:bottom w:val="single" w:sz="4" w:space="0" w:color="auto"/>
              <w:right w:val="single" w:sz="4" w:space="0" w:color="auto"/>
            </w:tcBorders>
            <w:shd w:val="clear" w:color="auto" w:fill="323E4F"/>
          </w:tcPr>
          <w:p w14:paraId="53DDBC82"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7C95A782"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c>
          <w:tcPr>
            <w:tcW w:w="298" w:type="dxa"/>
            <w:gridSpan w:val="2"/>
            <w:tcBorders>
              <w:top w:val="single" w:sz="4" w:space="0" w:color="auto"/>
              <w:left w:val="single" w:sz="4" w:space="0" w:color="auto"/>
              <w:bottom w:val="single" w:sz="4" w:space="0" w:color="auto"/>
              <w:right w:val="single" w:sz="4" w:space="0" w:color="auto"/>
            </w:tcBorders>
            <w:shd w:val="clear" w:color="auto" w:fill="323E4F"/>
          </w:tcPr>
          <w:p w14:paraId="14480FBB"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323E4F"/>
          </w:tcPr>
          <w:p w14:paraId="2B9022D2"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53949A5F"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06F2FE50"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331307B3"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7C1B2030"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323E4F"/>
          </w:tcPr>
          <w:p w14:paraId="37AEBA30"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45299AE1"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323E4F"/>
            <w:noWrap/>
            <w:vAlign w:val="bottom"/>
            <w:hideMark/>
          </w:tcPr>
          <w:p w14:paraId="6827829A" w14:textId="77777777" w:rsidR="008321D5" w:rsidRPr="008321D5" w:rsidRDefault="008321D5" w:rsidP="008321D5">
            <w:pPr>
              <w:spacing w:after="0" w:line="276" w:lineRule="auto"/>
              <w:rPr>
                <w:rFonts w:ascii="Calibri" w:eastAsia="Times New Roman" w:hAnsi="Calibri" w:cs="Calibri"/>
                <w:color w:val="0070C0"/>
                <w:sz w:val="24"/>
                <w:szCs w:val="24"/>
                <w:lang w:val="es-SV" w:eastAsia="es-SV"/>
              </w:rPr>
            </w:pPr>
            <w:r w:rsidRPr="008321D5">
              <w:rPr>
                <w:rFonts w:ascii="Calibri" w:eastAsia="Times New Roman" w:hAnsi="Calibri" w:cs="Calibri"/>
                <w:color w:val="0070C0"/>
                <w:sz w:val="24"/>
                <w:szCs w:val="24"/>
                <w:lang w:val="es-SV" w:eastAsia="es-SV"/>
              </w:rPr>
              <w:t> </w:t>
            </w:r>
          </w:p>
        </w:tc>
      </w:tr>
      <w:tr w:rsidR="008321D5" w:rsidRPr="008321D5" w14:paraId="70A9E69B" w14:textId="77777777" w:rsidTr="008321D5">
        <w:trPr>
          <w:trHeight w:val="773"/>
        </w:trPr>
        <w:tc>
          <w:tcPr>
            <w:tcW w:w="1277" w:type="dxa"/>
            <w:tcBorders>
              <w:top w:val="nil"/>
              <w:left w:val="single" w:sz="4" w:space="0" w:color="auto"/>
              <w:bottom w:val="single" w:sz="4" w:space="0" w:color="auto"/>
              <w:right w:val="single" w:sz="4" w:space="0" w:color="auto"/>
            </w:tcBorders>
          </w:tcPr>
          <w:p w14:paraId="3ED7BF80"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701" w:type="dxa"/>
            <w:gridSpan w:val="2"/>
            <w:tcBorders>
              <w:top w:val="nil"/>
              <w:left w:val="single" w:sz="4" w:space="0" w:color="auto"/>
              <w:bottom w:val="single" w:sz="4" w:space="0" w:color="auto"/>
              <w:right w:val="single" w:sz="4" w:space="0" w:color="auto"/>
            </w:tcBorders>
            <w:vAlign w:val="center"/>
          </w:tcPr>
          <w:p w14:paraId="75DA5AD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DC56BA" w14:textId="77777777" w:rsidR="008321D5" w:rsidRPr="008321D5" w:rsidRDefault="008321D5" w:rsidP="008321D5">
            <w:pPr>
              <w:spacing w:after="0" w:line="276" w:lineRule="auto"/>
              <w:jc w:val="both"/>
              <w:rPr>
                <w:rFonts w:ascii="Calibri" w:eastAsia="Batang" w:hAnsi="Calibri" w:cs="Calibri"/>
                <w:color w:val="000000"/>
                <w:sz w:val="24"/>
                <w:szCs w:val="24"/>
                <w:lang w:val="es-SV"/>
              </w:rPr>
            </w:pPr>
            <w:r w:rsidRPr="008321D5">
              <w:rPr>
                <w:rFonts w:ascii="Calibri" w:eastAsia="Batang" w:hAnsi="Calibri" w:cs="Calibri"/>
                <w:color w:val="000000"/>
                <w:sz w:val="24"/>
                <w:szCs w:val="24"/>
                <w:lang w:val="es-SV"/>
              </w:rPr>
              <w:t xml:space="preserve"> 1.</w:t>
            </w:r>
            <w:bookmarkStart w:id="5" w:name="_Hlk61873875"/>
            <w:r w:rsidRPr="008321D5">
              <w:rPr>
                <w:rFonts w:ascii="Calibri" w:eastAsia="Batang" w:hAnsi="Calibri" w:cs="Calibri"/>
                <w:color w:val="000000"/>
                <w:sz w:val="24"/>
                <w:szCs w:val="24"/>
                <w:lang w:val="es-SV"/>
              </w:rPr>
              <w:t>5. Elaborar propuesta de Ley de Impuestos</w:t>
            </w:r>
            <w:bookmarkEnd w:id="5"/>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F80F63"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31F6E"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4" w:type="dxa"/>
            <w:tcBorders>
              <w:top w:val="single" w:sz="4" w:space="0" w:color="auto"/>
              <w:left w:val="nil"/>
              <w:bottom w:val="single" w:sz="4" w:space="0" w:color="auto"/>
              <w:right w:val="single" w:sz="4" w:space="0" w:color="auto"/>
            </w:tcBorders>
            <w:shd w:val="clear" w:color="auto" w:fill="auto"/>
          </w:tcPr>
          <w:p w14:paraId="2189B05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E599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98" w:type="dxa"/>
            <w:gridSpan w:val="2"/>
            <w:tcBorders>
              <w:top w:val="single" w:sz="4" w:space="0" w:color="auto"/>
              <w:left w:val="single" w:sz="4" w:space="0" w:color="auto"/>
              <w:bottom w:val="single" w:sz="4" w:space="0" w:color="auto"/>
              <w:right w:val="single" w:sz="4" w:space="0" w:color="auto"/>
            </w:tcBorders>
            <w:shd w:val="clear" w:color="auto" w:fill="auto"/>
          </w:tcPr>
          <w:p w14:paraId="0500A060"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415292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9032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9DEC8"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477A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bottom"/>
          </w:tcPr>
          <w:p w14:paraId="582FD33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3DC75EC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tcPr>
          <w:p w14:paraId="248C5BD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tcPr>
          <w:p w14:paraId="37AC865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r>
      <w:tr w:rsidR="008321D5" w:rsidRPr="008321D5" w14:paraId="07542AF5" w14:textId="77777777" w:rsidTr="00004431">
        <w:trPr>
          <w:gridAfter w:val="1"/>
          <w:wAfter w:w="18" w:type="dxa"/>
          <w:trHeight w:val="285"/>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100BAF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xml:space="preserve">Objetivo </w:t>
            </w:r>
            <w:r w:rsidRPr="008321D5">
              <w:rPr>
                <w:rFonts w:ascii="Calibri" w:eastAsia="Times New Roman" w:hAnsi="Calibri" w:cs="Calibri"/>
                <w:b/>
                <w:bCs/>
                <w:color w:val="000000"/>
                <w:sz w:val="24"/>
                <w:szCs w:val="24"/>
                <w:lang w:val="es-SV" w:eastAsia="es-SV"/>
              </w:rPr>
              <w:br/>
              <w:t>Especifico</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5410D2D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Meta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4B084"/>
            <w:vAlign w:val="center"/>
            <w:hideMark/>
          </w:tcPr>
          <w:p w14:paraId="2474944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Actividades</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4B084"/>
            <w:hideMark/>
          </w:tcPr>
          <w:p w14:paraId="27689D3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Coordinación / Responsable</w:t>
            </w:r>
          </w:p>
        </w:tc>
        <w:tc>
          <w:tcPr>
            <w:tcW w:w="3546" w:type="dxa"/>
            <w:gridSpan w:val="13"/>
            <w:tcBorders>
              <w:top w:val="single" w:sz="4" w:space="0" w:color="auto"/>
              <w:left w:val="nil"/>
              <w:bottom w:val="single" w:sz="4" w:space="0" w:color="auto"/>
              <w:right w:val="single" w:sz="4" w:space="0" w:color="auto"/>
            </w:tcBorders>
            <w:shd w:val="clear" w:color="000000" w:fill="F4B084"/>
          </w:tcPr>
          <w:p w14:paraId="7365114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Programación Mensual de Actividades</w:t>
            </w:r>
          </w:p>
        </w:tc>
      </w:tr>
      <w:tr w:rsidR="008321D5" w:rsidRPr="008321D5" w14:paraId="6FEB8210" w14:textId="77777777" w:rsidTr="00004431">
        <w:trPr>
          <w:gridAfter w:val="1"/>
          <w:wAfter w:w="18" w:type="dxa"/>
          <w:trHeight w:val="43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4300B6F8"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D782A41"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55F9B124"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0D8E63"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867" w:type="dxa"/>
            <w:gridSpan w:val="4"/>
            <w:tcBorders>
              <w:top w:val="single" w:sz="4" w:space="0" w:color="auto"/>
              <w:left w:val="nil"/>
              <w:bottom w:val="single" w:sz="4" w:space="0" w:color="auto"/>
              <w:right w:val="single" w:sz="4" w:space="0" w:color="auto"/>
            </w:tcBorders>
            <w:shd w:val="clear" w:color="000000" w:fill="C65911"/>
          </w:tcPr>
          <w:p w14:paraId="0E1C63C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1</w:t>
            </w:r>
          </w:p>
          <w:p w14:paraId="722C8DC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Trimestre</w:t>
            </w:r>
          </w:p>
        </w:tc>
        <w:tc>
          <w:tcPr>
            <w:tcW w:w="849" w:type="dxa"/>
            <w:gridSpan w:val="3"/>
            <w:tcBorders>
              <w:top w:val="single" w:sz="4" w:space="0" w:color="auto"/>
              <w:left w:val="single" w:sz="4" w:space="0" w:color="auto"/>
              <w:bottom w:val="single" w:sz="4" w:space="0" w:color="auto"/>
              <w:right w:val="single" w:sz="4" w:space="0" w:color="auto"/>
            </w:tcBorders>
            <w:shd w:val="clear" w:color="000000" w:fill="C65911"/>
            <w:vAlign w:val="center"/>
            <w:hideMark/>
          </w:tcPr>
          <w:p w14:paraId="3247E5E2"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xml:space="preserve"> 2º Trimestre</w:t>
            </w:r>
          </w:p>
        </w:tc>
        <w:tc>
          <w:tcPr>
            <w:tcW w:w="870" w:type="dxa"/>
            <w:gridSpan w:val="3"/>
            <w:tcBorders>
              <w:top w:val="single" w:sz="4" w:space="0" w:color="auto"/>
              <w:left w:val="nil"/>
              <w:bottom w:val="single" w:sz="4" w:space="0" w:color="auto"/>
              <w:right w:val="single" w:sz="4" w:space="0" w:color="auto"/>
            </w:tcBorders>
            <w:shd w:val="clear" w:color="000000" w:fill="C65911"/>
            <w:vAlign w:val="center"/>
            <w:hideMark/>
          </w:tcPr>
          <w:p w14:paraId="0B4AD9CF"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3º Trimestre</w:t>
            </w:r>
          </w:p>
        </w:tc>
        <w:tc>
          <w:tcPr>
            <w:tcW w:w="960" w:type="dxa"/>
            <w:gridSpan w:val="3"/>
            <w:tcBorders>
              <w:top w:val="single" w:sz="4" w:space="0" w:color="auto"/>
              <w:left w:val="nil"/>
              <w:bottom w:val="single" w:sz="4" w:space="0" w:color="auto"/>
              <w:right w:val="single" w:sz="4" w:space="0" w:color="auto"/>
            </w:tcBorders>
            <w:shd w:val="clear" w:color="000000" w:fill="C65911"/>
          </w:tcPr>
          <w:p w14:paraId="51929158"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4º</w:t>
            </w:r>
          </w:p>
          <w:p w14:paraId="7EDED12E"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roofErr w:type="spellStart"/>
            <w:r w:rsidRPr="008321D5">
              <w:rPr>
                <w:rFonts w:ascii="Calibri" w:eastAsia="Times New Roman" w:hAnsi="Calibri" w:cs="Calibri"/>
                <w:b/>
                <w:bCs/>
                <w:color w:val="000000"/>
                <w:sz w:val="24"/>
                <w:szCs w:val="24"/>
                <w:lang w:val="es-SV" w:eastAsia="es-SV"/>
              </w:rPr>
              <w:t>Trimes</w:t>
            </w:r>
            <w:proofErr w:type="spellEnd"/>
          </w:p>
          <w:p w14:paraId="450BC759" w14:textId="5BDE05DD" w:rsidR="008321D5" w:rsidRPr="008321D5" w:rsidRDefault="00433CD0" w:rsidP="008321D5">
            <w:pPr>
              <w:spacing w:after="0" w:line="276" w:lineRule="auto"/>
              <w:rPr>
                <w:rFonts w:ascii="Calibri" w:eastAsia="Times New Roman" w:hAnsi="Calibri" w:cs="Calibri"/>
                <w:b/>
                <w:bCs/>
                <w:color w:val="000000"/>
                <w:sz w:val="24"/>
                <w:szCs w:val="24"/>
                <w:lang w:val="es-SV" w:eastAsia="es-SV"/>
              </w:rPr>
            </w:pPr>
            <w:proofErr w:type="spellStart"/>
            <w:r w:rsidRPr="008321D5">
              <w:rPr>
                <w:rFonts w:ascii="Calibri" w:eastAsia="Times New Roman" w:hAnsi="Calibri" w:cs="Calibri"/>
                <w:b/>
                <w:bCs/>
                <w:color w:val="000000"/>
                <w:sz w:val="24"/>
                <w:szCs w:val="24"/>
                <w:lang w:val="es-SV" w:eastAsia="es-SV"/>
              </w:rPr>
              <w:t>T</w:t>
            </w:r>
            <w:r w:rsidR="008321D5" w:rsidRPr="008321D5">
              <w:rPr>
                <w:rFonts w:ascii="Calibri" w:eastAsia="Times New Roman" w:hAnsi="Calibri" w:cs="Calibri"/>
                <w:b/>
                <w:bCs/>
                <w:color w:val="000000"/>
                <w:sz w:val="24"/>
                <w:szCs w:val="24"/>
                <w:lang w:val="es-SV" w:eastAsia="es-SV"/>
              </w:rPr>
              <w:t>re</w:t>
            </w:r>
            <w:proofErr w:type="spellEnd"/>
          </w:p>
        </w:tc>
      </w:tr>
      <w:tr w:rsidR="008321D5" w:rsidRPr="008321D5" w14:paraId="7D3D0DC8" w14:textId="77777777" w:rsidTr="00004431">
        <w:trPr>
          <w:trHeight w:val="259"/>
        </w:trPr>
        <w:tc>
          <w:tcPr>
            <w:tcW w:w="170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8E98CC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O.E.2</w:t>
            </w:r>
          </w:p>
          <w:p w14:paraId="72C9CC82" w14:textId="77777777" w:rsidR="008321D5" w:rsidRPr="008321D5" w:rsidRDefault="008321D5" w:rsidP="008321D5">
            <w:pPr>
              <w:spacing w:after="0" w:line="276" w:lineRule="auto"/>
              <w:jc w:val="both"/>
              <w:rPr>
                <w:rFonts w:ascii="Calibri" w:eastAsia="Batang" w:hAnsi="Calibri" w:cs="Calibri"/>
                <w:i/>
                <w:iCs/>
                <w:sz w:val="24"/>
                <w:szCs w:val="24"/>
                <w:lang w:val="es-SV"/>
              </w:rPr>
            </w:pPr>
            <w:r w:rsidRPr="008321D5">
              <w:rPr>
                <w:rFonts w:ascii="Calibri" w:eastAsia="Batang" w:hAnsi="Calibri" w:cs="Calibri"/>
                <w:sz w:val="24"/>
                <w:szCs w:val="24"/>
                <w:lang w:val="es-SV"/>
              </w:rPr>
              <w:t xml:space="preserve">Realizar con eficiencia una adecuad recaudación de las tasas de los contribuyentes, que reciben los servicios de </w:t>
            </w:r>
            <w:r w:rsidRPr="008321D5">
              <w:rPr>
                <w:rFonts w:ascii="Calibri" w:eastAsia="Batang" w:hAnsi="Calibri" w:cs="Calibri"/>
                <w:sz w:val="24"/>
                <w:szCs w:val="24"/>
                <w:lang w:val="es-SV"/>
              </w:rPr>
              <w:lastRenderedPageBreak/>
              <w:t>esta municipalidad e impuestos de negocios y empresas que operan dentro del municipio, mediante el departamento de cuentas corrientes.</w:t>
            </w:r>
          </w:p>
          <w:p w14:paraId="42B795DB"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p>
        </w:tc>
        <w:tc>
          <w:tcPr>
            <w:tcW w:w="155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7FCCB80" w14:textId="77777777"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Batang" w:hAnsi="Calibri" w:cs="Calibri"/>
                <w:sz w:val="24"/>
                <w:szCs w:val="24"/>
                <w:lang w:val="es-SV"/>
              </w:rPr>
              <w:lastRenderedPageBreak/>
              <w:t xml:space="preserve">2.Verificar en 100% el cumplimiento plan de Cuentas Corrientes, mediante instrumentos de </w:t>
            </w:r>
            <w:r w:rsidRPr="008321D5">
              <w:rPr>
                <w:rFonts w:ascii="Calibri" w:eastAsia="Batang" w:hAnsi="Calibri" w:cs="Calibri"/>
                <w:sz w:val="24"/>
                <w:szCs w:val="24"/>
                <w:lang w:val="es-SV"/>
              </w:rPr>
              <w:lastRenderedPageBreak/>
              <w:t>seguimiento pertinentes.</w:t>
            </w:r>
          </w:p>
          <w:p w14:paraId="5817B847"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2105604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bookmarkStart w:id="6" w:name="_Hlk61874162"/>
            <w:r w:rsidRPr="008321D5">
              <w:rPr>
                <w:rFonts w:ascii="Calibri" w:eastAsia="Batang" w:hAnsi="Calibri" w:cs="Calibri"/>
                <w:sz w:val="24"/>
                <w:szCs w:val="24"/>
                <w:lang w:val="es-SV"/>
              </w:rPr>
              <w:lastRenderedPageBreak/>
              <w:t>Realizar acciones en coordinación con cuentas corrientes, verificando constantemente sus problemas y necesidades, brindando posibles soluciones</w:t>
            </w:r>
            <w:bookmarkEnd w:id="6"/>
          </w:p>
        </w:tc>
        <w:tc>
          <w:tcPr>
            <w:tcW w:w="1274" w:type="dxa"/>
            <w:vMerge w:val="restart"/>
            <w:tcBorders>
              <w:top w:val="single" w:sz="4" w:space="0" w:color="auto"/>
              <w:left w:val="nil"/>
              <w:bottom w:val="single" w:sz="4" w:space="0" w:color="auto"/>
              <w:right w:val="single" w:sz="4" w:space="0" w:color="auto"/>
            </w:tcBorders>
            <w:shd w:val="clear" w:color="auto" w:fill="auto"/>
            <w:hideMark/>
          </w:tcPr>
          <w:p w14:paraId="664B2728"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6C2A1F8A"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2708F48F"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xml:space="preserve">Jefe UATM/ cuentas corrientes </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14:paraId="1D9ADC8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E</w:t>
            </w:r>
          </w:p>
          <w:p w14:paraId="590A1070"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2256EC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F</w:t>
            </w:r>
          </w:p>
        </w:tc>
        <w:tc>
          <w:tcPr>
            <w:tcW w:w="2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7BD2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6C1755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6BF461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10F76"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J</w:t>
            </w:r>
          </w:p>
          <w:p w14:paraId="04EB0EAB"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E5FB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J </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A755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 </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3D17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S</w:t>
            </w:r>
          </w:p>
          <w:p w14:paraId="058678E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auto"/>
          </w:tcPr>
          <w:p w14:paraId="12D8E6C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O</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9FDE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N </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DE400"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D</w:t>
            </w:r>
          </w:p>
          <w:p w14:paraId="5190BB7A"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p w14:paraId="38750B3E"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r>
      <w:tr w:rsidR="008321D5" w:rsidRPr="008321D5" w14:paraId="7FA16C41" w14:textId="77777777" w:rsidTr="008321D5">
        <w:trPr>
          <w:trHeight w:val="1288"/>
        </w:trPr>
        <w:tc>
          <w:tcPr>
            <w:tcW w:w="1702" w:type="dxa"/>
            <w:gridSpan w:val="2"/>
            <w:vMerge/>
            <w:tcBorders>
              <w:top w:val="nil"/>
              <w:left w:val="single" w:sz="4" w:space="0" w:color="auto"/>
              <w:bottom w:val="single" w:sz="4" w:space="0" w:color="auto"/>
              <w:right w:val="single" w:sz="4" w:space="0" w:color="auto"/>
            </w:tcBorders>
            <w:shd w:val="clear" w:color="auto" w:fill="auto"/>
            <w:vAlign w:val="center"/>
          </w:tcPr>
          <w:p w14:paraId="2A469DB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1559" w:type="dxa"/>
            <w:gridSpan w:val="2"/>
            <w:vMerge/>
            <w:tcBorders>
              <w:top w:val="nil"/>
              <w:left w:val="single" w:sz="4" w:space="0" w:color="auto"/>
              <w:bottom w:val="single" w:sz="4" w:space="0" w:color="auto"/>
              <w:right w:val="single" w:sz="4" w:space="0" w:color="auto"/>
            </w:tcBorders>
            <w:shd w:val="clear" w:color="auto" w:fill="auto"/>
            <w:vAlign w:val="center"/>
          </w:tcPr>
          <w:p w14:paraId="721CD988"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268" w:type="dxa"/>
            <w:gridSpan w:val="2"/>
            <w:vMerge/>
            <w:tcBorders>
              <w:top w:val="single" w:sz="4" w:space="0" w:color="auto"/>
              <w:left w:val="nil"/>
              <w:bottom w:val="single" w:sz="4" w:space="0" w:color="auto"/>
              <w:right w:val="single" w:sz="4" w:space="0" w:color="auto"/>
            </w:tcBorders>
            <w:shd w:val="clear" w:color="auto" w:fill="auto"/>
            <w:vAlign w:val="center"/>
          </w:tcPr>
          <w:p w14:paraId="57D219C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274" w:type="dxa"/>
            <w:vMerge/>
            <w:tcBorders>
              <w:top w:val="single" w:sz="4" w:space="0" w:color="auto"/>
              <w:left w:val="nil"/>
              <w:bottom w:val="single" w:sz="4" w:space="0" w:color="auto"/>
              <w:right w:val="single" w:sz="4" w:space="0" w:color="auto"/>
            </w:tcBorders>
            <w:shd w:val="clear" w:color="auto" w:fill="auto"/>
          </w:tcPr>
          <w:p w14:paraId="32332249"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85" w:type="dxa"/>
            <w:tcBorders>
              <w:top w:val="single" w:sz="4" w:space="0" w:color="auto"/>
              <w:left w:val="nil"/>
              <w:bottom w:val="single" w:sz="4" w:space="0" w:color="auto"/>
              <w:right w:val="single" w:sz="4" w:space="0" w:color="auto"/>
            </w:tcBorders>
            <w:shd w:val="clear" w:color="auto" w:fill="44546A"/>
            <w:noWrap/>
            <w:vAlign w:val="bottom"/>
          </w:tcPr>
          <w:p w14:paraId="6EB7193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4" w:type="dxa"/>
            <w:tcBorders>
              <w:top w:val="single" w:sz="4" w:space="0" w:color="auto"/>
              <w:left w:val="single" w:sz="4" w:space="0" w:color="auto"/>
              <w:bottom w:val="single" w:sz="4" w:space="0" w:color="auto"/>
              <w:right w:val="single" w:sz="4" w:space="0" w:color="auto"/>
            </w:tcBorders>
            <w:shd w:val="clear" w:color="auto" w:fill="44546A"/>
          </w:tcPr>
          <w:p w14:paraId="014E625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8"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tcPr>
          <w:p w14:paraId="3720637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7095030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1FA31D2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4FA35988"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48AE9ED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6E11195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2105FA0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7D555C5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4EC5781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tcPr>
          <w:p w14:paraId="089CBA3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r>
      <w:tr w:rsidR="008321D5" w:rsidRPr="008321D5" w14:paraId="1FB68C7B" w14:textId="77777777" w:rsidTr="008321D5">
        <w:trPr>
          <w:trHeight w:val="2346"/>
        </w:trPr>
        <w:tc>
          <w:tcPr>
            <w:tcW w:w="1702" w:type="dxa"/>
            <w:gridSpan w:val="2"/>
            <w:vMerge/>
            <w:tcBorders>
              <w:top w:val="nil"/>
              <w:left w:val="single" w:sz="4" w:space="0" w:color="auto"/>
              <w:bottom w:val="single" w:sz="4" w:space="0" w:color="auto"/>
              <w:right w:val="single" w:sz="4" w:space="0" w:color="auto"/>
            </w:tcBorders>
            <w:vAlign w:val="center"/>
            <w:hideMark/>
          </w:tcPr>
          <w:p w14:paraId="6EC2FF5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9CB4F1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17A67AD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Batang" w:hAnsi="Calibri" w:cs="Calibri"/>
                <w:sz w:val="24"/>
                <w:szCs w:val="24"/>
                <w:lang w:val="es-SV"/>
              </w:rPr>
              <w:t>Desarrollar reuniones de seguimiento del plan operativo anual</w:t>
            </w:r>
          </w:p>
        </w:tc>
        <w:tc>
          <w:tcPr>
            <w:tcW w:w="1274" w:type="dxa"/>
            <w:tcBorders>
              <w:top w:val="single" w:sz="4" w:space="0" w:color="auto"/>
              <w:left w:val="nil"/>
              <w:bottom w:val="single" w:sz="4" w:space="0" w:color="auto"/>
              <w:right w:val="single" w:sz="4" w:space="0" w:color="auto"/>
            </w:tcBorders>
            <w:shd w:val="clear" w:color="auto" w:fill="auto"/>
            <w:hideMark/>
          </w:tcPr>
          <w:p w14:paraId="68C2DD72"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16B654BB"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 cuentas corrientes</w:t>
            </w:r>
          </w:p>
        </w:tc>
        <w:tc>
          <w:tcPr>
            <w:tcW w:w="285" w:type="dxa"/>
            <w:tcBorders>
              <w:top w:val="nil"/>
              <w:left w:val="nil"/>
              <w:bottom w:val="single" w:sz="4" w:space="0" w:color="auto"/>
              <w:right w:val="single" w:sz="4" w:space="0" w:color="auto"/>
            </w:tcBorders>
            <w:shd w:val="clear" w:color="auto" w:fill="44546A"/>
            <w:noWrap/>
            <w:vAlign w:val="bottom"/>
            <w:hideMark/>
          </w:tcPr>
          <w:p w14:paraId="6BDD362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4" w:type="dxa"/>
            <w:tcBorders>
              <w:top w:val="single" w:sz="4" w:space="0" w:color="auto"/>
              <w:left w:val="nil"/>
              <w:bottom w:val="single" w:sz="4" w:space="0" w:color="auto"/>
              <w:right w:val="single" w:sz="4" w:space="0" w:color="auto"/>
            </w:tcBorders>
            <w:shd w:val="clear" w:color="auto" w:fill="44546A"/>
          </w:tcPr>
          <w:p w14:paraId="2072E35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8"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728929F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131CF2D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589D7F8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D31E17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6DA45FE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55FF5B6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4061A93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7DA5DBC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5EEC521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B16AB4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r>
      <w:tr w:rsidR="008321D5" w:rsidRPr="008321D5" w14:paraId="34D160E3" w14:textId="77777777" w:rsidTr="008321D5">
        <w:trPr>
          <w:trHeight w:val="2526"/>
        </w:trPr>
        <w:tc>
          <w:tcPr>
            <w:tcW w:w="1702" w:type="dxa"/>
            <w:gridSpan w:val="2"/>
            <w:vMerge/>
            <w:tcBorders>
              <w:top w:val="nil"/>
              <w:left w:val="single" w:sz="4" w:space="0" w:color="auto"/>
              <w:bottom w:val="single" w:sz="4" w:space="0" w:color="auto"/>
              <w:right w:val="single" w:sz="4" w:space="0" w:color="auto"/>
            </w:tcBorders>
            <w:vAlign w:val="center"/>
            <w:hideMark/>
          </w:tcPr>
          <w:p w14:paraId="3938068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35602E15"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D4B3D2"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r w:rsidRPr="008321D5">
              <w:rPr>
                <w:rFonts w:ascii="Calibri" w:eastAsia="Batang" w:hAnsi="Calibri" w:cs="Calibri"/>
                <w:sz w:val="24"/>
                <w:szCs w:val="24"/>
                <w:lang w:val="es-SV"/>
              </w:rPr>
              <w:t>Tomar decesiones en conjunto sobre planes y acciones a ejecutar</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0C03511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 cuentas corrientes</w:t>
            </w:r>
          </w:p>
          <w:p w14:paraId="764B867F"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p w14:paraId="4A73A27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p w14:paraId="512D3BB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5" w:type="dxa"/>
            <w:tcBorders>
              <w:top w:val="nil"/>
              <w:left w:val="nil"/>
              <w:bottom w:val="single" w:sz="4" w:space="0" w:color="auto"/>
              <w:right w:val="single" w:sz="4" w:space="0" w:color="auto"/>
            </w:tcBorders>
            <w:shd w:val="clear" w:color="auto" w:fill="44546A"/>
            <w:vAlign w:val="center"/>
            <w:hideMark/>
          </w:tcPr>
          <w:p w14:paraId="4F5814E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4" w:type="dxa"/>
            <w:tcBorders>
              <w:top w:val="single" w:sz="4" w:space="0" w:color="auto"/>
              <w:left w:val="nil"/>
              <w:bottom w:val="single" w:sz="4" w:space="0" w:color="auto"/>
              <w:right w:val="single" w:sz="4" w:space="0" w:color="auto"/>
            </w:tcBorders>
            <w:shd w:val="clear" w:color="auto" w:fill="44546A"/>
          </w:tcPr>
          <w:p w14:paraId="0126915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98"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3FA2DC59"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65EC141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2CCB2F17"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09DA477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15F39BD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3DAE15C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5A86D74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01FE748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19C9F4F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73C7032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r>
      <w:tr w:rsidR="008321D5" w:rsidRPr="008321D5" w14:paraId="3E07F949" w14:textId="77777777" w:rsidTr="008321D5">
        <w:trPr>
          <w:trHeight w:val="1683"/>
        </w:trPr>
        <w:tc>
          <w:tcPr>
            <w:tcW w:w="1702" w:type="dxa"/>
            <w:gridSpan w:val="2"/>
            <w:vMerge/>
            <w:tcBorders>
              <w:top w:val="nil"/>
              <w:left w:val="single" w:sz="4" w:space="0" w:color="auto"/>
              <w:bottom w:val="single" w:sz="4" w:space="0" w:color="auto"/>
              <w:right w:val="single" w:sz="4" w:space="0" w:color="auto"/>
            </w:tcBorders>
            <w:vAlign w:val="center"/>
            <w:hideMark/>
          </w:tcPr>
          <w:p w14:paraId="5F7EBD67"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C350990"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268" w:type="dxa"/>
            <w:gridSpan w:val="2"/>
            <w:tcBorders>
              <w:top w:val="single" w:sz="4" w:space="0" w:color="auto"/>
              <w:left w:val="nil"/>
              <w:bottom w:val="single" w:sz="4" w:space="0" w:color="auto"/>
              <w:right w:val="single" w:sz="4" w:space="0" w:color="auto"/>
            </w:tcBorders>
            <w:shd w:val="clear" w:color="auto" w:fill="auto"/>
            <w:vAlign w:val="bottom"/>
            <w:hideMark/>
          </w:tcPr>
          <w:p w14:paraId="39BC976E" w14:textId="77777777"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Batang" w:hAnsi="Calibri" w:cs="Calibri"/>
                <w:sz w:val="24"/>
                <w:szCs w:val="24"/>
                <w:lang w:val="es-SV"/>
              </w:rPr>
              <w:t xml:space="preserve"> Realizar evaluación del Plan Operativo Anual al finalizar el año.</w:t>
            </w:r>
          </w:p>
          <w:p w14:paraId="130A20B2"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p>
          <w:p w14:paraId="0694F5F4"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p>
          <w:p w14:paraId="1BAC4857"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3B5FFC0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 cuentas corrientes</w:t>
            </w:r>
          </w:p>
          <w:p w14:paraId="6C53C0B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p w14:paraId="64157DE7"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5" w:type="dxa"/>
            <w:tcBorders>
              <w:top w:val="nil"/>
              <w:left w:val="nil"/>
              <w:bottom w:val="single" w:sz="4" w:space="0" w:color="auto"/>
              <w:right w:val="single" w:sz="4" w:space="0" w:color="auto"/>
            </w:tcBorders>
            <w:shd w:val="clear" w:color="auto" w:fill="FFFFFF"/>
            <w:noWrap/>
            <w:vAlign w:val="bottom"/>
            <w:hideMark/>
          </w:tcPr>
          <w:p w14:paraId="278BFB2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4" w:type="dxa"/>
            <w:tcBorders>
              <w:top w:val="single" w:sz="4" w:space="0" w:color="auto"/>
              <w:left w:val="nil"/>
              <w:bottom w:val="single" w:sz="4" w:space="0" w:color="auto"/>
              <w:right w:val="single" w:sz="4" w:space="0" w:color="auto"/>
            </w:tcBorders>
            <w:shd w:val="clear" w:color="auto" w:fill="FFFFFF"/>
          </w:tcPr>
          <w:p w14:paraId="402E16A0"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98"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4326D8B5"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45476C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75CFCF7"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45617FA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6BD1B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58FFFE"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50619B0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FFFFFF"/>
          </w:tcPr>
          <w:p w14:paraId="4B860B3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69912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1CF354C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r>
    </w:tbl>
    <w:p w14:paraId="52F338B0" w14:textId="77777777" w:rsidR="008321D5" w:rsidRPr="008321D5" w:rsidRDefault="008321D5" w:rsidP="008321D5">
      <w:pPr>
        <w:tabs>
          <w:tab w:val="left" w:pos="2175"/>
        </w:tabs>
        <w:spacing w:line="360" w:lineRule="auto"/>
        <w:jc w:val="both"/>
        <w:rPr>
          <w:rFonts w:ascii="Calibri" w:eastAsia="Calibri" w:hAnsi="Calibri" w:cs="Times New Roman"/>
          <w:sz w:val="24"/>
          <w:szCs w:val="24"/>
          <w:lang w:val="es-SV"/>
        </w:rPr>
      </w:pPr>
    </w:p>
    <w:tbl>
      <w:tblPr>
        <w:tblW w:w="10367" w:type="dxa"/>
        <w:tblInd w:w="-856" w:type="dxa"/>
        <w:tblLayout w:type="fixed"/>
        <w:tblCellMar>
          <w:left w:w="70" w:type="dxa"/>
          <w:right w:w="70" w:type="dxa"/>
        </w:tblCellMar>
        <w:tblLook w:val="04A0" w:firstRow="1" w:lastRow="0" w:firstColumn="1" w:lastColumn="0" w:noHBand="0" w:noVBand="1"/>
      </w:tblPr>
      <w:tblGrid>
        <w:gridCol w:w="1702"/>
        <w:gridCol w:w="1701"/>
        <w:gridCol w:w="2126"/>
        <w:gridCol w:w="1274"/>
        <w:gridCol w:w="265"/>
        <w:gridCol w:w="304"/>
        <w:gridCol w:w="298"/>
        <w:gridCol w:w="283"/>
        <w:gridCol w:w="283"/>
        <w:gridCol w:w="283"/>
        <w:gridCol w:w="259"/>
        <w:gridCol w:w="293"/>
        <w:gridCol w:w="318"/>
        <w:gridCol w:w="393"/>
        <w:gridCol w:w="283"/>
        <w:gridCol w:w="284"/>
        <w:gridCol w:w="18"/>
      </w:tblGrid>
      <w:tr w:rsidR="008321D5" w:rsidRPr="008321D5" w14:paraId="59A42A7B" w14:textId="77777777" w:rsidTr="00004431">
        <w:trPr>
          <w:gridAfter w:val="1"/>
          <w:wAfter w:w="18" w:type="dxa"/>
          <w:trHeight w:val="28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D2A99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xml:space="preserve">Objetivo </w:t>
            </w:r>
            <w:r w:rsidRPr="008321D5">
              <w:rPr>
                <w:rFonts w:ascii="Calibri" w:eastAsia="Times New Roman" w:hAnsi="Calibri" w:cs="Calibri"/>
                <w:b/>
                <w:bCs/>
                <w:color w:val="000000"/>
                <w:sz w:val="24"/>
                <w:szCs w:val="24"/>
                <w:lang w:val="es-SV" w:eastAsia="es-SV"/>
              </w:rPr>
              <w:br/>
              <w:t>Especifico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7C167D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Meta</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4B084"/>
            <w:vAlign w:val="center"/>
            <w:hideMark/>
          </w:tcPr>
          <w:p w14:paraId="61B9765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Actividades</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4B084"/>
            <w:hideMark/>
          </w:tcPr>
          <w:p w14:paraId="22FE2CF8"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xml:space="preserve">Coordinación / </w:t>
            </w:r>
            <w:r w:rsidRPr="008321D5">
              <w:rPr>
                <w:rFonts w:ascii="Calibri" w:eastAsia="Times New Roman" w:hAnsi="Calibri" w:cs="Calibri"/>
                <w:b/>
                <w:bCs/>
                <w:color w:val="000000"/>
                <w:sz w:val="24"/>
                <w:szCs w:val="24"/>
                <w:lang w:val="es-SV" w:eastAsia="es-SV"/>
              </w:rPr>
              <w:lastRenderedPageBreak/>
              <w:t>Responsable</w:t>
            </w:r>
          </w:p>
        </w:tc>
        <w:tc>
          <w:tcPr>
            <w:tcW w:w="3546" w:type="dxa"/>
            <w:gridSpan w:val="12"/>
            <w:tcBorders>
              <w:top w:val="single" w:sz="4" w:space="0" w:color="auto"/>
              <w:left w:val="nil"/>
              <w:bottom w:val="single" w:sz="4" w:space="0" w:color="auto"/>
              <w:right w:val="single" w:sz="4" w:space="0" w:color="auto"/>
            </w:tcBorders>
            <w:shd w:val="clear" w:color="000000" w:fill="F4B084"/>
          </w:tcPr>
          <w:p w14:paraId="0C0FEA8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lastRenderedPageBreak/>
              <w:t>Programación Mensual de Actividades</w:t>
            </w:r>
          </w:p>
        </w:tc>
      </w:tr>
      <w:tr w:rsidR="008321D5" w:rsidRPr="008321D5" w14:paraId="2D1B2135" w14:textId="77777777" w:rsidTr="00004431">
        <w:trPr>
          <w:gridAfter w:val="1"/>
          <w:wAfter w:w="18" w:type="dxa"/>
          <w:trHeight w:val="43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9FEA5CD"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2B5948"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0CCE49"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952AA07"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c>
          <w:tcPr>
            <w:tcW w:w="867" w:type="dxa"/>
            <w:gridSpan w:val="3"/>
            <w:tcBorders>
              <w:top w:val="single" w:sz="4" w:space="0" w:color="auto"/>
              <w:left w:val="nil"/>
              <w:bottom w:val="single" w:sz="4" w:space="0" w:color="auto"/>
              <w:right w:val="single" w:sz="4" w:space="0" w:color="auto"/>
            </w:tcBorders>
            <w:shd w:val="clear" w:color="000000" w:fill="C65911"/>
          </w:tcPr>
          <w:p w14:paraId="43518A6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1</w:t>
            </w:r>
          </w:p>
          <w:p w14:paraId="2A37BD0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Trimestre</w:t>
            </w:r>
          </w:p>
        </w:tc>
        <w:tc>
          <w:tcPr>
            <w:tcW w:w="849" w:type="dxa"/>
            <w:gridSpan w:val="3"/>
            <w:tcBorders>
              <w:top w:val="single" w:sz="4" w:space="0" w:color="auto"/>
              <w:left w:val="single" w:sz="4" w:space="0" w:color="auto"/>
              <w:bottom w:val="single" w:sz="4" w:space="0" w:color="auto"/>
              <w:right w:val="single" w:sz="4" w:space="0" w:color="auto"/>
            </w:tcBorders>
            <w:shd w:val="clear" w:color="000000" w:fill="C65911"/>
            <w:vAlign w:val="center"/>
            <w:hideMark/>
          </w:tcPr>
          <w:p w14:paraId="375AA78E"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xml:space="preserve"> 2º Trimestre</w:t>
            </w:r>
          </w:p>
        </w:tc>
        <w:tc>
          <w:tcPr>
            <w:tcW w:w="870" w:type="dxa"/>
            <w:gridSpan w:val="3"/>
            <w:tcBorders>
              <w:top w:val="single" w:sz="4" w:space="0" w:color="auto"/>
              <w:left w:val="nil"/>
              <w:bottom w:val="single" w:sz="4" w:space="0" w:color="auto"/>
              <w:right w:val="single" w:sz="4" w:space="0" w:color="auto"/>
            </w:tcBorders>
            <w:shd w:val="clear" w:color="000000" w:fill="C65911"/>
            <w:vAlign w:val="center"/>
            <w:hideMark/>
          </w:tcPr>
          <w:p w14:paraId="2BDAC469"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3º Trimestre</w:t>
            </w:r>
          </w:p>
        </w:tc>
        <w:tc>
          <w:tcPr>
            <w:tcW w:w="960" w:type="dxa"/>
            <w:gridSpan w:val="3"/>
            <w:tcBorders>
              <w:top w:val="single" w:sz="4" w:space="0" w:color="auto"/>
              <w:left w:val="nil"/>
              <w:bottom w:val="single" w:sz="4" w:space="0" w:color="auto"/>
              <w:right w:val="single" w:sz="4" w:space="0" w:color="auto"/>
            </w:tcBorders>
            <w:shd w:val="clear" w:color="000000" w:fill="C65911"/>
          </w:tcPr>
          <w:p w14:paraId="02ADB11D"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4º</w:t>
            </w:r>
          </w:p>
          <w:p w14:paraId="5C704527"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roofErr w:type="spellStart"/>
            <w:r w:rsidRPr="008321D5">
              <w:rPr>
                <w:rFonts w:ascii="Calibri" w:eastAsia="Times New Roman" w:hAnsi="Calibri" w:cs="Calibri"/>
                <w:b/>
                <w:bCs/>
                <w:color w:val="000000"/>
                <w:sz w:val="24"/>
                <w:szCs w:val="24"/>
                <w:lang w:val="es-SV" w:eastAsia="es-SV"/>
              </w:rPr>
              <w:t>Trimes</w:t>
            </w:r>
            <w:proofErr w:type="spellEnd"/>
          </w:p>
          <w:p w14:paraId="5A19DC09"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roofErr w:type="spellStart"/>
            <w:r w:rsidRPr="008321D5">
              <w:rPr>
                <w:rFonts w:ascii="Calibri" w:eastAsia="Times New Roman" w:hAnsi="Calibri" w:cs="Calibri"/>
                <w:b/>
                <w:bCs/>
                <w:color w:val="000000"/>
                <w:sz w:val="24"/>
                <w:szCs w:val="24"/>
                <w:lang w:val="es-SV" w:eastAsia="es-SV"/>
              </w:rPr>
              <w:t>tre</w:t>
            </w:r>
            <w:proofErr w:type="spellEnd"/>
          </w:p>
        </w:tc>
      </w:tr>
      <w:tr w:rsidR="008321D5" w:rsidRPr="008321D5" w14:paraId="691BB708" w14:textId="77777777" w:rsidTr="00004431">
        <w:trPr>
          <w:trHeight w:val="352"/>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04D5C33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O.E.3</w:t>
            </w:r>
          </w:p>
          <w:p w14:paraId="17AF3ACD" w14:textId="77777777"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Batang" w:hAnsi="Calibri" w:cs="Calibri"/>
                <w:sz w:val="24"/>
                <w:szCs w:val="24"/>
                <w:lang w:val="es-SV"/>
              </w:rPr>
              <w:t>Incrementar mediante</w:t>
            </w:r>
            <w:r w:rsidRPr="008321D5">
              <w:rPr>
                <w:rFonts w:ascii="Calibri" w:eastAsia="Batang" w:hAnsi="Calibri" w:cs="Calibri"/>
                <w:i/>
                <w:iCs/>
                <w:sz w:val="24"/>
                <w:szCs w:val="24"/>
                <w:lang w:val="es-SV"/>
              </w:rPr>
              <w:t xml:space="preserve"> el departamento de Recuperación de Mora</w:t>
            </w:r>
            <w:r w:rsidRPr="008321D5">
              <w:rPr>
                <w:rFonts w:ascii="Calibri" w:eastAsia="Batang" w:hAnsi="Calibri" w:cs="Calibri"/>
                <w:sz w:val="24"/>
                <w:szCs w:val="24"/>
                <w:lang w:val="es-SV"/>
              </w:rPr>
              <w:t xml:space="preserve">, los ingresos propios provenientes de los tributos, con el fin de asegurar el pago oportuno de los servicios prestados a los contribuyentes; aplicando eficientemente los instrumentos </w:t>
            </w:r>
            <w:r w:rsidRPr="008321D5">
              <w:rPr>
                <w:rFonts w:ascii="Calibri" w:eastAsia="Batang" w:hAnsi="Calibri" w:cs="Calibri"/>
                <w:sz w:val="24"/>
                <w:szCs w:val="24"/>
                <w:lang w:val="es-SV"/>
              </w:rPr>
              <w:lastRenderedPageBreak/>
              <w:t>que permitan la recuperación de la mora y la fiscalización.</w:t>
            </w:r>
          </w:p>
          <w:p w14:paraId="386F7CD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p w14:paraId="281486E4" w14:textId="77777777" w:rsidR="008321D5" w:rsidRPr="008321D5" w:rsidRDefault="008321D5" w:rsidP="008321D5">
            <w:pPr>
              <w:spacing w:after="0" w:line="276" w:lineRule="auto"/>
              <w:jc w:val="center"/>
              <w:rPr>
                <w:rFonts w:ascii="Calibri" w:eastAsia="Batang" w:hAnsi="Calibri" w:cs="Calibri"/>
                <w:sz w:val="24"/>
                <w:szCs w:val="24"/>
                <w:lang w:val="es-SV"/>
              </w:rPr>
            </w:pPr>
            <w:r w:rsidRPr="008321D5">
              <w:rPr>
                <w:rFonts w:ascii="Calibri" w:eastAsia="Batang" w:hAnsi="Calibri" w:cs="Calibri"/>
                <w:sz w:val="24"/>
                <w:szCs w:val="24"/>
                <w:lang w:val="es-SV"/>
              </w:rPr>
              <w:t xml:space="preserve"> </w:t>
            </w:r>
          </w:p>
          <w:p w14:paraId="3687A34F"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0D64F" w14:textId="6B767D4A"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Times New Roman" w:hAnsi="Calibri" w:cs="Calibri"/>
                <w:color w:val="000000"/>
                <w:sz w:val="24"/>
                <w:szCs w:val="24"/>
                <w:lang w:val="es-SV" w:eastAsia="es-SV"/>
              </w:rPr>
              <w:lastRenderedPageBreak/>
              <w:t xml:space="preserve">3- </w:t>
            </w:r>
            <w:r w:rsidRPr="008321D5">
              <w:rPr>
                <w:rFonts w:ascii="Calibri" w:eastAsia="Batang" w:hAnsi="Calibri" w:cs="Calibri"/>
                <w:sz w:val="24"/>
                <w:szCs w:val="24"/>
                <w:lang w:val="es-SV"/>
              </w:rPr>
              <w:t xml:space="preserve">Velar en un 100% el </w:t>
            </w:r>
            <w:r w:rsidR="00F276FC" w:rsidRPr="008321D5">
              <w:rPr>
                <w:rFonts w:ascii="Calibri" w:eastAsia="Batang" w:hAnsi="Calibri" w:cs="Calibri"/>
                <w:sz w:val="24"/>
                <w:szCs w:val="24"/>
                <w:lang w:val="es-SV"/>
              </w:rPr>
              <w:t>cumplimiento del</w:t>
            </w:r>
            <w:r w:rsidRPr="008321D5">
              <w:rPr>
                <w:rFonts w:ascii="Calibri" w:eastAsia="Batang" w:hAnsi="Calibri" w:cs="Calibri"/>
                <w:sz w:val="24"/>
                <w:szCs w:val="24"/>
                <w:lang w:val="es-SV"/>
              </w:rPr>
              <w:t xml:space="preserve"> plan de Recuperación de </w:t>
            </w:r>
            <w:r w:rsidR="00F276FC" w:rsidRPr="008321D5">
              <w:rPr>
                <w:rFonts w:ascii="Calibri" w:eastAsia="Batang" w:hAnsi="Calibri" w:cs="Calibri"/>
                <w:sz w:val="24"/>
                <w:szCs w:val="24"/>
                <w:lang w:val="es-SV"/>
              </w:rPr>
              <w:t>Mora mediante</w:t>
            </w:r>
            <w:r w:rsidRPr="008321D5">
              <w:rPr>
                <w:rFonts w:ascii="Calibri" w:eastAsia="Batang" w:hAnsi="Calibri" w:cs="Calibri"/>
                <w:sz w:val="24"/>
                <w:szCs w:val="24"/>
                <w:lang w:val="es-SV"/>
              </w:rPr>
              <w:t xml:space="preserve"> instrumentos de seguimiento pertinentes.</w:t>
            </w:r>
          </w:p>
          <w:p w14:paraId="2B7A488D"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E1760" w14:textId="77777777"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Batang" w:hAnsi="Calibri" w:cs="Calibri"/>
                <w:sz w:val="24"/>
                <w:szCs w:val="24"/>
                <w:lang w:val="es-SV"/>
              </w:rPr>
              <w:t>Realizar acciones en coordinación con Recuperación de Mora, verificando constantemente sus problemas y necesidades, brindando posibles soluciones.</w:t>
            </w:r>
          </w:p>
          <w:p w14:paraId="221382A9"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85D7E"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p w14:paraId="47778B48"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 Mora</w:t>
            </w:r>
          </w:p>
        </w:tc>
        <w:tc>
          <w:tcPr>
            <w:tcW w:w="265" w:type="dxa"/>
            <w:tcBorders>
              <w:top w:val="single" w:sz="4" w:space="0" w:color="auto"/>
              <w:left w:val="nil"/>
              <w:bottom w:val="single" w:sz="4" w:space="0" w:color="auto"/>
              <w:right w:val="single" w:sz="4" w:space="0" w:color="auto"/>
            </w:tcBorders>
            <w:shd w:val="clear" w:color="auto" w:fill="auto"/>
            <w:noWrap/>
            <w:vAlign w:val="bottom"/>
            <w:hideMark/>
          </w:tcPr>
          <w:p w14:paraId="5027213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E </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831656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F</w:t>
            </w: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C5CB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74D9DB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7A8490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M</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65967"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J</w:t>
            </w:r>
          </w:p>
          <w:p w14:paraId="24A07F63"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D0E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J </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31DB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A </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8CF5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S</w:t>
            </w:r>
          </w:p>
          <w:p w14:paraId="1587748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auto"/>
          </w:tcPr>
          <w:p w14:paraId="088F42A8"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O</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CDD0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N </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93A80"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D</w:t>
            </w:r>
          </w:p>
          <w:p w14:paraId="4A06273A" w14:textId="77777777" w:rsidR="008321D5" w:rsidRPr="008321D5" w:rsidRDefault="008321D5" w:rsidP="008321D5">
            <w:pPr>
              <w:spacing w:after="0" w:line="276" w:lineRule="auto"/>
              <w:rPr>
                <w:rFonts w:ascii="Calibri" w:eastAsia="Times New Roman" w:hAnsi="Calibri" w:cs="Calibri"/>
                <w:b/>
                <w:bCs/>
                <w:color w:val="000000"/>
                <w:sz w:val="24"/>
                <w:szCs w:val="24"/>
                <w:lang w:val="es-SV" w:eastAsia="es-SV"/>
              </w:rPr>
            </w:pPr>
          </w:p>
        </w:tc>
      </w:tr>
      <w:tr w:rsidR="008321D5" w:rsidRPr="008321D5" w14:paraId="27327E91" w14:textId="77777777" w:rsidTr="008321D5">
        <w:trPr>
          <w:trHeight w:val="1945"/>
        </w:trPr>
        <w:tc>
          <w:tcPr>
            <w:tcW w:w="1702" w:type="dxa"/>
            <w:vMerge/>
            <w:tcBorders>
              <w:top w:val="nil"/>
              <w:left w:val="single" w:sz="4" w:space="0" w:color="auto"/>
              <w:bottom w:val="single" w:sz="4" w:space="0" w:color="auto"/>
              <w:right w:val="single" w:sz="4" w:space="0" w:color="auto"/>
            </w:tcBorders>
            <w:shd w:val="clear" w:color="auto" w:fill="auto"/>
            <w:vAlign w:val="center"/>
          </w:tcPr>
          <w:p w14:paraId="67499B6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DA9A2E"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9843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274" w:type="dxa"/>
            <w:vMerge/>
            <w:tcBorders>
              <w:top w:val="single" w:sz="4" w:space="0" w:color="auto"/>
              <w:left w:val="single" w:sz="4" w:space="0" w:color="auto"/>
              <w:bottom w:val="single" w:sz="4" w:space="0" w:color="auto"/>
              <w:right w:val="single" w:sz="4" w:space="0" w:color="auto"/>
            </w:tcBorders>
            <w:shd w:val="clear" w:color="auto" w:fill="auto"/>
          </w:tcPr>
          <w:p w14:paraId="03312F76"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p>
        </w:tc>
        <w:tc>
          <w:tcPr>
            <w:tcW w:w="265" w:type="dxa"/>
            <w:tcBorders>
              <w:top w:val="single" w:sz="4" w:space="0" w:color="auto"/>
              <w:left w:val="nil"/>
              <w:bottom w:val="single" w:sz="4" w:space="0" w:color="auto"/>
              <w:right w:val="single" w:sz="4" w:space="0" w:color="auto"/>
            </w:tcBorders>
            <w:shd w:val="clear" w:color="auto" w:fill="44546A"/>
            <w:noWrap/>
            <w:vAlign w:val="bottom"/>
          </w:tcPr>
          <w:p w14:paraId="10F66550"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304" w:type="dxa"/>
            <w:tcBorders>
              <w:top w:val="single" w:sz="4" w:space="0" w:color="auto"/>
              <w:left w:val="single" w:sz="4" w:space="0" w:color="auto"/>
              <w:bottom w:val="single" w:sz="4" w:space="0" w:color="auto"/>
              <w:right w:val="single" w:sz="4" w:space="0" w:color="auto"/>
            </w:tcBorders>
            <w:shd w:val="clear" w:color="auto" w:fill="44546A"/>
          </w:tcPr>
          <w:p w14:paraId="57995E5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31C4395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4FD9B33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6DBD770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188B77B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397DA32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23E8843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2A259158"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7E45A28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5077F7E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tcPr>
          <w:p w14:paraId="256ED01C"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r>
      <w:tr w:rsidR="008321D5" w:rsidRPr="008321D5" w14:paraId="2970623B" w14:textId="77777777" w:rsidTr="008321D5">
        <w:trPr>
          <w:trHeight w:val="1610"/>
        </w:trPr>
        <w:tc>
          <w:tcPr>
            <w:tcW w:w="1702" w:type="dxa"/>
            <w:vMerge/>
            <w:tcBorders>
              <w:top w:val="nil"/>
              <w:left w:val="single" w:sz="4" w:space="0" w:color="auto"/>
              <w:bottom w:val="single" w:sz="4" w:space="0" w:color="auto"/>
              <w:right w:val="single" w:sz="4" w:space="0" w:color="auto"/>
            </w:tcBorders>
            <w:vAlign w:val="center"/>
            <w:hideMark/>
          </w:tcPr>
          <w:p w14:paraId="572E439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14:paraId="24E3B33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E7FF9"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Batang" w:hAnsi="Calibri" w:cs="Calibri"/>
                <w:sz w:val="24"/>
                <w:szCs w:val="24"/>
                <w:lang w:val="es-SV"/>
              </w:rPr>
              <w:t>Desarrollar reuniones de seguimiento del plan operativo anual</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A604222" w14:textId="77777777" w:rsidR="008321D5" w:rsidRPr="008321D5" w:rsidRDefault="008321D5" w:rsidP="008321D5">
            <w:pPr>
              <w:spacing w:after="0" w:line="276" w:lineRule="auto"/>
              <w:jc w:val="center"/>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Jefe UATM/ Mora</w:t>
            </w:r>
          </w:p>
        </w:tc>
        <w:tc>
          <w:tcPr>
            <w:tcW w:w="265" w:type="dxa"/>
            <w:tcBorders>
              <w:top w:val="nil"/>
              <w:left w:val="nil"/>
              <w:bottom w:val="single" w:sz="4" w:space="0" w:color="auto"/>
              <w:right w:val="single" w:sz="4" w:space="0" w:color="auto"/>
            </w:tcBorders>
            <w:shd w:val="clear" w:color="auto" w:fill="44546A"/>
            <w:noWrap/>
            <w:vAlign w:val="bottom"/>
            <w:hideMark/>
          </w:tcPr>
          <w:p w14:paraId="79D5E18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4" w:type="dxa"/>
            <w:tcBorders>
              <w:top w:val="single" w:sz="4" w:space="0" w:color="auto"/>
              <w:left w:val="nil"/>
              <w:bottom w:val="single" w:sz="4" w:space="0" w:color="auto"/>
              <w:right w:val="single" w:sz="4" w:space="0" w:color="auto"/>
            </w:tcBorders>
            <w:shd w:val="clear" w:color="auto" w:fill="44546A"/>
          </w:tcPr>
          <w:p w14:paraId="1D3AB7D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70AB6FD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7BEFA3C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336A637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13763D7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3A2106C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00CCBA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5ED2EE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172CB24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8C0124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6B8A086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SV" w:eastAsia="es-SV"/>
              </w:rPr>
            </w:pPr>
            <w:r w:rsidRPr="008321D5">
              <w:rPr>
                <w:rFonts w:ascii="Calibri" w:eastAsia="Times New Roman" w:hAnsi="Calibri" w:cs="Calibri"/>
                <w:b/>
                <w:bCs/>
                <w:color w:val="000000"/>
                <w:sz w:val="24"/>
                <w:szCs w:val="24"/>
                <w:lang w:val="es-SV" w:eastAsia="es-SV"/>
              </w:rPr>
              <w:t> </w:t>
            </w:r>
          </w:p>
        </w:tc>
      </w:tr>
      <w:tr w:rsidR="008321D5" w:rsidRPr="008321D5" w14:paraId="447BEF8A" w14:textId="77777777" w:rsidTr="008321D5">
        <w:trPr>
          <w:trHeight w:val="2221"/>
        </w:trPr>
        <w:tc>
          <w:tcPr>
            <w:tcW w:w="1702" w:type="dxa"/>
            <w:vMerge/>
            <w:tcBorders>
              <w:top w:val="nil"/>
              <w:left w:val="single" w:sz="4" w:space="0" w:color="auto"/>
              <w:bottom w:val="single" w:sz="4" w:space="0" w:color="auto"/>
              <w:right w:val="single" w:sz="4" w:space="0" w:color="auto"/>
            </w:tcBorders>
            <w:vAlign w:val="center"/>
            <w:hideMark/>
          </w:tcPr>
          <w:p w14:paraId="577547F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14:paraId="495713C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C9F21A6"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r w:rsidRPr="008321D5">
              <w:rPr>
                <w:rFonts w:ascii="Calibri" w:eastAsia="Batang" w:hAnsi="Calibri" w:cs="Calibri"/>
                <w:sz w:val="24"/>
                <w:szCs w:val="24"/>
                <w:lang w:val="es-SV"/>
              </w:rPr>
              <w:t>Tomar decesiones en conjunto sobre planes y acciones a ejecutar</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6FDA9B0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xml:space="preserve">Jefe UATM/ Mora </w:t>
            </w:r>
          </w:p>
          <w:p w14:paraId="307AE89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p w14:paraId="763A8CFF"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p w14:paraId="3F401B28"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65" w:type="dxa"/>
            <w:tcBorders>
              <w:top w:val="nil"/>
              <w:left w:val="nil"/>
              <w:bottom w:val="single" w:sz="4" w:space="0" w:color="auto"/>
              <w:right w:val="single" w:sz="4" w:space="0" w:color="auto"/>
            </w:tcBorders>
            <w:shd w:val="clear" w:color="auto" w:fill="44546A"/>
            <w:vAlign w:val="center"/>
            <w:hideMark/>
          </w:tcPr>
          <w:p w14:paraId="195EA59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4" w:type="dxa"/>
            <w:tcBorders>
              <w:top w:val="single" w:sz="4" w:space="0" w:color="auto"/>
              <w:left w:val="nil"/>
              <w:bottom w:val="single" w:sz="4" w:space="0" w:color="auto"/>
              <w:right w:val="single" w:sz="4" w:space="0" w:color="auto"/>
            </w:tcBorders>
            <w:shd w:val="clear" w:color="auto" w:fill="44546A"/>
          </w:tcPr>
          <w:p w14:paraId="5F02BC49"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06FE2C17"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5FEE339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503DFB66"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74E2663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2C778CD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01620320"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281E83E5"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35B6B48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3D39215C"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53C194F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r>
      <w:tr w:rsidR="008321D5" w:rsidRPr="008321D5" w14:paraId="59170CC5" w14:textId="77777777" w:rsidTr="008321D5">
        <w:trPr>
          <w:trHeight w:val="2754"/>
        </w:trPr>
        <w:tc>
          <w:tcPr>
            <w:tcW w:w="1702" w:type="dxa"/>
            <w:vMerge/>
            <w:tcBorders>
              <w:top w:val="nil"/>
              <w:left w:val="single" w:sz="4" w:space="0" w:color="auto"/>
              <w:bottom w:val="single" w:sz="4" w:space="0" w:color="auto"/>
              <w:right w:val="single" w:sz="4" w:space="0" w:color="auto"/>
            </w:tcBorders>
            <w:vAlign w:val="center"/>
            <w:hideMark/>
          </w:tcPr>
          <w:p w14:paraId="61A162F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14:paraId="075F664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1E411AD" w14:textId="77777777" w:rsidR="008321D5" w:rsidRPr="008321D5" w:rsidRDefault="008321D5" w:rsidP="008321D5">
            <w:pPr>
              <w:spacing w:after="0" w:line="276" w:lineRule="auto"/>
              <w:jc w:val="both"/>
              <w:rPr>
                <w:rFonts w:ascii="Calibri" w:eastAsia="Batang" w:hAnsi="Calibri" w:cs="Calibri"/>
                <w:sz w:val="24"/>
                <w:szCs w:val="24"/>
                <w:lang w:val="es-SV"/>
              </w:rPr>
            </w:pPr>
            <w:r w:rsidRPr="008321D5">
              <w:rPr>
                <w:rFonts w:ascii="Calibri" w:eastAsia="Batang" w:hAnsi="Calibri" w:cs="Calibri"/>
                <w:sz w:val="24"/>
                <w:szCs w:val="24"/>
                <w:lang w:val="es-SV"/>
              </w:rPr>
              <w:t xml:space="preserve"> Realizar evaluación del Plan Operativo Anual al finalizar el año.</w:t>
            </w:r>
          </w:p>
          <w:p w14:paraId="55871029"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p>
          <w:p w14:paraId="3983C78B"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p>
          <w:p w14:paraId="0F8AE063" w14:textId="77777777" w:rsidR="008321D5" w:rsidRPr="008321D5" w:rsidRDefault="008321D5" w:rsidP="008321D5">
            <w:pPr>
              <w:spacing w:after="0" w:line="276" w:lineRule="auto"/>
              <w:jc w:val="both"/>
              <w:rPr>
                <w:rFonts w:ascii="Calibri" w:eastAsia="Times New Roman" w:hAnsi="Calibri" w:cs="Calibri"/>
                <w:color w:val="000000"/>
                <w:sz w:val="24"/>
                <w:szCs w:val="24"/>
                <w:lang w:val="es-SV" w:eastAsia="es-SV"/>
              </w:rPr>
            </w:pP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5DCEF4F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xml:space="preserve">Jefe UATM/ Mora </w:t>
            </w:r>
          </w:p>
          <w:p w14:paraId="679911CE"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p w14:paraId="764CF6C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p w14:paraId="01A3520A"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65" w:type="dxa"/>
            <w:tcBorders>
              <w:top w:val="nil"/>
              <w:left w:val="nil"/>
              <w:bottom w:val="single" w:sz="4" w:space="0" w:color="auto"/>
              <w:right w:val="single" w:sz="4" w:space="0" w:color="auto"/>
            </w:tcBorders>
            <w:shd w:val="clear" w:color="auto" w:fill="FFFFFF"/>
            <w:noWrap/>
            <w:vAlign w:val="bottom"/>
            <w:hideMark/>
          </w:tcPr>
          <w:p w14:paraId="718EE9E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4" w:type="dxa"/>
            <w:tcBorders>
              <w:top w:val="single" w:sz="4" w:space="0" w:color="auto"/>
              <w:left w:val="nil"/>
              <w:bottom w:val="single" w:sz="4" w:space="0" w:color="auto"/>
              <w:right w:val="single" w:sz="4" w:space="0" w:color="auto"/>
            </w:tcBorders>
            <w:shd w:val="clear" w:color="auto" w:fill="FFFFFF"/>
          </w:tcPr>
          <w:p w14:paraId="12B10DF5"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2D711B6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7348552"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64EB8B41"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3B4A2F1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FDE74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9DE7FB"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0ED95E94"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FFFFFF"/>
          </w:tcPr>
          <w:p w14:paraId="440E17C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B3EA9D"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703C6C63" w14:textId="77777777" w:rsidR="008321D5" w:rsidRPr="008321D5" w:rsidRDefault="008321D5" w:rsidP="008321D5">
            <w:pPr>
              <w:spacing w:after="0" w:line="276" w:lineRule="auto"/>
              <w:rPr>
                <w:rFonts w:ascii="Calibri" w:eastAsia="Times New Roman" w:hAnsi="Calibri" w:cs="Calibri"/>
                <w:color w:val="000000"/>
                <w:sz w:val="24"/>
                <w:szCs w:val="24"/>
                <w:lang w:val="es-SV" w:eastAsia="es-SV"/>
              </w:rPr>
            </w:pPr>
            <w:r w:rsidRPr="008321D5">
              <w:rPr>
                <w:rFonts w:ascii="Calibri" w:eastAsia="Times New Roman" w:hAnsi="Calibri" w:cs="Calibri"/>
                <w:color w:val="000000"/>
                <w:sz w:val="24"/>
                <w:szCs w:val="24"/>
                <w:lang w:val="es-SV" w:eastAsia="es-SV"/>
              </w:rPr>
              <w:t> </w:t>
            </w:r>
          </w:p>
        </w:tc>
      </w:tr>
    </w:tbl>
    <w:p w14:paraId="6451D6AD" w14:textId="77777777" w:rsidR="008321D5" w:rsidRPr="008321D5" w:rsidRDefault="008321D5" w:rsidP="008321D5">
      <w:pPr>
        <w:tabs>
          <w:tab w:val="left" w:pos="2175"/>
        </w:tabs>
        <w:spacing w:line="360" w:lineRule="auto"/>
        <w:jc w:val="both"/>
        <w:rPr>
          <w:rFonts w:ascii="Calibri" w:eastAsia="Calibri" w:hAnsi="Calibri" w:cs="Times New Roman"/>
          <w:sz w:val="24"/>
          <w:szCs w:val="24"/>
          <w:lang w:val="es-SV"/>
        </w:rPr>
      </w:pPr>
    </w:p>
    <w:p w14:paraId="32A5A761" w14:textId="77777777" w:rsidR="008321D5" w:rsidRPr="008321D5" w:rsidRDefault="008321D5" w:rsidP="008321D5">
      <w:pPr>
        <w:tabs>
          <w:tab w:val="left" w:pos="2175"/>
        </w:tabs>
        <w:spacing w:line="360" w:lineRule="auto"/>
        <w:jc w:val="both"/>
        <w:rPr>
          <w:rFonts w:ascii="Calibri" w:eastAsia="Calibri" w:hAnsi="Calibri" w:cs="Times New Roman"/>
          <w:sz w:val="24"/>
          <w:szCs w:val="24"/>
          <w:lang w:val="es-SV"/>
        </w:rPr>
      </w:pPr>
    </w:p>
    <w:tbl>
      <w:tblPr>
        <w:tblpPr w:leftFromText="141" w:rightFromText="141" w:vertAnchor="text" w:horzAnchor="margin" w:tblpXSpec="center" w:tblpY="43"/>
        <w:tblW w:w="10367" w:type="dxa"/>
        <w:tblLayout w:type="fixed"/>
        <w:tblCellMar>
          <w:left w:w="70" w:type="dxa"/>
          <w:right w:w="70" w:type="dxa"/>
        </w:tblCellMar>
        <w:tblLook w:val="04A0" w:firstRow="1" w:lastRow="0" w:firstColumn="1" w:lastColumn="0" w:noHBand="0" w:noVBand="1"/>
      </w:tblPr>
      <w:tblGrid>
        <w:gridCol w:w="1560"/>
        <w:gridCol w:w="1559"/>
        <w:gridCol w:w="2410"/>
        <w:gridCol w:w="1274"/>
        <w:gridCol w:w="280"/>
        <w:gridCol w:w="289"/>
        <w:gridCol w:w="298"/>
        <w:gridCol w:w="283"/>
        <w:gridCol w:w="283"/>
        <w:gridCol w:w="283"/>
        <w:gridCol w:w="259"/>
        <w:gridCol w:w="293"/>
        <w:gridCol w:w="318"/>
        <w:gridCol w:w="393"/>
        <w:gridCol w:w="283"/>
        <w:gridCol w:w="284"/>
        <w:gridCol w:w="18"/>
      </w:tblGrid>
      <w:tr w:rsidR="008321D5" w:rsidRPr="008321D5" w14:paraId="63C38505" w14:textId="77777777" w:rsidTr="00004431">
        <w:trPr>
          <w:gridAfter w:val="1"/>
          <w:wAfter w:w="18" w:type="dxa"/>
          <w:trHeight w:val="28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1309BC"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xml:space="preserve">Objetivo </w:t>
            </w:r>
            <w:r w:rsidRPr="008321D5">
              <w:rPr>
                <w:rFonts w:ascii="Calibri" w:eastAsia="Times New Roman" w:hAnsi="Calibri" w:cs="Calibri"/>
                <w:b/>
                <w:bCs/>
                <w:color w:val="000000"/>
                <w:sz w:val="24"/>
                <w:szCs w:val="24"/>
                <w:lang w:val="es-ES" w:eastAsia="es-SV"/>
              </w:rPr>
              <w:br/>
              <w:t>Especifico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2D692E71"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Meta</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4B084"/>
            <w:vAlign w:val="center"/>
            <w:hideMark/>
          </w:tcPr>
          <w:p w14:paraId="372760E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Actividades</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4B084"/>
            <w:hideMark/>
          </w:tcPr>
          <w:p w14:paraId="7CBDF63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roofErr w:type="spellStart"/>
            <w:r w:rsidRPr="008321D5">
              <w:rPr>
                <w:rFonts w:ascii="Calibri" w:eastAsia="Times New Roman" w:hAnsi="Calibri" w:cs="Calibri"/>
                <w:b/>
                <w:bCs/>
                <w:color w:val="000000"/>
                <w:sz w:val="24"/>
                <w:szCs w:val="24"/>
                <w:lang w:val="es-ES" w:eastAsia="es-SV"/>
              </w:rPr>
              <w:t>Coordinacion</w:t>
            </w:r>
            <w:proofErr w:type="spellEnd"/>
            <w:r w:rsidRPr="008321D5">
              <w:rPr>
                <w:rFonts w:ascii="Calibri" w:eastAsia="Times New Roman" w:hAnsi="Calibri" w:cs="Calibri"/>
                <w:b/>
                <w:bCs/>
                <w:color w:val="000000"/>
                <w:sz w:val="24"/>
                <w:szCs w:val="24"/>
                <w:lang w:val="es-ES" w:eastAsia="es-SV"/>
              </w:rPr>
              <w:t xml:space="preserve"> / Responsable</w:t>
            </w:r>
          </w:p>
        </w:tc>
        <w:tc>
          <w:tcPr>
            <w:tcW w:w="3546" w:type="dxa"/>
            <w:gridSpan w:val="12"/>
            <w:tcBorders>
              <w:top w:val="single" w:sz="4" w:space="0" w:color="auto"/>
              <w:left w:val="nil"/>
              <w:bottom w:val="single" w:sz="4" w:space="0" w:color="auto"/>
              <w:right w:val="single" w:sz="4" w:space="0" w:color="auto"/>
            </w:tcBorders>
            <w:shd w:val="clear" w:color="000000" w:fill="F4B084"/>
          </w:tcPr>
          <w:p w14:paraId="1E9C0DA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Programación Mensual de Actividades</w:t>
            </w:r>
          </w:p>
        </w:tc>
      </w:tr>
      <w:tr w:rsidR="008321D5" w:rsidRPr="008321D5" w14:paraId="1C53B257" w14:textId="77777777" w:rsidTr="00004431">
        <w:trPr>
          <w:gridAfter w:val="1"/>
          <w:wAfter w:w="18" w:type="dxa"/>
          <w:trHeight w:val="43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D2FF1C"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91BD65"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1BBEEE"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478983D"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
        </w:tc>
        <w:tc>
          <w:tcPr>
            <w:tcW w:w="867" w:type="dxa"/>
            <w:gridSpan w:val="3"/>
            <w:tcBorders>
              <w:top w:val="single" w:sz="4" w:space="0" w:color="auto"/>
              <w:left w:val="nil"/>
              <w:bottom w:val="single" w:sz="4" w:space="0" w:color="auto"/>
              <w:right w:val="single" w:sz="4" w:space="0" w:color="auto"/>
            </w:tcBorders>
            <w:shd w:val="clear" w:color="000000" w:fill="C65911"/>
          </w:tcPr>
          <w:p w14:paraId="617525A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1</w:t>
            </w:r>
          </w:p>
          <w:p w14:paraId="6632CBD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Trimestre</w:t>
            </w:r>
          </w:p>
        </w:tc>
        <w:tc>
          <w:tcPr>
            <w:tcW w:w="849" w:type="dxa"/>
            <w:gridSpan w:val="3"/>
            <w:tcBorders>
              <w:top w:val="single" w:sz="4" w:space="0" w:color="auto"/>
              <w:left w:val="single" w:sz="4" w:space="0" w:color="auto"/>
              <w:bottom w:val="single" w:sz="4" w:space="0" w:color="auto"/>
              <w:right w:val="single" w:sz="4" w:space="0" w:color="auto"/>
            </w:tcBorders>
            <w:shd w:val="clear" w:color="000000" w:fill="C65911"/>
            <w:vAlign w:val="center"/>
            <w:hideMark/>
          </w:tcPr>
          <w:p w14:paraId="45C3C6B6"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xml:space="preserve"> 2º Trimestre</w:t>
            </w:r>
          </w:p>
        </w:tc>
        <w:tc>
          <w:tcPr>
            <w:tcW w:w="870" w:type="dxa"/>
            <w:gridSpan w:val="3"/>
            <w:tcBorders>
              <w:top w:val="single" w:sz="4" w:space="0" w:color="auto"/>
              <w:left w:val="nil"/>
              <w:bottom w:val="single" w:sz="4" w:space="0" w:color="auto"/>
              <w:right w:val="single" w:sz="4" w:space="0" w:color="auto"/>
            </w:tcBorders>
            <w:shd w:val="clear" w:color="000000" w:fill="C65911"/>
            <w:vAlign w:val="center"/>
            <w:hideMark/>
          </w:tcPr>
          <w:p w14:paraId="02AAFD67"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3º Trimestre</w:t>
            </w:r>
          </w:p>
        </w:tc>
        <w:tc>
          <w:tcPr>
            <w:tcW w:w="960" w:type="dxa"/>
            <w:gridSpan w:val="3"/>
            <w:tcBorders>
              <w:top w:val="single" w:sz="4" w:space="0" w:color="auto"/>
              <w:left w:val="nil"/>
              <w:bottom w:val="single" w:sz="4" w:space="0" w:color="auto"/>
              <w:right w:val="single" w:sz="4" w:space="0" w:color="auto"/>
            </w:tcBorders>
            <w:shd w:val="clear" w:color="000000" w:fill="C65911"/>
          </w:tcPr>
          <w:p w14:paraId="74C7FE41"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4º</w:t>
            </w:r>
          </w:p>
          <w:p w14:paraId="3771F967"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roofErr w:type="spellStart"/>
            <w:r w:rsidRPr="008321D5">
              <w:rPr>
                <w:rFonts w:ascii="Calibri" w:eastAsia="Times New Roman" w:hAnsi="Calibri" w:cs="Calibri"/>
                <w:b/>
                <w:bCs/>
                <w:color w:val="000000"/>
                <w:sz w:val="24"/>
                <w:szCs w:val="24"/>
                <w:lang w:val="es-ES" w:eastAsia="es-SV"/>
              </w:rPr>
              <w:t>Trimes</w:t>
            </w:r>
            <w:proofErr w:type="spellEnd"/>
          </w:p>
          <w:p w14:paraId="2A79C3A7"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roofErr w:type="spellStart"/>
            <w:r w:rsidRPr="008321D5">
              <w:rPr>
                <w:rFonts w:ascii="Calibri" w:eastAsia="Times New Roman" w:hAnsi="Calibri" w:cs="Calibri"/>
                <w:b/>
                <w:bCs/>
                <w:color w:val="000000"/>
                <w:sz w:val="24"/>
                <w:szCs w:val="24"/>
                <w:lang w:val="es-ES" w:eastAsia="es-SV"/>
              </w:rPr>
              <w:t>tre</w:t>
            </w:r>
            <w:proofErr w:type="spellEnd"/>
          </w:p>
        </w:tc>
      </w:tr>
      <w:tr w:rsidR="008321D5" w:rsidRPr="008321D5" w14:paraId="2A9276D9" w14:textId="77777777" w:rsidTr="00004431">
        <w:trPr>
          <w:trHeight w:val="296"/>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1ED70D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O.E. 4</w:t>
            </w:r>
          </w:p>
          <w:p w14:paraId="1D0E117E" w14:textId="77777777" w:rsidR="008321D5" w:rsidRPr="008321D5" w:rsidRDefault="008321D5" w:rsidP="008321D5">
            <w:pPr>
              <w:spacing w:after="0" w:line="276" w:lineRule="auto"/>
              <w:jc w:val="both"/>
              <w:rPr>
                <w:rFonts w:ascii="Calibri" w:eastAsia="Batang" w:hAnsi="Calibri" w:cs="Calibri"/>
                <w:sz w:val="24"/>
                <w:szCs w:val="24"/>
                <w:lang w:val="es-ES"/>
              </w:rPr>
            </w:pPr>
            <w:r w:rsidRPr="008321D5">
              <w:rPr>
                <w:rFonts w:ascii="Calibri" w:eastAsia="Batang" w:hAnsi="Calibri" w:cs="Calibri"/>
                <w:sz w:val="24"/>
                <w:szCs w:val="24"/>
                <w:lang w:val="es-ES"/>
              </w:rPr>
              <w:t xml:space="preserve">Contar con patrón catastral actualizado moderno y confiable que permita la </w:t>
            </w:r>
            <w:r w:rsidRPr="008321D5">
              <w:rPr>
                <w:rFonts w:ascii="Calibri" w:eastAsia="Batang" w:hAnsi="Calibri" w:cs="Calibri"/>
                <w:sz w:val="24"/>
                <w:szCs w:val="24"/>
                <w:lang w:val="es-ES"/>
              </w:rPr>
              <w:lastRenderedPageBreak/>
              <w:t>mejor captación de recursos que se traducirán en beneficio para la población, a través del departamento de catastro.</w:t>
            </w:r>
          </w:p>
          <w:p w14:paraId="3FC1C326" w14:textId="77777777" w:rsidR="008321D5" w:rsidRPr="008321D5" w:rsidRDefault="008321D5" w:rsidP="008321D5">
            <w:pPr>
              <w:spacing w:after="0" w:line="276" w:lineRule="auto"/>
              <w:jc w:val="both"/>
              <w:rPr>
                <w:rFonts w:ascii="Calibri" w:eastAsia="Batang" w:hAnsi="Calibri" w:cs="Calibri"/>
                <w:sz w:val="24"/>
                <w:szCs w:val="24"/>
                <w:lang w:val="es-ES"/>
              </w:rPr>
            </w:pPr>
            <w:r w:rsidRPr="008321D5">
              <w:rPr>
                <w:rFonts w:ascii="Calibri" w:eastAsia="Batang" w:hAnsi="Calibri" w:cs="Calibri"/>
                <w:sz w:val="24"/>
                <w:szCs w:val="24"/>
                <w:lang w:val="es-ES"/>
              </w:rPr>
              <w:br w:type="page"/>
            </w:r>
          </w:p>
          <w:p w14:paraId="07686160" w14:textId="77777777" w:rsidR="008321D5" w:rsidRPr="008321D5" w:rsidRDefault="008321D5" w:rsidP="008321D5">
            <w:pPr>
              <w:spacing w:after="0" w:line="276" w:lineRule="auto"/>
              <w:jc w:val="both"/>
              <w:rPr>
                <w:rFonts w:ascii="Calibri" w:eastAsia="Times New Roman" w:hAnsi="Calibri" w:cs="Calibri"/>
                <w:color w:val="000000"/>
                <w:sz w:val="24"/>
                <w:szCs w:val="24"/>
                <w:lang w:val="es-ES" w:eastAsia="es-SV"/>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A6C47D0" w14:textId="77777777" w:rsidR="008321D5" w:rsidRPr="008321D5" w:rsidRDefault="008321D5" w:rsidP="008321D5">
            <w:pPr>
              <w:spacing w:after="0" w:line="276" w:lineRule="auto"/>
              <w:jc w:val="both"/>
              <w:rPr>
                <w:rFonts w:ascii="Calibri" w:eastAsia="Batang" w:hAnsi="Calibri" w:cs="Calibri"/>
                <w:sz w:val="24"/>
                <w:szCs w:val="24"/>
                <w:lang w:val="es-ES"/>
              </w:rPr>
            </w:pPr>
            <w:r w:rsidRPr="008321D5">
              <w:rPr>
                <w:rFonts w:ascii="Calibri" w:eastAsia="Batang" w:hAnsi="Calibri" w:cs="Calibri"/>
                <w:sz w:val="24"/>
                <w:szCs w:val="24"/>
                <w:lang w:val="es-ES"/>
              </w:rPr>
              <w:lastRenderedPageBreak/>
              <w:t xml:space="preserve">4.Dar seguimiento en un 100% al desarrollo del Plan del departamento de Catastro, mediante </w:t>
            </w:r>
            <w:r w:rsidRPr="008321D5">
              <w:rPr>
                <w:rFonts w:ascii="Calibri" w:eastAsia="Batang" w:hAnsi="Calibri" w:cs="Calibri"/>
                <w:sz w:val="24"/>
                <w:szCs w:val="24"/>
                <w:lang w:val="es-ES"/>
              </w:rPr>
              <w:lastRenderedPageBreak/>
              <w:t>instrumentos de seguimiento pertinentes.</w:t>
            </w:r>
          </w:p>
          <w:p w14:paraId="370BC949" w14:textId="77777777" w:rsidR="008321D5" w:rsidRPr="008321D5" w:rsidRDefault="008321D5" w:rsidP="008321D5">
            <w:pPr>
              <w:spacing w:after="0" w:line="276" w:lineRule="auto"/>
              <w:ind w:left="1440"/>
              <w:contextualSpacing/>
              <w:jc w:val="both"/>
              <w:rPr>
                <w:rFonts w:ascii="Calibri" w:eastAsia="Batang" w:hAnsi="Calibri" w:cs="Calibri"/>
                <w:sz w:val="24"/>
                <w:szCs w:val="24"/>
                <w:lang w:val="es-ES"/>
              </w:rPr>
            </w:pPr>
          </w:p>
          <w:p w14:paraId="5A35BD60"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xml:space="preserve"> </w:t>
            </w:r>
          </w:p>
        </w:tc>
        <w:tc>
          <w:tcPr>
            <w:tcW w:w="2410" w:type="dxa"/>
            <w:vMerge w:val="restart"/>
            <w:tcBorders>
              <w:top w:val="nil"/>
              <w:left w:val="nil"/>
              <w:right w:val="single" w:sz="4" w:space="0" w:color="auto"/>
            </w:tcBorders>
            <w:shd w:val="clear" w:color="auto" w:fill="auto"/>
            <w:vAlign w:val="center"/>
            <w:hideMark/>
          </w:tcPr>
          <w:p w14:paraId="5AAEED21"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Batang" w:hAnsi="Calibri" w:cs="Calibri"/>
                <w:sz w:val="24"/>
                <w:szCs w:val="24"/>
                <w:lang w:val="es-ES"/>
              </w:rPr>
              <w:lastRenderedPageBreak/>
              <w:t>Realizar acciones en coordinación con catastro, verificando constantemente sus problemas y necesidades, brindando posibles soluciones</w:t>
            </w:r>
          </w:p>
        </w:tc>
        <w:tc>
          <w:tcPr>
            <w:tcW w:w="1274" w:type="dxa"/>
            <w:vMerge w:val="restart"/>
            <w:tcBorders>
              <w:top w:val="single" w:sz="4" w:space="0" w:color="auto"/>
              <w:left w:val="nil"/>
              <w:bottom w:val="single" w:sz="4" w:space="0" w:color="auto"/>
              <w:right w:val="single" w:sz="4" w:space="0" w:color="auto"/>
            </w:tcBorders>
            <w:shd w:val="clear" w:color="auto" w:fill="auto"/>
            <w:hideMark/>
          </w:tcPr>
          <w:p w14:paraId="03CC025A"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p>
          <w:p w14:paraId="4482F7BC"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Jefe UATM/</w:t>
            </w:r>
          </w:p>
          <w:p w14:paraId="6F66B43F"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catastro</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521DC3A1"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E </w:t>
            </w:r>
          </w:p>
        </w:tc>
        <w:tc>
          <w:tcPr>
            <w:tcW w:w="289" w:type="dxa"/>
            <w:tcBorders>
              <w:top w:val="single" w:sz="4" w:space="0" w:color="auto"/>
              <w:left w:val="single" w:sz="4" w:space="0" w:color="auto"/>
              <w:bottom w:val="single" w:sz="4" w:space="0" w:color="auto"/>
              <w:right w:val="single" w:sz="4" w:space="0" w:color="auto"/>
            </w:tcBorders>
            <w:shd w:val="clear" w:color="auto" w:fill="auto"/>
          </w:tcPr>
          <w:p w14:paraId="5AE6E34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F</w:t>
            </w:r>
          </w:p>
        </w:tc>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B362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M </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149319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A</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00022E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M</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7E8D6"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J</w:t>
            </w:r>
          </w:p>
          <w:p w14:paraId="01BC2952"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EC4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J </w:t>
            </w:r>
          </w:p>
        </w:tc>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B4B0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A </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AEC9D"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S</w:t>
            </w:r>
          </w:p>
          <w:p w14:paraId="4F143A6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auto"/>
          </w:tcPr>
          <w:p w14:paraId="56111C1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O</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F91A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N </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43BDD"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D</w:t>
            </w:r>
          </w:p>
          <w:p w14:paraId="06E978F6"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
          <w:p w14:paraId="45D22998" w14:textId="77777777" w:rsidR="008321D5" w:rsidRPr="008321D5" w:rsidRDefault="008321D5" w:rsidP="008321D5">
            <w:pPr>
              <w:spacing w:after="0" w:line="276" w:lineRule="auto"/>
              <w:rPr>
                <w:rFonts w:ascii="Calibri" w:eastAsia="Times New Roman" w:hAnsi="Calibri" w:cs="Calibri"/>
                <w:b/>
                <w:bCs/>
                <w:color w:val="000000"/>
                <w:sz w:val="24"/>
                <w:szCs w:val="24"/>
                <w:lang w:val="es-ES" w:eastAsia="es-SV"/>
              </w:rPr>
            </w:pPr>
          </w:p>
        </w:tc>
      </w:tr>
      <w:tr w:rsidR="008321D5" w:rsidRPr="008321D5" w14:paraId="6A9E9DC7" w14:textId="77777777" w:rsidTr="008321D5">
        <w:trPr>
          <w:trHeight w:val="1489"/>
        </w:trPr>
        <w:tc>
          <w:tcPr>
            <w:tcW w:w="1560" w:type="dxa"/>
            <w:vMerge/>
            <w:tcBorders>
              <w:top w:val="nil"/>
              <w:left w:val="single" w:sz="4" w:space="0" w:color="auto"/>
              <w:bottom w:val="single" w:sz="4" w:space="0" w:color="auto"/>
              <w:right w:val="single" w:sz="4" w:space="0" w:color="auto"/>
            </w:tcBorders>
            <w:shd w:val="clear" w:color="auto" w:fill="auto"/>
            <w:vAlign w:val="center"/>
          </w:tcPr>
          <w:p w14:paraId="4FE63960"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1559" w:type="dxa"/>
            <w:vMerge/>
            <w:tcBorders>
              <w:top w:val="nil"/>
              <w:left w:val="single" w:sz="4" w:space="0" w:color="auto"/>
              <w:bottom w:val="single" w:sz="4" w:space="0" w:color="auto"/>
              <w:right w:val="single" w:sz="4" w:space="0" w:color="auto"/>
            </w:tcBorders>
            <w:shd w:val="clear" w:color="auto" w:fill="auto"/>
            <w:vAlign w:val="center"/>
          </w:tcPr>
          <w:p w14:paraId="4E33E9D9"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p>
        </w:tc>
        <w:tc>
          <w:tcPr>
            <w:tcW w:w="2410" w:type="dxa"/>
            <w:vMerge/>
            <w:tcBorders>
              <w:left w:val="nil"/>
              <w:bottom w:val="single" w:sz="4" w:space="0" w:color="auto"/>
              <w:right w:val="single" w:sz="4" w:space="0" w:color="auto"/>
            </w:tcBorders>
            <w:shd w:val="clear" w:color="auto" w:fill="auto"/>
            <w:vAlign w:val="center"/>
          </w:tcPr>
          <w:p w14:paraId="389EF8BB"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1274" w:type="dxa"/>
            <w:vMerge/>
            <w:tcBorders>
              <w:top w:val="single" w:sz="4" w:space="0" w:color="auto"/>
              <w:left w:val="nil"/>
              <w:bottom w:val="single" w:sz="4" w:space="0" w:color="auto"/>
              <w:right w:val="single" w:sz="4" w:space="0" w:color="auto"/>
            </w:tcBorders>
            <w:shd w:val="clear" w:color="auto" w:fill="auto"/>
          </w:tcPr>
          <w:p w14:paraId="45B9020A"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p>
        </w:tc>
        <w:tc>
          <w:tcPr>
            <w:tcW w:w="280" w:type="dxa"/>
            <w:tcBorders>
              <w:top w:val="single" w:sz="4" w:space="0" w:color="auto"/>
              <w:left w:val="nil"/>
              <w:bottom w:val="single" w:sz="4" w:space="0" w:color="auto"/>
              <w:right w:val="single" w:sz="4" w:space="0" w:color="auto"/>
            </w:tcBorders>
            <w:shd w:val="clear" w:color="auto" w:fill="44546A"/>
            <w:noWrap/>
            <w:vAlign w:val="bottom"/>
          </w:tcPr>
          <w:p w14:paraId="659006E2"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89" w:type="dxa"/>
            <w:tcBorders>
              <w:top w:val="single" w:sz="4" w:space="0" w:color="auto"/>
              <w:left w:val="single" w:sz="4" w:space="0" w:color="auto"/>
              <w:bottom w:val="single" w:sz="4" w:space="0" w:color="auto"/>
              <w:right w:val="single" w:sz="4" w:space="0" w:color="auto"/>
            </w:tcBorders>
            <w:shd w:val="clear" w:color="auto" w:fill="44546A"/>
          </w:tcPr>
          <w:p w14:paraId="6164F05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7865AE3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6FDA82E5"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2CDC8D7E"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242CEFD2"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6AF904FB"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6E410C23"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507B9DC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3160363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tcPr>
          <w:p w14:paraId="530C461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tcPr>
          <w:p w14:paraId="18EA2BC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r>
      <w:tr w:rsidR="008321D5" w:rsidRPr="008321D5" w14:paraId="0849A4BF" w14:textId="77777777" w:rsidTr="008321D5">
        <w:trPr>
          <w:trHeight w:val="2350"/>
        </w:trPr>
        <w:tc>
          <w:tcPr>
            <w:tcW w:w="1560" w:type="dxa"/>
            <w:vMerge/>
            <w:tcBorders>
              <w:top w:val="nil"/>
              <w:left w:val="single" w:sz="4" w:space="0" w:color="auto"/>
              <w:bottom w:val="single" w:sz="4" w:space="0" w:color="auto"/>
              <w:right w:val="single" w:sz="4" w:space="0" w:color="auto"/>
            </w:tcBorders>
            <w:vAlign w:val="center"/>
            <w:hideMark/>
          </w:tcPr>
          <w:p w14:paraId="6217BA60"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1559" w:type="dxa"/>
            <w:vMerge/>
            <w:tcBorders>
              <w:top w:val="nil"/>
              <w:left w:val="single" w:sz="4" w:space="0" w:color="auto"/>
              <w:bottom w:val="single" w:sz="4" w:space="0" w:color="auto"/>
              <w:right w:val="single" w:sz="4" w:space="0" w:color="auto"/>
            </w:tcBorders>
            <w:vAlign w:val="center"/>
            <w:hideMark/>
          </w:tcPr>
          <w:p w14:paraId="4355E1F9"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AD2EA"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Batang" w:hAnsi="Calibri" w:cs="Calibri"/>
                <w:sz w:val="24"/>
                <w:szCs w:val="24"/>
                <w:lang w:val="es-ES"/>
              </w:rPr>
              <w:t>Desarrollar reuniones de seguimiento del plan operativo anual</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14:paraId="100A4376"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p>
          <w:p w14:paraId="74CAC148"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p>
          <w:p w14:paraId="2165E8EF"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Jefe UATM/</w:t>
            </w:r>
          </w:p>
          <w:p w14:paraId="5DA5E360"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catastro</w:t>
            </w:r>
          </w:p>
        </w:tc>
        <w:tc>
          <w:tcPr>
            <w:tcW w:w="280" w:type="dxa"/>
            <w:tcBorders>
              <w:top w:val="single" w:sz="4" w:space="0" w:color="auto"/>
              <w:left w:val="nil"/>
              <w:bottom w:val="single" w:sz="4" w:space="0" w:color="auto"/>
              <w:right w:val="single" w:sz="4" w:space="0" w:color="auto"/>
            </w:tcBorders>
            <w:shd w:val="clear" w:color="auto" w:fill="44546A"/>
            <w:noWrap/>
            <w:vAlign w:val="bottom"/>
            <w:hideMark/>
          </w:tcPr>
          <w:p w14:paraId="4010CFD0"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89" w:type="dxa"/>
            <w:tcBorders>
              <w:top w:val="single" w:sz="4" w:space="0" w:color="auto"/>
              <w:left w:val="nil"/>
              <w:bottom w:val="single" w:sz="4" w:space="0" w:color="auto"/>
              <w:right w:val="single" w:sz="4" w:space="0" w:color="auto"/>
            </w:tcBorders>
            <w:shd w:val="clear" w:color="auto" w:fill="44546A"/>
          </w:tcPr>
          <w:p w14:paraId="600134A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94DDF8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2B86323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5641237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1BFABB5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7CF1BF09"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613AB294"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23E1D0C7"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2913232F"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5E398116"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5F1A1FFA" w14:textId="77777777" w:rsidR="008321D5" w:rsidRPr="008321D5" w:rsidRDefault="008321D5" w:rsidP="008321D5">
            <w:pPr>
              <w:spacing w:after="0" w:line="276" w:lineRule="auto"/>
              <w:jc w:val="center"/>
              <w:rPr>
                <w:rFonts w:ascii="Calibri" w:eastAsia="Times New Roman" w:hAnsi="Calibri" w:cs="Calibri"/>
                <w:b/>
                <w:bCs/>
                <w:color w:val="000000"/>
                <w:sz w:val="24"/>
                <w:szCs w:val="24"/>
                <w:lang w:val="es-ES" w:eastAsia="es-SV"/>
              </w:rPr>
            </w:pPr>
            <w:r w:rsidRPr="008321D5">
              <w:rPr>
                <w:rFonts w:ascii="Calibri" w:eastAsia="Times New Roman" w:hAnsi="Calibri" w:cs="Calibri"/>
                <w:b/>
                <w:bCs/>
                <w:color w:val="000000"/>
                <w:sz w:val="24"/>
                <w:szCs w:val="24"/>
                <w:lang w:val="es-ES" w:eastAsia="es-SV"/>
              </w:rPr>
              <w:t> </w:t>
            </w:r>
          </w:p>
        </w:tc>
      </w:tr>
      <w:tr w:rsidR="008321D5" w:rsidRPr="008321D5" w14:paraId="6A255572" w14:textId="77777777" w:rsidTr="008321D5">
        <w:trPr>
          <w:trHeight w:val="2680"/>
        </w:trPr>
        <w:tc>
          <w:tcPr>
            <w:tcW w:w="1560" w:type="dxa"/>
            <w:vMerge/>
            <w:tcBorders>
              <w:top w:val="nil"/>
              <w:left w:val="single" w:sz="4" w:space="0" w:color="auto"/>
              <w:bottom w:val="single" w:sz="4" w:space="0" w:color="auto"/>
              <w:right w:val="single" w:sz="4" w:space="0" w:color="auto"/>
            </w:tcBorders>
            <w:vAlign w:val="center"/>
            <w:hideMark/>
          </w:tcPr>
          <w:p w14:paraId="0C41EE95"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1559" w:type="dxa"/>
            <w:vMerge/>
            <w:tcBorders>
              <w:top w:val="nil"/>
              <w:left w:val="single" w:sz="4" w:space="0" w:color="auto"/>
              <w:bottom w:val="single" w:sz="4" w:space="0" w:color="auto"/>
              <w:right w:val="single" w:sz="4" w:space="0" w:color="auto"/>
            </w:tcBorders>
            <w:vAlign w:val="center"/>
            <w:hideMark/>
          </w:tcPr>
          <w:p w14:paraId="586A90A3"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9423" w14:textId="77777777" w:rsidR="008321D5" w:rsidRPr="008321D5" w:rsidRDefault="008321D5" w:rsidP="008321D5">
            <w:pPr>
              <w:spacing w:after="0" w:line="276" w:lineRule="auto"/>
              <w:jc w:val="both"/>
              <w:rPr>
                <w:rFonts w:ascii="Calibri" w:eastAsia="Times New Roman" w:hAnsi="Calibri" w:cs="Calibri"/>
                <w:color w:val="000000"/>
                <w:sz w:val="24"/>
                <w:szCs w:val="24"/>
                <w:lang w:val="es-ES" w:eastAsia="es-SV"/>
              </w:rPr>
            </w:pPr>
            <w:r w:rsidRPr="008321D5">
              <w:rPr>
                <w:rFonts w:ascii="Calibri" w:eastAsia="Batang" w:hAnsi="Calibri" w:cs="Calibri"/>
                <w:sz w:val="24"/>
                <w:szCs w:val="24"/>
                <w:lang w:val="es-ES"/>
              </w:rPr>
              <w:t>Tomar decisiones en conjunto sobre planes y acciones a ejecutar</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EAACE" w14:textId="77777777" w:rsidR="008321D5" w:rsidRPr="008321D5" w:rsidRDefault="008321D5" w:rsidP="008321D5">
            <w:pPr>
              <w:spacing w:after="0" w:line="276" w:lineRule="auto"/>
              <w:jc w:val="center"/>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Jefe UATM/</w:t>
            </w:r>
          </w:p>
          <w:p w14:paraId="52DB5B21"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xml:space="preserve">catastro </w:t>
            </w:r>
          </w:p>
        </w:tc>
        <w:tc>
          <w:tcPr>
            <w:tcW w:w="280" w:type="dxa"/>
            <w:tcBorders>
              <w:top w:val="nil"/>
              <w:left w:val="single" w:sz="4" w:space="0" w:color="auto"/>
              <w:bottom w:val="single" w:sz="4" w:space="0" w:color="auto"/>
              <w:right w:val="single" w:sz="4" w:space="0" w:color="auto"/>
            </w:tcBorders>
            <w:shd w:val="clear" w:color="auto" w:fill="44546A"/>
            <w:vAlign w:val="center"/>
            <w:hideMark/>
          </w:tcPr>
          <w:p w14:paraId="4443E6F7"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89" w:type="dxa"/>
            <w:tcBorders>
              <w:top w:val="single" w:sz="4" w:space="0" w:color="auto"/>
              <w:left w:val="nil"/>
              <w:bottom w:val="single" w:sz="4" w:space="0" w:color="auto"/>
              <w:right w:val="single" w:sz="4" w:space="0" w:color="auto"/>
            </w:tcBorders>
            <w:shd w:val="clear" w:color="auto" w:fill="44546A"/>
          </w:tcPr>
          <w:p w14:paraId="7C0073BC"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3864E39D"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117CE2AB"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tcPr>
          <w:p w14:paraId="7F106B6C"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33F5FC01"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7ED1903F"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4897B194"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7E845BCB"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44546A"/>
          </w:tcPr>
          <w:p w14:paraId="36C28391"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5F3E1F3A"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6D40CDD5"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r>
      <w:tr w:rsidR="008321D5" w:rsidRPr="008321D5" w14:paraId="1ADA970A" w14:textId="77777777" w:rsidTr="008321D5">
        <w:trPr>
          <w:trHeight w:val="92"/>
        </w:trPr>
        <w:tc>
          <w:tcPr>
            <w:tcW w:w="1560" w:type="dxa"/>
            <w:vMerge/>
            <w:tcBorders>
              <w:top w:val="nil"/>
              <w:left w:val="single" w:sz="4" w:space="0" w:color="auto"/>
              <w:bottom w:val="single" w:sz="4" w:space="0" w:color="auto"/>
              <w:right w:val="single" w:sz="4" w:space="0" w:color="auto"/>
            </w:tcBorders>
            <w:vAlign w:val="center"/>
            <w:hideMark/>
          </w:tcPr>
          <w:p w14:paraId="354BD400"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1559" w:type="dxa"/>
            <w:vMerge/>
            <w:tcBorders>
              <w:top w:val="nil"/>
              <w:left w:val="single" w:sz="4" w:space="0" w:color="auto"/>
              <w:bottom w:val="single" w:sz="4" w:space="0" w:color="auto"/>
              <w:right w:val="single" w:sz="4" w:space="0" w:color="auto"/>
            </w:tcBorders>
            <w:vAlign w:val="center"/>
            <w:hideMark/>
          </w:tcPr>
          <w:p w14:paraId="3910D8D2"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ABB71" w14:textId="77777777" w:rsidR="008321D5" w:rsidRPr="008321D5" w:rsidRDefault="008321D5" w:rsidP="008321D5">
            <w:pPr>
              <w:spacing w:after="0" w:line="276" w:lineRule="auto"/>
              <w:jc w:val="both"/>
              <w:rPr>
                <w:rFonts w:ascii="Calibri" w:eastAsia="Batang" w:hAnsi="Calibri" w:cs="Calibri"/>
                <w:sz w:val="24"/>
                <w:szCs w:val="24"/>
                <w:lang w:val="es-ES"/>
              </w:rPr>
            </w:pPr>
            <w:r w:rsidRPr="008321D5">
              <w:rPr>
                <w:rFonts w:ascii="Calibri" w:eastAsia="Batang" w:hAnsi="Calibri" w:cs="Calibri"/>
                <w:sz w:val="24"/>
                <w:szCs w:val="24"/>
                <w:lang w:val="es-ES"/>
              </w:rPr>
              <w:t xml:space="preserve"> Realizar evaluación del Plan Operativo Anual al finalizar el año.</w:t>
            </w:r>
          </w:p>
          <w:p w14:paraId="71D5BF01" w14:textId="77777777" w:rsidR="008321D5" w:rsidRPr="008321D5" w:rsidRDefault="008321D5" w:rsidP="008321D5">
            <w:pPr>
              <w:spacing w:after="0" w:line="276" w:lineRule="auto"/>
              <w:jc w:val="both"/>
              <w:rPr>
                <w:rFonts w:ascii="Calibri" w:eastAsia="Times New Roman" w:hAnsi="Calibri" w:cs="Calibri"/>
                <w:color w:val="000000"/>
                <w:sz w:val="24"/>
                <w:szCs w:val="24"/>
                <w:lang w:val="es-ES" w:eastAsia="es-SV"/>
              </w:rPr>
            </w:pPr>
          </w:p>
          <w:p w14:paraId="300D8B37" w14:textId="77777777" w:rsidR="008321D5" w:rsidRPr="008321D5" w:rsidRDefault="008321D5" w:rsidP="008321D5">
            <w:pPr>
              <w:spacing w:after="0" w:line="276" w:lineRule="auto"/>
              <w:jc w:val="both"/>
              <w:rPr>
                <w:rFonts w:ascii="Calibri" w:eastAsia="Times New Roman" w:hAnsi="Calibri" w:cs="Calibri"/>
                <w:color w:val="000000"/>
                <w:sz w:val="24"/>
                <w:szCs w:val="24"/>
                <w:lang w:val="es-ES" w:eastAsia="es-SV"/>
              </w:rPr>
            </w:pPr>
          </w:p>
          <w:p w14:paraId="12A28E95" w14:textId="77777777" w:rsidR="008321D5" w:rsidRPr="008321D5" w:rsidRDefault="008321D5" w:rsidP="008321D5">
            <w:pPr>
              <w:spacing w:after="0" w:line="276" w:lineRule="auto"/>
              <w:jc w:val="both"/>
              <w:rPr>
                <w:rFonts w:ascii="Calibri" w:eastAsia="Times New Roman" w:hAnsi="Calibri" w:cs="Calibri"/>
                <w:color w:val="000000"/>
                <w:sz w:val="24"/>
                <w:szCs w:val="24"/>
                <w:lang w:val="es-ES" w:eastAsia="es-SV"/>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49631"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Jefe UATM/</w:t>
            </w:r>
          </w:p>
          <w:p w14:paraId="3F4281C9"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Catastro</w:t>
            </w:r>
          </w:p>
          <w:p w14:paraId="7579C765"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p w14:paraId="5BE36F04"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p w14:paraId="3F26DA13"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xml:space="preserve"> </w:t>
            </w:r>
          </w:p>
        </w:tc>
        <w:tc>
          <w:tcPr>
            <w:tcW w:w="280" w:type="dxa"/>
            <w:tcBorders>
              <w:top w:val="nil"/>
              <w:left w:val="single" w:sz="4" w:space="0" w:color="auto"/>
              <w:bottom w:val="single" w:sz="4" w:space="0" w:color="auto"/>
              <w:right w:val="single" w:sz="4" w:space="0" w:color="auto"/>
            </w:tcBorders>
            <w:shd w:val="clear" w:color="auto" w:fill="FFFFFF"/>
            <w:noWrap/>
            <w:vAlign w:val="bottom"/>
            <w:hideMark/>
          </w:tcPr>
          <w:p w14:paraId="5088DAC6"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89" w:type="dxa"/>
            <w:tcBorders>
              <w:top w:val="single" w:sz="4" w:space="0" w:color="auto"/>
              <w:left w:val="nil"/>
              <w:bottom w:val="single" w:sz="4" w:space="0" w:color="auto"/>
              <w:right w:val="single" w:sz="4" w:space="0" w:color="auto"/>
            </w:tcBorders>
            <w:shd w:val="clear" w:color="auto" w:fill="FFFFFF"/>
          </w:tcPr>
          <w:p w14:paraId="2D3DCFE6"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9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375D6899"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15827859"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94F9BBD"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0E167E5A"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5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F9EA43"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2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9CBC39"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318" w:type="dxa"/>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74ED8CCD"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393" w:type="dxa"/>
            <w:tcBorders>
              <w:top w:val="single" w:sz="4" w:space="0" w:color="auto"/>
              <w:left w:val="single" w:sz="4" w:space="0" w:color="auto"/>
              <w:bottom w:val="single" w:sz="4" w:space="0" w:color="auto"/>
              <w:right w:val="single" w:sz="4" w:space="0" w:color="auto"/>
            </w:tcBorders>
            <w:shd w:val="clear" w:color="auto" w:fill="FFFFFF"/>
          </w:tcPr>
          <w:p w14:paraId="583F9A38"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0C4491"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c>
          <w:tcPr>
            <w:tcW w:w="302" w:type="dxa"/>
            <w:gridSpan w:val="2"/>
            <w:tcBorders>
              <w:top w:val="single" w:sz="4" w:space="0" w:color="auto"/>
              <w:left w:val="single" w:sz="4" w:space="0" w:color="auto"/>
              <w:bottom w:val="single" w:sz="4" w:space="0" w:color="auto"/>
              <w:right w:val="single" w:sz="4" w:space="0" w:color="auto"/>
            </w:tcBorders>
            <w:shd w:val="clear" w:color="auto" w:fill="44546A"/>
            <w:noWrap/>
            <w:vAlign w:val="bottom"/>
            <w:hideMark/>
          </w:tcPr>
          <w:p w14:paraId="40AF2992" w14:textId="77777777" w:rsidR="008321D5" w:rsidRPr="008321D5" w:rsidRDefault="008321D5" w:rsidP="008321D5">
            <w:pPr>
              <w:spacing w:after="0" w:line="276" w:lineRule="auto"/>
              <w:rPr>
                <w:rFonts w:ascii="Calibri" w:eastAsia="Times New Roman" w:hAnsi="Calibri" w:cs="Calibri"/>
                <w:color w:val="000000"/>
                <w:sz w:val="24"/>
                <w:szCs w:val="24"/>
                <w:lang w:val="es-ES" w:eastAsia="es-SV"/>
              </w:rPr>
            </w:pPr>
            <w:r w:rsidRPr="008321D5">
              <w:rPr>
                <w:rFonts w:ascii="Calibri" w:eastAsia="Times New Roman" w:hAnsi="Calibri" w:cs="Calibri"/>
                <w:color w:val="000000"/>
                <w:sz w:val="24"/>
                <w:szCs w:val="24"/>
                <w:lang w:val="es-ES" w:eastAsia="es-SV"/>
              </w:rPr>
              <w:t> </w:t>
            </w:r>
          </w:p>
        </w:tc>
      </w:tr>
    </w:tbl>
    <w:p w14:paraId="53D9F9A6" w14:textId="77777777" w:rsidR="00500DAB" w:rsidRPr="008321D5" w:rsidRDefault="00500DAB" w:rsidP="00500DAB">
      <w:pPr>
        <w:spacing w:after="0" w:line="240" w:lineRule="auto"/>
        <w:rPr>
          <w:rFonts w:ascii="Arial" w:eastAsia="Calibri" w:hAnsi="Arial" w:cs="Arial"/>
          <w:b/>
          <w:color w:val="002060"/>
          <w:sz w:val="24"/>
          <w:szCs w:val="24"/>
          <w:lang w:val="es-SV"/>
        </w:rPr>
      </w:pPr>
    </w:p>
    <w:p w14:paraId="519D54EC" w14:textId="77777777" w:rsidR="00500DAB" w:rsidRPr="0025013C" w:rsidRDefault="00500DAB" w:rsidP="00500DAB">
      <w:pPr>
        <w:rPr>
          <w:rFonts w:ascii="Arial" w:eastAsia="Calibri" w:hAnsi="Arial" w:cs="Arial"/>
          <w:b/>
          <w:color w:val="002060"/>
          <w:sz w:val="144"/>
          <w:szCs w:val="144"/>
          <w:lang w:val="es-SV"/>
        </w:rPr>
      </w:pPr>
    </w:p>
    <w:p w14:paraId="1BCFAFD0" w14:textId="77777777" w:rsidR="00500DAB" w:rsidRPr="0025013C"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p w14:paraId="46527338" w14:textId="77777777" w:rsidR="00C77186" w:rsidRDefault="00C77186" w:rsidP="00C77186">
      <w:pPr>
        <w:spacing w:after="0" w:line="240" w:lineRule="auto"/>
        <w:jc w:val="center"/>
        <w:rPr>
          <w:rFonts w:ascii="Arial" w:eastAsia="Calibri" w:hAnsi="Arial" w:cs="Arial"/>
          <w:b/>
          <w:color w:val="002060"/>
          <w:sz w:val="72"/>
          <w:szCs w:val="72"/>
          <w:lang w:val="es-SV"/>
        </w:rPr>
      </w:pPr>
    </w:p>
    <w:p w14:paraId="7CB0E196" w14:textId="77777777" w:rsidR="00C77186" w:rsidRDefault="00C77186" w:rsidP="00C77186">
      <w:pPr>
        <w:spacing w:after="0" w:line="240" w:lineRule="auto"/>
        <w:jc w:val="center"/>
        <w:rPr>
          <w:rFonts w:ascii="Arial" w:eastAsia="Calibri" w:hAnsi="Arial" w:cs="Arial"/>
          <w:b/>
          <w:color w:val="002060"/>
          <w:sz w:val="72"/>
          <w:szCs w:val="72"/>
          <w:lang w:val="es-SV"/>
        </w:rPr>
      </w:pPr>
    </w:p>
    <w:p w14:paraId="168380A8" w14:textId="77777777" w:rsidR="00C77186" w:rsidRDefault="00C77186" w:rsidP="00C77186">
      <w:pPr>
        <w:spacing w:after="0" w:line="240" w:lineRule="auto"/>
        <w:jc w:val="center"/>
        <w:rPr>
          <w:rFonts w:ascii="Arial" w:eastAsia="Calibri" w:hAnsi="Arial" w:cs="Arial"/>
          <w:b/>
          <w:color w:val="002060"/>
          <w:sz w:val="72"/>
          <w:szCs w:val="72"/>
          <w:lang w:val="es-SV"/>
        </w:rPr>
      </w:pPr>
    </w:p>
    <w:p w14:paraId="09987C62" w14:textId="4DEB67A0" w:rsidR="00500DAB" w:rsidRDefault="00500DAB" w:rsidP="00C77186">
      <w:pPr>
        <w:spacing w:after="0" w:line="240" w:lineRule="auto"/>
        <w:jc w:val="center"/>
        <w:rPr>
          <w:rFonts w:ascii="Arial" w:eastAsia="Calibri" w:hAnsi="Arial" w:cs="Arial"/>
          <w:b/>
          <w:color w:val="002060"/>
          <w:sz w:val="72"/>
          <w:szCs w:val="72"/>
          <w:lang w:val="es-SV"/>
        </w:rPr>
      </w:pPr>
      <w:r w:rsidRPr="00C77186">
        <w:rPr>
          <w:rFonts w:ascii="Arial" w:eastAsia="Calibri" w:hAnsi="Arial" w:cs="Arial"/>
          <w:b/>
          <w:color w:val="002060"/>
          <w:sz w:val="72"/>
          <w:szCs w:val="72"/>
          <w:lang w:val="es-SV"/>
        </w:rPr>
        <w:t>PRESUPUESTO</w:t>
      </w:r>
    </w:p>
    <w:p w14:paraId="5AF3409C" w14:textId="4102988F" w:rsidR="00C77186" w:rsidRDefault="00C77186" w:rsidP="00C77186">
      <w:pPr>
        <w:spacing w:after="0" w:line="240" w:lineRule="auto"/>
        <w:jc w:val="center"/>
        <w:rPr>
          <w:rFonts w:ascii="Arial" w:eastAsia="Calibri" w:hAnsi="Arial" w:cs="Arial"/>
          <w:b/>
          <w:color w:val="002060"/>
          <w:sz w:val="72"/>
          <w:szCs w:val="72"/>
          <w:lang w:val="es-SV"/>
        </w:rPr>
      </w:pPr>
    </w:p>
    <w:p w14:paraId="39E86975" w14:textId="3FC0D008" w:rsidR="00A65421" w:rsidRDefault="00A65421" w:rsidP="00500DAB">
      <w:pPr>
        <w:spacing w:after="0" w:line="240" w:lineRule="auto"/>
        <w:rPr>
          <w:rFonts w:ascii="Arial" w:eastAsia="Calibri" w:hAnsi="Arial" w:cs="Arial"/>
          <w:b/>
          <w:color w:val="FF0000"/>
          <w:sz w:val="24"/>
          <w:szCs w:val="24"/>
          <w:lang w:val="es-SV"/>
        </w:rPr>
      </w:pPr>
    </w:p>
    <w:p w14:paraId="62F9A07D" w14:textId="77777777" w:rsidR="00A65421" w:rsidRDefault="00A65421">
      <w:pPr>
        <w:rPr>
          <w:rFonts w:ascii="Arial" w:eastAsia="Calibri" w:hAnsi="Arial" w:cs="Arial"/>
          <w:b/>
          <w:color w:val="FF0000"/>
          <w:sz w:val="24"/>
          <w:szCs w:val="24"/>
          <w:lang w:val="es-SV"/>
        </w:rPr>
      </w:pPr>
      <w:r>
        <w:rPr>
          <w:rFonts w:ascii="Arial" w:eastAsia="Calibri" w:hAnsi="Arial" w:cs="Arial"/>
          <w:b/>
          <w:color w:val="FF0000"/>
          <w:sz w:val="24"/>
          <w:szCs w:val="24"/>
          <w:lang w:val="es-SV"/>
        </w:rPr>
        <w:br w:type="page"/>
      </w:r>
    </w:p>
    <w:p w14:paraId="16E08E53" w14:textId="5D84F71F" w:rsidR="00500DAB" w:rsidRPr="00A65421" w:rsidRDefault="00A65421" w:rsidP="00500DAB">
      <w:pPr>
        <w:spacing w:after="0" w:line="240" w:lineRule="auto"/>
        <w:rPr>
          <w:rFonts w:ascii="Arial" w:eastAsia="Calibri" w:hAnsi="Arial" w:cs="Arial"/>
          <w:b/>
          <w:color w:val="FF0000"/>
          <w:sz w:val="24"/>
          <w:szCs w:val="24"/>
          <w:lang w:val="es-SV"/>
        </w:rPr>
      </w:pPr>
      <w:r w:rsidRPr="00A65421">
        <w:rPr>
          <w:noProof/>
          <w:lang w:eastAsia="es-MX"/>
        </w:rPr>
        <w:lastRenderedPageBreak/>
        <w:drawing>
          <wp:anchor distT="0" distB="0" distL="114300" distR="114300" simplePos="0" relativeHeight="251682816" behindDoc="1" locked="0" layoutInCell="1" allowOverlap="1" wp14:anchorId="0ADE1D2A" wp14:editId="7C8B6109">
            <wp:simplePos x="0" y="0"/>
            <wp:positionH relativeFrom="column">
              <wp:posOffset>-453482</wp:posOffset>
            </wp:positionH>
            <wp:positionV relativeFrom="paragraph">
              <wp:posOffset>-241935</wp:posOffset>
            </wp:positionV>
            <wp:extent cx="9044397" cy="4811486"/>
            <wp:effectExtent l="0" t="0" r="4445" b="825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53418" cy="4816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28DA4" w14:textId="77777777" w:rsidR="00500DAB" w:rsidRPr="0025013C" w:rsidRDefault="00500DAB" w:rsidP="00500DAB">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470B842A" w14:textId="77777777" w:rsidR="00F90478" w:rsidRDefault="00F90478" w:rsidP="00500DAB">
      <w:pPr>
        <w:spacing w:after="0" w:line="240" w:lineRule="auto"/>
        <w:rPr>
          <w:rFonts w:ascii="Arial" w:eastAsia="Calibri" w:hAnsi="Arial" w:cs="Arial"/>
          <w:b/>
          <w:color w:val="002060"/>
          <w:sz w:val="72"/>
          <w:szCs w:val="72"/>
          <w:lang w:val="es-SV"/>
        </w:rPr>
      </w:pPr>
    </w:p>
    <w:p w14:paraId="0FD8E50A" w14:textId="77777777" w:rsidR="00F90478" w:rsidRDefault="00F90478" w:rsidP="00500DAB">
      <w:pPr>
        <w:spacing w:after="0" w:line="240" w:lineRule="auto"/>
        <w:rPr>
          <w:rFonts w:ascii="Arial" w:eastAsia="Calibri" w:hAnsi="Arial" w:cs="Arial"/>
          <w:b/>
          <w:color w:val="002060"/>
          <w:sz w:val="72"/>
          <w:szCs w:val="72"/>
          <w:lang w:val="es-SV"/>
        </w:rPr>
      </w:pPr>
    </w:p>
    <w:p w14:paraId="77118463" w14:textId="77777777" w:rsidR="00F90478" w:rsidRDefault="00F90478" w:rsidP="00500DAB">
      <w:pPr>
        <w:spacing w:after="0" w:line="240" w:lineRule="auto"/>
        <w:rPr>
          <w:rFonts w:ascii="Arial" w:eastAsia="Calibri" w:hAnsi="Arial" w:cs="Arial"/>
          <w:b/>
          <w:color w:val="002060"/>
          <w:sz w:val="72"/>
          <w:szCs w:val="72"/>
          <w:lang w:val="es-SV"/>
        </w:rPr>
      </w:pPr>
    </w:p>
    <w:p w14:paraId="5CA081C7" w14:textId="7610B376" w:rsidR="00500DAB" w:rsidRDefault="00500DAB" w:rsidP="00F90478">
      <w:pPr>
        <w:spacing w:after="0" w:line="240" w:lineRule="auto"/>
        <w:jc w:val="center"/>
        <w:rPr>
          <w:rFonts w:ascii="Arial" w:eastAsia="Calibri" w:hAnsi="Arial" w:cs="Arial"/>
          <w:b/>
          <w:color w:val="002060"/>
          <w:sz w:val="72"/>
          <w:szCs w:val="72"/>
          <w:lang w:val="es-SV"/>
        </w:rPr>
      </w:pPr>
      <w:r w:rsidRPr="00F90478">
        <w:rPr>
          <w:rFonts w:ascii="Arial" w:eastAsia="Calibri" w:hAnsi="Arial" w:cs="Arial"/>
          <w:b/>
          <w:color w:val="002060"/>
          <w:sz w:val="72"/>
          <w:szCs w:val="72"/>
          <w:lang w:val="es-SV"/>
        </w:rPr>
        <w:t>GERENCIA ADMINISTRATIVA</w:t>
      </w:r>
    </w:p>
    <w:p w14:paraId="79C1AC7A" w14:textId="1602B2D8" w:rsidR="00F90478" w:rsidRDefault="00F90478" w:rsidP="00F90478">
      <w:pPr>
        <w:spacing w:after="0" w:line="240" w:lineRule="auto"/>
        <w:jc w:val="center"/>
        <w:rPr>
          <w:rFonts w:ascii="Arial" w:eastAsia="Calibri" w:hAnsi="Arial" w:cs="Arial"/>
          <w:b/>
          <w:color w:val="002060"/>
          <w:sz w:val="72"/>
          <w:szCs w:val="72"/>
          <w:lang w:val="es-SV"/>
        </w:rPr>
      </w:pPr>
    </w:p>
    <w:p w14:paraId="149F87C9" w14:textId="12B479AE" w:rsidR="006E0E8C" w:rsidRDefault="006E0E8C" w:rsidP="00500DAB">
      <w:pPr>
        <w:rPr>
          <w:rFonts w:ascii="Arial" w:eastAsia="Calibri" w:hAnsi="Arial" w:cs="Arial"/>
          <w:b/>
          <w:color w:val="002060"/>
          <w:sz w:val="144"/>
          <w:szCs w:val="144"/>
          <w:lang w:val="es-SV"/>
        </w:rPr>
      </w:pPr>
    </w:p>
    <w:p w14:paraId="30ACB3F8" w14:textId="77777777" w:rsidR="006E0E8C" w:rsidRDefault="006E0E8C">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Tablaconcuadrcula"/>
        <w:tblW w:w="14601" w:type="dxa"/>
        <w:tblInd w:w="-431" w:type="dxa"/>
        <w:tblLayout w:type="fixed"/>
        <w:tblLook w:val="04A0" w:firstRow="1" w:lastRow="0" w:firstColumn="1" w:lastColumn="0" w:noHBand="0" w:noVBand="1"/>
      </w:tblPr>
      <w:tblGrid>
        <w:gridCol w:w="434"/>
        <w:gridCol w:w="1977"/>
        <w:gridCol w:w="1701"/>
        <w:gridCol w:w="1559"/>
        <w:gridCol w:w="1559"/>
        <w:gridCol w:w="1418"/>
        <w:gridCol w:w="1417"/>
        <w:gridCol w:w="426"/>
        <w:gridCol w:w="283"/>
        <w:gridCol w:w="425"/>
        <w:gridCol w:w="426"/>
        <w:gridCol w:w="283"/>
        <w:gridCol w:w="425"/>
        <w:gridCol w:w="426"/>
        <w:gridCol w:w="283"/>
        <w:gridCol w:w="425"/>
        <w:gridCol w:w="426"/>
        <w:gridCol w:w="283"/>
        <w:gridCol w:w="425"/>
      </w:tblGrid>
      <w:tr w:rsidR="006E0E8C" w14:paraId="52128A94" w14:textId="77777777" w:rsidTr="00004431">
        <w:tc>
          <w:tcPr>
            <w:tcW w:w="14601" w:type="dxa"/>
            <w:gridSpan w:val="19"/>
          </w:tcPr>
          <w:p w14:paraId="7884B32A" w14:textId="77777777" w:rsidR="006E0E8C" w:rsidRDefault="006E0E8C" w:rsidP="00004431">
            <w:pPr>
              <w:rPr>
                <w:rFonts w:ascii="Arial" w:hAnsi="Arial" w:cs="Arial"/>
                <w:sz w:val="24"/>
                <w:szCs w:val="24"/>
              </w:rPr>
            </w:pPr>
            <w:r>
              <w:rPr>
                <w:rFonts w:ascii="Arial" w:hAnsi="Arial" w:cs="Arial"/>
                <w:b/>
                <w:sz w:val="24"/>
                <w:szCs w:val="24"/>
              </w:rPr>
              <w:lastRenderedPageBreak/>
              <w:t xml:space="preserve">Objetivo General:  </w:t>
            </w:r>
          </w:p>
          <w:p w14:paraId="15DA4C2B" w14:textId="77777777" w:rsidR="006E0E8C" w:rsidRDefault="006E0E8C" w:rsidP="00004431">
            <w:pPr>
              <w:rPr>
                <w:rFonts w:ascii="Arial" w:hAnsi="Arial" w:cs="Arial"/>
              </w:rPr>
            </w:pPr>
            <w:r w:rsidRPr="000F07A8">
              <w:rPr>
                <w:rFonts w:ascii="Arial" w:hAnsi="Arial" w:cs="Arial"/>
              </w:rPr>
              <w:t>Administrar con eficiencia, eficacia y economía las actividades de apoyo administrativo en materia de recursos humanos, mantenimiento, informática, y una gestión de calidad que se les brinda a las dependencias de la Alcaldía Municipal de Atiquizaya.</w:t>
            </w:r>
          </w:p>
          <w:p w14:paraId="72A8D579" w14:textId="77777777" w:rsidR="006E0E8C" w:rsidRDefault="006E0E8C" w:rsidP="00004431">
            <w:pPr>
              <w:rPr>
                <w:rFonts w:ascii="Arial" w:hAnsi="Arial" w:cs="Arial"/>
                <w:b/>
                <w:sz w:val="24"/>
                <w:szCs w:val="24"/>
              </w:rPr>
            </w:pPr>
          </w:p>
        </w:tc>
      </w:tr>
      <w:tr w:rsidR="006E0E8C" w14:paraId="33E2130D" w14:textId="77777777" w:rsidTr="00004431">
        <w:tc>
          <w:tcPr>
            <w:tcW w:w="434" w:type="dxa"/>
          </w:tcPr>
          <w:p w14:paraId="2C5B20EA" w14:textId="77777777" w:rsidR="006E0E8C" w:rsidRPr="001D0F7B" w:rsidRDefault="006E0E8C" w:rsidP="00004431">
            <w:pPr>
              <w:rPr>
                <w:rFonts w:ascii="Arial" w:hAnsi="Arial" w:cs="Arial"/>
                <w:b/>
                <w:sz w:val="20"/>
                <w:szCs w:val="20"/>
              </w:rPr>
            </w:pPr>
            <w:r w:rsidRPr="001D0F7B">
              <w:rPr>
                <w:rFonts w:ascii="Arial" w:hAnsi="Arial" w:cs="Arial"/>
                <w:b/>
                <w:sz w:val="20"/>
                <w:szCs w:val="20"/>
              </w:rPr>
              <w:t>N.º</w:t>
            </w:r>
          </w:p>
        </w:tc>
        <w:tc>
          <w:tcPr>
            <w:tcW w:w="1977" w:type="dxa"/>
          </w:tcPr>
          <w:p w14:paraId="3F0A7FFC" w14:textId="77777777" w:rsidR="006E0E8C" w:rsidRPr="001D0F7B" w:rsidRDefault="006E0E8C" w:rsidP="00004431">
            <w:pPr>
              <w:rPr>
                <w:rFonts w:ascii="Arial" w:hAnsi="Arial" w:cs="Arial"/>
                <w:b/>
                <w:sz w:val="18"/>
                <w:szCs w:val="18"/>
              </w:rPr>
            </w:pPr>
            <w:r w:rsidRPr="001D0F7B">
              <w:rPr>
                <w:rFonts w:ascii="Arial" w:hAnsi="Arial" w:cs="Arial"/>
                <w:b/>
                <w:sz w:val="18"/>
                <w:szCs w:val="18"/>
              </w:rPr>
              <w:t xml:space="preserve">OBJETIVOS ESPECÍFICOS </w:t>
            </w:r>
          </w:p>
        </w:tc>
        <w:tc>
          <w:tcPr>
            <w:tcW w:w="1701" w:type="dxa"/>
          </w:tcPr>
          <w:p w14:paraId="10DCAB42" w14:textId="77777777" w:rsidR="006E0E8C" w:rsidRPr="001D0F7B" w:rsidRDefault="006E0E8C" w:rsidP="00004431">
            <w:pPr>
              <w:rPr>
                <w:rFonts w:ascii="Arial" w:hAnsi="Arial" w:cs="Arial"/>
                <w:b/>
                <w:sz w:val="18"/>
                <w:szCs w:val="18"/>
              </w:rPr>
            </w:pPr>
            <w:r w:rsidRPr="001D0F7B">
              <w:rPr>
                <w:rFonts w:ascii="Arial" w:hAnsi="Arial" w:cs="Arial"/>
                <w:b/>
                <w:sz w:val="18"/>
                <w:szCs w:val="18"/>
              </w:rPr>
              <w:t xml:space="preserve">META </w:t>
            </w:r>
          </w:p>
        </w:tc>
        <w:tc>
          <w:tcPr>
            <w:tcW w:w="1559" w:type="dxa"/>
          </w:tcPr>
          <w:p w14:paraId="7CA2CC1A" w14:textId="77777777" w:rsidR="006E0E8C" w:rsidRPr="001D0F7B" w:rsidRDefault="006E0E8C" w:rsidP="00004431">
            <w:pPr>
              <w:rPr>
                <w:rFonts w:ascii="Arial" w:hAnsi="Arial" w:cs="Arial"/>
                <w:b/>
                <w:sz w:val="18"/>
                <w:szCs w:val="18"/>
              </w:rPr>
            </w:pPr>
            <w:r w:rsidRPr="001D0F7B">
              <w:rPr>
                <w:rFonts w:ascii="Arial" w:hAnsi="Arial" w:cs="Arial"/>
                <w:b/>
                <w:sz w:val="18"/>
                <w:szCs w:val="18"/>
              </w:rPr>
              <w:t>I</w:t>
            </w:r>
            <w:r>
              <w:rPr>
                <w:rFonts w:ascii="Arial" w:hAnsi="Arial" w:cs="Arial"/>
                <w:b/>
                <w:sz w:val="18"/>
                <w:szCs w:val="18"/>
              </w:rPr>
              <w:t>N</w:t>
            </w:r>
            <w:r w:rsidRPr="001D0F7B">
              <w:rPr>
                <w:rFonts w:ascii="Arial" w:hAnsi="Arial" w:cs="Arial"/>
                <w:b/>
                <w:sz w:val="18"/>
                <w:szCs w:val="18"/>
              </w:rPr>
              <w:t>DICADOR</w:t>
            </w:r>
          </w:p>
        </w:tc>
        <w:tc>
          <w:tcPr>
            <w:tcW w:w="1559" w:type="dxa"/>
          </w:tcPr>
          <w:p w14:paraId="0C7D0C71" w14:textId="77777777" w:rsidR="006E0E8C" w:rsidRPr="001D0F7B" w:rsidRDefault="006E0E8C" w:rsidP="00004431">
            <w:pPr>
              <w:rPr>
                <w:rFonts w:ascii="Arial" w:hAnsi="Arial" w:cs="Arial"/>
                <w:b/>
                <w:sz w:val="18"/>
                <w:szCs w:val="18"/>
              </w:rPr>
            </w:pPr>
            <w:r w:rsidRPr="001D0F7B">
              <w:rPr>
                <w:rFonts w:ascii="Arial" w:hAnsi="Arial" w:cs="Arial"/>
                <w:b/>
                <w:sz w:val="18"/>
                <w:szCs w:val="18"/>
              </w:rPr>
              <w:t xml:space="preserve">ACTIVIDADES </w:t>
            </w:r>
          </w:p>
        </w:tc>
        <w:tc>
          <w:tcPr>
            <w:tcW w:w="1418" w:type="dxa"/>
          </w:tcPr>
          <w:p w14:paraId="3452FC6E" w14:textId="77777777" w:rsidR="006E0E8C" w:rsidRPr="001D0F7B" w:rsidRDefault="006E0E8C" w:rsidP="00004431">
            <w:pPr>
              <w:rPr>
                <w:rFonts w:ascii="Arial" w:hAnsi="Arial" w:cs="Arial"/>
                <w:b/>
                <w:sz w:val="18"/>
                <w:szCs w:val="18"/>
              </w:rPr>
            </w:pPr>
            <w:r w:rsidRPr="001D0F7B">
              <w:rPr>
                <w:rFonts w:ascii="Arial" w:hAnsi="Arial" w:cs="Arial"/>
                <w:b/>
                <w:sz w:val="18"/>
                <w:szCs w:val="18"/>
              </w:rPr>
              <w:t>REQUERIMIENTO</w:t>
            </w:r>
          </w:p>
        </w:tc>
        <w:tc>
          <w:tcPr>
            <w:tcW w:w="1417" w:type="dxa"/>
          </w:tcPr>
          <w:p w14:paraId="6EAAD655" w14:textId="77777777" w:rsidR="006E0E8C" w:rsidRPr="007E0C8E" w:rsidRDefault="006E0E8C" w:rsidP="00004431">
            <w:pPr>
              <w:jc w:val="center"/>
              <w:rPr>
                <w:rFonts w:ascii="Arial" w:hAnsi="Arial" w:cs="Arial"/>
                <w:b/>
                <w:sz w:val="16"/>
                <w:szCs w:val="16"/>
              </w:rPr>
            </w:pPr>
            <w:r w:rsidRPr="007E0C8E">
              <w:rPr>
                <w:rFonts w:ascii="Arial" w:hAnsi="Arial" w:cs="Arial"/>
                <w:b/>
                <w:sz w:val="16"/>
                <w:szCs w:val="16"/>
              </w:rPr>
              <w:t>COORDINACIÓN</w:t>
            </w:r>
          </w:p>
        </w:tc>
        <w:tc>
          <w:tcPr>
            <w:tcW w:w="426" w:type="dxa"/>
          </w:tcPr>
          <w:p w14:paraId="2AED7AEF" w14:textId="77777777" w:rsidR="006E0E8C" w:rsidRPr="001D0F7B" w:rsidRDefault="006E0E8C" w:rsidP="00004431">
            <w:pPr>
              <w:rPr>
                <w:rFonts w:ascii="Arial" w:hAnsi="Arial" w:cs="Arial"/>
                <w:b/>
                <w:sz w:val="20"/>
                <w:szCs w:val="20"/>
              </w:rPr>
            </w:pPr>
            <w:r w:rsidRPr="001D0F7B">
              <w:rPr>
                <w:rFonts w:ascii="Arial" w:hAnsi="Arial" w:cs="Arial"/>
                <w:b/>
                <w:sz w:val="20"/>
                <w:szCs w:val="20"/>
              </w:rPr>
              <w:t>E</w:t>
            </w:r>
          </w:p>
        </w:tc>
        <w:tc>
          <w:tcPr>
            <w:tcW w:w="283" w:type="dxa"/>
          </w:tcPr>
          <w:p w14:paraId="7391E6A2" w14:textId="77777777" w:rsidR="006E0E8C" w:rsidRPr="001D0F7B" w:rsidRDefault="006E0E8C" w:rsidP="00004431">
            <w:pPr>
              <w:rPr>
                <w:rFonts w:ascii="Arial" w:hAnsi="Arial" w:cs="Arial"/>
                <w:b/>
                <w:sz w:val="20"/>
                <w:szCs w:val="20"/>
              </w:rPr>
            </w:pPr>
            <w:r w:rsidRPr="001D0F7B">
              <w:rPr>
                <w:rFonts w:ascii="Arial" w:hAnsi="Arial" w:cs="Arial"/>
                <w:b/>
                <w:sz w:val="20"/>
                <w:szCs w:val="20"/>
              </w:rPr>
              <w:t>F</w:t>
            </w:r>
          </w:p>
        </w:tc>
        <w:tc>
          <w:tcPr>
            <w:tcW w:w="425" w:type="dxa"/>
          </w:tcPr>
          <w:p w14:paraId="3F49BD74" w14:textId="77777777" w:rsidR="006E0E8C" w:rsidRPr="001D0F7B" w:rsidRDefault="006E0E8C" w:rsidP="00004431">
            <w:pPr>
              <w:rPr>
                <w:rFonts w:ascii="Arial" w:hAnsi="Arial" w:cs="Arial"/>
                <w:b/>
                <w:sz w:val="20"/>
                <w:szCs w:val="20"/>
              </w:rPr>
            </w:pPr>
            <w:r w:rsidRPr="001D0F7B">
              <w:rPr>
                <w:rFonts w:ascii="Arial" w:hAnsi="Arial" w:cs="Arial"/>
                <w:b/>
                <w:sz w:val="20"/>
                <w:szCs w:val="20"/>
              </w:rPr>
              <w:t>M</w:t>
            </w:r>
          </w:p>
        </w:tc>
        <w:tc>
          <w:tcPr>
            <w:tcW w:w="426" w:type="dxa"/>
          </w:tcPr>
          <w:p w14:paraId="0AF5D480" w14:textId="77777777" w:rsidR="006E0E8C" w:rsidRPr="001D0F7B" w:rsidRDefault="006E0E8C" w:rsidP="00004431">
            <w:pPr>
              <w:rPr>
                <w:rFonts w:ascii="Arial" w:hAnsi="Arial" w:cs="Arial"/>
                <w:b/>
                <w:sz w:val="20"/>
                <w:szCs w:val="20"/>
              </w:rPr>
            </w:pPr>
            <w:r w:rsidRPr="001D0F7B">
              <w:rPr>
                <w:rFonts w:ascii="Arial" w:hAnsi="Arial" w:cs="Arial"/>
                <w:b/>
                <w:sz w:val="20"/>
                <w:szCs w:val="20"/>
              </w:rPr>
              <w:t>A</w:t>
            </w:r>
          </w:p>
        </w:tc>
        <w:tc>
          <w:tcPr>
            <w:tcW w:w="283" w:type="dxa"/>
          </w:tcPr>
          <w:p w14:paraId="13E5DF4F" w14:textId="77777777" w:rsidR="006E0E8C" w:rsidRPr="001D0F7B" w:rsidRDefault="006E0E8C" w:rsidP="00004431">
            <w:pPr>
              <w:rPr>
                <w:rFonts w:ascii="Arial" w:hAnsi="Arial" w:cs="Arial"/>
                <w:b/>
                <w:sz w:val="20"/>
                <w:szCs w:val="20"/>
              </w:rPr>
            </w:pPr>
            <w:r w:rsidRPr="001D0F7B">
              <w:rPr>
                <w:rFonts w:ascii="Arial" w:hAnsi="Arial" w:cs="Arial"/>
                <w:b/>
                <w:sz w:val="20"/>
                <w:szCs w:val="20"/>
              </w:rPr>
              <w:t>M</w:t>
            </w:r>
          </w:p>
        </w:tc>
        <w:tc>
          <w:tcPr>
            <w:tcW w:w="425" w:type="dxa"/>
          </w:tcPr>
          <w:p w14:paraId="74B4A500" w14:textId="77777777" w:rsidR="006E0E8C" w:rsidRPr="001D0F7B" w:rsidRDefault="006E0E8C" w:rsidP="00004431">
            <w:pPr>
              <w:rPr>
                <w:rFonts w:ascii="Arial" w:hAnsi="Arial" w:cs="Arial"/>
                <w:b/>
                <w:sz w:val="20"/>
                <w:szCs w:val="20"/>
              </w:rPr>
            </w:pPr>
            <w:r w:rsidRPr="001D0F7B">
              <w:rPr>
                <w:rFonts w:ascii="Arial" w:hAnsi="Arial" w:cs="Arial"/>
                <w:b/>
                <w:sz w:val="20"/>
                <w:szCs w:val="20"/>
              </w:rPr>
              <w:t>J</w:t>
            </w:r>
          </w:p>
        </w:tc>
        <w:tc>
          <w:tcPr>
            <w:tcW w:w="426" w:type="dxa"/>
          </w:tcPr>
          <w:p w14:paraId="512ADFE5" w14:textId="77777777" w:rsidR="006E0E8C" w:rsidRPr="001D0F7B" w:rsidRDefault="006E0E8C" w:rsidP="00004431">
            <w:pPr>
              <w:rPr>
                <w:rFonts w:ascii="Arial" w:hAnsi="Arial" w:cs="Arial"/>
                <w:b/>
                <w:sz w:val="20"/>
                <w:szCs w:val="20"/>
              </w:rPr>
            </w:pPr>
            <w:r w:rsidRPr="001D0F7B">
              <w:rPr>
                <w:rFonts w:ascii="Arial" w:hAnsi="Arial" w:cs="Arial"/>
                <w:b/>
                <w:sz w:val="20"/>
                <w:szCs w:val="20"/>
              </w:rPr>
              <w:t>J</w:t>
            </w:r>
          </w:p>
        </w:tc>
        <w:tc>
          <w:tcPr>
            <w:tcW w:w="283" w:type="dxa"/>
          </w:tcPr>
          <w:p w14:paraId="74DC276F" w14:textId="77777777" w:rsidR="006E0E8C" w:rsidRPr="001D0F7B" w:rsidRDefault="006E0E8C" w:rsidP="00004431">
            <w:pPr>
              <w:rPr>
                <w:rFonts w:ascii="Arial" w:hAnsi="Arial" w:cs="Arial"/>
                <w:b/>
                <w:sz w:val="20"/>
                <w:szCs w:val="20"/>
              </w:rPr>
            </w:pPr>
            <w:r w:rsidRPr="001D0F7B">
              <w:rPr>
                <w:rFonts w:ascii="Arial" w:hAnsi="Arial" w:cs="Arial"/>
                <w:b/>
                <w:sz w:val="20"/>
                <w:szCs w:val="20"/>
              </w:rPr>
              <w:t>A</w:t>
            </w:r>
          </w:p>
        </w:tc>
        <w:tc>
          <w:tcPr>
            <w:tcW w:w="425" w:type="dxa"/>
          </w:tcPr>
          <w:p w14:paraId="3CE1C5F6" w14:textId="77777777" w:rsidR="006E0E8C" w:rsidRPr="001D0F7B" w:rsidRDefault="006E0E8C" w:rsidP="00004431">
            <w:pPr>
              <w:rPr>
                <w:rFonts w:ascii="Arial" w:hAnsi="Arial" w:cs="Arial"/>
                <w:b/>
                <w:sz w:val="20"/>
                <w:szCs w:val="20"/>
              </w:rPr>
            </w:pPr>
            <w:r w:rsidRPr="001D0F7B">
              <w:rPr>
                <w:rFonts w:ascii="Arial" w:hAnsi="Arial" w:cs="Arial"/>
                <w:b/>
                <w:sz w:val="20"/>
                <w:szCs w:val="20"/>
              </w:rPr>
              <w:t>S</w:t>
            </w:r>
          </w:p>
        </w:tc>
        <w:tc>
          <w:tcPr>
            <w:tcW w:w="426" w:type="dxa"/>
          </w:tcPr>
          <w:p w14:paraId="3C7432ED" w14:textId="77777777" w:rsidR="006E0E8C" w:rsidRPr="001D0F7B" w:rsidRDefault="006E0E8C" w:rsidP="00004431">
            <w:pPr>
              <w:rPr>
                <w:rFonts w:ascii="Arial" w:hAnsi="Arial" w:cs="Arial"/>
                <w:b/>
                <w:sz w:val="20"/>
                <w:szCs w:val="20"/>
              </w:rPr>
            </w:pPr>
            <w:r w:rsidRPr="001D0F7B">
              <w:rPr>
                <w:rFonts w:ascii="Arial" w:hAnsi="Arial" w:cs="Arial"/>
                <w:b/>
                <w:sz w:val="20"/>
                <w:szCs w:val="20"/>
              </w:rPr>
              <w:t>O</w:t>
            </w:r>
          </w:p>
        </w:tc>
        <w:tc>
          <w:tcPr>
            <w:tcW w:w="283" w:type="dxa"/>
          </w:tcPr>
          <w:p w14:paraId="50D28FA7" w14:textId="77777777" w:rsidR="006E0E8C" w:rsidRPr="001D0F7B" w:rsidRDefault="006E0E8C" w:rsidP="00004431">
            <w:pPr>
              <w:rPr>
                <w:rFonts w:ascii="Arial" w:hAnsi="Arial" w:cs="Arial"/>
                <w:b/>
                <w:sz w:val="20"/>
                <w:szCs w:val="20"/>
              </w:rPr>
            </w:pPr>
            <w:r w:rsidRPr="001D0F7B">
              <w:rPr>
                <w:rFonts w:ascii="Arial" w:hAnsi="Arial" w:cs="Arial"/>
                <w:b/>
                <w:sz w:val="20"/>
                <w:szCs w:val="20"/>
              </w:rPr>
              <w:t>N</w:t>
            </w:r>
          </w:p>
        </w:tc>
        <w:tc>
          <w:tcPr>
            <w:tcW w:w="425" w:type="dxa"/>
          </w:tcPr>
          <w:p w14:paraId="38DDE68A" w14:textId="77777777" w:rsidR="006E0E8C" w:rsidRPr="001D0F7B" w:rsidRDefault="006E0E8C" w:rsidP="00004431">
            <w:pPr>
              <w:rPr>
                <w:rFonts w:ascii="Arial" w:hAnsi="Arial" w:cs="Arial"/>
                <w:b/>
                <w:sz w:val="20"/>
                <w:szCs w:val="20"/>
              </w:rPr>
            </w:pPr>
            <w:r w:rsidRPr="001D0F7B">
              <w:rPr>
                <w:rFonts w:ascii="Arial" w:hAnsi="Arial" w:cs="Arial"/>
                <w:b/>
                <w:sz w:val="20"/>
                <w:szCs w:val="20"/>
              </w:rPr>
              <w:t>D</w:t>
            </w:r>
          </w:p>
        </w:tc>
      </w:tr>
      <w:tr w:rsidR="006E0E8C" w14:paraId="01F68DFA" w14:textId="77777777" w:rsidTr="00004431">
        <w:tc>
          <w:tcPr>
            <w:tcW w:w="434" w:type="dxa"/>
            <w:tcBorders>
              <w:bottom w:val="single" w:sz="4" w:space="0" w:color="auto"/>
            </w:tcBorders>
          </w:tcPr>
          <w:p w14:paraId="0301A82D" w14:textId="77777777" w:rsidR="006E0E8C" w:rsidRDefault="006E0E8C" w:rsidP="00004431">
            <w:pPr>
              <w:rPr>
                <w:rFonts w:ascii="Arial" w:hAnsi="Arial" w:cs="Arial"/>
                <w:b/>
                <w:sz w:val="24"/>
                <w:szCs w:val="24"/>
              </w:rPr>
            </w:pPr>
            <w:r>
              <w:rPr>
                <w:rFonts w:ascii="Arial" w:hAnsi="Arial" w:cs="Arial"/>
                <w:b/>
                <w:sz w:val="24"/>
                <w:szCs w:val="24"/>
              </w:rPr>
              <w:t>1</w:t>
            </w:r>
          </w:p>
        </w:tc>
        <w:tc>
          <w:tcPr>
            <w:tcW w:w="1977" w:type="dxa"/>
            <w:tcBorders>
              <w:bottom w:val="single" w:sz="4" w:space="0" w:color="auto"/>
            </w:tcBorders>
          </w:tcPr>
          <w:p w14:paraId="719D80A4" w14:textId="77777777" w:rsidR="006E0E8C" w:rsidRDefault="006E0E8C" w:rsidP="00004431">
            <w:pPr>
              <w:rPr>
                <w:rFonts w:ascii="Arial" w:hAnsi="Arial" w:cs="Arial"/>
                <w:bCs/>
              </w:rPr>
            </w:pPr>
            <w:r>
              <w:rPr>
                <w:rFonts w:ascii="Arial" w:hAnsi="Arial" w:cs="Arial"/>
                <w:bCs/>
              </w:rPr>
              <w:t>I</w:t>
            </w:r>
            <w:r w:rsidRPr="000F07A8">
              <w:rPr>
                <w:rFonts w:ascii="Arial" w:hAnsi="Arial" w:cs="Arial"/>
                <w:bCs/>
              </w:rPr>
              <w:t>mplantar y ejecutar las políticas y normas para la gestión de los recursos humanos de acuerdo con la legislación vigente. Gestionando todos los procesos y actividades derivadas de estos, para garantizar el cumplimiento de los objetivos, principios básicos y el adecuado nivel de servicio.</w:t>
            </w:r>
          </w:p>
          <w:p w14:paraId="425CF98F" w14:textId="77777777" w:rsidR="006E0E8C" w:rsidRPr="001D0F7B" w:rsidRDefault="006E0E8C" w:rsidP="00004431">
            <w:pPr>
              <w:rPr>
                <w:rFonts w:ascii="Arial" w:hAnsi="Arial" w:cs="Arial"/>
              </w:rPr>
            </w:pPr>
          </w:p>
        </w:tc>
        <w:tc>
          <w:tcPr>
            <w:tcW w:w="1701" w:type="dxa"/>
            <w:tcBorders>
              <w:bottom w:val="single" w:sz="4" w:space="0" w:color="auto"/>
            </w:tcBorders>
          </w:tcPr>
          <w:p w14:paraId="03DEB599" w14:textId="77777777" w:rsidR="006E0E8C" w:rsidRPr="00304BDA" w:rsidRDefault="006E0E8C" w:rsidP="00004431">
            <w:pPr>
              <w:rPr>
                <w:rFonts w:ascii="Arial" w:hAnsi="Arial" w:cs="Arial"/>
              </w:rPr>
            </w:pPr>
            <w:r w:rsidRPr="00304BDA">
              <w:rPr>
                <w:rFonts w:ascii="Arial" w:hAnsi="Arial" w:cs="Arial"/>
              </w:rPr>
              <w:t>Asegurar el completo cumplimiento de cada plan de trabajo presentado por las unidades que conforman la gerencia, monitoreando frecuentemente el funcionamiento de cada unidad y la correcta atención a los usuarios.</w:t>
            </w:r>
          </w:p>
          <w:p w14:paraId="11E96F79" w14:textId="77777777" w:rsidR="006E0E8C" w:rsidRPr="001C3BEE" w:rsidRDefault="006E0E8C" w:rsidP="00004431">
            <w:pPr>
              <w:rPr>
                <w:rFonts w:ascii="Arial" w:hAnsi="Arial" w:cs="Arial"/>
              </w:rPr>
            </w:pPr>
          </w:p>
        </w:tc>
        <w:tc>
          <w:tcPr>
            <w:tcW w:w="1559" w:type="dxa"/>
            <w:tcBorders>
              <w:bottom w:val="single" w:sz="4" w:space="0" w:color="auto"/>
            </w:tcBorders>
          </w:tcPr>
          <w:p w14:paraId="436633F9" w14:textId="77777777" w:rsidR="006E0E8C" w:rsidRPr="000C5A4D" w:rsidRDefault="006E0E8C" w:rsidP="00004431">
            <w:pPr>
              <w:rPr>
                <w:rFonts w:ascii="Arial" w:hAnsi="Arial" w:cs="Arial"/>
              </w:rPr>
            </w:pPr>
            <w:r w:rsidRPr="000C5A4D">
              <w:rPr>
                <w:rFonts w:ascii="Arial" w:hAnsi="Arial" w:cs="Arial"/>
              </w:rPr>
              <w:t xml:space="preserve">Recopilar al 100% </w:t>
            </w:r>
            <w:r>
              <w:rPr>
                <w:rFonts w:ascii="Arial" w:hAnsi="Arial" w:cs="Arial"/>
              </w:rPr>
              <w:t>los reportes de avance en el desarrollo del plan de trabajo anual de cada unidad bajo cargo de la gerencia administrativa.</w:t>
            </w:r>
          </w:p>
        </w:tc>
        <w:tc>
          <w:tcPr>
            <w:tcW w:w="1559" w:type="dxa"/>
            <w:tcBorders>
              <w:bottom w:val="single" w:sz="4" w:space="0" w:color="auto"/>
            </w:tcBorders>
          </w:tcPr>
          <w:p w14:paraId="42E4A814" w14:textId="77777777" w:rsidR="006E0E8C" w:rsidRPr="0069732E" w:rsidRDefault="006E0E8C" w:rsidP="00004431">
            <w:pPr>
              <w:rPr>
                <w:rFonts w:ascii="Arial" w:hAnsi="Arial" w:cs="Arial"/>
                <w:sz w:val="20"/>
                <w:szCs w:val="20"/>
              </w:rPr>
            </w:pPr>
            <w:bookmarkStart w:id="7" w:name="_Hlk88746960"/>
            <w:r>
              <w:rPr>
                <w:rFonts w:ascii="Arial" w:hAnsi="Arial" w:cs="Arial"/>
                <w:sz w:val="20"/>
                <w:szCs w:val="20"/>
              </w:rPr>
              <w:t>Supervisión trimestral a la documentación presentada como respaldo de actividades ejercidas por las unidades, así como visita de campo en caso sea necesario para corroborar datos entregados o quejas recibidas.</w:t>
            </w:r>
            <w:bookmarkEnd w:id="7"/>
          </w:p>
        </w:tc>
        <w:tc>
          <w:tcPr>
            <w:tcW w:w="1418" w:type="dxa"/>
            <w:tcBorders>
              <w:bottom w:val="single" w:sz="4" w:space="0" w:color="auto"/>
            </w:tcBorders>
          </w:tcPr>
          <w:p w14:paraId="5910F230" w14:textId="77777777" w:rsidR="006E0E8C" w:rsidRPr="00D77FCC" w:rsidRDefault="006E0E8C" w:rsidP="00004431">
            <w:pPr>
              <w:rPr>
                <w:rFonts w:ascii="Arial" w:hAnsi="Arial" w:cs="Arial"/>
                <w:sz w:val="20"/>
                <w:szCs w:val="20"/>
              </w:rPr>
            </w:pPr>
            <w:r>
              <w:rPr>
                <w:rFonts w:ascii="Arial" w:hAnsi="Arial" w:cs="Arial"/>
                <w:sz w:val="20"/>
                <w:szCs w:val="20"/>
              </w:rPr>
              <w:t>Detallado en requerimiento de bienes y servicios.</w:t>
            </w:r>
          </w:p>
        </w:tc>
        <w:tc>
          <w:tcPr>
            <w:tcW w:w="1417" w:type="dxa"/>
            <w:tcBorders>
              <w:bottom w:val="single" w:sz="4" w:space="0" w:color="auto"/>
            </w:tcBorders>
          </w:tcPr>
          <w:p w14:paraId="7A27FCFE" w14:textId="77777777" w:rsidR="006E0E8C" w:rsidRPr="005E44BF" w:rsidRDefault="006E0E8C" w:rsidP="00004431">
            <w:pPr>
              <w:jc w:val="center"/>
              <w:rPr>
                <w:rFonts w:ascii="Arial" w:hAnsi="Arial" w:cs="Arial"/>
                <w:sz w:val="20"/>
                <w:szCs w:val="20"/>
              </w:rPr>
            </w:pPr>
            <w:r w:rsidRPr="005E44BF">
              <w:rPr>
                <w:rFonts w:ascii="Arial" w:hAnsi="Arial" w:cs="Arial"/>
                <w:sz w:val="20"/>
                <w:szCs w:val="20"/>
              </w:rPr>
              <w:t>Unidad de RRHH</w:t>
            </w:r>
          </w:p>
        </w:tc>
        <w:tc>
          <w:tcPr>
            <w:tcW w:w="426" w:type="dxa"/>
            <w:tcBorders>
              <w:bottom w:val="single" w:sz="4" w:space="0" w:color="auto"/>
            </w:tcBorders>
            <w:shd w:val="clear" w:color="auto" w:fill="auto"/>
          </w:tcPr>
          <w:p w14:paraId="6B218924" w14:textId="77777777" w:rsidR="006E0E8C" w:rsidRPr="004A0837" w:rsidRDefault="006E0E8C" w:rsidP="00004431">
            <w:pPr>
              <w:rPr>
                <w:rFonts w:ascii="Arial" w:hAnsi="Arial" w:cs="Arial"/>
                <w:b/>
                <w:sz w:val="20"/>
                <w:szCs w:val="20"/>
              </w:rPr>
            </w:pPr>
          </w:p>
        </w:tc>
        <w:tc>
          <w:tcPr>
            <w:tcW w:w="283" w:type="dxa"/>
            <w:tcBorders>
              <w:bottom w:val="single" w:sz="4" w:space="0" w:color="auto"/>
            </w:tcBorders>
            <w:shd w:val="clear" w:color="auto" w:fill="auto"/>
          </w:tcPr>
          <w:p w14:paraId="00972770" w14:textId="77777777" w:rsidR="006E0E8C" w:rsidRPr="003248EA" w:rsidRDefault="006E0E8C" w:rsidP="00004431">
            <w:pPr>
              <w:rPr>
                <w:rFonts w:ascii="Arial" w:hAnsi="Arial" w:cs="Arial"/>
                <w:b/>
                <w:sz w:val="20"/>
                <w:szCs w:val="20"/>
              </w:rPr>
            </w:pPr>
          </w:p>
        </w:tc>
        <w:tc>
          <w:tcPr>
            <w:tcW w:w="425" w:type="dxa"/>
            <w:tcBorders>
              <w:bottom w:val="single" w:sz="4" w:space="0" w:color="auto"/>
            </w:tcBorders>
            <w:shd w:val="clear" w:color="auto" w:fill="auto"/>
          </w:tcPr>
          <w:p w14:paraId="41D0A2D1" w14:textId="77777777" w:rsidR="006E0E8C" w:rsidRPr="004A0837" w:rsidRDefault="006E0E8C" w:rsidP="00004431">
            <w:pPr>
              <w:rPr>
                <w:rFonts w:ascii="Arial" w:hAnsi="Arial" w:cs="Arial"/>
                <w:b/>
                <w:sz w:val="20"/>
                <w:szCs w:val="20"/>
              </w:rPr>
            </w:pPr>
          </w:p>
        </w:tc>
        <w:tc>
          <w:tcPr>
            <w:tcW w:w="426" w:type="dxa"/>
            <w:tcBorders>
              <w:bottom w:val="single" w:sz="4" w:space="0" w:color="auto"/>
            </w:tcBorders>
            <w:shd w:val="clear" w:color="auto" w:fill="00B0F0"/>
          </w:tcPr>
          <w:p w14:paraId="7C030F6E" w14:textId="77777777" w:rsidR="006E0E8C" w:rsidRDefault="006E0E8C" w:rsidP="00004431">
            <w:pPr>
              <w:rPr>
                <w:rFonts w:ascii="Arial" w:hAnsi="Arial" w:cs="Arial"/>
                <w:b/>
                <w:sz w:val="20"/>
                <w:szCs w:val="20"/>
              </w:rPr>
            </w:pPr>
            <w:r>
              <w:rPr>
                <w:rFonts w:ascii="Arial" w:hAnsi="Arial" w:cs="Arial"/>
                <w:b/>
                <w:sz w:val="20"/>
                <w:szCs w:val="20"/>
              </w:rPr>
              <w:t>25</w:t>
            </w:r>
          </w:p>
          <w:p w14:paraId="1C73DCA9" w14:textId="77777777" w:rsidR="006E0E8C" w:rsidRPr="00CD1E2B" w:rsidRDefault="006E0E8C" w:rsidP="00004431">
            <w:pPr>
              <w:rPr>
                <w:rFonts w:ascii="Arial" w:hAnsi="Arial" w:cs="Arial"/>
                <w:b/>
                <w:sz w:val="20"/>
                <w:szCs w:val="20"/>
              </w:rPr>
            </w:pPr>
            <w:r w:rsidRPr="00CD1E2B">
              <w:rPr>
                <w:rFonts w:ascii="Arial" w:hAnsi="Arial" w:cs="Arial"/>
                <w:b/>
                <w:sz w:val="20"/>
                <w:szCs w:val="20"/>
              </w:rPr>
              <w:t>%</w:t>
            </w:r>
          </w:p>
          <w:p w14:paraId="23E4EFE0" w14:textId="77777777" w:rsidR="006E0E8C" w:rsidRPr="00783A9D" w:rsidRDefault="006E0E8C" w:rsidP="006E0E8C">
            <w:pPr>
              <w:pStyle w:val="Prrafodelista"/>
              <w:numPr>
                <w:ilvl w:val="0"/>
                <w:numId w:val="4"/>
              </w:numPr>
              <w:rPr>
                <w:rFonts w:ascii="Arial" w:hAnsi="Arial" w:cs="Arial"/>
                <w:b/>
                <w:sz w:val="24"/>
                <w:szCs w:val="24"/>
              </w:rPr>
            </w:pPr>
          </w:p>
          <w:p w14:paraId="20D32BDC" w14:textId="77777777" w:rsidR="006E0E8C" w:rsidRPr="00CD1E2B" w:rsidRDefault="006E0E8C" w:rsidP="006E0E8C">
            <w:pPr>
              <w:pStyle w:val="Prrafodelista"/>
              <w:numPr>
                <w:ilvl w:val="0"/>
                <w:numId w:val="4"/>
              </w:numPr>
              <w:rPr>
                <w:rFonts w:ascii="Arial" w:hAnsi="Arial" w:cs="Arial"/>
                <w:b/>
                <w:sz w:val="24"/>
                <w:szCs w:val="24"/>
              </w:rPr>
            </w:pPr>
            <w:r w:rsidRPr="00CD1E2B">
              <w:rPr>
                <w:rFonts w:ascii="Arial" w:hAnsi="Arial" w:cs="Arial"/>
                <w:b/>
                <w:sz w:val="20"/>
                <w:szCs w:val="20"/>
              </w:rPr>
              <w:t>%%</w:t>
            </w:r>
          </w:p>
        </w:tc>
        <w:tc>
          <w:tcPr>
            <w:tcW w:w="283" w:type="dxa"/>
            <w:tcBorders>
              <w:bottom w:val="single" w:sz="4" w:space="0" w:color="auto"/>
            </w:tcBorders>
            <w:shd w:val="clear" w:color="auto" w:fill="auto"/>
          </w:tcPr>
          <w:p w14:paraId="60465556" w14:textId="77777777" w:rsidR="006E0E8C" w:rsidRPr="004A0837" w:rsidRDefault="006E0E8C" w:rsidP="00004431">
            <w:pPr>
              <w:rPr>
                <w:rFonts w:ascii="Arial" w:hAnsi="Arial" w:cs="Arial"/>
                <w:b/>
                <w:sz w:val="20"/>
                <w:szCs w:val="20"/>
              </w:rPr>
            </w:pPr>
          </w:p>
        </w:tc>
        <w:tc>
          <w:tcPr>
            <w:tcW w:w="425" w:type="dxa"/>
            <w:tcBorders>
              <w:bottom w:val="single" w:sz="4" w:space="0" w:color="auto"/>
            </w:tcBorders>
            <w:shd w:val="clear" w:color="auto" w:fill="auto"/>
          </w:tcPr>
          <w:p w14:paraId="0544A9D9" w14:textId="77777777" w:rsidR="006E0E8C" w:rsidRPr="003248EA" w:rsidRDefault="006E0E8C" w:rsidP="00004431">
            <w:pPr>
              <w:rPr>
                <w:rFonts w:ascii="Arial" w:hAnsi="Arial" w:cs="Arial"/>
                <w:b/>
                <w:sz w:val="20"/>
                <w:szCs w:val="20"/>
              </w:rPr>
            </w:pPr>
          </w:p>
        </w:tc>
        <w:tc>
          <w:tcPr>
            <w:tcW w:w="426" w:type="dxa"/>
            <w:tcBorders>
              <w:bottom w:val="single" w:sz="4" w:space="0" w:color="auto"/>
            </w:tcBorders>
            <w:shd w:val="clear" w:color="auto" w:fill="00B0F0"/>
          </w:tcPr>
          <w:p w14:paraId="3634A8FF" w14:textId="77777777" w:rsidR="006E0E8C" w:rsidRDefault="006E0E8C" w:rsidP="00004431">
            <w:pPr>
              <w:rPr>
                <w:rFonts w:ascii="Arial" w:hAnsi="Arial" w:cs="Arial"/>
                <w:b/>
                <w:sz w:val="20"/>
                <w:szCs w:val="20"/>
              </w:rPr>
            </w:pPr>
            <w:r>
              <w:rPr>
                <w:rFonts w:ascii="Arial" w:hAnsi="Arial" w:cs="Arial"/>
                <w:b/>
                <w:sz w:val="20"/>
                <w:szCs w:val="20"/>
              </w:rPr>
              <w:t>25</w:t>
            </w:r>
          </w:p>
          <w:p w14:paraId="1D441D33" w14:textId="77777777" w:rsidR="006E0E8C" w:rsidRPr="00CD1E2B" w:rsidRDefault="006E0E8C" w:rsidP="00004431">
            <w:pPr>
              <w:rPr>
                <w:rFonts w:ascii="Arial" w:hAnsi="Arial" w:cs="Arial"/>
                <w:b/>
                <w:sz w:val="20"/>
                <w:szCs w:val="20"/>
              </w:rPr>
            </w:pPr>
            <w:r w:rsidRPr="00CD1E2B">
              <w:rPr>
                <w:rFonts w:ascii="Arial" w:hAnsi="Arial" w:cs="Arial"/>
                <w:b/>
                <w:sz w:val="20"/>
                <w:szCs w:val="20"/>
              </w:rPr>
              <w:t>%</w:t>
            </w:r>
          </w:p>
          <w:p w14:paraId="5920E9D8" w14:textId="77777777" w:rsidR="006E0E8C" w:rsidRPr="004A0837" w:rsidRDefault="006E0E8C" w:rsidP="00004431">
            <w:pPr>
              <w:rPr>
                <w:rFonts w:ascii="Arial" w:hAnsi="Arial" w:cs="Arial"/>
                <w:b/>
                <w:sz w:val="20"/>
                <w:szCs w:val="20"/>
              </w:rPr>
            </w:pPr>
          </w:p>
        </w:tc>
        <w:tc>
          <w:tcPr>
            <w:tcW w:w="283" w:type="dxa"/>
            <w:tcBorders>
              <w:bottom w:val="single" w:sz="4" w:space="0" w:color="auto"/>
            </w:tcBorders>
            <w:shd w:val="clear" w:color="auto" w:fill="auto"/>
          </w:tcPr>
          <w:p w14:paraId="5EB7E5C6" w14:textId="77777777" w:rsidR="006E0E8C" w:rsidRPr="003248EA" w:rsidRDefault="006E0E8C" w:rsidP="00004431">
            <w:pPr>
              <w:rPr>
                <w:rFonts w:ascii="Arial" w:hAnsi="Arial" w:cs="Arial"/>
                <w:b/>
                <w:sz w:val="20"/>
                <w:szCs w:val="20"/>
              </w:rPr>
            </w:pPr>
          </w:p>
        </w:tc>
        <w:tc>
          <w:tcPr>
            <w:tcW w:w="425" w:type="dxa"/>
            <w:tcBorders>
              <w:bottom w:val="single" w:sz="4" w:space="0" w:color="auto"/>
            </w:tcBorders>
            <w:shd w:val="clear" w:color="auto" w:fill="auto"/>
          </w:tcPr>
          <w:p w14:paraId="4FF6C2C2" w14:textId="77777777" w:rsidR="006E0E8C" w:rsidRPr="00CD1E2B" w:rsidRDefault="006E0E8C" w:rsidP="00004431">
            <w:pPr>
              <w:rPr>
                <w:rFonts w:ascii="Arial" w:hAnsi="Arial" w:cs="Arial"/>
                <w:b/>
                <w:sz w:val="20"/>
                <w:szCs w:val="20"/>
              </w:rPr>
            </w:pPr>
          </w:p>
        </w:tc>
        <w:tc>
          <w:tcPr>
            <w:tcW w:w="426" w:type="dxa"/>
            <w:tcBorders>
              <w:bottom w:val="single" w:sz="4" w:space="0" w:color="auto"/>
            </w:tcBorders>
            <w:shd w:val="clear" w:color="auto" w:fill="00B0F0"/>
          </w:tcPr>
          <w:p w14:paraId="489A608C" w14:textId="77777777" w:rsidR="006E0E8C" w:rsidRDefault="006E0E8C" w:rsidP="00004431">
            <w:pPr>
              <w:rPr>
                <w:rFonts w:ascii="Arial" w:hAnsi="Arial" w:cs="Arial"/>
                <w:b/>
                <w:sz w:val="20"/>
                <w:szCs w:val="20"/>
              </w:rPr>
            </w:pPr>
            <w:r>
              <w:rPr>
                <w:rFonts w:ascii="Arial" w:hAnsi="Arial" w:cs="Arial"/>
                <w:b/>
                <w:sz w:val="20"/>
                <w:szCs w:val="20"/>
              </w:rPr>
              <w:t>25</w:t>
            </w:r>
          </w:p>
          <w:p w14:paraId="6576AD0E" w14:textId="77777777" w:rsidR="006E0E8C" w:rsidRPr="00CD1E2B" w:rsidRDefault="006E0E8C" w:rsidP="00004431">
            <w:pPr>
              <w:rPr>
                <w:rFonts w:ascii="Arial" w:hAnsi="Arial" w:cs="Arial"/>
                <w:b/>
                <w:sz w:val="20"/>
                <w:szCs w:val="20"/>
              </w:rPr>
            </w:pPr>
            <w:r w:rsidRPr="00CD1E2B">
              <w:rPr>
                <w:rFonts w:ascii="Arial" w:hAnsi="Arial" w:cs="Arial"/>
                <w:b/>
                <w:sz w:val="20"/>
                <w:szCs w:val="20"/>
              </w:rPr>
              <w:t>%</w:t>
            </w:r>
          </w:p>
          <w:p w14:paraId="14D9D5E5" w14:textId="77777777" w:rsidR="006E0E8C" w:rsidRPr="00CD1E2B" w:rsidRDefault="006E0E8C" w:rsidP="00004431">
            <w:pPr>
              <w:rPr>
                <w:rFonts w:ascii="Arial" w:hAnsi="Arial" w:cs="Arial"/>
                <w:b/>
                <w:sz w:val="20"/>
                <w:szCs w:val="20"/>
              </w:rPr>
            </w:pPr>
          </w:p>
        </w:tc>
        <w:tc>
          <w:tcPr>
            <w:tcW w:w="283" w:type="dxa"/>
            <w:tcBorders>
              <w:bottom w:val="single" w:sz="4" w:space="0" w:color="auto"/>
            </w:tcBorders>
            <w:shd w:val="clear" w:color="auto" w:fill="auto"/>
          </w:tcPr>
          <w:p w14:paraId="03EF6393" w14:textId="77777777" w:rsidR="006E0E8C" w:rsidRPr="00CD1E2B" w:rsidRDefault="006E0E8C" w:rsidP="00004431">
            <w:pPr>
              <w:rPr>
                <w:rFonts w:ascii="Arial" w:hAnsi="Arial" w:cs="Arial"/>
                <w:b/>
                <w:sz w:val="20"/>
                <w:szCs w:val="20"/>
              </w:rPr>
            </w:pPr>
          </w:p>
        </w:tc>
        <w:tc>
          <w:tcPr>
            <w:tcW w:w="425" w:type="dxa"/>
            <w:tcBorders>
              <w:bottom w:val="single" w:sz="4" w:space="0" w:color="auto"/>
            </w:tcBorders>
            <w:shd w:val="clear" w:color="auto" w:fill="00B0F0"/>
          </w:tcPr>
          <w:p w14:paraId="11CBA66B" w14:textId="77777777" w:rsidR="006E0E8C" w:rsidRDefault="006E0E8C" w:rsidP="00004431">
            <w:pPr>
              <w:rPr>
                <w:rFonts w:ascii="Arial" w:hAnsi="Arial" w:cs="Arial"/>
                <w:b/>
                <w:sz w:val="20"/>
                <w:szCs w:val="20"/>
              </w:rPr>
            </w:pPr>
            <w:r>
              <w:rPr>
                <w:rFonts w:ascii="Arial" w:hAnsi="Arial" w:cs="Arial"/>
                <w:b/>
                <w:sz w:val="20"/>
                <w:szCs w:val="20"/>
              </w:rPr>
              <w:t>25</w:t>
            </w:r>
          </w:p>
          <w:p w14:paraId="4CBC0A32" w14:textId="77777777" w:rsidR="006E0E8C" w:rsidRPr="00CD1E2B" w:rsidRDefault="006E0E8C" w:rsidP="00004431">
            <w:pPr>
              <w:rPr>
                <w:rFonts w:ascii="Arial" w:hAnsi="Arial" w:cs="Arial"/>
                <w:b/>
                <w:sz w:val="20"/>
                <w:szCs w:val="20"/>
              </w:rPr>
            </w:pPr>
            <w:r w:rsidRPr="00CD1E2B">
              <w:rPr>
                <w:rFonts w:ascii="Arial" w:hAnsi="Arial" w:cs="Arial"/>
                <w:b/>
                <w:sz w:val="20"/>
                <w:szCs w:val="20"/>
              </w:rPr>
              <w:t>%</w:t>
            </w:r>
          </w:p>
          <w:p w14:paraId="64E00A43" w14:textId="77777777" w:rsidR="006E0E8C" w:rsidRPr="00CD1E2B" w:rsidRDefault="006E0E8C" w:rsidP="00004431">
            <w:pPr>
              <w:rPr>
                <w:rFonts w:ascii="Arial" w:hAnsi="Arial" w:cs="Arial"/>
                <w:b/>
                <w:sz w:val="20"/>
                <w:szCs w:val="20"/>
              </w:rPr>
            </w:pPr>
          </w:p>
        </w:tc>
      </w:tr>
      <w:tr w:rsidR="006E0E8C" w14:paraId="3F4C7C39" w14:textId="77777777" w:rsidTr="00004431">
        <w:tc>
          <w:tcPr>
            <w:tcW w:w="434" w:type="dxa"/>
            <w:tcBorders>
              <w:top w:val="single" w:sz="4" w:space="0" w:color="auto"/>
            </w:tcBorders>
          </w:tcPr>
          <w:p w14:paraId="6AB156EE" w14:textId="77777777" w:rsidR="006E0E8C" w:rsidRDefault="006E0E8C" w:rsidP="00004431">
            <w:pPr>
              <w:rPr>
                <w:rFonts w:ascii="Arial" w:hAnsi="Arial" w:cs="Arial"/>
                <w:b/>
                <w:sz w:val="24"/>
                <w:szCs w:val="24"/>
              </w:rPr>
            </w:pPr>
            <w:r>
              <w:rPr>
                <w:rFonts w:ascii="Arial" w:hAnsi="Arial" w:cs="Arial"/>
                <w:b/>
                <w:sz w:val="24"/>
                <w:szCs w:val="24"/>
              </w:rPr>
              <w:t>2</w:t>
            </w:r>
          </w:p>
        </w:tc>
        <w:tc>
          <w:tcPr>
            <w:tcW w:w="1977" w:type="dxa"/>
            <w:tcBorders>
              <w:top w:val="single" w:sz="4" w:space="0" w:color="auto"/>
            </w:tcBorders>
          </w:tcPr>
          <w:p w14:paraId="3060E1A0" w14:textId="77777777" w:rsidR="006E0E8C" w:rsidRPr="000F07A8" w:rsidRDefault="006E0E8C" w:rsidP="00004431">
            <w:pPr>
              <w:rPr>
                <w:rFonts w:ascii="Arial" w:hAnsi="Arial" w:cs="Arial"/>
                <w:bCs/>
              </w:rPr>
            </w:pPr>
            <w:r w:rsidRPr="000F07A8">
              <w:rPr>
                <w:rFonts w:ascii="Arial" w:hAnsi="Arial" w:cs="Arial"/>
                <w:bCs/>
              </w:rPr>
              <w:t xml:space="preserve">Proporcionar servicios eficientes a los </w:t>
            </w:r>
            <w:r w:rsidRPr="005968C8">
              <w:rPr>
                <w:rFonts w:ascii="Arial" w:hAnsi="Arial" w:cs="Arial"/>
                <w:bCs/>
              </w:rPr>
              <w:t>usuarios</w:t>
            </w:r>
            <w:r>
              <w:rPr>
                <w:rFonts w:ascii="Arial" w:hAnsi="Arial" w:cs="Arial"/>
                <w:bCs/>
              </w:rPr>
              <w:t xml:space="preserve"> </w:t>
            </w:r>
            <w:r w:rsidRPr="000F07A8">
              <w:rPr>
                <w:rFonts w:ascii="Arial" w:hAnsi="Arial" w:cs="Arial"/>
                <w:bCs/>
              </w:rPr>
              <w:t xml:space="preserve">y contribuyentes </w:t>
            </w:r>
            <w:r w:rsidRPr="000F07A8">
              <w:rPr>
                <w:rFonts w:ascii="Arial" w:hAnsi="Arial" w:cs="Arial"/>
                <w:bCs/>
              </w:rPr>
              <w:lastRenderedPageBreak/>
              <w:t>por medio de la innovación a los procesos de trabajo coordinado con las otras unidades de trabajo de la alcaldía municipal de Atiquizaya.</w:t>
            </w:r>
          </w:p>
          <w:p w14:paraId="0FBC7698" w14:textId="77777777" w:rsidR="006E0E8C" w:rsidRPr="001D0F7B" w:rsidRDefault="006E0E8C" w:rsidP="00004431">
            <w:pPr>
              <w:rPr>
                <w:rFonts w:ascii="Arial" w:hAnsi="Arial" w:cs="Arial"/>
              </w:rPr>
            </w:pPr>
          </w:p>
        </w:tc>
        <w:tc>
          <w:tcPr>
            <w:tcW w:w="1701" w:type="dxa"/>
            <w:tcBorders>
              <w:top w:val="single" w:sz="4" w:space="0" w:color="auto"/>
            </w:tcBorders>
          </w:tcPr>
          <w:p w14:paraId="4C1E52ED" w14:textId="77777777" w:rsidR="006E0E8C" w:rsidRPr="001C3BEE" w:rsidRDefault="006E0E8C" w:rsidP="00004431">
            <w:pPr>
              <w:rPr>
                <w:rFonts w:ascii="Arial" w:hAnsi="Arial" w:cs="Arial"/>
              </w:rPr>
            </w:pPr>
            <w:r w:rsidRPr="00304BDA">
              <w:rPr>
                <w:rFonts w:ascii="Arial" w:hAnsi="Arial" w:cs="Arial"/>
              </w:rPr>
              <w:lastRenderedPageBreak/>
              <w:t xml:space="preserve">Gestionar los permisos, requerimientos de materiales y desembolso </w:t>
            </w:r>
            <w:r w:rsidRPr="00304BDA">
              <w:rPr>
                <w:rFonts w:ascii="Arial" w:hAnsi="Arial" w:cs="Arial"/>
              </w:rPr>
              <w:lastRenderedPageBreak/>
              <w:t>de recursos económicos correspondientes al festejo de eventos municipales en el transcurso del año.</w:t>
            </w:r>
          </w:p>
        </w:tc>
        <w:tc>
          <w:tcPr>
            <w:tcW w:w="1559" w:type="dxa"/>
            <w:tcBorders>
              <w:top w:val="single" w:sz="4" w:space="0" w:color="auto"/>
            </w:tcBorders>
          </w:tcPr>
          <w:p w14:paraId="4260204B" w14:textId="77777777" w:rsidR="006E0E8C" w:rsidRPr="000C5A4D" w:rsidRDefault="006E0E8C" w:rsidP="00004431">
            <w:pPr>
              <w:rPr>
                <w:rFonts w:ascii="Arial" w:hAnsi="Arial" w:cs="Arial"/>
              </w:rPr>
            </w:pPr>
            <w:r>
              <w:rPr>
                <w:rFonts w:ascii="Arial" w:hAnsi="Arial" w:cs="Arial"/>
              </w:rPr>
              <w:lastRenderedPageBreak/>
              <w:t>Desarrollo de las actividades sin inconvenient</w:t>
            </w:r>
            <w:r>
              <w:rPr>
                <w:rFonts w:ascii="Arial" w:hAnsi="Arial" w:cs="Arial"/>
              </w:rPr>
              <w:lastRenderedPageBreak/>
              <w:t>es legales, sociales o económicos.</w:t>
            </w:r>
          </w:p>
        </w:tc>
        <w:tc>
          <w:tcPr>
            <w:tcW w:w="1559" w:type="dxa"/>
            <w:tcBorders>
              <w:top w:val="single" w:sz="4" w:space="0" w:color="auto"/>
            </w:tcBorders>
          </w:tcPr>
          <w:p w14:paraId="7CC3C10C" w14:textId="77777777" w:rsidR="006E0E8C" w:rsidRPr="004F40D6" w:rsidRDefault="006E0E8C" w:rsidP="00004431">
            <w:pPr>
              <w:rPr>
                <w:rFonts w:ascii="Arial" w:hAnsi="Arial" w:cs="Arial"/>
                <w:bCs/>
                <w:sz w:val="20"/>
                <w:szCs w:val="20"/>
              </w:rPr>
            </w:pPr>
            <w:r w:rsidRPr="004F40D6">
              <w:rPr>
                <w:rFonts w:ascii="Arial" w:hAnsi="Arial" w:cs="Arial"/>
                <w:bCs/>
                <w:sz w:val="20"/>
                <w:szCs w:val="20"/>
              </w:rPr>
              <w:lastRenderedPageBreak/>
              <w:t xml:space="preserve">Creación de comités de trabajo según evento y delegación de actividades </w:t>
            </w:r>
            <w:r w:rsidRPr="004F40D6">
              <w:rPr>
                <w:rFonts w:ascii="Arial" w:hAnsi="Arial" w:cs="Arial"/>
                <w:bCs/>
                <w:sz w:val="20"/>
                <w:szCs w:val="20"/>
              </w:rPr>
              <w:lastRenderedPageBreak/>
              <w:t>afines a cada comité.</w:t>
            </w:r>
          </w:p>
          <w:p w14:paraId="7CD1E776" w14:textId="77777777" w:rsidR="006E0E8C" w:rsidRPr="005E44BF" w:rsidRDefault="006E0E8C" w:rsidP="00004431">
            <w:pPr>
              <w:rPr>
                <w:rFonts w:ascii="Arial" w:hAnsi="Arial" w:cs="Arial"/>
                <w:sz w:val="20"/>
                <w:szCs w:val="20"/>
              </w:rPr>
            </w:pPr>
          </w:p>
        </w:tc>
        <w:tc>
          <w:tcPr>
            <w:tcW w:w="1418" w:type="dxa"/>
            <w:tcBorders>
              <w:top w:val="single" w:sz="4" w:space="0" w:color="auto"/>
            </w:tcBorders>
          </w:tcPr>
          <w:p w14:paraId="1BA98EAF" w14:textId="77777777" w:rsidR="006E0E8C" w:rsidRPr="005E44BF" w:rsidRDefault="006E0E8C" w:rsidP="00004431">
            <w:pPr>
              <w:rPr>
                <w:rFonts w:ascii="Arial" w:hAnsi="Arial" w:cs="Arial"/>
                <w:sz w:val="20"/>
                <w:szCs w:val="20"/>
              </w:rPr>
            </w:pPr>
          </w:p>
        </w:tc>
        <w:tc>
          <w:tcPr>
            <w:tcW w:w="1417" w:type="dxa"/>
            <w:tcBorders>
              <w:top w:val="single" w:sz="4" w:space="0" w:color="auto"/>
            </w:tcBorders>
          </w:tcPr>
          <w:p w14:paraId="52D389F1" w14:textId="77777777" w:rsidR="006E0E8C" w:rsidRPr="005E44BF" w:rsidRDefault="006E0E8C" w:rsidP="00004431">
            <w:pPr>
              <w:jc w:val="center"/>
              <w:rPr>
                <w:rFonts w:ascii="Arial" w:hAnsi="Arial" w:cs="Arial"/>
                <w:sz w:val="20"/>
                <w:szCs w:val="20"/>
              </w:rPr>
            </w:pPr>
            <w:r>
              <w:rPr>
                <w:rFonts w:ascii="Arial" w:hAnsi="Arial" w:cs="Arial"/>
                <w:sz w:val="20"/>
                <w:szCs w:val="20"/>
              </w:rPr>
              <w:t>UACI, concejo municipal y comité de festejos</w:t>
            </w:r>
          </w:p>
        </w:tc>
        <w:tc>
          <w:tcPr>
            <w:tcW w:w="426" w:type="dxa"/>
            <w:tcBorders>
              <w:top w:val="single" w:sz="4" w:space="0" w:color="auto"/>
            </w:tcBorders>
          </w:tcPr>
          <w:p w14:paraId="185FCF80" w14:textId="77777777" w:rsidR="006E0E8C" w:rsidRDefault="006E0E8C" w:rsidP="00004431">
            <w:pPr>
              <w:rPr>
                <w:rFonts w:ascii="Arial" w:hAnsi="Arial" w:cs="Arial"/>
                <w:b/>
                <w:sz w:val="24"/>
                <w:szCs w:val="24"/>
              </w:rPr>
            </w:pPr>
          </w:p>
        </w:tc>
        <w:tc>
          <w:tcPr>
            <w:tcW w:w="283" w:type="dxa"/>
            <w:tcBorders>
              <w:top w:val="single" w:sz="4" w:space="0" w:color="auto"/>
            </w:tcBorders>
            <w:shd w:val="clear" w:color="auto" w:fill="00B0F0"/>
          </w:tcPr>
          <w:p w14:paraId="2EA81906" w14:textId="77777777" w:rsidR="006E0E8C" w:rsidRDefault="006E0E8C" w:rsidP="00004431">
            <w:pPr>
              <w:rPr>
                <w:rFonts w:ascii="Arial" w:hAnsi="Arial" w:cs="Arial"/>
                <w:b/>
                <w:sz w:val="24"/>
                <w:szCs w:val="24"/>
              </w:rPr>
            </w:pPr>
            <w:r>
              <w:rPr>
                <w:rFonts w:ascii="Arial" w:hAnsi="Arial" w:cs="Arial"/>
                <w:b/>
                <w:sz w:val="24"/>
                <w:szCs w:val="24"/>
              </w:rPr>
              <w:t>12.5</w:t>
            </w:r>
          </w:p>
          <w:p w14:paraId="01D4C583" w14:textId="77777777" w:rsidR="006E0E8C" w:rsidRDefault="006E0E8C" w:rsidP="00004431">
            <w:pPr>
              <w:rPr>
                <w:rFonts w:ascii="Arial" w:hAnsi="Arial" w:cs="Arial"/>
                <w:b/>
                <w:sz w:val="24"/>
                <w:szCs w:val="24"/>
              </w:rPr>
            </w:pPr>
            <w:r>
              <w:rPr>
                <w:rFonts w:ascii="Arial" w:hAnsi="Arial" w:cs="Arial"/>
                <w:b/>
                <w:sz w:val="24"/>
                <w:szCs w:val="24"/>
              </w:rPr>
              <w:t>%</w:t>
            </w:r>
          </w:p>
          <w:p w14:paraId="5AA9ED42" w14:textId="77777777" w:rsidR="006E0E8C" w:rsidRDefault="006E0E8C" w:rsidP="00004431">
            <w:pPr>
              <w:rPr>
                <w:rFonts w:ascii="Arial" w:hAnsi="Arial" w:cs="Arial"/>
                <w:b/>
                <w:sz w:val="24"/>
                <w:szCs w:val="24"/>
              </w:rPr>
            </w:pPr>
          </w:p>
          <w:p w14:paraId="43FFDF6F" w14:textId="77777777" w:rsidR="006E0E8C" w:rsidRPr="00A95081" w:rsidRDefault="006E0E8C" w:rsidP="00004431">
            <w:pPr>
              <w:rPr>
                <w:rFonts w:ascii="Arial" w:hAnsi="Arial" w:cs="Arial"/>
                <w:sz w:val="24"/>
                <w:szCs w:val="24"/>
              </w:rPr>
            </w:pPr>
          </w:p>
        </w:tc>
        <w:tc>
          <w:tcPr>
            <w:tcW w:w="425" w:type="dxa"/>
            <w:tcBorders>
              <w:top w:val="single" w:sz="4" w:space="0" w:color="auto"/>
            </w:tcBorders>
          </w:tcPr>
          <w:p w14:paraId="4A2B89BA" w14:textId="77777777" w:rsidR="006E0E8C" w:rsidRDefault="006E0E8C" w:rsidP="00004431">
            <w:pPr>
              <w:rPr>
                <w:rFonts w:ascii="Arial" w:hAnsi="Arial" w:cs="Arial"/>
                <w:b/>
                <w:sz w:val="24"/>
                <w:szCs w:val="24"/>
              </w:rPr>
            </w:pPr>
          </w:p>
        </w:tc>
        <w:tc>
          <w:tcPr>
            <w:tcW w:w="426" w:type="dxa"/>
            <w:tcBorders>
              <w:top w:val="single" w:sz="4" w:space="0" w:color="auto"/>
            </w:tcBorders>
            <w:shd w:val="clear" w:color="auto" w:fill="00B0F0"/>
          </w:tcPr>
          <w:p w14:paraId="034F8DB3" w14:textId="77777777" w:rsidR="006E0E8C" w:rsidRDefault="006E0E8C" w:rsidP="00004431">
            <w:pPr>
              <w:rPr>
                <w:rFonts w:ascii="Arial" w:hAnsi="Arial" w:cs="Arial"/>
                <w:b/>
                <w:sz w:val="24"/>
                <w:szCs w:val="24"/>
              </w:rPr>
            </w:pPr>
            <w:r>
              <w:rPr>
                <w:rFonts w:ascii="Arial" w:hAnsi="Arial" w:cs="Arial"/>
                <w:b/>
                <w:sz w:val="24"/>
                <w:szCs w:val="24"/>
              </w:rPr>
              <w:t>12</w:t>
            </w:r>
          </w:p>
          <w:p w14:paraId="1DFBB970" w14:textId="77777777" w:rsidR="006E0E8C" w:rsidRDefault="006E0E8C" w:rsidP="00004431">
            <w:pPr>
              <w:rPr>
                <w:rFonts w:ascii="Arial" w:hAnsi="Arial" w:cs="Arial"/>
                <w:b/>
                <w:sz w:val="24"/>
                <w:szCs w:val="24"/>
              </w:rPr>
            </w:pPr>
            <w:r>
              <w:rPr>
                <w:rFonts w:ascii="Arial" w:hAnsi="Arial" w:cs="Arial"/>
                <w:b/>
                <w:sz w:val="24"/>
                <w:szCs w:val="24"/>
              </w:rPr>
              <w:t>.</w:t>
            </w:r>
          </w:p>
          <w:p w14:paraId="5D05B403" w14:textId="77777777" w:rsidR="006E0E8C" w:rsidRDefault="006E0E8C" w:rsidP="00004431">
            <w:pPr>
              <w:rPr>
                <w:rFonts w:ascii="Arial" w:hAnsi="Arial" w:cs="Arial"/>
                <w:b/>
                <w:sz w:val="24"/>
                <w:szCs w:val="24"/>
              </w:rPr>
            </w:pPr>
            <w:r>
              <w:rPr>
                <w:rFonts w:ascii="Arial" w:hAnsi="Arial" w:cs="Arial"/>
                <w:b/>
                <w:sz w:val="24"/>
                <w:szCs w:val="24"/>
              </w:rPr>
              <w:t>5</w:t>
            </w:r>
          </w:p>
          <w:p w14:paraId="3ED7BC05" w14:textId="77777777" w:rsidR="006E0E8C" w:rsidRDefault="006E0E8C" w:rsidP="00004431">
            <w:pPr>
              <w:rPr>
                <w:rFonts w:ascii="Arial" w:hAnsi="Arial" w:cs="Arial"/>
                <w:b/>
                <w:sz w:val="24"/>
                <w:szCs w:val="24"/>
              </w:rPr>
            </w:pPr>
            <w:r>
              <w:rPr>
                <w:rFonts w:ascii="Arial" w:hAnsi="Arial" w:cs="Arial"/>
                <w:b/>
                <w:sz w:val="24"/>
                <w:szCs w:val="24"/>
              </w:rPr>
              <w:t>%</w:t>
            </w:r>
          </w:p>
          <w:p w14:paraId="7554D8FD" w14:textId="77777777" w:rsidR="006E0E8C" w:rsidRDefault="006E0E8C" w:rsidP="00004431">
            <w:pPr>
              <w:rPr>
                <w:rFonts w:ascii="Arial" w:hAnsi="Arial" w:cs="Arial"/>
                <w:b/>
                <w:sz w:val="24"/>
                <w:szCs w:val="24"/>
              </w:rPr>
            </w:pPr>
          </w:p>
          <w:p w14:paraId="5315658F" w14:textId="77777777" w:rsidR="006E0E8C" w:rsidRPr="00CD1E2B" w:rsidRDefault="006E0E8C" w:rsidP="006E0E8C">
            <w:pPr>
              <w:pStyle w:val="Prrafodelista"/>
              <w:numPr>
                <w:ilvl w:val="0"/>
                <w:numId w:val="4"/>
              </w:numPr>
              <w:rPr>
                <w:rFonts w:ascii="Arial" w:hAnsi="Arial" w:cs="Arial"/>
                <w:b/>
                <w:sz w:val="24"/>
                <w:szCs w:val="24"/>
              </w:rPr>
            </w:pPr>
          </w:p>
        </w:tc>
        <w:tc>
          <w:tcPr>
            <w:tcW w:w="283" w:type="dxa"/>
            <w:tcBorders>
              <w:top w:val="single" w:sz="4" w:space="0" w:color="auto"/>
            </w:tcBorders>
            <w:shd w:val="clear" w:color="auto" w:fill="00B0F0"/>
          </w:tcPr>
          <w:p w14:paraId="76E5FE54" w14:textId="77777777" w:rsidR="006E0E8C" w:rsidRDefault="006E0E8C" w:rsidP="00004431">
            <w:pPr>
              <w:rPr>
                <w:rFonts w:ascii="Arial" w:hAnsi="Arial" w:cs="Arial"/>
                <w:b/>
                <w:sz w:val="24"/>
                <w:szCs w:val="24"/>
              </w:rPr>
            </w:pPr>
            <w:r>
              <w:rPr>
                <w:rFonts w:ascii="Arial" w:hAnsi="Arial" w:cs="Arial"/>
                <w:b/>
                <w:sz w:val="24"/>
                <w:szCs w:val="24"/>
              </w:rPr>
              <w:lastRenderedPageBreak/>
              <w:t>12.5</w:t>
            </w:r>
          </w:p>
          <w:p w14:paraId="705AE57B" w14:textId="77777777" w:rsidR="006E0E8C" w:rsidRDefault="006E0E8C" w:rsidP="00004431">
            <w:pPr>
              <w:rPr>
                <w:rFonts w:ascii="Arial" w:hAnsi="Arial" w:cs="Arial"/>
                <w:b/>
                <w:sz w:val="24"/>
                <w:szCs w:val="24"/>
              </w:rPr>
            </w:pPr>
            <w:r>
              <w:rPr>
                <w:rFonts w:ascii="Arial" w:hAnsi="Arial" w:cs="Arial"/>
                <w:b/>
                <w:sz w:val="24"/>
                <w:szCs w:val="24"/>
              </w:rPr>
              <w:t>%</w:t>
            </w:r>
          </w:p>
          <w:p w14:paraId="6A22A162" w14:textId="77777777" w:rsidR="006E0E8C" w:rsidRDefault="006E0E8C" w:rsidP="00004431">
            <w:pPr>
              <w:rPr>
                <w:rFonts w:ascii="Arial" w:hAnsi="Arial" w:cs="Arial"/>
                <w:b/>
                <w:sz w:val="24"/>
                <w:szCs w:val="24"/>
              </w:rPr>
            </w:pPr>
          </w:p>
          <w:p w14:paraId="4D9616A0" w14:textId="77777777" w:rsidR="006E0E8C" w:rsidRDefault="006E0E8C" w:rsidP="00004431">
            <w:pPr>
              <w:rPr>
                <w:rFonts w:ascii="Arial" w:hAnsi="Arial" w:cs="Arial"/>
                <w:b/>
                <w:sz w:val="24"/>
                <w:szCs w:val="24"/>
              </w:rPr>
            </w:pPr>
          </w:p>
        </w:tc>
        <w:tc>
          <w:tcPr>
            <w:tcW w:w="425" w:type="dxa"/>
            <w:tcBorders>
              <w:top w:val="single" w:sz="4" w:space="0" w:color="auto"/>
            </w:tcBorders>
            <w:shd w:val="clear" w:color="auto" w:fill="00B0F0"/>
          </w:tcPr>
          <w:p w14:paraId="11EED2CB" w14:textId="77777777" w:rsidR="006E0E8C" w:rsidRDefault="006E0E8C" w:rsidP="00004431">
            <w:pPr>
              <w:rPr>
                <w:rFonts w:ascii="Arial" w:hAnsi="Arial" w:cs="Arial"/>
                <w:b/>
                <w:sz w:val="24"/>
                <w:szCs w:val="24"/>
              </w:rPr>
            </w:pPr>
            <w:r>
              <w:rPr>
                <w:rFonts w:ascii="Arial" w:hAnsi="Arial" w:cs="Arial"/>
                <w:b/>
                <w:sz w:val="24"/>
                <w:szCs w:val="24"/>
              </w:rPr>
              <w:lastRenderedPageBreak/>
              <w:t>12</w:t>
            </w:r>
          </w:p>
          <w:p w14:paraId="121960FC" w14:textId="77777777" w:rsidR="006E0E8C" w:rsidRDefault="006E0E8C" w:rsidP="00004431">
            <w:pPr>
              <w:rPr>
                <w:rFonts w:ascii="Arial" w:hAnsi="Arial" w:cs="Arial"/>
                <w:b/>
                <w:sz w:val="24"/>
                <w:szCs w:val="24"/>
              </w:rPr>
            </w:pPr>
            <w:r>
              <w:rPr>
                <w:rFonts w:ascii="Arial" w:hAnsi="Arial" w:cs="Arial"/>
                <w:b/>
                <w:sz w:val="24"/>
                <w:szCs w:val="24"/>
              </w:rPr>
              <w:t>.</w:t>
            </w:r>
          </w:p>
          <w:p w14:paraId="72AA4F9A" w14:textId="77777777" w:rsidR="006E0E8C" w:rsidRDefault="006E0E8C" w:rsidP="00004431">
            <w:pPr>
              <w:rPr>
                <w:rFonts w:ascii="Arial" w:hAnsi="Arial" w:cs="Arial"/>
                <w:b/>
                <w:sz w:val="24"/>
                <w:szCs w:val="24"/>
              </w:rPr>
            </w:pPr>
            <w:r>
              <w:rPr>
                <w:rFonts w:ascii="Arial" w:hAnsi="Arial" w:cs="Arial"/>
                <w:b/>
                <w:sz w:val="24"/>
                <w:szCs w:val="24"/>
              </w:rPr>
              <w:t>5</w:t>
            </w:r>
          </w:p>
          <w:p w14:paraId="0ABCBFA9" w14:textId="77777777" w:rsidR="006E0E8C" w:rsidRDefault="006E0E8C" w:rsidP="00004431">
            <w:pPr>
              <w:rPr>
                <w:rFonts w:ascii="Arial" w:hAnsi="Arial" w:cs="Arial"/>
                <w:b/>
                <w:sz w:val="24"/>
                <w:szCs w:val="24"/>
              </w:rPr>
            </w:pPr>
            <w:r>
              <w:rPr>
                <w:rFonts w:ascii="Arial" w:hAnsi="Arial" w:cs="Arial"/>
                <w:b/>
                <w:sz w:val="24"/>
                <w:szCs w:val="24"/>
              </w:rPr>
              <w:t>%</w:t>
            </w:r>
          </w:p>
          <w:p w14:paraId="06115B7D" w14:textId="77777777" w:rsidR="006E0E8C" w:rsidRDefault="006E0E8C" w:rsidP="00004431">
            <w:pPr>
              <w:rPr>
                <w:rFonts w:ascii="Arial" w:hAnsi="Arial" w:cs="Arial"/>
                <w:b/>
                <w:sz w:val="24"/>
                <w:szCs w:val="24"/>
              </w:rPr>
            </w:pPr>
          </w:p>
          <w:p w14:paraId="62EF7A83" w14:textId="77777777" w:rsidR="006E0E8C" w:rsidRDefault="006E0E8C" w:rsidP="00004431">
            <w:pPr>
              <w:rPr>
                <w:rFonts w:ascii="Arial" w:hAnsi="Arial" w:cs="Arial"/>
                <w:b/>
                <w:sz w:val="24"/>
                <w:szCs w:val="24"/>
              </w:rPr>
            </w:pPr>
          </w:p>
        </w:tc>
        <w:tc>
          <w:tcPr>
            <w:tcW w:w="426" w:type="dxa"/>
            <w:tcBorders>
              <w:top w:val="single" w:sz="4" w:space="0" w:color="auto"/>
            </w:tcBorders>
            <w:shd w:val="clear" w:color="auto" w:fill="auto"/>
          </w:tcPr>
          <w:p w14:paraId="183BE4F6" w14:textId="77777777" w:rsidR="006E0E8C" w:rsidRDefault="006E0E8C" w:rsidP="00004431">
            <w:pPr>
              <w:rPr>
                <w:rFonts w:ascii="Arial" w:hAnsi="Arial" w:cs="Arial"/>
                <w:b/>
                <w:sz w:val="24"/>
                <w:szCs w:val="24"/>
              </w:rPr>
            </w:pPr>
          </w:p>
        </w:tc>
        <w:tc>
          <w:tcPr>
            <w:tcW w:w="283" w:type="dxa"/>
            <w:tcBorders>
              <w:top w:val="single" w:sz="4" w:space="0" w:color="auto"/>
            </w:tcBorders>
            <w:shd w:val="clear" w:color="auto" w:fill="00B0F0"/>
          </w:tcPr>
          <w:p w14:paraId="4CCB5E06" w14:textId="77777777" w:rsidR="006E0E8C" w:rsidRDefault="006E0E8C" w:rsidP="00004431">
            <w:pPr>
              <w:rPr>
                <w:rFonts w:ascii="Arial" w:hAnsi="Arial" w:cs="Arial"/>
                <w:b/>
                <w:sz w:val="24"/>
                <w:szCs w:val="24"/>
              </w:rPr>
            </w:pPr>
            <w:r>
              <w:rPr>
                <w:rFonts w:ascii="Arial" w:hAnsi="Arial" w:cs="Arial"/>
                <w:b/>
                <w:sz w:val="24"/>
                <w:szCs w:val="24"/>
              </w:rPr>
              <w:t>12.5</w:t>
            </w:r>
          </w:p>
          <w:p w14:paraId="30E2EFE9" w14:textId="77777777" w:rsidR="006E0E8C" w:rsidRDefault="006E0E8C" w:rsidP="00004431">
            <w:pPr>
              <w:rPr>
                <w:rFonts w:ascii="Arial" w:hAnsi="Arial" w:cs="Arial"/>
                <w:b/>
                <w:sz w:val="24"/>
                <w:szCs w:val="24"/>
              </w:rPr>
            </w:pPr>
            <w:r>
              <w:rPr>
                <w:rFonts w:ascii="Arial" w:hAnsi="Arial" w:cs="Arial"/>
                <w:b/>
                <w:sz w:val="24"/>
                <w:szCs w:val="24"/>
              </w:rPr>
              <w:t>%</w:t>
            </w:r>
          </w:p>
          <w:p w14:paraId="0D1A8E6C" w14:textId="77777777" w:rsidR="006E0E8C" w:rsidRDefault="006E0E8C" w:rsidP="00004431">
            <w:pPr>
              <w:rPr>
                <w:rFonts w:ascii="Arial" w:hAnsi="Arial" w:cs="Arial"/>
                <w:b/>
                <w:sz w:val="24"/>
                <w:szCs w:val="24"/>
              </w:rPr>
            </w:pPr>
          </w:p>
        </w:tc>
        <w:tc>
          <w:tcPr>
            <w:tcW w:w="425" w:type="dxa"/>
            <w:tcBorders>
              <w:top w:val="single" w:sz="4" w:space="0" w:color="auto"/>
            </w:tcBorders>
            <w:shd w:val="clear" w:color="auto" w:fill="00B0F0"/>
          </w:tcPr>
          <w:p w14:paraId="4ED6715E" w14:textId="77777777" w:rsidR="006E0E8C" w:rsidRDefault="006E0E8C" w:rsidP="00004431">
            <w:pPr>
              <w:rPr>
                <w:rFonts w:ascii="Arial" w:hAnsi="Arial" w:cs="Arial"/>
                <w:b/>
                <w:sz w:val="24"/>
                <w:szCs w:val="24"/>
              </w:rPr>
            </w:pPr>
            <w:r>
              <w:rPr>
                <w:rFonts w:ascii="Arial" w:hAnsi="Arial" w:cs="Arial"/>
                <w:b/>
                <w:sz w:val="24"/>
                <w:szCs w:val="24"/>
              </w:rPr>
              <w:lastRenderedPageBreak/>
              <w:t>12</w:t>
            </w:r>
          </w:p>
          <w:p w14:paraId="13C7FC77" w14:textId="77777777" w:rsidR="006E0E8C" w:rsidRDefault="006E0E8C" w:rsidP="00004431">
            <w:pPr>
              <w:rPr>
                <w:rFonts w:ascii="Arial" w:hAnsi="Arial" w:cs="Arial"/>
                <w:b/>
                <w:sz w:val="24"/>
                <w:szCs w:val="24"/>
              </w:rPr>
            </w:pPr>
            <w:r>
              <w:rPr>
                <w:rFonts w:ascii="Arial" w:hAnsi="Arial" w:cs="Arial"/>
                <w:b/>
                <w:sz w:val="24"/>
                <w:szCs w:val="24"/>
              </w:rPr>
              <w:t>.</w:t>
            </w:r>
          </w:p>
          <w:p w14:paraId="7A2D287C" w14:textId="77777777" w:rsidR="006E0E8C" w:rsidRDefault="006E0E8C" w:rsidP="00004431">
            <w:pPr>
              <w:rPr>
                <w:rFonts w:ascii="Arial" w:hAnsi="Arial" w:cs="Arial"/>
                <w:b/>
                <w:sz w:val="24"/>
                <w:szCs w:val="24"/>
              </w:rPr>
            </w:pPr>
            <w:r>
              <w:rPr>
                <w:rFonts w:ascii="Arial" w:hAnsi="Arial" w:cs="Arial"/>
                <w:b/>
                <w:sz w:val="24"/>
                <w:szCs w:val="24"/>
              </w:rPr>
              <w:t>5</w:t>
            </w:r>
          </w:p>
          <w:p w14:paraId="31771349" w14:textId="77777777" w:rsidR="006E0E8C" w:rsidRDefault="006E0E8C" w:rsidP="00004431">
            <w:pPr>
              <w:rPr>
                <w:rFonts w:ascii="Arial" w:hAnsi="Arial" w:cs="Arial"/>
                <w:b/>
                <w:sz w:val="24"/>
                <w:szCs w:val="24"/>
              </w:rPr>
            </w:pPr>
            <w:r>
              <w:rPr>
                <w:rFonts w:ascii="Arial" w:hAnsi="Arial" w:cs="Arial"/>
                <w:b/>
                <w:sz w:val="24"/>
                <w:szCs w:val="24"/>
              </w:rPr>
              <w:t>%</w:t>
            </w:r>
          </w:p>
          <w:p w14:paraId="402BA346" w14:textId="77777777" w:rsidR="006E0E8C" w:rsidRDefault="006E0E8C" w:rsidP="00004431">
            <w:pPr>
              <w:rPr>
                <w:rFonts w:ascii="Arial" w:hAnsi="Arial" w:cs="Arial"/>
                <w:b/>
                <w:sz w:val="24"/>
                <w:szCs w:val="24"/>
              </w:rPr>
            </w:pPr>
          </w:p>
          <w:p w14:paraId="65238068" w14:textId="77777777" w:rsidR="006E0E8C" w:rsidRPr="00CD1E2B" w:rsidRDefault="006E0E8C" w:rsidP="00004431">
            <w:pPr>
              <w:rPr>
                <w:rFonts w:ascii="Arial" w:hAnsi="Arial" w:cs="Arial"/>
                <w:b/>
                <w:sz w:val="20"/>
                <w:szCs w:val="20"/>
              </w:rPr>
            </w:pPr>
          </w:p>
        </w:tc>
        <w:tc>
          <w:tcPr>
            <w:tcW w:w="426" w:type="dxa"/>
            <w:tcBorders>
              <w:top w:val="single" w:sz="4" w:space="0" w:color="auto"/>
            </w:tcBorders>
            <w:shd w:val="clear" w:color="auto" w:fill="auto"/>
          </w:tcPr>
          <w:p w14:paraId="1E01F6AA" w14:textId="77777777" w:rsidR="006E0E8C" w:rsidRPr="00CD1E2B" w:rsidRDefault="006E0E8C" w:rsidP="00004431">
            <w:pPr>
              <w:rPr>
                <w:rFonts w:ascii="Arial" w:hAnsi="Arial" w:cs="Arial"/>
                <w:b/>
                <w:sz w:val="20"/>
                <w:szCs w:val="20"/>
              </w:rPr>
            </w:pPr>
          </w:p>
        </w:tc>
        <w:tc>
          <w:tcPr>
            <w:tcW w:w="283" w:type="dxa"/>
            <w:tcBorders>
              <w:top w:val="single" w:sz="4" w:space="0" w:color="auto"/>
            </w:tcBorders>
            <w:shd w:val="clear" w:color="auto" w:fill="00B0F0"/>
          </w:tcPr>
          <w:p w14:paraId="4C60AC47" w14:textId="77777777" w:rsidR="006E0E8C" w:rsidRPr="00CD1E2B" w:rsidRDefault="006E0E8C" w:rsidP="00004431">
            <w:pPr>
              <w:rPr>
                <w:rFonts w:ascii="Arial" w:hAnsi="Arial" w:cs="Arial"/>
                <w:b/>
                <w:sz w:val="20"/>
                <w:szCs w:val="20"/>
              </w:rPr>
            </w:pPr>
          </w:p>
        </w:tc>
        <w:tc>
          <w:tcPr>
            <w:tcW w:w="425" w:type="dxa"/>
            <w:tcBorders>
              <w:top w:val="single" w:sz="4" w:space="0" w:color="auto"/>
            </w:tcBorders>
            <w:shd w:val="clear" w:color="auto" w:fill="00B0F0"/>
          </w:tcPr>
          <w:p w14:paraId="33BDF570" w14:textId="77777777" w:rsidR="006E0E8C" w:rsidRDefault="006E0E8C" w:rsidP="00004431">
            <w:pPr>
              <w:rPr>
                <w:rFonts w:ascii="Arial" w:hAnsi="Arial" w:cs="Arial"/>
                <w:b/>
                <w:sz w:val="24"/>
                <w:szCs w:val="24"/>
              </w:rPr>
            </w:pPr>
            <w:r>
              <w:rPr>
                <w:rFonts w:ascii="Arial" w:hAnsi="Arial" w:cs="Arial"/>
                <w:b/>
                <w:sz w:val="24"/>
                <w:szCs w:val="24"/>
              </w:rPr>
              <w:t>12</w:t>
            </w:r>
          </w:p>
          <w:p w14:paraId="197D94C5" w14:textId="77777777" w:rsidR="006E0E8C" w:rsidRDefault="006E0E8C" w:rsidP="00004431">
            <w:pPr>
              <w:rPr>
                <w:rFonts w:ascii="Arial" w:hAnsi="Arial" w:cs="Arial"/>
                <w:b/>
                <w:sz w:val="24"/>
                <w:szCs w:val="24"/>
              </w:rPr>
            </w:pPr>
            <w:r>
              <w:rPr>
                <w:rFonts w:ascii="Arial" w:hAnsi="Arial" w:cs="Arial"/>
                <w:b/>
                <w:sz w:val="24"/>
                <w:szCs w:val="24"/>
              </w:rPr>
              <w:t>.</w:t>
            </w:r>
          </w:p>
          <w:p w14:paraId="01C0FD32" w14:textId="77777777" w:rsidR="006E0E8C" w:rsidRDefault="006E0E8C" w:rsidP="00004431">
            <w:pPr>
              <w:rPr>
                <w:rFonts w:ascii="Arial" w:hAnsi="Arial" w:cs="Arial"/>
                <w:b/>
                <w:sz w:val="24"/>
                <w:szCs w:val="24"/>
              </w:rPr>
            </w:pPr>
            <w:r>
              <w:rPr>
                <w:rFonts w:ascii="Arial" w:hAnsi="Arial" w:cs="Arial"/>
                <w:b/>
                <w:sz w:val="24"/>
                <w:szCs w:val="24"/>
              </w:rPr>
              <w:t>5</w:t>
            </w:r>
          </w:p>
          <w:p w14:paraId="63BE2068" w14:textId="77777777" w:rsidR="006E0E8C" w:rsidRDefault="006E0E8C" w:rsidP="00004431">
            <w:pPr>
              <w:rPr>
                <w:rFonts w:ascii="Arial" w:hAnsi="Arial" w:cs="Arial"/>
                <w:b/>
                <w:sz w:val="24"/>
                <w:szCs w:val="24"/>
              </w:rPr>
            </w:pPr>
            <w:r>
              <w:rPr>
                <w:rFonts w:ascii="Arial" w:hAnsi="Arial" w:cs="Arial"/>
                <w:b/>
                <w:sz w:val="24"/>
                <w:szCs w:val="24"/>
              </w:rPr>
              <w:t>%</w:t>
            </w:r>
          </w:p>
          <w:p w14:paraId="0FEE2D4C" w14:textId="77777777" w:rsidR="006E0E8C" w:rsidRPr="009F54EF" w:rsidRDefault="006E0E8C" w:rsidP="00004431">
            <w:pPr>
              <w:rPr>
                <w:rFonts w:ascii="Arial" w:hAnsi="Arial" w:cs="Arial"/>
                <w:b/>
                <w:sz w:val="24"/>
                <w:szCs w:val="24"/>
              </w:rPr>
            </w:pPr>
          </w:p>
        </w:tc>
      </w:tr>
      <w:tr w:rsidR="006E0E8C" w14:paraId="151BD0C1" w14:textId="77777777" w:rsidTr="00004431">
        <w:tc>
          <w:tcPr>
            <w:tcW w:w="434" w:type="dxa"/>
          </w:tcPr>
          <w:p w14:paraId="744678B6" w14:textId="77777777" w:rsidR="006E0E8C" w:rsidRDefault="006E0E8C" w:rsidP="00004431">
            <w:pPr>
              <w:rPr>
                <w:rFonts w:ascii="Arial" w:hAnsi="Arial" w:cs="Arial"/>
                <w:b/>
                <w:sz w:val="24"/>
                <w:szCs w:val="24"/>
              </w:rPr>
            </w:pPr>
            <w:r>
              <w:rPr>
                <w:rFonts w:ascii="Arial" w:hAnsi="Arial" w:cs="Arial"/>
                <w:b/>
                <w:sz w:val="24"/>
                <w:szCs w:val="24"/>
              </w:rPr>
              <w:lastRenderedPageBreak/>
              <w:t>3</w:t>
            </w:r>
          </w:p>
        </w:tc>
        <w:tc>
          <w:tcPr>
            <w:tcW w:w="1977" w:type="dxa"/>
          </w:tcPr>
          <w:p w14:paraId="4E91CE6F" w14:textId="77777777" w:rsidR="006E0E8C" w:rsidRPr="00A12B06" w:rsidRDefault="006E0E8C" w:rsidP="00004431">
            <w:pPr>
              <w:rPr>
                <w:rFonts w:ascii="Arial" w:hAnsi="Arial" w:cs="Arial"/>
                <w:bCs/>
              </w:rPr>
            </w:pPr>
            <w:r w:rsidRPr="00A12B06">
              <w:rPr>
                <w:rFonts w:ascii="Arial" w:hAnsi="Arial" w:cs="Arial"/>
                <w:bCs/>
              </w:rPr>
              <w:t>Cump</w:t>
            </w:r>
            <w:r>
              <w:rPr>
                <w:rFonts w:ascii="Arial" w:hAnsi="Arial" w:cs="Arial"/>
                <w:bCs/>
              </w:rPr>
              <w:t>li</w:t>
            </w:r>
            <w:r w:rsidRPr="00A12B06">
              <w:rPr>
                <w:rFonts w:ascii="Arial" w:hAnsi="Arial" w:cs="Arial"/>
                <w:bCs/>
              </w:rPr>
              <w:t>r</w:t>
            </w:r>
            <w:r>
              <w:rPr>
                <w:rFonts w:ascii="Arial" w:hAnsi="Arial" w:cs="Arial"/>
                <w:bCs/>
              </w:rPr>
              <w:t xml:space="preserve"> </w:t>
            </w:r>
            <w:r w:rsidRPr="00A12B06">
              <w:rPr>
                <w:rFonts w:ascii="Arial" w:hAnsi="Arial" w:cs="Arial"/>
                <w:bCs/>
              </w:rPr>
              <w:t xml:space="preserve">y mantener el sistema de gestión de calidad adoptado por la alcaldía, a efecto de brindar servicios internos y externos que cumplan con las expectativas de los </w:t>
            </w:r>
            <w:r>
              <w:rPr>
                <w:rFonts w:ascii="Arial" w:hAnsi="Arial" w:cs="Arial"/>
                <w:bCs/>
              </w:rPr>
              <w:t>usuarios</w:t>
            </w:r>
            <w:r w:rsidRPr="00A12B06">
              <w:rPr>
                <w:rFonts w:ascii="Arial" w:hAnsi="Arial" w:cs="Arial"/>
                <w:bCs/>
              </w:rPr>
              <w:t>.</w:t>
            </w:r>
          </w:p>
          <w:p w14:paraId="4AA95CF4" w14:textId="77777777" w:rsidR="006E0E8C" w:rsidRPr="000F07A8" w:rsidRDefault="006E0E8C" w:rsidP="00004431">
            <w:pPr>
              <w:rPr>
                <w:rFonts w:ascii="Arial" w:hAnsi="Arial" w:cs="Arial"/>
                <w:bCs/>
              </w:rPr>
            </w:pPr>
          </w:p>
        </w:tc>
        <w:tc>
          <w:tcPr>
            <w:tcW w:w="1701" w:type="dxa"/>
          </w:tcPr>
          <w:p w14:paraId="5E5FD44E" w14:textId="77777777" w:rsidR="006E0E8C" w:rsidRPr="001C3BEE" w:rsidRDefault="006E0E8C" w:rsidP="00004431">
            <w:pPr>
              <w:rPr>
                <w:rFonts w:ascii="Arial" w:hAnsi="Arial" w:cs="Arial"/>
              </w:rPr>
            </w:pPr>
            <w:r>
              <w:rPr>
                <w:rFonts w:ascii="Arial" w:hAnsi="Arial" w:cs="Arial"/>
              </w:rPr>
              <w:t>En coordinación con la unidad de Recursos Humanos g</w:t>
            </w:r>
            <w:r w:rsidRPr="004627C5">
              <w:rPr>
                <w:rFonts w:ascii="Arial" w:hAnsi="Arial" w:cs="Arial"/>
              </w:rPr>
              <w:t>estionar capacitaciones para el personal</w:t>
            </w:r>
            <w:r>
              <w:rPr>
                <w:rFonts w:ascii="Arial" w:hAnsi="Arial" w:cs="Arial"/>
              </w:rPr>
              <w:t>,</w:t>
            </w:r>
            <w:r w:rsidRPr="004627C5">
              <w:rPr>
                <w:rFonts w:ascii="Arial" w:hAnsi="Arial" w:cs="Arial"/>
              </w:rPr>
              <w:t xml:space="preserve"> en las áreas que presenten o expresen necesidad</w:t>
            </w:r>
            <w:r w:rsidRPr="00A12B06">
              <w:rPr>
                <w:rFonts w:ascii="Arial" w:hAnsi="Arial" w:cs="Arial"/>
              </w:rPr>
              <w:t>, con instituciones como INSAFORP, PDDH, u otras</w:t>
            </w:r>
            <w:r>
              <w:rPr>
                <w:rFonts w:ascii="Arial" w:hAnsi="Arial" w:cs="Arial"/>
              </w:rPr>
              <w:t>.</w:t>
            </w:r>
          </w:p>
        </w:tc>
        <w:tc>
          <w:tcPr>
            <w:tcW w:w="1559" w:type="dxa"/>
          </w:tcPr>
          <w:p w14:paraId="1D60A21C" w14:textId="77777777" w:rsidR="006E0E8C" w:rsidRPr="000C5A4D" w:rsidRDefault="006E0E8C" w:rsidP="00004431">
            <w:pPr>
              <w:rPr>
                <w:rFonts w:ascii="Arial" w:hAnsi="Arial" w:cs="Arial"/>
              </w:rPr>
            </w:pPr>
            <w:r>
              <w:rPr>
                <w:rFonts w:ascii="Arial" w:hAnsi="Arial" w:cs="Arial"/>
              </w:rPr>
              <w:t>Aplicación efectiva de los conocimientos obtenidos, en las labores y funciones municipales.</w:t>
            </w:r>
          </w:p>
        </w:tc>
        <w:tc>
          <w:tcPr>
            <w:tcW w:w="1559" w:type="dxa"/>
          </w:tcPr>
          <w:p w14:paraId="1F37C39F" w14:textId="77777777" w:rsidR="006E0E8C" w:rsidRPr="004F40D6" w:rsidRDefault="006E0E8C" w:rsidP="00004431">
            <w:pPr>
              <w:rPr>
                <w:rFonts w:ascii="Arial" w:hAnsi="Arial" w:cs="Arial"/>
                <w:bCs/>
                <w:sz w:val="20"/>
                <w:szCs w:val="20"/>
              </w:rPr>
            </w:pPr>
            <w:r w:rsidRPr="004F40D6">
              <w:rPr>
                <w:rFonts w:ascii="Arial" w:hAnsi="Arial" w:cs="Arial"/>
                <w:bCs/>
                <w:sz w:val="20"/>
                <w:szCs w:val="20"/>
              </w:rPr>
              <w:t>Solicitar ofertas y cotizaciones de capacitaciones al personal municipal.</w:t>
            </w:r>
          </w:p>
          <w:p w14:paraId="39586E1F" w14:textId="77777777" w:rsidR="006E0E8C" w:rsidRPr="005E44BF" w:rsidRDefault="006E0E8C" w:rsidP="00004431">
            <w:pPr>
              <w:rPr>
                <w:rFonts w:ascii="Arial" w:hAnsi="Arial" w:cs="Arial"/>
                <w:sz w:val="20"/>
                <w:szCs w:val="20"/>
              </w:rPr>
            </w:pPr>
          </w:p>
        </w:tc>
        <w:tc>
          <w:tcPr>
            <w:tcW w:w="1418" w:type="dxa"/>
          </w:tcPr>
          <w:p w14:paraId="1085806B" w14:textId="77777777" w:rsidR="006E0E8C" w:rsidRPr="005E44BF" w:rsidRDefault="006E0E8C" w:rsidP="00004431">
            <w:pPr>
              <w:rPr>
                <w:rFonts w:ascii="Arial" w:hAnsi="Arial" w:cs="Arial"/>
                <w:sz w:val="20"/>
                <w:szCs w:val="20"/>
              </w:rPr>
            </w:pPr>
          </w:p>
        </w:tc>
        <w:tc>
          <w:tcPr>
            <w:tcW w:w="1417" w:type="dxa"/>
          </w:tcPr>
          <w:p w14:paraId="6C9C4496" w14:textId="77777777" w:rsidR="006E0E8C" w:rsidRPr="005E44BF" w:rsidRDefault="006E0E8C" w:rsidP="00004431">
            <w:pPr>
              <w:jc w:val="center"/>
              <w:rPr>
                <w:rFonts w:ascii="Arial" w:hAnsi="Arial" w:cs="Arial"/>
                <w:sz w:val="20"/>
                <w:szCs w:val="20"/>
              </w:rPr>
            </w:pPr>
            <w:r>
              <w:rPr>
                <w:rFonts w:ascii="Arial" w:hAnsi="Arial" w:cs="Arial"/>
                <w:sz w:val="20"/>
                <w:szCs w:val="20"/>
              </w:rPr>
              <w:t>Unidad de RRHH, INSAFORP, PDDH, entre otros.</w:t>
            </w:r>
          </w:p>
        </w:tc>
        <w:tc>
          <w:tcPr>
            <w:tcW w:w="426" w:type="dxa"/>
          </w:tcPr>
          <w:p w14:paraId="420025C7" w14:textId="77777777" w:rsidR="006E0E8C" w:rsidRDefault="006E0E8C" w:rsidP="00004431">
            <w:pPr>
              <w:rPr>
                <w:rFonts w:ascii="Arial" w:hAnsi="Arial" w:cs="Arial"/>
                <w:b/>
                <w:sz w:val="24"/>
                <w:szCs w:val="24"/>
              </w:rPr>
            </w:pPr>
          </w:p>
        </w:tc>
        <w:tc>
          <w:tcPr>
            <w:tcW w:w="283" w:type="dxa"/>
          </w:tcPr>
          <w:p w14:paraId="1AB623BA" w14:textId="77777777" w:rsidR="006E0E8C" w:rsidRDefault="006E0E8C" w:rsidP="00004431">
            <w:pPr>
              <w:rPr>
                <w:rFonts w:ascii="Arial" w:hAnsi="Arial" w:cs="Arial"/>
                <w:b/>
                <w:sz w:val="24"/>
                <w:szCs w:val="24"/>
              </w:rPr>
            </w:pPr>
          </w:p>
        </w:tc>
        <w:tc>
          <w:tcPr>
            <w:tcW w:w="425" w:type="dxa"/>
            <w:shd w:val="clear" w:color="auto" w:fill="00B0F0"/>
          </w:tcPr>
          <w:p w14:paraId="588567A4" w14:textId="77777777" w:rsidR="006E0E8C" w:rsidRDefault="006E0E8C" w:rsidP="00004431">
            <w:pPr>
              <w:rPr>
                <w:rFonts w:ascii="Arial" w:hAnsi="Arial" w:cs="Arial"/>
                <w:b/>
                <w:sz w:val="24"/>
                <w:szCs w:val="24"/>
              </w:rPr>
            </w:pPr>
            <w:r>
              <w:rPr>
                <w:rFonts w:ascii="Arial" w:hAnsi="Arial" w:cs="Arial"/>
                <w:b/>
                <w:sz w:val="24"/>
                <w:szCs w:val="24"/>
              </w:rPr>
              <w:t>2</w:t>
            </w:r>
          </w:p>
          <w:p w14:paraId="10E5ECF3" w14:textId="77777777" w:rsidR="006E0E8C" w:rsidRDefault="006E0E8C" w:rsidP="00004431">
            <w:pPr>
              <w:rPr>
                <w:rFonts w:ascii="Arial" w:hAnsi="Arial" w:cs="Arial"/>
                <w:b/>
                <w:sz w:val="24"/>
                <w:szCs w:val="24"/>
              </w:rPr>
            </w:pPr>
            <w:r>
              <w:rPr>
                <w:rFonts w:ascii="Arial" w:hAnsi="Arial" w:cs="Arial"/>
                <w:b/>
                <w:sz w:val="24"/>
                <w:szCs w:val="24"/>
              </w:rPr>
              <w:t>5</w:t>
            </w:r>
          </w:p>
          <w:p w14:paraId="5FBFEF1B" w14:textId="77777777" w:rsidR="006E0E8C" w:rsidRDefault="006E0E8C" w:rsidP="00004431">
            <w:pPr>
              <w:rPr>
                <w:rFonts w:ascii="Arial" w:hAnsi="Arial" w:cs="Arial"/>
                <w:b/>
                <w:sz w:val="24"/>
                <w:szCs w:val="24"/>
              </w:rPr>
            </w:pPr>
            <w:r>
              <w:rPr>
                <w:rFonts w:ascii="Arial" w:hAnsi="Arial" w:cs="Arial"/>
                <w:b/>
                <w:sz w:val="24"/>
                <w:szCs w:val="24"/>
              </w:rPr>
              <w:t>%</w:t>
            </w:r>
          </w:p>
        </w:tc>
        <w:tc>
          <w:tcPr>
            <w:tcW w:w="426" w:type="dxa"/>
          </w:tcPr>
          <w:p w14:paraId="6144CDED" w14:textId="77777777" w:rsidR="006E0E8C" w:rsidRPr="00CD1E2B" w:rsidRDefault="006E0E8C" w:rsidP="006E0E8C">
            <w:pPr>
              <w:pStyle w:val="Prrafodelista"/>
              <w:numPr>
                <w:ilvl w:val="0"/>
                <w:numId w:val="4"/>
              </w:numPr>
              <w:rPr>
                <w:rFonts w:ascii="Arial" w:hAnsi="Arial" w:cs="Arial"/>
                <w:b/>
                <w:sz w:val="24"/>
                <w:szCs w:val="24"/>
              </w:rPr>
            </w:pPr>
          </w:p>
        </w:tc>
        <w:tc>
          <w:tcPr>
            <w:tcW w:w="283" w:type="dxa"/>
          </w:tcPr>
          <w:p w14:paraId="279CE540" w14:textId="77777777" w:rsidR="006E0E8C" w:rsidRDefault="006E0E8C" w:rsidP="00004431">
            <w:pPr>
              <w:rPr>
                <w:rFonts w:ascii="Arial" w:hAnsi="Arial" w:cs="Arial"/>
                <w:b/>
                <w:sz w:val="24"/>
                <w:szCs w:val="24"/>
              </w:rPr>
            </w:pPr>
          </w:p>
        </w:tc>
        <w:tc>
          <w:tcPr>
            <w:tcW w:w="425" w:type="dxa"/>
            <w:shd w:val="clear" w:color="auto" w:fill="00B0F0"/>
          </w:tcPr>
          <w:p w14:paraId="49138E28" w14:textId="77777777" w:rsidR="006E0E8C" w:rsidRDefault="006E0E8C" w:rsidP="00004431">
            <w:pPr>
              <w:rPr>
                <w:rFonts w:ascii="Arial" w:hAnsi="Arial" w:cs="Arial"/>
                <w:b/>
                <w:sz w:val="24"/>
                <w:szCs w:val="24"/>
              </w:rPr>
            </w:pPr>
            <w:r>
              <w:rPr>
                <w:rFonts w:ascii="Arial" w:hAnsi="Arial" w:cs="Arial"/>
                <w:b/>
                <w:sz w:val="24"/>
                <w:szCs w:val="24"/>
              </w:rPr>
              <w:t>2</w:t>
            </w:r>
          </w:p>
          <w:p w14:paraId="0E41806E" w14:textId="77777777" w:rsidR="006E0E8C" w:rsidRDefault="006E0E8C" w:rsidP="00004431">
            <w:pPr>
              <w:rPr>
                <w:rFonts w:ascii="Arial" w:hAnsi="Arial" w:cs="Arial"/>
                <w:b/>
                <w:sz w:val="24"/>
                <w:szCs w:val="24"/>
              </w:rPr>
            </w:pPr>
            <w:r>
              <w:rPr>
                <w:rFonts w:ascii="Arial" w:hAnsi="Arial" w:cs="Arial"/>
                <w:b/>
                <w:sz w:val="24"/>
                <w:szCs w:val="24"/>
              </w:rPr>
              <w:t>5</w:t>
            </w:r>
          </w:p>
          <w:p w14:paraId="01E8C505" w14:textId="77777777" w:rsidR="006E0E8C" w:rsidRDefault="006E0E8C" w:rsidP="00004431">
            <w:pPr>
              <w:rPr>
                <w:rFonts w:ascii="Arial" w:hAnsi="Arial" w:cs="Arial"/>
                <w:b/>
                <w:sz w:val="24"/>
                <w:szCs w:val="24"/>
              </w:rPr>
            </w:pPr>
            <w:r>
              <w:rPr>
                <w:rFonts w:ascii="Arial" w:hAnsi="Arial" w:cs="Arial"/>
                <w:b/>
                <w:sz w:val="24"/>
                <w:szCs w:val="24"/>
              </w:rPr>
              <w:t>%</w:t>
            </w:r>
          </w:p>
        </w:tc>
        <w:tc>
          <w:tcPr>
            <w:tcW w:w="426" w:type="dxa"/>
          </w:tcPr>
          <w:p w14:paraId="59DB081D" w14:textId="77777777" w:rsidR="006E0E8C" w:rsidRDefault="006E0E8C" w:rsidP="00004431">
            <w:pPr>
              <w:rPr>
                <w:rFonts w:ascii="Arial" w:hAnsi="Arial" w:cs="Arial"/>
                <w:b/>
                <w:sz w:val="24"/>
                <w:szCs w:val="24"/>
              </w:rPr>
            </w:pPr>
          </w:p>
        </w:tc>
        <w:tc>
          <w:tcPr>
            <w:tcW w:w="283" w:type="dxa"/>
          </w:tcPr>
          <w:p w14:paraId="42D31C53" w14:textId="77777777" w:rsidR="006E0E8C" w:rsidRDefault="006E0E8C" w:rsidP="00004431">
            <w:pPr>
              <w:rPr>
                <w:rFonts w:ascii="Arial" w:hAnsi="Arial" w:cs="Arial"/>
                <w:b/>
                <w:sz w:val="24"/>
                <w:szCs w:val="24"/>
              </w:rPr>
            </w:pPr>
          </w:p>
        </w:tc>
        <w:tc>
          <w:tcPr>
            <w:tcW w:w="425" w:type="dxa"/>
            <w:shd w:val="clear" w:color="auto" w:fill="00B0F0"/>
          </w:tcPr>
          <w:p w14:paraId="37F27A30" w14:textId="77777777" w:rsidR="006E0E8C" w:rsidRDefault="006E0E8C" w:rsidP="00004431">
            <w:pPr>
              <w:rPr>
                <w:rFonts w:ascii="Arial" w:hAnsi="Arial" w:cs="Arial"/>
                <w:b/>
                <w:sz w:val="24"/>
                <w:szCs w:val="24"/>
              </w:rPr>
            </w:pPr>
            <w:r>
              <w:rPr>
                <w:rFonts w:ascii="Arial" w:hAnsi="Arial" w:cs="Arial"/>
                <w:b/>
                <w:sz w:val="24"/>
                <w:szCs w:val="24"/>
              </w:rPr>
              <w:t>2</w:t>
            </w:r>
          </w:p>
          <w:p w14:paraId="6C465BB3" w14:textId="77777777" w:rsidR="006E0E8C" w:rsidRDefault="006E0E8C" w:rsidP="00004431">
            <w:pPr>
              <w:rPr>
                <w:rFonts w:ascii="Arial" w:hAnsi="Arial" w:cs="Arial"/>
                <w:b/>
                <w:sz w:val="24"/>
                <w:szCs w:val="24"/>
              </w:rPr>
            </w:pPr>
            <w:r>
              <w:rPr>
                <w:rFonts w:ascii="Arial" w:hAnsi="Arial" w:cs="Arial"/>
                <w:b/>
                <w:sz w:val="24"/>
                <w:szCs w:val="24"/>
              </w:rPr>
              <w:t>5</w:t>
            </w:r>
          </w:p>
          <w:p w14:paraId="6238E12E" w14:textId="77777777" w:rsidR="006E0E8C" w:rsidRPr="00CD1E2B" w:rsidRDefault="006E0E8C" w:rsidP="00004431">
            <w:pPr>
              <w:rPr>
                <w:rFonts w:ascii="Arial" w:hAnsi="Arial" w:cs="Arial"/>
                <w:b/>
                <w:sz w:val="20"/>
                <w:szCs w:val="20"/>
              </w:rPr>
            </w:pPr>
            <w:r>
              <w:rPr>
                <w:rFonts w:ascii="Arial" w:hAnsi="Arial" w:cs="Arial"/>
                <w:b/>
                <w:sz w:val="24"/>
                <w:szCs w:val="24"/>
              </w:rPr>
              <w:t>%</w:t>
            </w:r>
          </w:p>
        </w:tc>
        <w:tc>
          <w:tcPr>
            <w:tcW w:w="426" w:type="dxa"/>
            <w:shd w:val="clear" w:color="auto" w:fill="auto"/>
          </w:tcPr>
          <w:p w14:paraId="3B2384FE" w14:textId="77777777" w:rsidR="006E0E8C" w:rsidRPr="00CD1E2B" w:rsidRDefault="006E0E8C" w:rsidP="00004431">
            <w:pPr>
              <w:rPr>
                <w:rFonts w:ascii="Arial" w:hAnsi="Arial" w:cs="Arial"/>
                <w:b/>
                <w:sz w:val="20"/>
                <w:szCs w:val="20"/>
              </w:rPr>
            </w:pPr>
          </w:p>
        </w:tc>
        <w:tc>
          <w:tcPr>
            <w:tcW w:w="283" w:type="dxa"/>
            <w:shd w:val="clear" w:color="auto" w:fill="auto"/>
          </w:tcPr>
          <w:p w14:paraId="5CB1D199" w14:textId="77777777" w:rsidR="006E0E8C" w:rsidRPr="00CD1E2B" w:rsidRDefault="006E0E8C" w:rsidP="00004431">
            <w:pPr>
              <w:rPr>
                <w:rFonts w:ascii="Arial" w:hAnsi="Arial" w:cs="Arial"/>
                <w:b/>
                <w:sz w:val="20"/>
                <w:szCs w:val="20"/>
              </w:rPr>
            </w:pPr>
          </w:p>
        </w:tc>
        <w:tc>
          <w:tcPr>
            <w:tcW w:w="425" w:type="dxa"/>
            <w:shd w:val="clear" w:color="auto" w:fill="00B0F0"/>
          </w:tcPr>
          <w:p w14:paraId="2CC2C5CE" w14:textId="77777777" w:rsidR="006E0E8C" w:rsidRDefault="006E0E8C" w:rsidP="00004431">
            <w:pPr>
              <w:rPr>
                <w:rFonts w:ascii="Arial" w:hAnsi="Arial" w:cs="Arial"/>
                <w:b/>
                <w:sz w:val="24"/>
                <w:szCs w:val="24"/>
              </w:rPr>
            </w:pPr>
            <w:r>
              <w:rPr>
                <w:rFonts w:ascii="Arial" w:hAnsi="Arial" w:cs="Arial"/>
                <w:b/>
                <w:sz w:val="24"/>
                <w:szCs w:val="24"/>
              </w:rPr>
              <w:t>2</w:t>
            </w:r>
          </w:p>
          <w:p w14:paraId="472B46E7" w14:textId="77777777" w:rsidR="006E0E8C" w:rsidRDefault="006E0E8C" w:rsidP="00004431">
            <w:pPr>
              <w:rPr>
                <w:rFonts w:ascii="Arial" w:hAnsi="Arial" w:cs="Arial"/>
                <w:b/>
                <w:sz w:val="24"/>
                <w:szCs w:val="24"/>
              </w:rPr>
            </w:pPr>
            <w:r>
              <w:rPr>
                <w:rFonts w:ascii="Arial" w:hAnsi="Arial" w:cs="Arial"/>
                <w:b/>
                <w:sz w:val="24"/>
                <w:szCs w:val="24"/>
              </w:rPr>
              <w:t>5</w:t>
            </w:r>
          </w:p>
          <w:p w14:paraId="624BE84E" w14:textId="77777777" w:rsidR="006E0E8C" w:rsidRPr="00CD1E2B" w:rsidRDefault="006E0E8C" w:rsidP="00004431">
            <w:pPr>
              <w:rPr>
                <w:rFonts w:ascii="Arial" w:hAnsi="Arial" w:cs="Arial"/>
                <w:b/>
                <w:sz w:val="20"/>
                <w:szCs w:val="20"/>
              </w:rPr>
            </w:pPr>
            <w:r>
              <w:rPr>
                <w:rFonts w:ascii="Arial" w:hAnsi="Arial" w:cs="Arial"/>
                <w:b/>
                <w:sz w:val="24"/>
                <w:szCs w:val="24"/>
              </w:rPr>
              <w:t>%</w:t>
            </w:r>
          </w:p>
        </w:tc>
      </w:tr>
    </w:tbl>
    <w:p w14:paraId="1C260635" w14:textId="77777777" w:rsidR="00F62EC4" w:rsidRPr="0025013C" w:rsidRDefault="00F62EC4" w:rsidP="00AB2948">
      <w:pPr>
        <w:spacing w:after="0" w:line="240" w:lineRule="auto"/>
        <w:rPr>
          <w:rFonts w:ascii="Arial" w:eastAsia="Calibri" w:hAnsi="Arial" w:cs="Arial"/>
          <w:b/>
          <w:color w:val="002060"/>
          <w:sz w:val="144"/>
          <w:szCs w:val="144"/>
          <w:lang w:val="es-SV"/>
        </w:rPr>
      </w:pPr>
    </w:p>
    <w:p w14:paraId="32A01B08" w14:textId="4339CE68" w:rsidR="00AB2948" w:rsidRPr="00AB2948" w:rsidRDefault="00500DAB" w:rsidP="00AB2948">
      <w:pPr>
        <w:rPr>
          <w:rFonts w:ascii="Arial" w:eastAsia="Calibri" w:hAnsi="Arial" w:cs="Arial"/>
          <w:b/>
          <w:color w:val="002060"/>
          <w:sz w:val="144"/>
          <w:szCs w:val="144"/>
          <w:lang w:val="es-SV"/>
        </w:rPr>
      </w:pPr>
      <w:r w:rsidRPr="00F25E63">
        <w:rPr>
          <w:rFonts w:ascii="Arial" w:eastAsia="Calibri" w:hAnsi="Arial" w:cs="Arial"/>
          <w:b/>
          <w:sz w:val="24"/>
          <w:szCs w:val="24"/>
          <w:lang w:val="es-SV"/>
        </w:rPr>
        <w:lastRenderedPageBreak/>
        <w:t xml:space="preserve"> </w:t>
      </w:r>
    </w:p>
    <w:p w14:paraId="40B3EFFD" w14:textId="5650A6C7" w:rsidR="00466ABC" w:rsidRDefault="00500DAB" w:rsidP="00433CD0">
      <w:pPr>
        <w:spacing w:after="0" w:line="240" w:lineRule="auto"/>
        <w:jc w:val="center"/>
        <w:rPr>
          <w:rFonts w:ascii="Arial" w:eastAsia="Calibri" w:hAnsi="Arial" w:cs="Arial"/>
          <w:b/>
          <w:color w:val="002060"/>
          <w:sz w:val="72"/>
          <w:szCs w:val="72"/>
          <w:lang w:val="es-SV"/>
        </w:rPr>
      </w:pPr>
      <w:r w:rsidRPr="00433CD0">
        <w:rPr>
          <w:rFonts w:ascii="Arial" w:eastAsia="Calibri" w:hAnsi="Arial" w:cs="Arial"/>
          <w:b/>
          <w:color w:val="002060"/>
          <w:sz w:val="72"/>
          <w:szCs w:val="72"/>
          <w:lang w:val="es-SV"/>
        </w:rPr>
        <w:t>RECURSOS HUMANOS</w:t>
      </w:r>
    </w:p>
    <w:p w14:paraId="280DBA00" w14:textId="31A552C7" w:rsidR="00433CD0" w:rsidRDefault="00433CD0" w:rsidP="00433CD0">
      <w:pPr>
        <w:spacing w:after="0" w:line="240" w:lineRule="auto"/>
        <w:jc w:val="center"/>
        <w:rPr>
          <w:rFonts w:ascii="Arial" w:eastAsia="Calibri" w:hAnsi="Arial" w:cs="Arial"/>
          <w:b/>
          <w:color w:val="002060"/>
          <w:sz w:val="72"/>
          <w:szCs w:val="72"/>
          <w:lang w:val="es-SV"/>
        </w:rPr>
      </w:pPr>
    </w:p>
    <w:p w14:paraId="520A8F8E" w14:textId="328E678C" w:rsidR="00500DAB" w:rsidRPr="00433CD0" w:rsidRDefault="00500DAB" w:rsidP="00500DAB">
      <w:pPr>
        <w:rPr>
          <w:rFonts w:ascii="Arial" w:eastAsia="Calibri" w:hAnsi="Arial" w:cs="Arial"/>
          <w:b/>
          <w:color w:val="002060"/>
          <w:sz w:val="72"/>
          <w:szCs w:val="72"/>
          <w:lang w:val="es-SV"/>
        </w:rPr>
      </w:pPr>
    </w:p>
    <w:tbl>
      <w:tblPr>
        <w:tblStyle w:val="Tablaconcuadrcula"/>
        <w:tblW w:w="14975" w:type="dxa"/>
        <w:tblInd w:w="-714" w:type="dxa"/>
        <w:tblLayout w:type="fixed"/>
        <w:tblLook w:val="04A0" w:firstRow="1" w:lastRow="0" w:firstColumn="1" w:lastColumn="0" w:noHBand="0" w:noVBand="1"/>
      </w:tblPr>
      <w:tblGrid>
        <w:gridCol w:w="492"/>
        <w:gridCol w:w="2344"/>
        <w:gridCol w:w="1701"/>
        <w:gridCol w:w="1275"/>
        <w:gridCol w:w="1560"/>
        <w:gridCol w:w="1842"/>
        <w:gridCol w:w="1843"/>
        <w:gridCol w:w="255"/>
        <w:gridCol w:w="312"/>
        <w:gridCol w:w="397"/>
        <w:gridCol w:w="312"/>
        <w:gridCol w:w="396"/>
        <w:gridCol w:w="313"/>
        <w:gridCol w:w="254"/>
        <w:gridCol w:w="313"/>
        <w:gridCol w:w="283"/>
        <w:gridCol w:w="372"/>
        <w:gridCol w:w="26"/>
        <w:gridCol w:w="333"/>
        <w:gridCol w:w="9"/>
        <w:gridCol w:w="343"/>
      </w:tblGrid>
      <w:tr w:rsidR="00466ABC" w:rsidRPr="00466ABC" w14:paraId="00E6F9DD" w14:textId="77777777" w:rsidTr="00E77FA3">
        <w:trPr>
          <w:trHeight w:val="374"/>
        </w:trPr>
        <w:tc>
          <w:tcPr>
            <w:tcW w:w="11057" w:type="dxa"/>
            <w:gridSpan w:val="7"/>
          </w:tcPr>
          <w:p w14:paraId="67A8D0DC" w14:textId="77777777" w:rsidR="00466ABC" w:rsidRPr="00466ABC" w:rsidRDefault="00466ABC" w:rsidP="00466ABC">
            <w:pPr>
              <w:numPr>
                <w:ilvl w:val="0"/>
                <w:numId w:val="9"/>
              </w:numPr>
              <w:rPr>
                <w:rFonts w:ascii="Calibri" w:eastAsia="Calibri" w:hAnsi="Calibri" w:cs="Times New Roman"/>
                <w:b/>
                <w:bCs/>
                <w:sz w:val="18"/>
                <w:szCs w:val="18"/>
              </w:rPr>
            </w:pPr>
            <w:r w:rsidRPr="00466ABC">
              <w:rPr>
                <w:rFonts w:ascii="Calibri" w:eastAsia="Calibri" w:hAnsi="Calibri" w:cs="Times New Roman"/>
                <w:b/>
                <w:bCs/>
                <w:sz w:val="18"/>
                <w:szCs w:val="18"/>
              </w:rPr>
              <w:t>OBJETIVO GENERAL:</w:t>
            </w:r>
            <w:r w:rsidRPr="00466ABC">
              <w:rPr>
                <w:rFonts w:ascii="Calibri" w:eastAsia="Calibri" w:hAnsi="Calibri" w:cs="Times New Roman"/>
                <w:sz w:val="18"/>
                <w:szCs w:val="18"/>
              </w:rPr>
              <w:t xml:space="preserve"> </w:t>
            </w:r>
            <w:r w:rsidRPr="00466ABC">
              <w:rPr>
                <w:rFonts w:ascii="Calibri" w:eastAsia="Calibri" w:hAnsi="Calibri" w:cs="Times New Roman"/>
                <w:b/>
                <w:bCs/>
                <w:sz w:val="18"/>
                <w:szCs w:val="18"/>
              </w:rPr>
              <w:t>Administrar de manera eficiente y oportuna el Recurso Humano para el cumplimiento de los fines de la municipalidad.</w:t>
            </w:r>
          </w:p>
        </w:tc>
        <w:tc>
          <w:tcPr>
            <w:tcW w:w="3918" w:type="dxa"/>
            <w:gridSpan w:val="14"/>
          </w:tcPr>
          <w:p w14:paraId="52617C36" w14:textId="77777777" w:rsidR="00466ABC" w:rsidRPr="00466ABC" w:rsidRDefault="00466ABC" w:rsidP="00466ABC">
            <w:pPr>
              <w:jc w:val="center"/>
              <w:rPr>
                <w:rFonts w:ascii="Calibri" w:eastAsia="Calibri" w:hAnsi="Calibri" w:cs="Times New Roman"/>
                <w:b/>
                <w:bCs/>
                <w:sz w:val="18"/>
                <w:szCs w:val="18"/>
              </w:rPr>
            </w:pPr>
            <w:r w:rsidRPr="00466ABC">
              <w:rPr>
                <w:rFonts w:ascii="Calibri" w:eastAsia="Calibri" w:hAnsi="Calibri" w:cs="Times New Roman"/>
                <w:b/>
                <w:bCs/>
                <w:sz w:val="18"/>
                <w:szCs w:val="18"/>
              </w:rPr>
              <w:t>PROGRAMACION DE ACTIVIDADES</w:t>
            </w:r>
          </w:p>
        </w:tc>
      </w:tr>
      <w:tr w:rsidR="00466ABC" w:rsidRPr="00466ABC" w14:paraId="472AAA0E" w14:textId="77777777" w:rsidTr="00E77FA3">
        <w:trPr>
          <w:trHeight w:val="563"/>
        </w:trPr>
        <w:tc>
          <w:tcPr>
            <w:tcW w:w="492" w:type="dxa"/>
          </w:tcPr>
          <w:p w14:paraId="380C4962" w14:textId="77777777" w:rsidR="00466ABC" w:rsidRPr="00466ABC" w:rsidRDefault="00466ABC" w:rsidP="00466ABC">
            <w:pPr>
              <w:jc w:val="center"/>
              <w:rPr>
                <w:rFonts w:ascii="Calibri" w:eastAsia="Calibri" w:hAnsi="Calibri" w:cs="Calibri"/>
                <w:color w:val="000000"/>
                <w:sz w:val="18"/>
                <w:szCs w:val="18"/>
              </w:rPr>
            </w:pPr>
            <w:r w:rsidRPr="00466ABC">
              <w:rPr>
                <w:rFonts w:ascii="Calibri" w:eastAsia="Calibri" w:hAnsi="Calibri" w:cs="Calibri"/>
                <w:color w:val="000000"/>
                <w:sz w:val="18"/>
                <w:szCs w:val="18"/>
              </w:rPr>
              <w:t>Nª</w:t>
            </w:r>
          </w:p>
          <w:p w14:paraId="4A6813FC" w14:textId="77777777" w:rsidR="00466ABC" w:rsidRPr="00466ABC" w:rsidRDefault="00466ABC" w:rsidP="00466ABC">
            <w:pPr>
              <w:jc w:val="center"/>
              <w:rPr>
                <w:rFonts w:ascii="Calibri" w:eastAsia="Calibri" w:hAnsi="Calibri" w:cs="Times New Roman"/>
                <w:sz w:val="18"/>
                <w:szCs w:val="18"/>
              </w:rPr>
            </w:pPr>
          </w:p>
        </w:tc>
        <w:tc>
          <w:tcPr>
            <w:tcW w:w="2344" w:type="dxa"/>
          </w:tcPr>
          <w:p w14:paraId="15D3989F" w14:textId="77777777" w:rsidR="00466ABC" w:rsidRPr="00466ABC" w:rsidRDefault="00466ABC" w:rsidP="00466ABC">
            <w:pPr>
              <w:jc w:val="center"/>
              <w:rPr>
                <w:rFonts w:ascii="Calibri" w:eastAsia="Calibri" w:hAnsi="Calibri" w:cs="Calibri"/>
                <w:b/>
                <w:bCs/>
                <w:color w:val="000000"/>
                <w:sz w:val="18"/>
                <w:szCs w:val="18"/>
              </w:rPr>
            </w:pPr>
            <w:r w:rsidRPr="00466ABC">
              <w:rPr>
                <w:rFonts w:ascii="Calibri" w:eastAsia="Calibri" w:hAnsi="Calibri" w:cs="Calibri"/>
                <w:b/>
                <w:bCs/>
                <w:color w:val="000000"/>
                <w:sz w:val="18"/>
                <w:szCs w:val="18"/>
              </w:rPr>
              <w:t>OBJETIVOS ESPECIFICOS</w:t>
            </w:r>
          </w:p>
          <w:p w14:paraId="7192B8B7" w14:textId="77777777" w:rsidR="00466ABC" w:rsidRPr="00466ABC" w:rsidRDefault="00466ABC" w:rsidP="00466ABC">
            <w:pPr>
              <w:rPr>
                <w:rFonts w:ascii="Calibri" w:eastAsia="Calibri" w:hAnsi="Calibri" w:cs="Times New Roman"/>
                <w:sz w:val="18"/>
                <w:szCs w:val="18"/>
              </w:rPr>
            </w:pPr>
          </w:p>
        </w:tc>
        <w:tc>
          <w:tcPr>
            <w:tcW w:w="1701" w:type="dxa"/>
          </w:tcPr>
          <w:p w14:paraId="24C54416" w14:textId="77777777" w:rsidR="00466ABC" w:rsidRPr="00466ABC" w:rsidRDefault="00466ABC" w:rsidP="00466ABC">
            <w:pPr>
              <w:jc w:val="center"/>
              <w:rPr>
                <w:rFonts w:ascii="Calibri" w:eastAsia="Calibri" w:hAnsi="Calibri" w:cs="Calibri"/>
                <w:b/>
                <w:bCs/>
                <w:color w:val="000000"/>
                <w:sz w:val="18"/>
                <w:szCs w:val="18"/>
              </w:rPr>
            </w:pPr>
            <w:r w:rsidRPr="00466ABC">
              <w:rPr>
                <w:rFonts w:ascii="Calibri" w:eastAsia="Calibri" w:hAnsi="Calibri" w:cs="Calibri"/>
                <w:b/>
                <w:bCs/>
                <w:color w:val="000000"/>
                <w:sz w:val="18"/>
                <w:szCs w:val="18"/>
              </w:rPr>
              <w:t>META</w:t>
            </w:r>
          </w:p>
          <w:p w14:paraId="3ED1C05B" w14:textId="77777777" w:rsidR="00466ABC" w:rsidRPr="00466ABC" w:rsidRDefault="00466ABC" w:rsidP="00466ABC">
            <w:pPr>
              <w:rPr>
                <w:rFonts w:ascii="Calibri" w:eastAsia="Calibri" w:hAnsi="Calibri" w:cs="Times New Roman"/>
                <w:sz w:val="18"/>
                <w:szCs w:val="18"/>
              </w:rPr>
            </w:pPr>
          </w:p>
        </w:tc>
        <w:tc>
          <w:tcPr>
            <w:tcW w:w="1275" w:type="dxa"/>
          </w:tcPr>
          <w:p w14:paraId="0FCD3E06" w14:textId="77777777" w:rsidR="00466ABC" w:rsidRPr="00466ABC" w:rsidRDefault="00466ABC" w:rsidP="00466ABC">
            <w:pPr>
              <w:jc w:val="center"/>
              <w:rPr>
                <w:rFonts w:ascii="Calibri" w:eastAsia="Calibri" w:hAnsi="Calibri" w:cs="Calibri"/>
                <w:b/>
                <w:bCs/>
                <w:color w:val="000000"/>
                <w:sz w:val="18"/>
                <w:szCs w:val="18"/>
              </w:rPr>
            </w:pPr>
            <w:r w:rsidRPr="00466ABC">
              <w:rPr>
                <w:rFonts w:ascii="Calibri" w:eastAsia="Calibri" w:hAnsi="Calibri" w:cs="Calibri"/>
                <w:b/>
                <w:bCs/>
                <w:color w:val="000000"/>
                <w:sz w:val="18"/>
                <w:szCs w:val="18"/>
              </w:rPr>
              <w:t>INDICADOR</w:t>
            </w:r>
          </w:p>
          <w:p w14:paraId="4FD13349" w14:textId="77777777" w:rsidR="00466ABC" w:rsidRPr="00466ABC" w:rsidRDefault="00466ABC" w:rsidP="00466ABC">
            <w:pPr>
              <w:rPr>
                <w:rFonts w:ascii="Calibri" w:eastAsia="Calibri" w:hAnsi="Calibri" w:cs="Times New Roman"/>
                <w:sz w:val="18"/>
                <w:szCs w:val="18"/>
              </w:rPr>
            </w:pPr>
          </w:p>
        </w:tc>
        <w:tc>
          <w:tcPr>
            <w:tcW w:w="1560" w:type="dxa"/>
          </w:tcPr>
          <w:p w14:paraId="27A95FD2" w14:textId="77777777" w:rsidR="00466ABC" w:rsidRPr="00466ABC" w:rsidRDefault="00466ABC" w:rsidP="00466ABC">
            <w:pPr>
              <w:jc w:val="center"/>
              <w:rPr>
                <w:rFonts w:ascii="Calibri" w:eastAsia="Calibri" w:hAnsi="Calibri" w:cs="Calibri"/>
                <w:b/>
                <w:bCs/>
                <w:color w:val="000000"/>
                <w:sz w:val="18"/>
                <w:szCs w:val="18"/>
              </w:rPr>
            </w:pPr>
            <w:r w:rsidRPr="00466ABC">
              <w:rPr>
                <w:rFonts w:ascii="Calibri" w:eastAsia="Calibri" w:hAnsi="Calibri" w:cs="Calibri"/>
                <w:b/>
                <w:bCs/>
                <w:color w:val="000000"/>
                <w:sz w:val="18"/>
                <w:szCs w:val="18"/>
              </w:rPr>
              <w:t>ACTIVIDADES</w:t>
            </w:r>
          </w:p>
          <w:p w14:paraId="27CDCF23" w14:textId="77777777" w:rsidR="00466ABC" w:rsidRPr="00466ABC" w:rsidRDefault="00466ABC" w:rsidP="00466ABC">
            <w:pPr>
              <w:rPr>
                <w:rFonts w:ascii="Calibri" w:eastAsia="Calibri" w:hAnsi="Calibri" w:cs="Times New Roman"/>
                <w:sz w:val="18"/>
                <w:szCs w:val="18"/>
              </w:rPr>
            </w:pPr>
          </w:p>
        </w:tc>
        <w:tc>
          <w:tcPr>
            <w:tcW w:w="1842" w:type="dxa"/>
            <w:tcBorders>
              <w:bottom w:val="single" w:sz="4" w:space="0" w:color="auto"/>
            </w:tcBorders>
          </w:tcPr>
          <w:p w14:paraId="1D902F02" w14:textId="77777777" w:rsidR="00466ABC" w:rsidRPr="00466ABC" w:rsidRDefault="00466ABC" w:rsidP="00466ABC">
            <w:pPr>
              <w:jc w:val="center"/>
              <w:rPr>
                <w:rFonts w:ascii="Calibri" w:eastAsia="Calibri" w:hAnsi="Calibri" w:cs="Calibri"/>
                <w:b/>
                <w:bCs/>
                <w:color w:val="000000"/>
                <w:sz w:val="18"/>
                <w:szCs w:val="18"/>
              </w:rPr>
            </w:pPr>
            <w:r w:rsidRPr="00466ABC">
              <w:rPr>
                <w:rFonts w:ascii="Calibri" w:eastAsia="Calibri" w:hAnsi="Calibri" w:cs="Calibri"/>
                <w:b/>
                <w:bCs/>
                <w:color w:val="000000"/>
                <w:sz w:val="18"/>
                <w:szCs w:val="18"/>
              </w:rPr>
              <w:t>REQUERIMIENTOS</w:t>
            </w:r>
          </w:p>
          <w:p w14:paraId="3F682988" w14:textId="77777777" w:rsidR="00466ABC" w:rsidRPr="00466ABC" w:rsidRDefault="00466ABC" w:rsidP="00466ABC">
            <w:pPr>
              <w:rPr>
                <w:rFonts w:ascii="Calibri" w:eastAsia="Calibri" w:hAnsi="Calibri" w:cs="Times New Roman"/>
                <w:sz w:val="18"/>
                <w:szCs w:val="18"/>
              </w:rPr>
            </w:pPr>
          </w:p>
        </w:tc>
        <w:tc>
          <w:tcPr>
            <w:tcW w:w="1843" w:type="dxa"/>
          </w:tcPr>
          <w:p w14:paraId="1A0E1D07" w14:textId="77777777" w:rsidR="00466ABC" w:rsidRPr="00466ABC" w:rsidRDefault="00466ABC" w:rsidP="00466ABC">
            <w:pPr>
              <w:jc w:val="center"/>
              <w:rPr>
                <w:rFonts w:ascii="Calibri" w:eastAsia="Calibri" w:hAnsi="Calibri" w:cs="Calibri"/>
                <w:b/>
                <w:bCs/>
                <w:color w:val="000000"/>
                <w:sz w:val="18"/>
                <w:szCs w:val="18"/>
              </w:rPr>
            </w:pPr>
            <w:r w:rsidRPr="00466ABC">
              <w:rPr>
                <w:rFonts w:ascii="Calibri" w:eastAsia="Calibri" w:hAnsi="Calibri" w:cs="Calibri"/>
                <w:b/>
                <w:bCs/>
                <w:color w:val="000000"/>
                <w:sz w:val="18"/>
                <w:szCs w:val="18"/>
              </w:rPr>
              <w:t>COORDINACION</w:t>
            </w:r>
          </w:p>
          <w:p w14:paraId="2A7C481F" w14:textId="77777777" w:rsidR="00466ABC" w:rsidRPr="00466ABC" w:rsidRDefault="00466ABC" w:rsidP="00466ABC">
            <w:pPr>
              <w:rPr>
                <w:rFonts w:ascii="Calibri" w:eastAsia="Calibri" w:hAnsi="Calibri" w:cs="Times New Roman"/>
                <w:sz w:val="18"/>
                <w:szCs w:val="18"/>
              </w:rPr>
            </w:pPr>
          </w:p>
        </w:tc>
        <w:tc>
          <w:tcPr>
            <w:tcW w:w="255" w:type="dxa"/>
          </w:tcPr>
          <w:p w14:paraId="7CE79809"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E</w:t>
            </w:r>
          </w:p>
        </w:tc>
        <w:tc>
          <w:tcPr>
            <w:tcW w:w="312" w:type="dxa"/>
          </w:tcPr>
          <w:p w14:paraId="5BC09C1C"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F</w:t>
            </w:r>
          </w:p>
        </w:tc>
        <w:tc>
          <w:tcPr>
            <w:tcW w:w="397" w:type="dxa"/>
          </w:tcPr>
          <w:p w14:paraId="0731CE5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M</w:t>
            </w:r>
          </w:p>
        </w:tc>
        <w:tc>
          <w:tcPr>
            <w:tcW w:w="312" w:type="dxa"/>
          </w:tcPr>
          <w:p w14:paraId="1CC5B63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A</w:t>
            </w:r>
          </w:p>
        </w:tc>
        <w:tc>
          <w:tcPr>
            <w:tcW w:w="396" w:type="dxa"/>
          </w:tcPr>
          <w:p w14:paraId="67EC81A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M</w:t>
            </w:r>
          </w:p>
        </w:tc>
        <w:tc>
          <w:tcPr>
            <w:tcW w:w="313" w:type="dxa"/>
          </w:tcPr>
          <w:p w14:paraId="7736881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J</w:t>
            </w:r>
          </w:p>
        </w:tc>
        <w:tc>
          <w:tcPr>
            <w:tcW w:w="254" w:type="dxa"/>
          </w:tcPr>
          <w:p w14:paraId="020F721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J</w:t>
            </w:r>
          </w:p>
        </w:tc>
        <w:tc>
          <w:tcPr>
            <w:tcW w:w="313" w:type="dxa"/>
          </w:tcPr>
          <w:p w14:paraId="259965F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A</w:t>
            </w:r>
          </w:p>
        </w:tc>
        <w:tc>
          <w:tcPr>
            <w:tcW w:w="283" w:type="dxa"/>
          </w:tcPr>
          <w:p w14:paraId="08E9FE7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S</w:t>
            </w:r>
          </w:p>
        </w:tc>
        <w:tc>
          <w:tcPr>
            <w:tcW w:w="372" w:type="dxa"/>
          </w:tcPr>
          <w:p w14:paraId="13D2FEA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O</w:t>
            </w:r>
          </w:p>
        </w:tc>
        <w:tc>
          <w:tcPr>
            <w:tcW w:w="359" w:type="dxa"/>
            <w:gridSpan w:val="2"/>
          </w:tcPr>
          <w:p w14:paraId="207F4E91"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N</w:t>
            </w:r>
          </w:p>
        </w:tc>
        <w:tc>
          <w:tcPr>
            <w:tcW w:w="352" w:type="dxa"/>
            <w:gridSpan w:val="2"/>
          </w:tcPr>
          <w:p w14:paraId="4EF5CF9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D</w:t>
            </w:r>
          </w:p>
        </w:tc>
      </w:tr>
      <w:tr w:rsidR="00466ABC" w:rsidRPr="00466ABC" w14:paraId="75F2407D" w14:textId="77777777" w:rsidTr="00E77FA3">
        <w:trPr>
          <w:trHeight w:val="417"/>
        </w:trPr>
        <w:tc>
          <w:tcPr>
            <w:tcW w:w="492" w:type="dxa"/>
            <w:vMerge w:val="restart"/>
          </w:tcPr>
          <w:p w14:paraId="4ACAA3C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w:t>
            </w:r>
          </w:p>
        </w:tc>
        <w:tc>
          <w:tcPr>
            <w:tcW w:w="2344" w:type="dxa"/>
            <w:vMerge w:val="restart"/>
          </w:tcPr>
          <w:p w14:paraId="5AF97762"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Que las planillas del personal estén ordenadas según la unidad donde están laborando.</w:t>
            </w:r>
          </w:p>
        </w:tc>
        <w:tc>
          <w:tcPr>
            <w:tcW w:w="1701" w:type="dxa"/>
          </w:tcPr>
          <w:p w14:paraId="2F65DAFF"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Ordenar y actualizar todas las planillas de todo el personal.</w:t>
            </w:r>
          </w:p>
          <w:p w14:paraId="718F2DCB" w14:textId="77777777" w:rsidR="00466ABC" w:rsidRPr="00466ABC" w:rsidRDefault="00466ABC" w:rsidP="00466ABC">
            <w:pPr>
              <w:jc w:val="both"/>
              <w:rPr>
                <w:rFonts w:ascii="Calibri" w:eastAsia="Calibri" w:hAnsi="Calibri" w:cs="Times New Roman"/>
                <w:sz w:val="18"/>
                <w:szCs w:val="18"/>
              </w:rPr>
            </w:pPr>
          </w:p>
          <w:p w14:paraId="1CDCB7B0" w14:textId="77777777" w:rsidR="00466ABC" w:rsidRPr="00466ABC" w:rsidRDefault="00466ABC" w:rsidP="00466ABC">
            <w:pPr>
              <w:jc w:val="both"/>
              <w:rPr>
                <w:rFonts w:ascii="Calibri" w:eastAsia="Calibri" w:hAnsi="Calibri" w:cs="Times New Roman"/>
                <w:sz w:val="18"/>
                <w:szCs w:val="18"/>
              </w:rPr>
            </w:pPr>
          </w:p>
        </w:tc>
        <w:tc>
          <w:tcPr>
            <w:tcW w:w="1275" w:type="dxa"/>
          </w:tcPr>
          <w:p w14:paraId="5A7FA6FD"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Planillas.</w:t>
            </w:r>
          </w:p>
          <w:p w14:paraId="6E361FC2"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Listado de empleados por unidad.</w:t>
            </w:r>
          </w:p>
          <w:p w14:paraId="2D6D4C3D"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Firma de recepción de los jefes o encargados.</w:t>
            </w:r>
          </w:p>
          <w:p w14:paraId="55129640" w14:textId="77777777" w:rsidR="00466ABC" w:rsidRPr="00466ABC" w:rsidRDefault="00466ABC" w:rsidP="00466ABC">
            <w:pPr>
              <w:jc w:val="both"/>
              <w:rPr>
                <w:rFonts w:ascii="Calibri" w:eastAsia="Calibri" w:hAnsi="Calibri" w:cs="Times New Roman"/>
                <w:sz w:val="18"/>
                <w:szCs w:val="18"/>
              </w:rPr>
            </w:pPr>
          </w:p>
        </w:tc>
        <w:tc>
          <w:tcPr>
            <w:tcW w:w="1560" w:type="dxa"/>
            <w:tcBorders>
              <w:right w:val="single" w:sz="4" w:space="0" w:color="auto"/>
            </w:tcBorders>
          </w:tcPr>
          <w:p w14:paraId="451B0A23"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1.1 Realizar listados de los empleados según la unidad donde se encuentra laborando actualmente.</w:t>
            </w:r>
          </w:p>
        </w:tc>
        <w:tc>
          <w:tcPr>
            <w:tcW w:w="1842" w:type="dxa"/>
            <w:vMerge w:val="restart"/>
            <w:tcBorders>
              <w:top w:val="nil"/>
              <w:left w:val="single" w:sz="4" w:space="0" w:color="auto"/>
              <w:bottom w:val="nil"/>
              <w:right w:val="single" w:sz="4" w:space="0" w:color="auto"/>
            </w:tcBorders>
          </w:tcPr>
          <w:p w14:paraId="3960C85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24 Resma de papel bond t/carta</w:t>
            </w:r>
          </w:p>
          <w:p w14:paraId="50F2937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 xml:space="preserve">1 resma de papel </w:t>
            </w:r>
          </w:p>
          <w:p w14:paraId="050FF841"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 xml:space="preserve">bond de colores </w:t>
            </w:r>
          </w:p>
          <w:p w14:paraId="50B375A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 xml:space="preserve">1 Resma de papel </w:t>
            </w:r>
          </w:p>
          <w:p w14:paraId="0FB68A8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bond t/oficio</w:t>
            </w:r>
          </w:p>
          <w:p w14:paraId="68ED0940"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200 folder T/ carta</w:t>
            </w:r>
          </w:p>
          <w:p w14:paraId="6888BC8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50 folder T/ oficio</w:t>
            </w:r>
          </w:p>
          <w:p w14:paraId="60B596E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12 lápiz</w:t>
            </w:r>
          </w:p>
          <w:p w14:paraId="316B128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24 Lapiceros azules</w:t>
            </w:r>
          </w:p>
          <w:p w14:paraId="73B2B37C"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6 Lapiceros rojos</w:t>
            </w:r>
          </w:p>
          <w:p w14:paraId="299C923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6 Borrador para lapicero</w:t>
            </w:r>
          </w:p>
          <w:p w14:paraId="76A1E65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lastRenderedPageBreak/>
              <w:t>6 botes de Tinta para impresora EPSON L3150 Color Negro.</w:t>
            </w:r>
          </w:p>
          <w:p w14:paraId="3C0DEDA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 botes de Tinta para impresora EPSON L3150 Color amarillo.</w:t>
            </w:r>
          </w:p>
          <w:p w14:paraId="7D62B791"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 botes de Tinta para impresora EPSON L3150 Color Magenta.</w:t>
            </w:r>
          </w:p>
          <w:p w14:paraId="4F2933B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 xml:space="preserve">2 botes de Tinta para impresora EPSON </w:t>
            </w:r>
          </w:p>
          <w:p w14:paraId="7AB16E4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L3150 Color Cian Claro.</w:t>
            </w:r>
          </w:p>
          <w:p w14:paraId="03E1B87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15 Archivador (Ampo)</w:t>
            </w:r>
          </w:p>
          <w:p w14:paraId="056DCF0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 Order book</w:t>
            </w:r>
          </w:p>
          <w:p w14:paraId="60ACCCD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6 borradores de lapicero.</w:t>
            </w:r>
          </w:p>
          <w:p w14:paraId="603B0089"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 xml:space="preserve">6 Plumones </w:t>
            </w:r>
          </w:p>
          <w:p w14:paraId="52907CF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Permanentes.</w:t>
            </w:r>
          </w:p>
          <w:p w14:paraId="0C16A02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6 plumones p/ pizarra.</w:t>
            </w:r>
          </w:p>
          <w:p w14:paraId="5B0A567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 Sillas secretariales</w:t>
            </w:r>
          </w:p>
          <w:p w14:paraId="36A35DA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 Memoria USB (16G)</w:t>
            </w:r>
          </w:p>
          <w:p w14:paraId="344CD4B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 Mouse para computadora</w:t>
            </w:r>
          </w:p>
          <w:p w14:paraId="028A474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 baterías UPS</w:t>
            </w:r>
          </w:p>
          <w:p w14:paraId="0DDD48DC"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 Almohadilla para mouse</w:t>
            </w:r>
          </w:p>
          <w:p w14:paraId="7D40E02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 cajas de clip grande</w:t>
            </w:r>
          </w:p>
          <w:p w14:paraId="3CE382B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 cajas de clip pequeño</w:t>
            </w:r>
          </w:p>
          <w:p w14:paraId="7F1B9FB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 cajas de fastenes</w:t>
            </w:r>
          </w:p>
          <w:p w14:paraId="61CC2B5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 cajas de grapas</w:t>
            </w:r>
          </w:p>
          <w:p w14:paraId="70A88BF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 engrapadora industrial</w:t>
            </w:r>
          </w:p>
          <w:p w14:paraId="0D0F56C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 calculadora</w:t>
            </w:r>
          </w:p>
          <w:p w14:paraId="20800F0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6 sacapuntas</w:t>
            </w:r>
          </w:p>
          <w:p w14:paraId="6BCDE62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lastRenderedPageBreak/>
              <w:t>2 engrapadoras</w:t>
            </w:r>
          </w:p>
          <w:p w14:paraId="5504034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Instalación de aire acondicionado</w:t>
            </w:r>
          </w:p>
          <w:p w14:paraId="15FE4D7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 Puerta de vidrio</w:t>
            </w:r>
          </w:p>
          <w:p w14:paraId="57EE176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1Ventana de vidrio</w:t>
            </w:r>
          </w:p>
          <w:p w14:paraId="6403E5F0"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6 Tape</w:t>
            </w:r>
          </w:p>
          <w:p w14:paraId="0499122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 xml:space="preserve">8 Post </w:t>
            </w:r>
            <w:proofErr w:type="spellStart"/>
            <w:r w:rsidRPr="00466ABC">
              <w:rPr>
                <w:rFonts w:ascii="Calibri" w:eastAsia="Calibri" w:hAnsi="Calibri" w:cs="Times New Roman"/>
                <w:sz w:val="18"/>
                <w:szCs w:val="18"/>
              </w:rPr>
              <w:t>it</w:t>
            </w:r>
            <w:proofErr w:type="spellEnd"/>
          </w:p>
          <w:p w14:paraId="7F599C6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 reglas</w:t>
            </w:r>
          </w:p>
          <w:p w14:paraId="2BD23DD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 Organizadores de escritorio</w:t>
            </w:r>
          </w:p>
          <w:p w14:paraId="3B9C195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6 tirros</w:t>
            </w:r>
          </w:p>
          <w:p w14:paraId="6E84A7B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 caja de chinches para pizarra</w:t>
            </w:r>
          </w:p>
          <w:p w14:paraId="72242A5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Contratar el seguro De Vida Colectivo para todos los empleados de la municipalidad.</w:t>
            </w:r>
          </w:p>
          <w:p w14:paraId="707A4C36" w14:textId="77777777" w:rsidR="00466ABC" w:rsidRPr="00466ABC" w:rsidRDefault="00466ABC" w:rsidP="00466ABC">
            <w:pPr>
              <w:jc w:val="both"/>
              <w:rPr>
                <w:rFonts w:ascii="Calibri" w:eastAsia="Calibri" w:hAnsi="Calibri" w:cs="Times New Roman"/>
                <w:sz w:val="18"/>
                <w:szCs w:val="18"/>
              </w:rPr>
            </w:pPr>
          </w:p>
          <w:p w14:paraId="1ECA9B65" w14:textId="77777777" w:rsidR="00466ABC" w:rsidRPr="00466ABC" w:rsidRDefault="00466ABC" w:rsidP="00466ABC">
            <w:pPr>
              <w:rPr>
                <w:rFonts w:ascii="Calibri" w:eastAsia="Calibri" w:hAnsi="Calibri" w:cs="Times New Roman"/>
                <w:sz w:val="18"/>
                <w:szCs w:val="18"/>
              </w:rPr>
            </w:pPr>
          </w:p>
          <w:p w14:paraId="5DB83B32" w14:textId="77777777" w:rsidR="00466ABC" w:rsidRPr="00466ABC" w:rsidRDefault="00466ABC" w:rsidP="00466ABC">
            <w:pPr>
              <w:rPr>
                <w:rFonts w:ascii="Calibri" w:eastAsia="Calibri" w:hAnsi="Calibri" w:cs="Times New Roman"/>
                <w:sz w:val="18"/>
                <w:szCs w:val="18"/>
              </w:rPr>
            </w:pPr>
          </w:p>
          <w:p w14:paraId="7FC3CE44" w14:textId="77777777" w:rsidR="00466ABC" w:rsidRPr="00466ABC" w:rsidRDefault="00466ABC" w:rsidP="00466ABC">
            <w:pPr>
              <w:rPr>
                <w:rFonts w:ascii="Calibri" w:eastAsia="Calibri" w:hAnsi="Calibri" w:cs="Times New Roman"/>
                <w:sz w:val="18"/>
                <w:szCs w:val="18"/>
              </w:rPr>
            </w:pPr>
          </w:p>
          <w:p w14:paraId="15CD167E" w14:textId="77777777" w:rsidR="00466ABC" w:rsidRPr="00466ABC" w:rsidRDefault="00466ABC" w:rsidP="00466ABC">
            <w:pPr>
              <w:rPr>
                <w:rFonts w:ascii="Calibri" w:eastAsia="Calibri" w:hAnsi="Calibri" w:cs="Times New Roman"/>
                <w:sz w:val="18"/>
                <w:szCs w:val="18"/>
              </w:rPr>
            </w:pPr>
          </w:p>
          <w:p w14:paraId="77E4A920" w14:textId="77777777" w:rsidR="00466ABC" w:rsidRPr="00466ABC" w:rsidRDefault="00466ABC" w:rsidP="00466ABC">
            <w:pPr>
              <w:rPr>
                <w:rFonts w:ascii="Calibri" w:eastAsia="Calibri" w:hAnsi="Calibri" w:cs="Times New Roman"/>
                <w:sz w:val="18"/>
                <w:szCs w:val="18"/>
              </w:rPr>
            </w:pPr>
          </w:p>
          <w:p w14:paraId="1A392A29" w14:textId="77777777" w:rsidR="00466ABC" w:rsidRPr="00466ABC" w:rsidRDefault="00466ABC" w:rsidP="00466ABC">
            <w:pPr>
              <w:rPr>
                <w:rFonts w:ascii="Calibri" w:eastAsia="Calibri" w:hAnsi="Calibri" w:cs="Times New Roman"/>
                <w:sz w:val="18"/>
                <w:szCs w:val="18"/>
              </w:rPr>
            </w:pPr>
          </w:p>
          <w:p w14:paraId="1E13325A" w14:textId="77777777" w:rsidR="00466ABC" w:rsidRPr="00466ABC" w:rsidRDefault="00466ABC" w:rsidP="00466ABC">
            <w:pPr>
              <w:rPr>
                <w:rFonts w:ascii="Calibri" w:eastAsia="Calibri" w:hAnsi="Calibri" w:cs="Times New Roman"/>
                <w:sz w:val="18"/>
                <w:szCs w:val="18"/>
              </w:rPr>
            </w:pPr>
          </w:p>
          <w:p w14:paraId="617F56CC" w14:textId="77777777" w:rsidR="00466ABC" w:rsidRPr="00466ABC" w:rsidRDefault="00466ABC" w:rsidP="00466ABC">
            <w:pPr>
              <w:rPr>
                <w:rFonts w:ascii="Calibri" w:eastAsia="Calibri" w:hAnsi="Calibri" w:cs="Times New Roman"/>
                <w:sz w:val="18"/>
                <w:szCs w:val="18"/>
              </w:rPr>
            </w:pPr>
          </w:p>
          <w:p w14:paraId="6D31C179" w14:textId="77777777" w:rsidR="00466ABC" w:rsidRPr="00466ABC" w:rsidRDefault="00466ABC" w:rsidP="00466ABC">
            <w:pPr>
              <w:rPr>
                <w:rFonts w:ascii="Calibri" w:eastAsia="Calibri" w:hAnsi="Calibri" w:cs="Times New Roman"/>
                <w:sz w:val="18"/>
                <w:szCs w:val="18"/>
              </w:rPr>
            </w:pPr>
          </w:p>
          <w:p w14:paraId="28D83858" w14:textId="77777777" w:rsidR="00466ABC" w:rsidRPr="00466ABC" w:rsidRDefault="00466ABC" w:rsidP="00466ABC">
            <w:pPr>
              <w:rPr>
                <w:rFonts w:ascii="Calibri" w:eastAsia="Calibri" w:hAnsi="Calibri" w:cs="Times New Roman"/>
                <w:sz w:val="18"/>
                <w:szCs w:val="18"/>
              </w:rPr>
            </w:pPr>
          </w:p>
          <w:p w14:paraId="09F64557" w14:textId="77777777" w:rsidR="00466ABC" w:rsidRPr="00466ABC" w:rsidRDefault="00466ABC" w:rsidP="00466ABC">
            <w:pPr>
              <w:rPr>
                <w:rFonts w:ascii="Calibri" w:eastAsia="Calibri" w:hAnsi="Calibri" w:cs="Times New Roman"/>
                <w:sz w:val="18"/>
                <w:szCs w:val="18"/>
              </w:rPr>
            </w:pPr>
          </w:p>
          <w:p w14:paraId="47CEC504"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6268FCF3" w14:textId="77777777" w:rsidR="00466ABC" w:rsidRPr="00466ABC" w:rsidRDefault="00466ABC" w:rsidP="00466ABC">
            <w:pPr>
              <w:rPr>
                <w:rFonts w:ascii="Calibri" w:eastAsia="Calibri" w:hAnsi="Calibri" w:cs="Times New Roman"/>
                <w:sz w:val="18"/>
                <w:szCs w:val="18"/>
              </w:rPr>
            </w:pPr>
          </w:p>
          <w:p w14:paraId="70BCCF97"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Gerencia Administrativa Jefaturas, el concejo municipal el Sr. Alcalde y presupuesto.</w:t>
            </w:r>
          </w:p>
        </w:tc>
        <w:tc>
          <w:tcPr>
            <w:tcW w:w="255" w:type="dxa"/>
            <w:shd w:val="clear" w:color="auto" w:fill="auto"/>
          </w:tcPr>
          <w:p w14:paraId="1674C17A"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182F3546"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661B6AA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312" w:type="dxa"/>
            <w:shd w:val="clear" w:color="auto" w:fill="auto"/>
          </w:tcPr>
          <w:p w14:paraId="44D6CF7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396" w:type="dxa"/>
            <w:shd w:val="clear" w:color="auto" w:fill="auto"/>
          </w:tcPr>
          <w:p w14:paraId="7FE324A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313" w:type="dxa"/>
            <w:shd w:val="clear" w:color="auto" w:fill="auto"/>
          </w:tcPr>
          <w:p w14:paraId="4801517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254" w:type="dxa"/>
            <w:shd w:val="clear" w:color="auto" w:fill="auto"/>
          </w:tcPr>
          <w:p w14:paraId="759F0A6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313" w:type="dxa"/>
            <w:shd w:val="clear" w:color="auto" w:fill="auto"/>
          </w:tcPr>
          <w:p w14:paraId="715E4EB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283" w:type="dxa"/>
            <w:shd w:val="clear" w:color="auto" w:fill="auto"/>
          </w:tcPr>
          <w:p w14:paraId="49FF42F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398" w:type="dxa"/>
            <w:gridSpan w:val="2"/>
            <w:shd w:val="clear" w:color="auto" w:fill="auto"/>
          </w:tcPr>
          <w:p w14:paraId="60B8A7E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342" w:type="dxa"/>
            <w:gridSpan w:val="2"/>
            <w:shd w:val="clear" w:color="auto" w:fill="auto"/>
          </w:tcPr>
          <w:p w14:paraId="270E9FF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c>
          <w:tcPr>
            <w:tcW w:w="343" w:type="dxa"/>
            <w:shd w:val="clear" w:color="auto" w:fill="auto"/>
          </w:tcPr>
          <w:p w14:paraId="771B860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10%</w:t>
            </w:r>
          </w:p>
        </w:tc>
      </w:tr>
      <w:tr w:rsidR="00466ABC" w:rsidRPr="00466ABC" w14:paraId="7C12C436" w14:textId="77777777" w:rsidTr="00E77FA3">
        <w:trPr>
          <w:trHeight w:val="411"/>
        </w:trPr>
        <w:tc>
          <w:tcPr>
            <w:tcW w:w="492" w:type="dxa"/>
            <w:vMerge/>
          </w:tcPr>
          <w:p w14:paraId="69A0FC36" w14:textId="77777777" w:rsidR="00466ABC" w:rsidRPr="00466ABC" w:rsidRDefault="00466ABC" w:rsidP="00466ABC">
            <w:pPr>
              <w:rPr>
                <w:rFonts w:ascii="Calibri" w:eastAsia="Calibri" w:hAnsi="Calibri" w:cs="Times New Roman"/>
                <w:sz w:val="18"/>
                <w:szCs w:val="18"/>
              </w:rPr>
            </w:pPr>
          </w:p>
        </w:tc>
        <w:tc>
          <w:tcPr>
            <w:tcW w:w="2344" w:type="dxa"/>
            <w:vMerge/>
          </w:tcPr>
          <w:p w14:paraId="5FF886BF" w14:textId="77777777" w:rsidR="00466ABC" w:rsidRPr="00466ABC" w:rsidRDefault="00466ABC" w:rsidP="00466ABC">
            <w:pPr>
              <w:jc w:val="both"/>
              <w:rPr>
                <w:rFonts w:ascii="Calibri" w:eastAsia="Calibri" w:hAnsi="Calibri" w:cs="Times New Roman"/>
                <w:sz w:val="18"/>
                <w:szCs w:val="18"/>
              </w:rPr>
            </w:pPr>
          </w:p>
        </w:tc>
        <w:tc>
          <w:tcPr>
            <w:tcW w:w="1701" w:type="dxa"/>
            <w:vMerge w:val="restart"/>
          </w:tcPr>
          <w:p w14:paraId="5C563323" w14:textId="77777777" w:rsidR="00466ABC" w:rsidRPr="00466ABC" w:rsidRDefault="00466ABC" w:rsidP="00466ABC">
            <w:pPr>
              <w:jc w:val="both"/>
              <w:rPr>
                <w:rFonts w:ascii="Calibri" w:eastAsia="Calibri" w:hAnsi="Calibri" w:cs="Times New Roman"/>
                <w:sz w:val="18"/>
                <w:szCs w:val="18"/>
              </w:rPr>
            </w:pPr>
          </w:p>
        </w:tc>
        <w:tc>
          <w:tcPr>
            <w:tcW w:w="1275" w:type="dxa"/>
            <w:vMerge w:val="restart"/>
          </w:tcPr>
          <w:p w14:paraId="71F4B92D" w14:textId="77777777" w:rsidR="00466ABC" w:rsidRPr="00466ABC" w:rsidRDefault="00466ABC" w:rsidP="00466ABC">
            <w:pPr>
              <w:jc w:val="both"/>
              <w:rPr>
                <w:rFonts w:ascii="Calibri" w:eastAsia="Calibri" w:hAnsi="Calibri" w:cs="Times New Roman"/>
                <w:sz w:val="18"/>
                <w:szCs w:val="18"/>
              </w:rPr>
            </w:pPr>
          </w:p>
        </w:tc>
        <w:tc>
          <w:tcPr>
            <w:tcW w:w="1560" w:type="dxa"/>
            <w:tcBorders>
              <w:right w:val="single" w:sz="4" w:space="0" w:color="auto"/>
            </w:tcBorders>
          </w:tcPr>
          <w:p w14:paraId="5470F007"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1.2 Confirmar con los jefaturas y encargados, el listado de los empleados.</w:t>
            </w:r>
          </w:p>
        </w:tc>
        <w:tc>
          <w:tcPr>
            <w:tcW w:w="1842" w:type="dxa"/>
            <w:vMerge/>
            <w:tcBorders>
              <w:left w:val="single" w:sz="4" w:space="0" w:color="auto"/>
              <w:bottom w:val="nil"/>
              <w:right w:val="single" w:sz="4" w:space="0" w:color="auto"/>
            </w:tcBorders>
          </w:tcPr>
          <w:p w14:paraId="0BB51FFA"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3E986EB8"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78DC6BD2"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3B215578"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08D8B1F1"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7C2F19C1"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35FBEB96"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1C89B7AE"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6A584E0C"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58B71945"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03515006"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6177B57E"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487A8F46"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20D73B83" w14:textId="77777777" w:rsidR="00466ABC" w:rsidRPr="00466ABC" w:rsidRDefault="00466ABC" w:rsidP="00466ABC">
            <w:pPr>
              <w:rPr>
                <w:rFonts w:ascii="Calibri" w:eastAsia="Calibri" w:hAnsi="Calibri" w:cs="Times New Roman"/>
                <w:sz w:val="18"/>
                <w:szCs w:val="18"/>
              </w:rPr>
            </w:pPr>
          </w:p>
        </w:tc>
      </w:tr>
      <w:tr w:rsidR="00466ABC" w:rsidRPr="00466ABC" w14:paraId="2BA2695E" w14:textId="77777777" w:rsidTr="00E77FA3">
        <w:trPr>
          <w:trHeight w:val="417"/>
        </w:trPr>
        <w:tc>
          <w:tcPr>
            <w:tcW w:w="492" w:type="dxa"/>
            <w:vMerge/>
          </w:tcPr>
          <w:p w14:paraId="76FE5196" w14:textId="77777777" w:rsidR="00466ABC" w:rsidRPr="00466ABC" w:rsidRDefault="00466ABC" w:rsidP="00466ABC">
            <w:pPr>
              <w:rPr>
                <w:rFonts w:ascii="Calibri" w:eastAsia="Calibri" w:hAnsi="Calibri" w:cs="Times New Roman"/>
                <w:sz w:val="18"/>
                <w:szCs w:val="18"/>
              </w:rPr>
            </w:pPr>
          </w:p>
        </w:tc>
        <w:tc>
          <w:tcPr>
            <w:tcW w:w="2344" w:type="dxa"/>
            <w:vMerge/>
          </w:tcPr>
          <w:p w14:paraId="158CDF01" w14:textId="77777777" w:rsidR="00466ABC" w:rsidRPr="00466ABC" w:rsidRDefault="00466ABC" w:rsidP="00466ABC">
            <w:pPr>
              <w:jc w:val="both"/>
              <w:rPr>
                <w:rFonts w:ascii="Calibri" w:eastAsia="Calibri" w:hAnsi="Calibri" w:cs="Times New Roman"/>
                <w:sz w:val="18"/>
                <w:szCs w:val="18"/>
              </w:rPr>
            </w:pPr>
          </w:p>
        </w:tc>
        <w:tc>
          <w:tcPr>
            <w:tcW w:w="1701" w:type="dxa"/>
            <w:vMerge/>
          </w:tcPr>
          <w:p w14:paraId="5853F869" w14:textId="77777777" w:rsidR="00466ABC" w:rsidRPr="00466ABC" w:rsidRDefault="00466ABC" w:rsidP="00466ABC">
            <w:pPr>
              <w:jc w:val="both"/>
              <w:rPr>
                <w:rFonts w:ascii="Calibri" w:eastAsia="Calibri" w:hAnsi="Calibri" w:cs="Times New Roman"/>
                <w:sz w:val="18"/>
                <w:szCs w:val="18"/>
              </w:rPr>
            </w:pPr>
          </w:p>
        </w:tc>
        <w:tc>
          <w:tcPr>
            <w:tcW w:w="1275" w:type="dxa"/>
            <w:vMerge/>
          </w:tcPr>
          <w:p w14:paraId="286DC630" w14:textId="77777777" w:rsidR="00466ABC" w:rsidRPr="00466ABC" w:rsidRDefault="00466ABC" w:rsidP="00466ABC">
            <w:pPr>
              <w:jc w:val="both"/>
              <w:rPr>
                <w:rFonts w:ascii="Calibri" w:eastAsia="Calibri" w:hAnsi="Calibri" w:cs="Times New Roman"/>
                <w:sz w:val="18"/>
                <w:szCs w:val="18"/>
              </w:rPr>
            </w:pPr>
          </w:p>
        </w:tc>
        <w:tc>
          <w:tcPr>
            <w:tcW w:w="1560" w:type="dxa"/>
            <w:tcBorders>
              <w:right w:val="single" w:sz="4" w:space="0" w:color="auto"/>
            </w:tcBorders>
          </w:tcPr>
          <w:p w14:paraId="1658E473"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1.3 Pedir la autorización al Sr. Alcalde o al Concejo poder cambiar de planillas a los empleados</w:t>
            </w:r>
          </w:p>
        </w:tc>
        <w:tc>
          <w:tcPr>
            <w:tcW w:w="1842" w:type="dxa"/>
            <w:vMerge/>
            <w:tcBorders>
              <w:left w:val="single" w:sz="4" w:space="0" w:color="auto"/>
              <w:bottom w:val="nil"/>
              <w:right w:val="single" w:sz="4" w:space="0" w:color="auto"/>
            </w:tcBorders>
          </w:tcPr>
          <w:p w14:paraId="6B40CE6A"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303BB304"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7D4F79B0"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6CFC61F3"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2946A1C9"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15B97543"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06D44BA2"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1966337C"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00D1E747"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0FA2505C"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60F18A6D"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2D5854FF"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30C19141"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0CEE438E" w14:textId="77777777" w:rsidR="00466ABC" w:rsidRPr="00466ABC" w:rsidRDefault="00466ABC" w:rsidP="00466ABC">
            <w:pPr>
              <w:rPr>
                <w:rFonts w:ascii="Calibri" w:eastAsia="Calibri" w:hAnsi="Calibri" w:cs="Times New Roman"/>
                <w:sz w:val="18"/>
                <w:szCs w:val="18"/>
              </w:rPr>
            </w:pPr>
          </w:p>
        </w:tc>
      </w:tr>
      <w:tr w:rsidR="00466ABC" w:rsidRPr="00466ABC" w14:paraId="1AA8C467" w14:textId="77777777" w:rsidTr="00E77FA3">
        <w:trPr>
          <w:trHeight w:val="1304"/>
        </w:trPr>
        <w:tc>
          <w:tcPr>
            <w:tcW w:w="492" w:type="dxa"/>
            <w:vMerge w:val="restart"/>
          </w:tcPr>
          <w:p w14:paraId="10B0F94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w:t>
            </w:r>
          </w:p>
        </w:tc>
        <w:tc>
          <w:tcPr>
            <w:tcW w:w="2344" w:type="dxa"/>
            <w:vMerge w:val="restart"/>
          </w:tcPr>
          <w:p w14:paraId="70576F6E"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Cumplir con la elaboración y entrega oportuna de planillas (pago, previsionales, ISSS, bono, aguinaldo, personal eventual, etc.) recibos (pago, vacaciones y viáticos) mensualmente.</w:t>
            </w:r>
          </w:p>
        </w:tc>
        <w:tc>
          <w:tcPr>
            <w:tcW w:w="1701" w:type="dxa"/>
          </w:tcPr>
          <w:p w14:paraId="655AC4F9"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Elaboración Oportuna de todas las planillas y recibos (Planillas: pago, previsionales, ISSS, bono, aguinaldo, personal eventual. Recibos: pago, vacaciones, viáticos, etc.)</w:t>
            </w:r>
          </w:p>
        </w:tc>
        <w:tc>
          <w:tcPr>
            <w:tcW w:w="1275" w:type="dxa"/>
          </w:tcPr>
          <w:p w14:paraId="6643619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 xml:space="preserve">Planillas y recibos. </w:t>
            </w:r>
          </w:p>
        </w:tc>
        <w:tc>
          <w:tcPr>
            <w:tcW w:w="1560" w:type="dxa"/>
            <w:tcBorders>
              <w:right w:val="single" w:sz="4" w:space="0" w:color="auto"/>
            </w:tcBorders>
          </w:tcPr>
          <w:p w14:paraId="4203D59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2.1 Recepción de reportes de trabajo y órdenes de descuentos aplicados en las planillas y recibos.</w:t>
            </w:r>
          </w:p>
        </w:tc>
        <w:tc>
          <w:tcPr>
            <w:tcW w:w="1842" w:type="dxa"/>
            <w:vMerge/>
            <w:tcBorders>
              <w:left w:val="single" w:sz="4" w:space="0" w:color="auto"/>
              <w:bottom w:val="nil"/>
              <w:right w:val="single" w:sz="4" w:space="0" w:color="auto"/>
            </w:tcBorders>
          </w:tcPr>
          <w:p w14:paraId="2825E5BD"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50EB3C01"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Tesorería, presupuesto</w:t>
            </w:r>
          </w:p>
        </w:tc>
        <w:tc>
          <w:tcPr>
            <w:tcW w:w="255" w:type="dxa"/>
            <w:shd w:val="clear" w:color="auto" w:fill="auto"/>
          </w:tcPr>
          <w:p w14:paraId="6B69E2F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8.34%</w:t>
            </w:r>
          </w:p>
        </w:tc>
        <w:tc>
          <w:tcPr>
            <w:tcW w:w="312" w:type="dxa"/>
            <w:shd w:val="clear" w:color="auto" w:fill="auto"/>
          </w:tcPr>
          <w:p w14:paraId="5835913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8.34%</w:t>
            </w:r>
          </w:p>
        </w:tc>
        <w:tc>
          <w:tcPr>
            <w:tcW w:w="397" w:type="dxa"/>
            <w:shd w:val="clear" w:color="auto" w:fill="auto"/>
          </w:tcPr>
          <w:p w14:paraId="1A12049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4047D600"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1EE9851C"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7FA4451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4</w:t>
            </w:r>
          </w:p>
          <w:p w14:paraId="5BFC170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tc>
        <w:tc>
          <w:tcPr>
            <w:tcW w:w="312" w:type="dxa"/>
            <w:shd w:val="clear" w:color="auto" w:fill="auto"/>
          </w:tcPr>
          <w:p w14:paraId="710BD82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8.34%</w:t>
            </w:r>
          </w:p>
        </w:tc>
        <w:tc>
          <w:tcPr>
            <w:tcW w:w="396" w:type="dxa"/>
            <w:shd w:val="clear" w:color="auto" w:fill="auto"/>
          </w:tcPr>
          <w:p w14:paraId="6E7153D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0CAA7E7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03C2F5A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6956A749"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c>
          <w:tcPr>
            <w:tcW w:w="313" w:type="dxa"/>
            <w:shd w:val="clear" w:color="auto" w:fill="auto"/>
          </w:tcPr>
          <w:p w14:paraId="3C5C8E6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45CF30E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3893C59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18100A20"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c>
          <w:tcPr>
            <w:tcW w:w="254" w:type="dxa"/>
            <w:shd w:val="clear" w:color="auto" w:fill="auto"/>
          </w:tcPr>
          <w:p w14:paraId="3A61200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3B1775E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0E13F1D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2E30CE4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c>
          <w:tcPr>
            <w:tcW w:w="313" w:type="dxa"/>
            <w:shd w:val="clear" w:color="auto" w:fill="auto"/>
          </w:tcPr>
          <w:p w14:paraId="216603C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61AB096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7993E19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3943759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c>
          <w:tcPr>
            <w:tcW w:w="283" w:type="dxa"/>
            <w:shd w:val="clear" w:color="auto" w:fill="auto"/>
          </w:tcPr>
          <w:p w14:paraId="6C03F4C1"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6ED17F7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7613825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657C57E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c>
          <w:tcPr>
            <w:tcW w:w="398" w:type="dxa"/>
            <w:gridSpan w:val="2"/>
            <w:shd w:val="clear" w:color="auto" w:fill="auto"/>
          </w:tcPr>
          <w:p w14:paraId="6E448B49"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56A057F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605BA70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37237A8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c>
          <w:tcPr>
            <w:tcW w:w="342" w:type="dxa"/>
            <w:gridSpan w:val="2"/>
            <w:shd w:val="clear" w:color="auto" w:fill="auto"/>
          </w:tcPr>
          <w:p w14:paraId="672075B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6350E42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314E14AC"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1B7BD62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c>
          <w:tcPr>
            <w:tcW w:w="343" w:type="dxa"/>
            <w:shd w:val="clear" w:color="auto" w:fill="auto"/>
          </w:tcPr>
          <w:p w14:paraId="78D3CE43"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8</w:t>
            </w:r>
          </w:p>
          <w:p w14:paraId="709CEBB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w:t>
            </w:r>
          </w:p>
          <w:p w14:paraId="4F0B52E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p w14:paraId="00781ACC"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w:t>
            </w:r>
          </w:p>
        </w:tc>
      </w:tr>
      <w:tr w:rsidR="00466ABC" w:rsidRPr="00466ABC" w14:paraId="21349D5B" w14:textId="77777777" w:rsidTr="00E77FA3">
        <w:trPr>
          <w:trHeight w:val="415"/>
        </w:trPr>
        <w:tc>
          <w:tcPr>
            <w:tcW w:w="492" w:type="dxa"/>
            <w:vMerge/>
          </w:tcPr>
          <w:p w14:paraId="5783510D" w14:textId="77777777" w:rsidR="00466ABC" w:rsidRPr="00466ABC" w:rsidRDefault="00466ABC" w:rsidP="00466ABC">
            <w:pPr>
              <w:rPr>
                <w:rFonts w:ascii="Calibri" w:eastAsia="Calibri" w:hAnsi="Calibri" w:cs="Times New Roman"/>
                <w:sz w:val="18"/>
                <w:szCs w:val="18"/>
              </w:rPr>
            </w:pPr>
          </w:p>
        </w:tc>
        <w:tc>
          <w:tcPr>
            <w:tcW w:w="2344" w:type="dxa"/>
            <w:vMerge/>
          </w:tcPr>
          <w:p w14:paraId="63C93673" w14:textId="77777777" w:rsidR="00466ABC" w:rsidRPr="00466ABC" w:rsidRDefault="00466ABC" w:rsidP="00466ABC">
            <w:pPr>
              <w:rPr>
                <w:rFonts w:ascii="Calibri" w:eastAsia="Calibri" w:hAnsi="Calibri" w:cs="Times New Roman"/>
                <w:sz w:val="18"/>
                <w:szCs w:val="18"/>
              </w:rPr>
            </w:pPr>
          </w:p>
        </w:tc>
        <w:tc>
          <w:tcPr>
            <w:tcW w:w="1701" w:type="dxa"/>
            <w:vMerge w:val="restart"/>
          </w:tcPr>
          <w:p w14:paraId="393AD051" w14:textId="77777777" w:rsidR="00466ABC" w:rsidRPr="00466ABC" w:rsidRDefault="00466ABC" w:rsidP="00466ABC">
            <w:pPr>
              <w:rPr>
                <w:rFonts w:ascii="Calibri" w:eastAsia="Calibri" w:hAnsi="Calibri" w:cs="Times New Roman"/>
                <w:sz w:val="18"/>
                <w:szCs w:val="18"/>
              </w:rPr>
            </w:pPr>
          </w:p>
        </w:tc>
        <w:tc>
          <w:tcPr>
            <w:tcW w:w="1275" w:type="dxa"/>
            <w:vMerge w:val="restart"/>
          </w:tcPr>
          <w:p w14:paraId="2056748A" w14:textId="77777777" w:rsidR="00466ABC" w:rsidRPr="00466ABC" w:rsidRDefault="00466ABC" w:rsidP="00466ABC">
            <w:pPr>
              <w:rPr>
                <w:rFonts w:ascii="Calibri" w:eastAsia="Calibri" w:hAnsi="Calibri" w:cs="Times New Roman"/>
                <w:sz w:val="18"/>
                <w:szCs w:val="18"/>
              </w:rPr>
            </w:pPr>
          </w:p>
        </w:tc>
        <w:tc>
          <w:tcPr>
            <w:tcW w:w="1560" w:type="dxa"/>
            <w:tcBorders>
              <w:right w:val="single" w:sz="4" w:space="0" w:color="auto"/>
            </w:tcBorders>
          </w:tcPr>
          <w:p w14:paraId="2FC1A60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2.2 Cumplir con la elaboración y entrega oportuna de las planillas de pago a la fecha 15 de cada mes, entregarla a tesorería municipal para el respectivo pago de los empleados.</w:t>
            </w:r>
          </w:p>
        </w:tc>
        <w:tc>
          <w:tcPr>
            <w:tcW w:w="1842" w:type="dxa"/>
            <w:vMerge/>
            <w:tcBorders>
              <w:left w:val="single" w:sz="4" w:space="0" w:color="auto"/>
              <w:bottom w:val="nil"/>
              <w:right w:val="single" w:sz="4" w:space="0" w:color="auto"/>
            </w:tcBorders>
          </w:tcPr>
          <w:p w14:paraId="330C2B59"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74E7BB03"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78FE5F71"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51A06DE8"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12A540DD"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68B6211E"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2E217D00"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55C54190"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0B7125FB"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0ECABA8B"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12632E5B"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01F613F5"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586848A3"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33B77C9F" w14:textId="77777777" w:rsidR="00466ABC" w:rsidRPr="00466ABC" w:rsidRDefault="00466ABC" w:rsidP="00466ABC">
            <w:pPr>
              <w:rPr>
                <w:rFonts w:ascii="Calibri" w:eastAsia="Calibri" w:hAnsi="Calibri" w:cs="Times New Roman"/>
                <w:sz w:val="18"/>
                <w:szCs w:val="18"/>
              </w:rPr>
            </w:pPr>
          </w:p>
        </w:tc>
      </w:tr>
      <w:tr w:rsidR="00466ABC" w:rsidRPr="00466ABC" w14:paraId="70D1FB24" w14:textId="77777777" w:rsidTr="00E77FA3">
        <w:trPr>
          <w:trHeight w:val="675"/>
        </w:trPr>
        <w:tc>
          <w:tcPr>
            <w:tcW w:w="492" w:type="dxa"/>
            <w:vMerge/>
          </w:tcPr>
          <w:p w14:paraId="7A856B5F" w14:textId="77777777" w:rsidR="00466ABC" w:rsidRPr="00466ABC" w:rsidRDefault="00466ABC" w:rsidP="00466ABC">
            <w:pPr>
              <w:rPr>
                <w:rFonts w:ascii="Calibri" w:eastAsia="Calibri" w:hAnsi="Calibri" w:cs="Times New Roman"/>
                <w:sz w:val="18"/>
                <w:szCs w:val="18"/>
              </w:rPr>
            </w:pPr>
          </w:p>
        </w:tc>
        <w:tc>
          <w:tcPr>
            <w:tcW w:w="2344" w:type="dxa"/>
            <w:vMerge/>
          </w:tcPr>
          <w:p w14:paraId="6B750801" w14:textId="77777777" w:rsidR="00466ABC" w:rsidRPr="00466ABC" w:rsidRDefault="00466ABC" w:rsidP="00466ABC">
            <w:pPr>
              <w:rPr>
                <w:rFonts w:ascii="Calibri" w:eastAsia="Calibri" w:hAnsi="Calibri" w:cs="Times New Roman"/>
                <w:sz w:val="18"/>
                <w:szCs w:val="18"/>
              </w:rPr>
            </w:pPr>
          </w:p>
        </w:tc>
        <w:tc>
          <w:tcPr>
            <w:tcW w:w="1701" w:type="dxa"/>
            <w:vMerge/>
          </w:tcPr>
          <w:p w14:paraId="03C10F2B" w14:textId="77777777" w:rsidR="00466ABC" w:rsidRPr="00466ABC" w:rsidRDefault="00466ABC" w:rsidP="00466ABC">
            <w:pPr>
              <w:rPr>
                <w:rFonts w:ascii="Calibri" w:eastAsia="Calibri" w:hAnsi="Calibri" w:cs="Times New Roman"/>
                <w:sz w:val="18"/>
                <w:szCs w:val="18"/>
              </w:rPr>
            </w:pPr>
          </w:p>
        </w:tc>
        <w:tc>
          <w:tcPr>
            <w:tcW w:w="1275" w:type="dxa"/>
            <w:vMerge/>
          </w:tcPr>
          <w:p w14:paraId="206FA164" w14:textId="77777777" w:rsidR="00466ABC" w:rsidRPr="00466ABC" w:rsidRDefault="00466ABC" w:rsidP="00466ABC">
            <w:pPr>
              <w:rPr>
                <w:rFonts w:ascii="Calibri" w:eastAsia="Calibri" w:hAnsi="Calibri" w:cs="Times New Roman"/>
                <w:sz w:val="18"/>
                <w:szCs w:val="18"/>
              </w:rPr>
            </w:pPr>
          </w:p>
        </w:tc>
        <w:tc>
          <w:tcPr>
            <w:tcW w:w="1560" w:type="dxa"/>
            <w:tcBorders>
              <w:right w:val="single" w:sz="4" w:space="0" w:color="auto"/>
            </w:tcBorders>
          </w:tcPr>
          <w:p w14:paraId="758F38B7"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2.3 Aplicar los descuentos o incentivos a los empleados</w:t>
            </w:r>
          </w:p>
        </w:tc>
        <w:tc>
          <w:tcPr>
            <w:tcW w:w="1842" w:type="dxa"/>
            <w:vMerge/>
            <w:tcBorders>
              <w:left w:val="single" w:sz="4" w:space="0" w:color="auto"/>
              <w:bottom w:val="nil"/>
              <w:right w:val="single" w:sz="4" w:space="0" w:color="auto"/>
            </w:tcBorders>
          </w:tcPr>
          <w:p w14:paraId="127FB7F3"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48C0954E"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1F2CBBBD"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122AF271"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14A3960C"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62BFF84A"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79A515FB"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4D493BFD"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0D8F31DA"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497842F9"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25AE2EF0"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264B76EB"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381DE505"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6DE7CDE0" w14:textId="77777777" w:rsidR="00466ABC" w:rsidRPr="00466ABC" w:rsidRDefault="00466ABC" w:rsidP="00466ABC">
            <w:pPr>
              <w:rPr>
                <w:rFonts w:ascii="Calibri" w:eastAsia="Calibri" w:hAnsi="Calibri" w:cs="Times New Roman"/>
                <w:sz w:val="18"/>
                <w:szCs w:val="18"/>
              </w:rPr>
            </w:pPr>
          </w:p>
        </w:tc>
      </w:tr>
      <w:tr w:rsidR="00466ABC" w:rsidRPr="00466ABC" w14:paraId="43117ACE" w14:textId="77777777" w:rsidTr="00E77FA3">
        <w:trPr>
          <w:trHeight w:val="415"/>
        </w:trPr>
        <w:tc>
          <w:tcPr>
            <w:tcW w:w="492" w:type="dxa"/>
          </w:tcPr>
          <w:p w14:paraId="429C7C27" w14:textId="77777777" w:rsidR="00466ABC" w:rsidRPr="00466ABC" w:rsidRDefault="00466ABC" w:rsidP="00466ABC">
            <w:pPr>
              <w:rPr>
                <w:rFonts w:ascii="Calibri" w:eastAsia="Calibri" w:hAnsi="Calibri" w:cs="Times New Roman"/>
                <w:sz w:val="18"/>
                <w:szCs w:val="18"/>
              </w:rPr>
            </w:pPr>
          </w:p>
        </w:tc>
        <w:tc>
          <w:tcPr>
            <w:tcW w:w="2344" w:type="dxa"/>
          </w:tcPr>
          <w:p w14:paraId="0853C98D" w14:textId="77777777" w:rsidR="00466ABC" w:rsidRPr="00466ABC" w:rsidRDefault="00466ABC" w:rsidP="00466ABC">
            <w:pPr>
              <w:rPr>
                <w:rFonts w:ascii="Calibri" w:eastAsia="Calibri" w:hAnsi="Calibri" w:cs="Times New Roman"/>
                <w:sz w:val="18"/>
                <w:szCs w:val="18"/>
              </w:rPr>
            </w:pPr>
          </w:p>
        </w:tc>
        <w:tc>
          <w:tcPr>
            <w:tcW w:w="1701" w:type="dxa"/>
          </w:tcPr>
          <w:p w14:paraId="1167D07C" w14:textId="77777777" w:rsidR="00466ABC" w:rsidRPr="00466ABC" w:rsidRDefault="00466ABC" w:rsidP="00466ABC">
            <w:pPr>
              <w:rPr>
                <w:rFonts w:ascii="Calibri" w:eastAsia="Calibri" w:hAnsi="Calibri" w:cs="Times New Roman"/>
                <w:sz w:val="18"/>
                <w:szCs w:val="18"/>
              </w:rPr>
            </w:pPr>
          </w:p>
        </w:tc>
        <w:tc>
          <w:tcPr>
            <w:tcW w:w="1275" w:type="dxa"/>
          </w:tcPr>
          <w:p w14:paraId="56B5E99B" w14:textId="77777777" w:rsidR="00466ABC" w:rsidRPr="00466ABC" w:rsidRDefault="00466ABC" w:rsidP="00466ABC">
            <w:pPr>
              <w:rPr>
                <w:rFonts w:ascii="Calibri" w:eastAsia="Calibri" w:hAnsi="Calibri" w:cs="Times New Roman"/>
                <w:sz w:val="18"/>
                <w:szCs w:val="18"/>
              </w:rPr>
            </w:pPr>
          </w:p>
        </w:tc>
        <w:tc>
          <w:tcPr>
            <w:tcW w:w="1560" w:type="dxa"/>
            <w:tcBorders>
              <w:right w:val="single" w:sz="4" w:space="0" w:color="auto"/>
            </w:tcBorders>
          </w:tcPr>
          <w:p w14:paraId="1BCFC0D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2.4 Remisión a Tesorería</w:t>
            </w:r>
          </w:p>
        </w:tc>
        <w:tc>
          <w:tcPr>
            <w:tcW w:w="1842" w:type="dxa"/>
            <w:vMerge/>
            <w:tcBorders>
              <w:left w:val="single" w:sz="4" w:space="0" w:color="auto"/>
              <w:bottom w:val="nil"/>
              <w:right w:val="single" w:sz="4" w:space="0" w:color="auto"/>
            </w:tcBorders>
          </w:tcPr>
          <w:p w14:paraId="0C26CB29"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474C9473"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5FE7CE3A"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5ADF67BA"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479B308C"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27A24CDE"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186BAA9B"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757CBA7F"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4D0B9133"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4FCE1D21"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31405F65"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0D986875"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2AEBFDE9"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3A78B055" w14:textId="77777777" w:rsidR="00466ABC" w:rsidRPr="00466ABC" w:rsidRDefault="00466ABC" w:rsidP="00466ABC">
            <w:pPr>
              <w:rPr>
                <w:rFonts w:ascii="Calibri" w:eastAsia="Calibri" w:hAnsi="Calibri" w:cs="Times New Roman"/>
                <w:sz w:val="18"/>
                <w:szCs w:val="18"/>
              </w:rPr>
            </w:pPr>
          </w:p>
        </w:tc>
      </w:tr>
      <w:tr w:rsidR="00466ABC" w:rsidRPr="00466ABC" w14:paraId="7D6243D5" w14:textId="77777777" w:rsidTr="00E77FA3">
        <w:trPr>
          <w:trHeight w:val="415"/>
        </w:trPr>
        <w:tc>
          <w:tcPr>
            <w:tcW w:w="492" w:type="dxa"/>
          </w:tcPr>
          <w:p w14:paraId="10A10715" w14:textId="77777777" w:rsidR="00466ABC" w:rsidRPr="00466ABC" w:rsidRDefault="00466ABC" w:rsidP="00466ABC">
            <w:pPr>
              <w:rPr>
                <w:rFonts w:ascii="Calibri" w:eastAsia="Calibri" w:hAnsi="Calibri" w:cs="Times New Roman"/>
                <w:sz w:val="18"/>
                <w:szCs w:val="18"/>
              </w:rPr>
            </w:pPr>
          </w:p>
        </w:tc>
        <w:tc>
          <w:tcPr>
            <w:tcW w:w="2344" w:type="dxa"/>
          </w:tcPr>
          <w:p w14:paraId="0C9966BB" w14:textId="77777777" w:rsidR="00466ABC" w:rsidRPr="00466ABC" w:rsidRDefault="00466ABC" w:rsidP="00466ABC">
            <w:pPr>
              <w:rPr>
                <w:rFonts w:ascii="Calibri" w:eastAsia="Calibri" w:hAnsi="Calibri" w:cs="Times New Roman"/>
                <w:sz w:val="18"/>
                <w:szCs w:val="18"/>
              </w:rPr>
            </w:pPr>
          </w:p>
        </w:tc>
        <w:tc>
          <w:tcPr>
            <w:tcW w:w="1701" w:type="dxa"/>
          </w:tcPr>
          <w:p w14:paraId="7406CCF4" w14:textId="77777777" w:rsidR="00466ABC" w:rsidRPr="00466ABC" w:rsidRDefault="00466ABC" w:rsidP="00466ABC">
            <w:pPr>
              <w:rPr>
                <w:rFonts w:ascii="Calibri" w:eastAsia="Calibri" w:hAnsi="Calibri" w:cs="Times New Roman"/>
                <w:sz w:val="18"/>
                <w:szCs w:val="18"/>
              </w:rPr>
            </w:pPr>
          </w:p>
        </w:tc>
        <w:tc>
          <w:tcPr>
            <w:tcW w:w="1275" w:type="dxa"/>
          </w:tcPr>
          <w:p w14:paraId="43F18F3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Recalculo de renta</w:t>
            </w:r>
          </w:p>
        </w:tc>
        <w:tc>
          <w:tcPr>
            <w:tcW w:w="1560" w:type="dxa"/>
            <w:tcBorders>
              <w:right w:val="single" w:sz="4" w:space="0" w:color="auto"/>
            </w:tcBorders>
          </w:tcPr>
          <w:p w14:paraId="25113F3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2.5 Recalcular la renta para todos los empleados que aplique.</w:t>
            </w:r>
          </w:p>
        </w:tc>
        <w:tc>
          <w:tcPr>
            <w:tcW w:w="1842" w:type="dxa"/>
            <w:vMerge/>
            <w:tcBorders>
              <w:left w:val="single" w:sz="4" w:space="0" w:color="auto"/>
              <w:bottom w:val="nil"/>
              <w:right w:val="single" w:sz="4" w:space="0" w:color="auto"/>
            </w:tcBorders>
          </w:tcPr>
          <w:p w14:paraId="21B357A8"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78369BB9"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62010449"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5C0E5CEE"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2E0FEC55"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33EA3280"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3AA02620"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2CE37A5C"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2DD9E201"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1AC01E40"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57554794"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7DA7D9CB"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2B5B4991"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68220D39" w14:textId="77777777" w:rsidR="00466ABC" w:rsidRPr="00466ABC" w:rsidRDefault="00466ABC" w:rsidP="00466ABC">
            <w:pPr>
              <w:rPr>
                <w:rFonts w:ascii="Calibri" w:eastAsia="Calibri" w:hAnsi="Calibri" w:cs="Times New Roman"/>
                <w:sz w:val="18"/>
                <w:szCs w:val="18"/>
              </w:rPr>
            </w:pPr>
          </w:p>
        </w:tc>
      </w:tr>
      <w:tr w:rsidR="00466ABC" w:rsidRPr="00466ABC" w14:paraId="275F8905" w14:textId="77777777" w:rsidTr="00E77FA3">
        <w:trPr>
          <w:trHeight w:val="415"/>
        </w:trPr>
        <w:tc>
          <w:tcPr>
            <w:tcW w:w="492" w:type="dxa"/>
          </w:tcPr>
          <w:p w14:paraId="3DD1337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lastRenderedPageBreak/>
              <w:t>3</w:t>
            </w:r>
          </w:p>
        </w:tc>
        <w:tc>
          <w:tcPr>
            <w:tcW w:w="2344" w:type="dxa"/>
          </w:tcPr>
          <w:p w14:paraId="1DAF7A00"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Lograr que el personal esté capacitado y ponga en práctica todo lo aprendido.</w:t>
            </w:r>
          </w:p>
        </w:tc>
        <w:tc>
          <w:tcPr>
            <w:tcW w:w="1701" w:type="dxa"/>
          </w:tcPr>
          <w:p w14:paraId="6FE826D1"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Buscar y programar capacitaciones para el personal administrativo y operativo</w:t>
            </w:r>
          </w:p>
        </w:tc>
        <w:tc>
          <w:tcPr>
            <w:tcW w:w="1275" w:type="dxa"/>
          </w:tcPr>
          <w:p w14:paraId="38261171" w14:textId="77777777" w:rsidR="00466ABC" w:rsidRPr="00466ABC" w:rsidRDefault="00466ABC" w:rsidP="00466ABC">
            <w:pPr>
              <w:jc w:val="both"/>
              <w:rPr>
                <w:rFonts w:ascii="Calibri" w:eastAsia="Calibri" w:hAnsi="Calibri" w:cs="Times New Roman"/>
                <w:sz w:val="16"/>
                <w:szCs w:val="16"/>
              </w:rPr>
            </w:pPr>
            <w:r w:rsidRPr="00466ABC">
              <w:rPr>
                <w:rFonts w:ascii="Calibri" w:eastAsia="Calibri" w:hAnsi="Calibri" w:cs="Times New Roman"/>
                <w:sz w:val="16"/>
                <w:szCs w:val="16"/>
              </w:rPr>
              <w:t>Listas de Asistencia a la capacitación.</w:t>
            </w:r>
          </w:p>
          <w:p w14:paraId="2777FD16" w14:textId="77777777" w:rsidR="00466ABC" w:rsidRPr="00466ABC" w:rsidRDefault="00466ABC" w:rsidP="00466ABC">
            <w:pPr>
              <w:jc w:val="both"/>
              <w:rPr>
                <w:rFonts w:ascii="Calibri" w:eastAsia="Calibri" w:hAnsi="Calibri" w:cs="Times New Roman"/>
                <w:sz w:val="16"/>
                <w:szCs w:val="16"/>
              </w:rPr>
            </w:pPr>
            <w:r w:rsidRPr="00466ABC">
              <w:rPr>
                <w:rFonts w:ascii="Calibri" w:eastAsia="Calibri" w:hAnsi="Calibri" w:cs="Times New Roman"/>
                <w:sz w:val="16"/>
                <w:szCs w:val="16"/>
              </w:rPr>
              <w:t>Fotografías de las capacitaciones.</w:t>
            </w:r>
          </w:p>
          <w:p w14:paraId="4134F116"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6"/>
                <w:szCs w:val="16"/>
              </w:rPr>
              <w:t>Notas solicitando transport</w:t>
            </w:r>
            <w:r w:rsidRPr="00466ABC">
              <w:rPr>
                <w:rFonts w:ascii="Calibri" w:eastAsia="Calibri" w:hAnsi="Calibri" w:cs="Times New Roman"/>
                <w:sz w:val="18"/>
                <w:szCs w:val="18"/>
              </w:rPr>
              <w:t>e.</w:t>
            </w:r>
          </w:p>
        </w:tc>
        <w:tc>
          <w:tcPr>
            <w:tcW w:w="1560" w:type="dxa"/>
            <w:tcBorders>
              <w:right w:val="single" w:sz="4" w:space="0" w:color="auto"/>
            </w:tcBorders>
          </w:tcPr>
          <w:p w14:paraId="2711A66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3.1 Coordinar con INSAFORP las capacitaciones para el personal.</w:t>
            </w:r>
          </w:p>
        </w:tc>
        <w:tc>
          <w:tcPr>
            <w:tcW w:w="1842" w:type="dxa"/>
            <w:vMerge/>
            <w:tcBorders>
              <w:left w:val="single" w:sz="4" w:space="0" w:color="auto"/>
              <w:bottom w:val="nil"/>
              <w:right w:val="single" w:sz="4" w:space="0" w:color="auto"/>
            </w:tcBorders>
          </w:tcPr>
          <w:p w14:paraId="6B293C84"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28038D44" w14:textId="77777777" w:rsidR="00466ABC" w:rsidRPr="00466ABC" w:rsidRDefault="00466ABC" w:rsidP="00466ABC">
            <w:pPr>
              <w:rPr>
                <w:rFonts w:ascii="Calibri" w:eastAsia="Calibri" w:hAnsi="Calibri" w:cs="Times New Roman"/>
                <w:sz w:val="18"/>
                <w:szCs w:val="18"/>
              </w:rPr>
            </w:pPr>
            <w:proofErr w:type="spellStart"/>
            <w:r w:rsidRPr="00466ABC">
              <w:rPr>
                <w:rFonts w:ascii="Calibri" w:eastAsia="Calibri" w:hAnsi="Calibri" w:cs="Times New Roman"/>
                <w:sz w:val="18"/>
                <w:szCs w:val="18"/>
              </w:rPr>
              <w:t>Insaforp</w:t>
            </w:r>
            <w:proofErr w:type="spellEnd"/>
            <w:r w:rsidRPr="00466ABC">
              <w:rPr>
                <w:rFonts w:ascii="Calibri" w:eastAsia="Calibri" w:hAnsi="Calibri" w:cs="Times New Roman"/>
                <w:sz w:val="18"/>
                <w:szCs w:val="18"/>
              </w:rPr>
              <w:t>, Gerencia Administrativa, Unidad de transporte y otras instituciones que brinden las capacitaciones.</w:t>
            </w:r>
          </w:p>
        </w:tc>
        <w:tc>
          <w:tcPr>
            <w:tcW w:w="255" w:type="dxa"/>
            <w:shd w:val="clear" w:color="auto" w:fill="auto"/>
          </w:tcPr>
          <w:p w14:paraId="2B4F202D"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15923A36"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25CFF79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25%</w:t>
            </w:r>
          </w:p>
        </w:tc>
        <w:tc>
          <w:tcPr>
            <w:tcW w:w="312" w:type="dxa"/>
            <w:shd w:val="clear" w:color="auto" w:fill="auto"/>
          </w:tcPr>
          <w:p w14:paraId="365B459C"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668A4A03"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624634D9"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25%</w:t>
            </w:r>
          </w:p>
        </w:tc>
        <w:tc>
          <w:tcPr>
            <w:tcW w:w="254" w:type="dxa"/>
            <w:shd w:val="clear" w:color="auto" w:fill="auto"/>
          </w:tcPr>
          <w:p w14:paraId="3A6647EB"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00E1C91C"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70ECD644"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25%</w:t>
            </w:r>
          </w:p>
        </w:tc>
        <w:tc>
          <w:tcPr>
            <w:tcW w:w="398" w:type="dxa"/>
            <w:gridSpan w:val="2"/>
            <w:shd w:val="clear" w:color="auto" w:fill="auto"/>
          </w:tcPr>
          <w:p w14:paraId="48E4D727"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0E1EE07E"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5196F5C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25%</w:t>
            </w:r>
          </w:p>
        </w:tc>
      </w:tr>
      <w:tr w:rsidR="00466ABC" w:rsidRPr="00466ABC" w14:paraId="3A1B0766" w14:textId="77777777" w:rsidTr="00E77FA3">
        <w:trPr>
          <w:trHeight w:val="415"/>
        </w:trPr>
        <w:tc>
          <w:tcPr>
            <w:tcW w:w="492" w:type="dxa"/>
          </w:tcPr>
          <w:p w14:paraId="1718415C" w14:textId="77777777" w:rsidR="00466ABC" w:rsidRPr="00466ABC" w:rsidRDefault="00466ABC" w:rsidP="00466ABC">
            <w:pPr>
              <w:rPr>
                <w:rFonts w:ascii="Calibri" w:eastAsia="Calibri" w:hAnsi="Calibri" w:cs="Times New Roman"/>
                <w:sz w:val="18"/>
                <w:szCs w:val="18"/>
              </w:rPr>
            </w:pPr>
          </w:p>
        </w:tc>
        <w:tc>
          <w:tcPr>
            <w:tcW w:w="2344" w:type="dxa"/>
          </w:tcPr>
          <w:p w14:paraId="18903746" w14:textId="77777777" w:rsidR="00466ABC" w:rsidRPr="00466ABC" w:rsidRDefault="00466ABC" w:rsidP="00466ABC">
            <w:pPr>
              <w:rPr>
                <w:rFonts w:ascii="Calibri" w:eastAsia="Calibri" w:hAnsi="Calibri" w:cs="Times New Roman"/>
                <w:sz w:val="18"/>
                <w:szCs w:val="18"/>
              </w:rPr>
            </w:pPr>
          </w:p>
        </w:tc>
        <w:tc>
          <w:tcPr>
            <w:tcW w:w="1701" w:type="dxa"/>
          </w:tcPr>
          <w:p w14:paraId="6FA52B87" w14:textId="77777777" w:rsidR="00466ABC" w:rsidRPr="00466ABC" w:rsidRDefault="00466ABC" w:rsidP="00466ABC">
            <w:pPr>
              <w:rPr>
                <w:rFonts w:ascii="Calibri" w:eastAsia="Calibri" w:hAnsi="Calibri" w:cs="Times New Roman"/>
                <w:sz w:val="18"/>
                <w:szCs w:val="18"/>
              </w:rPr>
            </w:pPr>
          </w:p>
        </w:tc>
        <w:tc>
          <w:tcPr>
            <w:tcW w:w="1275" w:type="dxa"/>
          </w:tcPr>
          <w:p w14:paraId="2E83D59A"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Correos electrónicos realizando gestiones para capacitación.</w:t>
            </w:r>
          </w:p>
        </w:tc>
        <w:tc>
          <w:tcPr>
            <w:tcW w:w="1560" w:type="dxa"/>
            <w:tcBorders>
              <w:right w:val="single" w:sz="4" w:space="0" w:color="auto"/>
            </w:tcBorders>
          </w:tcPr>
          <w:p w14:paraId="12A63CA8"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3.2 Organizar las capacitaciones</w:t>
            </w:r>
          </w:p>
        </w:tc>
        <w:tc>
          <w:tcPr>
            <w:tcW w:w="1842" w:type="dxa"/>
            <w:vMerge/>
            <w:tcBorders>
              <w:left w:val="single" w:sz="4" w:space="0" w:color="auto"/>
              <w:bottom w:val="nil"/>
              <w:right w:val="single" w:sz="4" w:space="0" w:color="auto"/>
            </w:tcBorders>
          </w:tcPr>
          <w:p w14:paraId="0E71A5FE"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38F9B427"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5E80FC74"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1561E880"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682141BA"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5EE3647F"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54933381"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2E2BADC3"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5CB5D9C5"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477042CB"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38BF32A0"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1A05E58A"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6F43A88F"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11A67674" w14:textId="77777777" w:rsidR="00466ABC" w:rsidRPr="00466ABC" w:rsidRDefault="00466ABC" w:rsidP="00466ABC">
            <w:pPr>
              <w:rPr>
                <w:rFonts w:ascii="Calibri" w:eastAsia="Calibri" w:hAnsi="Calibri" w:cs="Times New Roman"/>
                <w:sz w:val="18"/>
                <w:szCs w:val="18"/>
              </w:rPr>
            </w:pPr>
          </w:p>
        </w:tc>
      </w:tr>
      <w:tr w:rsidR="00466ABC" w:rsidRPr="00466ABC" w14:paraId="7C6A142F" w14:textId="77777777" w:rsidTr="00E77FA3">
        <w:trPr>
          <w:trHeight w:val="735"/>
        </w:trPr>
        <w:tc>
          <w:tcPr>
            <w:tcW w:w="492" w:type="dxa"/>
          </w:tcPr>
          <w:p w14:paraId="39F7A3EE"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4</w:t>
            </w:r>
          </w:p>
        </w:tc>
        <w:tc>
          <w:tcPr>
            <w:tcW w:w="2344" w:type="dxa"/>
          </w:tcPr>
          <w:p w14:paraId="6C58AD10"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Modificar el Reglamento interno y que este sea aprobado.</w:t>
            </w:r>
          </w:p>
        </w:tc>
        <w:tc>
          <w:tcPr>
            <w:tcW w:w="1701" w:type="dxa"/>
          </w:tcPr>
          <w:p w14:paraId="20F42338"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Lograr un reglamento interno eficiente y eficaz.</w:t>
            </w:r>
          </w:p>
        </w:tc>
        <w:tc>
          <w:tcPr>
            <w:tcW w:w="1275" w:type="dxa"/>
          </w:tcPr>
          <w:p w14:paraId="50F7DE1B"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 xml:space="preserve">Acta de reuniones para modificación. </w:t>
            </w:r>
          </w:p>
          <w:p w14:paraId="50108594"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El reglamento ya modificado.</w:t>
            </w:r>
          </w:p>
        </w:tc>
        <w:tc>
          <w:tcPr>
            <w:tcW w:w="1560" w:type="dxa"/>
            <w:tcBorders>
              <w:right w:val="single" w:sz="4" w:space="0" w:color="auto"/>
            </w:tcBorders>
          </w:tcPr>
          <w:p w14:paraId="24E15B74"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4.1</w:t>
            </w:r>
            <w:r w:rsidRPr="00466ABC">
              <w:rPr>
                <w:rFonts w:ascii="Calibri" w:eastAsia="Calibri" w:hAnsi="Calibri" w:cs="Times New Roman"/>
              </w:rPr>
              <w:t xml:space="preserve"> </w:t>
            </w:r>
            <w:r w:rsidRPr="00466ABC">
              <w:rPr>
                <w:rFonts w:ascii="Calibri" w:eastAsia="Calibri" w:hAnsi="Calibri" w:cs="Times New Roman"/>
                <w:sz w:val="18"/>
                <w:szCs w:val="18"/>
              </w:rPr>
              <w:t>Solicitar al concejo y al Sr. Alcalde, poder realizar modificaciones al reglamento interno.</w:t>
            </w:r>
            <w:r w:rsidRPr="00466ABC">
              <w:rPr>
                <w:rFonts w:ascii="Arial" w:eastAsia="Calibri" w:hAnsi="Arial" w:cs="Arial"/>
                <w:lang w:val="es-SV"/>
              </w:rPr>
              <w:t xml:space="preserve"> </w:t>
            </w:r>
          </w:p>
        </w:tc>
        <w:tc>
          <w:tcPr>
            <w:tcW w:w="1842" w:type="dxa"/>
            <w:vMerge/>
            <w:tcBorders>
              <w:left w:val="single" w:sz="4" w:space="0" w:color="auto"/>
              <w:bottom w:val="nil"/>
              <w:right w:val="single" w:sz="4" w:space="0" w:color="auto"/>
            </w:tcBorders>
          </w:tcPr>
          <w:p w14:paraId="747E3F10"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2A46456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El Concejo municipal, el Sr. Alcalde, Gerencia Administrativa, Jurídico y Recursos Humanos.</w:t>
            </w:r>
          </w:p>
        </w:tc>
        <w:tc>
          <w:tcPr>
            <w:tcW w:w="255" w:type="dxa"/>
            <w:shd w:val="clear" w:color="auto" w:fill="auto"/>
          </w:tcPr>
          <w:p w14:paraId="64E1F668"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4BB6DA22"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50%</w:t>
            </w:r>
          </w:p>
        </w:tc>
        <w:tc>
          <w:tcPr>
            <w:tcW w:w="397" w:type="dxa"/>
            <w:shd w:val="clear" w:color="auto" w:fill="auto"/>
          </w:tcPr>
          <w:p w14:paraId="40DB28D6"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50%</w:t>
            </w:r>
          </w:p>
        </w:tc>
        <w:tc>
          <w:tcPr>
            <w:tcW w:w="312" w:type="dxa"/>
            <w:shd w:val="clear" w:color="auto" w:fill="auto"/>
          </w:tcPr>
          <w:p w14:paraId="32BA7575"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3638C992"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3B99A521"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1060BA95"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69E2A691"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371CEA9C"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6B6125A8"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08EE86B6"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41B29E27" w14:textId="77777777" w:rsidR="00466ABC" w:rsidRPr="00466ABC" w:rsidRDefault="00466ABC" w:rsidP="00466ABC">
            <w:pPr>
              <w:rPr>
                <w:rFonts w:ascii="Calibri" w:eastAsia="Calibri" w:hAnsi="Calibri" w:cs="Times New Roman"/>
                <w:sz w:val="18"/>
                <w:szCs w:val="18"/>
              </w:rPr>
            </w:pPr>
          </w:p>
        </w:tc>
      </w:tr>
      <w:tr w:rsidR="00466ABC" w:rsidRPr="00466ABC" w14:paraId="4DA87E23" w14:textId="77777777" w:rsidTr="00E77FA3">
        <w:trPr>
          <w:trHeight w:val="1067"/>
        </w:trPr>
        <w:tc>
          <w:tcPr>
            <w:tcW w:w="492" w:type="dxa"/>
          </w:tcPr>
          <w:p w14:paraId="0C953CFF" w14:textId="77777777" w:rsidR="00466ABC" w:rsidRPr="00466ABC" w:rsidRDefault="00466ABC" w:rsidP="00466ABC">
            <w:pPr>
              <w:rPr>
                <w:rFonts w:ascii="Calibri" w:eastAsia="Calibri" w:hAnsi="Calibri" w:cs="Times New Roman"/>
                <w:sz w:val="18"/>
                <w:szCs w:val="18"/>
              </w:rPr>
            </w:pPr>
          </w:p>
        </w:tc>
        <w:tc>
          <w:tcPr>
            <w:tcW w:w="2344" w:type="dxa"/>
          </w:tcPr>
          <w:p w14:paraId="5451C818" w14:textId="77777777" w:rsidR="00466ABC" w:rsidRPr="00466ABC" w:rsidRDefault="00466ABC" w:rsidP="00466ABC">
            <w:pPr>
              <w:jc w:val="both"/>
              <w:rPr>
                <w:rFonts w:ascii="Calibri" w:eastAsia="Calibri" w:hAnsi="Calibri" w:cs="Times New Roman"/>
                <w:sz w:val="18"/>
                <w:szCs w:val="18"/>
              </w:rPr>
            </w:pPr>
          </w:p>
        </w:tc>
        <w:tc>
          <w:tcPr>
            <w:tcW w:w="1701" w:type="dxa"/>
          </w:tcPr>
          <w:p w14:paraId="6076292B" w14:textId="77777777" w:rsidR="00466ABC" w:rsidRPr="00466ABC" w:rsidRDefault="00466ABC" w:rsidP="00466ABC">
            <w:pPr>
              <w:jc w:val="both"/>
              <w:rPr>
                <w:rFonts w:ascii="Calibri" w:eastAsia="Calibri" w:hAnsi="Calibri" w:cs="Times New Roman"/>
                <w:sz w:val="18"/>
                <w:szCs w:val="18"/>
              </w:rPr>
            </w:pPr>
          </w:p>
          <w:p w14:paraId="30163867"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 xml:space="preserve"> </w:t>
            </w:r>
          </w:p>
        </w:tc>
        <w:tc>
          <w:tcPr>
            <w:tcW w:w="1275" w:type="dxa"/>
          </w:tcPr>
          <w:p w14:paraId="5F7EA2D4"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Documento impreso.</w:t>
            </w:r>
          </w:p>
          <w:p w14:paraId="18398FEF"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Nota al concejo de presentación del documento.</w:t>
            </w:r>
            <w:r w:rsidRPr="00466ABC">
              <w:rPr>
                <w:rFonts w:ascii="Calibri" w:eastAsia="Calibri" w:hAnsi="Calibri" w:cs="Times New Roman"/>
              </w:rPr>
              <w:t xml:space="preserve"> </w:t>
            </w:r>
            <w:r w:rsidRPr="00466ABC">
              <w:rPr>
                <w:rFonts w:ascii="Calibri" w:eastAsia="Calibri" w:hAnsi="Calibri" w:cs="Times New Roman"/>
                <w:sz w:val="18"/>
                <w:szCs w:val="18"/>
              </w:rPr>
              <w:t>Fotografías de las reuniones de la comisión.</w:t>
            </w:r>
          </w:p>
        </w:tc>
        <w:tc>
          <w:tcPr>
            <w:tcW w:w="1560" w:type="dxa"/>
            <w:tcBorders>
              <w:right w:val="single" w:sz="4" w:space="0" w:color="auto"/>
            </w:tcBorders>
          </w:tcPr>
          <w:p w14:paraId="73539365"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4.2  Realizar reuniones de la comisión para trabajar en las modificaciones</w:t>
            </w:r>
          </w:p>
        </w:tc>
        <w:tc>
          <w:tcPr>
            <w:tcW w:w="1842" w:type="dxa"/>
            <w:vMerge/>
            <w:tcBorders>
              <w:left w:val="single" w:sz="4" w:space="0" w:color="auto"/>
              <w:right w:val="single" w:sz="4" w:space="0" w:color="auto"/>
            </w:tcBorders>
          </w:tcPr>
          <w:p w14:paraId="684A8625"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0E092E68"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11461404"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487A94D3"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21AC4569"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68EF900E"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49764ACB"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5A202230"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1DCC807A"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49699785"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72E6A2EE"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15056798"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0B63F1B0"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143B9AA6" w14:textId="77777777" w:rsidR="00466ABC" w:rsidRPr="00466ABC" w:rsidRDefault="00466ABC" w:rsidP="00466ABC">
            <w:pPr>
              <w:rPr>
                <w:rFonts w:ascii="Calibri" w:eastAsia="Calibri" w:hAnsi="Calibri" w:cs="Times New Roman"/>
                <w:sz w:val="18"/>
                <w:szCs w:val="18"/>
              </w:rPr>
            </w:pPr>
          </w:p>
        </w:tc>
      </w:tr>
      <w:tr w:rsidR="00466ABC" w:rsidRPr="00466ABC" w14:paraId="456E276B" w14:textId="77777777" w:rsidTr="00E77FA3">
        <w:trPr>
          <w:trHeight w:val="1067"/>
        </w:trPr>
        <w:tc>
          <w:tcPr>
            <w:tcW w:w="492" w:type="dxa"/>
          </w:tcPr>
          <w:p w14:paraId="53FBE885"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w:t>
            </w:r>
          </w:p>
        </w:tc>
        <w:tc>
          <w:tcPr>
            <w:tcW w:w="2344" w:type="dxa"/>
          </w:tcPr>
          <w:p w14:paraId="02140E10"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Evaluar el desempeño laboral del personal administrativo, operativo y jefaturas.</w:t>
            </w:r>
          </w:p>
        </w:tc>
        <w:tc>
          <w:tcPr>
            <w:tcW w:w="1701" w:type="dxa"/>
          </w:tcPr>
          <w:p w14:paraId="566C23D3"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Realizar evaluaciones de desempeño para el personal administrativo, operativo y jefatura.</w:t>
            </w:r>
          </w:p>
        </w:tc>
        <w:tc>
          <w:tcPr>
            <w:tcW w:w="1275" w:type="dxa"/>
          </w:tcPr>
          <w:p w14:paraId="0DA72F59"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Evaluaciones.</w:t>
            </w:r>
          </w:p>
          <w:p w14:paraId="61D01DB5"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Fotografías realizando evaluaciones.</w:t>
            </w:r>
          </w:p>
          <w:p w14:paraId="08108153" w14:textId="77777777" w:rsidR="00466ABC" w:rsidRPr="00466ABC" w:rsidRDefault="00466ABC" w:rsidP="00466ABC">
            <w:pPr>
              <w:jc w:val="both"/>
              <w:rPr>
                <w:rFonts w:ascii="Calibri" w:eastAsia="Calibri" w:hAnsi="Calibri" w:cs="Times New Roman"/>
                <w:sz w:val="18"/>
                <w:szCs w:val="18"/>
              </w:rPr>
            </w:pPr>
          </w:p>
        </w:tc>
        <w:tc>
          <w:tcPr>
            <w:tcW w:w="1560" w:type="dxa"/>
            <w:tcBorders>
              <w:right w:val="single" w:sz="4" w:space="0" w:color="auto"/>
            </w:tcBorders>
          </w:tcPr>
          <w:p w14:paraId="7C3DF516" w14:textId="77777777" w:rsidR="00466ABC" w:rsidRPr="00466ABC" w:rsidRDefault="00466ABC" w:rsidP="00466ABC">
            <w:pPr>
              <w:jc w:val="both"/>
              <w:rPr>
                <w:rFonts w:ascii="Calibri" w:eastAsia="Calibri" w:hAnsi="Calibri" w:cs="Times New Roman"/>
                <w:sz w:val="18"/>
                <w:szCs w:val="18"/>
              </w:rPr>
            </w:pPr>
            <w:r w:rsidRPr="00466ABC">
              <w:rPr>
                <w:rFonts w:ascii="Calibri" w:eastAsia="Calibri" w:hAnsi="Calibri" w:cs="Times New Roman"/>
                <w:sz w:val="18"/>
                <w:szCs w:val="18"/>
              </w:rPr>
              <w:t>5.1</w:t>
            </w:r>
            <w:r w:rsidRPr="00466ABC">
              <w:rPr>
                <w:rFonts w:ascii="Calibri" w:eastAsia="Calibri" w:hAnsi="Calibri" w:cs="Times New Roman"/>
              </w:rPr>
              <w:t xml:space="preserve"> </w:t>
            </w:r>
            <w:r w:rsidRPr="00466ABC">
              <w:rPr>
                <w:rFonts w:ascii="Calibri" w:eastAsia="Calibri" w:hAnsi="Calibri" w:cs="Times New Roman"/>
                <w:sz w:val="18"/>
                <w:szCs w:val="18"/>
              </w:rPr>
              <w:t>Contar con los formularios de las evaluaciones acorde al área que se evaluara.</w:t>
            </w:r>
          </w:p>
        </w:tc>
        <w:tc>
          <w:tcPr>
            <w:tcW w:w="1842" w:type="dxa"/>
            <w:tcBorders>
              <w:left w:val="single" w:sz="4" w:space="0" w:color="auto"/>
              <w:right w:val="single" w:sz="4" w:space="0" w:color="auto"/>
            </w:tcBorders>
          </w:tcPr>
          <w:p w14:paraId="6FF04613"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6FBD351F"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Jefaturas, Gerencia Administrativa y todos los empleados.</w:t>
            </w:r>
          </w:p>
        </w:tc>
        <w:tc>
          <w:tcPr>
            <w:tcW w:w="255" w:type="dxa"/>
            <w:shd w:val="clear" w:color="auto" w:fill="auto"/>
          </w:tcPr>
          <w:p w14:paraId="48ABC798"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0114EA43"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1A6BD03A"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35200A47"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29371688"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41681B3D"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50%</w:t>
            </w:r>
          </w:p>
        </w:tc>
        <w:tc>
          <w:tcPr>
            <w:tcW w:w="254" w:type="dxa"/>
            <w:shd w:val="clear" w:color="auto" w:fill="auto"/>
          </w:tcPr>
          <w:p w14:paraId="51E9BB5A"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0EC55918"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43F7A8B0"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0F0F3FE8"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57136432"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1DF7C5DB" w14:textId="77777777" w:rsidR="00466ABC" w:rsidRPr="00466ABC" w:rsidRDefault="00466ABC" w:rsidP="00466ABC">
            <w:pPr>
              <w:rPr>
                <w:rFonts w:ascii="Calibri" w:eastAsia="Calibri" w:hAnsi="Calibri" w:cs="Times New Roman"/>
                <w:sz w:val="18"/>
                <w:szCs w:val="18"/>
              </w:rPr>
            </w:pPr>
            <w:r w:rsidRPr="00466ABC">
              <w:rPr>
                <w:rFonts w:ascii="Calibri" w:eastAsia="Calibri" w:hAnsi="Calibri" w:cs="Times New Roman"/>
                <w:sz w:val="18"/>
                <w:szCs w:val="18"/>
              </w:rPr>
              <w:t>50%</w:t>
            </w:r>
          </w:p>
        </w:tc>
      </w:tr>
      <w:tr w:rsidR="00466ABC" w:rsidRPr="00466ABC" w14:paraId="16FF5557" w14:textId="77777777" w:rsidTr="00E77FA3">
        <w:trPr>
          <w:trHeight w:val="1067"/>
        </w:trPr>
        <w:tc>
          <w:tcPr>
            <w:tcW w:w="492" w:type="dxa"/>
          </w:tcPr>
          <w:p w14:paraId="2DEB0AF0" w14:textId="77777777" w:rsidR="00466ABC" w:rsidRPr="00466ABC" w:rsidRDefault="00466ABC" w:rsidP="00466ABC">
            <w:pPr>
              <w:rPr>
                <w:rFonts w:ascii="Calibri" w:eastAsia="Calibri" w:hAnsi="Calibri" w:cs="Times New Roman"/>
                <w:sz w:val="18"/>
                <w:szCs w:val="18"/>
              </w:rPr>
            </w:pPr>
          </w:p>
        </w:tc>
        <w:tc>
          <w:tcPr>
            <w:tcW w:w="2344" w:type="dxa"/>
          </w:tcPr>
          <w:p w14:paraId="2D0F7593" w14:textId="77777777" w:rsidR="00466ABC" w:rsidRPr="00466ABC" w:rsidRDefault="00466ABC" w:rsidP="00466ABC">
            <w:pPr>
              <w:jc w:val="both"/>
              <w:rPr>
                <w:rFonts w:ascii="Calibri" w:eastAsia="Calibri" w:hAnsi="Calibri" w:cs="Times New Roman"/>
                <w:sz w:val="18"/>
                <w:szCs w:val="18"/>
              </w:rPr>
            </w:pPr>
          </w:p>
        </w:tc>
        <w:tc>
          <w:tcPr>
            <w:tcW w:w="1701" w:type="dxa"/>
          </w:tcPr>
          <w:p w14:paraId="451E60D1" w14:textId="77777777" w:rsidR="00466ABC" w:rsidRPr="00466ABC" w:rsidRDefault="00466ABC" w:rsidP="00466ABC">
            <w:pPr>
              <w:jc w:val="both"/>
              <w:rPr>
                <w:rFonts w:ascii="Calibri" w:eastAsia="Calibri" w:hAnsi="Calibri" w:cs="Times New Roman"/>
                <w:sz w:val="18"/>
                <w:szCs w:val="18"/>
              </w:rPr>
            </w:pPr>
          </w:p>
        </w:tc>
        <w:tc>
          <w:tcPr>
            <w:tcW w:w="1275" w:type="dxa"/>
          </w:tcPr>
          <w:p w14:paraId="397518A7" w14:textId="77777777" w:rsidR="00466ABC" w:rsidRPr="00466ABC" w:rsidRDefault="00466ABC" w:rsidP="00466ABC">
            <w:pPr>
              <w:jc w:val="both"/>
              <w:rPr>
                <w:rFonts w:ascii="Calibri" w:eastAsia="Calibri" w:hAnsi="Calibri" w:cs="Times New Roman"/>
                <w:sz w:val="18"/>
                <w:szCs w:val="18"/>
              </w:rPr>
            </w:pPr>
          </w:p>
        </w:tc>
        <w:tc>
          <w:tcPr>
            <w:tcW w:w="1560" w:type="dxa"/>
            <w:tcBorders>
              <w:right w:val="single" w:sz="4" w:space="0" w:color="auto"/>
            </w:tcBorders>
          </w:tcPr>
          <w:p w14:paraId="5C3F99A1" w14:textId="77777777" w:rsidR="00466ABC" w:rsidRPr="00466ABC" w:rsidRDefault="00466ABC" w:rsidP="00466ABC">
            <w:pPr>
              <w:jc w:val="both"/>
              <w:rPr>
                <w:rFonts w:ascii="Calibri" w:eastAsia="Calibri" w:hAnsi="Calibri" w:cs="Times New Roman"/>
                <w:sz w:val="16"/>
                <w:szCs w:val="16"/>
              </w:rPr>
            </w:pPr>
            <w:r w:rsidRPr="00466ABC">
              <w:rPr>
                <w:rFonts w:ascii="Calibri" w:eastAsia="Calibri" w:hAnsi="Calibri" w:cs="Times New Roman"/>
                <w:sz w:val="16"/>
                <w:szCs w:val="16"/>
              </w:rPr>
              <w:t>5.2 Recursos Humanos Evaluara a las jefaturas y cada jefe o encargado a su personal; siempre con el apoyo de Recursos Humanos.</w:t>
            </w:r>
          </w:p>
        </w:tc>
        <w:tc>
          <w:tcPr>
            <w:tcW w:w="1842" w:type="dxa"/>
            <w:tcBorders>
              <w:left w:val="single" w:sz="4" w:space="0" w:color="auto"/>
              <w:right w:val="single" w:sz="4" w:space="0" w:color="auto"/>
            </w:tcBorders>
          </w:tcPr>
          <w:p w14:paraId="0EF5A2F6" w14:textId="77777777" w:rsidR="00466ABC" w:rsidRPr="00466ABC" w:rsidRDefault="00466ABC" w:rsidP="00466ABC">
            <w:pPr>
              <w:rPr>
                <w:rFonts w:ascii="Calibri" w:eastAsia="Calibri" w:hAnsi="Calibri" w:cs="Times New Roman"/>
                <w:sz w:val="18"/>
                <w:szCs w:val="18"/>
              </w:rPr>
            </w:pPr>
          </w:p>
        </w:tc>
        <w:tc>
          <w:tcPr>
            <w:tcW w:w="1843" w:type="dxa"/>
            <w:tcBorders>
              <w:left w:val="single" w:sz="4" w:space="0" w:color="auto"/>
            </w:tcBorders>
          </w:tcPr>
          <w:p w14:paraId="0079794F" w14:textId="77777777" w:rsidR="00466ABC" w:rsidRPr="00466ABC" w:rsidRDefault="00466ABC" w:rsidP="00466ABC">
            <w:pPr>
              <w:rPr>
                <w:rFonts w:ascii="Calibri" w:eastAsia="Calibri" w:hAnsi="Calibri" w:cs="Times New Roman"/>
                <w:sz w:val="18"/>
                <w:szCs w:val="18"/>
              </w:rPr>
            </w:pPr>
          </w:p>
        </w:tc>
        <w:tc>
          <w:tcPr>
            <w:tcW w:w="255" w:type="dxa"/>
            <w:shd w:val="clear" w:color="auto" w:fill="auto"/>
          </w:tcPr>
          <w:p w14:paraId="4F2F792E"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6B48BD5D" w14:textId="77777777" w:rsidR="00466ABC" w:rsidRPr="00466ABC" w:rsidRDefault="00466ABC" w:rsidP="00466ABC">
            <w:pPr>
              <w:rPr>
                <w:rFonts w:ascii="Calibri" w:eastAsia="Calibri" w:hAnsi="Calibri" w:cs="Times New Roman"/>
                <w:sz w:val="18"/>
                <w:szCs w:val="18"/>
              </w:rPr>
            </w:pPr>
          </w:p>
        </w:tc>
        <w:tc>
          <w:tcPr>
            <w:tcW w:w="397" w:type="dxa"/>
            <w:shd w:val="clear" w:color="auto" w:fill="auto"/>
          </w:tcPr>
          <w:p w14:paraId="6095946A" w14:textId="77777777" w:rsidR="00466ABC" w:rsidRPr="00466ABC" w:rsidRDefault="00466ABC" w:rsidP="00466ABC">
            <w:pPr>
              <w:rPr>
                <w:rFonts w:ascii="Calibri" w:eastAsia="Calibri" w:hAnsi="Calibri" w:cs="Times New Roman"/>
                <w:sz w:val="18"/>
                <w:szCs w:val="18"/>
              </w:rPr>
            </w:pPr>
          </w:p>
        </w:tc>
        <w:tc>
          <w:tcPr>
            <w:tcW w:w="312" w:type="dxa"/>
            <w:shd w:val="clear" w:color="auto" w:fill="auto"/>
          </w:tcPr>
          <w:p w14:paraId="656B9B9E" w14:textId="77777777" w:rsidR="00466ABC" w:rsidRPr="00466ABC" w:rsidRDefault="00466ABC" w:rsidP="00466ABC">
            <w:pPr>
              <w:rPr>
                <w:rFonts w:ascii="Calibri" w:eastAsia="Calibri" w:hAnsi="Calibri" w:cs="Times New Roman"/>
                <w:sz w:val="18"/>
                <w:szCs w:val="18"/>
              </w:rPr>
            </w:pPr>
          </w:p>
        </w:tc>
        <w:tc>
          <w:tcPr>
            <w:tcW w:w="396" w:type="dxa"/>
            <w:shd w:val="clear" w:color="auto" w:fill="auto"/>
          </w:tcPr>
          <w:p w14:paraId="6C3DF8ED"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208397F5" w14:textId="77777777" w:rsidR="00466ABC" w:rsidRPr="00466ABC" w:rsidRDefault="00466ABC" w:rsidP="00466ABC">
            <w:pPr>
              <w:rPr>
                <w:rFonts w:ascii="Calibri" w:eastAsia="Calibri" w:hAnsi="Calibri" w:cs="Times New Roman"/>
                <w:sz w:val="18"/>
                <w:szCs w:val="18"/>
              </w:rPr>
            </w:pPr>
          </w:p>
        </w:tc>
        <w:tc>
          <w:tcPr>
            <w:tcW w:w="254" w:type="dxa"/>
            <w:shd w:val="clear" w:color="auto" w:fill="auto"/>
          </w:tcPr>
          <w:p w14:paraId="73694F38" w14:textId="77777777" w:rsidR="00466ABC" w:rsidRPr="00466ABC" w:rsidRDefault="00466ABC" w:rsidP="00466ABC">
            <w:pPr>
              <w:rPr>
                <w:rFonts w:ascii="Calibri" w:eastAsia="Calibri" w:hAnsi="Calibri" w:cs="Times New Roman"/>
                <w:sz w:val="18"/>
                <w:szCs w:val="18"/>
              </w:rPr>
            </w:pPr>
          </w:p>
        </w:tc>
        <w:tc>
          <w:tcPr>
            <w:tcW w:w="313" w:type="dxa"/>
            <w:shd w:val="clear" w:color="auto" w:fill="auto"/>
          </w:tcPr>
          <w:p w14:paraId="2A11008B" w14:textId="77777777" w:rsidR="00466ABC" w:rsidRPr="00466ABC" w:rsidRDefault="00466ABC" w:rsidP="00466ABC">
            <w:pPr>
              <w:rPr>
                <w:rFonts w:ascii="Calibri" w:eastAsia="Calibri" w:hAnsi="Calibri" w:cs="Times New Roman"/>
                <w:sz w:val="18"/>
                <w:szCs w:val="18"/>
              </w:rPr>
            </w:pPr>
          </w:p>
        </w:tc>
        <w:tc>
          <w:tcPr>
            <w:tcW w:w="283" w:type="dxa"/>
            <w:shd w:val="clear" w:color="auto" w:fill="auto"/>
          </w:tcPr>
          <w:p w14:paraId="694EAF3B" w14:textId="77777777" w:rsidR="00466ABC" w:rsidRPr="00466ABC" w:rsidRDefault="00466ABC" w:rsidP="00466ABC">
            <w:pPr>
              <w:rPr>
                <w:rFonts w:ascii="Calibri" w:eastAsia="Calibri" w:hAnsi="Calibri" w:cs="Times New Roman"/>
                <w:sz w:val="18"/>
                <w:szCs w:val="18"/>
              </w:rPr>
            </w:pPr>
          </w:p>
        </w:tc>
        <w:tc>
          <w:tcPr>
            <w:tcW w:w="398" w:type="dxa"/>
            <w:gridSpan w:val="2"/>
            <w:shd w:val="clear" w:color="auto" w:fill="auto"/>
          </w:tcPr>
          <w:p w14:paraId="0AA5695E" w14:textId="77777777" w:rsidR="00466ABC" w:rsidRPr="00466ABC" w:rsidRDefault="00466ABC" w:rsidP="00466ABC">
            <w:pPr>
              <w:rPr>
                <w:rFonts w:ascii="Calibri" w:eastAsia="Calibri" w:hAnsi="Calibri" w:cs="Times New Roman"/>
                <w:sz w:val="18"/>
                <w:szCs w:val="18"/>
              </w:rPr>
            </w:pPr>
          </w:p>
        </w:tc>
        <w:tc>
          <w:tcPr>
            <w:tcW w:w="342" w:type="dxa"/>
            <w:gridSpan w:val="2"/>
            <w:shd w:val="clear" w:color="auto" w:fill="auto"/>
          </w:tcPr>
          <w:p w14:paraId="06C7E317" w14:textId="77777777" w:rsidR="00466ABC" w:rsidRPr="00466ABC" w:rsidRDefault="00466ABC" w:rsidP="00466ABC">
            <w:pPr>
              <w:rPr>
                <w:rFonts w:ascii="Calibri" w:eastAsia="Calibri" w:hAnsi="Calibri" w:cs="Times New Roman"/>
                <w:sz w:val="18"/>
                <w:szCs w:val="18"/>
              </w:rPr>
            </w:pPr>
          </w:p>
        </w:tc>
        <w:tc>
          <w:tcPr>
            <w:tcW w:w="343" w:type="dxa"/>
            <w:shd w:val="clear" w:color="auto" w:fill="auto"/>
          </w:tcPr>
          <w:p w14:paraId="3D5F95B7" w14:textId="77777777" w:rsidR="00466ABC" w:rsidRPr="00466ABC" w:rsidRDefault="00466ABC" w:rsidP="00466ABC">
            <w:pPr>
              <w:rPr>
                <w:rFonts w:ascii="Calibri" w:eastAsia="Calibri" w:hAnsi="Calibri" w:cs="Times New Roman"/>
                <w:sz w:val="18"/>
                <w:szCs w:val="18"/>
              </w:rPr>
            </w:pPr>
          </w:p>
        </w:tc>
      </w:tr>
    </w:tbl>
    <w:p w14:paraId="5C3A8C4C" w14:textId="77777777" w:rsidR="00466ABC" w:rsidRPr="00D97E0C" w:rsidRDefault="00466ABC" w:rsidP="00500DAB">
      <w:pPr>
        <w:rPr>
          <w:rFonts w:ascii="Arial" w:eastAsia="Calibri" w:hAnsi="Arial" w:cs="Arial"/>
          <w:b/>
          <w:color w:val="002060"/>
          <w:sz w:val="144"/>
          <w:szCs w:val="144"/>
          <w:lang w:val="es-ES"/>
        </w:rPr>
      </w:pPr>
    </w:p>
    <w:p w14:paraId="17169D3A" w14:textId="77777777" w:rsidR="004760F8" w:rsidRDefault="004760F8" w:rsidP="00500DAB">
      <w:pPr>
        <w:spacing w:after="0" w:line="240" w:lineRule="auto"/>
        <w:rPr>
          <w:rFonts w:ascii="Arial" w:eastAsia="Calibri" w:hAnsi="Arial" w:cs="Arial"/>
          <w:b/>
          <w:color w:val="002060"/>
          <w:sz w:val="144"/>
          <w:szCs w:val="144"/>
          <w:lang w:val="es-SV"/>
        </w:rPr>
      </w:pPr>
    </w:p>
    <w:p w14:paraId="74B77A8C" w14:textId="77777777" w:rsidR="008B246E" w:rsidRDefault="008B246E" w:rsidP="00500DAB">
      <w:pPr>
        <w:spacing w:after="0" w:line="240" w:lineRule="auto"/>
        <w:rPr>
          <w:rFonts w:ascii="Arial" w:eastAsia="Calibri" w:hAnsi="Arial" w:cs="Arial"/>
          <w:b/>
          <w:color w:val="002060"/>
          <w:sz w:val="72"/>
          <w:szCs w:val="72"/>
          <w:lang w:val="es-SV"/>
        </w:rPr>
      </w:pPr>
    </w:p>
    <w:p w14:paraId="29D77B49" w14:textId="77777777" w:rsidR="00B71A45" w:rsidRDefault="00B71A45" w:rsidP="00500DAB">
      <w:pPr>
        <w:spacing w:after="0" w:line="240" w:lineRule="auto"/>
        <w:rPr>
          <w:rFonts w:ascii="Arial" w:eastAsia="Calibri" w:hAnsi="Arial" w:cs="Arial"/>
          <w:b/>
          <w:color w:val="002060"/>
          <w:sz w:val="72"/>
          <w:szCs w:val="72"/>
          <w:lang w:val="es-SV"/>
        </w:rPr>
      </w:pPr>
    </w:p>
    <w:p w14:paraId="4AA16CEC" w14:textId="77777777" w:rsidR="00B71A45" w:rsidRDefault="00B71A45" w:rsidP="00500DAB">
      <w:pPr>
        <w:spacing w:after="0" w:line="240" w:lineRule="auto"/>
        <w:rPr>
          <w:rFonts w:ascii="Arial" w:eastAsia="Calibri" w:hAnsi="Arial" w:cs="Arial"/>
          <w:b/>
          <w:color w:val="002060"/>
          <w:sz w:val="72"/>
          <w:szCs w:val="72"/>
          <w:lang w:val="es-SV"/>
        </w:rPr>
      </w:pPr>
    </w:p>
    <w:p w14:paraId="2DDC6590" w14:textId="77777777" w:rsidR="00B71A45" w:rsidRDefault="00B71A45" w:rsidP="00500DAB">
      <w:pPr>
        <w:spacing w:after="0" w:line="240" w:lineRule="auto"/>
        <w:rPr>
          <w:rFonts w:ascii="Arial" w:eastAsia="Calibri" w:hAnsi="Arial" w:cs="Arial"/>
          <w:b/>
          <w:color w:val="002060"/>
          <w:sz w:val="72"/>
          <w:szCs w:val="72"/>
          <w:lang w:val="es-SV"/>
        </w:rPr>
      </w:pPr>
    </w:p>
    <w:p w14:paraId="1CFBBC54" w14:textId="77777777" w:rsidR="008B246E" w:rsidRDefault="008B246E" w:rsidP="00500DAB">
      <w:pPr>
        <w:spacing w:after="0" w:line="240" w:lineRule="auto"/>
        <w:rPr>
          <w:rFonts w:ascii="Arial" w:eastAsia="Calibri" w:hAnsi="Arial" w:cs="Arial"/>
          <w:b/>
          <w:color w:val="002060"/>
          <w:sz w:val="72"/>
          <w:szCs w:val="72"/>
          <w:lang w:val="es-SV"/>
        </w:rPr>
      </w:pPr>
    </w:p>
    <w:p w14:paraId="15FE082D" w14:textId="77777777" w:rsidR="008B246E" w:rsidRDefault="008B246E" w:rsidP="00500DAB">
      <w:pPr>
        <w:spacing w:after="0" w:line="240" w:lineRule="auto"/>
        <w:rPr>
          <w:rFonts w:ascii="Arial" w:eastAsia="Calibri" w:hAnsi="Arial" w:cs="Arial"/>
          <w:b/>
          <w:color w:val="002060"/>
          <w:sz w:val="72"/>
          <w:szCs w:val="72"/>
          <w:lang w:val="es-SV"/>
        </w:rPr>
      </w:pPr>
    </w:p>
    <w:p w14:paraId="64E26C42" w14:textId="4D8C76AC" w:rsidR="004760F8" w:rsidRDefault="00500DAB" w:rsidP="008B246E">
      <w:pPr>
        <w:spacing w:after="0" w:line="240" w:lineRule="auto"/>
        <w:jc w:val="center"/>
        <w:rPr>
          <w:rFonts w:ascii="Arial" w:eastAsia="Calibri" w:hAnsi="Arial" w:cs="Arial"/>
          <w:b/>
          <w:color w:val="002060"/>
          <w:sz w:val="72"/>
          <w:szCs w:val="72"/>
          <w:lang w:val="es-SV"/>
        </w:rPr>
      </w:pPr>
      <w:r w:rsidRPr="008B246E">
        <w:rPr>
          <w:rFonts w:ascii="Arial" w:eastAsia="Calibri" w:hAnsi="Arial" w:cs="Arial"/>
          <w:b/>
          <w:color w:val="002060"/>
          <w:sz w:val="72"/>
          <w:szCs w:val="72"/>
          <w:lang w:val="es-SV"/>
        </w:rPr>
        <w:t>INFORMATICA</w:t>
      </w:r>
    </w:p>
    <w:p w14:paraId="20B17F0A" w14:textId="546356A2" w:rsidR="008B246E" w:rsidRDefault="008B246E" w:rsidP="008B246E">
      <w:pPr>
        <w:spacing w:after="0" w:line="240" w:lineRule="auto"/>
        <w:jc w:val="center"/>
        <w:rPr>
          <w:rFonts w:ascii="Arial" w:eastAsia="Calibri" w:hAnsi="Arial" w:cs="Arial"/>
          <w:b/>
          <w:color w:val="002060"/>
          <w:sz w:val="72"/>
          <w:szCs w:val="72"/>
          <w:lang w:val="es-SV"/>
        </w:rPr>
      </w:pPr>
    </w:p>
    <w:p w14:paraId="174EDFC4" w14:textId="1C2746E5" w:rsidR="004760F8" w:rsidRDefault="004760F8">
      <w:pPr>
        <w:rPr>
          <w:rFonts w:ascii="Arial" w:eastAsia="Calibri" w:hAnsi="Arial" w:cs="Arial"/>
          <w:b/>
          <w:color w:val="002060"/>
          <w:sz w:val="144"/>
          <w:szCs w:val="144"/>
          <w:lang w:val="es-SV"/>
        </w:rPr>
      </w:pPr>
    </w:p>
    <w:p w14:paraId="7B311841" w14:textId="77777777" w:rsidR="00B71A45" w:rsidRDefault="00B71A45">
      <w:pPr>
        <w:rPr>
          <w:rFonts w:ascii="Arial" w:eastAsia="Calibri" w:hAnsi="Arial" w:cs="Arial"/>
          <w:b/>
          <w:color w:val="002060"/>
          <w:sz w:val="144"/>
          <w:szCs w:val="144"/>
          <w:lang w:val="es-SV"/>
        </w:rPr>
      </w:pPr>
    </w:p>
    <w:p w14:paraId="257C78BD" w14:textId="77777777" w:rsidR="00B71A45" w:rsidRDefault="00B71A45">
      <w:pPr>
        <w:rPr>
          <w:rFonts w:ascii="Arial" w:eastAsia="Calibri" w:hAnsi="Arial" w:cs="Arial"/>
          <w:b/>
          <w:color w:val="002060"/>
          <w:sz w:val="144"/>
          <w:szCs w:val="144"/>
          <w:lang w:val="es-SV"/>
        </w:rPr>
      </w:pPr>
    </w:p>
    <w:tbl>
      <w:tblPr>
        <w:tblStyle w:val="Tabladecuadrcula5oscura-nfasis61"/>
        <w:tblpPr w:leftFromText="141" w:rightFromText="141" w:vertAnchor="text" w:horzAnchor="margin" w:tblpXSpec="center" w:tblpY="693"/>
        <w:tblW w:w="13907" w:type="dxa"/>
        <w:tblLayout w:type="fixed"/>
        <w:tblLook w:val="04A0" w:firstRow="1" w:lastRow="0" w:firstColumn="1" w:lastColumn="0" w:noHBand="0" w:noVBand="1"/>
      </w:tblPr>
      <w:tblGrid>
        <w:gridCol w:w="279"/>
        <w:gridCol w:w="3260"/>
        <w:gridCol w:w="1580"/>
        <w:gridCol w:w="1397"/>
        <w:gridCol w:w="1863"/>
        <w:gridCol w:w="1134"/>
        <w:gridCol w:w="851"/>
        <w:gridCol w:w="283"/>
        <w:gridCol w:w="284"/>
        <w:gridCol w:w="283"/>
        <w:gridCol w:w="284"/>
        <w:gridCol w:w="283"/>
        <w:gridCol w:w="284"/>
        <w:gridCol w:w="283"/>
        <w:gridCol w:w="284"/>
        <w:gridCol w:w="283"/>
        <w:gridCol w:w="284"/>
        <w:gridCol w:w="283"/>
        <w:gridCol w:w="425"/>
      </w:tblGrid>
      <w:tr w:rsidR="004760F8" w:rsidRPr="004760F8" w14:paraId="3BFCFD55" w14:textId="77777777" w:rsidTr="00004431">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3907" w:type="dxa"/>
            <w:gridSpan w:val="19"/>
            <w:vAlign w:val="center"/>
          </w:tcPr>
          <w:p w14:paraId="252B8553" w14:textId="77777777" w:rsidR="004760F8" w:rsidRPr="004760F8" w:rsidRDefault="004760F8" w:rsidP="004760F8">
            <w:pPr>
              <w:numPr>
                <w:ilvl w:val="0"/>
                <w:numId w:val="10"/>
              </w:numPr>
              <w:spacing w:after="200" w:line="276" w:lineRule="auto"/>
              <w:contextualSpacing/>
              <w:jc w:val="center"/>
              <w:rPr>
                <w:rFonts w:eastAsiaTheme="minorEastAsia" w:cstheme="minorHAnsi"/>
                <w:color w:val="000000" w:themeColor="text1"/>
                <w:sz w:val="24"/>
                <w:szCs w:val="24"/>
                <w:lang w:eastAsia="es-SV"/>
              </w:rPr>
            </w:pPr>
            <w:r w:rsidRPr="004760F8">
              <w:rPr>
                <w:rFonts w:eastAsiaTheme="minorEastAsia" w:cstheme="minorHAnsi"/>
                <w:color w:val="000000" w:themeColor="text1"/>
                <w:sz w:val="24"/>
                <w:szCs w:val="24"/>
                <w:lang w:eastAsia="es-SV"/>
              </w:rPr>
              <w:t>OBJETIVO GENERAL: Mantener en óptimas condiciones los equipos informáticos, mediante la implementación del mantenimiento preventivo de hardware y software, a fin de mantener la continuidad de los usuarios en sus labores cotidianas.</w:t>
            </w:r>
          </w:p>
          <w:p w14:paraId="11A68304" w14:textId="77777777" w:rsidR="004760F8" w:rsidRPr="004760F8" w:rsidRDefault="004760F8" w:rsidP="004760F8">
            <w:pPr>
              <w:ind w:left="360"/>
              <w:jc w:val="center"/>
              <w:rPr>
                <w:rFonts w:cstheme="minorHAnsi"/>
                <w:i/>
                <w:iCs/>
                <w:color w:val="000000" w:themeColor="text1"/>
                <w:sz w:val="24"/>
                <w:szCs w:val="24"/>
              </w:rPr>
            </w:pPr>
          </w:p>
        </w:tc>
      </w:tr>
      <w:tr w:rsidR="004760F8" w:rsidRPr="004760F8" w14:paraId="67C26698" w14:textId="77777777" w:rsidTr="0000443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79" w:type="dxa"/>
            <w:vAlign w:val="center"/>
          </w:tcPr>
          <w:p w14:paraId="738F674A" w14:textId="77777777" w:rsidR="004760F8" w:rsidRPr="004760F8" w:rsidRDefault="004760F8" w:rsidP="004760F8">
            <w:pPr>
              <w:spacing w:line="360" w:lineRule="auto"/>
              <w:jc w:val="center"/>
              <w:rPr>
                <w:rFonts w:cstheme="minorHAnsi"/>
                <w:color w:val="000000" w:themeColor="text1"/>
                <w:sz w:val="24"/>
                <w:szCs w:val="24"/>
              </w:rPr>
            </w:pPr>
            <w:r w:rsidRPr="004760F8">
              <w:rPr>
                <w:rFonts w:cstheme="minorHAnsi"/>
                <w:color w:val="000000" w:themeColor="text1"/>
                <w:sz w:val="24"/>
                <w:szCs w:val="24"/>
              </w:rPr>
              <w:t>N°</w:t>
            </w:r>
          </w:p>
        </w:tc>
        <w:tc>
          <w:tcPr>
            <w:tcW w:w="3260" w:type="dxa"/>
            <w:vAlign w:val="center"/>
          </w:tcPr>
          <w:p w14:paraId="5F7A71A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OBJETIVOS ESPECIFI COS</w:t>
            </w:r>
          </w:p>
        </w:tc>
        <w:tc>
          <w:tcPr>
            <w:tcW w:w="1580" w:type="dxa"/>
            <w:vAlign w:val="center"/>
          </w:tcPr>
          <w:p w14:paraId="7767D3FC"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META</w:t>
            </w:r>
          </w:p>
        </w:tc>
        <w:tc>
          <w:tcPr>
            <w:tcW w:w="1397" w:type="dxa"/>
            <w:vAlign w:val="center"/>
          </w:tcPr>
          <w:p w14:paraId="653C5817"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INDICADOR</w:t>
            </w:r>
          </w:p>
        </w:tc>
        <w:tc>
          <w:tcPr>
            <w:tcW w:w="1863" w:type="dxa"/>
            <w:vAlign w:val="center"/>
          </w:tcPr>
          <w:p w14:paraId="570C59C6"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ACTIVIDADES</w:t>
            </w:r>
          </w:p>
        </w:tc>
        <w:tc>
          <w:tcPr>
            <w:tcW w:w="1134" w:type="dxa"/>
            <w:vAlign w:val="center"/>
          </w:tcPr>
          <w:p w14:paraId="0FDCDE9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REQUERIMIENTOS</w:t>
            </w:r>
          </w:p>
        </w:tc>
        <w:tc>
          <w:tcPr>
            <w:tcW w:w="851" w:type="dxa"/>
            <w:vAlign w:val="center"/>
          </w:tcPr>
          <w:p w14:paraId="275422A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COORDINACION</w:t>
            </w:r>
          </w:p>
        </w:tc>
        <w:tc>
          <w:tcPr>
            <w:tcW w:w="283" w:type="dxa"/>
            <w:vAlign w:val="center"/>
          </w:tcPr>
          <w:p w14:paraId="61C1DAF9"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E</w:t>
            </w:r>
          </w:p>
        </w:tc>
        <w:tc>
          <w:tcPr>
            <w:tcW w:w="284" w:type="dxa"/>
            <w:vAlign w:val="center"/>
          </w:tcPr>
          <w:p w14:paraId="64FA63C9"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F</w:t>
            </w:r>
          </w:p>
        </w:tc>
        <w:tc>
          <w:tcPr>
            <w:tcW w:w="283" w:type="dxa"/>
            <w:vAlign w:val="center"/>
          </w:tcPr>
          <w:p w14:paraId="74D31459"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M</w:t>
            </w:r>
          </w:p>
        </w:tc>
        <w:tc>
          <w:tcPr>
            <w:tcW w:w="284" w:type="dxa"/>
            <w:vAlign w:val="center"/>
          </w:tcPr>
          <w:p w14:paraId="60C07D9C"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A</w:t>
            </w:r>
          </w:p>
        </w:tc>
        <w:tc>
          <w:tcPr>
            <w:tcW w:w="283" w:type="dxa"/>
            <w:vAlign w:val="center"/>
          </w:tcPr>
          <w:p w14:paraId="539FBD6F"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M</w:t>
            </w:r>
          </w:p>
        </w:tc>
        <w:tc>
          <w:tcPr>
            <w:tcW w:w="284" w:type="dxa"/>
            <w:vAlign w:val="center"/>
          </w:tcPr>
          <w:p w14:paraId="32333D84"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J</w:t>
            </w:r>
          </w:p>
        </w:tc>
        <w:tc>
          <w:tcPr>
            <w:tcW w:w="283" w:type="dxa"/>
            <w:vAlign w:val="center"/>
          </w:tcPr>
          <w:p w14:paraId="72CBC3E5"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L</w:t>
            </w:r>
          </w:p>
        </w:tc>
        <w:tc>
          <w:tcPr>
            <w:tcW w:w="284" w:type="dxa"/>
            <w:vAlign w:val="center"/>
          </w:tcPr>
          <w:p w14:paraId="0E272B52"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A</w:t>
            </w:r>
          </w:p>
        </w:tc>
        <w:tc>
          <w:tcPr>
            <w:tcW w:w="283" w:type="dxa"/>
            <w:vAlign w:val="center"/>
          </w:tcPr>
          <w:p w14:paraId="0FB59779"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S</w:t>
            </w:r>
          </w:p>
        </w:tc>
        <w:tc>
          <w:tcPr>
            <w:tcW w:w="284" w:type="dxa"/>
            <w:vAlign w:val="center"/>
          </w:tcPr>
          <w:p w14:paraId="4480B6A7"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O</w:t>
            </w:r>
          </w:p>
        </w:tc>
        <w:tc>
          <w:tcPr>
            <w:tcW w:w="283" w:type="dxa"/>
            <w:vAlign w:val="center"/>
          </w:tcPr>
          <w:p w14:paraId="18EBF944"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N</w:t>
            </w:r>
          </w:p>
        </w:tc>
        <w:tc>
          <w:tcPr>
            <w:tcW w:w="425" w:type="dxa"/>
            <w:vAlign w:val="center"/>
          </w:tcPr>
          <w:p w14:paraId="2FC65BF4" w14:textId="77777777" w:rsidR="004760F8" w:rsidRPr="004760F8" w:rsidRDefault="004760F8" w:rsidP="004760F8">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b/>
                <w:bCs/>
                <w:color w:val="000000" w:themeColor="text1"/>
                <w:sz w:val="24"/>
                <w:szCs w:val="24"/>
              </w:rPr>
              <w:t>D</w:t>
            </w:r>
          </w:p>
        </w:tc>
      </w:tr>
      <w:tr w:rsidR="004760F8" w:rsidRPr="004760F8" w14:paraId="44F92BC7" w14:textId="77777777" w:rsidTr="00004431">
        <w:trPr>
          <w:trHeight w:val="1125"/>
        </w:trPr>
        <w:tc>
          <w:tcPr>
            <w:cnfStyle w:val="001000000000" w:firstRow="0" w:lastRow="0" w:firstColumn="1" w:lastColumn="0" w:oddVBand="0" w:evenVBand="0" w:oddHBand="0" w:evenHBand="0" w:firstRowFirstColumn="0" w:firstRowLastColumn="0" w:lastRowFirstColumn="0" w:lastRowLastColumn="0"/>
            <w:tcW w:w="279" w:type="dxa"/>
            <w:vAlign w:val="center"/>
          </w:tcPr>
          <w:p w14:paraId="27E6D5F3" w14:textId="77777777" w:rsidR="004760F8" w:rsidRPr="004760F8" w:rsidRDefault="004760F8" w:rsidP="004760F8">
            <w:pPr>
              <w:spacing w:line="360" w:lineRule="auto"/>
              <w:jc w:val="center"/>
              <w:rPr>
                <w:rFonts w:cstheme="minorHAnsi"/>
                <w:color w:val="000000" w:themeColor="text1"/>
                <w:sz w:val="24"/>
                <w:szCs w:val="24"/>
              </w:rPr>
            </w:pPr>
            <w:r w:rsidRPr="004760F8">
              <w:rPr>
                <w:rFonts w:cstheme="minorHAnsi"/>
                <w:color w:val="000000" w:themeColor="text1"/>
                <w:sz w:val="24"/>
                <w:szCs w:val="24"/>
              </w:rPr>
              <w:t>1</w:t>
            </w:r>
          </w:p>
        </w:tc>
        <w:tc>
          <w:tcPr>
            <w:tcW w:w="3260" w:type="dxa"/>
            <w:vAlign w:val="center"/>
          </w:tcPr>
          <w:p w14:paraId="5DAA8100" w14:textId="77777777" w:rsidR="004760F8" w:rsidRPr="004760F8" w:rsidRDefault="004760F8" w:rsidP="004760F8">
            <w:pPr>
              <w:numPr>
                <w:ilvl w:val="0"/>
                <w:numId w:val="10"/>
              </w:num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4"/>
                <w:szCs w:val="24"/>
                <w:lang w:eastAsia="es-SV"/>
              </w:rPr>
            </w:pPr>
            <w:r w:rsidRPr="004760F8">
              <w:rPr>
                <w:rFonts w:eastAsiaTheme="minorEastAsia" w:cstheme="minorHAnsi"/>
                <w:color w:val="000000" w:themeColor="text1"/>
                <w:sz w:val="24"/>
                <w:szCs w:val="24"/>
                <w:lang w:eastAsia="es-SV"/>
              </w:rPr>
              <w:t>Monitoreo de la configuración e instalación de la red local de la institución</w:t>
            </w:r>
          </w:p>
          <w:p w14:paraId="7123BFE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85F82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w:t>
            </w:r>
          </w:p>
          <w:p w14:paraId="458CE38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1580" w:type="dxa"/>
            <w:vAlign w:val="center"/>
          </w:tcPr>
          <w:p w14:paraId="49018E3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 Mantener el buen funcionamiento de la red (intranet-internet) en los equipos informáticos de la municipalidad.</w:t>
            </w:r>
          </w:p>
        </w:tc>
        <w:tc>
          <w:tcPr>
            <w:tcW w:w="1397" w:type="dxa"/>
            <w:vAlign w:val="center"/>
          </w:tcPr>
          <w:p w14:paraId="5BB94AC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760F8">
              <w:rPr>
                <w:rFonts w:cstheme="minorHAnsi"/>
                <w:bCs/>
                <w:color w:val="000000" w:themeColor="text1"/>
                <w:sz w:val="24"/>
                <w:szCs w:val="24"/>
              </w:rPr>
              <w:t>Bitácoras y reportes</w:t>
            </w:r>
          </w:p>
        </w:tc>
        <w:tc>
          <w:tcPr>
            <w:tcW w:w="1863" w:type="dxa"/>
            <w:vAlign w:val="center"/>
          </w:tcPr>
          <w:p w14:paraId="6E760DE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-Limpieza de hardware y software</w:t>
            </w:r>
          </w:p>
          <w:p w14:paraId="42013D4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-Respaldos de información cuando se instala un nuevo sistema operativo.</w:t>
            </w:r>
          </w:p>
          <w:p w14:paraId="449984B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 xml:space="preserve">-Instalación de software (programas) cuando cada área lo necesite </w:t>
            </w:r>
            <w:r w:rsidRPr="004760F8">
              <w:rPr>
                <w:rFonts w:cstheme="minorHAnsi"/>
                <w:color w:val="000000" w:themeColor="text1"/>
                <w:sz w:val="24"/>
                <w:szCs w:val="24"/>
              </w:rPr>
              <w:lastRenderedPageBreak/>
              <w:t>en el uso de sus     funciones.</w:t>
            </w:r>
          </w:p>
          <w:p w14:paraId="5085673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-Monitoreo permanente de la configuración de la red local de la institución</w:t>
            </w:r>
          </w:p>
          <w:p w14:paraId="28D4FFF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-Monitoreo permanente de la configuración y mantenimiento del impresor/es multifuncional.</w:t>
            </w:r>
          </w:p>
        </w:tc>
        <w:tc>
          <w:tcPr>
            <w:tcW w:w="1134" w:type="dxa"/>
            <w:vAlign w:val="center"/>
          </w:tcPr>
          <w:p w14:paraId="0E6DA5C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Insumos de limpieza y herramientas para guardar información importante</w:t>
            </w:r>
          </w:p>
          <w:p w14:paraId="1F7D18A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D27D7A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C89B7E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A5FF6C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851" w:type="dxa"/>
            <w:vMerge w:val="restart"/>
            <w:vAlign w:val="center"/>
          </w:tcPr>
          <w:p w14:paraId="7E8AE11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Gerencia administrativa</w:t>
            </w:r>
          </w:p>
        </w:tc>
        <w:tc>
          <w:tcPr>
            <w:tcW w:w="283" w:type="dxa"/>
            <w:vAlign w:val="center"/>
          </w:tcPr>
          <w:p w14:paraId="30E952E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21DEFA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17F0EE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26B100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3052CD2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39577F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27D89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BAC993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77F42C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830A32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CF0F6F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33F916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8BB4D8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499233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1E87DD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F2FCBC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57A8D5F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24AA8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0AE384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6B11F8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4148AC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4" w:type="dxa"/>
            <w:vAlign w:val="center"/>
          </w:tcPr>
          <w:p w14:paraId="531D390E"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322A7A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85814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3BDB76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0316A6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2CC64B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6406BC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073FDC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CDB632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777C14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3ED97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E2ABE2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8CE5A1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F627EA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0A231F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9630A3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778C097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254157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EC92E9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70DD41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88F344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3" w:type="dxa"/>
            <w:vAlign w:val="center"/>
          </w:tcPr>
          <w:p w14:paraId="68D5562A"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x</w:t>
            </w:r>
          </w:p>
          <w:p w14:paraId="5B57894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3B85C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E88C4B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FF07A8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798534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9C0597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333D47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66A843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F5FFC0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054EA5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4AEFC3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80EF0C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0379C2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06E047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7AE3EF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52B18B1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0323F5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2B4866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29423A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828EC4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4" w:type="dxa"/>
            <w:vAlign w:val="center"/>
          </w:tcPr>
          <w:p w14:paraId="24FC35A3"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AA2654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31432C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8ED577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44108C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DFBB6D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CA2B83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982DD5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C72430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6811C2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2221D7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1D176D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BC9AFE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6E5D4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BFC57C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ABFA2D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4D5F0A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E7D665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BCC229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1581F3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CB3A1A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3" w:type="dxa"/>
            <w:vAlign w:val="center"/>
          </w:tcPr>
          <w:p w14:paraId="724D87EA"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3640CB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048100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79CF1E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5AF91EA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21AEB7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DC8813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012B37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387AA50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419F97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84816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D66371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55B8CC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4345C9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7D13D2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124371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5626E7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C34571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EFD1BD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F21D9D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0AE61D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4" w:type="dxa"/>
            <w:vAlign w:val="center"/>
          </w:tcPr>
          <w:p w14:paraId="4CED8958"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x</w:t>
            </w:r>
          </w:p>
          <w:p w14:paraId="4FBACCE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C54D01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CC0692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C8E289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4B7668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AE5C5D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BE4107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759729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D8DC2E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27AECA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0D5F9F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BE277A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7A14369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47F86F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B6A780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E8C19A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FC03B4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CB02F4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E1267B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321EF2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3" w:type="dxa"/>
            <w:vAlign w:val="center"/>
          </w:tcPr>
          <w:p w14:paraId="47DFDDC4"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24B900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7E2507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036985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97FF02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C2D66E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4D292F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D5D447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3E18FD5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FBC10E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CE24CE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0AC4C7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CFDA32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969050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CF2D30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A96AC8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166847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4F4FB5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55AE2D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ABE233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B5989E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4" w:type="dxa"/>
            <w:vAlign w:val="center"/>
          </w:tcPr>
          <w:p w14:paraId="250B96F1"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AA6E5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D581B2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816AAA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89E337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82A4CA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9CB816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F2F307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0642BD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DF2975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EA3F1D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280AE4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DAA9AF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5086A1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EDA1B0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04C3B0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37825B8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EFF3DE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0F6FFF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EC77FC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67DBA3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3" w:type="dxa"/>
            <w:vAlign w:val="center"/>
          </w:tcPr>
          <w:p w14:paraId="405E211B"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x</w:t>
            </w:r>
          </w:p>
          <w:p w14:paraId="7628E11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94F6EB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7565F9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79DA47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5BAE15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D6483D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4231E9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3259128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E29453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05176A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0426B9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F26682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F769A6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40D388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A3E833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B3C853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BD027B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B91488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F97B50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A09063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4" w:type="dxa"/>
            <w:vAlign w:val="center"/>
          </w:tcPr>
          <w:p w14:paraId="6741488B"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E88FC6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847B137"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16674D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29DC25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936244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D1B98D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6C3F64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76CBF12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8EEA26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5D94FC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CD5DFD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3F8A8B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56E945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E3D5EE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36F0F4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6A9C93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A994C8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61A839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236B43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7AB4CB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283" w:type="dxa"/>
            <w:vAlign w:val="center"/>
          </w:tcPr>
          <w:p w14:paraId="71ABA415"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0C2A70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68E728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1CBE38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5E5A1D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57F8EFA"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99CD1A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024D74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50639B2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8450C3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BF1EE39"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B4CD78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DF603B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1F8F55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6E817F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0EC3C2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1CD049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1357C20"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BE7DA14"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8A5EDE1"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0A3CEE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c>
          <w:tcPr>
            <w:tcW w:w="425" w:type="dxa"/>
            <w:vAlign w:val="center"/>
          </w:tcPr>
          <w:p w14:paraId="7745E2B6" w14:textId="77777777" w:rsidR="004760F8" w:rsidRPr="004760F8" w:rsidRDefault="004760F8" w:rsidP="004760F8">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x</w:t>
            </w:r>
          </w:p>
          <w:p w14:paraId="4F175C0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E3322F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AD1E33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107256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A339C0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8F521FD"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F25D8C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9F99E0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82FA59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6F07D26"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02FE1F35"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9FFE63B"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9304532"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6BDB5EE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9D40E7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373CE47F"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3616A51E"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1DC94698"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4DA5EEC3"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71C59BDC" w14:textId="77777777" w:rsidR="004760F8" w:rsidRPr="004760F8" w:rsidRDefault="004760F8" w:rsidP="004760F8">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tc>
      </w:tr>
      <w:tr w:rsidR="004760F8" w:rsidRPr="004760F8" w14:paraId="5C32DB40" w14:textId="77777777" w:rsidTr="00004431">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79" w:type="dxa"/>
            <w:vAlign w:val="center"/>
          </w:tcPr>
          <w:p w14:paraId="261137A7" w14:textId="77777777" w:rsidR="004760F8" w:rsidRPr="004760F8" w:rsidRDefault="004760F8" w:rsidP="004760F8">
            <w:pPr>
              <w:jc w:val="center"/>
              <w:rPr>
                <w:rFonts w:cstheme="minorHAnsi"/>
                <w:color w:val="000000" w:themeColor="text1"/>
                <w:sz w:val="24"/>
                <w:szCs w:val="24"/>
              </w:rPr>
            </w:pPr>
            <w:r w:rsidRPr="004760F8">
              <w:rPr>
                <w:rFonts w:cstheme="minorHAnsi"/>
                <w:color w:val="000000" w:themeColor="text1"/>
                <w:sz w:val="24"/>
                <w:szCs w:val="24"/>
              </w:rPr>
              <w:t>2</w:t>
            </w:r>
          </w:p>
        </w:tc>
        <w:tc>
          <w:tcPr>
            <w:tcW w:w="3260" w:type="dxa"/>
            <w:vAlign w:val="center"/>
          </w:tcPr>
          <w:p w14:paraId="7D90CAA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Instalación de software(programas) cuando cada área lo necesite en el uso de sus funciones</w:t>
            </w:r>
          </w:p>
        </w:tc>
        <w:tc>
          <w:tcPr>
            <w:tcW w:w="1580" w:type="dxa"/>
            <w:vAlign w:val="center"/>
          </w:tcPr>
          <w:p w14:paraId="36BB18F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Verificar que los empleados</w:t>
            </w:r>
          </w:p>
          <w:p w14:paraId="42BACE9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utilicen los programas informáticos</w:t>
            </w:r>
          </w:p>
          <w:p w14:paraId="1395776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y los grupos de trabajo para que</w:t>
            </w:r>
          </w:p>
          <w:p w14:paraId="6811F1B2"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puedan acceder a carpetas</w:t>
            </w:r>
          </w:p>
          <w:p w14:paraId="1372269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Especificas por medio de la red.</w:t>
            </w:r>
          </w:p>
        </w:tc>
        <w:tc>
          <w:tcPr>
            <w:tcW w:w="1397" w:type="dxa"/>
            <w:vAlign w:val="center"/>
          </w:tcPr>
          <w:p w14:paraId="1D400C8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4"/>
                <w:szCs w:val="24"/>
              </w:rPr>
            </w:pPr>
            <w:r w:rsidRPr="004760F8">
              <w:rPr>
                <w:rFonts w:cstheme="minorHAnsi"/>
                <w:color w:val="000000" w:themeColor="text1"/>
                <w:sz w:val="24"/>
                <w:szCs w:val="24"/>
              </w:rPr>
              <w:t>Bitácoras y reportes</w:t>
            </w:r>
          </w:p>
        </w:tc>
        <w:tc>
          <w:tcPr>
            <w:tcW w:w="1863" w:type="dxa"/>
            <w:vAlign w:val="center"/>
          </w:tcPr>
          <w:p w14:paraId="3D2E9447"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-Apoyar a empleados en el</w:t>
            </w:r>
          </w:p>
          <w:p w14:paraId="3EFB48D3"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Uso de Software.</w:t>
            </w:r>
          </w:p>
          <w:p w14:paraId="4925A91C"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-brindar soporte técnico al equipo</w:t>
            </w:r>
          </w:p>
          <w:p w14:paraId="44D56493"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informático de la institución en el</w:t>
            </w:r>
          </w:p>
          <w:p w14:paraId="4980273B"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Momento que se necesite.</w:t>
            </w:r>
            <w:r w:rsidRPr="004760F8">
              <w:rPr>
                <w:rFonts w:cstheme="minorHAnsi"/>
                <w:color w:val="000000" w:themeColor="text1"/>
                <w:sz w:val="24"/>
                <w:szCs w:val="24"/>
              </w:rPr>
              <w:cr/>
              <w:t>-Realizar mantenimiento</w:t>
            </w:r>
          </w:p>
          <w:p w14:paraId="546DD561"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preventivo y correctivo a todo el</w:t>
            </w:r>
          </w:p>
          <w:p w14:paraId="149FC701"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equipo informático de la alcaldía</w:t>
            </w:r>
          </w:p>
          <w:p w14:paraId="50A21FE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6AE664F"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B97E7E7" w14:textId="77777777" w:rsidR="004760F8" w:rsidRPr="004760F8" w:rsidRDefault="004760F8" w:rsidP="004760F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1134" w:type="dxa"/>
            <w:vAlign w:val="center"/>
          </w:tcPr>
          <w:p w14:paraId="2DA83E7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A723CB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Insumos de limpieza y herramientas para guardar información importante</w:t>
            </w:r>
          </w:p>
          <w:p w14:paraId="7B911E1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851" w:type="dxa"/>
            <w:vMerge/>
            <w:vAlign w:val="center"/>
          </w:tcPr>
          <w:p w14:paraId="093D174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07B1CE7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B4B5BE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511027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897368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C141A4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A41274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08DAB9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5FC6192"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E38143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86BD39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BA1842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5E57917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074CFD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C56086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B8D321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2C7216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6C58403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0A507E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62CF51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5C475B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CE3A91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4DAD47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A16801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C3C295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B0C24D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BEEF5C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9585FD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E616E9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ADC1BC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923610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D4D8C4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30A5D1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1FA3615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59DA938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15AC07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1958872"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0A0254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AC2E08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12D324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DEF8CE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9FDB7C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5807E8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D81BE3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56BAD1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EDBDBB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387DFB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E9DE46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A4FAEA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5DEC7D8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5498B93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206B25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5F4D6B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CDE619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A53657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C67ED6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A0C6A1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94E684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003D5B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E2AD0D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7B9A3ED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7689DA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376209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5CDD8F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50847F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39BE250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4E9F43E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EFCBDE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10DF73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FD30BC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E7857C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9CBDF0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D3908C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013B62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F40D96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5E1245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93B712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87189D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6C1C35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26EB57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C349B8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493F693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0B3BD9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A7D318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FE2FD6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220836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45DF39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356B44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04F127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485014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D8EDFA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D26E1D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7B386B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D450E5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D4458A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20AD7B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5024C6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743A5C8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7DFD2FC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51E420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4D6E51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31ED31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0959E6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6EACF5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920914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172EB0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0B00E6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D25D74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3FC1297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060B68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9478CB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8EE5ED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BBA0CF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3B9040E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8171B0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97513C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B851F5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D0F7F0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68A160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A7AD6A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58926D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9A4216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8A3678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FC89052"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0C557C8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697C9C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8246C4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85A8DE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501990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295956E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368755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96ABA7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E80269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5566ED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FE7EA9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F1FF95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8AEB33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11E08A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83E563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A7F5A1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2B129A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198F0E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35F591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BEA7D08"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DCB916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595A25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4" w:type="dxa"/>
            <w:vAlign w:val="center"/>
          </w:tcPr>
          <w:p w14:paraId="4881A49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lastRenderedPageBreak/>
              <w:t>x</w:t>
            </w:r>
          </w:p>
          <w:p w14:paraId="30933B0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B4C21A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2B4FB82"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421884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5754A9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FBBF51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8B6A34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1A3143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84C579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3C8A66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23A57F6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F14C00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A167AF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B78540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23DA6E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283" w:type="dxa"/>
            <w:vAlign w:val="center"/>
          </w:tcPr>
          <w:p w14:paraId="7237E10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4BF9FF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669381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D990D37"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639CC86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0C1E87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9FF3800"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F1448F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8410ED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2E239E6"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BD3FB7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E62753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238BF2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60985F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0665564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8ABE42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425" w:type="dxa"/>
            <w:vAlign w:val="center"/>
          </w:tcPr>
          <w:p w14:paraId="755D218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10DD3FFF"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12ECD36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22771859"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DEDC075"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4FD363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115195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17B18FE"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7A7AAD33"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F537111"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F25769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760F8">
              <w:rPr>
                <w:rFonts w:cstheme="minorHAnsi"/>
                <w:color w:val="000000" w:themeColor="text1"/>
                <w:sz w:val="24"/>
                <w:szCs w:val="24"/>
              </w:rPr>
              <w:t>x</w:t>
            </w:r>
          </w:p>
          <w:p w14:paraId="6B442BEA"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155A9C4"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3E5EA47D"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4FD9128C"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p w14:paraId="55A9551B" w14:textId="77777777" w:rsidR="004760F8" w:rsidRPr="004760F8" w:rsidRDefault="004760F8" w:rsidP="004760F8">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bl>
    <w:p w14:paraId="1E54CB07" w14:textId="77777777" w:rsidR="00A62915" w:rsidRDefault="00A62915" w:rsidP="00AB2948">
      <w:pPr>
        <w:spacing w:after="0" w:line="240" w:lineRule="auto"/>
        <w:rPr>
          <w:rFonts w:ascii="Arial" w:eastAsia="Calibri" w:hAnsi="Arial" w:cs="Arial"/>
          <w:b/>
          <w:color w:val="002060"/>
          <w:sz w:val="144"/>
          <w:szCs w:val="144"/>
          <w:lang w:val="es-SV"/>
        </w:rPr>
      </w:pPr>
    </w:p>
    <w:p w14:paraId="5A49459D" w14:textId="77777777" w:rsidR="00A62915" w:rsidRDefault="00A62915" w:rsidP="00A62915">
      <w:pPr>
        <w:spacing w:after="0" w:line="240" w:lineRule="auto"/>
        <w:jc w:val="center"/>
        <w:rPr>
          <w:rFonts w:ascii="Arial" w:eastAsia="Calibri" w:hAnsi="Arial" w:cs="Arial"/>
          <w:b/>
          <w:color w:val="002060"/>
          <w:sz w:val="144"/>
          <w:szCs w:val="144"/>
          <w:lang w:val="es-SV"/>
        </w:rPr>
      </w:pPr>
    </w:p>
    <w:p w14:paraId="61CB4C68" w14:textId="26DDD971" w:rsidR="00500DAB" w:rsidRPr="00A62915" w:rsidRDefault="00A62915" w:rsidP="00A62915">
      <w:pPr>
        <w:spacing w:after="0" w:line="240" w:lineRule="auto"/>
        <w:jc w:val="center"/>
        <w:rPr>
          <w:rFonts w:ascii="Arial" w:eastAsia="Calibri" w:hAnsi="Arial" w:cs="Arial"/>
          <w:b/>
          <w:color w:val="002060"/>
          <w:sz w:val="72"/>
          <w:szCs w:val="72"/>
          <w:lang w:val="es-SV"/>
        </w:rPr>
      </w:pPr>
      <w:r>
        <w:rPr>
          <w:rFonts w:ascii="Arial" w:eastAsia="Calibri" w:hAnsi="Arial" w:cs="Arial"/>
          <w:b/>
          <w:color w:val="002060"/>
          <w:sz w:val="72"/>
          <w:szCs w:val="72"/>
          <w:lang w:val="es-SV"/>
        </w:rPr>
        <w:t xml:space="preserve">UNIDAD DE </w:t>
      </w:r>
      <w:r w:rsidR="00500DAB" w:rsidRPr="00A62915">
        <w:rPr>
          <w:rFonts w:ascii="Arial" w:eastAsia="Calibri" w:hAnsi="Arial" w:cs="Arial"/>
          <w:b/>
          <w:color w:val="002060"/>
          <w:sz w:val="72"/>
          <w:szCs w:val="72"/>
          <w:lang w:val="es-SV"/>
        </w:rPr>
        <w:t>TURISMO</w:t>
      </w:r>
    </w:p>
    <w:p w14:paraId="4F3F1BBB" w14:textId="77777777" w:rsidR="00500DAB" w:rsidRPr="00F85F89" w:rsidRDefault="00500DAB" w:rsidP="00500DAB">
      <w:pPr>
        <w:tabs>
          <w:tab w:val="left" w:pos="3135"/>
        </w:tabs>
        <w:rPr>
          <w:rFonts w:ascii="Century Gothic" w:eastAsia="Times New Roman" w:hAnsi="Century Gothic" w:cs="Arial"/>
          <w:sz w:val="24"/>
          <w:szCs w:val="24"/>
          <w:lang w:eastAsia="es-MX"/>
        </w:rPr>
      </w:pPr>
      <w:r>
        <w:rPr>
          <w:rFonts w:ascii="Arial" w:eastAsia="Calibri" w:hAnsi="Arial" w:cs="Arial"/>
          <w:b/>
          <w:color w:val="002060"/>
          <w:sz w:val="144"/>
          <w:szCs w:val="144"/>
          <w:lang w:val="es-SV"/>
        </w:rPr>
        <w:br w:type="page"/>
      </w:r>
    </w:p>
    <w:tbl>
      <w:tblPr>
        <w:tblpPr w:leftFromText="141" w:rightFromText="141" w:vertAnchor="text" w:horzAnchor="margin" w:tblpXSpec="center" w:tblpY="876"/>
        <w:tblW w:w="14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1619"/>
        <w:gridCol w:w="1177"/>
        <w:gridCol w:w="1471"/>
        <w:gridCol w:w="1766"/>
        <w:gridCol w:w="1766"/>
        <w:gridCol w:w="442"/>
        <w:gridCol w:w="441"/>
        <w:gridCol w:w="441"/>
        <w:gridCol w:w="441"/>
        <w:gridCol w:w="442"/>
        <w:gridCol w:w="441"/>
        <w:gridCol w:w="441"/>
        <w:gridCol w:w="441"/>
        <w:gridCol w:w="442"/>
        <w:gridCol w:w="441"/>
        <w:gridCol w:w="441"/>
        <w:gridCol w:w="441"/>
        <w:gridCol w:w="8"/>
      </w:tblGrid>
      <w:tr w:rsidR="00500DAB" w:rsidRPr="00F85F89" w14:paraId="70A1094C" w14:textId="77777777" w:rsidTr="0048784B">
        <w:trPr>
          <w:trHeight w:val="281"/>
        </w:trPr>
        <w:tc>
          <w:tcPr>
            <w:tcW w:w="14716" w:type="dxa"/>
            <w:gridSpan w:val="19"/>
            <w:vAlign w:val="center"/>
          </w:tcPr>
          <w:p w14:paraId="4317A8A1" w14:textId="77777777" w:rsidR="00500DAB" w:rsidRPr="00F85F89" w:rsidRDefault="00500DAB" w:rsidP="0048784B">
            <w:pPr>
              <w:tabs>
                <w:tab w:val="left" w:pos="7125"/>
                <w:tab w:val="right" w:pos="8838"/>
              </w:tabs>
              <w:jc w:val="both"/>
              <w:rPr>
                <w:rFonts w:ascii="Century Gothic" w:eastAsia="Times New Roman" w:hAnsi="Century Gothic" w:cs="Times New Roman"/>
                <w:b/>
                <w:bCs/>
                <w:sz w:val="24"/>
                <w:szCs w:val="24"/>
                <w:lang w:eastAsia="es-MX"/>
              </w:rPr>
            </w:pPr>
            <w:bookmarkStart w:id="8" w:name="_Toc31360472"/>
            <w:r w:rsidRPr="00F85F89">
              <w:rPr>
                <w:rFonts w:ascii="Century Gothic" w:eastAsia="Times New Roman" w:hAnsi="Century Gothic" w:cs="Arial"/>
                <w:b/>
                <w:bCs/>
                <w:sz w:val="24"/>
                <w:szCs w:val="24"/>
                <w:lang w:eastAsia="es-SV"/>
              </w:rPr>
              <w:lastRenderedPageBreak/>
              <w:t>OBJETIVO GENERAL:</w:t>
            </w:r>
            <w:r w:rsidRPr="00F85F89">
              <w:rPr>
                <w:rFonts w:ascii="Century Gothic" w:eastAsia="Times New Roman" w:hAnsi="Century Gothic" w:cs="Times New Roman"/>
                <w:b/>
                <w:bCs/>
                <w:sz w:val="24"/>
                <w:szCs w:val="24"/>
                <w:lang w:eastAsia="es-MX"/>
              </w:rPr>
              <w:t xml:space="preserve">     Revitalizar el desarrollo turístico del municipio</w:t>
            </w:r>
          </w:p>
          <w:p w14:paraId="7DACFE34" w14:textId="77777777" w:rsidR="00500DAB" w:rsidRPr="00F85F89" w:rsidRDefault="00500DAB" w:rsidP="0048784B">
            <w:pPr>
              <w:spacing w:after="0" w:line="240" w:lineRule="auto"/>
              <w:ind w:right="-101"/>
              <w:rPr>
                <w:rFonts w:ascii="Century Gothic" w:eastAsia="Times New Roman" w:hAnsi="Century Gothic" w:cs="Times New Roman"/>
                <w:sz w:val="16"/>
                <w:szCs w:val="16"/>
                <w:lang w:eastAsia="es-MX"/>
              </w:rPr>
            </w:pPr>
          </w:p>
        </w:tc>
      </w:tr>
      <w:tr w:rsidR="00500DAB" w:rsidRPr="00F85F89" w14:paraId="3883C216" w14:textId="77777777" w:rsidTr="0048784B">
        <w:trPr>
          <w:gridAfter w:val="1"/>
          <w:wAfter w:w="8" w:type="dxa"/>
          <w:trHeight w:val="589"/>
        </w:trPr>
        <w:tc>
          <w:tcPr>
            <w:tcW w:w="1614" w:type="dxa"/>
            <w:vAlign w:val="center"/>
          </w:tcPr>
          <w:p w14:paraId="6CEEA4EA"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OBJETIVOS ESPECIFICO</w:t>
            </w:r>
          </w:p>
        </w:tc>
        <w:tc>
          <w:tcPr>
            <w:tcW w:w="1619" w:type="dxa"/>
            <w:vAlign w:val="center"/>
          </w:tcPr>
          <w:p w14:paraId="1A398C09"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METAS</w:t>
            </w:r>
          </w:p>
        </w:tc>
        <w:tc>
          <w:tcPr>
            <w:tcW w:w="1177" w:type="dxa"/>
            <w:vAlign w:val="center"/>
          </w:tcPr>
          <w:p w14:paraId="2CBE05D2"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INDIC.</w:t>
            </w:r>
          </w:p>
        </w:tc>
        <w:tc>
          <w:tcPr>
            <w:tcW w:w="1471" w:type="dxa"/>
            <w:vAlign w:val="center"/>
          </w:tcPr>
          <w:p w14:paraId="10F206E2"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ACTIVIDADES</w:t>
            </w:r>
          </w:p>
        </w:tc>
        <w:tc>
          <w:tcPr>
            <w:tcW w:w="1766" w:type="dxa"/>
            <w:vAlign w:val="center"/>
          </w:tcPr>
          <w:p w14:paraId="2FFECB6B"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REQUERIMIENTOS</w:t>
            </w:r>
          </w:p>
        </w:tc>
        <w:tc>
          <w:tcPr>
            <w:tcW w:w="1766" w:type="dxa"/>
            <w:vAlign w:val="center"/>
          </w:tcPr>
          <w:p w14:paraId="5CCE8E01"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COORDINADOR</w:t>
            </w:r>
          </w:p>
        </w:tc>
        <w:tc>
          <w:tcPr>
            <w:tcW w:w="442" w:type="dxa"/>
            <w:vAlign w:val="center"/>
          </w:tcPr>
          <w:p w14:paraId="7B2A96CC"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E</w:t>
            </w:r>
          </w:p>
        </w:tc>
        <w:tc>
          <w:tcPr>
            <w:tcW w:w="441" w:type="dxa"/>
            <w:vAlign w:val="center"/>
          </w:tcPr>
          <w:p w14:paraId="2BE81988"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F</w:t>
            </w:r>
          </w:p>
        </w:tc>
        <w:tc>
          <w:tcPr>
            <w:tcW w:w="441" w:type="dxa"/>
            <w:vAlign w:val="center"/>
          </w:tcPr>
          <w:p w14:paraId="02282EFB"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M</w:t>
            </w:r>
          </w:p>
        </w:tc>
        <w:tc>
          <w:tcPr>
            <w:tcW w:w="441" w:type="dxa"/>
            <w:vAlign w:val="center"/>
          </w:tcPr>
          <w:p w14:paraId="5A9F0BFA"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A</w:t>
            </w:r>
          </w:p>
        </w:tc>
        <w:tc>
          <w:tcPr>
            <w:tcW w:w="442" w:type="dxa"/>
            <w:vAlign w:val="center"/>
          </w:tcPr>
          <w:p w14:paraId="229B69E4"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M</w:t>
            </w:r>
          </w:p>
        </w:tc>
        <w:tc>
          <w:tcPr>
            <w:tcW w:w="441" w:type="dxa"/>
            <w:vAlign w:val="center"/>
          </w:tcPr>
          <w:p w14:paraId="3F3A01CE"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J</w:t>
            </w:r>
          </w:p>
        </w:tc>
        <w:tc>
          <w:tcPr>
            <w:tcW w:w="441" w:type="dxa"/>
            <w:vAlign w:val="center"/>
          </w:tcPr>
          <w:p w14:paraId="2F641B98"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J</w:t>
            </w:r>
          </w:p>
        </w:tc>
        <w:tc>
          <w:tcPr>
            <w:tcW w:w="441" w:type="dxa"/>
            <w:vAlign w:val="center"/>
          </w:tcPr>
          <w:p w14:paraId="2E83754E"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A</w:t>
            </w:r>
          </w:p>
        </w:tc>
        <w:tc>
          <w:tcPr>
            <w:tcW w:w="442" w:type="dxa"/>
            <w:vAlign w:val="center"/>
          </w:tcPr>
          <w:p w14:paraId="0437F812"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S</w:t>
            </w:r>
          </w:p>
        </w:tc>
        <w:tc>
          <w:tcPr>
            <w:tcW w:w="441" w:type="dxa"/>
            <w:vAlign w:val="center"/>
          </w:tcPr>
          <w:p w14:paraId="72348FFF"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O</w:t>
            </w:r>
          </w:p>
        </w:tc>
        <w:tc>
          <w:tcPr>
            <w:tcW w:w="441" w:type="dxa"/>
            <w:vAlign w:val="center"/>
          </w:tcPr>
          <w:p w14:paraId="65851216"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N</w:t>
            </w:r>
          </w:p>
        </w:tc>
        <w:tc>
          <w:tcPr>
            <w:tcW w:w="441" w:type="dxa"/>
            <w:vAlign w:val="center"/>
          </w:tcPr>
          <w:p w14:paraId="3D13B7ED" w14:textId="77777777" w:rsidR="00500DAB" w:rsidRPr="00F85F89" w:rsidRDefault="00500DAB" w:rsidP="0048784B">
            <w:pPr>
              <w:spacing w:after="0" w:line="240" w:lineRule="auto"/>
              <w:jc w:val="center"/>
              <w:rPr>
                <w:rFonts w:ascii="Arial" w:eastAsia="Times New Roman" w:hAnsi="Arial" w:cs="Arial"/>
                <w:sz w:val="16"/>
                <w:szCs w:val="16"/>
                <w:lang w:eastAsia="es-SV"/>
              </w:rPr>
            </w:pPr>
            <w:r w:rsidRPr="00F85F89">
              <w:rPr>
                <w:rFonts w:ascii="Arial" w:eastAsia="Times New Roman" w:hAnsi="Arial" w:cs="Arial"/>
                <w:sz w:val="16"/>
                <w:szCs w:val="16"/>
                <w:lang w:eastAsia="es-SV"/>
              </w:rPr>
              <w:t>D</w:t>
            </w:r>
          </w:p>
        </w:tc>
      </w:tr>
      <w:tr w:rsidR="00500DAB" w:rsidRPr="00F85F89" w14:paraId="2059FDEB" w14:textId="77777777" w:rsidTr="0048784B">
        <w:trPr>
          <w:gridAfter w:val="1"/>
          <w:wAfter w:w="8" w:type="dxa"/>
          <w:cantSplit/>
          <w:trHeight w:val="2793"/>
        </w:trPr>
        <w:tc>
          <w:tcPr>
            <w:tcW w:w="1614" w:type="dxa"/>
            <w:vAlign w:val="center"/>
          </w:tcPr>
          <w:p w14:paraId="31B9884E" w14:textId="77777777" w:rsidR="00500DAB" w:rsidRPr="00F85F89" w:rsidRDefault="00500DAB" w:rsidP="0048784B">
            <w:pPr>
              <w:jc w:val="both"/>
              <w:rPr>
                <w:rFonts w:ascii="Century Gothic" w:eastAsia="Times New Roman" w:hAnsi="Century Gothic" w:cs="Times New Roman"/>
                <w:sz w:val="16"/>
                <w:szCs w:val="16"/>
                <w:lang w:eastAsia="es-MX"/>
              </w:rPr>
            </w:pPr>
            <w:r w:rsidRPr="00F85F89">
              <w:rPr>
                <w:rFonts w:ascii="Century Gothic" w:eastAsia="Times New Roman" w:hAnsi="Century Gothic" w:cs="Times New Roman"/>
                <w:sz w:val="16"/>
                <w:szCs w:val="16"/>
                <w:lang w:eastAsia="es-MX"/>
              </w:rPr>
              <w:t xml:space="preserve">Digitalizar la oferta turística del municipio de Atiquizaya  </w:t>
            </w:r>
          </w:p>
          <w:p w14:paraId="35AEE8A9" w14:textId="77777777" w:rsidR="00500DAB" w:rsidRPr="00F85F89" w:rsidRDefault="00500DAB" w:rsidP="0048784B">
            <w:pPr>
              <w:jc w:val="both"/>
              <w:rPr>
                <w:rFonts w:ascii="Century Gothic" w:eastAsia="Times New Roman" w:hAnsi="Century Gothic" w:cs="Arial"/>
                <w:sz w:val="16"/>
                <w:szCs w:val="16"/>
                <w:lang w:eastAsia="es-SV"/>
              </w:rPr>
            </w:pPr>
          </w:p>
        </w:tc>
        <w:tc>
          <w:tcPr>
            <w:tcW w:w="1619" w:type="dxa"/>
            <w:vAlign w:val="center"/>
          </w:tcPr>
          <w:p w14:paraId="12206A72"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t xml:space="preserve">Digitalizar los siete tours que el municipio ofrece para tener un mayor alcance y atraer al turista tanto nacional como internacional además crear 5 videos publicitarios, dos </w:t>
            </w:r>
            <w:proofErr w:type="spellStart"/>
            <w:r w:rsidRPr="00F85F89">
              <w:rPr>
                <w:rFonts w:ascii="Century Gothic" w:eastAsia="Times New Roman" w:hAnsi="Century Gothic" w:cs="Arial"/>
                <w:sz w:val="16"/>
                <w:szCs w:val="16"/>
                <w:lang w:eastAsia="es-MX"/>
              </w:rPr>
              <w:t>brochure</w:t>
            </w:r>
            <w:proofErr w:type="spellEnd"/>
            <w:r w:rsidRPr="00F85F89">
              <w:rPr>
                <w:rFonts w:ascii="Century Gothic" w:eastAsia="Times New Roman" w:hAnsi="Century Gothic" w:cs="Arial"/>
                <w:sz w:val="16"/>
                <w:szCs w:val="16"/>
                <w:lang w:eastAsia="es-MX"/>
              </w:rPr>
              <w:t xml:space="preserve"> uno en inglés y otro en español, crear un catálogo gastronómico.</w:t>
            </w:r>
          </w:p>
          <w:p w14:paraId="00A06319"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177" w:type="dxa"/>
            <w:vAlign w:val="center"/>
          </w:tcPr>
          <w:p w14:paraId="240654BB"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Informes, fotografías,</w:t>
            </w:r>
          </w:p>
          <w:p w14:paraId="21ED489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Videos, </w:t>
            </w:r>
            <w:proofErr w:type="spellStart"/>
            <w:r w:rsidRPr="00F85F89">
              <w:rPr>
                <w:rFonts w:ascii="Century Gothic" w:eastAsia="Times New Roman" w:hAnsi="Century Gothic" w:cs="Arial"/>
                <w:sz w:val="16"/>
                <w:szCs w:val="16"/>
                <w:lang w:eastAsia="es-SV"/>
              </w:rPr>
              <w:t>brochure</w:t>
            </w:r>
            <w:proofErr w:type="spellEnd"/>
            <w:r w:rsidRPr="00F85F89">
              <w:rPr>
                <w:rFonts w:ascii="Century Gothic" w:eastAsia="Times New Roman" w:hAnsi="Century Gothic" w:cs="Arial"/>
                <w:sz w:val="16"/>
                <w:szCs w:val="16"/>
                <w:lang w:eastAsia="es-SV"/>
              </w:rPr>
              <w:t>, catalogo gastronómico.</w:t>
            </w:r>
          </w:p>
        </w:tc>
        <w:tc>
          <w:tcPr>
            <w:tcW w:w="1471" w:type="dxa"/>
            <w:vAlign w:val="center"/>
          </w:tcPr>
          <w:p w14:paraId="27060F0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Grabación de videos, toma de fotografías, diseño de </w:t>
            </w:r>
            <w:proofErr w:type="spellStart"/>
            <w:r w:rsidRPr="00F85F89">
              <w:rPr>
                <w:rFonts w:ascii="Century Gothic" w:eastAsia="Times New Roman" w:hAnsi="Century Gothic" w:cs="Arial"/>
                <w:sz w:val="16"/>
                <w:szCs w:val="16"/>
                <w:lang w:eastAsia="es-SV"/>
              </w:rPr>
              <w:t>brochure</w:t>
            </w:r>
            <w:proofErr w:type="spellEnd"/>
            <w:r w:rsidRPr="00F85F89">
              <w:rPr>
                <w:rFonts w:ascii="Century Gothic" w:eastAsia="Times New Roman" w:hAnsi="Century Gothic" w:cs="Arial"/>
                <w:sz w:val="16"/>
                <w:szCs w:val="16"/>
                <w:lang w:eastAsia="es-SV"/>
              </w:rPr>
              <w:t xml:space="preserve">, traducir los </w:t>
            </w:r>
            <w:proofErr w:type="spellStart"/>
            <w:r w:rsidRPr="00F85F89">
              <w:rPr>
                <w:rFonts w:ascii="Century Gothic" w:eastAsia="Times New Roman" w:hAnsi="Century Gothic" w:cs="Arial"/>
                <w:sz w:val="16"/>
                <w:szCs w:val="16"/>
                <w:lang w:eastAsia="es-SV"/>
              </w:rPr>
              <w:t>brochure</w:t>
            </w:r>
            <w:proofErr w:type="spellEnd"/>
            <w:r w:rsidRPr="00F85F89">
              <w:rPr>
                <w:rFonts w:ascii="Century Gothic" w:eastAsia="Times New Roman" w:hAnsi="Century Gothic" w:cs="Arial"/>
                <w:sz w:val="16"/>
                <w:szCs w:val="16"/>
                <w:lang w:eastAsia="es-SV"/>
              </w:rPr>
              <w:t xml:space="preserve">, elaboración de tours, creación de catálogo.  </w:t>
            </w:r>
          </w:p>
        </w:tc>
        <w:tc>
          <w:tcPr>
            <w:tcW w:w="1766" w:type="dxa"/>
            <w:vAlign w:val="center"/>
          </w:tcPr>
          <w:p w14:paraId="2E7C272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Cámaras, </w:t>
            </w:r>
            <w:proofErr w:type="spellStart"/>
            <w:r w:rsidRPr="00F85F89">
              <w:rPr>
                <w:rFonts w:ascii="Century Gothic" w:eastAsia="Times New Roman" w:hAnsi="Century Gothic" w:cs="Arial"/>
                <w:sz w:val="16"/>
                <w:szCs w:val="16"/>
                <w:lang w:eastAsia="es-SV"/>
              </w:rPr>
              <w:t>usb</w:t>
            </w:r>
            <w:proofErr w:type="spellEnd"/>
            <w:r w:rsidRPr="00F85F89">
              <w:rPr>
                <w:rFonts w:ascii="Century Gothic" w:eastAsia="Times New Roman" w:hAnsi="Century Gothic" w:cs="Arial"/>
                <w:sz w:val="16"/>
                <w:szCs w:val="16"/>
                <w:lang w:eastAsia="es-SV"/>
              </w:rPr>
              <w:t>, computadora, impresora, transporte, internet, papelería, tinta, publicidad en redes sociales,</w:t>
            </w:r>
          </w:p>
        </w:tc>
        <w:tc>
          <w:tcPr>
            <w:tcW w:w="1766" w:type="dxa"/>
            <w:vAlign w:val="center"/>
          </w:tcPr>
          <w:p w14:paraId="6BF7A31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PNC, unidad de comunicaciones, emprendedores, transporte, </w:t>
            </w:r>
          </w:p>
        </w:tc>
        <w:tc>
          <w:tcPr>
            <w:tcW w:w="442" w:type="dxa"/>
            <w:textDirection w:val="tbRl"/>
            <w:vAlign w:val="center"/>
          </w:tcPr>
          <w:p w14:paraId="16382187"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41" w:type="dxa"/>
            <w:textDirection w:val="tbRl"/>
            <w:vAlign w:val="center"/>
          </w:tcPr>
          <w:p w14:paraId="026AFF74" w14:textId="77777777" w:rsidR="00500DAB" w:rsidRPr="00F85F89" w:rsidRDefault="00500DAB" w:rsidP="0048784B">
            <w:pPr>
              <w:spacing w:after="0" w:line="36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40%</w:t>
            </w:r>
          </w:p>
        </w:tc>
        <w:tc>
          <w:tcPr>
            <w:tcW w:w="441" w:type="dxa"/>
            <w:textDirection w:val="tbRl"/>
            <w:vAlign w:val="center"/>
          </w:tcPr>
          <w:p w14:paraId="5DD6BC96"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40%</w:t>
            </w:r>
          </w:p>
        </w:tc>
        <w:tc>
          <w:tcPr>
            <w:tcW w:w="441" w:type="dxa"/>
            <w:textDirection w:val="tbRl"/>
            <w:vAlign w:val="center"/>
          </w:tcPr>
          <w:p w14:paraId="120DB039"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2" w:type="dxa"/>
            <w:textDirection w:val="tbRl"/>
            <w:vAlign w:val="center"/>
          </w:tcPr>
          <w:p w14:paraId="322E2A23" w14:textId="77777777" w:rsidR="00500DAB" w:rsidRPr="00F85F89" w:rsidRDefault="00500DAB" w:rsidP="0048784B">
            <w:pPr>
              <w:spacing w:after="0" w:line="240" w:lineRule="auto"/>
              <w:ind w:left="113" w:right="113"/>
              <w:rPr>
                <w:rFonts w:ascii="Century Gothic" w:eastAsia="Times New Roman" w:hAnsi="Century Gothic" w:cs="Arial"/>
                <w:sz w:val="16"/>
                <w:szCs w:val="16"/>
                <w:lang w:eastAsia="es-SV"/>
              </w:rPr>
            </w:pPr>
          </w:p>
        </w:tc>
        <w:tc>
          <w:tcPr>
            <w:tcW w:w="441" w:type="dxa"/>
            <w:textDirection w:val="tbRl"/>
            <w:vAlign w:val="center"/>
          </w:tcPr>
          <w:p w14:paraId="301359BB"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71662CAD"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77CCEF91"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2" w:type="dxa"/>
            <w:textDirection w:val="tbRl"/>
            <w:vAlign w:val="center"/>
          </w:tcPr>
          <w:p w14:paraId="0C0F7E4C"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496CDD62"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7075E625"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760B08B5"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r>
      <w:tr w:rsidR="00500DAB" w:rsidRPr="00F85F89" w14:paraId="15B6BDF3" w14:textId="77777777" w:rsidTr="0048784B">
        <w:trPr>
          <w:gridAfter w:val="1"/>
          <w:wAfter w:w="8" w:type="dxa"/>
          <w:cantSplit/>
          <w:trHeight w:val="3730"/>
        </w:trPr>
        <w:tc>
          <w:tcPr>
            <w:tcW w:w="1614" w:type="dxa"/>
            <w:vAlign w:val="center"/>
          </w:tcPr>
          <w:p w14:paraId="376EE515" w14:textId="77777777" w:rsidR="00500DAB" w:rsidRPr="00F85F89" w:rsidRDefault="00500DAB" w:rsidP="0048784B">
            <w:pPr>
              <w:jc w:val="both"/>
              <w:rPr>
                <w:rFonts w:ascii="Century Gothic" w:eastAsia="Times New Roman" w:hAnsi="Century Gothic" w:cs="Times New Roman"/>
                <w:sz w:val="16"/>
                <w:szCs w:val="16"/>
                <w:lang w:eastAsia="es-MX"/>
              </w:rPr>
            </w:pPr>
            <w:r w:rsidRPr="00F85F89">
              <w:rPr>
                <w:rFonts w:ascii="Century Gothic" w:eastAsia="Times New Roman" w:hAnsi="Century Gothic" w:cs="Times New Roman"/>
                <w:sz w:val="16"/>
                <w:szCs w:val="16"/>
                <w:lang w:eastAsia="es-MX"/>
              </w:rPr>
              <w:lastRenderedPageBreak/>
              <w:t xml:space="preserve">Promocionar y posesionar el municipio de Atiquizaya a nivel nacional como una opción segura en la práctica de turismo. </w:t>
            </w:r>
          </w:p>
          <w:p w14:paraId="34571FC3" w14:textId="77777777" w:rsidR="00500DAB" w:rsidRPr="00F85F89" w:rsidRDefault="00500DAB" w:rsidP="0048784B">
            <w:pPr>
              <w:jc w:val="both"/>
              <w:rPr>
                <w:rFonts w:ascii="Century Gothic" w:eastAsia="Times New Roman" w:hAnsi="Century Gothic" w:cs="Times New Roman"/>
                <w:sz w:val="16"/>
                <w:szCs w:val="16"/>
                <w:lang w:eastAsia="es-MX"/>
              </w:rPr>
            </w:pPr>
          </w:p>
        </w:tc>
        <w:tc>
          <w:tcPr>
            <w:tcW w:w="1619" w:type="dxa"/>
            <w:vAlign w:val="center"/>
          </w:tcPr>
          <w:p w14:paraId="0D6A3A1C"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t xml:space="preserve">Promover y posicionar al municipio de Atiquizaya en lugares estratégicos del turismo nacional para atraer al turista nacional e internacional mediante la colocación de Stand publicitarios móvil en diferentes puntos del país. </w:t>
            </w:r>
          </w:p>
        </w:tc>
        <w:tc>
          <w:tcPr>
            <w:tcW w:w="1177" w:type="dxa"/>
            <w:vAlign w:val="center"/>
          </w:tcPr>
          <w:p w14:paraId="3F43F57A"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Informe de actividades, </w:t>
            </w:r>
          </w:p>
          <w:p w14:paraId="2D2D10BA"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Fotografías,</w:t>
            </w:r>
          </w:p>
          <w:p w14:paraId="34E78D62"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p w14:paraId="3227ABF7"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471" w:type="dxa"/>
            <w:vAlign w:val="center"/>
          </w:tcPr>
          <w:p w14:paraId="36FCE185"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Hacer stands publicitarios turísticos, elaborar el material promocional, prepara los paquetes turísticos a promocionar. </w:t>
            </w:r>
          </w:p>
        </w:tc>
        <w:tc>
          <w:tcPr>
            <w:tcW w:w="1766" w:type="dxa"/>
            <w:vAlign w:val="center"/>
          </w:tcPr>
          <w:p w14:paraId="1E648D66"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Transporte, gasolina, </w:t>
            </w:r>
            <w:proofErr w:type="spellStart"/>
            <w:r w:rsidRPr="00F85F89">
              <w:rPr>
                <w:rFonts w:ascii="Century Gothic" w:eastAsia="Times New Roman" w:hAnsi="Century Gothic" w:cs="Arial"/>
                <w:sz w:val="16"/>
                <w:szCs w:val="16"/>
                <w:lang w:eastAsia="es-SV"/>
              </w:rPr>
              <w:t>brochure</w:t>
            </w:r>
            <w:proofErr w:type="spellEnd"/>
            <w:r w:rsidRPr="00F85F89">
              <w:rPr>
                <w:rFonts w:ascii="Century Gothic" w:eastAsia="Times New Roman" w:hAnsi="Century Gothic" w:cs="Arial"/>
                <w:sz w:val="16"/>
                <w:szCs w:val="16"/>
                <w:lang w:eastAsia="es-SV"/>
              </w:rPr>
              <w:t>, pantalla led, mesa, refrigerio, computadora, papel, tinta, impresora, extensiones, regletas y cables.</w:t>
            </w:r>
          </w:p>
        </w:tc>
        <w:tc>
          <w:tcPr>
            <w:tcW w:w="1766" w:type="dxa"/>
            <w:vAlign w:val="center"/>
          </w:tcPr>
          <w:p w14:paraId="129152FB"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Unidad de comunicaciones, transporte municipal, </w:t>
            </w:r>
          </w:p>
        </w:tc>
        <w:tc>
          <w:tcPr>
            <w:tcW w:w="442" w:type="dxa"/>
            <w:textDirection w:val="tbRl"/>
            <w:vAlign w:val="center"/>
          </w:tcPr>
          <w:p w14:paraId="6C292140"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00ED8BB1" w14:textId="77777777" w:rsidR="00500DAB" w:rsidRPr="00F85F89" w:rsidRDefault="00500DAB" w:rsidP="0048784B">
            <w:pPr>
              <w:spacing w:after="0" w:line="36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3414A718"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41" w:type="dxa"/>
            <w:textDirection w:val="tbRl"/>
            <w:vAlign w:val="center"/>
          </w:tcPr>
          <w:p w14:paraId="175B1A7D"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42" w:type="dxa"/>
            <w:textDirection w:val="tbRl"/>
            <w:vAlign w:val="center"/>
          </w:tcPr>
          <w:p w14:paraId="1D13F96D"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22549BC9"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22E92D4C"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667B9270"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42" w:type="dxa"/>
            <w:textDirection w:val="tbRl"/>
            <w:vAlign w:val="center"/>
          </w:tcPr>
          <w:p w14:paraId="2DADC25F"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41" w:type="dxa"/>
            <w:textDirection w:val="tbRl"/>
            <w:vAlign w:val="center"/>
          </w:tcPr>
          <w:p w14:paraId="7E06730D" w14:textId="77777777" w:rsidR="00500DAB" w:rsidRPr="00F85F89" w:rsidRDefault="00500DAB" w:rsidP="0048784B">
            <w:pPr>
              <w:spacing w:after="0" w:line="240" w:lineRule="auto"/>
              <w:ind w:left="113" w:right="113"/>
              <w:rPr>
                <w:rFonts w:ascii="Century Gothic" w:eastAsia="Times New Roman" w:hAnsi="Century Gothic" w:cs="Arial"/>
                <w:sz w:val="16"/>
                <w:szCs w:val="16"/>
                <w:lang w:eastAsia="es-SV"/>
              </w:rPr>
            </w:pPr>
          </w:p>
        </w:tc>
        <w:tc>
          <w:tcPr>
            <w:tcW w:w="441" w:type="dxa"/>
            <w:textDirection w:val="tbRl"/>
            <w:vAlign w:val="center"/>
          </w:tcPr>
          <w:p w14:paraId="5878B0EF"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41" w:type="dxa"/>
            <w:textDirection w:val="tbRl"/>
            <w:vAlign w:val="center"/>
          </w:tcPr>
          <w:p w14:paraId="29289A5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r>
      <w:bookmarkEnd w:id="8"/>
    </w:tbl>
    <w:p w14:paraId="1EA1D6CA" w14:textId="77777777" w:rsidR="00500DAB" w:rsidRPr="00F85F89" w:rsidRDefault="00500DAB" w:rsidP="00500DAB">
      <w:pPr>
        <w:tabs>
          <w:tab w:val="left" w:pos="3135"/>
        </w:tabs>
        <w:rPr>
          <w:rFonts w:ascii="Century Gothic" w:eastAsia="Times New Roman" w:hAnsi="Century Gothic" w:cs="Arial"/>
          <w:sz w:val="24"/>
          <w:szCs w:val="24"/>
          <w:lang w:eastAsia="es-MX"/>
        </w:rPr>
      </w:pPr>
    </w:p>
    <w:p w14:paraId="41B9D01C" w14:textId="77777777" w:rsidR="00500DAB" w:rsidRPr="00F85F89" w:rsidRDefault="00500DAB" w:rsidP="00500DAB">
      <w:pPr>
        <w:rPr>
          <w:rFonts w:ascii="Century Gothic" w:eastAsia="Times New Roman" w:hAnsi="Century Gothic" w:cs="Arial"/>
          <w:sz w:val="24"/>
          <w:szCs w:val="24"/>
          <w:lang w:eastAsia="es-MX"/>
        </w:rPr>
      </w:pPr>
    </w:p>
    <w:p w14:paraId="10719C04"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717AF0C2" w14:textId="77777777" w:rsidR="00500DAB" w:rsidRPr="0025013C" w:rsidRDefault="00500DAB" w:rsidP="00500DAB">
      <w:pPr>
        <w:spacing w:after="0" w:line="240" w:lineRule="auto"/>
        <w:rPr>
          <w:rFonts w:ascii="Arial" w:eastAsia="Calibri" w:hAnsi="Arial" w:cs="Arial"/>
          <w:b/>
          <w:color w:val="002060"/>
          <w:sz w:val="144"/>
          <w:szCs w:val="144"/>
          <w:lang w:val="es-SV"/>
        </w:rPr>
      </w:pPr>
    </w:p>
    <w:tbl>
      <w:tblPr>
        <w:tblpPr w:leftFromText="141" w:rightFromText="141" w:vertAnchor="text" w:horzAnchor="margin" w:tblpXSpec="center" w:tblpY="-818"/>
        <w:tblW w:w="14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9"/>
        <w:gridCol w:w="1550"/>
        <w:gridCol w:w="1268"/>
        <w:gridCol w:w="1643"/>
        <w:gridCol w:w="1597"/>
        <w:gridCol w:w="1691"/>
        <w:gridCol w:w="421"/>
        <w:gridCol w:w="421"/>
        <w:gridCol w:w="563"/>
        <w:gridCol w:w="422"/>
        <w:gridCol w:w="421"/>
        <w:gridCol w:w="421"/>
        <w:gridCol w:w="421"/>
        <w:gridCol w:w="422"/>
        <w:gridCol w:w="421"/>
        <w:gridCol w:w="421"/>
        <w:gridCol w:w="421"/>
        <w:gridCol w:w="422"/>
      </w:tblGrid>
      <w:tr w:rsidR="00500DAB" w:rsidRPr="00F85F89" w14:paraId="5C0AD5EA" w14:textId="77777777" w:rsidTr="0048784B">
        <w:trPr>
          <w:cantSplit/>
          <w:trHeight w:val="2218"/>
        </w:trPr>
        <w:tc>
          <w:tcPr>
            <w:tcW w:w="1659" w:type="dxa"/>
            <w:tcBorders>
              <w:bottom w:val="single" w:sz="4" w:space="0" w:color="auto"/>
            </w:tcBorders>
            <w:vAlign w:val="center"/>
          </w:tcPr>
          <w:p w14:paraId="1473423B"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lastRenderedPageBreak/>
              <w:t xml:space="preserve">Fortalecer la cadena de valor turística del municipio. </w:t>
            </w:r>
          </w:p>
          <w:p w14:paraId="24C09FBC" w14:textId="77777777" w:rsidR="00500DAB" w:rsidRPr="00F85F89" w:rsidRDefault="00500DAB" w:rsidP="0048784B">
            <w:pPr>
              <w:jc w:val="both"/>
              <w:rPr>
                <w:rFonts w:ascii="Century Gothic" w:eastAsia="Times New Roman" w:hAnsi="Century Gothic" w:cs="Arial"/>
                <w:sz w:val="16"/>
                <w:szCs w:val="16"/>
                <w:lang w:eastAsia="es-MX"/>
              </w:rPr>
            </w:pPr>
          </w:p>
        </w:tc>
        <w:tc>
          <w:tcPr>
            <w:tcW w:w="1550" w:type="dxa"/>
            <w:tcBorders>
              <w:bottom w:val="single" w:sz="4" w:space="0" w:color="auto"/>
            </w:tcBorders>
            <w:vAlign w:val="center"/>
          </w:tcPr>
          <w:p w14:paraId="0CBCC205"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t xml:space="preserve">Realizar cuatro capacitaciones enfocadas en la mejores de los servicios que brindan lo emprendedores del municipio </w:t>
            </w:r>
          </w:p>
          <w:p w14:paraId="406C01AC" w14:textId="77777777" w:rsidR="00500DAB" w:rsidRPr="00F85F89" w:rsidRDefault="00500DAB" w:rsidP="0048784B">
            <w:pPr>
              <w:rPr>
                <w:rFonts w:ascii="Century Gothic" w:eastAsia="Times New Roman" w:hAnsi="Century Gothic" w:cs="Arial"/>
                <w:sz w:val="16"/>
                <w:szCs w:val="16"/>
                <w:lang w:eastAsia="es-SV"/>
              </w:rPr>
            </w:pPr>
          </w:p>
        </w:tc>
        <w:tc>
          <w:tcPr>
            <w:tcW w:w="1268" w:type="dxa"/>
            <w:vAlign w:val="center"/>
          </w:tcPr>
          <w:p w14:paraId="0A8904B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Informe </w:t>
            </w:r>
          </w:p>
          <w:p w14:paraId="4587BE05"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Fotografía </w:t>
            </w:r>
          </w:p>
          <w:p w14:paraId="0391AD39"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Videos </w:t>
            </w:r>
          </w:p>
          <w:p w14:paraId="06AF0A4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 Lista de asistencia. </w:t>
            </w:r>
          </w:p>
        </w:tc>
        <w:tc>
          <w:tcPr>
            <w:tcW w:w="1643" w:type="dxa"/>
            <w:vAlign w:val="center"/>
          </w:tcPr>
          <w:p w14:paraId="042ACDF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 Convocatorias, realización de capacitaciones, preparación de material, gestionar las capacitaciones con diferentes instituciones   </w:t>
            </w:r>
          </w:p>
        </w:tc>
        <w:tc>
          <w:tcPr>
            <w:tcW w:w="1597" w:type="dxa"/>
            <w:vAlign w:val="center"/>
          </w:tcPr>
          <w:p w14:paraId="792D4E9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Refrigerios, mesas, sillas, cañón proyector, computadora, papelería, internet, saldo telefónico</w:t>
            </w:r>
          </w:p>
          <w:p w14:paraId="5A2C84A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  </w:t>
            </w:r>
          </w:p>
          <w:p w14:paraId="78E97199"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691" w:type="dxa"/>
            <w:vAlign w:val="center"/>
          </w:tcPr>
          <w:p w14:paraId="2EB7FB9C"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de turismo</w:t>
            </w:r>
          </w:p>
          <w:p w14:paraId="633C616B"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Intervenciones de instituciones gubernamentales, emprendedores, empresarios de diferentes rubros</w:t>
            </w:r>
          </w:p>
        </w:tc>
        <w:tc>
          <w:tcPr>
            <w:tcW w:w="421" w:type="dxa"/>
            <w:textDirection w:val="tbRl"/>
          </w:tcPr>
          <w:p w14:paraId="1E72263B"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c>
          <w:tcPr>
            <w:tcW w:w="421" w:type="dxa"/>
            <w:textDirection w:val="tbRl"/>
          </w:tcPr>
          <w:p w14:paraId="1C316F8A"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c>
          <w:tcPr>
            <w:tcW w:w="563" w:type="dxa"/>
            <w:textDirection w:val="tbRl"/>
          </w:tcPr>
          <w:p w14:paraId="2F90CD43"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c>
          <w:tcPr>
            <w:tcW w:w="422" w:type="dxa"/>
            <w:textDirection w:val="tbRl"/>
          </w:tcPr>
          <w:p w14:paraId="611F4BCB"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c>
          <w:tcPr>
            <w:tcW w:w="421" w:type="dxa"/>
            <w:textDirection w:val="tbRl"/>
          </w:tcPr>
          <w:p w14:paraId="08AB9D64"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tcPr>
          <w:p w14:paraId="3AC1B55C"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34574E75"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2" w:type="dxa"/>
            <w:textDirection w:val="tbRl"/>
            <w:vAlign w:val="center"/>
          </w:tcPr>
          <w:p w14:paraId="1469B5A6"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366A5E4C"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29B05DE8"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6E0F4E04"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2" w:type="dxa"/>
            <w:textDirection w:val="tbRl"/>
            <w:vAlign w:val="center"/>
          </w:tcPr>
          <w:p w14:paraId="5C30ED42"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r>
      <w:tr w:rsidR="00500DAB" w:rsidRPr="00F85F89" w14:paraId="2A5BA2A8" w14:textId="77777777" w:rsidTr="0048784B">
        <w:trPr>
          <w:cantSplit/>
          <w:trHeight w:val="1349"/>
        </w:trPr>
        <w:tc>
          <w:tcPr>
            <w:tcW w:w="1659" w:type="dxa"/>
            <w:tcBorders>
              <w:top w:val="single" w:sz="4" w:space="0" w:color="auto"/>
              <w:bottom w:val="single" w:sz="4" w:space="0" w:color="auto"/>
            </w:tcBorders>
            <w:vAlign w:val="center"/>
          </w:tcPr>
          <w:p w14:paraId="26BD6327"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t>Organizar e integrar a los emprendedores en la participación de eventos y actividades que realizara la unidad de turismo.</w:t>
            </w:r>
          </w:p>
          <w:p w14:paraId="4A918D49" w14:textId="77777777" w:rsidR="00500DAB" w:rsidRPr="00F85F89" w:rsidRDefault="00500DAB" w:rsidP="0048784B">
            <w:pPr>
              <w:rPr>
                <w:rFonts w:ascii="Century Gothic" w:eastAsia="Times New Roman" w:hAnsi="Century Gothic" w:cs="Arial"/>
                <w:bCs/>
                <w:sz w:val="16"/>
                <w:szCs w:val="16"/>
                <w:lang w:eastAsia="es-MX"/>
              </w:rPr>
            </w:pPr>
          </w:p>
        </w:tc>
        <w:tc>
          <w:tcPr>
            <w:tcW w:w="1550" w:type="dxa"/>
            <w:tcBorders>
              <w:top w:val="single" w:sz="4" w:space="0" w:color="auto"/>
              <w:bottom w:val="single" w:sz="4" w:space="0" w:color="auto"/>
            </w:tcBorders>
            <w:vAlign w:val="center"/>
          </w:tcPr>
          <w:p w14:paraId="4CE5F340"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t xml:space="preserve">Capacitar a 20 microempresarios para mejorar su atención a los turistas. </w:t>
            </w:r>
          </w:p>
          <w:p w14:paraId="2CB1ADE6" w14:textId="77777777" w:rsidR="00500DAB" w:rsidRPr="00F85F89" w:rsidRDefault="00500DAB" w:rsidP="0048784B">
            <w:pPr>
              <w:rPr>
                <w:rFonts w:ascii="Century Gothic" w:eastAsia="Times New Roman" w:hAnsi="Century Gothic" w:cs="Arial"/>
                <w:sz w:val="16"/>
                <w:szCs w:val="16"/>
                <w:lang w:eastAsia="es-SV"/>
              </w:rPr>
            </w:pPr>
          </w:p>
        </w:tc>
        <w:tc>
          <w:tcPr>
            <w:tcW w:w="1268" w:type="dxa"/>
            <w:vAlign w:val="center"/>
          </w:tcPr>
          <w:p w14:paraId="37692D9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Informe, fotografías y listados de asistencia </w:t>
            </w:r>
          </w:p>
        </w:tc>
        <w:tc>
          <w:tcPr>
            <w:tcW w:w="1643" w:type="dxa"/>
            <w:vAlign w:val="center"/>
          </w:tcPr>
          <w:p w14:paraId="5907D0C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Hacer convocatorias, preparar presentaciones, hacer reuniones informativas, </w:t>
            </w:r>
          </w:p>
        </w:tc>
        <w:tc>
          <w:tcPr>
            <w:tcW w:w="1597" w:type="dxa"/>
            <w:vAlign w:val="center"/>
          </w:tcPr>
          <w:p w14:paraId="1BE2307A"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Material didáctico </w:t>
            </w:r>
          </w:p>
          <w:p w14:paraId="4F6A704B"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Computadora </w:t>
            </w:r>
          </w:p>
          <w:p w14:paraId="4162BB06"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Impresora</w:t>
            </w:r>
          </w:p>
          <w:p w14:paraId="03AD9D7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Sonido </w:t>
            </w:r>
          </w:p>
          <w:p w14:paraId="367F82C0"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Cañón </w:t>
            </w:r>
          </w:p>
          <w:p w14:paraId="54C7DE62"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Refrigerio </w:t>
            </w:r>
          </w:p>
          <w:p w14:paraId="12AB3F41"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Sillas</w:t>
            </w:r>
          </w:p>
          <w:p w14:paraId="4EA6586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Mesas</w:t>
            </w:r>
          </w:p>
        </w:tc>
        <w:tc>
          <w:tcPr>
            <w:tcW w:w="1691" w:type="dxa"/>
            <w:vAlign w:val="center"/>
          </w:tcPr>
          <w:p w14:paraId="5E9B8086"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de turismo</w:t>
            </w:r>
          </w:p>
          <w:p w14:paraId="0E9E8B98"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de salud</w:t>
            </w:r>
          </w:p>
          <w:p w14:paraId="735E03C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para el desarrollo empresarial</w:t>
            </w:r>
          </w:p>
          <w:p w14:paraId="78C501E0"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de comunicaciones</w:t>
            </w:r>
          </w:p>
          <w:p w14:paraId="38E5DAF2"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MItur</w:t>
            </w:r>
            <w:proofErr w:type="spellEnd"/>
          </w:p>
          <w:p w14:paraId="650D5765"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p w14:paraId="4BDEA398"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421" w:type="dxa"/>
            <w:textDirection w:val="tbRl"/>
          </w:tcPr>
          <w:p w14:paraId="3736D942"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tcPr>
          <w:p w14:paraId="4E39870D"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563" w:type="dxa"/>
            <w:textDirection w:val="tbRl"/>
          </w:tcPr>
          <w:p w14:paraId="0FFEE1E8"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2" w:type="dxa"/>
            <w:textDirection w:val="tbRl"/>
          </w:tcPr>
          <w:p w14:paraId="402D2F23"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tcPr>
          <w:p w14:paraId="207631DA"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c>
          <w:tcPr>
            <w:tcW w:w="421" w:type="dxa"/>
            <w:textDirection w:val="tbRl"/>
          </w:tcPr>
          <w:p w14:paraId="71632D64"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04D15430"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c>
          <w:tcPr>
            <w:tcW w:w="422" w:type="dxa"/>
            <w:textDirection w:val="tbRl"/>
            <w:vAlign w:val="center"/>
          </w:tcPr>
          <w:p w14:paraId="6D97567A"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c>
          <w:tcPr>
            <w:tcW w:w="421" w:type="dxa"/>
            <w:textDirection w:val="tbRl"/>
            <w:vAlign w:val="center"/>
          </w:tcPr>
          <w:p w14:paraId="61DD8A7E"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0B16ED80"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09A2064B"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2" w:type="dxa"/>
            <w:textDirection w:val="tbRl"/>
            <w:vAlign w:val="center"/>
          </w:tcPr>
          <w:p w14:paraId="27D826F7"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25%</w:t>
            </w:r>
          </w:p>
        </w:tc>
      </w:tr>
      <w:tr w:rsidR="00500DAB" w:rsidRPr="00F85F89" w14:paraId="25992DF0" w14:textId="77777777" w:rsidTr="0048784B">
        <w:trPr>
          <w:cantSplit/>
          <w:trHeight w:val="1754"/>
        </w:trPr>
        <w:tc>
          <w:tcPr>
            <w:tcW w:w="1659" w:type="dxa"/>
            <w:tcBorders>
              <w:top w:val="single" w:sz="4" w:space="0" w:color="auto"/>
              <w:bottom w:val="single" w:sz="4" w:space="0" w:color="auto"/>
            </w:tcBorders>
            <w:vAlign w:val="center"/>
          </w:tcPr>
          <w:p w14:paraId="187BC11A"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t xml:space="preserve">Realizar diferentes eventos de limpieza en a lo largo del rio de agua caliente, promoviendo “lugares limpios” para la atención optima del visitante. </w:t>
            </w:r>
          </w:p>
          <w:p w14:paraId="5EABD384" w14:textId="77777777" w:rsidR="00500DAB" w:rsidRPr="00F85F89" w:rsidRDefault="00500DAB" w:rsidP="0048784B">
            <w:pPr>
              <w:rPr>
                <w:rFonts w:ascii="Century Gothic" w:eastAsia="Times New Roman" w:hAnsi="Century Gothic" w:cs="Arial"/>
                <w:bCs/>
                <w:sz w:val="16"/>
                <w:szCs w:val="16"/>
                <w:lang w:eastAsia="es-MX"/>
              </w:rPr>
            </w:pPr>
          </w:p>
        </w:tc>
        <w:tc>
          <w:tcPr>
            <w:tcW w:w="1550" w:type="dxa"/>
            <w:tcBorders>
              <w:top w:val="single" w:sz="4" w:space="0" w:color="auto"/>
              <w:bottom w:val="single" w:sz="4" w:space="0" w:color="auto"/>
            </w:tcBorders>
            <w:vAlign w:val="center"/>
          </w:tcPr>
          <w:p w14:paraId="00DE5D54"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t>Realizar ocho jornadas de limpieza en la ribera del rio agua caliente.</w:t>
            </w:r>
          </w:p>
          <w:p w14:paraId="6DAF01FB"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268" w:type="dxa"/>
            <w:vAlign w:val="center"/>
          </w:tcPr>
          <w:p w14:paraId="6DEBE94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Informe, fotografías, videos, listado de asistencia </w:t>
            </w:r>
          </w:p>
        </w:tc>
        <w:tc>
          <w:tcPr>
            <w:tcW w:w="1643" w:type="dxa"/>
            <w:vAlign w:val="center"/>
          </w:tcPr>
          <w:p w14:paraId="0E6222B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Promover las actividades,</w:t>
            </w:r>
          </w:p>
          <w:p w14:paraId="65DB788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Reanalizar convenios con instituciones  </w:t>
            </w:r>
          </w:p>
        </w:tc>
        <w:tc>
          <w:tcPr>
            <w:tcW w:w="1597" w:type="dxa"/>
            <w:vAlign w:val="center"/>
          </w:tcPr>
          <w:p w14:paraId="2FAD063A"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Computadora </w:t>
            </w:r>
          </w:p>
          <w:p w14:paraId="1BD4B7B7"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Material administrativo </w:t>
            </w:r>
          </w:p>
          <w:p w14:paraId="4A989663"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Sonido </w:t>
            </w:r>
          </w:p>
          <w:p w14:paraId="5ACE2290"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Internet</w:t>
            </w:r>
          </w:p>
          <w:p w14:paraId="3110DCE8"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Transporte</w:t>
            </w:r>
          </w:p>
          <w:p w14:paraId="6EF78E0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Pagos por comisión </w:t>
            </w:r>
          </w:p>
        </w:tc>
        <w:tc>
          <w:tcPr>
            <w:tcW w:w="1691" w:type="dxa"/>
            <w:vAlign w:val="center"/>
          </w:tcPr>
          <w:p w14:paraId="2A101236"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Mined</w:t>
            </w:r>
            <w:proofErr w:type="spellEnd"/>
          </w:p>
          <w:p w14:paraId="459764AE"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Pnc</w:t>
            </w:r>
            <w:proofErr w:type="spellEnd"/>
          </w:p>
          <w:p w14:paraId="5BFE307D"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MInsal</w:t>
            </w:r>
            <w:proofErr w:type="spellEnd"/>
          </w:p>
          <w:p w14:paraId="41971DFA"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Tour operadores</w:t>
            </w:r>
          </w:p>
          <w:p w14:paraId="5D65CF3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Visitantes </w:t>
            </w:r>
          </w:p>
          <w:p w14:paraId="25CC6C0B"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Residentes del lugar</w:t>
            </w:r>
          </w:p>
        </w:tc>
        <w:tc>
          <w:tcPr>
            <w:tcW w:w="421" w:type="dxa"/>
            <w:textDirection w:val="tbRl"/>
            <w:vAlign w:val="center"/>
          </w:tcPr>
          <w:p w14:paraId="2E59B8C4"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4311F7B7"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563" w:type="dxa"/>
            <w:textDirection w:val="tbRl"/>
            <w:vAlign w:val="center"/>
          </w:tcPr>
          <w:p w14:paraId="23591062"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2" w:type="dxa"/>
            <w:textDirection w:val="tbRl"/>
            <w:vAlign w:val="center"/>
          </w:tcPr>
          <w:p w14:paraId="2AD63E78"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78274447" w14:textId="77777777" w:rsidR="00500DAB" w:rsidRPr="00F85F89" w:rsidRDefault="00500DAB" w:rsidP="0048784B">
            <w:pPr>
              <w:ind w:left="113" w:right="113"/>
              <w:rPr>
                <w:rFonts w:ascii="Century Gothic" w:eastAsia="Times New Roman" w:hAnsi="Century Gothic" w:cs="Arial"/>
                <w:sz w:val="20"/>
                <w:szCs w:val="20"/>
                <w:lang w:eastAsia="es-MX"/>
              </w:rPr>
            </w:pPr>
          </w:p>
        </w:tc>
        <w:tc>
          <w:tcPr>
            <w:tcW w:w="421" w:type="dxa"/>
            <w:textDirection w:val="tbRl"/>
            <w:vAlign w:val="center"/>
          </w:tcPr>
          <w:p w14:paraId="15734AF6"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030F79E4"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2" w:type="dxa"/>
            <w:textDirection w:val="tbRl"/>
            <w:vAlign w:val="center"/>
          </w:tcPr>
          <w:p w14:paraId="03C3CDFD"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09C21232"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7540C3DF"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50A72A0A"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2" w:type="dxa"/>
            <w:textDirection w:val="tbRl"/>
            <w:vAlign w:val="center"/>
          </w:tcPr>
          <w:p w14:paraId="3804A776"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r>
      <w:tr w:rsidR="00500DAB" w:rsidRPr="00F85F89" w14:paraId="432EDB1E" w14:textId="77777777" w:rsidTr="0048784B">
        <w:trPr>
          <w:cantSplit/>
          <w:trHeight w:val="2187"/>
        </w:trPr>
        <w:tc>
          <w:tcPr>
            <w:tcW w:w="1659" w:type="dxa"/>
            <w:tcBorders>
              <w:top w:val="single" w:sz="4" w:space="0" w:color="auto"/>
            </w:tcBorders>
            <w:vAlign w:val="center"/>
          </w:tcPr>
          <w:p w14:paraId="00842263"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t xml:space="preserve">Preservar los recursos naturales del municipio a través de actividades eco turísticas los lugares turísticos del municipio a través de </w:t>
            </w:r>
            <w:r w:rsidRPr="00F85F89">
              <w:rPr>
                <w:rFonts w:ascii="Century Gothic" w:eastAsia="Times New Roman" w:hAnsi="Century Gothic" w:cs="Times New Roman"/>
                <w:bCs/>
                <w:sz w:val="16"/>
                <w:szCs w:val="16"/>
                <w:lang w:eastAsia="es-MX"/>
              </w:rPr>
              <w:lastRenderedPageBreak/>
              <w:t xml:space="preserve">actividades eco turísticas </w:t>
            </w:r>
          </w:p>
          <w:p w14:paraId="6827ED67" w14:textId="77777777" w:rsidR="00500DAB" w:rsidRPr="00F85F89" w:rsidRDefault="00500DAB" w:rsidP="0048784B">
            <w:pPr>
              <w:rPr>
                <w:rFonts w:ascii="Century Gothic" w:eastAsia="Times New Roman" w:hAnsi="Century Gothic" w:cs="Arial"/>
                <w:bCs/>
                <w:sz w:val="16"/>
                <w:szCs w:val="16"/>
                <w:lang w:eastAsia="es-MX"/>
              </w:rPr>
            </w:pPr>
          </w:p>
        </w:tc>
        <w:tc>
          <w:tcPr>
            <w:tcW w:w="1550" w:type="dxa"/>
            <w:tcBorders>
              <w:top w:val="single" w:sz="4" w:space="0" w:color="auto"/>
              <w:bottom w:val="single" w:sz="4" w:space="0" w:color="auto"/>
            </w:tcBorders>
            <w:vAlign w:val="center"/>
          </w:tcPr>
          <w:p w14:paraId="5ECB8686"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lastRenderedPageBreak/>
              <w:t>Realizar cuatro caminatas, cuatro campamentos, dos tours en bicicleta, una siembra de árboles.</w:t>
            </w:r>
          </w:p>
          <w:p w14:paraId="40F49C85"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268" w:type="dxa"/>
            <w:vAlign w:val="center"/>
          </w:tcPr>
          <w:p w14:paraId="03256BF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Informe,</w:t>
            </w:r>
          </w:p>
          <w:p w14:paraId="4DACA24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Lista de asistencia,</w:t>
            </w:r>
          </w:p>
          <w:p w14:paraId="72DB3233"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Fotografías </w:t>
            </w:r>
          </w:p>
        </w:tc>
        <w:tc>
          <w:tcPr>
            <w:tcW w:w="1643" w:type="dxa"/>
            <w:vAlign w:val="center"/>
          </w:tcPr>
          <w:p w14:paraId="5E21B148"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Programación de eventos </w:t>
            </w:r>
          </w:p>
          <w:p w14:paraId="4D9B009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Promoción </w:t>
            </w:r>
          </w:p>
          <w:p w14:paraId="4E721D69"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Desarrollo del evento</w:t>
            </w:r>
          </w:p>
        </w:tc>
        <w:tc>
          <w:tcPr>
            <w:tcW w:w="1597" w:type="dxa"/>
            <w:vAlign w:val="center"/>
          </w:tcPr>
          <w:p w14:paraId="0ADF115A"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Bolsas jardinera</w:t>
            </w:r>
          </w:p>
          <w:p w14:paraId="2AA952C2"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Guantes</w:t>
            </w:r>
          </w:p>
          <w:p w14:paraId="3CD8A4A2"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Agua</w:t>
            </w:r>
          </w:p>
          <w:p w14:paraId="5E30B19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Transporte</w:t>
            </w:r>
          </w:p>
          <w:p w14:paraId="0D1AE147"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Gasolina</w:t>
            </w:r>
          </w:p>
          <w:p w14:paraId="5B41235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Refrigerios </w:t>
            </w:r>
          </w:p>
        </w:tc>
        <w:tc>
          <w:tcPr>
            <w:tcW w:w="1691" w:type="dxa"/>
            <w:vAlign w:val="center"/>
          </w:tcPr>
          <w:p w14:paraId="6CF532B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de turismo</w:t>
            </w:r>
          </w:p>
          <w:p w14:paraId="15A88C13"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Uaci </w:t>
            </w:r>
          </w:p>
          <w:p w14:paraId="7E1281DA"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Trasnporte</w:t>
            </w:r>
            <w:proofErr w:type="spellEnd"/>
          </w:p>
          <w:p w14:paraId="270C76F1"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PNC</w:t>
            </w:r>
          </w:p>
          <w:p w14:paraId="243BC103"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MARN </w:t>
            </w:r>
          </w:p>
          <w:p w14:paraId="2368522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de Medio Ambiente</w:t>
            </w:r>
          </w:p>
          <w:p w14:paraId="74256A20"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421" w:type="dxa"/>
            <w:textDirection w:val="tbRl"/>
            <w:vAlign w:val="center"/>
          </w:tcPr>
          <w:p w14:paraId="5A654F66"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7BA3ECF8"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563" w:type="dxa"/>
            <w:textDirection w:val="tbRl"/>
            <w:vAlign w:val="center"/>
          </w:tcPr>
          <w:p w14:paraId="5AC6DC08"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2" w:type="dxa"/>
            <w:textDirection w:val="tbRl"/>
            <w:vAlign w:val="center"/>
          </w:tcPr>
          <w:p w14:paraId="19F3F527"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3F108F44"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79550315"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4D644599"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2" w:type="dxa"/>
            <w:textDirection w:val="tbRl"/>
            <w:vAlign w:val="center"/>
          </w:tcPr>
          <w:p w14:paraId="1ACED9EC"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0C8AF653" w14:textId="77777777" w:rsidR="00500DAB" w:rsidRPr="00F85F89" w:rsidRDefault="00500DAB" w:rsidP="0048784B">
            <w:pPr>
              <w:ind w:left="113" w:right="113"/>
              <w:jc w:val="center"/>
              <w:rPr>
                <w:rFonts w:ascii="Century Gothic" w:eastAsia="Times New Roman" w:hAnsi="Century Gothic" w:cs="Arial"/>
                <w:sz w:val="20"/>
                <w:szCs w:val="20"/>
                <w:lang w:eastAsia="es-MX"/>
              </w:rPr>
            </w:pPr>
          </w:p>
        </w:tc>
        <w:tc>
          <w:tcPr>
            <w:tcW w:w="421" w:type="dxa"/>
            <w:textDirection w:val="tbRl"/>
            <w:vAlign w:val="center"/>
          </w:tcPr>
          <w:p w14:paraId="4A187B7C"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1" w:type="dxa"/>
            <w:textDirection w:val="tbRl"/>
            <w:vAlign w:val="center"/>
          </w:tcPr>
          <w:p w14:paraId="284619C4"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c>
          <w:tcPr>
            <w:tcW w:w="422" w:type="dxa"/>
            <w:textDirection w:val="tbRl"/>
            <w:vAlign w:val="center"/>
          </w:tcPr>
          <w:p w14:paraId="24574640" w14:textId="77777777" w:rsidR="00500DAB" w:rsidRPr="00F85F89" w:rsidRDefault="00500DAB" w:rsidP="0048784B">
            <w:pPr>
              <w:ind w:left="113" w:right="113"/>
              <w:jc w:val="center"/>
              <w:rPr>
                <w:rFonts w:ascii="Century Gothic" w:eastAsia="Times New Roman" w:hAnsi="Century Gothic" w:cs="Arial"/>
                <w:sz w:val="20"/>
                <w:szCs w:val="20"/>
                <w:lang w:eastAsia="es-MX"/>
              </w:rPr>
            </w:pPr>
            <w:r w:rsidRPr="00F85F89">
              <w:rPr>
                <w:rFonts w:ascii="Century Gothic" w:eastAsia="Times New Roman" w:hAnsi="Century Gothic" w:cs="Arial"/>
                <w:sz w:val="20"/>
                <w:szCs w:val="20"/>
                <w:lang w:eastAsia="es-MX"/>
              </w:rPr>
              <w:t>10%</w:t>
            </w:r>
          </w:p>
        </w:tc>
      </w:tr>
    </w:tbl>
    <w:p w14:paraId="7798EDE1" w14:textId="77777777" w:rsidR="00500DAB" w:rsidRDefault="00500DAB" w:rsidP="00500DAB">
      <w:pPr>
        <w:rPr>
          <w:rFonts w:ascii="Arial" w:eastAsia="Calibri" w:hAnsi="Arial" w:cs="Arial"/>
          <w:b/>
          <w:color w:val="002060"/>
          <w:sz w:val="144"/>
          <w:szCs w:val="144"/>
          <w:lang w:val="es-SV"/>
        </w:rPr>
      </w:pPr>
    </w:p>
    <w:tbl>
      <w:tblPr>
        <w:tblpPr w:leftFromText="141" w:rightFromText="141" w:vertAnchor="text" w:horzAnchor="margin" w:tblpXSpec="center" w:tblpY="1"/>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26"/>
        <w:gridCol w:w="1276"/>
        <w:gridCol w:w="1701"/>
        <w:gridCol w:w="1559"/>
        <w:gridCol w:w="1701"/>
        <w:gridCol w:w="459"/>
        <w:gridCol w:w="425"/>
        <w:gridCol w:w="533"/>
        <w:gridCol w:w="426"/>
        <w:gridCol w:w="425"/>
        <w:gridCol w:w="425"/>
        <w:gridCol w:w="425"/>
        <w:gridCol w:w="426"/>
        <w:gridCol w:w="425"/>
        <w:gridCol w:w="425"/>
        <w:gridCol w:w="425"/>
        <w:gridCol w:w="459"/>
      </w:tblGrid>
      <w:tr w:rsidR="00500DAB" w:rsidRPr="00F85F89" w14:paraId="732D2E93" w14:textId="77777777" w:rsidTr="0048784B">
        <w:trPr>
          <w:cantSplit/>
          <w:trHeight w:val="2457"/>
        </w:trPr>
        <w:tc>
          <w:tcPr>
            <w:tcW w:w="1701" w:type="dxa"/>
            <w:tcBorders>
              <w:top w:val="single" w:sz="4" w:space="0" w:color="auto"/>
              <w:bottom w:val="single" w:sz="4" w:space="0" w:color="auto"/>
            </w:tcBorders>
            <w:vAlign w:val="center"/>
          </w:tcPr>
          <w:p w14:paraId="40EAC4BA"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t>Organizar el comité de “artesanos de barro” de San Juan el Espino.</w:t>
            </w:r>
          </w:p>
          <w:p w14:paraId="0989F44E" w14:textId="77777777" w:rsidR="00500DAB" w:rsidRPr="00F85F89" w:rsidRDefault="00500DAB" w:rsidP="0048784B">
            <w:pPr>
              <w:jc w:val="both"/>
              <w:rPr>
                <w:rFonts w:ascii="Century Gothic" w:eastAsia="Times New Roman" w:hAnsi="Century Gothic" w:cs="Arial"/>
                <w:bCs/>
                <w:sz w:val="16"/>
                <w:szCs w:val="16"/>
                <w:lang w:eastAsia="es-MX"/>
              </w:rPr>
            </w:pPr>
          </w:p>
        </w:tc>
        <w:tc>
          <w:tcPr>
            <w:tcW w:w="1526" w:type="dxa"/>
            <w:tcBorders>
              <w:top w:val="single" w:sz="4" w:space="0" w:color="auto"/>
              <w:bottom w:val="single" w:sz="4" w:space="0" w:color="auto"/>
            </w:tcBorders>
            <w:vAlign w:val="center"/>
          </w:tcPr>
          <w:p w14:paraId="0C6E1AEC"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t xml:space="preserve">Organizar un comité integrado por a los artesanos del cantón San Juan el Esp.\ </w:t>
            </w:r>
            <w:proofErr w:type="spellStart"/>
            <w:r w:rsidRPr="00F85F89">
              <w:rPr>
                <w:rFonts w:ascii="Century Gothic" w:eastAsia="Times New Roman" w:hAnsi="Century Gothic" w:cs="Arial"/>
                <w:sz w:val="16"/>
                <w:szCs w:val="16"/>
                <w:lang w:eastAsia="es-MX"/>
              </w:rPr>
              <w:t>nb´no</w:t>
            </w:r>
            <w:proofErr w:type="spellEnd"/>
            <w:r w:rsidRPr="00F85F89">
              <w:rPr>
                <w:rFonts w:ascii="Century Gothic" w:eastAsia="Times New Roman" w:hAnsi="Century Gothic" w:cs="Arial"/>
                <w:sz w:val="16"/>
                <w:szCs w:val="16"/>
                <w:lang w:eastAsia="es-MX"/>
              </w:rPr>
              <w:t xml:space="preserve"> con la finalidad de potenciar la industria de las réplicas mayas en el municipio.</w:t>
            </w:r>
          </w:p>
          <w:p w14:paraId="770B8741"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276" w:type="dxa"/>
            <w:vAlign w:val="center"/>
          </w:tcPr>
          <w:p w14:paraId="1050B94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Informes con </w:t>
            </w:r>
          </w:p>
          <w:p w14:paraId="03E1C65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fotografía y listados de asistencia</w:t>
            </w:r>
          </w:p>
          <w:p w14:paraId="0783E69C"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 </w:t>
            </w:r>
          </w:p>
          <w:p w14:paraId="6A3295B5"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 </w:t>
            </w:r>
          </w:p>
        </w:tc>
        <w:tc>
          <w:tcPr>
            <w:tcW w:w="1701" w:type="dxa"/>
            <w:vAlign w:val="center"/>
          </w:tcPr>
          <w:p w14:paraId="31A632F2"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 Convocatoria</w:t>
            </w:r>
          </w:p>
          <w:p w14:paraId="4FFD40DC"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Coordinación con instituciones de gobierno.</w:t>
            </w:r>
          </w:p>
          <w:p w14:paraId="41AE14A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Concientizar sobre la necesidad de la organización </w:t>
            </w:r>
          </w:p>
        </w:tc>
        <w:tc>
          <w:tcPr>
            <w:tcW w:w="1559" w:type="dxa"/>
            <w:vAlign w:val="center"/>
          </w:tcPr>
          <w:p w14:paraId="4E5C5278"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Transporte, material didáctico, teléfono móvil, computadora, papelería </w:t>
            </w:r>
          </w:p>
        </w:tc>
        <w:tc>
          <w:tcPr>
            <w:tcW w:w="1701" w:type="dxa"/>
            <w:vAlign w:val="center"/>
          </w:tcPr>
          <w:p w14:paraId="46D497B7"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Unidad de turismo</w:t>
            </w:r>
          </w:p>
          <w:p w14:paraId="64CD2451"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Unidad jurídica </w:t>
            </w:r>
          </w:p>
          <w:p w14:paraId="2CF7134A"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Mitur</w:t>
            </w:r>
            <w:proofErr w:type="spellEnd"/>
          </w:p>
          <w:p w14:paraId="1DABCBE3"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Pnc</w:t>
            </w:r>
            <w:proofErr w:type="spellEnd"/>
          </w:p>
          <w:p w14:paraId="62B97A50"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Insaford</w:t>
            </w:r>
            <w:proofErr w:type="spellEnd"/>
          </w:p>
          <w:p w14:paraId="00962768"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CONAMYPE</w:t>
            </w:r>
          </w:p>
        </w:tc>
        <w:tc>
          <w:tcPr>
            <w:tcW w:w="459" w:type="dxa"/>
            <w:textDirection w:val="tbRl"/>
            <w:vAlign w:val="center"/>
          </w:tcPr>
          <w:p w14:paraId="1B727A2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11C5EF70"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533" w:type="dxa"/>
            <w:textDirection w:val="tbRl"/>
            <w:vAlign w:val="center"/>
          </w:tcPr>
          <w:p w14:paraId="717F478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33.33%</w:t>
            </w:r>
          </w:p>
        </w:tc>
        <w:tc>
          <w:tcPr>
            <w:tcW w:w="426" w:type="dxa"/>
            <w:textDirection w:val="tbRl"/>
            <w:vAlign w:val="center"/>
          </w:tcPr>
          <w:p w14:paraId="3AE90D0F"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33.33%</w:t>
            </w:r>
          </w:p>
        </w:tc>
        <w:tc>
          <w:tcPr>
            <w:tcW w:w="425" w:type="dxa"/>
            <w:textDirection w:val="tbRl"/>
            <w:vAlign w:val="center"/>
          </w:tcPr>
          <w:p w14:paraId="19A6BB10"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33.34%</w:t>
            </w:r>
          </w:p>
        </w:tc>
        <w:tc>
          <w:tcPr>
            <w:tcW w:w="425" w:type="dxa"/>
            <w:textDirection w:val="tbRl"/>
            <w:vAlign w:val="center"/>
          </w:tcPr>
          <w:p w14:paraId="2C631AA6"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710210D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6" w:type="dxa"/>
            <w:textDirection w:val="tbRl"/>
            <w:vAlign w:val="center"/>
          </w:tcPr>
          <w:p w14:paraId="774E082F"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079CF6E0"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2BB7B655"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41DAB53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59" w:type="dxa"/>
            <w:textDirection w:val="tbRl"/>
            <w:vAlign w:val="center"/>
          </w:tcPr>
          <w:p w14:paraId="7E67E79B"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r>
      <w:tr w:rsidR="00500DAB" w:rsidRPr="00F85F89" w14:paraId="03F94D7A" w14:textId="77777777" w:rsidTr="0048784B">
        <w:trPr>
          <w:cantSplit/>
          <w:trHeight w:val="1830"/>
        </w:trPr>
        <w:tc>
          <w:tcPr>
            <w:tcW w:w="1701" w:type="dxa"/>
            <w:tcBorders>
              <w:top w:val="single" w:sz="4" w:space="0" w:color="auto"/>
              <w:bottom w:val="single" w:sz="4" w:space="0" w:color="auto"/>
            </w:tcBorders>
            <w:vAlign w:val="center"/>
          </w:tcPr>
          <w:p w14:paraId="2760B49D"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t>Gestionar el manejo integral de Malacatiupan.</w:t>
            </w:r>
          </w:p>
          <w:p w14:paraId="43FDC493" w14:textId="77777777" w:rsidR="00500DAB" w:rsidRPr="00F85F89" w:rsidRDefault="00500DAB" w:rsidP="0048784B">
            <w:pPr>
              <w:jc w:val="both"/>
              <w:rPr>
                <w:rFonts w:ascii="Century Gothic" w:eastAsia="Times New Roman" w:hAnsi="Century Gothic" w:cs="Arial"/>
                <w:bCs/>
                <w:sz w:val="16"/>
                <w:szCs w:val="16"/>
                <w:lang w:eastAsia="es-MX"/>
              </w:rPr>
            </w:pPr>
          </w:p>
        </w:tc>
        <w:tc>
          <w:tcPr>
            <w:tcW w:w="1526" w:type="dxa"/>
            <w:tcBorders>
              <w:top w:val="single" w:sz="4" w:space="0" w:color="auto"/>
              <w:bottom w:val="single" w:sz="4" w:space="0" w:color="auto"/>
            </w:tcBorders>
            <w:vAlign w:val="center"/>
          </w:tcPr>
          <w:p w14:paraId="796B1790"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t xml:space="preserve">Colocación de cinco rótulos informativos, creación un comité de desarrollo rural local, dos reuniones con la policía rural, </w:t>
            </w:r>
            <w:r w:rsidRPr="00F85F89">
              <w:rPr>
                <w:rFonts w:ascii="Century Gothic" w:eastAsia="Times New Roman" w:hAnsi="Century Gothic" w:cs="Arial"/>
                <w:sz w:val="16"/>
                <w:szCs w:val="16"/>
                <w:lang w:eastAsia="es-MX"/>
              </w:rPr>
              <w:lastRenderedPageBreak/>
              <w:t>colocación de cinco basureros.</w:t>
            </w:r>
          </w:p>
          <w:p w14:paraId="1C73D930"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276" w:type="dxa"/>
            <w:vAlign w:val="center"/>
          </w:tcPr>
          <w:p w14:paraId="235FD33E"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lastRenderedPageBreak/>
              <w:t xml:space="preserve">Informe con avances y fotografías, </w:t>
            </w:r>
          </w:p>
        </w:tc>
        <w:tc>
          <w:tcPr>
            <w:tcW w:w="1701" w:type="dxa"/>
            <w:vAlign w:val="center"/>
          </w:tcPr>
          <w:p w14:paraId="2E37ABF8"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Realizar el plan de adecuamiento, Buscar asistencia técnica de un arquitecto paisajista y realizar un recorrido a la zona.</w:t>
            </w:r>
          </w:p>
          <w:p w14:paraId="28CD16A5"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Realizar propuesta al consejo, </w:t>
            </w:r>
            <w:r w:rsidRPr="00F85F89">
              <w:rPr>
                <w:rFonts w:ascii="Century Gothic" w:eastAsia="Times New Roman" w:hAnsi="Century Gothic" w:cs="Arial"/>
                <w:sz w:val="16"/>
                <w:szCs w:val="16"/>
                <w:lang w:eastAsia="es-SV"/>
              </w:rPr>
              <w:lastRenderedPageBreak/>
              <w:t>campañas de limpiezas y creación de mapa turístico</w:t>
            </w:r>
          </w:p>
        </w:tc>
        <w:tc>
          <w:tcPr>
            <w:tcW w:w="1559" w:type="dxa"/>
            <w:vAlign w:val="center"/>
          </w:tcPr>
          <w:p w14:paraId="5EEA91B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lastRenderedPageBreak/>
              <w:t xml:space="preserve">Transporte, señales informativas, </w:t>
            </w:r>
          </w:p>
          <w:p w14:paraId="67E49775"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Madera, piedra, cemento, arena, hierro, escaleras, cuerda, botiquín, basureros, bosas platicas. </w:t>
            </w:r>
          </w:p>
          <w:p w14:paraId="47934104"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 </w:t>
            </w:r>
          </w:p>
        </w:tc>
        <w:tc>
          <w:tcPr>
            <w:tcW w:w="1701" w:type="dxa"/>
            <w:vAlign w:val="center"/>
          </w:tcPr>
          <w:p w14:paraId="7732044D"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 xml:space="preserve">PNC, dm7, cruz roja, protección civil, unidad de proyectos </w:t>
            </w:r>
          </w:p>
        </w:tc>
        <w:tc>
          <w:tcPr>
            <w:tcW w:w="459" w:type="dxa"/>
            <w:textDirection w:val="tbRl"/>
            <w:vAlign w:val="center"/>
          </w:tcPr>
          <w:p w14:paraId="54DBF39C"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151D8868"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533" w:type="dxa"/>
            <w:textDirection w:val="tbRl"/>
            <w:vAlign w:val="center"/>
          </w:tcPr>
          <w:p w14:paraId="2906C45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26" w:type="dxa"/>
            <w:textDirection w:val="tbRl"/>
            <w:vAlign w:val="center"/>
          </w:tcPr>
          <w:p w14:paraId="03A801AD"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25" w:type="dxa"/>
            <w:textDirection w:val="tbRl"/>
            <w:vAlign w:val="center"/>
          </w:tcPr>
          <w:p w14:paraId="5F54EDD0"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25" w:type="dxa"/>
            <w:textDirection w:val="tbRl"/>
            <w:vAlign w:val="center"/>
          </w:tcPr>
          <w:p w14:paraId="58342598"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20%</w:t>
            </w:r>
          </w:p>
        </w:tc>
        <w:tc>
          <w:tcPr>
            <w:tcW w:w="425" w:type="dxa"/>
            <w:textDirection w:val="tbRl"/>
            <w:vAlign w:val="center"/>
          </w:tcPr>
          <w:p w14:paraId="63931AAC"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6" w:type="dxa"/>
            <w:textDirection w:val="tbRl"/>
            <w:vAlign w:val="center"/>
          </w:tcPr>
          <w:p w14:paraId="1D732C40"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66755F13"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3FCD5536"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434AD561"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59" w:type="dxa"/>
            <w:textDirection w:val="tbRl"/>
            <w:vAlign w:val="center"/>
          </w:tcPr>
          <w:p w14:paraId="28E8BF22"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r>
      <w:tr w:rsidR="00500DAB" w:rsidRPr="00F85F89" w14:paraId="23A570E9" w14:textId="77777777" w:rsidTr="0048784B">
        <w:trPr>
          <w:cantSplit/>
          <w:trHeight w:val="1830"/>
        </w:trPr>
        <w:tc>
          <w:tcPr>
            <w:tcW w:w="1701" w:type="dxa"/>
            <w:tcBorders>
              <w:top w:val="single" w:sz="4" w:space="0" w:color="auto"/>
            </w:tcBorders>
            <w:vAlign w:val="center"/>
          </w:tcPr>
          <w:p w14:paraId="0E1DF7CC" w14:textId="77777777" w:rsidR="00500DAB" w:rsidRPr="00F85F89" w:rsidRDefault="00500DAB" w:rsidP="0048784B">
            <w:pPr>
              <w:jc w:val="both"/>
              <w:rPr>
                <w:rFonts w:ascii="Century Gothic" w:eastAsia="Times New Roman" w:hAnsi="Century Gothic" w:cs="Times New Roman"/>
                <w:bCs/>
                <w:sz w:val="16"/>
                <w:szCs w:val="16"/>
                <w:lang w:eastAsia="es-MX"/>
              </w:rPr>
            </w:pPr>
            <w:r w:rsidRPr="00F85F89">
              <w:rPr>
                <w:rFonts w:ascii="Century Gothic" w:eastAsia="Times New Roman" w:hAnsi="Century Gothic" w:cs="Times New Roman"/>
                <w:bCs/>
                <w:sz w:val="16"/>
                <w:szCs w:val="16"/>
                <w:lang w:eastAsia="es-MX"/>
              </w:rPr>
              <w:t>Fortalecer los eventos emblemáticos (festivales)de nuestro municipio para aumentar el afluente de turistas tanto nacionales como internacionales.</w:t>
            </w:r>
          </w:p>
          <w:p w14:paraId="2EB8029C" w14:textId="77777777" w:rsidR="00500DAB" w:rsidRPr="00F85F89" w:rsidRDefault="00500DAB" w:rsidP="0048784B">
            <w:pPr>
              <w:jc w:val="both"/>
              <w:rPr>
                <w:rFonts w:ascii="Century Gothic" w:eastAsia="Times New Roman" w:hAnsi="Century Gothic" w:cs="Times New Roman"/>
                <w:bCs/>
                <w:sz w:val="16"/>
                <w:szCs w:val="16"/>
                <w:lang w:eastAsia="es-MX"/>
              </w:rPr>
            </w:pPr>
          </w:p>
        </w:tc>
        <w:tc>
          <w:tcPr>
            <w:tcW w:w="1526" w:type="dxa"/>
            <w:tcBorders>
              <w:top w:val="single" w:sz="4" w:space="0" w:color="auto"/>
            </w:tcBorders>
            <w:vAlign w:val="center"/>
          </w:tcPr>
          <w:p w14:paraId="6448E8AC" w14:textId="77777777" w:rsidR="00500DAB" w:rsidRPr="00F85F89" w:rsidRDefault="00500DAB" w:rsidP="0048784B">
            <w:pPr>
              <w:jc w:val="both"/>
              <w:rPr>
                <w:rFonts w:ascii="Century Gothic" w:eastAsia="Times New Roman" w:hAnsi="Century Gothic" w:cs="Arial"/>
                <w:sz w:val="16"/>
                <w:szCs w:val="16"/>
                <w:lang w:eastAsia="es-MX"/>
              </w:rPr>
            </w:pPr>
            <w:r w:rsidRPr="00F85F89">
              <w:rPr>
                <w:rFonts w:ascii="Century Gothic" w:eastAsia="Times New Roman" w:hAnsi="Century Gothic" w:cs="Arial"/>
                <w:sz w:val="16"/>
                <w:szCs w:val="16"/>
                <w:lang w:eastAsia="es-MX"/>
              </w:rPr>
              <w:t>Celebración de 4 festivales emblemáticos del municipio.</w:t>
            </w:r>
          </w:p>
          <w:p w14:paraId="5C12EBB2" w14:textId="77777777" w:rsidR="00500DAB" w:rsidRPr="00F85F89" w:rsidRDefault="00500DAB" w:rsidP="0048784B">
            <w:pPr>
              <w:rPr>
                <w:rFonts w:ascii="Century Gothic" w:eastAsia="Times New Roman" w:hAnsi="Century Gothic" w:cs="Arial"/>
                <w:sz w:val="16"/>
                <w:szCs w:val="16"/>
                <w:lang w:eastAsia="es-SV"/>
              </w:rPr>
            </w:pPr>
          </w:p>
        </w:tc>
        <w:tc>
          <w:tcPr>
            <w:tcW w:w="1276" w:type="dxa"/>
            <w:vAlign w:val="center"/>
          </w:tcPr>
          <w:p w14:paraId="5CE8E401"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Fotografías. Informes, perfiles, videos.</w:t>
            </w:r>
          </w:p>
        </w:tc>
        <w:tc>
          <w:tcPr>
            <w:tcW w:w="1701" w:type="dxa"/>
            <w:vAlign w:val="center"/>
          </w:tcPr>
          <w:p w14:paraId="6D7FDA1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Elaborar lo perfil de la actividad, contactar a los emprendedores involucrados, gestionar la cooperación con distintas unidades de la municipalidad.</w:t>
            </w:r>
          </w:p>
          <w:p w14:paraId="5CDFB658"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559" w:type="dxa"/>
            <w:vAlign w:val="center"/>
          </w:tcPr>
          <w:p w14:paraId="0D633B25"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Transporte, perifoneo, publicidad en radio y redes sociales, bolsas jardineras, mesa sillas sonido, stand publicitario.</w:t>
            </w:r>
          </w:p>
          <w:p w14:paraId="32E0A082"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p w14:paraId="6E7A5931"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p w14:paraId="66BC8EF4"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1701" w:type="dxa"/>
            <w:vAlign w:val="center"/>
          </w:tcPr>
          <w:p w14:paraId="6AC5250B" w14:textId="77777777" w:rsidR="00500DAB" w:rsidRPr="00F85F89" w:rsidRDefault="00500DAB" w:rsidP="0048784B">
            <w:pPr>
              <w:spacing w:after="0" w:line="240" w:lineRule="auto"/>
              <w:rPr>
                <w:rFonts w:ascii="Century Gothic" w:eastAsia="Times New Roman" w:hAnsi="Century Gothic" w:cs="Arial"/>
                <w:sz w:val="16"/>
                <w:szCs w:val="16"/>
                <w:lang w:eastAsia="es-SV"/>
              </w:rPr>
            </w:pPr>
            <w:proofErr w:type="spellStart"/>
            <w:r w:rsidRPr="00F85F89">
              <w:rPr>
                <w:rFonts w:ascii="Century Gothic" w:eastAsia="Times New Roman" w:hAnsi="Century Gothic" w:cs="Arial"/>
                <w:sz w:val="16"/>
                <w:szCs w:val="16"/>
                <w:lang w:eastAsia="es-SV"/>
              </w:rPr>
              <w:t>Pnc</w:t>
            </w:r>
            <w:proofErr w:type="spellEnd"/>
            <w:r w:rsidRPr="00F85F89">
              <w:rPr>
                <w:rFonts w:ascii="Century Gothic" w:eastAsia="Times New Roman" w:hAnsi="Century Gothic" w:cs="Arial"/>
                <w:sz w:val="16"/>
                <w:szCs w:val="16"/>
                <w:lang w:eastAsia="es-SV"/>
              </w:rPr>
              <w:t xml:space="preserve"> </w:t>
            </w:r>
          </w:p>
          <w:p w14:paraId="282B013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Dm7</w:t>
            </w:r>
          </w:p>
          <w:p w14:paraId="14DB973F"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Cruz roja</w:t>
            </w:r>
          </w:p>
          <w:p w14:paraId="4745F8B2"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Protección civil</w:t>
            </w:r>
          </w:p>
          <w:p w14:paraId="62628FF7" w14:textId="77777777" w:rsidR="00500DAB" w:rsidRPr="00F85F89" w:rsidRDefault="00500DAB" w:rsidP="0048784B">
            <w:pPr>
              <w:spacing w:after="0" w:line="240" w:lineRule="auto"/>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Municipalidad,</w:t>
            </w:r>
          </w:p>
          <w:p w14:paraId="7A39E59F" w14:textId="77777777" w:rsidR="00500DAB" w:rsidRPr="00F85F89" w:rsidRDefault="00500DAB" w:rsidP="0048784B">
            <w:pPr>
              <w:spacing w:after="0" w:line="240" w:lineRule="auto"/>
              <w:rPr>
                <w:rFonts w:ascii="Century Gothic" w:eastAsia="Times New Roman" w:hAnsi="Century Gothic" w:cs="Arial"/>
                <w:sz w:val="16"/>
                <w:szCs w:val="16"/>
                <w:lang w:eastAsia="es-SV"/>
              </w:rPr>
            </w:pPr>
          </w:p>
        </w:tc>
        <w:tc>
          <w:tcPr>
            <w:tcW w:w="459" w:type="dxa"/>
            <w:textDirection w:val="tbRl"/>
            <w:vAlign w:val="center"/>
          </w:tcPr>
          <w:p w14:paraId="1A2AFE5F"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7E6D54DB"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p w14:paraId="435D474D" w14:textId="77777777" w:rsidR="00500DAB" w:rsidRPr="00F85F89" w:rsidRDefault="00500DAB" w:rsidP="0048784B">
            <w:pPr>
              <w:spacing w:after="0" w:line="240" w:lineRule="auto"/>
              <w:ind w:left="113" w:right="113"/>
              <w:rPr>
                <w:rFonts w:ascii="Century Gothic" w:eastAsia="Times New Roman" w:hAnsi="Century Gothic" w:cs="Arial"/>
                <w:sz w:val="16"/>
                <w:szCs w:val="16"/>
                <w:lang w:eastAsia="es-SV"/>
              </w:rPr>
            </w:pPr>
          </w:p>
        </w:tc>
        <w:tc>
          <w:tcPr>
            <w:tcW w:w="533" w:type="dxa"/>
            <w:textDirection w:val="tbRl"/>
            <w:vAlign w:val="center"/>
          </w:tcPr>
          <w:p w14:paraId="6C85249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6" w:type="dxa"/>
            <w:textDirection w:val="tbRl"/>
            <w:vAlign w:val="center"/>
          </w:tcPr>
          <w:p w14:paraId="4ADAC4D3"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45BD9D35"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25%</w:t>
            </w:r>
          </w:p>
        </w:tc>
        <w:tc>
          <w:tcPr>
            <w:tcW w:w="425" w:type="dxa"/>
            <w:textDirection w:val="tbRl"/>
            <w:vAlign w:val="center"/>
          </w:tcPr>
          <w:p w14:paraId="1644C9D5"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67FFA01B"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25%</w:t>
            </w:r>
          </w:p>
        </w:tc>
        <w:tc>
          <w:tcPr>
            <w:tcW w:w="426" w:type="dxa"/>
            <w:textDirection w:val="tbRl"/>
            <w:vAlign w:val="center"/>
          </w:tcPr>
          <w:p w14:paraId="54AE20B2"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25%</w:t>
            </w:r>
          </w:p>
        </w:tc>
        <w:tc>
          <w:tcPr>
            <w:tcW w:w="425" w:type="dxa"/>
            <w:textDirection w:val="tbRl"/>
            <w:vAlign w:val="center"/>
          </w:tcPr>
          <w:p w14:paraId="3729344A"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42C7DCBD"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25" w:type="dxa"/>
            <w:textDirection w:val="tbRl"/>
            <w:vAlign w:val="center"/>
          </w:tcPr>
          <w:p w14:paraId="086C210B"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p>
        </w:tc>
        <w:tc>
          <w:tcPr>
            <w:tcW w:w="459" w:type="dxa"/>
            <w:textDirection w:val="tbRl"/>
            <w:vAlign w:val="center"/>
          </w:tcPr>
          <w:p w14:paraId="373C696E" w14:textId="77777777" w:rsidR="00500DAB" w:rsidRPr="00F85F89" w:rsidRDefault="00500DAB" w:rsidP="0048784B">
            <w:pPr>
              <w:spacing w:after="0" w:line="240" w:lineRule="auto"/>
              <w:ind w:left="113" w:right="113"/>
              <w:jc w:val="center"/>
              <w:rPr>
                <w:rFonts w:ascii="Century Gothic" w:eastAsia="Times New Roman" w:hAnsi="Century Gothic" w:cs="Arial"/>
                <w:sz w:val="16"/>
                <w:szCs w:val="16"/>
                <w:lang w:eastAsia="es-SV"/>
              </w:rPr>
            </w:pPr>
            <w:r w:rsidRPr="00F85F89">
              <w:rPr>
                <w:rFonts w:ascii="Century Gothic" w:eastAsia="Times New Roman" w:hAnsi="Century Gothic" w:cs="Arial"/>
                <w:sz w:val="16"/>
                <w:szCs w:val="16"/>
                <w:lang w:eastAsia="es-SV"/>
              </w:rPr>
              <w:t>25%</w:t>
            </w:r>
          </w:p>
        </w:tc>
      </w:tr>
    </w:tbl>
    <w:p w14:paraId="1CE96D38" w14:textId="77777777" w:rsidR="00500DAB" w:rsidRPr="0025013C" w:rsidRDefault="00500DAB" w:rsidP="00500DAB">
      <w:pPr>
        <w:rPr>
          <w:rFonts w:ascii="Arial" w:eastAsia="Calibri" w:hAnsi="Arial" w:cs="Arial"/>
          <w:b/>
          <w:color w:val="002060"/>
          <w:sz w:val="144"/>
          <w:szCs w:val="144"/>
          <w:lang w:val="es-SV"/>
        </w:rPr>
      </w:pPr>
    </w:p>
    <w:p w14:paraId="657D293A" w14:textId="77777777" w:rsidR="005A38DE" w:rsidRDefault="005A38DE" w:rsidP="00500DAB">
      <w:pPr>
        <w:spacing w:after="0" w:line="240" w:lineRule="auto"/>
        <w:rPr>
          <w:rFonts w:ascii="Arial" w:eastAsia="Calibri" w:hAnsi="Arial" w:cs="Arial"/>
          <w:b/>
          <w:color w:val="002060"/>
          <w:sz w:val="72"/>
          <w:szCs w:val="72"/>
          <w:lang w:val="es-SV"/>
        </w:rPr>
      </w:pPr>
    </w:p>
    <w:p w14:paraId="577B3098" w14:textId="77777777" w:rsidR="005A38DE" w:rsidRDefault="005A38DE" w:rsidP="00500DAB">
      <w:pPr>
        <w:spacing w:after="0" w:line="240" w:lineRule="auto"/>
        <w:rPr>
          <w:rFonts w:ascii="Arial" w:eastAsia="Calibri" w:hAnsi="Arial" w:cs="Arial"/>
          <w:b/>
          <w:color w:val="002060"/>
          <w:sz w:val="72"/>
          <w:szCs w:val="72"/>
          <w:lang w:val="es-SV"/>
        </w:rPr>
      </w:pPr>
    </w:p>
    <w:p w14:paraId="326B657E" w14:textId="77777777" w:rsidR="005A38DE" w:rsidRDefault="005A38DE" w:rsidP="00500DAB">
      <w:pPr>
        <w:spacing w:after="0" w:line="240" w:lineRule="auto"/>
        <w:rPr>
          <w:rFonts w:ascii="Arial" w:eastAsia="Calibri" w:hAnsi="Arial" w:cs="Arial"/>
          <w:b/>
          <w:color w:val="002060"/>
          <w:sz w:val="72"/>
          <w:szCs w:val="72"/>
          <w:lang w:val="es-SV"/>
        </w:rPr>
      </w:pPr>
    </w:p>
    <w:p w14:paraId="66F46D55" w14:textId="1BB05715" w:rsidR="005A38DE" w:rsidRDefault="005A38DE" w:rsidP="00500DAB">
      <w:pPr>
        <w:spacing w:after="0" w:line="240" w:lineRule="auto"/>
        <w:rPr>
          <w:rFonts w:ascii="Arial" w:eastAsia="Calibri" w:hAnsi="Arial" w:cs="Arial"/>
          <w:b/>
          <w:color w:val="002060"/>
          <w:sz w:val="72"/>
          <w:szCs w:val="72"/>
          <w:lang w:val="es-SV"/>
        </w:rPr>
      </w:pPr>
    </w:p>
    <w:p w14:paraId="5709784D" w14:textId="2158FA3E" w:rsidR="00AB2948" w:rsidRDefault="00AB2948" w:rsidP="00500DAB">
      <w:pPr>
        <w:spacing w:after="0" w:line="240" w:lineRule="auto"/>
        <w:rPr>
          <w:rFonts w:ascii="Arial" w:eastAsia="Calibri" w:hAnsi="Arial" w:cs="Arial"/>
          <w:b/>
          <w:color w:val="002060"/>
          <w:sz w:val="72"/>
          <w:szCs w:val="72"/>
          <w:lang w:val="es-SV"/>
        </w:rPr>
      </w:pPr>
    </w:p>
    <w:p w14:paraId="6D84CEF3" w14:textId="77777777" w:rsidR="00AB2948" w:rsidRDefault="00AB2948" w:rsidP="00500DAB">
      <w:pPr>
        <w:spacing w:after="0" w:line="240" w:lineRule="auto"/>
        <w:rPr>
          <w:rFonts w:ascii="Arial" w:eastAsia="Calibri" w:hAnsi="Arial" w:cs="Arial"/>
          <w:b/>
          <w:color w:val="002060"/>
          <w:sz w:val="72"/>
          <w:szCs w:val="72"/>
          <w:lang w:val="es-SV"/>
        </w:rPr>
      </w:pPr>
    </w:p>
    <w:p w14:paraId="1358B138" w14:textId="6F8BB404" w:rsidR="00354A32" w:rsidRDefault="00500DAB" w:rsidP="005A38DE">
      <w:pPr>
        <w:spacing w:after="0" w:line="240" w:lineRule="auto"/>
        <w:jc w:val="center"/>
        <w:rPr>
          <w:rFonts w:ascii="Arial" w:eastAsia="Calibri" w:hAnsi="Arial" w:cs="Arial"/>
          <w:b/>
          <w:color w:val="002060"/>
          <w:sz w:val="72"/>
          <w:szCs w:val="72"/>
          <w:lang w:val="es-SV"/>
        </w:rPr>
      </w:pPr>
      <w:r w:rsidRPr="005A38DE">
        <w:rPr>
          <w:rFonts w:ascii="Arial" w:eastAsia="Calibri" w:hAnsi="Arial" w:cs="Arial"/>
          <w:b/>
          <w:color w:val="002060"/>
          <w:sz w:val="72"/>
          <w:szCs w:val="72"/>
          <w:lang w:val="es-SV"/>
        </w:rPr>
        <w:t>MANTENIMIENTO INSTITUCIONAL</w:t>
      </w:r>
    </w:p>
    <w:p w14:paraId="5D85FC61" w14:textId="78300A0C" w:rsidR="005A38DE" w:rsidRDefault="005A38DE" w:rsidP="005A38DE">
      <w:pPr>
        <w:spacing w:after="0" w:line="240" w:lineRule="auto"/>
        <w:jc w:val="center"/>
        <w:rPr>
          <w:rFonts w:ascii="Arial" w:eastAsia="Calibri" w:hAnsi="Arial" w:cs="Arial"/>
          <w:b/>
          <w:color w:val="002060"/>
          <w:sz w:val="72"/>
          <w:szCs w:val="72"/>
          <w:lang w:val="es-SV"/>
        </w:rPr>
      </w:pPr>
    </w:p>
    <w:p w14:paraId="1528F4FD" w14:textId="77777777" w:rsidR="00354A32" w:rsidRDefault="00354A32">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Tabladecuadrcula4-nfasis4"/>
        <w:tblpPr w:leftFromText="141" w:rightFromText="141" w:vertAnchor="text" w:horzAnchor="margin" w:tblpXSpec="center" w:tblpY="299"/>
        <w:tblW w:w="11624" w:type="dxa"/>
        <w:tblLayout w:type="fixed"/>
        <w:tblLook w:val="04A0" w:firstRow="1" w:lastRow="0" w:firstColumn="1" w:lastColumn="0" w:noHBand="0" w:noVBand="1"/>
      </w:tblPr>
      <w:tblGrid>
        <w:gridCol w:w="394"/>
        <w:gridCol w:w="1166"/>
        <w:gridCol w:w="1276"/>
        <w:gridCol w:w="1134"/>
        <w:gridCol w:w="2126"/>
        <w:gridCol w:w="1134"/>
        <w:gridCol w:w="851"/>
        <w:gridCol w:w="283"/>
        <w:gridCol w:w="284"/>
        <w:gridCol w:w="283"/>
        <w:gridCol w:w="284"/>
        <w:gridCol w:w="283"/>
        <w:gridCol w:w="284"/>
        <w:gridCol w:w="283"/>
        <w:gridCol w:w="284"/>
        <w:gridCol w:w="283"/>
        <w:gridCol w:w="284"/>
        <w:gridCol w:w="283"/>
        <w:gridCol w:w="425"/>
      </w:tblGrid>
      <w:tr w:rsidR="00354A32" w:rsidRPr="00354A32" w14:paraId="0EFBD82C" w14:textId="77777777" w:rsidTr="00004431">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1624" w:type="dxa"/>
            <w:gridSpan w:val="19"/>
          </w:tcPr>
          <w:p w14:paraId="26365F89" w14:textId="77777777" w:rsidR="00354A32" w:rsidRPr="00354A32" w:rsidRDefault="00354A32" w:rsidP="00354A32">
            <w:pPr>
              <w:numPr>
                <w:ilvl w:val="0"/>
                <w:numId w:val="10"/>
              </w:numPr>
              <w:spacing w:after="200" w:line="276" w:lineRule="auto"/>
              <w:contextualSpacing/>
              <w:jc w:val="both"/>
              <w:rPr>
                <w:rFonts w:ascii="Arial" w:eastAsiaTheme="minorEastAsia" w:hAnsi="Arial" w:cs="Arial"/>
                <w:i/>
                <w:iCs/>
                <w:sz w:val="20"/>
                <w:szCs w:val="20"/>
                <w:lang w:val="es-SV" w:eastAsia="es-SV"/>
              </w:rPr>
            </w:pPr>
            <w:r w:rsidRPr="00354A32">
              <w:rPr>
                <w:rFonts w:ascii="Arial" w:eastAsiaTheme="minorEastAsia" w:hAnsi="Arial" w:cs="Arial"/>
                <w:sz w:val="20"/>
                <w:szCs w:val="20"/>
                <w:lang w:val="es-SV" w:eastAsia="es-SV"/>
              </w:rPr>
              <w:lastRenderedPageBreak/>
              <w:t xml:space="preserve">OBJETIVO GENERAL: </w:t>
            </w:r>
            <w:r w:rsidRPr="00354A32">
              <w:rPr>
                <w:rFonts w:eastAsiaTheme="minorEastAsia"/>
                <w:sz w:val="24"/>
                <w:szCs w:val="24"/>
                <w:lang w:val="es-SV" w:eastAsia="es-SV"/>
              </w:rPr>
              <w:t>Optimizar los recursos para el funcionamiento, mantenimiento y seguridad de las instalaciones de la municipalidad y sus dependencias.</w:t>
            </w:r>
          </w:p>
        </w:tc>
      </w:tr>
      <w:tr w:rsidR="00354A32" w:rsidRPr="00354A32" w14:paraId="5C6D6A93" w14:textId="77777777" w:rsidTr="0000443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94" w:type="dxa"/>
          </w:tcPr>
          <w:p w14:paraId="6EA0DBCF" w14:textId="77777777" w:rsidR="00354A32" w:rsidRPr="00354A32" w:rsidRDefault="00354A32" w:rsidP="00354A32">
            <w:pPr>
              <w:spacing w:line="360" w:lineRule="auto"/>
              <w:jc w:val="both"/>
              <w:rPr>
                <w:rFonts w:ascii="Arial" w:hAnsi="Arial" w:cs="Arial"/>
                <w:sz w:val="16"/>
                <w:szCs w:val="16"/>
                <w:lang w:val="es-SV"/>
              </w:rPr>
            </w:pPr>
            <w:r w:rsidRPr="00354A32">
              <w:rPr>
                <w:rFonts w:ascii="Arial" w:hAnsi="Arial" w:cs="Arial"/>
                <w:sz w:val="16"/>
                <w:szCs w:val="16"/>
                <w:lang w:val="es-SV"/>
              </w:rPr>
              <w:t>N°</w:t>
            </w:r>
          </w:p>
        </w:tc>
        <w:tc>
          <w:tcPr>
            <w:tcW w:w="1166" w:type="dxa"/>
          </w:tcPr>
          <w:p w14:paraId="2C1D8D82"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OBJETIVOS ESPECIFI COS</w:t>
            </w:r>
          </w:p>
        </w:tc>
        <w:tc>
          <w:tcPr>
            <w:tcW w:w="1276" w:type="dxa"/>
          </w:tcPr>
          <w:p w14:paraId="04CA9111"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 xml:space="preserve">  </w:t>
            </w:r>
          </w:p>
          <w:p w14:paraId="6A2BEEAC"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 xml:space="preserve">  META</w:t>
            </w:r>
          </w:p>
        </w:tc>
        <w:tc>
          <w:tcPr>
            <w:tcW w:w="1134" w:type="dxa"/>
          </w:tcPr>
          <w:p w14:paraId="327030D9"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p>
          <w:p w14:paraId="150ED20C"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INDICADOR</w:t>
            </w:r>
          </w:p>
        </w:tc>
        <w:tc>
          <w:tcPr>
            <w:tcW w:w="2126" w:type="dxa"/>
          </w:tcPr>
          <w:p w14:paraId="749CC855"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 xml:space="preserve">     </w:t>
            </w:r>
          </w:p>
          <w:p w14:paraId="3DBE6B00"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 xml:space="preserve">       ACTIVIDADES</w:t>
            </w:r>
          </w:p>
        </w:tc>
        <w:tc>
          <w:tcPr>
            <w:tcW w:w="1134" w:type="dxa"/>
          </w:tcPr>
          <w:p w14:paraId="4D1BBE3C"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REQUERIMIENTOS</w:t>
            </w:r>
          </w:p>
        </w:tc>
        <w:tc>
          <w:tcPr>
            <w:tcW w:w="851" w:type="dxa"/>
          </w:tcPr>
          <w:p w14:paraId="3C5DD877"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COORDINACION</w:t>
            </w:r>
          </w:p>
        </w:tc>
        <w:tc>
          <w:tcPr>
            <w:tcW w:w="283" w:type="dxa"/>
          </w:tcPr>
          <w:p w14:paraId="774630CF"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E</w:t>
            </w:r>
          </w:p>
        </w:tc>
        <w:tc>
          <w:tcPr>
            <w:tcW w:w="284" w:type="dxa"/>
          </w:tcPr>
          <w:p w14:paraId="5ACB5E66"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F</w:t>
            </w:r>
          </w:p>
        </w:tc>
        <w:tc>
          <w:tcPr>
            <w:tcW w:w="283" w:type="dxa"/>
          </w:tcPr>
          <w:p w14:paraId="46F149CB"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M</w:t>
            </w:r>
          </w:p>
        </w:tc>
        <w:tc>
          <w:tcPr>
            <w:tcW w:w="284" w:type="dxa"/>
          </w:tcPr>
          <w:p w14:paraId="31A8C950"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A</w:t>
            </w:r>
          </w:p>
        </w:tc>
        <w:tc>
          <w:tcPr>
            <w:tcW w:w="283" w:type="dxa"/>
          </w:tcPr>
          <w:p w14:paraId="333FD05D"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M</w:t>
            </w:r>
          </w:p>
        </w:tc>
        <w:tc>
          <w:tcPr>
            <w:tcW w:w="284" w:type="dxa"/>
          </w:tcPr>
          <w:p w14:paraId="32295282"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J</w:t>
            </w:r>
          </w:p>
        </w:tc>
        <w:tc>
          <w:tcPr>
            <w:tcW w:w="283" w:type="dxa"/>
          </w:tcPr>
          <w:p w14:paraId="764F0D14"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L</w:t>
            </w:r>
          </w:p>
        </w:tc>
        <w:tc>
          <w:tcPr>
            <w:tcW w:w="284" w:type="dxa"/>
          </w:tcPr>
          <w:p w14:paraId="51B5BFE3"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A</w:t>
            </w:r>
          </w:p>
        </w:tc>
        <w:tc>
          <w:tcPr>
            <w:tcW w:w="283" w:type="dxa"/>
          </w:tcPr>
          <w:p w14:paraId="448F389D"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S</w:t>
            </w:r>
          </w:p>
        </w:tc>
        <w:tc>
          <w:tcPr>
            <w:tcW w:w="284" w:type="dxa"/>
          </w:tcPr>
          <w:p w14:paraId="457BAE02"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O</w:t>
            </w:r>
          </w:p>
        </w:tc>
        <w:tc>
          <w:tcPr>
            <w:tcW w:w="283" w:type="dxa"/>
          </w:tcPr>
          <w:p w14:paraId="34CF6DCD"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SV"/>
              </w:rPr>
            </w:pPr>
            <w:r w:rsidRPr="00354A32">
              <w:rPr>
                <w:rFonts w:ascii="Arial" w:hAnsi="Arial" w:cs="Arial"/>
                <w:b/>
                <w:bCs/>
                <w:sz w:val="16"/>
                <w:szCs w:val="16"/>
                <w:lang w:val="es-SV"/>
              </w:rPr>
              <w:t>N</w:t>
            </w:r>
          </w:p>
        </w:tc>
        <w:tc>
          <w:tcPr>
            <w:tcW w:w="425" w:type="dxa"/>
          </w:tcPr>
          <w:p w14:paraId="14B41A9B" w14:textId="77777777" w:rsidR="00354A32" w:rsidRPr="00354A32" w:rsidRDefault="00354A32" w:rsidP="00354A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val="es-SV"/>
              </w:rPr>
            </w:pPr>
            <w:r w:rsidRPr="00354A32">
              <w:rPr>
                <w:rFonts w:ascii="Arial" w:hAnsi="Arial" w:cs="Arial"/>
                <w:b/>
                <w:bCs/>
                <w:sz w:val="16"/>
                <w:szCs w:val="16"/>
                <w:lang w:val="es-SV"/>
              </w:rPr>
              <w:t>D</w:t>
            </w:r>
          </w:p>
        </w:tc>
      </w:tr>
      <w:tr w:rsidR="00354A32" w:rsidRPr="00354A32" w14:paraId="0E2EF896" w14:textId="77777777" w:rsidTr="00004431">
        <w:trPr>
          <w:trHeight w:val="375"/>
        </w:trPr>
        <w:tc>
          <w:tcPr>
            <w:cnfStyle w:val="001000000000" w:firstRow="0" w:lastRow="0" w:firstColumn="1" w:lastColumn="0" w:oddVBand="0" w:evenVBand="0" w:oddHBand="0" w:evenHBand="0" w:firstRowFirstColumn="0" w:firstRowLastColumn="0" w:lastRowFirstColumn="0" w:lastRowLastColumn="0"/>
            <w:tcW w:w="394" w:type="dxa"/>
          </w:tcPr>
          <w:p w14:paraId="6C9E6111" w14:textId="77777777" w:rsidR="00354A32" w:rsidRPr="00354A32" w:rsidRDefault="00354A32" w:rsidP="00354A32">
            <w:pPr>
              <w:spacing w:line="360" w:lineRule="auto"/>
              <w:jc w:val="both"/>
              <w:rPr>
                <w:rFonts w:ascii="Arial" w:hAnsi="Arial" w:cs="Arial"/>
                <w:sz w:val="16"/>
                <w:szCs w:val="16"/>
                <w:lang w:val="es-SV"/>
              </w:rPr>
            </w:pPr>
            <w:r w:rsidRPr="00354A32">
              <w:rPr>
                <w:rFonts w:ascii="Arial" w:hAnsi="Arial" w:cs="Arial"/>
                <w:sz w:val="16"/>
                <w:szCs w:val="16"/>
                <w:lang w:val="es-SV"/>
              </w:rPr>
              <w:t>1</w:t>
            </w:r>
          </w:p>
        </w:tc>
        <w:tc>
          <w:tcPr>
            <w:tcW w:w="1166" w:type="dxa"/>
          </w:tcPr>
          <w:p w14:paraId="12FEB6F3"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sz w:val="24"/>
                <w:szCs w:val="24"/>
                <w:lang w:val="es-SV"/>
              </w:rPr>
            </w:pPr>
            <w:r w:rsidRPr="00354A32">
              <w:rPr>
                <w:sz w:val="24"/>
                <w:szCs w:val="24"/>
                <w:lang w:val="es-SV"/>
              </w:rPr>
              <w:t>Brindar un servicio oportuno a todas las dependencias municipales, para que estas estén aptas para recibir a los usuarios.</w:t>
            </w:r>
          </w:p>
          <w:p w14:paraId="50BD3FCC"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tc>
        <w:tc>
          <w:tcPr>
            <w:tcW w:w="1276" w:type="dxa"/>
          </w:tcPr>
          <w:p w14:paraId="074565CE"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SV"/>
              </w:rPr>
            </w:pPr>
            <w:r w:rsidRPr="00354A32">
              <w:rPr>
                <w:rFonts w:ascii="Arial" w:hAnsi="Arial" w:cs="Arial"/>
                <w:lang w:val="es-SV"/>
              </w:rPr>
              <w:t>Proporcionar a los usuarios y trabajadores municipales su estadía en un lugar limpio y ordenado</w:t>
            </w:r>
          </w:p>
        </w:tc>
        <w:tc>
          <w:tcPr>
            <w:tcW w:w="1134" w:type="dxa"/>
          </w:tcPr>
          <w:p w14:paraId="0C5F4A82"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lang w:val="es-SV"/>
              </w:rPr>
            </w:pPr>
            <w:r w:rsidRPr="00354A32">
              <w:rPr>
                <w:rFonts w:ascii="Arial" w:hAnsi="Arial" w:cs="Arial"/>
                <w:bCs/>
                <w:color w:val="1F3864" w:themeColor="accent5" w:themeShade="80"/>
                <w:lang w:val="es-SV"/>
              </w:rPr>
              <w:t xml:space="preserve">Brindarle la </w:t>
            </w:r>
            <w:r w:rsidRPr="00354A32">
              <w:rPr>
                <w:rFonts w:ascii="Arial" w:hAnsi="Arial" w:cs="Arial"/>
                <w:bCs/>
                <w:lang w:val="es-SV"/>
              </w:rPr>
              <w:t xml:space="preserve">atención requerida al 100% en los lugares solicitados según capacidad de recurso humano y de materiales, cotejando con bitácoras y fotos. </w:t>
            </w:r>
          </w:p>
        </w:tc>
        <w:tc>
          <w:tcPr>
            <w:tcW w:w="2126" w:type="dxa"/>
          </w:tcPr>
          <w:p w14:paraId="3EBA1952"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1. Atender las necesidades de cada dependencia de acuerdo a la emergencia.</w:t>
            </w:r>
          </w:p>
          <w:p w14:paraId="046A2C32"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82E1FA0"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C803670"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2. Coordinación y ejecución de actividades solicitadas </w:t>
            </w:r>
          </w:p>
          <w:p w14:paraId="7DB51D28"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82C89C2"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3. inspecciones periódicas en las distintas dependencias</w:t>
            </w:r>
          </w:p>
          <w:p w14:paraId="4FADA5A0"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3B7D646"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EA40B87"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65B1A8E"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0166B43"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71DD397"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E4B1136"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tc>
        <w:tc>
          <w:tcPr>
            <w:tcW w:w="1134" w:type="dxa"/>
          </w:tcPr>
          <w:p w14:paraId="60E017C9"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Transporte herramientas </w:t>
            </w:r>
          </w:p>
          <w:p w14:paraId="0FFD6BB0"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Papel </w:t>
            </w:r>
          </w:p>
          <w:p w14:paraId="08190779"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Lápices </w:t>
            </w:r>
          </w:p>
          <w:p w14:paraId="434059D7"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lapiceros</w:t>
            </w:r>
          </w:p>
          <w:p w14:paraId="16C35F6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02ED0A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F0743E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4C5A9D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tc>
        <w:tc>
          <w:tcPr>
            <w:tcW w:w="851" w:type="dxa"/>
            <w:vMerge w:val="restart"/>
          </w:tcPr>
          <w:p w14:paraId="3E11C013"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G administrativa </w:t>
            </w:r>
          </w:p>
        </w:tc>
        <w:tc>
          <w:tcPr>
            <w:tcW w:w="283" w:type="dxa"/>
          </w:tcPr>
          <w:p w14:paraId="4A02755D" w14:textId="77777777" w:rsidR="00354A32" w:rsidRPr="00354A32" w:rsidRDefault="00354A32" w:rsidP="00354A3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5B5D502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5D9643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FE6E06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73BDFB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F02DCA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BD6E24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DB3BD2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36D12B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A74704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004B75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FFAC3E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23A1DF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A9CEE5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170566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DAE616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5DAFBD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CFD3DF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A3F80D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13F0DA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AFB8D1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4" w:type="dxa"/>
          </w:tcPr>
          <w:p w14:paraId="0F5FB75F"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660A641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7AEC97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774489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31127E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4340C4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BC8C1D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FC0FCB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9ACE24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872D00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7A2B85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887A75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72ABEF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DED033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8A0332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4D6925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6B9F30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6ACDC9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09825B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7EAA2A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F6FF3E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3" w:type="dxa"/>
          </w:tcPr>
          <w:p w14:paraId="74EDED64"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66B8FFC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23A39A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EC2C83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188765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B30F20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FC0B04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6E37A28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763163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F5841E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7E41EE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582F07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B4FEFE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4B44A1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38C0D7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EEE048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C303E2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1CE38D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F683B1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CAEF1A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E78DAC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4" w:type="dxa"/>
          </w:tcPr>
          <w:p w14:paraId="3D6EA31E"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58749C0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C92822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B96C75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26A138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A7CAB8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BCCAFA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67ABB0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D66126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FDBB90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B5523D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C4BFB9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9FEC01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D1B369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8097C8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EFBC3E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B98365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96A4A6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DB5293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9FBB82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8D412A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3" w:type="dxa"/>
          </w:tcPr>
          <w:p w14:paraId="2ADC2E6B"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5BED769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FEC6AA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BC39D8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A7EDAE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FA06C7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86DF2F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D0DB5A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1FDD68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21BC83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EDDCC2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DED3DD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16A6D3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AECF0C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EDF0B8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DC9B5E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E54F8F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CDF506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E1D50D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5B25F5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701027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4" w:type="dxa"/>
          </w:tcPr>
          <w:p w14:paraId="1CC7A7D5"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327E56B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3D291F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0375E0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71EA7C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E166AF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D121CA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4AE2493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61F002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E55646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CF8CE6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01243B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7BCB39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2D41DE0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2F075C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DE36A6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876993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8E1712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BBDF32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125014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3AF7EF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3" w:type="dxa"/>
          </w:tcPr>
          <w:p w14:paraId="4EA60EE9"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5396EA4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FA71D6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920EB2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EEA7AC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47614C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1086F3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B9F3EB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734B82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C88D42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83FDA4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4A57DC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BD8218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D8AFBC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7E9E2E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2B36B9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832B95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CFD681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08F359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1089A3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211AD3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4" w:type="dxa"/>
          </w:tcPr>
          <w:p w14:paraId="5B2FD4E6"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5507704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96BC6F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6BBA8E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84C475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15AAEA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EEA031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284A64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5ECACD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3B092C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7FB6C6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37A874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EA4A32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D1412B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61FDB5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F2F5E9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74DB97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BD059C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31006F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8E756D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DFB69A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3" w:type="dxa"/>
          </w:tcPr>
          <w:p w14:paraId="2110BC3B"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1A11DC6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A4050E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06B80D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73A54F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3D9EBD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A3A1AE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2226204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BB1050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11BCBF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26BBEE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A889D4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605BCE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52DA2A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2C65A6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E870AE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DBAA99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D0A00D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3CF2E4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E2ED1B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52FA88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4" w:type="dxa"/>
          </w:tcPr>
          <w:p w14:paraId="006211FA"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4D5854B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0B814A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0FE31A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2C3905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385F83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58FDA8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AC0302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A036B3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033B3F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A8B753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31D06E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B9E23F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CD7353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721617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6A3D31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5E5E53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F960F0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ACB0F9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B2175A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DABA68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283" w:type="dxa"/>
          </w:tcPr>
          <w:p w14:paraId="1D1FF2CB"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6DB20B3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2663DE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7610AC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0E6470F"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D40E61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DC7B97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2225A5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AF105E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B7CA5F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7F7EB4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D09772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F2DF3A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0E8521D"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BA2E84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3B6633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708B98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4C33321"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F8D822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2C80F07"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FF5642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c>
          <w:tcPr>
            <w:tcW w:w="425" w:type="dxa"/>
          </w:tcPr>
          <w:p w14:paraId="0410C3BB" w14:textId="77777777" w:rsidR="00354A32" w:rsidRPr="00354A32" w:rsidRDefault="00354A32" w:rsidP="00354A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1231850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0C8F17A"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7E494F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73276D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6059356"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EF2086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563A5B05"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7C2C0C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56A9D1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6183194"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6932A82C"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76A7CAB"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2B3DA069"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763FB26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04AB5C6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3D05A122"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1C035F88"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874B780"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40B09433"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p>
          <w:p w14:paraId="5132352E" w14:textId="77777777" w:rsidR="00354A32" w:rsidRPr="00354A32" w:rsidRDefault="00354A32" w:rsidP="00354A3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tc>
      </w:tr>
      <w:tr w:rsidR="00354A32" w:rsidRPr="00354A32" w14:paraId="01D21C05" w14:textId="77777777" w:rsidTr="00004431">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94" w:type="dxa"/>
          </w:tcPr>
          <w:p w14:paraId="3B0341EC" w14:textId="77777777" w:rsidR="00354A32" w:rsidRPr="00354A32" w:rsidRDefault="00354A32" w:rsidP="00354A32">
            <w:pPr>
              <w:jc w:val="both"/>
              <w:rPr>
                <w:rFonts w:ascii="Arial" w:hAnsi="Arial" w:cs="Arial"/>
                <w:sz w:val="16"/>
                <w:szCs w:val="16"/>
                <w:lang w:val="es-SV"/>
              </w:rPr>
            </w:pPr>
            <w:r w:rsidRPr="00354A32">
              <w:rPr>
                <w:rFonts w:ascii="Arial" w:hAnsi="Arial" w:cs="Arial"/>
                <w:sz w:val="16"/>
                <w:szCs w:val="16"/>
                <w:lang w:val="es-SV"/>
              </w:rPr>
              <w:t>2</w:t>
            </w:r>
          </w:p>
        </w:tc>
        <w:tc>
          <w:tcPr>
            <w:tcW w:w="1166" w:type="dxa"/>
          </w:tcPr>
          <w:p w14:paraId="0704D3C1"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lang w:val="es-SV"/>
              </w:rPr>
              <w:t xml:space="preserve">Realizar inspecciones periódicas en las dependencias de </w:t>
            </w:r>
            <w:r w:rsidRPr="00354A32">
              <w:rPr>
                <w:rFonts w:ascii="Arial" w:hAnsi="Arial" w:cs="Arial"/>
                <w:lang w:val="es-SV"/>
              </w:rPr>
              <w:lastRenderedPageBreak/>
              <w:t>la municipalidad.</w:t>
            </w:r>
          </w:p>
        </w:tc>
        <w:tc>
          <w:tcPr>
            <w:tcW w:w="1276" w:type="dxa"/>
          </w:tcPr>
          <w:p w14:paraId="5F3C3E7F"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b/>
                <w:bCs/>
                <w:lang w:val="es-SV"/>
              </w:rPr>
              <w:lastRenderedPageBreak/>
              <w:t xml:space="preserve">Cumplir con lo establecido en el cronograma de </w:t>
            </w:r>
            <w:r w:rsidRPr="00354A32">
              <w:rPr>
                <w:rFonts w:ascii="Arial" w:hAnsi="Arial" w:cs="Arial"/>
                <w:b/>
                <w:bCs/>
                <w:lang w:val="es-SV"/>
              </w:rPr>
              <w:lastRenderedPageBreak/>
              <w:t>actividades</w:t>
            </w:r>
            <w:r w:rsidRPr="00354A32">
              <w:rPr>
                <w:rFonts w:ascii="Arial" w:hAnsi="Arial" w:cs="Arial"/>
                <w:sz w:val="16"/>
                <w:szCs w:val="16"/>
                <w:lang w:val="es-SV"/>
              </w:rPr>
              <w:t>.</w:t>
            </w:r>
          </w:p>
        </w:tc>
        <w:tc>
          <w:tcPr>
            <w:tcW w:w="1134" w:type="dxa"/>
          </w:tcPr>
          <w:p w14:paraId="25366E7F"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b/>
                <w:bCs/>
                <w:lang w:val="es-SV"/>
              </w:rPr>
              <w:lastRenderedPageBreak/>
              <w:t xml:space="preserve"> La municipalidad y algunas dependencias cotejand</w:t>
            </w:r>
            <w:r w:rsidRPr="00354A32">
              <w:rPr>
                <w:rFonts w:ascii="Arial" w:hAnsi="Arial" w:cs="Arial"/>
                <w:b/>
                <w:bCs/>
                <w:lang w:val="es-SV"/>
              </w:rPr>
              <w:lastRenderedPageBreak/>
              <w:t xml:space="preserve">o con </w:t>
            </w:r>
            <w:proofErr w:type="spellStart"/>
            <w:r w:rsidRPr="00354A32">
              <w:rPr>
                <w:rFonts w:ascii="Arial" w:hAnsi="Arial" w:cs="Arial"/>
                <w:b/>
                <w:bCs/>
                <w:lang w:val="es-SV"/>
              </w:rPr>
              <w:t>bitacoras</w:t>
            </w:r>
            <w:proofErr w:type="spellEnd"/>
            <w:r w:rsidRPr="00354A32">
              <w:rPr>
                <w:rFonts w:ascii="Arial" w:hAnsi="Arial" w:cs="Arial"/>
                <w:b/>
                <w:bCs/>
                <w:lang w:val="es-SV"/>
              </w:rPr>
              <w:t>.</w:t>
            </w:r>
          </w:p>
        </w:tc>
        <w:tc>
          <w:tcPr>
            <w:tcW w:w="2126" w:type="dxa"/>
          </w:tcPr>
          <w:p w14:paraId="3439C83E"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1. Atender las necesidades de cada dependencia de acuerdo a la emergencia.</w:t>
            </w:r>
          </w:p>
          <w:p w14:paraId="27C3BEA7"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B75D520"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27DF8E8"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2. Coordinación y ejecución de actividades solicitadas </w:t>
            </w:r>
          </w:p>
          <w:p w14:paraId="05C28C50"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38D9D1A"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3. inspecciones periódicas en las distintas dependencias</w:t>
            </w:r>
          </w:p>
          <w:p w14:paraId="3AD09F39"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079310F"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45C071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9897DFD"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AB30B07"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1BB0D9E"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0064CD3"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1134" w:type="dxa"/>
          </w:tcPr>
          <w:p w14:paraId="4CBE201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 xml:space="preserve">Transporte herramientas </w:t>
            </w:r>
          </w:p>
          <w:p w14:paraId="34E28367"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Papel </w:t>
            </w:r>
          </w:p>
          <w:p w14:paraId="70D7C6D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 xml:space="preserve">Lápices </w:t>
            </w:r>
          </w:p>
          <w:p w14:paraId="20F4A17E"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lapiceros</w:t>
            </w:r>
          </w:p>
          <w:p w14:paraId="63E421D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1F2D80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C562A6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0A4C10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851" w:type="dxa"/>
            <w:vMerge/>
          </w:tcPr>
          <w:p w14:paraId="3B8DF1B3"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3" w:type="dxa"/>
          </w:tcPr>
          <w:p w14:paraId="4F7E36C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t>x</w:t>
            </w:r>
          </w:p>
          <w:p w14:paraId="3808F0A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A03ECA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39AF4A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AA760D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239D85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02E4898"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AA3BCC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68DAB5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3F2A69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EED7FA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846846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4533F3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8ADC16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CE0853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C64A80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4" w:type="dxa"/>
          </w:tcPr>
          <w:p w14:paraId="2C8E6B09"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6EACF9FB"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CFEF77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C69401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CCB94E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91D569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5908AF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52F2B7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DA2A3D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374000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4325B9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AEFC50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B65B6F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829086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9336BC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4B9578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3" w:type="dxa"/>
          </w:tcPr>
          <w:p w14:paraId="35609BE8"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5649EB6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CD872E8"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6BD19B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F90E0B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408C443"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F5E0FA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68ABD2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386577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3D5ED63"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100A62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0F4544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851332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E235A0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D41544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E4ACED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4" w:type="dxa"/>
          </w:tcPr>
          <w:p w14:paraId="26ED8D48"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0251DD13"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99AD42F"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3CABDF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3E72BC9"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687A38D"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C9A107F"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D779B6C"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0925C6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9F05B13"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4E2B874"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8CAF7B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D8EA69D"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49A9B3F"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A427AEE"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372DB66"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3" w:type="dxa"/>
          </w:tcPr>
          <w:p w14:paraId="085790DB"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225CC8E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C93E0E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02773A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48CABE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3AC904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E27739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A896CF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5266A7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DD03C0B"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89C246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92E267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A858368"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F0F1C3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1B9AE4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B5F232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4" w:type="dxa"/>
          </w:tcPr>
          <w:p w14:paraId="4BD518DD"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4927B3D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32C46D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4A6248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4D4565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102094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62A93F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A7AC31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29B462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9E06A7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160442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5232A2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11473BB"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8A89FC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80777A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185348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3" w:type="dxa"/>
          </w:tcPr>
          <w:p w14:paraId="1E3C0A9D"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006FE31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F6853E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066CD1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2D77F7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041DF5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A21975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5B6FDA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82DD9D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20AF5B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980EA1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1A20758"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000864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F2BF3F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43AF79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53A144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4" w:type="dxa"/>
          </w:tcPr>
          <w:p w14:paraId="2029DF1C"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016108C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29B228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487384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287E95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30F16A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4E5637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F25BD5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5DEC9F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EF7DF1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635D8E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ACE2F0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2EF83C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99F278F"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9BD709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39624C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3" w:type="dxa"/>
          </w:tcPr>
          <w:p w14:paraId="620ED0B8"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6D6A139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97F2FA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F54B7D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01CC11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A27717B"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6396063"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233949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FD89B3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3C8049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B66079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43E6F7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A4818B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AE97D4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A76C67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9A857E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A41649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4" w:type="dxa"/>
          </w:tcPr>
          <w:p w14:paraId="79BC60EC"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4ADF31C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F8646E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D5A3BE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9B89A5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A05761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E8F0CB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0E7BE9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586A4B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9697A0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E7B93A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5DBFBC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355FAA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47D7C7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D1D742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DFD73C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283" w:type="dxa"/>
          </w:tcPr>
          <w:p w14:paraId="5F4F65F1"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0406C7C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32B3FD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D3BE793"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E2FEA8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F448407"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289AB5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67E847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EAD9A7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50C502E"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46CB2F9"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391AF87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ABB9AD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A2F21BC"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D2E130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5B9C8BF8"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c>
          <w:tcPr>
            <w:tcW w:w="425" w:type="dxa"/>
          </w:tcPr>
          <w:p w14:paraId="1FB28B2D" w14:textId="77777777" w:rsidR="00354A32" w:rsidRPr="00354A32" w:rsidRDefault="00354A32" w:rsidP="00354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r w:rsidRPr="00354A32">
              <w:rPr>
                <w:rFonts w:ascii="Arial" w:hAnsi="Arial" w:cs="Arial"/>
                <w:sz w:val="16"/>
                <w:szCs w:val="16"/>
                <w:lang w:val="es-SV"/>
              </w:rPr>
              <w:lastRenderedPageBreak/>
              <w:t>x</w:t>
            </w:r>
          </w:p>
          <w:p w14:paraId="1F920E46"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413A4D80"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4BBF89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A3BE768"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729700D"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BBC7273"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77F637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D16D2B2"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F9DDF3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06881D44"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2ED7719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A2DE7C1"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6E20A38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752EC975"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p w14:paraId="1EF3961A" w14:textId="77777777" w:rsidR="00354A32" w:rsidRPr="00354A32" w:rsidRDefault="00354A32" w:rsidP="00354A3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SV"/>
              </w:rPr>
            </w:pPr>
          </w:p>
        </w:tc>
      </w:tr>
    </w:tbl>
    <w:p w14:paraId="37A78011" w14:textId="77777777" w:rsidR="00500DAB" w:rsidRPr="00354A32" w:rsidRDefault="00500DAB" w:rsidP="00500DAB">
      <w:pPr>
        <w:spacing w:after="0" w:line="240" w:lineRule="auto"/>
        <w:rPr>
          <w:rFonts w:ascii="Arial" w:eastAsia="Calibri" w:hAnsi="Arial" w:cs="Arial"/>
          <w:b/>
          <w:color w:val="002060"/>
          <w:sz w:val="24"/>
          <w:szCs w:val="24"/>
          <w:lang w:val="es-SV"/>
        </w:rPr>
      </w:pPr>
    </w:p>
    <w:p w14:paraId="4C9361BF" w14:textId="77777777" w:rsidR="00500DAB" w:rsidRDefault="00500DAB" w:rsidP="00500DAB">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Cuadrculaclara-nfasis3"/>
        <w:tblpPr w:leftFromText="141" w:rightFromText="141" w:vertAnchor="text" w:horzAnchor="margin" w:tblpXSpec="center" w:tblpY="299"/>
        <w:tblW w:w="11624" w:type="dxa"/>
        <w:tblLayout w:type="fixed"/>
        <w:tblLook w:val="04A0" w:firstRow="1" w:lastRow="0" w:firstColumn="1" w:lastColumn="0" w:noHBand="0" w:noVBand="1"/>
      </w:tblPr>
      <w:tblGrid>
        <w:gridCol w:w="394"/>
        <w:gridCol w:w="1166"/>
        <w:gridCol w:w="1276"/>
        <w:gridCol w:w="1134"/>
        <w:gridCol w:w="2126"/>
        <w:gridCol w:w="1134"/>
        <w:gridCol w:w="851"/>
        <w:gridCol w:w="283"/>
        <w:gridCol w:w="284"/>
        <w:gridCol w:w="283"/>
        <w:gridCol w:w="284"/>
        <w:gridCol w:w="283"/>
        <w:gridCol w:w="284"/>
        <w:gridCol w:w="283"/>
        <w:gridCol w:w="284"/>
        <w:gridCol w:w="283"/>
        <w:gridCol w:w="284"/>
        <w:gridCol w:w="283"/>
        <w:gridCol w:w="425"/>
      </w:tblGrid>
      <w:tr w:rsidR="00500DAB" w:rsidRPr="00884AB7" w14:paraId="7064CA3D" w14:textId="77777777" w:rsidTr="0048784B">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1624" w:type="dxa"/>
            <w:gridSpan w:val="19"/>
          </w:tcPr>
          <w:p w14:paraId="4D19C343" w14:textId="77777777" w:rsidR="00500DAB" w:rsidRPr="00884AB7" w:rsidRDefault="00500DAB" w:rsidP="00500DAB">
            <w:pPr>
              <w:numPr>
                <w:ilvl w:val="0"/>
                <w:numId w:val="10"/>
              </w:numPr>
              <w:spacing w:after="200" w:line="276" w:lineRule="auto"/>
              <w:contextualSpacing/>
              <w:jc w:val="both"/>
              <w:rPr>
                <w:rFonts w:ascii="Arial" w:eastAsia="Times New Roman" w:hAnsi="Arial" w:cs="Arial"/>
                <w:i/>
                <w:iCs/>
                <w:sz w:val="20"/>
                <w:szCs w:val="20"/>
                <w:lang w:eastAsia="es-SV"/>
              </w:rPr>
            </w:pPr>
            <w:r w:rsidRPr="00884AB7">
              <w:rPr>
                <w:rFonts w:ascii="Arial" w:eastAsia="Times New Roman" w:hAnsi="Arial" w:cs="Arial"/>
                <w:sz w:val="20"/>
                <w:szCs w:val="20"/>
                <w:lang w:eastAsia="es-SV"/>
              </w:rPr>
              <w:lastRenderedPageBreak/>
              <w:t xml:space="preserve">OBJETIVO GENERAL: </w:t>
            </w:r>
            <w:r w:rsidRPr="00884AB7">
              <w:rPr>
                <w:rFonts w:ascii="Calibri" w:eastAsia="Times New Roman" w:hAnsi="Calibri" w:cs="Times New Roman"/>
                <w:sz w:val="24"/>
                <w:szCs w:val="24"/>
                <w:lang w:eastAsia="es-SV"/>
              </w:rPr>
              <w:t>Optimizar los recursos para el funcionamiento, mantenimiento y seguridad de las instalaciones de la municipalidad y sus dependencias.</w:t>
            </w:r>
          </w:p>
        </w:tc>
      </w:tr>
      <w:tr w:rsidR="00500DAB" w:rsidRPr="00884AB7" w14:paraId="38EA023B" w14:textId="77777777" w:rsidTr="0048784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94" w:type="dxa"/>
          </w:tcPr>
          <w:p w14:paraId="65AF6B63" w14:textId="77777777" w:rsidR="00500DAB" w:rsidRPr="00884AB7" w:rsidRDefault="00500DAB" w:rsidP="0048784B">
            <w:pPr>
              <w:spacing w:line="360" w:lineRule="auto"/>
              <w:jc w:val="both"/>
              <w:rPr>
                <w:rFonts w:ascii="Arial" w:eastAsia="Calibri" w:hAnsi="Arial" w:cs="Arial"/>
                <w:sz w:val="16"/>
                <w:szCs w:val="16"/>
              </w:rPr>
            </w:pPr>
            <w:r w:rsidRPr="00884AB7">
              <w:rPr>
                <w:rFonts w:ascii="Arial" w:eastAsia="Calibri" w:hAnsi="Arial" w:cs="Arial"/>
                <w:sz w:val="16"/>
                <w:szCs w:val="16"/>
              </w:rPr>
              <w:t>N°</w:t>
            </w:r>
          </w:p>
        </w:tc>
        <w:tc>
          <w:tcPr>
            <w:tcW w:w="1166" w:type="dxa"/>
          </w:tcPr>
          <w:p w14:paraId="15B79E18"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OBJETIVOS ESPECIFI COS</w:t>
            </w:r>
          </w:p>
        </w:tc>
        <w:tc>
          <w:tcPr>
            <w:tcW w:w="1276" w:type="dxa"/>
          </w:tcPr>
          <w:p w14:paraId="4038AC20"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 xml:space="preserve">  </w:t>
            </w:r>
          </w:p>
          <w:p w14:paraId="5930244F"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 xml:space="preserve">  META</w:t>
            </w:r>
          </w:p>
        </w:tc>
        <w:tc>
          <w:tcPr>
            <w:tcW w:w="1134" w:type="dxa"/>
          </w:tcPr>
          <w:p w14:paraId="26EDDEFD"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p>
          <w:p w14:paraId="0E906628"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INDICADOR</w:t>
            </w:r>
          </w:p>
        </w:tc>
        <w:tc>
          <w:tcPr>
            <w:tcW w:w="2126" w:type="dxa"/>
          </w:tcPr>
          <w:p w14:paraId="54ABC2A1"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 xml:space="preserve">     </w:t>
            </w:r>
          </w:p>
          <w:p w14:paraId="5C5679DF"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 xml:space="preserve">       ACTIVIDADES</w:t>
            </w:r>
          </w:p>
        </w:tc>
        <w:tc>
          <w:tcPr>
            <w:tcW w:w="1134" w:type="dxa"/>
          </w:tcPr>
          <w:p w14:paraId="7C8E429D"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REQUERIMIENTOS</w:t>
            </w:r>
          </w:p>
        </w:tc>
        <w:tc>
          <w:tcPr>
            <w:tcW w:w="851" w:type="dxa"/>
          </w:tcPr>
          <w:p w14:paraId="789E82BC"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COORDINACION</w:t>
            </w:r>
          </w:p>
        </w:tc>
        <w:tc>
          <w:tcPr>
            <w:tcW w:w="283" w:type="dxa"/>
          </w:tcPr>
          <w:p w14:paraId="740A5051"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E</w:t>
            </w:r>
          </w:p>
        </w:tc>
        <w:tc>
          <w:tcPr>
            <w:tcW w:w="284" w:type="dxa"/>
          </w:tcPr>
          <w:p w14:paraId="4AB83487"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F</w:t>
            </w:r>
          </w:p>
        </w:tc>
        <w:tc>
          <w:tcPr>
            <w:tcW w:w="283" w:type="dxa"/>
          </w:tcPr>
          <w:p w14:paraId="17C3F7B0"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M</w:t>
            </w:r>
          </w:p>
        </w:tc>
        <w:tc>
          <w:tcPr>
            <w:tcW w:w="284" w:type="dxa"/>
          </w:tcPr>
          <w:p w14:paraId="5401C9D7"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A</w:t>
            </w:r>
          </w:p>
        </w:tc>
        <w:tc>
          <w:tcPr>
            <w:tcW w:w="283" w:type="dxa"/>
          </w:tcPr>
          <w:p w14:paraId="63A93211"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M</w:t>
            </w:r>
          </w:p>
        </w:tc>
        <w:tc>
          <w:tcPr>
            <w:tcW w:w="284" w:type="dxa"/>
          </w:tcPr>
          <w:p w14:paraId="6CF2A4C4"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J</w:t>
            </w:r>
          </w:p>
        </w:tc>
        <w:tc>
          <w:tcPr>
            <w:tcW w:w="283" w:type="dxa"/>
          </w:tcPr>
          <w:p w14:paraId="33A7F74E"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L</w:t>
            </w:r>
          </w:p>
        </w:tc>
        <w:tc>
          <w:tcPr>
            <w:tcW w:w="284" w:type="dxa"/>
          </w:tcPr>
          <w:p w14:paraId="4DC727CD"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A</w:t>
            </w:r>
          </w:p>
        </w:tc>
        <w:tc>
          <w:tcPr>
            <w:tcW w:w="283" w:type="dxa"/>
          </w:tcPr>
          <w:p w14:paraId="6C4ED3B6"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S</w:t>
            </w:r>
          </w:p>
        </w:tc>
        <w:tc>
          <w:tcPr>
            <w:tcW w:w="284" w:type="dxa"/>
          </w:tcPr>
          <w:p w14:paraId="271CF111"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O</w:t>
            </w:r>
          </w:p>
        </w:tc>
        <w:tc>
          <w:tcPr>
            <w:tcW w:w="283" w:type="dxa"/>
          </w:tcPr>
          <w:p w14:paraId="1C58EE12"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6"/>
                <w:szCs w:val="16"/>
              </w:rPr>
            </w:pPr>
            <w:r w:rsidRPr="00884AB7">
              <w:rPr>
                <w:rFonts w:ascii="Arial" w:eastAsia="Calibri" w:hAnsi="Arial" w:cs="Arial"/>
                <w:b/>
                <w:bCs/>
                <w:sz w:val="16"/>
                <w:szCs w:val="16"/>
              </w:rPr>
              <w:t>N</w:t>
            </w:r>
          </w:p>
        </w:tc>
        <w:tc>
          <w:tcPr>
            <w:tcW w:w="425" w:type="dxa"/>
          </w:tcPr>
          <w:p w14:paraId="1AB1FAAA" w14:textId="77777777" w:rsidR="00500DAB" w:rsidRPr="00884AB7" w:rsidRDefault="00500DAB" w:rsidP="0048784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rPr>
            </w:pPr>
            <w:r w:rsidRPr="00884AB7">
              <w:rPr>
                <w:rFonts w:ascii="Arial" w:eastAsia="Calibri" w:hAnsi="Arial" w:cs="Arial"/>
                <w:b/>
                <w:bCs/>
                <w:sz w:val="16"/>
                <w:szCs w:val="16"/>
              </w:rPr>
              <w:t>D</w:t>
            </w:r>
          </w:p>
        </w:tc>
      </w:tr>
      <w:tr w:rsidR="00500DAB" w:rsidRPr="00884AB7" w14:paraId="0D9787A7" w14:textId="77777777" w:rsidTr="0048784B">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94" w:type="dxa"/>
          </w:tcPr>
          <w:p w14:paraId="04646D4D" w14:textId="77777777" w:rsidR="00500DAB" w:rsidRPr="00884AB7" w:rsidRDefault="00500DAB" w:rsidP="0048784B">
            <w:pPr>
              <w:spacing w:line="360" w:lineRule="auto"/>
              <w:jc w:val="both"/>
              <w:rPr>
                <w:rFonts w:ascii="Arial" w:eastAsia="Calibri" w:hAnsi="Arial" w:cs="Arial"/>
                <w:sz w:val="16"/>
                <w:szCs w:val="16"/>
              </w:rPr>
            </w:pPr>
            <w:r w:rsidRPr="00884AB7">
              <w:rPr>
                <w:rFonts w:ascii="Arial" w:eastAsia="Calibri" w:hAnsi="Arial" w:cs="Arial"/>
                <w:sz w:val="16"/>
                <w:szCs w:val="16"/>
              </w:rPr>
              <w:t>1</w:t>
            </w:r>
          </w:p>
        </w:tc>
        <w:tc>
          <w:tcPr>
            <w:tcW w:w="1166" w:type="dxa"/>
          </w:tcPr>
          <w:p w14:paraId="1BC1CA9D"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sz w:val="24"/>
                <w:szCs w:val="24"/>
              </w:rPr>
            </w:pPr>
            <w:r w:rsidRPr="00884AB7">
              <w:rPr>
                <w:rFonts w:ascii="Calibri" w:eastAsia="Calibri" w:hAnsi="Calibri" w:cs="Times New Roman"/>
                <w:sz w:val="24"/>
                <w:szCs w:val="24"/>
              </w:rPr>
              <w:t>Brindar un servicio oportuno a todas las dependencias municipales, para que estas estén aptas para recibir a los usuarios.</w:t>
            </w:r>
          </w:p>
          <w:p w14:paraId="74869FE1"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tc>
        <w:tc>
          <w:tcPr>
            <w:tcW w:w="1276" w:type="dxa"/>
          </w:tcPr>
          <w:p w14:paraId="6BB07971"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884AB7">
              <w:rPr>
                <w:rFonts w:ascii="Arial" w:eastAsia="Calibri" w:hAnsi="Arial" w:cs="Arial"/>
              </w:rPr>
              <w:t>Proporcionar a los usuarios y trabajadores municipales su estadía en un lugar limpio y ordenado</w:t>
            </w:r>
          </w:p>
        </w:tc>
        <w:tc>
          <w:tcPr>
            <w:tcW w:w="1134" w:type="dxa"/>
          </w:tcPr>
          <w:p w14:paraId="6C2FC3E2"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16"/>
                <w:szCs w:val="16"/>
              </w:rPr>
            </w:pPr>
            <w:r w:rsidRPr="00884AB7">
              <w:rPr>
                <w:rFonts w:ascii="Arial" w:eastAsia="Calibri" w:hAnsi="Arial" w:cs="Arial"/>
                <w:bCs/>
                <w:color w:val="1F3864"/>
              </w:rPr>
              <w:t xml:space="preserve">Brindarle la </w:t>
            </w:r>
            <w:r w:rsidRPr="00884AB7">
              <w:rPr>
                <w:rFonts w:ascii="Arial" w:eastAsia="Calibri" w:hAnsi="Arial" w:cs="Arial"/>
                <w:bCs/>
              </w:rPr>
              <w:t xml:space="preserve">atención requerida al 100% en los lugares solicitados según capacidad de recurso humano y de materiales, cotejando con bitácoras y fotos. </w:t>
            </w:r>
          </w:p>
        </w:tc>
        <w:tc>
          <w:tcPr>
            <w:tcW w:w="2126" w:type="dxa"/>
          </w:tcPr>
          <w:p w14:paraId="7F7A9B3A"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1. Atender las necesidades de cada dependencia de acuerdo a la emergencia.</w:t>
            </w:r>
          </w:p>
          <w:p w14:paraId="1DA1F017"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8846B1C"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B0DF953"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2. Coordinación y ejecución de actividades solicitadas </w:t>
            </w:r>
          </w:p>
          <w:p w14:paraId="2222AB10"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7094A59"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3. inspecciones periódicas en las distintas dependencias</w:t>
            </w:r>
          </w:p>
          <w:p w14:paraId="2A760164"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C2010A1"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52AA5EA"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02BC90B"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ACC65F6"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E708CB3"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ED26C19"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tc>
        <w:tc>
          <w:tcPr>
            <w:tcW w:w="1134" w:type="dxa"/>
          </w:tcPr>
          <w:p w14:paraId="3989AFFB"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Transporte herramientas </w:t>
            </w:r>
          </w:p>
          <w:p w14:paraId="72311329"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Papel </w:t>
            </w:r>
          </w:p>
          <w:p w14:paraId="5FB90A12"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Lápices </w:t>
            </w:r>
          </w:p>
          <w:p w14:paraId="58C4503F"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lapiceros</w:t>
            </w:r>
          </w:p>
          <w:p w14:paraId="7E47567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1CC8A9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EEE873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FC6558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tc>
        <w:tc>
          <w:tcPr>
            <w:tcW w:w="851" w:type="dxa"/>
            <w:vMerge w:val="restart"/>
          </w:tcPr>
          <w:p w14:paraId="06CCAC69"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G administrativa </w:t>
            </w:r>
          </w:p>
        </w:tc>
        <w:tc>
          <w:tcPr>
            <w:tcW w:w="283" w:type="dxa"/>
          </w:tcPr>
          <w:p w14:paraId="74FEF5BC" w14:textId="77777777" w:rsidR="00500DAB" w:rsidRPr="00884AB7" w:rsidRDefault="00500DAB" w:rsidP="0048784B">
            <w:pPr>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742612F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3B2C70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C8A390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DBA812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6F9BD8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5E9211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BA72D8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78B248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0064D7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CD71EC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3C3BF5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790FFF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0B894D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4342FA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11561F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C5B955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07D4AA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1A5C1E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F0CC7F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85EEFD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4" w:type="dxa"/>
          </w:tcPr>
          <w:p w14:paraId="6D231684"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7623ADE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D2682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FF385A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C5B227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F4553E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1B041E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1DDCA6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4A9EEA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635BA2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6339EE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563958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86C29D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88D259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9E81D0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8AD483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AB931B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DB40B7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F29E9D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5FBD93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9C9924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3" w:type="dxa"/>
          </w:tcPr>
          <w:p w14:paraId="04FCE86A"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756CD65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B67AB6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327B2E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5067CE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4F2FDA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8FA5FB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3837AE9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B3214C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B54C18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D92508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294DF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8A122F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8C86CC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C02B7F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F590B4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612564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88466D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A6919E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D143CD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C6ED03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4" w:type="dxa"/>
          </w:tcPr>
          <w:p w14:paraId="62375640"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7FF4C7E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CA54C3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C69EAD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662321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029426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9E42D6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1AF6C3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1D6531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63F6C1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A23294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1F3E1C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429B71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F60888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56277D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D9CC86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2C1DC7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2334CD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517DA3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F1BC22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6F43F4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3" w:type="dxa"/>
          </w:tcPr>
          <w:p w14:paraId="132BD92A"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1436E26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8990BA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25FAA0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B0BA60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8ECB38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BAF43C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DC873C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E0D5EC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1FA8DF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4258FC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00A9F8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297327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D780E6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CDFD2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674C82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92F995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219C31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5F380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CF648F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F5A7B2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4" w:type="dxa"/>
          </w:tcPr>
          <w:p w14:paraId="6D3298CC"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491CB4F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D56F5B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C1E529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253394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DCA45F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3EC076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20E4C41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342D59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608965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27B451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E1685E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1AF29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11DA54C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FF2B3F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CEF505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3E90CD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E9D7C2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AB0AFE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759BCB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8A9730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3" w:type="dxa"/>
          </w:tcPr>
          <w:p w14:paraId="57AD9B85"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3A3412F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AC8327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D44196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88F641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00011A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DB16C0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A8A7C9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DDABFA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BF6CA0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5B2158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BF1072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8AD447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A2800B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BAF450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DF7859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BCBE0B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778D2E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3FBCA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53589F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1F9C7A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4" w:type="dxa"/>
          </w:tcPr>
          <w:p w14:paraId="266C469A"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22DD56F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05F07F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8C189A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3CC018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464452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5BED01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44144F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70080D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95AA2C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5235F6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90F7AE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EA1E1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D91717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FB98CA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C56FBD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008B1C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89952D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D0B243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F7961B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EA5ABF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3" w:type="dxa"/>
          </w:tcPr>
          <w:p w14:paraId="24C36625"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7732687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3DF757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EA9A84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DAA5E8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BFA132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3BC8C8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636862C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6A21B3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3FA422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2C7B43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259A615"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445300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D50191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4DF690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9CE5F4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D2935A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0FC16D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2061C4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F77197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718F65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4" w:type="dxa"/>
          </w:tcPr>
          <w:p w14:paraId="73AF986F"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3277CDF1"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924548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1CB2E1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AB4C01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339021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D13571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A00387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582E88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A1E43F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622A09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9789C3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30E13D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E1C16D6"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6A51A2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6E8771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F2CDCE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722A0C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67F6BA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151D2B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B0C8EC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283" w:type="dxa"/>
          </w:tcPr>
          <w:p w14:paraId="3BCEC7F4"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06D9BD0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A36544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14CA06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3B2837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26AED6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B21B16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6A080D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267C3EB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77F585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B6DA5C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87C98E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F02D42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A927860"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020ACE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096E6D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822079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C8AFFA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B7E9FE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3C9530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D834C5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c>
          <w:tcPr>
            <w:tcW w:w="425" w:type="dxa"/>
          </w:tcPr>
          <w:p w14:paraId="5113CDA4" w14:textId="77777777" w:rsidR="00500DAB" w:rsidRPr="00884AB7" w:rsidRDefault="00500DAB" w:rsidP="0048784B">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7FC4DCF9"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E5E38D7"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FB757A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7AADA2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07F788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540EBED"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06A7C52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D4446A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F569548"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67A9E2A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B69892B"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AC028A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8E4C6EA"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5BAFF1F2"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07E1C32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7B09959F"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39BDF3C4"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473D7B8C"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CB97F6E"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p>
          <w:p w14:paraId="135A6313" w14:textId="77777777" w:rsidR="00500DAB" w:rsidRPr="00884AB7" w:rsidRDefault="00500DAB" w:rsidP="0048784B">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tc>
      </w:tr>
      <w:tr w:rsidR="00500DAB" w:rsidRPr="00884AB7" w14:paraId="4952F5EB" w14:textId="77777777" w:rsidTr="0048784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94" w:type="dxa"/>
          </w:tcPr>
          <w:p w14:paraId="093BCA8B" w14:textId="77777777" w:rsidR="00500DAB" w:rsidRPr="00884AB7" w:rsidRDefault="00500DAB" w:rsidP="0048784B">
            <w:pPr>
              <w:jc w:val="both"/>
              <w:rPr>
                <w:rFonts w:ascii="Arial" w:eastAsia="Calibri" w:hAnsi="Arial" w:cs="Arial"/>
                <w:sz w:val="16"/>
                <w:szCs w:val="16"/>
              </w:rPr>
            </w:pPr>
            <w:r w:rsidRPr="00884AB7">
              <w:rPr>
                <w:rFonts w:ascii="Arial" w:eastAsia="Calibri" w:hAnsi="Arial" w:cs="Arial"/>
                <w:sz w:val="16"/>
                <w:szCs w:val="16"/>
              </w:rPr>
              <w:t>2</w:t>
            </w:r>
          </w:p>
        </w:tc>
        <w:tc>
          <w:tcPr>
            <w:tcW w:w="1166" w:type="dxa"/>
          </w:tcPr>
          <w:p w14:paraId="55D5E4CD"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rPr>
              <w:t xml:space="preserve">Realizar inspecciones periódicas en las dependencias de </w:t>
            </w:r>
            <w:r w:rsidRPr="00884AB7">
              <w:rPr>
                <w:rFonts w:ascii="Arial" w:eastAsia="Calibri" w:hAnsi="Arial" w:cs="Arial"/>
              </w:rPr>
              <w:lastRenderedPageBreak/>
              <w:t>la municipalidad.</w:t>
            </w:r>
          </w:p>
        </w:tc>
        <w:tc>
          <w:tcPr>
            <w:tcW w:w="1276" w:type="dxa"/>
          </w:tcPr>
          <w:p w14:paraId="09B7700E"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b/>
                <w:bCs/>
              </w:rPr>
              <w:lastRenderedPageBreak/>
              <w:t xml:space="preserve">Cumplir con lo establecido en el cronograma de </w:t>
            </w:r>
            <w:r w:rsidRPr="00884AB7">
              <w:rPr>
                <w:rFonts w:ascii="Arial" w:eastAsia="Calibri" w:hAnsi="Arial" w:cs="Arial"/>
                <w:b/>
                <w:bCs/>
              </w:rPr>
              <w:lastRenderedPageBreak/>
              <w:t>actividades</w:t>
            </w:r>
            <w:r w:rsidRPr="00884AB7">
              <w:rPr>
                <w:rFonts w:ascii="Arial" w:eastAsia="Calibri" w:hAnsi="Arial" w:cs="Arial"/>
                <w:sz w:val="16"/>
                <w:szCs w:val="16"/>
              </w:rPr>
              <w:t>.</w:t>
            </w:r>
          </w:p>
        </w:tc>
        <w:tc>
          <w:tcPr>
            <w:tcW w:w="1134" w:type="dxa"/>
          </w:tcPr>
          <w:p w14:paraId="5D528BEC"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b/>
                <w:bCs/>
              </w:rPr>
              <w:lastRenderedPageBreak/>
              <w:t xml:space="preserve"> La municipalidad y algunas dependencias cotejand</w:t>
            </w:r>
            <w:r w:rsidRPr="00884AB7">
              <w:rPr>
                <w:rFonts w:ascii="Arial" w:eastAsia="Calibri" w:hAnsi="Arial" w:cs="Arial"/>
                <w:b/>
                <w:bCs/>
              </w:rPr>
              <w:lastRenderedPageBreak/>
              <w:t xml:space="preserve">o con </w:t>
            </w:r>
            <w:proofErr w:type="spellStart"/>
            <w:r w:rsidRPr="00884AB7">
              <w:rPr>
                <w:rFonts w:ascii="Arial" w:eastAsia="Calibri" w:hAnsi="Arial" w:cs="Arial"/>
                <w:b/>
                <w:bCs/>
              </w:rPr>
              <w:t>bitacoras</w:t>
            </w:r>
            <w:proofErr w:type="spellEnd"/>
            <w:r w:rsidRPr="00884AB7">
              <w:rPr>
                <w:rFonts w:ascii="Arial" w:eastAsia="Calibri" w:hAnsi="Arial" w:cs="Arial"/>
                <w:b/>
                <w:bCs/>
              </w:rPr>
              <w:t>.</w:t>
            </w:r>
          </w:p>
        </w:tc>
        <w:tc>
          <w:tcPr>
            <w:tcW w:w="2126" w:type="dxa"/>
          </w:tcPr>
          <w:p w14:paraId="42CEB779"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1. Atender las necesidades de cada dependencia de acuerdo a la emergencia.</w:t>
            </w:r>
          </w:p>
          <w:p w14:paraId="0F617587"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8E663FB"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99666E8"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2. Coordinación y ejecución de actividades solicitadas </w:t>
            </w:r>
          </w:p>
          <w:p w14:paraId="09F69A24"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48411F9"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3. inspecciones periódicas en las distintas dependencias</w:t>
            </w:r>
          </w:p>
          <w:p w14:paraId="69B24E74"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8789F8A"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68D6473"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953583C"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D6CC213"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05E294B"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7630CA6"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1134" w:type="dxa"/>
          </w:tcPr>
          <w:p w14:paraId="4DE8ED15"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 xml:space="preserve">Transporte herramientas </w:t>
            </w:r>
          </w:p>
          <w:p w14:paraId="7BDC21FB"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Papel </w:t>
            </w:r>
          </w:p>
          <w:p w14:paraId="471094D7"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 xml:space="preserve">Lápices </w:t>
            </w:r>
          </w:p>
          <w:p w14:paraId="622AE348"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lapiceros</w:t>
            </w:r>
          </w:p>
          <w:p w14:paraId="225E1F9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FEDD26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1AE3D6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47716F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851" w:type="dxa"/>
            <w:vMerge/>
          </w:tcPr>
          <w:p w14:paraId="67B84363"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3" w:type="dxa"/>
          </w:tcPr>
          <w:p w14:paraId="22FE2860"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t>x</w:t>
            </w:r>
          </w:p>
          <w:p w14:paraId="0B5FA49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F3949A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3CAA87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0ADA43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0809FC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17F5790"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D4EEBE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7BDE14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A78362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0C1B24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1E15EA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DF8249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3A0E0D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DDD869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68158C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4" w:type="dxa"/>
          </w:tcPr>
          <w:p w14:paraId="7B38734E"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3FAC7870"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695395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5C520C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6878D9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950D4F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D07F20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4DC198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ACD4CD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1093E9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AB36EC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0AD205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CBF241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BD868C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839C0F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AAC8FA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3" w:type="dxa"/>
          </w:tcPr>
          <w:p w14:paraId="190F13C5"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72761ED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88A19B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50A366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3D6305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B08428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6EE251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911C59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9D5EA5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E8C56E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8EE144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08D1BD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07219D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455336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3A2C7E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6DB7A3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4" w:type="dxa"/>
          </w:tcPr>
          <w:p w14:paraId="4CECDB56"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35A74B08"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DF6551C"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E2BFFE5"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904BD40"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5DCF78C"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91191A5"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20D5456"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4694893"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612075E"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CB1846E"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1323D4B"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F6604BD"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7D0C418"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EFF8E47"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D023785"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3" w:type="dxa"/>
          </w:tcPr>
          <w:p w14:paraId="3918E1BA"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0A98727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56B12A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7B81E1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D67F8E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8C4A2D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AA8D65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A32E00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CCA51E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8B3E19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7E1D77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E149F6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833960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E0F1DB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4F42F3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6C4A8E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4" w:type="dxa"/>
          </w:tcPr>
          <w:p w14:paraId="7191524E"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6F0F5BD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B4246E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8A6EDF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70546E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07EAC2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69FBEB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9637AA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865E16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784890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28A9BC0"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A86016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1F0681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ED52F0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37B5F5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F048390"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3" w:type="dxa"/>
          </w:tcPr>
          <w:p w14:paraId="2B37FCB0"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1DE5A97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EA2A5D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0C1667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68423D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65FD5A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595679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FB44E4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32C7AC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C6FBEF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5FF232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7F3E22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2372C30"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9A6EE4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40EEBA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B73872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4" w:type="dxa"/>
          </w:tcPr>
          <w:p w14:paraId="0A143444"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4425D36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A2C8AF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9DCBA9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3EF12F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5B84F7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ACDAD7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F83DC1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09FF50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38761E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BC4F29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D9BE38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075576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0A64F8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745AA5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6A56DB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3" w:type="dxa"/>
          </w:tcPr>
          <w:p w14:paraId="236F5E66"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0285432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D6CF4D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7F9001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685877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BAAA58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C9D79A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05098F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F09166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AACF24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7D7E1B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FFA10D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76554F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5792C1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49C8C0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4B59C9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64482C1"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4" w:type="dxa"/>
          </w:tcPr>
          <w:p w14:paraId="7D58E74C"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56AE4FD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83A917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9ECA88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70A126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8706DF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C370B7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6C0E98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1CB59D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141CA9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405117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17CC912"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B3A772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CF9F52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C3F894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C83338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283" w:type="dxa"/>
          </w:tcPr>
          <w:p w14:paraId="005C92BF"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7A764E9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7B33488"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0F3168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8B51490"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5E29D0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1AEB850"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6E19354"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6DDD52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748337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7EBD37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D1D727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DBE574B"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A2793F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B643BA7"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F51561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c>
          <w:tcPr>
            <w:tcW w:w="425" w:type="dxa"/>
          </w:tcPr>
          <w:p w14:paraId="5E60F484" w14:textId="77777777" w:rsidR="00500DAB" w:rsidRPr="00884AB7" w:rsidRDefault="00500DAB" w:rsidP="0048784B">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84AB7">
              <w:rPr>
                <w:rFonts w:ascii="Arial" w:eastAsia="Calibri" w:hAnsi="Arial" w:cs="Arial"/>
                <w:sz w:val="16"/>
                <w:szCs w:val="16"/>
              </w:rPr>
              <w:lastRenderedPageBreak/>
              <w:t>x</w:t>
            </w:r>
          </w:p>
          <w:p w14:paraId="48915A5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B42EAFC"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213D8E4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5189081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109798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388424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D64736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61ABA0FD"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04BE5B3"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4AB7CB0F"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07F5DFC9"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E96D39E"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7B415E0A"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15C19966"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p w14:paraId="3F26A9F5" w14:textId="77777777" w:rsidR="00500DAB" w:rsidRPr="00884AB7" w:rsidRDefault="00500DAB" w:rsidP="0048784B">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
        </w:tc>
      </w:tr>
    </w:tbl>
    <w:p w14:paraId="0EB11104"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39E6755C"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64EA70E1" w14:textId="08D21269" w:rsidR="00500DAB" w:rsidRDefault="00500DAB" w:rsidP="00500DAB">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73A25B24" w14:textId="77777777" w:rsidR="00C26966" w:rsidRDefault="00C26966" w:rsidP="00500DAB">
      <w:pPr>
        <w:rPr>
          <w:rFonts w:ascii="Arial" w:eastAsia="Calibri" w:hAnsi="Arial" w:cs="Arial"/>
          <w:b/>
          <w:color w:val="002060"/>
          <w:sz w:val="72"/>
          <w:szCs w:val="72"/>
          <w:lang w:val="es-SV"/>
        </w:rPr>
      </w:pPr>
    </w:p>
    <w:p w14:paraId="35AF5F76" w14:textId="77777777" w:rsidR="00C26966" w:rsidRDefault="00C26966" w:rsidP="00500DAB">
      <w:pPr>
        <w:rPr>
          <w:rFonts w:ascii="Arial" w:eastAsia="Calibri" w:hAnsi="Arial" w:cs="Arial"/>
          <w:b/>
          <w:color w:val="002060"/>
          <w:sz w:val="72"/>
          <w:szCs w:val="72"/>
          <w:lang w:val="es-SV"/>
        </w:rPr>
      </w:pPr>
    </w:p>
    <w:p w14:paraId="1CA65789" w14:textId="77777777" w:rsidR="00AB2948" w:rsidRDefault="00AB2948" w:rsidP="00C26966">
      <w:pPr>
        <w:jc w:val="center"/>
        <w:rPr>
          <w:rFonts w:ascii="Arial" w:eastAsia="Calibri" w:hAnsi="Arial" w:cs="Arial"/>
          <w:b/>
          <w:color w:val="002060"/>
          <w:sz w:val="72"/>
          <w:szCs w:val="72"/>
          <w:lang w:val="es-SV"/>
        </w:rPr>
      </w:pPr>
    </w:p>
    <w:p w14:paraId="10F94A7F" w14:textId="7E18E8C2" w:rsidR="00500DAB" w:rsidRDefault="00500DAB" w:rsidP="00C26966">
      <w:pPr>
        <w:jc w:val="center"/>
        <w:rPr>
          <w:rFonts w:ascii="Arial" w:eastAsia="Calibri" w:hAnsi="Arial" w:cs="Arial"/>
          <w:b/>
          <w:color w:val="002060"/>
          <w:sz w:val="72"/>
          <w:szCs w:val="72"/>
          <w:lang w:val="es-SV"/>
        </w:rPr>
      </w:pPr>
      <w:r w:rsidRPr="00C26966">
        <w:rPr>
          <w:rFonts w:ascii="Arial" w:eastAsia="Calibri" w:hAnsi="Arial" w:cs="Arial"/>
          <w:b/>
          <w:color w:val="002060"/>
          <w:sz w:val="72"/>
          <w:szCs w:val="72"/>
          <w:lang w:val="es-SV"/>
        </w:rPr>
        <w:t>RELLENO SANITARIO</w:t>
      </w:r>
    </w:p>
    <w:p w14:paraId="0FA88DDD" w14:textId="035EC442" w:rsidR="00C26966" w:rsidRDefault="00C26966" w:rsidP="00C26966">
      <w:pPr>
        <w:jc w:val="center"/>
        <w:rPr>
          <w:rFonts w:ascii="Arial" w:eastAsia="Calibri" w:hAnsi="Arial" w:cs="Arial"/>
          <w:b/>
          <w:color w:val="002060"/>
          <w:sz w:val="52"/>
          <w:szCs w:val="52"/>
          <w:lang w:val="es-SV"/>
        </w:rPr>
      </w:pPr>
    </w:p>
    <w:p w14:paraId="46ABAD0C" w14:textId="77777777" w:rsidR="00500DAB"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tbl>
      <w:tblPr>
        <w:tblStyle w:val="Tablaconcuadrcula2"/>
        <w:tblpPr w:leftFromText="141" w:rightFromText="141" w:vertAnchor="text" w:horzAnchor="margin" w:tblpXSpec="center" w:tblpY="-402"/>
        <w:tblW w:w="14623" w:type="dxa"/>
        <w:tblLayout w:type="fixed"/>
        <w:tblLook w:val="04A0" w:firstRow="1" w:lastRow="0" w:firstColumn="1" w:lastColumn="0" w:noHBand="0" w:noVBand="1"/>
      </w:tblPr>
      <w:tblGrid>
        <w:gridCol w:w="1384"/>
        <w:gridCol w:w="1445"/>
        <w:gridCol w:w="1418"/>
        <w:gridCol w:w="1701"/>
        <w:gridCol w:w="1842"/>
        <w:gridCol w:w="1701"/>
        <w:gridCol w:w="426"/>
        <w:gridCol w:w="425"/>
        <w:gridCol w:w="425"/>
        <w:gridCol w:w="425"/>
        <w:gridCol w:w="426"/>
        <w:gridCol w:w="425"/>
        <w:gridCol w:w="425"/>
        <w:gridCol w:w="425"/>
        <w:gridCol w:w="426"/>
        <w:gridCol w:w="1304"/>
      </w:tblGrid>
      <w:tr w:rsidR="00500DAB" w:rsidRPr="00155FA4" w14:paraId="6E677509" w14:textId="77777777" w:rsidTr="0048784B">
        <w:trPr>
          <w:trHeight w:val="267"/>
        </w:trPr>
        <w:tc>
          <w:tcPr>
            <w:tcW w:w="14623" w:type="dxa"/>
            <w:gridSpan w:val="16"/>
          </w:tcPr>
          <w:p w14:paraId="431A8711" w14:textId="77777777" w:rsidR="00500DAB" w:rsidRPr="00155FA4" w:rsidRDefault="00500DAB" w:rsidP="0048784B">
            <w:pPr>
              <w:jc w:val="center"/>
              <w:rPr>
                <w:rFonts w:ascii="Arial" w:hAnsi="Arial" w:cs="Arial"/>
                <w:sz w:val="24"/>
                <w:szCs w:val="24"/>
                <w:lang w:val="es-SV"/>
              </w:rPr>
            </w:pPr>
          </w:p>
          <w:p w14:paraId="6BBC6B9E" w14:textId="77777777" w:rsidR="00500DAB" w:rsidRPr="00155FA4" w:rsidRDefault="00500DAB" w:rsidP="0048784B">
            <w:pPr>
              <w:keepNext/>
              <w:keepLines/>
              <w:spacing w:before="240"/>
              <w:jc w:val="center"/>
              <w:outlineLvl w:val="0"/>
              <w:rPr>
                <w:rFonts w:ascii="Arial" w:hAnsi="Arial" w:cs="Arial"/>
                <w:b/>
                <w:caps/>
                <w:sz w:val="24"/>
                <w:szCs w:val="24"/>
                <w:lang w:val="es-SV"/>
              </w:rPr>
            </w:pPr>
            <w:bookmarkStart w:id="9" w:name="_Toc58837705"/>
            <w:r w:rsidRPr="00155FA4">
              <w:rPr>
                <w:rFonts w:ascii="Arial" w:hAnsi="Arial" w:cs="Arial"/>
                <w:b/>
                <w:caps/>
                <w:sz w:val="24"/>
                <w:szCs w:val="24"/>
                <w:lang w:val="es-SV"/>
              </w:rPr>
              <w:t>ANEXO 3 PLAN ANUAL OPERATIVO CRONOGRAMA DE EJECUCION</w:t>
            </w:r>
            <w:bookmarkEnd w:id="9"/>
          </w:p>
          <w:p w14:paraId="36798170" w14:textId="77777777" w:rsidR="00500DAB" w:rsidRPr="00155FA4" w:rsidRDefault="00500DAB" w:rsidP="0048784B">
            <w:pPr>
              <w:jc w:val="center"/>
              <w:rPr>
                <w:rFonts w:ascii="Arial" w:hAnsi="Arial" w:cs="Arial"/>
                <w:sz w:val="24"/>
                <w:szCs w:val="24"/>
                <w:lang w:val="es-SV"/>
              </w:rPr>
            </w:pPr>
          </w:p>
        </w:tc>
      </w:tr>
      <w:tr w:rsidR="00500DAB" w:rsidRPr="00155FA4" w14:paraId="68757053" w14:textId="77777777" w:rsidTr="0048784B">
        <w:trPr>
          <w:trHeight w:val="174"/>
        </w:trPr>
        <w:tc>
          <w:tcPr>
            <w:tcW w:w="14623" w:type="dxa"/>
            <w:gridSpan w:val="16"/>
          </w:tcPr>
          <w:p w14:paraId="1201C1D3"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OBJETIVO GENERAL:  Mantener el relleno sanitario para la disposición final de los desechos sólidos generados por el municipio de Atiquizaya y otros municipios a quienes se les brinda este servicio</w:t>
            </w:r>
          </w:p>
        </w:tc>
      </w:tr>
      <w:tr w:rsidR="00500DAB" w:rsidRPr="00155FA4" w14:paraId="0AE92582" w14:textId="77777777" w:rsidTr="0048784B">
        <w:tc>
          <w:tcPr>
            <w:tcW w:w="1384" w:type="dxa"/>
          </w:tcPr>
          <w:p w14:paraId="7C631496" w14:textId="77777777" w:rsidR="00500DAB" w:rsidRPr="00155FA4" w:rsidRDefault="00500DAB" w:rsidP="0048784B">
            <w:pPr>
              <w:jc w:val="center"/>
              <w:rPr>
                <w:rFonts w:ascii="Arial" w:hAnsi="Arial" w:cs="Arial"/>
                <w:sz w:val="24"/>
                <w:szCs w:val="24"/>
                <w:lang w:val="es-SV"/>
              </w:rPr>
            </w:pPr>
          </w:p>
          <w:p w14:paraId="0019C90A"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OBJETIVOS ESPECIFICO</w:t>
            </w:r>
          </w:p>
        </w:tc>
        <w:tc>
          <w:tcPr>
            <w:tcW w:w="1445" w:type="dxa"/>
          </w:tcPr>
          <w:p w14:paraId="78423290"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METAS</w:t>
            </w:r>
          </w:p>
        </w:tc>
        <w:tc>
          <w:tcPr>
            <w:tcW w:w="1418" w:type="dxa"/>
          </w:tcPr>
          <w:p w14:paraId="1E9AA56B"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INDICADOR</w:t>
            </w:r>
          </w:p>
        </w:tc>
        <w:tc>
          <w:tcPr>
            <w:tcW w:w="1701" w:type="dxa"/>
          </w:tcPr>
          <w:p w14:paraId="2DC8B8BD"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ACTIVIDADES</w:t>
            </w:r>
          </w:p>
        </w:tc>
        <w:tc>
          <w:tcPr>
            <w:tcW w:w="1842" w:type="dxa"/>
          </w:tcPr>
          <w:p w14:paraId="0863ED5A"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REQUERIMIENTOS</w:t>
            </w:r>
          </w:p>
        </w:tc>
        <w:tc>
          <w:tcPr>
            <w:tcW w:w="1701" w:type="dxa"/>
          </w:tcPr>
          <w:p w14:paraId="7C953C21"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COORDINADOR</w:t>
            </w:r>
          </w:p>
        </w:tc>
        <w:tc>
          <w:tcPr>
            <w:tcW w:w="426" w:type="dxa"/>
          </w:tcPr>
          <w:p w14:paraId="0430C52A"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E</w:t>
            </w:r>
          </w:p>
        </w:tc>
        <w:tc>
          <w:tcPr>
            <w:tcW w:w="425" w:type="dxa"/>
          </w:tcPr>
          <w:p w14:paraId="5E088372"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F</w:t>
            </w:r>
          </w:p>
        </w:tc>
        <w:tc>
          <w:tcPr>
            <w:tcW w:w="425" w:type="dxa"/>
          </w:tcPr>
          <w:p w14:paraId="07A7862F"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M</w:t>
            </w:r>
          </w:p>
        </w:tc>
        <w:tc>
          <w:tcPr>
            <w:tcW w:w="425" w:type="dxa"/>
          </w:tcPr>
          <w:p w14:paraId="40D35D6A"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A</w:t>
            </w:r>
          </w:p>
        </w:tc>
        <w:tc>
          <w:tcPr>
            <w:tcW w:w="426" w:type="dxa"/>
          </w:tcPr>
          <w:p w14:paraId="07B38906"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M</w:t>
            </w:r>
          </w:p>
        </w:tc>
        <w:tc>
          <w:tcPr>
            <w:tcW w:w="425" w:type="dxa"/>
          </w:tcPr>
          <w:p w14:paraId="0D9C52AC"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J</w:t>
            </w:r>
          </w:p>
        </w:tc>
        <w:tc>
          <w:tcPr>
            <w:tcW w:w="425" w:type="dxa"/>
          </w:tcPr>
          <w:p w14:paraId="411C3965"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J</w:t>
            </w:r>
          </w:p>
        </w:tc>
        <w:tc>
          <w:tcPr>
            <w:tcW w:w="425" w:type="dxa"/>
          </w:tcPr>
          <w:p w14:paraId="72D2B845"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A</w:t>
            </w:r>
          </w:p>
        </w:tc>
        <w:tc>
          <w:tcPr>
            <w:tcW w:w="426" w:type="dxa"/>
          </w:tcPr>
          <w:p w14:paraId="18F43471"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S</w:t>
            </w:r>
          </w:p>
        </w:tc>
        <w:tc>
          <w:tcPr>
            <w:tcW w:w="1304" w:type="dxa"/>
          </w:tcPr>
          <w:p w14:paraId="6B8C92D0"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O</w:t>
            </w:r>
          </w:p>
        </w:tc>
      </w:tr>
      <w:tr w:rsidR="00500DAB" w:rsidRPr="00155FA4" w14:paraId="7492583A" w14:textId="77777777" w:rsidTr="0048784B">
        <w:trPr>
          <w:trHeight w:val="1"/>
        </w:trPr>
        <w:tc>
          <w:tcPr>
            <w:tcW w:w="1384" w:type="dxa"/>
            <w:vMerge w:val="restart"/>
          </w:tcPr>
          <w:p w14:paraId="2D50AE17" w14:textId="77777777" w:rsidR="00500DAB" w:rsidRPr="00155FA4" w:rsidRDefault="00500DAB" w:rsidP="0048784B">
            <w:pPr>
              <w:autoSpaceDE w:val="0"/>
              <w:autoSpaceDN w:val="0"/>
              <w:adjustRightInd w:val="0"/>
              <w:jc w:val="both"/>
              <w:rPr>
                <w:rFonts w:ascii="Arial" w:hAnsi="Arial" w:cs="Arial"/>
                <w:sz w:val="24"/>
                <w:szCs w:val="24"/>
                <w:lang w:val="es-SV"/>
              </w:rPr>
            </w:pPr>
          </w:p>
          <w:p w14:paraId="0B33753C" w14:textId="77777777" w:rsidR="00500DAB" w:rsidRPr="00155FA4" w:rsidRDefault="00500DAB" w:rsidP="0048784B">
            <w:pPr>
              <w:autoSpaceDE w:val="0"/>
              <w:autoSpaceDN w:val="0"/>
              <w:adjustRightInd w:val="0"/>
              <w:jc w:val="both"/>
              <w:rPr>
                <w:rFonts w:ascii="Arial" w:hAnsi="Arial" w:cs="Arial"/>
                <w:sz w:val="24"/>
                <w:szCs w:val="24"/>
                <w:lang w:val="es-SV"/>
              </w:rPr>
            </w:pPr>
          </w:p>
          <w:p w14:paraId="50254035" w14:textId="77777777" w:rsidR="00500DAB" w:rsidRPr="00155FA4" w:rsidRDefault="00500DAB" w:rsidP="0048784B">
            <w:pPr>
              <w:autoSpaceDE w:val="0"/>
              <w:autoSpaceDN w:val="0"/>
              <w:adjustRightInd w:val="0"/>
              <w:jc w:val="both"/>
              <w:rPr>
                <w:rFonts w:ascii="Arial" w:hAnsi="Arial" w:cs="Arial"/>
                <w:sz w:val="24"/>
                <w:szCs w:val="24"/>
                <w:lang w:val="es-SV"/>
              </w:rPr>
            </w:pPr>
          </w:p>
          <w:p w14:paraId="401D210C" w14:textId="77777777" w:rsidR="00500DAB" w:rsidRPr="00155FA4" w:rsidRDefault="00500DAB" w:rsidP="0048784B">
            <w:pPr>
              <w:autoSpaceDE w:val="0"/>
              <w:autoSpaceDN w:val="0"/>
              <w:adjustRightInd w:val="0"/>
              <w:jc w:val="both"/>
              <w:rPr>
                <w:rFonts w:ascii="Arial" w:hAnsi="Arial" w:cs="Arial"/>
                <w:sz w:val="24"/>
                <w:szCs w:val="24"/>
                <w:lang w:val="es-SV"/>
              </w:rPr>
            </w:pPr>
          </w:p>
          <w:p w14:paraId="3889A380" w14:textId="77777777" w:rsidR="00500DAB" w:rsidRPr="00155FA4" w:rsidRDefault="00500DAB" w:rsidP="0048784B">
            <w:pPr>
              <w:jc w:val="both"/>
              <w:rPr>
                <w:rFonts w:ascii="Arial" w:hAnsi="Arial" w:cs="Arial"/>
                <w:sz w:val="24"/>
                <w:szCs w:val="24"/>
                <w:lang w:val="es-SV"/>
              </w:rPr>
            </w:pPr>
            <w:r w:rsidRPr="00155FA4">
              <w:rPr>
                <w:rFonts w:ascii="Arial" w:hAnsi="Arial" w:cs="Arial"/>
                <w:sz w:val="24"/>
                <w:szCs w:val="24"/>
                <w:lang w:val="es-SV"/>
              </w:rPr>
              <w:t>Disponer adecuadamente los desechos según las regulaciones vigentes permitidas por el Ministerio de Medio Ambiente y Recursos Naturales.</w:t>
            </w:r>
          </w:p>
          <w:p w14:paraId="13522CAF" w14:textId="77777777" w:rsidR="00500DAB" w:rsidRPr="00155FA4" w:rsidRDefault="00500DAB" w:rsidP="0048784B">
            <w:pPr>
              <w:autoSpaceDE w:val="0"/>
              <w:autoSpaceDN w:val="0"/>
              <w:adjustRightInd w:val="0"/>
              <w:jc w:val="both"/>
              <w:rPr>
                <w:rFonts w:ascii="Arial" w:hAnsi="Arial" w:cs="Arial"/>
                <w:sz w:val="24"/>
                <w:szCs w:val="24"/>
                <w:lang w:val="es-SV"/>
              </w:rPr>
            </w:pPr>
          </w:p>
          <w:p w14:paraId="5288FE7B" w14:textId="77777777" w:rsidR="00500DAB" w:rsidRPr="00155FA4" w:rsidRDefault="00500DAB" w:rsidP="0048784B">
            <w:pPr>
              <w:autoSpaceDE w:val="0"/>
              <w:autoSpaceDN w:val="0"/>
              <w:adjustRightInd w:val="0"/>
              <w:jc w:val="both"/>
              <w:rPr>
                <w:rFonts w:ascii="Arial" w:hAnsi="Arial" w:cs="Arial"/>
                <w:sz w:val="24"/>
                <w:szCs w:val="24"/>
                <w:lang w:val="es-SV"/>
              </w:rPr>
            </w:pPr>
          </w:p>
          <w:p w14:paraId="6C978468" w14:textId="77777777" w:rsidR="00500DAB" w:rsidRPr="00155FA4" w:rsidRDefault="00500DAB" w:rsidP="0048784B">
            <w:pPr>
              <w:autoSpaceDE w:val="0"/>
              <w:autoSpaceDN w:val="0"/>
              <w:adjustRightInd w:val="0"/>
              <w:jc w:val="both"/>
              <w:rPr>
                <w:rFonts w:ascii="Arial" w:hAnsi="Arial" w:cs="Arial"/>
                <w:sz w:val="24"/>
                <w:szCs w:val="24"/>
                <w:lang w:val="es-SV"/>
              </w:rPr>
            </w:pPr>
          </w:p>
          <w:p w14:paraId="0BBF6DD0" w14:textId="77777777" w:rsidR="00500DAB" w:rsidRPr="00155FA4" w:rsidRDefault="00500DAB" w:rsidP="0048784B">
            <w:pPr>
              <w:autoSpaceDE w:val="0"/>
              <w:autoSpaceDN w:val="0"/>
              <w:adjustRightInd w:val="0"/>
              <w:jc w:val="both"/>
              <w:rPr>
                <w:rFonts w:ascii="Arial" w:hAnsi="Arial" w:cs="Arial"/>
                <w:sz w:val="24"/>
                <w:szCs w:val="24"/>
                <w:lang w:val="es-SV"/>
              </w:rPr>
            </w:pPr>
          </w:p>
          <w:p w14:paraId="49E48AEB" w14:textId="77777777" w:rsidR="00500DAB" w:rsidRPr="00155FA4" w:rsidRDefault="00500DAB" w:rsidP="0048784B">
            <w:pPr>
              <w:autoSpaceDE w:val="0"/>
              <w:autoSpaceDN w:val="0"/>
              <w:adjustRightInd w:val="0"/>
              <w:jc w:val="both"/>
              <w:rPr>
                <w:rFonts w:ascii="Arial" w:hAnsi="Arial" w:cs="Arial"/>
                <w:sz w:val="24"/>
                <w:szCs w:val="24"/>
                <w:lang w:val="es-SV"/>
              </w:rPr>
            </w:pPr>
          </w:p>
        </w:tc>
        <w:tc>
          <w:tcPr>
            <w:tcW w:w="1445" w:type="dxa"/>
            <w:vMerge w:val="restart"/>
          </w:tcPr>
          <w:p w14:paraId="5FB248B7" w14:textId="77777777" w:rsidR="00500DAB" w:rsidRPr="00155FA4" w:rsidRDefault="00500DAB" w:rsidP="0048784B">
            <w:pPr>
              <w:rPr>
                <w:rFonts w:ascii="Arial" w:hAnsi="Arial" w:cs="Arial"/>
                <w:sz w:val="24"/>
                <w:szCs w:val="24"/>
                <w:lang w:val="es-SV"/>
              </w:rPr>
            </w:pPr>
          </w:p>
          <w:p w14:paraId="559C6B2C" w14:textId="77777777" w:rsidR="00500DAB" w:rsidRPr="00155FA4" w:rsidRDefault="00500DAB" w:rsidP="0048784B">
            <w:pPr>
              <w:rPr>
                <w:rFonts w:ascii="Arial" w:hAnsi="Arial" w:cs="Arial"/>
                <w:sz w:val="24"/>
                <w:szCs w:val="24"/>
                <w:lang w:val="es-SV"/>
              </w:rPr>
            </w:pPr>
          </w:p>
          <w:p w14:paraId="6CC856E4" w14:textId="77777777" w:rsidR="00500DAB" w:rsidRPr="00155FA4" w:rsidRDefault="00500DAB" w:rsidP="0048784B">
            <w:pPr>
              <w:rPr>
                <w:rFonts w:ascii="Arial" w:hAnsi="Arial" w:cs="Arial"/>
                <w:sz w:val="24"/>
                <w:szCs w:val="24"/>
                <w:lang w:val="es-SV"/>
              </w:rPr>
            </w:pPr>
          </w:p>
          <w:p w14:paraId="5CBA55D9" w14:textId="65260C68"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 xml:space="preserve">  Realizar la disposición final de 2,100 toneladas de desechos sólidos, ceñidos a las condiciones </w:t>
            </w:r>
            <w:r w:rsidR="00B67C10" w:rsidRPr="00155FA4">
              <w:rPr>
                <w:rFonts w:ascii="Arial" w:hAnsi="Arial" w:cs="Arial"/>
                <w:sz w:val="24"/>
                <w:szCs w:val="24"/>
                <w:lang w:val="es-SV"/>
              </w:rPr>
              <w:t>de cumplimiento</w:t>
            </w:r>
            <w:r w:rsidRPr="00155FA4">
              <w:rPr>
                <w:rFonts w:ascii="Arial" w:hAnsi="Arial" w:cs="Arial"/>
                <w:sz w:val="24"/>
                <w:szCs w:val="24"/>
                <w:lang w:val="es-SV"/>
              </w:rPr>
              <w:t xml:space="preserve"> obligatorio del permiso ambiental </w:t>
            </w:r>
            <w:r w:rsidRPr="00155FA4">
              <w:rPr>
                <w:rFonts w:ascii="Arial" w:hAnsi="Arial" w:cs="Arial"/>
                <w:sz w:val="24"/>
                <w:szCs w:val="24"/>
                <w:lang w:val="es-SV"/>
              </w:rPr>
              <w:lastRenderedPageBreak/>
              <w:t>otorgado  por el Ministerio de Medio Ambiente y Recursos Naturales trimestralmente.</w:t>
            </w:r>
          </w:p>
        </w:tc>
        <w:tc>
          <w:tcPr>
            <w:tcW w:w="1418" w:type="dxa"/>
            <w:vMerge w:val="restart"/>
          </w:tcPr>
          <w:p w14:paraId="737C4AC2" w14:textId="77777777" w:rsidR="00500DAB" w:rsidRPr="00155FA4" w:rsidRDefault="00500DAB" w:rsidP="0048784B">
            <w:pPr>
              <w:rPr>
                <w:rFonts w:ascii="Arial" w:hAnsi="Arial" w:cs="Arial"/>
                <w:sz w:val="24"/>
                <w:szCs w:val="24"/>
                <w:lang w:val="es-SV"/>
              </w:rPr>
            </w:pPr>
          </w:p>
          <w:p w14:paraId="024CE805" w14:textId="77777777" w:rsidR="00500DAB" w:rsidRPr="00155FA4" w:rsidRDefault="00500DAB" w:rsidP="0048784B">
            <w:pPr>
              <w:rPr>
                <w:rFonts w:ascii="Arial" w:hAnsi="Arial" w:cs="Arial"/>
                <w:sz w:val="24"/>
                <w:szCs w:val="24"/>
                <w:lang w:val="es-SV"/>
              </w:rPr>
            </w:pPr>
          </w:p>
          <w:p w14:paraId="5B6DBEE3" w14:textId="77777777" w:rsidR="00500DAB" w:rsidRPr="00155FA4" w:rsidRDefault="00500DAB" w:rsidP="0048784B">
            <w:pPr>
              <w:rPr>
                <w:rFonts w:ascii="Arial" w:hAnsi="Arial" w:cs="Arial"/>
                <w:sz w:val="24"/>
                <w:szCs w:val="24"/>
                <w:lang w:val="es-SV"/>
              </w:rPr>
            </w:pPr>
          </w:p>
          <w:p w14:paraId="1C40F7B7" w14:textId="77777777" w:rsidR="00500DAB" w:rsidRPr="00155FA4" w:rsidRDefault="00500DAB" w:rsidP="0048784B">
            <w:pPr>
              <w:rPr>
                <w:rFonts w:ascii="Arial" w:hAnsi="Arial" w:cs="Arial"/>
                <w:sz w:val="24"/>
                <w:szCs w:val="24"/>
                <w:lang w:val="es-SV"/>
              </w:rPr>
            </w:pPr>
          </w:p>
          <w:p w14:paraId="036BEB85" w14:textId="77777777" w:rsidR="00500DAB" w:rsidRPr="00155FA4" w:rsidRDefault="00500DAB" w:rsidP="0048784B">
            <w:pPr>
              <w:rPr>
                <w:rFonts w:ascii="Arial" w:hAnsi="Arial" w:cs="Arial"/>
                <w:sz w:val="24"/>
                <w:szCs w:val="24"/>
                <w:lang w:val="es-SV"/>
              </w:rPr>
            </w:pPr>
          </w:p>
          <w:p w14:paraId="5E36FE18" w14:textId="77777777" w:rsidR="00500DAB" w:rsidRPr="00155FA4" w:rsidRDefault="00500DAB" w:rsidP="0048784B">
            <w:pPr>
              <w:rPr>
                <w:rFonts w:ascii="Arial" w:hAnsi="Arial" w:cs="Arial"/>
                <w:sz w:val="24"/>
                <w:szCs w:val="24"/>
                <w:lang w:val="es-SV"/>
              </w:rPr>
            </w:pPr>
          </w:p>
          <w:p w14:paraId="7EBEC212" w14:textId="77777777" w:rsidR="00500DAB" w:rsidRPr="00155FA4" w:rsidRDefault="00500DAB" w:rsidP="0048784B">
            <w:pPr>
              <w:rPr>
                <w:rFonts w:ascii="Arial" w:hAnsi="Arial" w:cs="Arial"/>
                <w:sz w:val="24"/>
                <w:szCs w:val="24"/>
                <w:lang w:val="es-SV"/>
              </w:rPr>
            </w:pPr>
          </w:p>
          <w:p w14:paraId="77282732" w14:textId="77777777" w:rsidR="00500DAB" w:rsidRPr="00155FA4" w:rsidRDefault="00500DAB" w:rsidP="0048784B">
            <w:pPr>
              <w:rPr>
                <w:rFonts w:ascii="Arial" w:hAnsi="Arial" w:cs="Arial"/>
                <w:sz w:val="24"/>
                <w:szCs w:val="24"/>
                <w:lang w:val="es-SV"/>
              </w:rPr>
            </w:pPr>
          </w:p>
          <w:p w14:paraId="5A749057" w14:textId="77777777" w:rsidR="00500DAB" w:rsidRPr="00155FA4" w:rsidRDefault="00500DAB" w:rsidP="0048784B">
            <w:pPr>
              <w:rPr>
                <w:rFonts w:ascii="Arial" w:hAnsi="Arial" w:cs="Arial"/>
                <w:sz w:val="24"/>
                <w:szCs w:val="24"/>
                <w:lang w:val="es-SV"/>
              </w:rPr>
            </w:pPr>
          </w:p>
          <w:p w14:paraId="44D23817"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Informe</w:t>
            </w:r>
          </w:p>
          <w:p w14:paraId="4FBEA611"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 xml:space="preserve">trimestral </w:t>
            </w:r>
          </w:p>
          <w:p w14:paraId="5FF5C09A"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100%</w:t>
            </w:r>
          </w:p>
          <w:p w14:paraId="71EAB965" w14:textId="77777777" w:rsidR="00500DAB" w:rsidRPr="00155FA4" w:rsidRDefault="00500DAB" w:rsidP="0048784B">
            <w:pPr>
              <w:rPr>
                <w:rFonts w:ascii="Arial" w:hAnsi="Arial" w:cs="Arial"/>
                <w:sz w:val="24"/>
                <w:szCs w:val="24"/>
                <w:lang w:val="es-SV"/>
              </w:rPr>
            </w:pPr>
          </w:p>
          <w:p w14:paraId="54D755A5" w14:textId="77777777" w:rsidR="00500DAB" w:rsidRPr="00155FA4" w:rsidRDefault="00500DAB" w:rsidP="0048784B">
            <w:pPr>
              <w:rPr>
                <w:rFonts w:ascii="Arial" w:hAnsi="Arial" w:cs="Arial"/>
                <w:sz w:val="24"/>
                <w:szCs w:val="24"/>
                <w:lang w:val="es-SV"/>
              </w:rPr>
            </w:pPr>
          </w:p>
          <w:p w14:paraId="63FD81D1" w14:textId="77777777" w:rsidR="00500DAB" w:rsidRPr="00155FA4" w:rsidRDefault="00500DAB" w:rsidP="0048784B">
            <w:pPr>
              <w:rPr>
                <w:rFonts w:ascii="Arial" w:hAnsi="Arial" w:cs="Arial"/>
                <w:sz w:val="24"/>
                <w:szCs w:val="24"/>
                <w:lang w:val="es-SV"/>
              </w:rPr>
            </w:pPr>
          </w:p>
          <w:p w14:paraId="0F6A17D4"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Informe</w:t>
            </w:r>
          </w:p>
          <w:p w14:paraId="7420DEE1"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trimestral</w:t>
            </w:r>
          </w:p>
          <w:p w14:paraId="2C1346CA"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100%</w:t>
            </w:r>
          </w:p>
          <w:p w14:paraId="7A8F8055" w14:textId="77777777" w:rsidR="00500DAB" w:rsidRPr="00155FA4" w:rsidRDefault="00500DAB" w:rsidP="0048784B">
            <w:pPr>
              <w:rPr>
                <w:rFonts w:ascii="Arial" w:hAnsi="Arial" w:cs="Arial"/>
                <w:sz w:val="24"/>
                <w:szCs w:val="24"/>
                <w:lang w:val="es-SV"/>
              </w:rPr>
            </w:pPr>
          </w:p>
          <w:p w14:paraId="6E3B2B9F" w14:textId="77777777" w:rsidR="00500DAB" w:rsidRPr="00155FA4" w:rsidRDefault="00500DAB" w:rsidP="0048784B">
            <w:pPr>
              <w:rPr>
                <w:rFonts w:ascii="Arial" w:hAnsi="Arial" w:cs="Arial"/>
                <w:sz w:val="24"/>
                <w:szCs w:val="24"/>
                <w:lang w:val="es-SV"/>
              </w:rPr>
            </w:pPr>
          </w:p>
          <w:p w14:paraId="6F055E95" w14:textId="77777777" w:rsidR="00500DAB" w:rsidRPr="00155FA4" w:rsidRDefault="00500DAB" w:rsidP="0048784B">
            <w:pPr>
              <w:rPr>
                <w:rFonts w:ascii="Arial" w:hAnsi="Arial" w:cs="Arial"/>
                <w:sz w:val="24"/>
                <w:szCs w:val="24"/>
                <w:lang w:val="es-SV"/>
              </w:rPr>
            </w:pPr>
          </w:p>
          <w:p w14:paraId="3C0A62A8"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Informe</w:t>
            </w:r>
          </w:p>
          <w:p w14:paraId="7577897D"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lastRenderedPageBreak/>
              <w:t>trimestral</w:t>
            </w:r>
          </w:p>
          <w:p w14:paraId="05E2850A"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100%</w:t>
            </w:r>
          </w:p>
          <w:p w14:paraId="5E16713A" w14:textId="77777777" w:rsidR="00500DAB" w:rsidRPr="00155FA4" w:rsidRDefault="00500DAB" w:rsidP="0048784B">
            <w:pPr>
              <w:rPr>
                <w:rFonts w:ascii="Arial" w:hAnsi="Arial" w:cs="Arial"/>
                <w:sz w:val="24"/>
                <w:szCs w:val="24"/>
                <w:lang w:val="es-SV"/>
              </w:rPr>
            </w:pPr>
          </w:p>
        </w:tc>
        <w:tc>
          <w:tcPr>
            <w:tcW w:w="1701" w:type="dxa"/>
          </w:tcPr>
          <w:p w14:paraId="1E029870"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lastRenderedPageBreak/>
              <w:t>.</w:t>
            </w:r>
          </w:p>
          <w:p w14:paraId="649EB669" w14:textId="77777777" w:rsidR="00500DAB" w:rsidRPr="00155FA4" w:rsidRDefault="00500DAB" w:rsidP="0048784B">
            <w:pPr>
              <w:jc w:val="center"/>
              <w:rPr>
                <w:rFonts w:ascii="Arial" w:hAnsi="Arial" w:cs="Arial"/>
                <w:sz w:val="24"/>
                <w:szCs w:val="24"/>
                <w:lang w:val="es-SV"/>
              </w:rPr>
            </w:pPr>
          </w:p>
        </w:tc>
        <w:tc>
          <w:tcPr>
            <w:tcW w:w="1842" w:type="dxa"/>
            <w:vMerge w:val="restart"/>
          </w:tcPr>
          <w:p w14:paraId="37C8BD0D" w14:textId="77777777" w:rsidR="00500DAB" w:rsidRPr="00155FA4" w:rsidRDefault="00500DAB" w:rsidP="0048784B">
            <w:pPr>
              <w:jc w:val="center"/>
              <w:rPr>
                <w:rFonts w:ascii="Arial" w:hAnsi="Arial" w:cs="Arial"/>
                <w:sz w:val="24"/>
                <w:szCs w:val="24"/>
                <w:lang w:val="es-SV"/>
              </w:rPr>
            </w:pPr>
          </w:p>
          <w:p w14:paraId="2B096C92" w14:textId="77777777" w:rsidR="00500DAB" w:rsidRPr="00155FA4" w:rsidRDefault="00500DAB" w:rsidP="0048784B">
            <w:pPr>
              <w:jc w:val="center"/>
              <w:rPr>
                <w:rFonts w:ascii="Arial" w:hAnsi="Arial" w:cs="Arial"/>
                <w:sz w:val="24"/>
                <w:szCs w:val="24"/>
                <w:lang w:val="es-SV"/>
              </w:rPr>
            </w:pPr>
          </w:p>
          <w:p w14:paraId="2396F681" w14:textId="77777777" w:rsidR="00500DAB" w:rsidRPr="00155FA4" w:rsidRDefault="00500DAB" w:rsidP="0048784B">
            <w:pPr>
              <w:jc w:val="center"/>
              <w:rPr>
                <w:rFonts w:ascii="Arial" w:hAnsi="Arial" w:cs="Arial"/>
                <w:sz w:val="24"/>
                <w:szCs w:val="24"/>
                <w:lang w:val="es-SV"/>
              </w:rPr>
            </w:pPr>
          </w:p>
          <w:p w14:paraId="717B880E" w14:textId="77777777" w:rsidR="00500DAB" w:rsidRPr="00155FA4" w:rsidRDefault="00500DAB" w:rsidP="0048784B">
            <w:pPr>
              <w:jc w:val="center"/>
              <w:rPr>
                <w:rFonts w:ascii="Arial" w:hAnsi="Arial" w:cs="Arial"/>
                <w:sz w:val="24"/>
                <w:szCs w:val="24"/>
                <w:lang w:val="es-SV"/>
              </w:rPr>
            </w:pPr>
          </w:p>
          <w:p w14:paraId="2B1F6F15" w14:textId="77777777" w:rsidR="00500DAB" w:rsidRPr="00155FA4" w:rsidRDefault="00500DAB" w:rsidP="0048784B">
            <w:pPr>
              <w:jc w:val="center"/>
              <w:rPr>
                <w:rFonts w:ascii="Arial" w:hAnsi="Arial" w:cs="Arial"/>
                <w:sz w:val="24"/>
                <w:szCs w:val="24"/>
                <w:lang w:val="es-SV"/>
              </w:rPr>
            </w:pPr>
          </w:p>
          <w:p w14:paraId="6FF544FA" w14:textId="77777777" w:rsidR="00500DAB" w:rsidRPr="00155FA4" w:rsidRDefault="00500DAB" w:rsidP="0048784B">
            <w:pPr>
              <w:jc w:val="center"/>
              <w:rPr>
                <w:rFonts w:ascii="Arial" w:hAnsi="Arial" w:cs="Arial"/>
                <w:sz w:val="24"/>
                <w:szCs w:val="24"/>
                <w:lang w:val="es-SV"/>
              </w:rPr>
            </w:pPr>
          </w:p>
          <w:p w14:paraId="2F642E8C" w14:textId="77777777" w:rsidR="00500DAB" w:rsidRPr="00155FA4" w:rsidRDefault="00500DAB" w:rsidP="0048784B">
            <w:pPr>
              <w:jc w:val="center"/>
              <w:rPr>
                <w:rFonts w:ascii="Arial" w:hAnsi="Arial" w:cs="Arial"/>
                <w:sz w:val="24"/>
                <w:szCs w:val="24"/>
                <w:lang w:val="es-SV"/>
              </w:rPr>
            </w:pPr>
          </w:p>
          <w:p w14:paraId="315A70ED" w14:textId="77777777" w:rsidR="00500DAB" w:rsidRPr="00155FA4" w:rsidRDefault="00500DAB" w:rsidP="0048784B">
            <w:pPr>
              <w:jc w:val="center"/>
              <w:rPr>
                <w:rFonts w:ascii="Arial" w:hAnsi="Arial" w:cs="Arial"/>
                <w:sz w:val="24"/>
                <w:szCs w:val="24"/>
                <w:lang w:val="es-SV"/>
              </w:rPr>
            </w:pPr>
          </w:p>
          <w:p w14:paraId="75AAF32F" w14:textId="77777777" w:rsidR="00500DAB" w:rsidRPr="00155FA4" w:rsidRDefault="00500DAB" w:rsidP="0048784B">
            <w:pPr>
              <w:jc w:val="center"/>
              <w:rPr>
                <w:rFonts w:ascii="Arial" w:hAnsi="Arial" w:cs="Arial"/>
                <w:sz w:val="24"/>
                <w:szCs w:val="24"/>
                <w:lang w:val="es-SV"/>
              </w:rPr>
            </w:pPr>
          </w:p>
          <w:p w14:paraId="3A405008" w14:textId="77777777" w:rsidR="00500DAB" w:rsidRPr="00155FA4" w:rsidRDefault="00500DAB" w:rsidP="0048784B">
            <w:pPr>
              <w:jc w:val="center"/>
              <w:rPr>
                <w:rFonts w:ascii="Arial" w:hAnsi="Arial" w:cs="Arial"/>
                <w:sz w:val="24"/>
                <w:szCs w:val="24"/>
                <w:lang w:val="es-SV"/>
              </w:rPr>
            </w:pPr>
          </w:p>
          <w:p w14:paraId="504B036B" w14:textId="77777777" w:rsidR="00500DAB" w:rsidRPr="00155FA4" w:rsidRDefault="00500DAB" w:rsidP="0048784B">
            <w:pPr>
              <w:jc w:val="center"/>
              <w:rPr>
                <w:rFonts w:ascii="Arial" w:hAnsi="Arial" w:cs="Arial"/>
                <w:sz w:val="24"/>
                <w:szCs w:val="24"/>
                <w:lang w:val="es-SV"/>
              </w:rPr>
            </w:pPr>
          </w:p>
          <w:p w14:paraId="68CF08C5" w14:textId="77777777" w:rsidR="00500DAB" w:rsidRPr="00155FA4" w:rsidRDefault="00500DAB" w:rsidP="0048784B">
            <w:pPr>
              <w:jc w:val="center"/>
              <w:rPr>
                <w:rFonts w:ascii="Arial" w:hAnsi="Arial" w:cs="Arial"/>
                <w:sz w:val="24"/>
                <w:szCs w:val="24"/>
                <w:lang w:val="es-SV"/>
              </w:rPr>
            </w:pPr>
          </w:p>
          <w:p w14:paraId="699052CB" w14:textId="77777777" w:rsidR="00500DAB" w:rsidRPr="00155FA4" w:rsidRDefault="00500DAB" w:rsidP="0048784B">
            <w:pPr>
              <w:jc w:val="center"/>
              <w:rPr>
                <w:rFonts w:ascii="Arial" w:hAnsi="Arial" w:cs="Arial"/>
                <w:sz w:val="24"/>
                <w:szCs w:val="24"/>
                <w:lang w:val="es-SV"/>
              </w:rPr>
            </w:pPr>
          </w:p>
          <w:p w14:paraId="60C51ECB" w14:textId="77777777" w:rsidR="00500DAB" w:rsidRPr="00155FA4" w:rsidRDefault="00500DAB" w:rsidP="0048784B">
            <w:pPr>
              <w:jc w:val="center"/>
              <w:rPr>
                <w:rFonts w:ascii="Arial" w:hAnsi="Arial" w:cs="Arial"/>
                <w:sz w:val="24"/>
                <w:szCs w:val="24"/>
                <w:lang w:val="es-SV"/>
              </w:rPr>
            </w:pPr>
          </w:p>
          <w:p w14:paraId="053B44EA"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Apoyo institucional,</w:t>
            </w:r>
          </w:p>
          <w:p w14:paraId="4DCF7F74"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papelería equipo,</w:t>
            </w:r>
          </w:p>
          <w:p w14:paraId="2C5952B1"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herramientas</w:t>
            </w:r>
          </w:p>
          <w:p w14:paraId="79C62A10"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transporte,</w:t>
            </w:r>
          </w:p>
          <w:p w14:paraId="424898E1"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viáticos</w:t>
            </w:r>
          </w:p>
          <w:p w14:paraId="761DCD52" w14:textId="77777777" w:rsidR="00500DAB" w:rsidRPr="00155FA4" w:rsidRDefault="00500DAB" w:rsidP="0048784B">
            <w:pPr>
              <w:jc w:val="center"/>
              <w:rPr>
                <w:rFonts w:ascii="Arial" w:hAnsi="Arial" w:cs="Arial"/>
                <w:sz w:val="24"/>
                <w:szCs w:val="24"/>
                <w:lang w:val="es-SV"/>
              </w:rPr>
            </w:pPr>
          </w:p>
        </w:tc>
        <w:tc>
          <w:tcPr>
            <w:tcW w:w="1701" w:type="dxa"/>
            <w:vMerge w:val="restart"/>
          </w:tcPr>
          <w:p w14:paraId="705ABDF8" w14:textId="77777777" w:rsidR="00500DAB" w:rsidRPr="00155FA4" w:rsidRDefault="00500DAB" w:rsidP="0048784B">
            <w:pPr>
              <w:jc w:val="center"/>
              <w:rPr>
                <w:rFonts w:ascii="Arial" w:hAnsi="Arial" w:cs="Arial"/>
                <w:sz w:val="24"/>
                <w:szCs w:val="24"/>
                <w:lang w:val="es-SV"/>
              </w:rPr>
            </w:pPr>
          </w:p>
          <w:p w14:paraId="6436C49C"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Gerencia de desarrollo territorial</w:t>
            </w:r>
          </w:p>
          <w:p w14:paraId="242175B5" w14:textId="77777777" w:rsidR="00500DAB" w:rsidRPr="00155FA4" w:rsidRDefault="00500DAB" w:rsidP="0048784B">
            <w:pPr>
              <w:jc w:val="center"/>
              <w:rPr>
                <w:rFonts w:ascii="Arial" w:hAnsi="Arial" w:cs="Arial"/>
                <w:sz w:val="24"/>
                <w:szCs w:val="24"/>
                <w:lang w:val="es-SV"/>
              </w:rPr>
            </w:pPr>
          </w:p>
          <w:p w14:paraId="32AD5CD9" w14:textId="77777777" w:rsidR="00500DAB" w:rsidRPr="00155FA4" w:rsidRDefault="00500DAB" w:rsidP="0048784B">
            <w:pPr>
              <w:jc w:val="center"/>
              <w:rPr>
                <w:rFonts w:ascii="Arial" w:hAnsi="Arial" w:cs="Arial"/>
                <w:sz w:val="24"/>
                <w:szCs w:val="24"/>
                <w:lang w:val="es-SV"/>
              </w:rPr>
            </w:pPr>
          </w:p>
        </w:tc>
        <w:tc>
          <w:tcPr>
            <w:tcW w:w="426" w:type="dxa"/>
          </w:tcPr>
          <w:p w14:paraId="3FCFBE3C" w14:textId="77777777" w:rsidR="00500DAB" w:rsidRPr="00155FA4" w:rsidRDefault="00500DAB" w:rsidP="0048784B">
            <w:pPr>
              <w:jc w:val="center"/>
              <w:rPr>
                <w:rFonts w:ascii="Arial" w:hAnsi="Arial" w:cs="Arial"/>
                <w:sz w:val="24"/>
                <w:szCs w:val="24"/>
                <w:lang w:val="es-SV"/>
              </w:rPr>
            </w:pPr>
          </w:p>
          <w:p w14:paraId="1FC1CFA0" w14:textId="77777777" w:rsidR="00500DAB" w:rsidRPr="00155FA4" w:rsidRDefault="00500DAB" w:rsidP="0048784B">
            <w:pPr>
              <w:jc w:val="center"/>
              <w:rPr>
                <w:rFonts w:ascii="Arial" w:hAnsi="Arial" w:cs="Arial"/>
                <w:sz w:val="24"/>
                <w:szCs w:val="24"/>
                <w:lang w:val="es-SV"/>
              </w:rPr>
            </w:pPr>
          </w:p>
          <w:p w14:paraId="69470012" w14:textId="77777777" w:rsidR="00500DAB" w:rsidRPr="00155FA4" w:rsidRDefault="00500DAB" w:rsidP="0048784B">
            <w:pPr>
              <w:jc w:val="center"/>
              <w:rPr>
                <w:rFonts w:ascii="Arial" w:hAnsi="Arial" w:cs="Arial"/>
                <w:sz w:val="24"/>
                <w:szCs w:val="24"/>
                <w:lang w:val="es-SV"/>
              </w:rPr>
            </w:pPr>
          </w:p>
          <w:p w14:paraId="63DA8F4C" w14:textId="77777777" w:rsidR="00500DAB" w:rsidRPr="00155FA4" w:rsidRDefault="00500DAB" w:rsidP="0048784B">
            <w:pPr>
              <w:jc w:val="center"/>
              <w:rPr>
                <w:rFonts w:ascii="Arial" w:hAnsi="Arial" w:cs="Arial"/>
                <w:sz w:val="24"/>
                <w:szCs w:val="24"/>
                <w:lang w:val="es-SV"/>
              </w:rPr>
            </w:pPr>
          </w:p>
        </w:tc>
        <w:tc>
          <w:tcPr>
            <w:tcW w:w="425" w:type="dxa"/>
          </w:tcPr>
          <w:p w14:paraId="52B851DE"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042983C6" w14:textId="77777777" w:rsidR="00500DAB" w:rsidRPr="00155FA4" w:rsidRDefault="00500DAB" w:rsidP="0048784B">
            <w:pPr>
              <w:jc w:val="center"/>
              <w:rPr>
                <w:rFonts w:ascii="Arial" w:hAnsi="Arial" w:cs="Arial"/>
                <w:sz w:val="24"/>
                <w:szCs w:val="24"/>
                <w:lang w:val="es-SV"/>
              </w:rPr>
            </w:pPr>
          </w:p>
        </w:tc>
        <w:tc>
          <w:tcPr>
            <w:tcW w:w="425" w:type="dxa"/>
          </w:tcPr>
          <w:p w14:paraId="47B0F967" w14:textId="77777777" w:rsidR="00500DAB" w:rsidRPr="00155FA4" w:rsidRDefault="00500DAB" w:rsidP="0048784B">
            <w:pPr>
              <w:jc w:val="center"/>
              <w:rPr>
                <w:rFonts w:ascii="Arial" w:hAnsi="Arial" w:cs="Arial"/>
                <w:sz w:val="24"/>
                <w:szCs w:val="24"/>
                <w:lang w:val="es-SV"/>
              </w:rPr>
            </w:pPr>
          </w:p>
        </w:tc>
        <w:tc>
          <w:tcPr>
            <w:tcW w:w="426" w:type="dxa"/>
          </w:tcPr>
          <w:p w14:paraId="6B5CC047"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60495828" w14:textId="77777777" w:rsidR="00500DAB" w:rsidRPr="00155FA4" w:rsidRDefault="00500DAB" w:rsidP="0048784B">
            <w:pPr>
              <w:jc w:val="center"/>
              <w:rPr>
                <w:rFonts w:ascii="Arial" w:hAnsi="Arial" w:cs="Arial"/>
                <w:sz w:val="24"/>
                <w:szCs w:val="24"/>
                <w:lang w:val="es-SV"/>
              </w:rPr>
            </w:pPr>
          </w:p>
        </w:tc>
        <w:tc>
          <w:tcPr>
            <w:tcW w:w="425" w:type="dxa"/>
          </w:tcPr>
          <w:p w14:paraId="78C7D3D0" w14:textId="77777777" w:rsidR="00500DAB" w:rsidRPr="00155FA4" w:rsidRDefault="00500DAB" w:rsidP="0048784B">
            <w:pPr>
              <w:jc w:val="center"/>
              <w:rPr>
                <w:rFonts w:ascii="Arial" w:hAnsi="Arial" w:cs="Arial"/>
                <w:sz w:val="24"/>
                <w:szCs w:val="24"/>
                <w:lang w:val="es-SV"/>
              </w:rPr>
            </w:pPr>
          </w:p>
        </w:tc>
        <w:tc>
          <w:tcPr>
            <w:tcW w:w="425" w:type="dxa"/>
          </w:tcPr>
          <w:p w14:paraId="2515D83D"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5215516F" w14:textId="77777777" w:rsidR="00500DAB" w:rsidRPr="00155FA4" w:rsidRDefault="00500DAB" w:rsidP="0048784B">
            <w:pPr>
              <w:jc w:val="center"/>
              <w:rPr>
                <w:rFonts w:ascii="Arial" w:hAnsi="Arial" w:cs="Arial"/>
                <w:sz w:val="24"/>
                <w:szCs w:val="24"/>
                <w:lang w:val="es-SV"/>
              </w:rPr>
            </w:pPr>
          </w:p>
        </w:tc>
        <w:tc>
          <w:tcPr>
            <w:tcW w:w="1304" w:type="dxa"/>
          </w:tcPr>
          <w:p w14:paraId="16E1EEC9" w14:textId="77777777" w:rsidR="00500DAB" w:rsidRPr="00155FA4" w:rsidRDefault="00500DAB" w:rsidP="0048784B">
            <w:pPr>
              <w:jc w:val="center"/>
              <w:rPr>
                <w:rFonts w:ascii="Arial" w:hAnsi="Arial" w:cs="Arial"/>
                <w:sz w:val="24"/>
                <w:szCs w:val="24"/>
                <w:lang w:val="es-SV"/>
              </w:rPr>
            </w:pPr>
          </w:p>
        </w:tc>
      </w:tr>
      <w:tr w:rsidR="00500DAB" w:rsidRPr="00155FA4" w14:paraId="49E69D07" w14:textId="77777777" w:rsidTr="0048784B">
        <w:tc>
          <w:tcPr>
            <w:tcW w:w="1384" w:type="dxa"/>
            <w:vMerge/>
          </w:tcPr>
          <w:p w14:paraId="2D4FA6A7" w14:textId="77777777" w:rsidR="00500DAB" w:rsidRPr="00155FA4" w:rsidRDefault="00500DAB" w:rsidP="0048784B">
            <w:pPr>
              <w:rPr>
                <w:rFonts w:ascii="Arial" w:hAnsi="Arial" w:cs="Arial"/>
                <w:b/>
                <w:sz w:val="24"/>
                <w:szCs w:val="24"/>
                <w:lang w:val="es-SV"/>
              </w:rPr>
            </w:pPr>
          </w:p>
        </w:tc>
        <w:tc>
          <w:tcPr>
            <w:tcW w:w="1445" w:type="dxa"/>
            <w:vMerge/>
          </w:tcPr>
          <w:p w14:paraId="63B918A0" w14:textId="77777777" w:rsidR="00500DAB" w:rsidRPr="00155FA4" w:rsidRDefault="00500DAB" w:rsidP="0048784B">
            <w:pPr>
              <w:rPr>
                <w:rFonts w:ascii="Arial" w:hAnsi="Arial" w:cs="Arial"/>
                <w:sz w:val="24"/>
                <w:szCs w:val="24"/>
                <w:lang w:val="es-SV"/>
              </w:rPr>
            </w:pPr>
          </w:p>
        </w:tc>
        <w:tc>
          <w:tcPr>
            <w:tcW w:w="1418" w:type="dxa"/>
            <w:vMerge/>
          </w:tcPr>
          <w:p w14:paraId="4EF2A8A9" w14:textId="77777777" w:rsidR="00500DAB" w:rsidRPr="00155FA4" w:rsidRDefault="00500DAB" w:rsidP="0048784B">
            <w:pPr>
              <w:rPr>
                <w:rFonts w:ascii="Arial" w:hAnsi="Arial" w:cs="Arial"/>
                <w:sz w:val="24"/>
                <w:szCs w:val="24"/>
                <w:lang w:val="es-SV"/>
              </w:rPr>
            </w:pPr>
          </w:p>
        </w:tc>
        <w:tc>
          <w:tcPr>
            <w:tcW w:w="1701" w:type="dxa"/>
          </w:tcPr>
          <w:p w14:paraId="4E3D42DF" w14:textId="77777777" w:rsidR="00500DAB" w:rsidRPr="00155FA4" w:rsidRDefault="00500DAB" w:rsidP="0048784B">
            <w:pPr>
              <w:jc w:val="center"/>
              <w:rPr>
                <w:rFonts w:ascii="Arial" w:eastAsia="Calibri" w:hAnsi="Arial" w:cs="Arial"/>
                <w:sz w:val="24"/>
                <w:szCs w:val="24"/>
                <w:lang w:val="es-SV"/>
              </w:rPr>
            </w:pPr>
          </w:p>
          <w:p w14:paraId="1F3B38EF" w14:textId="77777777" w:rsidR="00500DAB" w:rsidRPr="00155FA4" w:rsidRDefault="00500DAB" w:rsidP="0048784B">
            <w:pPr>
              <w:jc w:val="center"/>
              <w:rPr>
                <w:rFonts w:ascii="Arial" w:eastAsia="Calibri" w:hAnsi="Arial" w:cs="Arial"/>
                <w:sz w:val="24"/>
                <w:szCs w:val="24"/>
                <w:lang w:val="es-SV"/>
              </w:rPr>
            </w:pPr>
            <w:r w:rsidRPr="00155FA4">
              <w:rPr>
                <w:rFonts w:ascii="Arial" w:eastAsia="Calibri" w:hAnsi="Arial" w:cs="Arial"/>
                <w:sz w:val="24"/>
                <w:szCs w:val="24"/>
                <w:lang w:val="es-SV"/>
              </w:rPr>
              <w:t>Control de entrada y salidas de camiones</w:t>
            </w:r>
          </w:p>
          <w:p w14:paraId="3E03ED16" w14:textId="77777777" w:rsidR="00500DAB" w:rsidRPr="00155FA4" w:rsidRDefault="00500DAB" w:rsidP="0048784B">
            <w:pPr>
              <w:jc w:val="center"/>
              <w:rPr>
                <w:rFonts w:ascii="Arial" w:hAnsi="Arial" w:cs="Arial"/>
                <w:sz w:val="24"/>
                <w:szCs w:val="24"/>
                <w:lang w:val="es-SV"/>
              </w:rPr>
            </w:pPr>
          </w:p>
        </w:tc>
        <w:tc>
          <w:tcPr>
            <w:tcW w:w="1842" w:type="dxa"/>
            <w:vMerge/>
          </w:tcPr>
          <w:p w14:paraId="37AB2AAD" w14:textId="77777777" w:rsidR="00500DAB" w:rsidRPr="00155FA4" w:rsidRDefault="00500DAB" w:rsidP="0048784B">
            <w:pPr>
              <w:jc w:val="center"/>
              <w:rPr>
                <w:rFonts w:ascii="Arial" w:hAnsi="Arial" w:cs="Arial"/>
                <w:sz w:val="24"/>
                <w:szCs w:val="24"/>
                <w:lang w:val="es-SV"/>
              </w:rPr>
            </w:pPr>
          </w:p>
        </w:tc>
        <w:tc>
          <w:tcPr>
            <w:tcW w:w="1701" w:type="dxa"/>
            <w:vMerge/>
          </w:tcPr>
          <w:p w14:paraId="3C9105D7" w14:textId="77777777" w:rsidR="00500DAB" w:rsidRPr="00155FA4" w:rsidRDefault="00500DAB" w:rsidP="0048784B">
            <w:pPr>
              <w:jc w:val="center"/>
              <w:rPr>
                <w:rFonts w:ascii="Arial" w:hAnsi="Arial" w:cs="Arial"/>
                <w:sz w:val="24"/>
                <w:szCs w:val="24"/>
                <w:lang w:val="es-SV"/>
              </w:rPr>
            </w:pPr>
          </w:p>
        </w:tc>
        <w:tc>
          <w:tcPr>
            <w:tcW w:w="426" w:type="dxa"/>
          </w:tcPr>
          <w:p w14:paraId="2299DE87" w14:textId="77777777" w:rsidR="00500DAB" w:rsidRPr="00155FA4" w:rsidRDefault="00500DAB" w:rsidP="0048784B">
            <w:pPr>
              <w:jc w:val="center"/>
              <w:rPr>
                <w:rFonts w:ascii="Arial" w:hAnsi="Arial" w:cs="Arial"/>
                <w:sz w:val="24"/>
                <w:szCs w:val="24"/>
                <w:lang w:val="es-SV"/>
              </w:rPr>
            </w:pPr>
          </w:p>
        </w:tc>
        <w:tc>
          <w:tcPr>
            <w:tcW w:w="425" w:type="dxa"/>
          </w:tcPr>
          <w:p w14:paraId="03FA9738"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3F87FF55"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5F5B3E5D" w14:textId="77777777" w:rsidR="00500DAB" w:rsidRPr="00155FA4" w:rsidRDefault="00500DAB" w:rsidP="0048784B">
            <w:pPr>
              <w:jc w:val="center"/>
              <w:rPr>
                <w:rFonts w:ascii="Arial" w:hAnsi="Arial" w:cs="Arial"/>
                <w:sz w:val="24"/>
                <w:szCs w:val="24"/>
                <w:lang w:val="es-SV"/>
              </w:rPr>
            </w:pPr>
          </w:p>
        </w:tc>
        <w:tc>
          <w:tcPr>
            <w:tcW w:w="426" w:type="dxa"/>
          </w:tcPr>
          <w:p w14:paraId="4A74517F"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6B675B90"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773088C3" w14:textId="77777777" w:rsidR="00500DAB" w:rsidRPr="00155FA4" w:rsidRDefault="00500DAB" w:rsidP="0048784B">
            <w:pPr>
              <w:jc w:val="center"/>
              <w:rPr>
                <w:rFonts w:ascii="Arial" w:hAnsi="Arial" w:cs="Arial"/>
                <w:sz w:val="24"/>
                <w:szCs w:val="24"/>
                <w:lang w:val="es-SV"/>
              </w:rPr>
            </w:pPr>
          </w:p>
        </w:tc>
        <w:tc>
          <w:tcPr>
            <w:tcW w:w="425" w:type="dxa"/>
          </w:tcPr>
          <w:p w14:paraId="1BFB9EF2"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1F0D785E"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62CF6871" w14:textId="77777777" w:rsidR="00500DAB" w:rsidRPr="00155FA4" w:rsidRDefault="00500DAB" w:rsidP="0048784B">
            <w:pPr>
              <w:jc w:val="center"/>
              <w:rPr>
                <w:rFonts w:ascii="Arial" w:hAnsi="Arial" w:cs="Arial"/>
                <w:sz w:val="24"/>
                <w:szCs w:val="24"/>
                <w:lang w:val="es-SV"/>
              </w:rPr>
            </w:pPr>
          </w:p>
        </w:tc>
      </w:tr>
      <w:tr w:rsidR="00500DAB" w:rsidRPr="00155FA4" w14:paraId="5BA98BD3" w14:textId="77777777" w:rsidTr="0048784B">
        <w:tc>
          <w:tcPr>
            <w:tcW w:w="1384" w:type="dxa"/>
            <w:vMerge/>
          </w:tcPr>
          <w:p w14:paraId="2F22F78D" w14:textId="77777777" w:rsidR="00500DAB" w:rsidRPr="00155FA4" w:rsidRDefault="00500DAB" w:rsidP="0048784B">
            <w:pPr>
              <w:rPr>
                <w:rFonts w:ascii="Arial" w:hAnsi="Arial" w:cs="Arial"/>
                <w:b/>
                <w:sz w:val="24"/>
                <w:szCs w:val="24"/>
                <w:lang w:val="es-SV"/>
              </w:rPr>
            </w:pPr>
          </w:p>
        </w:tc>
        <w:tc>
          <w:tcPr>
            <w:tcW w:w="1445" w:type="dxa"/>
            <w:vMerge/>
          </w:tcPr>
          <w:p w14:paraId="6B7FA62D" w14:textId="77777777" w:rsidR="00500DAB" w:rsidRPr="00155FA4" w:rsidRDefault="00500DAB" w:rsidP="0048784B">
            <w:pPr>
              <w:rPr>
                <w:rFonts w:ascii="Arial" w:hAnsi="Arial" w:cs="Arial"/>
                <w:sz w:val="24"/>
                <w:szCs w:val="24"/>
                <w:lang w:val="es-SV"/>
              </w:rPr>
            </w:pPr>
          </w:p>
        </w:tc>
        <w:tc>
          <w:tcPr>
            <w:tcW w:w="1418" w:type="dxa"/>
            <w:vMerge/>
          </w:tcPr>
          <w:p w14:paraId="1B16F0E7" w14:textId="77777777" w:rsidR="00500DAB" w:rsidRPr="00155FA4" w:rsidRDefault="00500DAB" w:rsidP="0048784B">
            <w:pPr>
              <w:rPr>
                <w:rFonts w:ascii="Arial" w:hAnsi="Arial" w:cs="Arial"/>
                <w:sz w:val="24"/>
                <w:szCs w:val="24"/>
                <w:lang w:val="es-SV"/>
              </w:rPr>
            </w:pPr>
          </w:p>
        </w:tc>
        <w:tc>
          <w:tcPr>
            <w:tcW w:w="1701" w:type="dxa"/>
          </w:tcPr>
          <w:p w14:paraId="5A249EC4" w14:textId="77777777" w:rsidR="00500DAB" w:rsidRPr="00155FA4" w:rsidRDefault="00500DAB" w:rsidP="0048784B">
            <w:pPr>
              <w:jc w:val="center"/>
              <w:rPr>
                <w:rFonts w:ascii="Arial" w:hAnsi="Arial" w:cs="Arial"/>
                <w:sz w:val="24"/>
                <w:szCs w:val="24"/>
                <w:lang w:val="es-SV"/>
              </w:rPr>
            </w:pPr>
          </w:p>
          <w:p w14:paraId="49EB9EAB"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Control de entradas de los desechos solidos</w:t>
            </w:r>
          </w:p>
          <w:p w14:paraId="6F32DB50" w14:textId="77777777" w:rsidR="00500DAB" w:rsidRPr="00155FA4" w:rsidRDefault="00500DAB" w:rsidP="0048784B">
            <w:pPr>
              <w:ind w:left="720"/>
              <w:contextualSpacing/>
              <w:jc w:val="center"/>
              <w:rPr>
                <w:rFonts w:ascii="Arial" w:hAnsi="Arial" w:cs="Arial"/>
                <w:sz w:val="24"/>
                <w:szCs w:val="24"/>
                <w:lang w:val="es-SV"/>
              </w:rPr>
            </w:pPr>
          </w:p>
        </w:tc>
        <w:tc>
          <w:tcPr>
            <w:tcW w:w="1842" w:type="dxa"/>
            <w:vMerge/>
          </w:tcPr>
          <w:p w14:paraId="0D147A10" w14:textId="77777777" w:rsidR="00500DAB" w:rsidRPr="00155FA4" w:rsidRDefault="00500DAB" w:rsidP="0048784B">
            <w:pPr>
              <w:jc w:val="center"/>
              <w:rPr>
                <w:rFonts w:ascii="Arial" w:hAnsi="Arial" w:cs="Arial"/>
                <w:sz w:val="24"/>
                <w:szCs w:val="24"/>
                <w:lang w:val="es-SV"/>
              </w:rPr>
            </w:pPr>
          </w:p>
        </w:tc>
        <w:tc>
          <w:tcPr>
            <w:tcW w:w="1701" w:type="dxa"/>
            <w:vMerge/>
          </w:tcPr>
          <w:p w14:paraId="659B5DCD" w14:textId="77777777" w:rsidR="00500DAB" w:rsidRPr="00155FA4" w:rsidRDefault="00500DAB" w:rsidP="0048784B">
            <w:pPr>
              <w:jc w:val="center"/>
              <w:rPr>
                <w:rFonts w:ascii="Arial" w:hAnsi="Arial" w:cs="Arial"/>
                <w:sz w:val="24"/>
                <w:szCs w:val="24"/>
                <w:lang w:val="es-SV"/>
              </w:rPr>
            </w:pPr>
          </w:p>
        </w:tc>
        <w:tc>
          <w:tcPr>
            <w:tcW w:w="426" w:type="dxa"/>
          </w:tcPr>
          <w:p w14:paraId="146A5ED6" w14:textId="77777777" w:rsidR="00500DAB" w:rsidRPr="00155FA4" w:rsidRDefault="00500DAB" w:rsidP="0048784B">
            <w:pPr>
              <w:jc w:val="center"/>
              <w:rPr>
                <w:rFonts w:ascii="Arial" w:hAnsi="Arial" w:cs="Arial"/>
                <w:sz w:val="24"/>
                <w:szCs w:val="24"/>
                <w:lang w:val="es-SV"/>
              </w:rPr>
            </w:pPr>
          </w:p>
        </w:tc>
        <w:tc>
          <w:tcPr>
            <w:tcW w:w="425" w:type="dxa"/>
          </w:tcPr>
          <w:p w14:paraId="4FC4F7A8"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525DBF8C"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718A3DB1" w14:textId="77777777" w:rsidR="00500DAB" w:rsidRPr="00155FA4" w:rsidRDefault="00500DAB" w:rsidP="0048784B">
            <w:pPr>
              <w:jc w:val="center"/>
              <w:rPr>
                <w:rFonts w:ascii="Arial" w:hAnsi="Arial" w:cs="Arial"/>
                <w:sz w:val="24"/>
                <w:szCs w:val="24"/>
                <w:lang w:val="es-SV"/>
              </w:rPr>
            </w:pPr>
          </w:p>
        </w:tc>
        <w:tc>
          <w:tcPr>
            <w:tcW w:w="426" w:type="dxa"/>
          </w:tcPr>
          <w:p w14:paraId="5F6D955A"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0A0786D3"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5DCBFA0F" w14:textId="77777777" w:rsidR="00500DAB" w:rsidRPr="00155FA4" w:rsidRDefault="00500DAB" w:rsidP="0048784B">
            <w:pPr>
              <w:jc w:val="center"/>
              <w:rPr>
                <w:rFonts w:ascii="Arial" w:hAnsi="Arial" w:cs="Arial"/>
                <w:sz w:val="24"/>
                <w:szCs w:val="24"/>
                <w:lang w:val="es-SV"/>
              </w:rPr>
            </w:pPr>
          </w:p>
        </w:tc>
        <w:tc>
          <w:tcPr>
            <w:tcW w:w="425" w:type="dxa"/>
          </w:tcPr>
          <w:p w14:paraId="7544EE22"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707082A3"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2750A3D3" w14:textId="77777777" w:rsidR="00500DAB" w:rsidRPr="00155FA4" w:rsidRDefault="00500DAB" w:rsidP="0048784B">
            <w:pPr>
              <w:jc w:val="center"/>
              <w:rPr>
                <w:rFonts w:ascii="Arial" w:hAnsi="Arial" w:cs="Arial"/>
                <w:sz w:val="24"/>
                <w:szCs w:val="24"/>
                <w:lang w:val="es-SV"/>
              </w:rPr>
            </w:pPr>
          </w:p>
        </w:tc>
      </w:tr>
      <w:tr w:rsidR="00500DAB" w:rsidRPr="00155FA4" w14:paraId="533DE764" w14:textId="77777777" w:rsidTr="0048784B">
        <w:trPr>
          <w:trHeight w:val="1"/>
        </w:trPr>
        <w:tc>
          <w:tcPr>
            <w:tcW w:w="1384" w:type="dxa"/>
            <w:vMerge/>
          </w:tcPr>
          <w:p w14:paraId="12660402" w14:textId="77777777" w:rsidR="00500DAB" w:rsidRPr="00155FA4" w:rsidRDefault="00500DAB" w:rsidP="0048784B">
            <w:pPr>
              <w:rPr>
                <w:rFonts w:ascii="Arial" w:hAnsi="Arial" w:cs="Arial"/>
                <w:b/>
                <w:sz w:val="24"/>
                <w:szCs w:val="24"/>
                <w:lang w:val="es-SV"/>
              </w:rPr>
            </w:pPr>
          </w:p>
        </w:tc>
        <w:tc>
          <w:tcPr>
            <w:tcW w:w="1445" w:type="dxa"/>
            <w:vMerge/>
          </w:tcPr>
          <w:p w14:paraId="6EB478D8" w14:textId="77777777" w:rsidR="00500DAB" w:rsidRPr="00155FA4" w:rsidRDefault="00500DAB" w:rsidP="0048784B">
            <w:pPr>
              <w:rPr>
                <w:rFonts w:ascii="Arial" w:hAnsi="Arial" w:cs="Arial"/>
                <w:sz w:val="24"/>
                <w:szCs w:val="24"/>
                <w:lang w:val="es-SV"/>
              </w:rPr>
            </w:pPr>
          </w:p>
        </w:tc>
        <w:tc>
          <w:tcPr>
            <w:tcW w:w="1418" w:type="dxa"/>
            <w:vMerge/>
          </w:tcPr>
          <w:p w14:paraId="1C8CF88C" w14:textId="77777777" w:rsidR="00500DAB" w:rsidRPr="00155FA4" w:rsidRDefault="00500DAB" w:rsidP="0048784B">
            <w:pPr>
              <w:rPr>
                <w:rFonts w:ascii="Arial" w:hAnsi="Arial" w:cs="Arial"/>
                <w:sz w:val="24"/>
                <w:szCs w:val="24"/>
                <w:lang w:val="es-SV"/>
              </w:rPr>
            </w:pPr>
          </w:p>
        </w:tc>
        <w:tc>
          <w:tcPr>
            <w:tcW w:w="1701" w:type="dxa"/>
          </w:tcPr>
          <w:p w14:paraId="6727D2EC" w14:textId="77777777" w:rsidR="00500DAB" w:rsidRPr="00155FA4" w:rsidRDefault="00500DAB" w:rsidP="0048784B">
            <w:pPr>
              <w:jc w:val="center"/>
              <w:rPr>
                <w:rFonts w:ascii="Arial" w:hAnsi="Arial" w:cs="Arial"/>
                <w:b/>
                <w:sz w:val="24"/>
                <w:szCs w:val="24"/>
                <w:lang w:val="es-SV"/>
              </w:rPr>
            </w:pPr>
          </w:p>
          <w:p w14:paraId="7DD38D2F" w14:textId="77777777" w:rsidR="00500DAB" w:rsidRPr="00155FA4" w:rsidRDefault="00500DAB" w:rsidP="0048784B">
            <w:pPr>
              <w:jc w:val="center"/>
              <w:rPr>
                <w:rFonts w:ascii="Arial" w:hAnsi="Arial" w:cs="Arial"/>
                <w:b/>
                <w:sz w:val="24"/>
                <w:szCs w:val="24"/>
                <w:lang w:val="es-SV"/>
              </w:rPr>
            </w:pPr>
            <w:r w:rsidRPr="00155FA4">
              <w:rPr>
                <w:rFonts w:ascii="Arial" w:hAnsi="Arial" w:cs="Arial"/>
                <w:b/>
                <w:sz w:val="24"/>
                <w:szCs w:val="24"/>
                <w:lang w:val="es-SV"/>
              </w:rPr>
              <w:t>Control de visitas de personas al interior del relleno</w:t>
            </w:r>
          </w:p>
          <w:p w14:paraId="37DC4208" w14:textId="77777777" w:rsidR="00500DAB" w:rsidRPr="00155FA4" w:rsidRDefault="00500DAB" w:rsidP="0048784B">
            <w:pPr>
              <w:jc w:val="center"/>
              <w:rPr>
                <w:rFonts w:ascii="Arial" w:hAnsi="Arial" w:cs="Arial"/>
                <w:b/>
                <w:sz w:val="24"/>
                <w:szCs w:val="24"/>
                <w:lang w:val="es-SV"/>
              </w:rPr>
            </w:pPr>
          </w:p>
          <w:p w14:paraId="17DDED6C" w14:textId="77777777" w:rsidR="00500DAB" w:rsidRPr="00155FA4" w:rsidRDefault="00500DAB" w:rsidP="0048784B">
            <w:pPr>
              <w:jc w:val="center"/>
              <w:rPr>
                <w:rFonts w:ascii="Arial" w:hAnsi="Arial" w:cs="Arial"/>
                <w:b/>
                <w:sz w:val="24"/>
                <w:szCs w:val="24"/>
                <w:lang w:val="es-SV"/>
              </w:rPr>
            </w:pPr>
          </w:p>
          <w:p w14:paraId="37EA0AC6" w14:textId="77777777" w:rsidR="00500DAB" w:rsidRPr="00155FA4" w:rsidRDefault="00500DAB" w:rsidP="0048784B">
            <w:pPr>
              <w:jc w:val="center"/>
              <w:rPr>
                <w:rFonts w:ascii="Arial" w:hAnsi="Arial" w:cs="Arial"/>
                <w:b/>
                <w:sz w:val="24"/>
                <w:szCs w:val="24"/>
                <w:lang w:val="es-SV"/>
              </w:rPr>
            </w:pPr>
          </w:p>
        </w:tc>
        <w:tc>
          <w:tcPr>
            <w:tcW w:w="1842" w:type="dxa"/>
            <w:vMerge/>
          </w:tcPr>
          <w:p w14:paraId="28AC0CCC" w14:textId="77777777" w:rsidR="00500DAB" w:rsidRPr="00155FA4" w:rsidRDefault="00500DAB" w:rsidP="0048784B">
            <w:pPr>
              <w:jc w:val="center"/>
              <w:rPr>
                <w:rFonts w:ascii="Arial" w:hAnsi="Arial" w:cs="Arial"/>
                <w:sz w:val="24"/>
                <w:szCs w:val="24"/>
                <w:lang w:val="es-SV"/>
              </w:rPr>
            </w:pPr>
          </w:p>
        </w:tc>
        <w:tc>
          <w:tcPr>
            <w:tcW w:w="1701" w:type="dxa"/>
            <w:vMerge/>
          </w:tcPr>
          <w:p w14:paraId="6B73B0CB" w14:textId="77777777" w:rsidR="00500DAB" w:rsidRPr="00155FA4" w:rsidRDefault="00500DAB" w:rsidP="0048784B">
            <w:pPr>
              <w:jc w:val="center"/>
              <w:rPr>
                <w:rFonts w:ascii="Arial" w:hAnsi="Arial" w:cs="Arial"/>
                <w:sz w:val="24"/>
                <w:szCs w:val="24"/>
                <w:lang w:val="es-SV"/>
              </w:rPr>
            </w:pPr>
          </w:p>
        </w:tc>
        <w:tc>
          <w:tcPr>
            <w:tcW w:w="426" w:type="dxa"/>
          </w:tcPr>
          <w:p w14:paraId="50524EE9" w14:textId="77777777" w:rsidR="00500DAB" w:rsidRPr="00155FA4" w:rsidRDefault="00500DAB" w:rsidP="0048784B">
            <w:pPr>
              <w:jc w:val="center"/>
              <w:rPr>
                <w:rFonts w:ascii="Arial" w:hAnsi="Arial" w:cs="Arial"/>
                <w:sz w:val="24"/>
                <w:szCs w:val="24"/>
                <w:lang w:val="es-SV"/>
              </w:rPr>
            </w:pPr>
          </w:p>
        </w:tc>
        <w:tc>
          <w:tcPr>
            <w:tcW w:w="425" w:type="dxa"/>
          </w:tcPr>
          <w:p w14:paraId="00AA2188"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19D50C91"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1D4FC5F6" w14:textId="77777777" w:rsidR="00500DAB" w:rsidRPr="00155FA4" w:rsidRDefault="00500DAB" w:rsidP="0048784B">
            <w:pPr>
              <w:jc w:val="center"/>
              <w:rPr>
                <w:rFonts w:ascii="Arial" w:hAnsi="Arial" w:cs="Arial"/>
                <w:sz w:val="24"/>
                <w:szCs w:val="24"/>
                <w:lang w:val="es-SV"/>
              </w:rPr>
            </w:pPr>
          </w:p>
        </w:tc>
        <w:tc>
          <w:tcPr>
            <w:tcW w:w="426" w:type="dxa"/>
          </w:tcPr>
          <w:p w14:paraId="186A1E96"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3A2422C4"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1756993A" w14:textId="77777777" w:rsidR="00500DAB" w:rsidRPr="00155FA4" w:rsidRDefault="00500DAB" w:rsidP="0048784B">
            <w:pPr>
              <w:jc w:val="center"/>
              <w:rPr>
                <w:rFonts w:ascii="Arial" w:hAnsi="Arial" w:cs="Arial"/>
                <w:sz w:val="24"/>
                <w:szCs w:val="24"/>
                <w:lang w:val="es-SV"/>
              </w:rPr>
            </w:pPr>
          </w:p>
        </w:tc>
        <w:tc>
          <w:tcPr>
            <w:tcW w:w="425" w:type="dxa"/>
          </w:tcPr>
          <w:p w14:paraId="704103F5"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0941CF8F"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3CC456AC" w14:textId="77777777" w:rsidR="00500DAB" w:rsidRPr="00155FA4" w:rsidRDefault="00500DAB" w:rsidP="0048784B">
            <w:pPr>
              <w:jc w:val="center"/>
              <w:rPr>
                <w:rFonts w:ascii="Arial" w:hAnsi="Arial" w:cs="Arial"/>
                <w:sz w:val="24"/>
                <w:szCs w:val="24"/>
                <w:lang w:val="es-SV"/>
              </w:rPr>
            </w:pPr>
          </w:p>
        </w:tc>
      </w:tr>
      <w:tr w:rsidR="00500DAB" w:rsidRPr="00155FA4" w14:paraId="2734A643" w14:textId="77777777" w:rsidTr="0048784B">
        <w:tc>
          <w:tcPr>
            <w:tcW w:w="1384" w:type="dxa"/>
            <w:vMerge w:val="restart"/>
          </w:tcPr>
          <w:p w14:paraId="08E2B82E" w14:textId="77777777" w:rsidR="00500DAB" w:rsidRPr="00155FA4" w:rsidRDefault="00500DAB" w:rsidP="0048784B">
            <w:pPr>
              <w:rPr>
                <w:rFonts w:ascii="Arial" w:hAnsi="Arial" w:cs="Arial"/>
                <w:b/>
                <w:sz w:val="24"/>
                <w:szCs w:val="24"/>
                <w:lang w:val="es-SV"/>
              </w:rPr>
            </w:pPr>
            <w:r w:rsidRPr="00155FA4">
              <w:rPr>
                <w:rFonts w:ascii="Arial" w:hAnsi="Arial" w:cs="Arial"/>
                <w:sz w:val="24"/>
                <w:szCs w:val="24"/>
                <w:lang w:val="es-SV"/>
              </w:rPr>
              <w:t>Monitorear y controlar adecuadamente el plan de manejo de desechos sólidos para asegurar su cumplimiento y así prevenir cualquier contaminación a los mantos acuíferos.</w:t>
            </w:r>
          </w:p>
        </w:tc>
        <w:tc>
          <w:tcPr>
            <w:tcW w:w="1445" w:type="dxa"/>
            <w:vMerge w:val="restart"/>
          </w:tcPr>
          <w:p w14:paraId="7CC06FCF"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Mantener actualizado los diferentes tipos de control para el buen funcionamiento y cumplimiento del permiso ambiental MARN.</w:t>
            </w:r>
          </w:p>
        </w:tc>
        <w:tc>
          <w:tcPr>
            <w:tcW w:w="1418" w:type="dxa"/>
          </w:tcPr>
          <w:p w14:paraId="7D8E53C1" w14:textId="77777777" w:rsidR="00500DAB" w:rsidRPr="00155FA4" w:rsidRDefault="00500DAB" w:rsidP="0048784B">
            <w:pPr>
              <w:rPr>
                <w:rFonts w:ascii="Arial" w:hAnsi="Arial" w:cs="Arial"/>
                <w:sz w:val="24"/>
                <w:szCs w:val="24"/>
                <w:lang w:val="es-SV"/>
              </w:rPr>
            </w:pPr>
          </w:p>
          <w:p w14:paraId="5830012F"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Informe</w:t>
            </w:r>
          </w:p>
          <w:p w14:paraId="44AA3B78"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trimestral</w:t>
            </w:r>
          </w:p>
          <w:p w14:paraId="51B84ACD"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100%</w:t>
            </w:r>
          </w:p>
          <w:p w14:paraId="261A7D01" w14:textId="77777777" w:rsidR="00500DAB" w:rsidRPr="00155FA4" w:rsidRDefault="00500DAB" w:rsidP="0048784B">
            <w:pPr>
              <w:rPr>
                <w:rFonts w:ascii="Arial" w:hAnsi="Arial" w:cs="Arial"/>
                <w:sz w:val="24"/>
                <w:szCs w:val="24"/>
                <w:lang w:val="es-SV"/>
              </w:rPr>
            </w:pPr>
          </w:p>
          <w:p w14:paraId="613A63BB" w14:textId="77777777" w:rsidR="00500DAB" w:rsidRPr="00155FA4" w:rsidRDefault="00500DAB" w:rsidP="0048784B">
            <w:pPr>
              <w:rPr>
                <w:rFonts w:ascii="Arial" w:hAnsi="Arial" w:cs="Arial"/>
                <w:sz w:val="24"/>
                <w:szCs w:val="24"/>
                <w:lang w:val="es-SV"/>
              </w:rPr>
            </w:pPr>
          </w:p>
        </w:tc>
        <w:tc>
          <w:tcPr>
            <w:tcW w:w="1701" w:type="dxa"/>
          </w:tcPr>
          <w:p w14:paraId="1810EB02" w14:textId="77777777" w:rsidR="00500DAB" w:rsidRPr="00155FA4" w:rsidRDefault="00500DAB" w:rsidP="0048784B">
            <w:pPr>
              <w:rPr>
                <w:rFonts w:ascii="Arial" w:hAnsi="Arial" w:cs="Arial"/>
                <w:b/>
                <w:sz w:val="24"/>
                <w:szCs w:val="24"/>
                <w:lang w:val="es-SV"/>
              </w:rPr>
            </w:pPr>
          </w:p>
          <w:p w14:paraId="5C1458AF" w14:textId="77777777" w:rsidR="00500DAB" w:rsidRPr="00155FA4" w:rsidRDefault="00500DAB" w:rsidP="0048784B">
            <w:pPr>
              <w:rPr>
                <w:rFonts w:ascii="Arial" w:hAnsi="Arial" w:cs="Arial"/>
                <w:b/>
                <w:sz w:val="24"/>
                <w:szCs w:val="24"/>
                <w:lang w:val="es-SV"/>
              </w:rPr>
            </w:pPr>
            <w:r w:rsidRPr="00155FA4">
              <w:rPr>
                <w:rFonts w:ascii="Arial" w:hAnsi="Arial" w:cs="Arial"/>
                <w:b/>
                <w:sz w:val="24"/>
                <w:szCs w:val="24"/>
                <w:lang w:val="es-SV"/>
              </w:rPr>
              <w:t>Supervisar el nivel del líquidos de la pila de lixiviados</w:t>
            </w:r>
          </w:p>
          <w:p w14:paraId="139B0AD1" w14:textId="77777777" w:rsidR="00500DAB" w:rsidRPr="00155FA4" w:rsidRDefault="00500DAB" w:rsidP="0048784B">
            <w:pPr>
              <w:rPr>
                <w:rFonts w:ascii="Arial" w:hAnsi="Arial" w:cs="Arial"/>
                <w:b/>
                <w:sz w:val="24"/>
                <w:szCs w:val="24"/>
                <w:lang w:val="es-SV"/>
              </w:rPr>
            </w:pPr>
          </w:p>
          <w:p w14:paraId="3DFAB437" w14:textId="77777777" w:rsidR="00500DAB" w:rsidRPr="00155FA4" w:rsidRDefault="00500DAB" w:rsidP="0048784B">
            <w:pPr>
              <w:rPr>
                <w:rFonts w:ascii="Arial" w:hAnsi="Arial" w:cs="Arial"/>
                <w:b/>
                <w:sz w:val="24"/>
                <w:szCs w:val="24"/>
                <w:lang w:val="es-SV"/>
              </w:rPr>
            </w:pPr>
          </w:p>
          <w:p w14:paraId="55E075F9" w14:textId="77777777" w:rsidR="00500DAB" w:rsidRPr="00155FA4" w:rsidRDefault="00500DAB" w:rsidP="0048784B">
            <w:pPr>
              <w:rPr>
                <w:rFonts w:ascii="Arial" w:hAnsi="Arial" w:cs="Arial"/>
                <w:sz w:val="24"/>
                <w:szCs w:val="24"/>
                <w:lang w:val="es-SV"/>
              </w:rPr>
            </w:pPr>
          </w:p>
        </w:tc>
        <w:tc>
          <w:tcPr>
            <w:tcW w:w="1842" w:type="dxa"/>
            <w:vMerge/>
          </w:tcPr>
          <w:p w14:paraId="1F1AC30D" w14:textId="77777777" w:rsidR="00500DAB" w:rsidRPr="00155FA4" w:rsidRDefault="00500DAB" w:rsidP="0048784B">
            <w:pPr>
              <w:jc w:val="center"/>
              <w:rPr>
                <w:rFonts w:ascii="Arial" w:hAnsi="Arial" w:cs="Arial"/>
                <w:sz w:val="24"/>
                <w:szCs w:val="24"/>
                <w:lang w:val="es-SV"/>
              </w:rPr>
            </w:pPr>
          </w:p>
        </w:tc>
        <w:tc>
          <w:tcPr>
            <w:tcW w:w="1701" w:type="dxa"/>
            <w:vMerge/>
          </w:tcPr>
          <w:p w14:paraId="60B98B49" w14:textId="77777777" w:rsidR="00500DAB" w:rsidRPr="00155FA4" w:rsidRDefault="00500DAB" w:rsidP="0048784B">
            <w:pPr>
              <w:jc w:val="center"/>
              <w:rPr>
                <w:rFonts w:ascii="Arial" w:hAnsi="Arial" w:cs="Arial"/>
                <w:sz w:val="24"/>
                <w:szCs w:val="24"/>
                <w:lang w:val="es-SV"/>
              </w:rPr>
            </w:pPr>
          </w:p>
        </w:tc>
        <w:tc>
          <w:tcPr>
            <w:tcW w:w="426" w:type="dxa"/>
          </w:tcPr>
          <w:p w14:paraId="492146E3" w14:textId="77777777" w:rsidR="00500DAB" w:rsidRPr="00155FA4" w:rsidRDefault="00500DAB" w:rsidP="0048784B">
            <w:pPr>
              <w:jc w:val="center"/>
              <w:rPr>
                <w:rFonts w:ascii="Arial" w:hAnsi="Arial" w:cs="Arial"/>
                <w:sz w:val="24"/>
                <w:szCs w:val="24"/>
                <w:lang w:val="es-SV"/>
              </w:rPr>
            </w:pPr>
          </w:p>
        </w:tc>
        <w:tc>
          <w:tcPr>
            <w:tcW w:w="425" w:type="dxa"/>
          </w:tcPr>
          <w:p w14:paraId="1CA9445D"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24B06BB8"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1F2133B5" w14:textId="77777777" w:rsidR="00500DAB" w:rsidRPr="00155FA4" w:rsidRDefault="00500DAB" w:rsidP="0048784B">
            <w:pPr>
              <w:jc w:val="center"/>
              <w:rPr>
                <w:rFonts w:ascii="Arial" w:hAnsi="Arial" w:cs="Arial"/>
                <w:sz w:val="24"/>
                <w:szCs w:val="24"/>
                <w:lang w:val="es-SV"/>
              </w:rPr>
            </w:pPr>
          </w:p>
        </w:tc>
        <w:tc>
          <w:tcPr>
            <w:tcW w:w="426" w:type="dxa"/>
          </w:tcPr>
          <w:p w14:paraId="57C973A1"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6665CF43"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6ACD2D21" w14:textId="77777777" w:rsidR="00500DAB" w:rsidRPr="00155FA4" w:rsidRDefault="00500DAB" w:rsidP="0048784B">
            <w:pPr>
              <w:jc w:val="center"/>
              <w:rPr>
                <w:rFonts w:ascii="Arial" w:hAnsi="Arial" w:cs="Arial"/>
                <w:sz w:val="24"/>
                <w:szCs w:val="24"/>
                <w:lang w:val="es-SV"/>
              </w:rPr>
            </w:pPr>
          </w:p>
        </w:tc>
        <w:tc>
          <w:tcPr>
            <w:tcW w:w="425" w:type="dxa"/>
          </w:tcPr>
          <w:p w14:paraId="5C494B7D"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02E1E809"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2F8F4AC8" w14:textId="77777777" w:rsidR="00500DAB" w:rsidRPr="00155FA4" w:rsidRDefault="00500DAB" w:rsidP="0048784B">
            <w:pPr>
              <w:jc w:val="center"/>
              <w:rPr>
                <w:rFonts w:ascii="Arial" w:hAnsi="Arial" w:cs="Arial"/>
                <w:sz w:val="24"/>
                <w:szCs w:val="24"/>
                <w:lang w:val="es-SV"/>
              </w:rPr>
            </w:pPr>
          </w:p>
        </w:tc>
      </w:tr>
      <w:tr w:rsidR="00500DAB" w:rsidRPr="00155FA4" w14:paraId="1043B5C0" w14:textId="77777777" w:rsidTr="0048784B">
        <w:tc>
          <w:tcPr>
            <w:tcW w:w="1384" w:type="dxa"/>
            <w:vMerge/>
          </w:tcPr>
          <w:p w14:paraId="29DB2D63" w14:textId="77777777" w:rsidR="00500DAB" w:rsidRPr="00155FA4" w:rsidRDefault="00500DAB" w:rsidP="0048784B">
            <w:pPr>
              <w:rPr>
                <w:rFonts w:ascii="Arial" w:hAnsi="Arial" w:cs="Arial"/>
                <w:b/>
                <w:sz w:val="24"/>
                <w:szCs w:val="24"/>
                <w:lang w:val="es-SV"/>
              </w:rPr>
            </w:pPr>
          </w:p>
        </w:tc>
        <w:tc>
          <w:tcPr>
            <w:tcW w:w="1445" w:type="dxa"/>
            <w:vMerge/>
          </w:tcPr>
          <w:p w14:paraId="5868E8A9" w14:textId="77777777" w:rsidR="00500DAB" w:rsidRPr="00155FA4" w:rsidRDefault="00500DAB" w:rsidP="0048784B">
            <w:pPr>
              <w:rPr>
                <w:rFonts w:ascii="Arial" w:hAnsi="Arial" w:cs="Arial"/>
                <w:sz w:val="24"/>
                <w:szCs w:val="24"/>
                <w:lang w:val="es-SV"/>
              </w:rPr>
            </w:pPr>
          </w:p>
        </w:tc>
        <w:tc>
          <w:tcPr>
            <w:tcW w:w="1418" w:type="dxa"/>
          </w:tcPr>
          <w:p w14:paraId="4BB26FFD" w14:textId="77777777" w:rsidR="00500DAB" w:rsidRPr="00155FA4" w:rsidRDefault="00500DAB" w:rsidP="0048784B">
            <w:pPr>
              <w:jc w:val="center"/>
              <w:rPr>
                <w:rFonts w:ascii="Arial" w:hAnsi="Arial" w:cs="Arial"/>
                <w:sz w:val="24"/>
                <w:szCs w:val="24"/>
                <w:lang w:val="es-SV"/>
              </w:rPr>
            </w:pPr>
          </w:p>
          <w:p w14:paraId="177F1986"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Informe</w:t>
            </w:r>
          </w:p>
          <w:p w14:paraId="0202F0A4"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trimestral</w:t>
            </w:r>
          </w:p>
          <w:p w14:paraId="45D67794"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100%</w:t>
            </w:r>
          </w:p>
          <w:p w14:paraId="4FB644DB" w14:textId="77777777" w:rsidR="00500DAB" w:rsidRPr="00155FA4" w:rsidRDefault="00500DAB" w:rsidP="0048784B">
            <w:pPr>
              <w:jc w:val="center"/>
              <w:rPr>
                <w:rFonts w:ascii="Arial" w:hAnsi="Arial" w:cs="Arial"/>
                <w:sz w:val="24"/>
                <w:szCs w:val="24"/>
                <w:lang w:val="es-SV"/>
              </w:rPr>
            </w:pPr>
          </w:p>
          <w:p w14:paraId="1E7C591B" w14:textId="77777777" w:rsidR="00500DAB" w:rsidRPr="00155FA4" w:rsidRDefault="00500DAB" w:rsidP="0048784B">
            <w:pPr>
              <w:jc w:val="center"/>
              <w:rPr>
                <w:rFonts w:ascii="Arial" w:hAnsi="Arial" w:cs="Arial"/>
                <w:sz w:val="24"/>
                <w:szCs w:val="24"/>
                <w:lang w:val="es-SV"/>
              </w:rPr>
            </w:pPr>
          </w:p>
          <w:p w14:paraId="23732898" w14:textId="77777777" w:rsidR="00500DAB" w:rsidRPr="00155FA4" w:rsidRDefault="00500DAB" w:rsidP="0048784B">
            <w:pPr>
              <w:jc w:val="center"/>
              <w:rPr>
                <w:rFonts w:ascii="Arial" w:hAnsi="Arial" w:cs="Arial"/>
                <w:sz w:val="24"/>
                <w:szCs w:val="24"/>
                <w:lang w:val="es-SV"/>
              </w:rPr>
            </w:pPr>
          </w:p>
        </w:tc>
        <w:tc>
          <w:tcPr>
            <w:tcW w:w="1701" w:type="dxa"/>
          </w:tcPr>
          <w:p w14:paraId="13E90326" w14:textId="77777777" w:rsidR="00500DAB" w:rsidRPr="00155FA4" w:rsidRDefault="00500DAB" w:rsidP="0048784B">
            <w:pPr>
              <w:jc w:val="center"/>
              <w:rPr>
                <w:rFonts w:ascii="Arial" w:hAnsi="Arial" w:cs="Arial"/>
                <w:b/>
                <w:sz w:val="24"/>
                <w:szCs w:val="24"/>
                <w:lang w:val="es-SV"/>
              </w:rPr>
            </w:pPr>
          </w:p>
          <w:p w14:paraId="6D2A778F" w14:textId="77777777" w:rsidR="00500DAB" w:rsidRPr="00155FA4" w:rsidRDefault="00500DAB" w:rsidP="0048784B">
            <w:pPr>
              <w:jc w:val="center"/>
              <w:rPr>
                <w:rFonts w:ascii="Arial" w:hAnsi="Arial" w:cs="Arial"/>
                <w:b/>
                <w:sz w:val="24"/>
                <w:szCs w:val="24"/>
                <w:lang w:val="es-SV"/>
              </w:rPr>
            </w:pPr>
            <w:r w:rsidRPr="00155FA4">
              <w:rPr>
                <w:rFonts w:ascii="Arial" w:hAnsi="Arial" w:cs="Arial"/>
                <w:b/>
                <w:sz w:val="24"/>
                <w:szCs w:val="24"/>
                <w:lang w:val="es-SV"/>
              </w:rPr>
              <w:t>Coordinación de las actividades en el cumplimiento del manual y reglamento interno.</w:t>
            </w:r>
          </w:p>
          <w:p w14:paraId="11398FFB" w14:textId="77777777" w:rsidR="00500DAB" w:rsidRPr="00155FA4" w:rsidRDefault="00500DAB" w:rsidP="0048784B">
            <w:pPr>
              <w:jc w:val="center"/>
              <w:rPr>
                <w:rFonts w:ascii="Arial" w:hAnsi="Arial" w:cs="Arial"/>
                <w:sz w:val="24"/>
                <w:szCs w:val="24"/>
                <w:lang w:val="es-SV"/>
              </w:rPr>
            </w:pPr>
          </w:p>
        </w:tc>
        <w:tc>
          <w:tcPr>
            <w:tcW w:w="1842" w:type="dxa"/>
            <w:vMerge/>
          </w:tcPr>
          <w:p w14:paraId="68553A5E" w14:textId="77777777" w:rsidR="00500DAB" w:rsidRPr="00155FA4" w:rsidRDefault="00500DAB" w:rsidP="0048784B">
            <w:pPr>
              <w:jc w:val="center"/>
              <w:rPr>
                <w:rFonts w:ascii="Arial" w:hAnsi="Arial" w:cs="Arial"/>
                <w:sz w:val="24"/>
                <w:szCs w:val="24"/>
                <w:lang w:val="es-SV"/>
              </w:rPr>
            </w:pPr>
          </w:p>
        </w:tc>
        <w:tc>
          <w:tcPr>
            <w:tcW w:w="1701" w:type="dxa"/>
            <w:vMerge/>
          </w:tcPr>
          <w:p w14:paraId="28AD0C1B" w14:textId="77777777" w:rsidR="00500DAB" w:rsidRPr="00155FA4" w:rsidRDefault="00500DAB" w:rsidP="0048784B">
            <w:pPr>
              <w:jc w:val="center"/>
              <w:rPr>
                <w:rFonts w:ascii="Arial" w:hAnsi="Arial" w:cs="Arial"/>
                <w:sz w:val="24"/>
                <w:szCs w:val="24"/>
                <w:lang w:val="es-SV"/>
              </w:rPr>
            </w:pPr>
          </w:p>
        </w:tc>
        <w:tc>
          <w:tcPr>
            <w:tcW w:w="426" w:type="dxa"/>
          </w:tcPr>
          <w:p w14:paraId="11B62720" w14:textId="77777777" w:rsidR="00500DAB" w:rsidRPr="00155FA4" w:rsidRDefault="00500DAB" w:rsidP="0048784B">
            <w:pPr>
              <w:jc w:val="center"/>
              <w:rPr>
                <w:rFonts w:ascii="Arial" w:hAnsi="Arial" w:cs="Arial"/>
                <w:sz w:val="24"/>
                <w:szCs w:val="24"/>
                <w:lang w:val="es-SV"/>
              </w:rPr>
            </w:pPr>
          </w:p>
        </w:tc>
        <w:tc>
          <w:tcPr>
            <w:tcW w:w="425" w:type="dxa"/>
          </w:tcPr>
          <w:p w14:paraId="1407BCC3"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07E138EB"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66514C10" w14:textId="77777777" w:rsidR="00500DAB" w:rsidRPr="00155FA4" w:rsidRDefault="00500DAB" w:rsidP="0048784B">
            <w:pPr>
              <w:jc w:val="center"/>
              <w:rPr>
                <w:rFonts w:ascii="Arial" w:hAnsi="Arial" w:cs="Arial"/>
                <w:sz w:val="24"/>
                <w:szCs w:val="24"/>
                <w:lang w:val="es-SV"/>
              </w:rPr>
            </w:pPr>
          </w:p>
        </w:tc>
        <w:tc>
          <w:tcPr>
            <w:tcW w:w="426" w:type="dxa"/>
          </w:tcPr>
          <w:p w14:paraId="57DFE098"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42B81ECE"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2C829AC8" w14:textId="77777777" w:rsidR="00500DAB" w:rsidRPr="00155FA4" w:rsidRDefault="00500DAB" w:rsidP="0048784B">
            <w:pPr>
              <w:jc w:val="center"/>
              <w:rPr>
                <w:rFonts w:ascii="Arial" w:hAnsi="Arial" w:cs="Arial"/>
                <w:sz w:val="24"/>
                <w:szCs w:val="24"/>
                <w:lang w:val="es-SV"/>
              </w:rPr>
            </w:pPr>
          </w:p>
        </w:tc>
        <w:tc>
          <w:tcPr>
            <w:tcW w:w="425" w:type="dxa"/>
          </w:tcPr>
          <w:p w14:paraId="2978AB3F"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154E5965"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79C8326F" w14:textId="77777777" w:rsidR="00500DAB" w:rsidRPr="00155FA4" w:rsidRDefault="00500DAB" w:rsidP="0048784B">
            <w:pPr>
              <w:jc w:val="center"/>
              <w:rPr>
                <w:rFonts w:ascii="Arial" w:hAnsi="Arial" w:cs="Arial"/>
                <w:sz w:val="24"/>
                <w:szCs w:val="24"/>
                <w:lang w:val="es-SV"/>
              </w:rPr>
            </w:pPr>
          </w:p>
        </w:tc>
      </w:tr>
      <w:tr w:rsidR="00500DAB" w:rsidRPr="00155FA4" w14:paraId="53BAF07B" w14:textId="77777777" w:rsidTr="0048784B">
        <w:tc>
          <w:tcPr>
            <w:tcW w:w="1384" w:type="dxa"/>
            <w:vMerge/>
          </w:tcPr>
          <w:p w14:paraId="10A0501C" w14:textId="77777777" w:rsidR="00500DAB" w:rsidRPr="00155FA4" w:rsidRDefault="00500DAB" w:rsidP="0048784B">
            <w:pPr>
              <w:rPr>
                <w:rFonts w:ascii="Arial" w:hAnsi="Arial" w:cs="Arial"/>
                <w:b/>
                <w:sz w:val="24"/>
                <w:szCs w:val="24"/>
                <w:lang w:val="es-SV"/>
              </w:rPr>
            </w:pPr>
          </w:p>
        </w:tc>
        <w:tc>
          <w:tcPr>
            <w:tcW w:w="1445" w:type="dxa"/>
            <w:vMerge/>
          </w:tcPr>
          <w:p w14:paraId="712DEEFA" w14:textId="77777777" w:rsidR="00500DAB" w:rsidRPr="00155FA4" w:rsidRDefault="00500DAB" w:rsidP="0048784B">
            <w:pPr>
              <w:rPr>
                <w:rFonts w:ascii="Arial" w:hAnsi="Arial" w:cs="Arial"/>
                <w:sz w:val="24"/>
                <w:szCs w:val="24"/>
                <w:lang w:val="es-SV"/>
              </w:rPr>
            </w:pPr>
          </w:p>
        </w:tc>
        <w:tc>
          <w:tcPr>
            <w:tcW w:w="1418" w:type="dxa"/>
          </w:tcPr>
          <w:p w14:paraId="0A35DE7D" w14:textId="77777777" w:rsidR="00500DAB" w:rsidRPr="00155FA4" w:rsidRDefault="00500DAB" w:rsidP="0048784B">
            <w:pPr>
              <w:jc w:val="center"/>
              <w:rPr>
                <w:rFonts w:ascii="Arial" w:hAnsi="Arial" w:cs="Arial"/>
                <w:sz w:val="24"/>
                <w:szCs w:val="24"/>
                <w:lang w:val="es-SV"/>
              </w:rPr>
            </w:pPr>
          </w:p>
          <w:p w14:paraId="4FA52A04" w14:textId="77777777" w:rsidR="00500DAB" w:rsidRPr="00155FA4" w:rsidRDefault="00500DAB" w:rsidP="0048784B">
            <w:pPr>
              <w:jc w:val="center"/>
              <w:rPr>
                <w:rFonts w:ascii="Arial" w:hAnsi="Arial" w:cs="Arial"/>
                <w:sz w:val="24"/>
                <w:szCs w:val="24"/>
                <w:lang w:val="es-SV"/>
              </w:rPr>
            </w:pPr>
          </w:p>
          <w:p w14:paraId="0E49B5AC" w14:textId="77777777" w:rsidR="00500DAB" w:rsidRPr="00155FA4" w:rsidRDefault="00500DAB" w:rsidP="0048784B">
            <w:pPr>
              <w:jc w:val="center"/>
              <w:rPr>
                <w:rFonts w:ascii="Arial" w:hAnsi="Arial" w:cs="Arial"/>
                <w:sz w:val="24"/>
                <w:szCs w:val="24"/>
                <w:lang w:val="es-SV"/>
              </w:rPr>
            </w:pPr>
          </w:p>
          <w:p w14:paraId="3CCB2F46"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Informe</w:t>
            </w:r>
          </w:p>
          <w:p w14:paraId="59E15536"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trimestral</w:t>
            </w:r>
          </w:p>
          <w:p w14:paraId="348EEF14"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100%</w:t>
            </w:r>
          </w:p>
          <w:p w14:paraId="6A76B2C5" w14:textId="77777777" w:rsidR="00500DAB" w:rsidRPr="00155FA4" w:rsidRDefault="00500DAB" w:rsidP="0048784B">
            <w:pPr>
              <w:jc w:val="center"/>
              <w:rPr>
                <w:rFonts w:ascii="Arial" w:hAnsi="Arial" w:cs="Arial"/>
                <w:sz w:val="24"/>
                <w:szCs w:val="24"/>
                <w:lang w:val="es-SV"/>
              </w:rPr>
            </w:pPr>
          </w:p>
        </w:tc>
        <w:tc>
          <w:tcPr>
            <w:tcW w:w="1701" w:type="dxa"/>
          </w:tcPr>
          <w:p w14:paraId="66B52DF8" w14:textId="77777777" w:rsidR="00500DAB" w:rsidRPr="00155FA4" w:rsidRDefault="00500DAB" w:rsidP="0048784B">
            <w:pPr>
              <w:jc w:val="center"/>
              <w:rPr>
                <w:rFonts w:ascii="Arial" w:hAnsi="Arial" w:cs="Arial"/>
                <w:b/>
                <w:sz w:val="24"/>
                <w:szCs w:val="24"/>
                <w:lang w:val="es-SV"/>
              </w:rPr>
            </w:pPr>
          </w:p>
          <w:p w14:paraId="4FB16D57" w14:textId="77777777" w:rsidR="00500DAB" w:rsidRPr="00155FA4" w:rsidRDefault="00500DAB" w:rsidP="0048784B">
            <w:pPr>
              <w:jc w:val="center"/>
              <w:rPr>
                <w:rFonts w:ascii="Arial" w:hAnsi="Arial" w:cs="Arial"/>
                <w:b/>
                <w:sz w:val="24"/>
                <w:szCs w:val="24"/>
                <w:lang w:val="es-SV"/>
              </w:rPr>
            </w:pPr>
          </w:p>
          <w:p w14:paraId="64BC922C" w14:textId="77777777" w:rsidR="00500DAB" w:rsidRPr="00155FA4" w:rsidRDefault="00500DAB" w:rsidP="0048784B">
            <w:pPr>
              <w:jc w:val="center"/>
              <w:rPr>
                <w:rFonts w:ascii="Arial" w:hAnsi="Arial" w:cs="Arial"/>
                <w:b/>
                <w:sz w:val="24"/>
                <w:szCs w:val="24"/>
                <w:lang w:val="es-SV"/>
              </w:rPr>
            </w:pPr>
          </w:p>
          <w:p w14:paraId="31408D95" w14:textId="77777777" w:rsidR="00500DAB" w:rsidRPr="00155FA4" w:rsidRDefault="00500DAB" w:rsidP="0048784B">
            <w:pPr>
              <w:jc w:val="center"/>
              <w:rPr>
                <w:rFonts w:ascii="Arial" w:hAnsi="Arial" w:cs="Arial"/>
                <w:b/>
                <w:sz w:val="24"/>
                <w:szCs w:val="24"/>
                <w:lang w:val="es-SV"/>
              </w:rPr>
            </w:pPr>
            <w:r w:rsidRPr="00155FA4">
              <w:rPr>
                <w:rFonts w:ascii="Arial" w:hAnsi="Arial" w:cs="Arial"/>
                <w:b/>
                <w:sz w:val="24"/>
                <w:szCs w:val="24"/>
                <w:lang w:val="es-SV"/>
              </w:rPr>
              <w:t>Control de insectos y roedores.</w:t>
            </w:r>
          </w:p>
          <w:p w14:paraId="148460AD" w14:textId="77777777" w:rsidR="00500DAB" w:rsidRPr="00155FA4" w:rsidRDefault="00500DAB" w:rsidP="0048784B">
            <w:pPr>
              <w:jc w:val="center"/>
              <w:rPr>
                <w:rFonts w:ascii="Arial" w:hAnsi="Arial" w:cs="Arial"/>
                <w:b/>
                <w:sz w:val="24"/>
                <w:szCs w:val="24"/>
                <w:lang w:val="es-SV"/>
              </w:rPr>
            </w:pPr>
          </w:p>
          <w:p w14:paraId="357D94A1" w14:textId="77777777" w:rsidR="00500DAB" w:rsidRPr="00155FA4" w:rsidRDefault="00500DAB" w:rsidP="0048784B">
            <w:pPr>
              <w:jc w:val="center"/>
              <w:rPr>
                <w:rFonts w:ascii="Arial" w:hAnsi="Arial" w:cs="Arial"/>
                <w:sz w:val="24"/>
                <w:szCs w:val="24"/>
                <w:lang w:val="es-SV"/>
              </w:rPr>
            </w:pPr>
          </w:p>
        </w:tc>
        <w:tc>
          <w:tcPr>
            <w:tcW w:w="1842" w:type="dxa"/>
            <w:vMerge/>
          </w:tcPr>
          <w:p w14:paraId="2DBBBEC7" w14:textId="77777777" w:rsidR="00500DAB" w:rsidRPr="00155FA4" w:rsidRDefault="00500DAB" w:rsidP="0048784B">
            <w:pPr>
              <w:jc w:val="center"/>
              <w:rPr>
                <w:rFonts w:ascii="Arial" w:hAnsi="Arial" w:cs="Arial"/>
                <w:sz w:val="24"/>
                <w:szCs w:val="24"/>
                <w:lang w:val="es-SV"/>
              </w:rPr>
            </w:pPr>
          </w:p>
        </w:tc>
        <w:tc>
          <w:tcPr>
            <w:tcW w:w="1701" w:type="dxa"/>
            <w:vMerge/>
          </w:tcPr>
          <w:p w14:paraId="1692AD6A" w14:textId="77777777" w:rsidR="00500DAB" w:rsidRPr="00155FA4" w:rsidRDefault="00500DAB" w:rsidP="0048784B">
            <w:pPr>
              <w:jc w:val="center"/>
              <w:rPr>
                <w:rFonts w:ascii="Arial" w:hAnsi="Arial" w:cs="Arial"/>
                <w:sz w:val="24"/>
                <w:szCs w:val="24"/>
                <w:lang w:val="es-SV"/>
              </w:rPr>
            </w:pPr>
          </w:p>
        </w:tc>
        <w:tc>
          <w:tcPr>
            <w:tcW w:w="426" w:type="dxa"/>
          </w:tcPr>
          <w:p w14:paraId="14137C2D" w14:textId="77777777" w:rsidR="00500DAB" w:rsidRPr="00155FA4" w:rsidRDefault="00500DAB" w:rsidP="0048784B">
            <w:pPr>
              <w:jc w:val="center"/>
              <w:rPr>
                <w:rFonts w:ascii="Arial" w:hAnsi="Arial" w:cs="Arial"/>
                <w:sz w:val="24"/>
                <w:szCs w:val="24"/>
                <w:lang w:val="es-SV"/>
              </w:rPr>
            </w:pPr>
          </w:p>
        </w:tc>
        <w:tc>
          <w:tcPr>
            <w:tcW w:w="425" w:type="dxa"/>
          </w:tcPr>
          <w:p w14:paraId="4A8F7475"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7C73897D"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776E6A35" w14:textId="77777777" w:rsidR="00500DAB" w:rsidRPr="00155FA4" w:rsidRDefault="00500DAB" w:rsidP="0048784B">
            <w:pPr>
              <w:jc w:val="center"/>
              <w:rPr>
                <w:rFonts w:ascii="Arial" w:hAnsi="Arial" w:cs="Arial"/>
                <w:sz w:val="24"/>
                <w:szCs w:val="24"/>
                <w:lang w:val="es-SV"/>
              </w:rPr>
            </w:pPr>
          </w:p>
        </w:tc>
        <w:tc>
          <w:tcPr>
            <w:tcW w:w="426" w:type="dxa"/>
          </w:tcPr>
          <w:p w14:paraId="61ED5F60"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6A70C3E8"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031899EA" w14:textId="77777777" w:rsidR="00500DAB" w:rsidRPr="00155FA4" w:rsidRDefault="00500DAB" w:rsidP="0048784B">
            <w:pPr>
              <w:jc w:val="center"/>
              <w:rPr>
                <w:rFonts w:ascii="Arial" w:hAnsi="Arial" w:cs="Arial"/>
                <w:sz w:val="24"/>
                <w:szCs w:val="24"/>
                <w:lang w:val="es-SV"/>
              </w:rPr>
            </w:pPr>
          </w:p>
        </w:tc>
        <w:tc>
          <w:tcPr>
            <w:tcW w:w="425" w:type="dxa"/>
          </w:tcPr>
          <w:p w14:paraId="61D5586F"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50AE7D88"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5112A7C4" w14:textId="77777777" w:rsidR="00500DAB" w:rsidRPr="00155FA4" w:rsidRDefault="00500DAB" w:rsidP="0048784B">
            <w:pPr>
              <w:jc w:val="center"/>
              <w:rPr>
                <w:rFonts w:ascii="Arial" w:hAnsi="Arial" w:cs="Arial"/>
                <w:sz w:val="24"/>
                <w:szCs w:val="24"/>
                <w:lang w:val="es-SV"/>
              </w:rPr>
            </w:pPr>
          </w:p>
        </w:tc>
      </w:tr>
      <w:tr w:rsidR="00500DAB" w:rsidRPr="00155FA4" w14:paraId="6A30327E" w14:textId="77777777" w:rsidTr="0048784B">
        <w:trPr>
          <w:trHeight w:val="1572"/>
        </w:trPr>
        <w:tc>
          <w:tcPr>
            <w:tcW w:w="1384" w:type="dxa"/>
            <w:vMerge/>
          </w:tcPr>
          <w:p w14:paraId="45A87633" w14:textId="77777777" w:rsidR="00500DAB" w:rsidRPr="00155FA4" w:rsidRDefault="00500DAB" w:rsidP="0048784B">
            <w:pPr>
              <w:rPr>
                <w:rFonts w:ascii="Arial" w:hAnsi="Arial" w:cs="Arial"/>
                <w:b/>
                <w:sz w:val="24"/>
                <w:szCs w:val="24"/>
                <w:lang w:val="es-SV"/>
              </w:rPr>
            </w:pPr>
          </w:p>
        </w:tc>
        <w:tc>
          <w:tcPr>
            <w:tcW w:w="1445" w:type="dxa"/>
            <w:vMerge/>
          </w:tcPr>
          <w:p w14:paraId="6ACB625C" w14:textId="77777777" w:rsidR="00500DAB" w:rsidRPr="00155FA4" w:rsidRDefault="00500DAB" w:rsidP="0048784B">
            <w:pPr>
              <w:rPr>
                <w:rFonts w:ascii="Arial" w:hAnsi="Arial" w:cs="Arial"/>
                <w:sz w:val="24"/>
                <w:szCs w:val="24"/>
                <w:lang w:val="es-SV"/>
              </w:rPr>
            </w:pPr>
          </w:p>
        </w:tc>
        <w:tc>
          <w:tcPr>
            <w:tcW w:w="1418" w:type="dxa"/>
          </w:tcPr>
          <w:p w14:paraId="1789497A"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 xml:space="preserve">     Informe</w:t>
            </w:r>
          </w:p>
          <w:p w14:paraId="08D49016"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trimestral</w:t>
            </w:r>
          </w:p>
          <w:p w14:paraId="5DA84966"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100%</w:t>
            </w:r>
          </w:p>
          <w:p w14:paraId="1C14AABE" w14:textId="77777777" w:rsidR="00500DAB" w:rsidRPr="00155FA4" w:rsidRDefault="00500DAB" w:rsidP="0048784B">
            <w:pPr>
              <w:jc w:val="center"/>
              <w:rPr>
                <w:rFonts w:ascii="Arial" w:hAnsi="Arial" w:cs="Arial"/>
                <w:sz w:val="24"/>
                <w:szCs w:val="24"/>
                <w:lang w:val="es-SV"/>
              </w:rPr>
            </w:pPr>
          </w:p>
          <w:p w14:paraId="5FE708F2" w14:textId="77777777" w:rsidR="00500DAB" w:rsidRPr="00155FA4" w:rsidRDefault="00500DAB" w:rsidP="0048784B">
            <w:pPr>
              <w:jc w:val="center"/>
              <w:rPr>
                <w:rFonts w:ascii="Arial" w:hAnsi="Arial" w:cs="Arial"/>
                <w:sz w:val="24"/>
                <w:szCs w:val="24"/>
                <w:lang w:val="es-SV"/>
              </w:rPr>
            </w:pPr>
          </w:p>
          <w:p w14:paraId="3D4F2885" w14:textId="77777777" w:rsidR="00500DAB" w:rsidRPr="00155FA4" w:rsidRDefault="00500DAB" w:rsidP="0048784B">
            <w:pPr>
              <w:jc w:val="center"/>
              <w:rPr>
                <w:rFonts w:ascii="Arial" w:hAnsi="Arial" w:cs="Arial"/>
                <w:sz w:val="24"/>
                <w:szCs w:val="24"/>
                <w:lang w:val="es-SV"/>
              </w:rPr>
            </w:pPr>
          </w:p>
          <w:p w14:paraId="20D252C8" w14:textId="77777777" w:rsidR="00500DAB" w:rsidRPr="00155FA4" w:rsidRDefault="00500DAB" w:rsidP="0048784B">
            <w:pPr>
              <w:jc w:val="center"/>
              <w:rPr>
                <w:rFonts w:ascii="Arial" w:hAnsi="Arial" w:cs="Arial"/>
                <w:sz w:val="24"/>
                <w:szCs w:val="24"/>
                <w:lang w:val="es-SV"/>
              </w:rPr>
            </w:pPr>
          </w:p>
        </w:tc>
        <w:tc>
          <w:tcPr>
            <w:tcW w:w="1701" w:type="dxa"/>
          </w:tcPr>
          <w:p w14:paraId="3FBE7BAD" w14:textId="77777777" w:rsidR="00500DAB" w:rsidRPr="00155FA4" w:rsidRDefault="00500DAB" w:rsidP="0048784B">
            <w:pPr>
              <w:jc w:val="center"/>
              <w:rPr>
                <w:rFonts w:ascii="Arial" w:hAnsi="Arial" w:cs="Arial"/>
                <w:b/>
                <w:sz w:val="24"/>
                <w:szCs w:val="24"/>
                <w:lang w:val="es-SV"/>
              </w:rPr>
            </w:pPr>
            <w:r w:rsidRPr="00155FA4">
              <w:rPr>
                <w:rFonts w:ascii="Arial" w:hAnsi="Arial" w:cs="Arial"/>
                <w:b/>
                <w:sz w:val="24"/>
                <w:szCs w:val="24"/>
                <w:lang w:val="es-SV"/>
              </w:rPr>
              <w:t xml:space="preserve">Supervisión de la </w:t>
            </w:r>
          </w:p>
          <w:p w14:paraId="099B7E75" w14:textId="77777777" w:rsidR="00500DAB" w:rsidRPr="00155FA4" w:rsidRDefault="00500DAB" w:rsidP="0048784B">
            <w:pPr>
              <w:jc w:val="center"/>
              <w:rPr>
                <w:rFonts w:ascii="Arial" w:hAnsi="Arial" w:cs="Arial"/>
                <w:b/>
                <w:sz w:val="24"/>
                <w:szCs w:val="24"/>
                <w:lang w:val="es-SV"/>
              </w:rPr>
            </w:pPr>
            <w:r w:rsidRPr="00155FA4">
              <w:rPr>
                <w:rFonts w:ascii="Arial" w:hAnsi="Arial" w:cs="Arial"/>
                <w:b/>
                <w:sz w:val="24"/>
                <w:szCs w:val="24"/>
                <w:lang w:val="es-SV"/>
              </w:rPr>
              <w:t>Aplicación de la capa terrea a diario en las trincheras.</w:t>
            </w:r>
          </w:p>
          <w:p w14:paraId="2D4F037B" w14:textId="77777777" w:rsidR="00500DAB" w:rsidRPr="00155FA4" w:rsidRDefault="00500DAB" w:rsidP="0048784B">
            <w:pPr>
              <w:jc w:val="center"/>
              <w:rPr>
                <w:rFonts w:ascii="Arial" w:hAnsi="Arial" w:cs="Arial"/>
                <w:b/>
                <w:sz w:val="24"/>
                <w:szCs w:val="24"/>
                <w:lang w:val="es-SV"/>
              </w:rPr>
            </w:pPr>
            <w:r w:rsidRPr="00155FA4">
              <w:rPr>
                <w:rFonts w:ascii="Arial" w:hAnsi="Arial" w:cs="Arial"/>
                <w:b/>
                <w:sz w:val="24"/>
                <w:szCs w:val="24"/>
                <w:lang w:val="es-SV"/>
              </w:rPr>
              <w:t xml:space="preserve">Buen uso y cuido del equipo de </w:t>
            </w:r>
          </w:p>
          <w:p w14:paraId="4B454945" w14:textId="77777777" w:rsidR="00500DAB" w:rsidRPr="00155FA4" w:rsidRDefault="00500DAB" w:rsidP="0048784B">
            <w:pPr>
              <w:jc w:val="center"/>
              <w:rPr>
                <w:rFonts w:ascii="Arial" w:hAnsi="Arial" w:cs="Arial"/>
                <w:b/>
                <w:sz w:val="24"/>
                <w:szCs w:val="24"/>
                <w:lang w:val="es-SV"/>
              </w:rPr>
            </w:pPr>
            <w:r w:rsidRPr="00155FA4">
              <w:rPr>
                <w:rFonts w:ascii="Arial" w:hAnsi="Arial" w:cs="Arial"/>
                <w:b/>
                <w:sz w:val="24"/>
                <w:szCs w:val="24"/>
                <w:lang w:val="es-SV"/>
              </w:rPr>
              <w:t>trabajo</w:t>
            </w:r>
          </w:p>
        </w:tc>
        <w:tc>
          <w:tcPr>
            <w:tcW w:w="1842" w:type="dxa"/>
            <w:vMerge/>
          </w:tcPr>
          <w:p w14:paraId="3C18AFC3" w14:textId="77777777" w:rsidR="00500DAB" w:rsidRPr="00155FA4" w:rsidRDefault="00500DAB" w:rsidP="0048784B">
            <w:pPr>
              <w:jc w:val="center"/>
              <w:rPr>
                <w:rFonts w:ascii="Arial" w:hAnsi="Arial" w:cs="Arial"/>
                <w:sz w:val="24"/>
                <w:szCs w:val="24"/>
                <w:lang w:val="es-SV"/>
              </w:rPr>
            </w:pPr>
          </w:p>
        </w:tc>
        <w:tc>
          <w:tcPr>
            <w:tcW w:w="1701" w:type="dxa"/>
            <w:vMerge/>
          </w:tcPr>
          <w:p w14:paraId="1A1BA18F" w14:textId="77777777" w:rsidR="00500DAB" w:rsidRPr="00155FA4" w:rsidRDefault="00500DAB" w:rsidP="0048784B">
            <w:pPr>
              <w:jc w:val="center"/>
              <w:rPr>
                <w:rFonts w:ascii="Arial" w:hAnsi="Arial" w:cs="Arial"/>
                <w:sz w:val="24"/>
                <w:szCs w:val="24"/>
                <w:lang w:val="es-SV"/>
              </w:rPr>
            </w:pPr>
          </w:p>
        </w:tc>
        <w:tc>
          <w:tcPr>
            <w:tcW w:w="426" w:type="dxa"/>
          </w:tcPr>
          <w:p w14:paraId="3111BCFF" w14:textId="77777777" w:rsidR="00500DAB" w:rsidRPr="00155FA4" w:rsidRDefault="00500DAB" w:rsidP="0048784B">
            <w:pPr>
              <w:jc w:val="center"/>
              <w:rPr>
                <w:rFonts w:ascii="Arial" w:hAnsi="Arial" w:cs="Arial"/>
                <w:sz w:val="24"/>
                <w:szCs w:val="24"/>
                <w:lang w:val="es-SV"/>
              </w:rPr>
            </w:pPr>
          </w:p>
        </w:tc>
        <w:tc>
          <w:tcPr>
            <w:tcW w:w="425" w:type="dxa"/>
          </w:tcPr>
          <w:p w14:paraId="108C5882"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732C2CD8"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00C14E76" w14:textId="77777777" w:rsidR="00500DAB" w:rsidRPr="00155FA4" w:rsidRDefault="00500DAB" w:rsidP="0048784B">
            <w:pPr>
              <w:jc w:val="center"/>
              <w:rPr>
                <w:rFonts w:ascii="Arial" w:hAnsi="Arial" w:cs="Arial"/>
                <w:sz w:val="24"/>
                <w:szCs w:val="24"/>
                <w:lang w:val="es-SV"/>
              </w:rPr>
            </w:pPr>
          </w:p>
        </w:tc>
        <w:tc>
          <w:tcPr>
            <w:tcW w:w="426" w:type="dxa"/>
          </w:tcPr>
          <w:p w14:paraId="12EBBF3D"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79144DBE"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1AF75B6A" w14:textId="77777777" w:rsidR="00500DAB" w:rsidRPr="00155FA4" w:rsidRDefault="00500DAB" w:rsidP="0048784B">
            <w:pPr>
              <w:jc w:val="center"/>
              <w:rPr>
                <w:rFonts w:ascii="Arial" w:hAnsi="Arial" w:cs="Arial"/>
                <w:sz w:val="24"/>
                <w:szCs w:val="24"/>
                <w:lang w:val="es-SV"/>
              </w:rPr>
            </w:pPr>
          </w:p>
        </w:tc>
        <w:tc>
          <w:tcPr>
            <w:tcW w:w="425" w:type="dxa"/>
          </w:tcPr>
          <w:p w14:paraId="1E7AA43D"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61FB6A83"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0531FFD5" w14:textId="77777777" w:rsidR="00500DAB" w:rsidRPr="00155FA4" w:rsidRDefault="00500DAB" w:rsidP="0048784B">
            <w:pPr>
              <w:jc w:val="center"/>
              <w:rPr>
                <w:rFonts w:ascii="Arial" w:hAnsi="Arial" w:cs="Arial"/>
                <w:sz w:val="24"/>
                <w:szCs w:val="24"/>
                <w:lang w:val="es-SV"/>
              </w:rPr>
            </w:pPr>
          </w:p>
        </w:tc>
      </w:tr>
      <w:tr w:rsidR="00500DAB" w:rsidRPr="00155FA4" w14:paraId="082AC791" w14:textId="77777777" w:rsidTr="0048784B">
        <w:trPr>
          <w:trHeight w:val="886"/>
        </w:trPr>
        <w:tc>
          <w:tcPr>
            <w:tcW w:w="1384" w:type="dxa"/>
            <w:vMerge/>
          </w:tcPr>
          <w:p w14:paraId="560DFABE" w14:textId="77777777" w:rsidR="00500DAB" w:rsidRPr="00155FA4" w:rsidRDefault="00500DAB" w:rsidP="0048784B">
            <w:pPr>
              <w:rPr>
                <w:rFonts w:ascii="Arial" w:hAnsi="Arial" w:cs="Arial"/>
                <w:b/>
                <w:sz w:val="24"/>
                <w:szCs w:val="24"/>
                <w:lang w:val="es-SV"/>
              </w:rPr>
            </w:pPr>
          </w:p>
        </w:tc>
        <w:tc>
          <w:tcPr>
            <w:tcW w:w="1445" w:type="dxa"/>
            <w:vMerge/>
          </w:tcPr>
          <w:p w14:paraId="7159253C" w14:textId="77777777" w:rsidR="00500DAB" w:rsidRPr="00155FA4" w:rsidRDefault="00500DAB" w:rsidP="0048784B">
            <w:pPr>
              <w:rPr>
                <w:rFonts w:ascii="Arial" w:hAnsi="Arial" w:cs="Arial"/>
                <w:sz w:val="24"/>
                <w:szCs w:val="24"/>
                <w:lang w:val="es-SV"/>
              </w:rPr>
            </w:pPr>
          </w:p>
        </w:tc>
        <w:tc>
          <w:tcPr>
            <w:tcW w:w="1418" w:type="dxa"/>
          </w:tcPr>
          <w:p w14:paraId="03F66350" w14:textId="77777777" w:rsidR="00500DAB" w:rsidRPr="00155FA4" w:rsidRDefault="00500DAB" w:rsidP="0048784B">
            <w:pPr>
              <w:jc w:val="center"/>
              <w:rPr>
                <w:rFonts w:ascii="Arial" w:hAnsi="Arial" w:cs="Arial"/>
                <w:sz w:val="24"/>
                <w:szCs w:val="24"/>
                <w:lang w:val="es-SV"/>
              </w:rPr>
            </w:pPr>
          </w:p>
          <w:p w14:paraId="1E4CB8ED" w14:textId="77777777" w:rsidR="00500DAB" w:rsidRPr="00155FA4" w:rsidRDefault="00500DAB" w:rsidP="0048784B">
            <w:pPr>
              <w:jc w:val="center"/>
              <w:rPr>
                <w:rFonts w:ascii="Arial" w:hAnsi="Arial" w:cs="Arial"/>
                <w:sz w:val="24"/>
                <w:szCs w:val="24"/>
                <w:lang w:val="es-SV"/>
              </w:rPr>
            </w:pPr>
          </w:p>
          <w:p w14:paraId="005F0CCE"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 xml:space="preserve">     Informe</w:t>
            </w:r>
          </w:p>
          <w:p w14:paraId="597AF0DC"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trimestral</w:t>
            </w:r>
          </w:p>
          <w:p w14:paraId="5C770056"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100%</w:t>
            </w:r>
          </w:p>
          <w:p w14:paraId="5C54D85B" w14:textId="77777777" w:rsidR="00500DAB" w:rsidRPr="00155FA4" w:rsidRDefault="00500DAB" w:rsidP="0048784B">
            <w:pPr>
              <w:jc w:val="center"/>
              <w:rPr>
                <w:rFonts w:ascii="Arial" w:hAnsi="Arial" w:cs="Arial"/>
                <w:sz w:val="24"/>
                <w:szCs w:val="24"/>
                <w:lang w:val="es-SV"/>
              </w:rPr>
            </w:pPr>
          </w:p>
        </w:tc>
        <w:tc>
          <w:tcPr>
            <w:tcW w:w="1701" w:type="dxa"/>
          </w:tcPr>
          <w:p w14:paraId="3DFCF13A" w14:textId="77777777" w:rsidR="00500DAB" w:rsidRPr="00155FA4" w:rsidRDefault="00500DAB" w:rsidP="0048784B">
            <w:pPr>
              <w:jc w:val="center"/>
              <w:rPr>
                <w:rFonts w:ascii="Arial" w:hAnsi="Arial" w:cs="Arial"/>
                <w:b/>
                <w:sz w:val="24"/>
                <w:szCs w:val="24"/>
                <w:lang w:val="es-SV"/>
              </w:rPr>
            </w:pPr>
          </w:p>
          <w:p w14:paraId="2BBF1391" w14:textId="77777777" w:rsidR="00500DAB" w:rsidRPr="00155FA4" w:rsidRDefault="00500DAB" w:rsidP="0048784B">
            <w:pPr>
              <w:rPr>
                <w:rFonts w:ascii="Arial" w:hAnsi="Arial" w:cs="Arial"/>
                <w:b/>
                <w:sz w:val="24"/>
                <w:szCs w:val="24"/>
                <w:lang w:val="es-SV"/>
              </w:rPr>
            </w:pPr>
            <w:r w:rsidRPr="00155FA4">
              <w:rPr>
                <w:rFonts w:ascii="Arial" w:hAnsi="Arial" w:cs="Arial"/>
                <w:b/>
                <w:sz w:val="24"/>
                <w:szCs w:val="24"/>
                <w:lang w:val="es-SV"/>
              </w:rPr>
              <w:t>Buen uso y cuido del equipo de trabajo</w:t>
            </w:r>
          </w:p>
        </w:tc>
        <w:tc>
          <w:tcPr>
            <w:tcW w:w="1842" w:type="dxa"/>
            <w:vMerge/>
          </w:tcPr>
          <w:p w14:paraId="5C5E5ED1" w14:textId="77777777" w:rsidR="00500DAB" w:rsidRPr="00155FA4" w:rsidRDefault="00500DAB" w:rsidP="0048784B">
            <w:pPr>
              <w:jc w:val="center"/>
              <w:rPr>
                <w:rFonts w:ascii="Arial" w:hAnsi="Arial" w:cs="Arial"/>
                <w:sz w:val="24"/>
                <w:szCs w:val="24"/>
                <w:lang w:val="es-SV"/>
              </w:rPr>
            </w:pPr>
          </w:p>
        </w:tc>
        <w:tc>
          <w:tcPr>
            <w:tcW w:w="1701" w:type="dxa"/>
            <w:vMerge/>
          </w:tcPr>
          <w:p w14:paraId="2B685A29" w14:textId="77777777" w:rsidR="00500DAB" w:rsidRPr="00155FA4" w:rsidRDefault="00500DAB" w:rsidP="0048784B">
            <w:pPr>
              <w:jc w:val="center"/>
              <w:rPr>
                <w:rFonts w:ascii="Arial" w:hAnsi="Arial" w:cs="Arial"/>
                <w:sz w:val="24"/>
                <w:szCs w:val="24"/>
                <w:lang w:val="es-SV"/>
              </w:rPr>
            </w:pPr>
          </w:p>
        </w:tc>
        <w:tc>
          <w:tcPr>
            <w:tcW w:w="426" w:type="dxa"/>
          </w:tcPr>
          <w:p w14:paraId="5D578F64" w14:textId="77777777" w:rsidR="00500DAB" w:rsidRPr="00155FA4" w:rsidRDefault="00500DAB" w:rsidP="0048784B">
            <w:pPr>
              <w:jc w:val="center"/>
              <w:rPr>
                <w:rFonts w:ascii="Arial" w:hAnsi="Arial" w:cs="Arial"/>
                <w:sz w:val="24"/>
                <w:szCs w:val="24"/>
                <w:lang w:val="es-SV"/>
              </w:rPr>
            </w:pPr>
          </w:p>
        </w:tc>
        <w:tc>
          <w:tcPr>
            <w:tcW w:w="425" w:type="dxa"/>
          </w:tcPr>
          <w:p w14:paraId="0324C786"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35070B24"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6A43250B" w14:textId="77777777" w:rsidR="00500DAB" w:rsidRPr="00155FA4" w:rsidRDefault="00500DAB" w:rsidP="0048784B">
            <w:pPr>
              <w:jc w:val="center"/>
              <w:rPr>
                <w:rFonts w:ascii="Arial" w:hAnsi="Arial" w:cs="Arial"/>
                <w:sz w:val="24"/>
                <w:szCs w:val="24"/>
                <w:lang w:val="es-SV"/>
              </w:rPr>
            </w:pPr>
          </w:p>
        </w:tc>
        <w:tc>
          <w:tcPr>
            <w:tcW w:w="426" w:type="dxa"/>
          </w:tcPr>
          <w:p w14:paraId="2CF0F3FC" w14:textId="77777777" w:rsidR="00500DAB" w:rsidRPr="00155FA4" w:rsidRDefault="00500DAB" w:rsidP="0048784B">
            <w:pPr>
              <w:jc w:val="center"/>
              <w:rPr>
                <w:rFonts w:ascii="Arial" w:hAnsi="Arial" w:cs="Arial"/>
                <w:sz w:val="24"/>
                <w:szCs w:val="24"/>
                <w:lang w:val="es-SV"/>
              </w:rPr>
            </w:pPr>
          </w:p>
        </w:tc>
        <w:tc>
          <w:tcPr>
            <w:tcW w:w="425" w:type="dxa"/>
            <w:shd w:val="clear" w:color="auto" w:fill="C5E0B3"/>
          </w:tcPr>
          <w:p w14:paraId="32CCCDFC"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425" w:type="dxa"/>
          </w:tcPr>
          <w:p w14:paraId="7607024D" w14:textId="77777777" w:rsidR="00500DAB" w:rsidRPr="00155FA4" w:rsidRDefault="00500DAB" w:rsidP="0048784B">
            <w:pPr>
              <w:jc w:val="center"/>
              <w:rPr>
                <w:rFonts w:ascii="Arial" w:hAnsi="Arial" w:cs="Arial"/>
                <w:sz w:val="24"/>
                <w:szCs w:val="24"/>
                <w:lang w:val="es-SV"/>
              </w:rPr>
            </w:pPr>
          </w:p>
        </w:tc>
        <w:tc>
          <w:tcPr>
            <w:tcW w:w="425" w:type="dxa"/>
          </w:tcPr>
          <w:p w14:paraId="05F0484D" w14:textId="77777777" w:rsidR="00500DAB" w:rsidRPr="00155FA4" w:rsidRDefault="00500DAB" w:rsidP="0048784B">
            <w:pPr>
              <w:jc w:val="center"/>
              <w:rPr>
                <w:rFonts w:ascii="Arial" w:hAnsi="Arial" w:cs="Arial"/>
                <w:sz w:val="24"/>
                <w:szCs w:val="24"/>
                <w:lang w:val="es-SV"/>
              </w:rPr>
            </w:pPr>
          </w:p>
        </w:tc>
        <w:tc>
          <w:tcPr>
            <w:tcW w:w="426" w:type="dxa"/>
            <w:shd w:val="clear" w:color="auto" w:fill="C5E0B3"/>
          </w:tcPr>
          <w:p w14:paraId="6E125D0E"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25%</w:t>
            </w:r>
          </w:p>
        </w:tc>
        <w:tc>
          <w:tcPr>
            <w:tcW w:w="1304" w:type="dxa"/>
          </w:tcPr>
          <w:p w14:paraId="5188CCEF" w14:textId="77777777" w:rsidR="00500DAB" w:rsidRPr="00155FA4" w:rsidRDefault="00500DAB" w:rsidP="0048784B">
            <w:pPr>
              <w:jc w:val="center"/>
              <w:rPr>
                <w:rFonts w:ascii="Arial" w:hAnsi="Arial" w:cs="Arial"/>
                <w:sz w:val="24"/>
                <w:szCs w:val="24"/>
                <w:lang w:val="es-SV"/>
              </w:rPr>
            </w:pPr>
          </w:p>
        </w:tc>
      </w:tr>
      <w:tr w:rsidR="00500DAB" w:rsidRPr="00155FA4" w14:paraId="7C2DD024" w14:textId="77777777" w:rsidTr="0048784B">
        <w:tc>
          <w:tcPr>
            <w:tcW w:w="1384" w:type="dxa"/>
          </w:tcPr>
          <w:p w14:paraId="6C36B7E0" w14:textId="77777777" w:rsidR="00500DAB" w:rsidRPr="00155FA4" w:rsidRDefault="00500DAB" w:rsidP="0048784B">
            <w:pPr>
              <w:rPr>
                <w:rFonts w:ascii="Arial" w:hAnsi="Arial" w:cs="Arial"/>
                <w:b/>
                <w:sz w:val="24"/>
                <w:szCs w:val="24"/>
                <w:lang w:val="es-SV"/>
              </w:rPr>
            </w:pPr>
            <w:r w:rsidRPr="00155FA4">
              <w:rPr>
                <w:rFonts w:ascii="Arial" w:hAnsi="Arial" w:cs="Arial"/>
                <w:sz w:val="24"/>
                <w:szCs w:val="24"/>
                <w:lang w:val="es-SV"/>
              </w:rPr>
              <w:t xml:space="preserve">Monitorear y controlar adecuadamente el plan de manejo de </w:t>
            </w:r>
            <w:r w:rsidRPr="00155FA4">
              <w:rPr>
                <w:rFonts w:ascii="Arial" w:hAnsi="Arial" w:cs="Arial"/>
                <w:sz w:val="24"/>
                <w:szCs w:val="24"/>
                <w:lang w:val="es-SV"/>
              </w:rPr>
              <w:lastRenderedPageBreak/>
              <w:t>desechos sólidos para asegurar su cumplimiento y así prevenir cualquier contaminación a los mantos acuíferos.</w:t>
            </w:r>
          </w:p>
        </w:tc>
        <w:tc>
          <w:tcPr>
            <w:tcW w:w="1445" w:type="dxa"/>
          </w:tcPr>
          <w:p w14:paraId="0A39010B" w14:textId="77777777" w:rsidR="00500DAB" w:rsidRPr="00155FA4" w:rsidRDefault="00500DAB" w:rsidP="0048784B">
            <w:pPr>
              <w:rPr>
                <w:rFonts w:ascii="Arial" w:hAnsi="Arial" w:cs="Arial"/>
                <w:sz w:val="24"/>
                <w:szCs w:val="24"/>
                <w:lang w:val="es-SV"/>
              </w:rPr>
            </w:pPr>
          </w:p>
          <w:p w14:paraId="47E9AF6E"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 xml:space="preserve">Mantener controlada las cantidades de </w:t>
            </w:r>
            <w:r w:rsidRPr="00155FA4">
              <w:rPr>
                <w:rFonts w:ascii="Arial" w:hAnsi="Arial" w:cs="Arial"/>
                <w:sz w:val="24"/>
                <w:szCs w:val="24"/>
                <w:lang w:val="es-SV"/>
              </w:rPr>
              <w:lastRenderedPageBreak/>
              <w:t>materiales agua de lixiviados como lo solícita el MARN</w:t>
            </w:r>
          </w:p>
        </w:tc>
        <w:tc>
          <w:tcPr>
            <w:tcW w:w="1418" w:type="dxa"/>
          </w:tcPr>
          <w:p w14:paraId="6AFBDDC9"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lastRenderedPageBreak/>
              <w:t>PLAN</w:t>
            </w:r>
          </w:p>
          <w:p w14:paraId="5B784527" w14:textId="77777777" w:rsidR="00500DAB" w:rsidRPr="00155FA4" w:rsidRDefault="00500DAB" w:rsidP="0048784B">
            <w:pPr>
              <w:jc w:val="center"/>
              <w:rPr>
                <w:rFonts w:ascii="Arial" w:hAnsi="Arial" w:cs="Arial"/>
                <w:sz w:val="24"/>
                <w:szCs w:val="24"/>
                <w:lang w:val="es-SV"/>
              </w:rPr>
            </w:pPr>
            <w:r w:rsidRPr="00155FA4">
              <w:rPr>
                <w:rFonts w:ascii="Arial" w:hAnsi="Arial" w:cs="Arial"/>
                <w:sz w:val="24"/>
                <w:szCs w:val="24"/>
                <w:lang w:val="es-SV"/>
              </w:rPr>
              <w:t>100%</w:t>
            </w:r>
          </w:p>
        </w:tc>
        <w:tc>
          <w:tcPr>
            <w:tcW w:w="1701" w:type="dxa"/>
          </w:tcPr>
          <w:p w14:paraId="3001E0FB" w14:textId="77777777" w:rsidR="00500DAB" w:rsidRPr="00155FA4" w:rsidRDefault="00500DAB" w:rsidP="0048784B">
            <w:pPr>
              <w:jc w:val="center"/>
              <w:rPr>
                <w:rFonts w:ascii="Arial" w:hAnsi="Arial" w:cs="Arial"/>
                <w:b/>
                <w:sz w:val="24"/>
                <w:szCs w:val="24"/>
                <w:lang w:val="es-SV"/>
              </w:rPr>
            </w:pPr>
            <w:r w:rsidRPr="00155FA4">
              <w:rPr>
                <w:rFonts w:ascii="Arial" w:hAnsi="Arial" w:cs="Arial"/>
                <w:sz w:val="24"/>
                <w:szCs w:val="24"/>
                <w:lang w:val="es-SV"/>
              </w:rPr>
              <w:t>Elaborar el plan de trabajo anual</w:t>
            </w:r>
          </w:p>
        </w:tc>
        <w:tc>
          <w:tcPr>
            <w:tcW w:w="1842" w:type="dxa"/>
          </w:tcPr>
          <w:p w14:paraId="5320C1AB" w14:textId="77777777" w:rsidR="00500DAB" w:rsidRPr="00155FA4" w:rsidRDefault="00500DAB" w:rsidP="0048784B">
            <w:pPr>
              <w:jc w:val="center"/>
              <w:rPr>
                <w:rFonts w:ascii="Arial" w:hAnsi="Arial" w:cs="Arial"/>
                <w:sz w:val="24"/>
                <w:szCs w:val="24"/>
                <w:lang w:val="es-SV"/>
              </w:rPr>
            </w:pPr>
          </w:p>
        </w:tc>
        <w:tc>
          <w:tcPr>
            <w:tcW w:w="1701" w:type="dxa"/>
          </w:tcPr>
          <w:p w14:paraId="2AB297B6" w14:textId="77777777" w:rsidR="00500DAB" w:rsidRPr="00155FA4" w:rsidRDefault="00500DAB" w:rsidP="0048784B">
            <w:pPr>
              <w:jc w:val="center"/>
              <w:rPr>
                <w:rFonts w:ascii="Arial" w:hAnsi="Arial" w:cs="Arial"/>
                <w:sz w:val="24"/>
                <w:szCs w:val="24"/>
                <w:lang w:val="es-SV"/>
              </w:rPr>
            </w:pPr>
          </w:p>
        </w:tc>
        <w:tc>
          <w:tcPr>
            <w:tcW w:w="426" w:type="dxa"/>
          </w:tcPr>
          <w:p w14:paraId="2072EBBF" w14:textId="77777777" w:rsidR="00500DAB" w:rsidRPr="00155FA4" w:rsidRDefault="00500DAB" w:rsidP="0048784B">
            <w:pPr>
              <w:jc w:val="center"/>
              <w:rPr>
                <w:rFonts w:ascii="Arial" w:hAnsi="Arial" w:cs="Arial"/>
                <w:sz w:val="24"/>
                <w:szCs w:val="24"/>
                <w:lang w:val="es-SV"/>
              </w:rPr>
            </w:pPr>
          </w:p>
        </w:tc>
        <w:tc>
          <w:tcPr>
            <w:tcW w:w="425" w:type="dxa"/>
          </w:tcPr>
          <w:p w14:paraId="73CAD4ED" w14:textId="77777777" w:rsidR="00500DAB" w:rsidRPr="00155FA4" w:rsidRDefault="00500DAB" w:rsidP="0048784B">
            <w:pPr>
              <w:jc w:val="center"/>
              <w:rPr>
                <w:rFonts w:ascii="Arial" w:hAnsi="Arial" w:cs="Arial"/>
                <w:sz w:val="24"/>
                <w:szCs w:val="24"/>
                <w:lang w:val="es-SV"/>
              </w:rPr>
            </w:pPr>
          </w:p>
        </w:tc>
        <w:tc>
          <w:tcPr>
            <w:tcW w:w="425" w:type="dxa"/>
            <w:shd w:val="clear" w:color="auto" w:fill="FFFFFF"/>
          </w:tcPr>
          <w:p w14:paraId="4757806F" w14:textId="77777777" w:rsidR="00500DAB" w:rsidRPr="00155FA4" w:rsidRDefault="00500DAB" w:rsidP="0048784B">
            <w:pPr>
              <w:jc w:val="center"/>
              <w:rPr>
                <w:rFonts w:ascii="Arial" w:hAnsi="Arial" w:cs="Arial"/>
                <w:sz w:val="24"/>
                <w:szCs w:val="24"/>
                <w:lang w:val="es-SV"/>
              </w:rPr>
            </w:pPr>
          </w:p>
        </w:tc>
        <w:tc>
          <w:tcPr>
            <w:tcW w:w="425" w:type="dxa"/>
          </w:tcPr>
          <w:p w14:paraId="02E6F161" w14:textId="77777777" w:rsidR="00500DAB" w:rsidRPr="00155FA4" w:rsidRDefault="00500DAB" w:rsidP="0048784B">
            <w:pPr>
              <w:jc w:val="center"/>
              <w:rPr>
                <w:rFonts w:ascii="Arial" w:hAnsi="Arial" w:cs="Arial"/>
                <w:sz w:val="24"/>
                <w:szCs w:val="24"/>
                <w:lang w:val="es-SV"/>
              </w:rPr>
            </w:pPr>
          </w:p>
        </w:tc>
        <w:tc>
          <w:tcPr>
            <w:tcW w:w="426" w:type="dxa"/>
          </w:tcPr>
          <w:p w14:paraId="70C6BB8D" w14:textId="77777777" w:rsidR="00500DAB" w:rsidRPr="00155FA4" w:rsidRDefault="00500DAB" w:rsidP="0048784B">
            <w:pPr>
              <w:jc w:val="center"/>
              <w:rPr>
                <w:rFonts w:ascii="Arial" w:hAnsi="Arial" w:cs="Arial"/>
                <w:sz w:val="24"/>
                <w:szCs w:val="24"/>
                <w:lang w:val="es-SV"/>
              </w:rPr>
            </w:pPr>
          </w:p>
        </w:tc>
        <w:tc>
          <w:tcPr>
            <w:tcW w:w="425" w:type="dxa"/>
            <w:shd w:val="clear" w:color="auto" w:fill="FFFFFF"/>
          </w:tcPr>
          <w:p w14:paraId="1315FB9A" w14:textId="77777777" w:rsidR="00500DAB" w:rsidRPr="00155FA4" w:rsidRDefault="00500DAB" w:rsidP="0048784B">
            <w:pPr>
              <w:jc w:val="center"/>
              <w:rPr>
                <w:rFonts w:ascii="Arial" w:hAnsi="Arial" w:cs="Arial"/>
                <w:sz w:val="24"/>
                <w:szCs w:val="24"/>
                <w:lang w:val="es-SV"/>
              </w:rPr>
            </w:pPr>
          </w:p>
        </w:tc>
        <w:tc>
          <w:tcPr>
            <w:tcW w:w="425" w:type="dxa"/>
          </w:tcPr>
          <w:p w14:paraId="4D61F239" w14:textId="77777777" w:rsidR="00500DAB" w:rsidRPr="00155FA4" w:rsidRDefault="00500DAB" w:rsidP="0048784B">
            <w:pPr>
              <w:jc w:val="center"/>
              <w:rPr>
                <w:rFonts w:ascii="Arial" w:hAnsi="Arial" w:cs="Arial"/>
                <w:sz w:val="24"/>
                <w:szCs w:val="24"/>
                <w:lang w:val="es-SV"/>
              </w:rPr>
            </w:pPr>
          </w:p>
        </w:tc>
        <w:tc>
          <w:tcPr>
            <w:tcW w:w="425" w:type="dxa"/>
          </w:tcPr>
          <w:p w14:paraId="41966626" w14:textId="77777777" w:rsidR="00500DAB" w:rsidRPr="00155FA4" w:rsidRDefault="00500DAB" w:rsidP="0048784B">
            <w:pPr>
              <w:jc w:val="center"/>
              <w:rPr>
                <w:rFonts w:ascii="Arial" w:hAnsi="Arial" w:cs="Arial"/>
                <w:sz w:val="24"/>
                <w:szCs w:val="24"/>
                <w:lang w:val="es-SV"/>
              </w:rPr>
            </w:pPr>
          </w:p>
        </w:tc>
        <w:tc>
          <w:tcPr>
            <w:tcW w:w="426" w:type="dxa"/>
            <w:shd w:val="clear" w:color="auto" w:fill="FFFFFF"/>
          </w:tcPr>
          <w:p w14:paraId="41D999CB" w14:textId="77777777" w:rsidR="00500DAB" w:rsidRPr="00155FA4" w:rsidRDefault="00500DAB" w:rsidP="0048784B">
            <w:pPr>
              <w:jc w:val="center"/>
              <w:rPr>
                <w:rFonts w:ascii="Arial" w:hAnsi="Arial" w:cs="Arial"/>
                <w:sz w:val="24"/>
                <w:szCs w:val="24"/>
                <w:lang w:val="es-SV"/>
              </w:rPr>
            </w:pPr>
          </w:p>
        </w:tc>
        <w:tc>
          <w:tcPr>
            <w:tcW w:w="1304" w:type="dxa"/>
            <w:shd w:val="clear" w:color="auto" w:fill="C5E0B3"/>
          </w:tcPr>
          <w:p w14:paraId="53EDE05B"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1</w:t>
            </w:r>
          </w:p>
          <w:p w14:paraId="67C4D434"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0</w:t>
            </w:r>
          </w:p>
          <w:p w14:paraId="050DC43B" w14:textId="77777777" w:rsidR="00500DAB" w:rsidRPr="00155FA4" w:rsidRDefault="00500DAB" w:rsidP="0048784B">
            <w:pPr>
              <w:rPr>
                <w:rFonts w:ascii="Arial" w:hAnsi="Arial" w:cs="Arial"/>
                <w:sz w:val="24"/>
                <w:szCs w:val="24"/>
                <w:lang w:val="es-SV"/>
              </w:rPr>
            </w:pPr>
            <w:r w:rsidRPr="00155FA4">
              <w:rPr>
                <w:rFonts w:ascii="Arial" w:hAnsi="Arial" w:cs="Arial"/>
                <w:sz w:val="24"/>
                <w:szCs w:val="24"/>
                <w:lang w:val="es-SV"/>
              </w:rPr>
              <w:t>0%</w:t>
            </w:r>
          </w:p>
        </w:tc>
      </w:tr>
    </w:tbl>
    <w:p w14:paraId="0496E493" w14:textId="7FD14B31" w:rsidR="00500DAB" w:rsidRDefault="00500DAB" w:rsidP="00500DAB">
      <w:pPr>
        <w:rPr>
          <w:rFonts w:ascii="Arial" w:eastAsia="Calibri" w:hAnsi="Arial" w:cs="Arial"/>
          <w:b/>
          <w:color w:val="002060"/>
          <w:sz w:val="144"/>
          <w:szCs w:val="144"/>
          <w:lang w:val="es-SV"/>
        </w:rPr>
      </w:pPr>
    </w:p>
    <w:p w14:paraId="1B3E888B" w14:textId="49090C25" w:rsidR="002E2472" w:rsidRDefault="002E2472" w:rsidP="00500DAB">
      <w:pPr>
        <w:rPr>
          <w:rFonts w:ascii="Arial" w:eastAsia="Calibri" w:hAnsi="Arial" w:cs="Arial"/>
          <w:b/>
          <w:color w:val="002060"/>
          <w:sz w:val="144"/>
          <w:szCs w:val="144"/>
          <w:lang w:val="es-SV"/>
        </w:rPr>
      </w:pPr>
    </w:p>
    <w:p w14:paraId="0D253FC8" w14:textId="2393A93D" w:rsidR="002E2472" w:rsidRDefault="002E2472" w:rsidP="00500DAB">
      <w:pPr>
        <w:rPr>
          <w:rFonts w:ascii="Arial" w:eastAsia="Calibri" w:hAnsi="Arial" w:cs="Arial"/>
          <w:b/>
          <w:color w:val="002060"/>
          <w:sz w:val="144"/>
          <w:szCs w:val="144"/>
          <w:lang w:val="es-SV"/>
        </w:rPr>
      </w:pPr>
    </w:p>
    <w:p w14:paraId="2BCB99AB" w14:textId="66EAE869" w:rsidR="00500DAB" w:rsidRDefault="00500DAB" w:rsidP="002E2472">
      <w:pPr>
        <w:spacing w:after="0" w:line="240" w:lineRule="auto"/>
        <w:jc w:val="center"/>
        <w:rPr>
          <w:rFonts w:ascii="Arial" w:eastAsia="Calibri" w:hAnsi="Arial" w:cs="Arial"/>
          <w:b/>
          <w:color w:val="002060"/>
          <w:sz w:val="72"/>
          <w:szCs w:val="72"/>
          <w:lang w:val="es-SV"/>
        </w:rPr>
      </w:pPr>
      <w:r w:rsidRPr="002E2472">
        <w:rPr>
          <w:rFonts w:ascii="Arial" w:eastAsia="Calibri" w:hAnsi="Arial" w:cs="Arial"/>
          <w:b/>
          <w:color w:val="002060"/>
          <w:sz w:val="72"/>
          <w:szCs w:val="72"/>
          <w:lang w:val="es-SV"/>
        </w:rPr>
        <w:t>UNIDAD DE MEDIO AMBIENTE</w:t>
      </w:r>
      <w:r w:rsidR="002E2472">
        <w:rPr>
          <w:rFonts w:ascii="Arial" w:eastAsia="Calibri" w:hAnsi="Arial" w:cs="Arial"/>
          <w:b/>
          <w:color w:val="002060"/>
          <w:sz w:val="72"/>
          <w:szCs w:val="72"/>
          <w:lang w:val="es-SV"/>
        </w:rPr>
        <w:t xml:space="preserve"> Y SANEAMIENTO AMBIENTAL</w:t>
      </w:r>
    </w:p>
    <w:p w14:paraId="3CE0864A" w14:textId="77777777" w:rsidR="002E2472" w:rsidRPr="002E2472" w:rsidRDefault="002E2472" w:rsidP="002E2472">
      <w:pPr>
        <w:spacing w:after="0" w:line="240" w:lineRule="auto"/>
        <w:jc w:val="center"/>
        <w:rPr>
          <w:rFonts w:ascii="Arial" w:eastAsia="Calibri" w:hAnsi="Arial" w:cs="Arial"/>
          <w:b/>
          <w:color w:val="002060"/>
          <w:sz w:val="72"/>
          <w:szCs w:val="72"/>
          <w:lang w:val="es-SV"/>
        </w:rPr>
      </w:pPr>
    </w:p>
    <w:p w14:paraId="3330BFB4" w14:textId="77777777" w:rsidR="00B71A45" w:rsidRDefault="00B71A45" w:rsidP="00500DAB">
      <w:pPr>
        <w:rPr>
          <w:rFonts w:ascii="Arial" w:eastAsia="Calibri" w:hAnsi="Arial" w:cs="Arial"/>
          <w:b/>
          <w:color w:val="000000" w:themeColor="text1"/>
          <w:sz w:val="52"/>
          <w:szCs w:val="52"/>
          <w:lang w:val="es-SV"/>
        </w:rPr>
      </w:pPr>
    </w:p>
    <w:p w14:paraId="70373C72" w14:textId="77777777" w:rsidR="00B71A45" w:rsidRDefault="00B71A45" w:rsidP="00500DAB">
      <w:pPr>
        <w:rPr>
          <w:rFonts w:ascii="Arial" w:eastAsia="Calibri" w:hAnsi="Arial" w:cs="Arial"/>
          <w:b/>
          <w:color w:val="000000" w:themeColor="text1"/>
          <w:sz w:val="52"/>
          <w:szCs w:val="52"/>
          <w:lang w:val="es-SV"/>
        </w:rPr>
      </w:pPr>
    </w:p>
    <w:p w14:paraId="1216DC60" w14:textId="77777777" w:rsidR="00B71A45" w:rsidRDefault="00B71A45" w:rsidP="00500DAB">
      <w:pPr>
        <w:rPr>
          <w:rFonts w:ascii="Arial" w:eastAsia="Calibri" w:hAnsi="Arial" w:cs="Arial"/>
          <w:b/>
          <w:color w:val="000000" w:themeColor="text1"/>
          <w:sz w:val="52"/>
          <w:szCs w:val="52"/>
          <w:lang w:val="es-SV"/>
        </w:rPr>
      </w:pPr>
    </w:p>
    <w:p w14:paraId="12110533" w14:textId="77777777" w:rsidR="00B71A45" w:rsidRDefault="00B71A45" w:rsidP="00500DAB">
      <w:pPr>
        <w:rPr>
          <w:rFonts w:ascii="Arial" w:eastAsia="Calibri" w:hAnsi="Arial" w:cs="Arial"/>
          <w:b/>
          <w:color w:val="000000" w:themeColor="text1"/>
          <w:sz w:val="52"/>
          <w:szCs w:val="52"/>
          <w:lang w:val="es-SV"/>
        </w:rPr>
      </w:pPr>
    </w:p>
    <w:p w14:paraId="32014374" w14:textId="77777777" w:rsidR="00B71A45" w:rsidRDefault="00B71A45" w:rsidP="00500DAB">
      <w:pPr>
        <w:rPr>
          <w:rFonts w:ascii="Arial" w:eastAsia="Calibri" w:hAnsi="Arial" w:cs="Arial"/>
          <w:b/>
          <w:color w:val="000000" w:themeColor="text1"/>
          <w:sz w:val="52"/>
          <w:szCs w:val="52"/>
          <w:lang w:val="es-SV"/>
        </w:rPr>
      </w:pPr>
    </w:p>
    <w:p w14:paraId="75858F61" w14:textId="77777777" w:rsidR="00B71A45" w:rsidRDefault="00B71A45" w:rsidP="00500DAB">
      <w:pPr>
        <w:rPr>
          <w:rFonts w:ascii="Arial" w:eastAsia="Calibri" w:hAnsi="Arial" w:cs="Arial"/>
          <w:b/>
          <w:color w:val="000000" w:themeColor="text1"/>
          <w:sz w:val="52"/>
          <w:szCs w:val="52"/>
          <w:lang w:val="es-SV"/>
        </w:rPr>
      </w:pPr>
    </w:p>
    <w:p w14:paraId="079E68CB" w14:textId="77777777" w:rsidR="00500DAB" w:rsidRPr="002B3F09" w:rsidRDefault="00500DAB" w:rsidP="00500DAB">
      <w:pPr>
        <w:rPr>
          <w:rFonts w:ascii="Arial" w:eastAsia="Calibri" w:hAnsi="Arial" w:cs="Arial"/>
          <w:b/>
          <w:bCs/>
          <w:sz w:val="24"/>
          <w:szCs w:val="24"/>
        </w:rPr>
      </w:pPr>
      <w:r w:rsidRPr="002B3F09">
        <w:rPr>
          <w:rFonts w:ascii="Arial" w:eastAsia="Times New Roman" w:hAnsi="Arial" w:cs="Arial"/>
          <w:b/>
          <w:bCs/>
          <w:i/>
          <w:iCs/>
          <w:sz w:val="24"/>
          <w:szCs w:val="24"/>
          <w:lang w:val="es-SV" w:eastAsia="es-SV"/>
        </w:rPr>
        <w:t>NOMBRE DE LA UNIDAD: UNIDAD AMBIENTAL            FECHA: 01 ENERO 2,022.</w:t>
      </w:r>
    </w:p>
    <w:tbl>
      <w:tblPr>
        <w:tblStyle w:val="Tablaconcuadrcula3"/>
        <w:tblW w:w="15168" w:type="dxa"/>
        <w:tblInd w:w="-1423" w:type="dxa"/>
        <w:tblLayout w:type="fixed"/>
        <w:tblLook w:val="04A0" w:firstRow="1" w:lastRow="0" w:firstColumn="1" w:lastColumn="0" w:noHBand="0" w:noVBand="1"/>
      </w:tblPr>
      <w:tblGrid>
        <w:gridCol w:w="394"/>
        <w:gridCol w:w="1166"/>
        <w:gridCol w:w="1276"/>
        <w:gridCol w:w="1134"/>
        <w:gridCol w:w="2126"/>
        <w:gridCol w:w="1134"/>
        <w:gridCol w:w="1418"/>
        <w:gridCol w:w="567"/>
        <w:gridCol w:w="425"/>
        <w:gridCol w:w="425"/>
        <w:gridCol w:w="567"/>
        <w:gridCol w:w="567"/>
        <w:gridCol w:w="567"/>
        <w:gridCol w:w="567"/>
        <w:gridCol w:w="567"/>
        <w:gridCol w:w="567"/>
        <w:gridCol w:w="567"/>
        <w:gridCol w:w="425"/>
        <w:gridCol w:w="709"/>
      </w:tblGrid>
      <w:tr w:rsidR="00500DAB" w:rsidRPr="002B3F09" w14:paraId="5D3019D5" w14:textId="77777777" w:rsidTr="0048784B">
        <w:trPr>
          <w:trHeight w:val="588"/>
        </w:trPr>
        <w:tc>
          <w:tcPr>
            <w:tcW w:w="15168" w:type="dxa"/>
            <w:gridSpan w:val="19"/>
            <w:shd w:val="clear" w:color="auto" w:fill="F9B268"/>
          </w:tcPr>
          <w:p w14:paraId="6326EB31" w14:textId="77777777" w:rsidR="00500DAB" w:rsidRPr="002B3F09" w:rsidRDefault="00500DAB" w:rsidP="0048784B">
            <w:pPr>
              <w:jc w:val="both"/>
              <w:rPr>
                <w:rFonts w:ascii="Arial" w:hAnsi="Arial" w:cs="Arial"/>
                <w:sz w:val="24"/>
                <w:szCs w:val="24"/>
              </w:rPr>
            </w:pPr>
            <w:r w:rsidRPr="002B3F09">
              <w:rPr>
                <w:rFonts w:ascii="Arial" w:hAnsi="Arial" w:cs="Arial"/>
                <w:b/>
                <w:bCs/>
                <w:sz w:val="24"/>
                <w:szCs w:val="24"/>
              </w:rPr>
              <w:t xml:space="preserve">OBJETIVO GENERAL: </w:t>
            </w:r>
            <w:r w:rsidRPr="002B3F09">
              <w:rPr>
                <w:rFonts w:ascii="Arial" w:hAnsi="Arial" w:cs="Arial"/>
                <w:sz w:val="24"/>
                <w:szCs w:val="24"/>
              </w:rPr>
              <w:t>Contribuir en la disminución de la contaminación al medio ambiente, identificando, priorizando y ejecutando acciones preventivas y de respuesta inmediata para dar solución a los diferentes problemas ambientales que amenazan constantemente la salud de todos los habitantes del municipio.</w:t>
            </w:r>
          </w:p>
          <w:p w14:paraId="6719A086" w14:textId="77777777" w:rsidR="00500DAB" w:rsidRPr="002B3F09" w:rsidRDefault="00500DAB" w:rsidP="0048784B">
            <w:pPr>
              <w:jc w:val="both"/>
              <w:rPr>
                <w:rFonts w:ascii="Arial" w:hAnsi="Arial" w:cs="Arial"/>
                <w:b/>
                <w:bCs/>
                <w:i/>
                <w:iCs/>
                <w:sz w:val="24"/>
                <w:szCs w:val="24"/>
              </w:rPr>
            </w:pPr>
          </w:p>
        </w:tc>
      </w:tr>
      <w:tr w:rsidR="00500DAB" w:rsidRPr="002B3F09" w14:paraId="53FA62AC" w14:textId="77777777" w:rsidTr="0048784B">
        <w:trPr>
          <w:trHeight w:val="375"/>
        </w:trPr>
        <w:tc>
          <w:tcPr>
            <w:tcW w:w="394" w:type="dxa"/>
            <w:shd w:val="clear" w:color="auto" w:fill="BFBFBF"/>
          </w:tcPr>
          <w:p w14:paraId="195BE276"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N</w:t>
            </w:r>
          </w:p>
        </w:tc>
        <w:tc>
          <w:tcPr>
            <w:tcW w:w="1166" w:type="dxa"/>
            <w:shd w:val="clear" w:color="auto" w:fill="BFBFBF"/>
          </w:tcPr>
          <w:p w14:paraId="750B99C9" w14:textId="77777777" w:rsidR="00500DAB" w:rsidRPr="002B3F09" w:rsidRDefault="00500DAB" w:rsidP="0048784B">
            <w:pPr>
              <w:jc w:val="both"/>
              <w:rPr>
                <w:rFonts w:ascii="Arial" w:hAnsi="Arial" w:cs="Arial"/>
                <w:b/>
                <w:bCs/>
                <w:sz w:val="24"/>
                <w:szCs w:val="24"/>
              </w:rPr>
            </w:pPr>
            <w:r w:rsidRPr="002B3F09">
              <w:rPr>
                <w:rFonts w:ascii="Arial" w:hAnsi="Arial" w:cs="Arial"/>
                <w:b/>
                <w:bCs/>
                <w:sz w:val="24"/>
                <w:szCs w:val="24"/>
              </w:rPr>
              <w:t>OBJETIVOS ESPECIFI COS</w:t>
            </w:r>
          </w:p>
        </w:tc>
        <w:tc>
          <w:tcPr>
            <w:tcW w:w="1276" w:type="dxa"/>
            <w:shd w:val="clear" w:color="auto" w:fill="BFBFBF"/>
          </w:tcPr>
          <w:p w14:paraId="5917BAD0"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 xml:space="preserve">  </w:t>
            </w:r>
          </w:p>
          <w:p w14:paraId="7E66B512"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 xml:space="preserve">  META</w:t>
            </w:r>
          </w:p>
        </w:tc>
        <w:tc>
          <w:tcPr>
            <w:tcW w:w="1134" w:type="dxa"/>
            <w:shd w:val="clear" w:color="auto" w:fill="BFBFBF"/>
          </w:tcPr>
          <w:p w14:paraId="453D68E0" w14:textId="77777777" w:rsidR="00500DAB" w:rsidRPr="002B3F09" w:rsidRDefault="00500DAB" w:rsidP="0048784B">
            <w:pPr>
              <w:spacing w:line="360" w:lineRule="auto"/>
              <w:jc w:val="both"/>
              <w:rPr>
                <w:rFonts w:ascii="Arial" w:hAnsi="Arial" w:cs="Arial"/>
                <w:b/>
                <w:bCs/>
                <w:sz w:val="24"/>
                <w:szCs w:val="24"/>
              </w:rPr>
            </w:pPr>
          </w:p>
          <w:p w14:paraId="5FED4499"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INDICADOR</w:t>
            </w:r>
          </w:p>
        </w:tc>
        <w:tc>
          <w:tcPr>
            <w:tcW w:w="2126" w:type="dxa"/>
            <w:shd w:val="clear" w:color="auto" w:fill="BFBFBF"/>
          </w:tcPr>
          <w:p w14:paraId="2C6D78A6"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 xml:space="preserve">     </w:t>
            </w:r>
          </w:p>
          <w:p w14:paraId="7EBA54B0"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 xml:space="preserve">       ACTIVIDADES</w:t>
            </w:r>
          </w:p>
        </w:tc>
        <w:tc>
          <w:tcPr>
            <w:tcW w:w="1134" w:type="dxa"/>
            <w:shd w:val="clear" w:color="auto" w:fill="BFBFBF"/>
          </w:tcPr>
          <w:p w14:paraId="4D4FE2B7" w14:textId="77777777" w:rsidR="00500DAB" w:rsidRPr="002B3F09" w:rsidRDefault="00500DAB" w:rsidP="0048784B">
            <w:pPr>
              <w:jc w:val="both"/>
              <w:rPr>
                <w:rFonts w:ascii="Arial" w:hAnsi="Arial" w:cs="Arial"/>
                <w:b/>
                <w:bCs/>
                <w:sz w:val="24"/>
                <w:szCs w:val="24"/>
              </w:rPr>
            </w:pPr>
            <w:r w:rsidRPr="002B3F09">
              <w:rPr>
                <w:rFonts w:ascii="Arial" w:hAnsi="Arial" w:cs="Arial"/>
                <w:b/>
                <w:bCs/>
                <w:sz w:val="24"/>
                <w:szCs w:val="24"/>
              </w:rPr>
              <w:t>REQUERIMIENTOS</w:t>
            </w:r>
          </w:p>
        </w:tc>
        <w:tc>
          <w:tcPr>
            <w:tcW w:w="1418" w:type="dxa"/>
            <w:shd w:val="clear" w:color="auto" w:fill="BFBFBF"/>
          </w:tcPr>
          <w:p w14:paraId="0CB96D36" w14:textId="77777777" w:rsidR="00500DAB" w:rsidRPr="002B3F09" w:rsidRDefault="00500DAB" w:rsidP="0048784B">
            <w:pPr>
              <w:jc w:val="both"/>
              <w:rPr>
                <w:rFonts w:ascii="Arial" w:hAnsi="Arial" w:cs="Arial"/>
                <w:b/>
                <w:bCs/>
                <w:sz w:val="24"/>
                <w:szCs w:val="24"/>
              </w:rPr>
            </w:pPr>
            <w:r w:rsidRPr="002B3F09">
              <w:rPr>
                <w:rFonts w:ascii="Arial" w:hAnsi="Arial" w:cs="Arial"/>
                <w:b/>
                <w:bCs/>
                <w:sz w:val="24"/>
                <w:szCs w:val="24"/>
              </w:rPr>
              <w:t>COORDINACION</w:t>
            </w:r>
          </w:p>
        </w:tc>
        <w:tc>
          <w:tcPr>
            <w:tcW w:w="567" w:type="dxa"/>
            <w:shd w:val="clear" w:color="auto" w:fill="BFBFBF"/>
          </w:tcPr>
          <w:p w14:paraId="409F6538"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E</w:t>
            </w:r>
          </w:p>
        </w:tc>
        <w:tc>
          <w:tcPr>
            <w:tcW w:w="425" w:type="dxa"/>
            <w:shd w:val="clear" w:color="auto" w:fill="BFBFBF"/>
          </w:tcPr>
          <w:p w14:paraId="3DFADC73"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F</w:t>
            </w:r>
          </w:p>
        </w:tc>
        <w:tc>
          <w:tcPr>
            <w:tcW w:w="425" w:type="dxa"/>
            <w:shd w:val="clear" w:color="auto" w:fill="BFBFBF"/>
          </w:tcPr>
          <w:p w14:paraId="5BE81013"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M</w:t>
            </w:r>
          </w:p>
        </w:tc>
        <w:tc>
          <w:tcPr>
            <w:tcW w:w="567" w:type="dxa"/>
            <w:shd w:val="clear" w:color="auto" w:fill="BFBFBF"/>
          </w:tcPr>
          <w:p w14:paraId="70BDA31C"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A</w:t>
            </w:r>
          </w:p>
        </w:tc>
        <w:tc>
          <w:tcPr>
            <w:tcW w:w="567" w:type="dxa"/>
            <w:shd w:val="clear" w:color="auto" w:fill="BFBFBF"/>
          </w:tcPr>
          <w:p w14:paraId="36274CD4"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M</w:t>
            </w:r>
          </w:p>
        </w:tc>
        <w:tc>
          <w:tcPr>
            <w:tcW w:w="567" w:type="dxa"/>
            <w:shd w:val="clear" w:color="auto" w:fill="BFBFBF"/>
          </w:tcPr>
          <w:p w14:paraId="1CBB2AF9"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J</w:t>
            </w:r>
          </w:p>
        </w:tc>
        <w:tc>
          <w:tcPr>
            <w:tcW w:w="567" w:type="dxa"/>
            <w:shd w:val="clear" w:color="auto" w:fill="BFBFBF"/>
          </w:tcPr>
          <w:p w14:paraId="536C50A6"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L</w:t>
            </w:r>
          </w:p>
        </w:tc>
        <w:tc>
          <w:tcPr>
            <w:tcW w:w="567" w:type="dxa"/>
            <w:shd w:val="clear" w:color="auto" w:fill="BFBFBF"/>
          </w:tcPr>
          <w:p w14:paraId="7D5EC100"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A</w:t>
            </w:r>
          </w:p>
        </w:tc>
        <w:tc>
          <w:tcPr>
            <w:tcW w:w="567" w:type="dxa"/>
            <w:shd w:val="clear" w:color="auto" w:fill="BFBFBF"/>
          </w:tcPr>
          <w:p w14:paraId="371F0EE4"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S</w:t>
            </w:r>
          </w:p>
        </w:tc>
        <w:tc>
          <w:tcPr>
            <w:tcW w:w="567" w:type="dxa"/>
            <w:shd w:val="clear" w:color="auto" w:fill="BFBFBF"/>
          </w:tcPr>
          <w:p w14:paraId="3D8B1E44"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O</w:t>
            </w:r>
          </w:p>
        </w:tc>
        <w:tc>
          <w:tcPr>
            <w:tcW w:w="425" w:type="dxa"/>
            <w:shd w:val="clear" w:color="auto" w:fill="BFBFBF"/>
          </w:tcPr>
          <w:p w14:paraId="1D14DD96"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N</w:t>
            </w:r>
          </w:p>
        </w:tc>
        <w:tc>
          <w:tcPr>
            <w:tcW w:w="709" w:type="dxa"/>
            <w:shd w:val="clear" w:color="auto" w:fill="BFBFBF"/>
          </w:tcPr>
          <w:p w14:paraId="448596E3" w14:textId="77777777" w:rsidR="00500DAB" w:rsidRPr="002B3F09" w:rsidRDefault="00500DAB" w:rsidP="0048784B">
            <w:pPr>
              <w:spacing w:line="360" w:lineRule="auto"/>
              <w:jc w:val="both"/>
              <w:rPr>
                <w:rFonts w:ascii="Arial" w:hAnsi="Arial" w:cs="Arial"/>
                <w:b/>
                <w:bCs/>
                <w:sz w:val="24"/>
                <w:szCs w:val="24"/>
              </w:rPr>
            </w:pPr>
            <w:r w:rsidRPr="002B3F09">
              <w:rPr>
                <w:rFonts w:ascii="Arial" w:hAnsi="Arial" w:cs="Arial"/>
                <w:b/>
                <w:bCs/>
                <w:sz w:val="24"/>
                <w:szCs w:val="24"/>
              </w:rPr>
              <w:t>D</w:t>
            </w:r>
          </w:p>
        </w:tc>
      </w:tr>
      <w:tr w:rsidR="00500DAB" w:rsidRPr="002B3F09" w14:paraId="3B6EBE90" w14:textId="77777777" w:rsidTr="0048784B">
        <w:trPr>
          <w:trHeight w:val="3270"/>
        </w:trPr>
        <w:tc>
          <w:tcPr>
            <w:tcW w:w="394" w:type="dxa"/>
          </w:tcPr>
          <w:p w14:paraId="47A84304"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1</w:t>
            </w:r>
          </w:p>
        </w:tc>
        <w:tc>
          <w:tcPr>
            <w:tcW w:w="1166" w:type="dxa"/>
          </w:tcPr>
          <w:p w14:paraId="1D1FC4D3" w14:textId="6F4F6610" w:rsidR="00500DAB" w:rsidRPr="002B3F09" w:rsidRDefault="00500DAB" w:rsidP="0048784B">
            <w:pPr>
              <w:jc w:val="both"/>
              <w:rPr>
                <w:rFonts w:ascii="Arial" w:hAnsi="Arial" w:cs="Arial"/>
                <w:sz w:val="24"/>
                <w:szCs w:val="24"/>
              </w:rPr>
            </w:pPr>
            <w:r w:rsidRPr="002B3F09">
              <w:rPr>
                <w:rFonts w:ascii="Arial" w:hAnsi="Arial" w:cs="Arial"/>
                <w:sz w:val="24"/>
                <w:szCs w:val="24"/>
              </w:rPr>
              <w:t xml:space="preserve">Disminuir los focos de contaminación ambiental eliminando y dando seguimiento </w:t>
            </w:r>
            <w:r w:rsidR="00E96A5B" w:rsidRPr="002B3F09">
              <w:rPr>
                <w:rFonts w:ascii="Arial" w:hAnsi="Arial" w:cs="Arial"/>
                <w:sz w:val="24"/>
                <w:szCs w:val="24"/>
              </w:rPr>
              <w:t>a los</w:t>
            </w:r>
            <w:r w:rsidRPr="002B3F09">
              <w:rPr>
                <w:rFonts w:ascii="Arial" w:hAnsi="Arial" w:cs="Arial"/>
                <w:sz w:val="24"/>
                <w:szCs w:val="24"/>
              </w:rPr>
              <w:t xml:space="preserve"> botaderos de desechos </w:t>
            </w:r>
            <w:r w:rsidR="00E96A5B" w:rsidRPr="002B3F09">
              <w:rPr>
                <w:rFonts w:ascii="Arial" w:hAnsi="Arial" w:cs="Arial"/>
                <w:sz w:val="24"/>
                <w:szCs w:val="24"/>
              </w:rPr>
              <w:t xml:space="preserve">sólidos </w:t>
            </w:r>
            <w:r w:rsidR="00E96A5B" w:rsidRPr="002B3F09">
              <w:rPr>
                <w:rFonts w:ascii="Arial" w:hAnsi="Arial" w:cs="Arial"/>
                <w:sz w:val="24"/>
                <w:szCs w:val="24"/>
              </w:rPr>
              <w:lastRenderedPageBreak/>
              <w:t>a</w:t>
            </w:r>
            <w:r w:rsidRPr="002B3F09">
              <w:rPr>
                <w:rFonts w:ascii="Arial" w:hAnsi="Arial" w:cs="Arial"/>
                <w:sz w:val="24"/>
                <w:szCs w:val="24"/>
              </w:rPr>
              <w:t xml:space="preserve"> cielo abierto.</w:t>
            </w:r>
          </w:p>
        </w:tc>
        <w:tc>
          <w:tcPr>
            <w:tcW w:w="1276" w:type="dxa"/>
          </w:tcPr>
          <w:p w14:paraId="66CE9A5B"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lastRenderedPageBreak/>
              <w:t>Concientizar al 50% de la población sobre la protección y conservación de los recursos naturales a través de las diferentes acciones.</w:t>
            </w:r>
          </w:p>
        </w:tc>
        <w:tc>
          <w:tcPr>
            <w:tcW w:w="1134" w:type="dxa"/>
          </w:tcPr>
          <w:p w14:paraId="1F048EB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Del 100% de la población, se pretende cumplir con la concientización del 50% de la población.</w:t>
            </w:r>
          </w:p>
        </w:tc>
        <w:tc>
          <w:tcPr>
            <w:tcW w:w="2126" w:type="dxa"/>
          </w:tcPr>
          <w:p w14:paraId="0CE4E844" w14:textId="77777777" w:rsidR="00500DAB" w:rsidRPr="002B3F09" w:rsidRDefault="00500DAB" w:rsidP="00500DAB">
            <w:pPr>
              <w:numPr>
                <w:ilvl w:val="0"/>
                <w:numId w:val="5"/>
              </w:numPr>
              <w:contextualSpacing/>
              <w:rPr>
                <w:rFonts w:ascii="Arial" w:hAnsi="Arial" w:cs="Arial"/>
                <w:sz w:val="24"/>
                <w:szCs w:val="24"/>
              </w:rPr>
            </w:pPr>
            <w:r w:rsidRPr="002B3F09">
              <w:rPr>
                <w:rFonts w:ascii="Arial" w:hAnsi="Arial" w:cs="Arial"/>
                <w:sz w:val="24"/>
                <w:szCs w:val="24"/>
              </w:rPr>
              <w:t>Realizar jornadas de limpieza y dar seguimiento a los sitios identificados como botaderos de desechos sólidos.</w:t>
            </w:r>
          </w:p>
          <w:p w14:paraId="44AF38FE" w14:textId="77777777" w:rsidR="00500DAB" w:rsidRPr="002B3F09" w:rsidRDefault="00500DAB" w:rsidP="0048784B">
            <w:pPr>
              <w:rPr>
                <w:rFonts w:ascii="Arial" w:hAnsi="Arial" w:cs="Arial"/>
                <w:sz w:val="24"/>
                <w:szCs w:val="24"/>
              </w:rPr>
            </w:pPr>
          </w:p>
          <w:p w14:paraId="112A3C45" w14:textId="77777777" w:rsidR="00500DAB" w:rsidRPr="002B3F09" w:rsidRDefault="00500DAB" w:rsidP="0048784B">
            <w:pPr>
              <w:rPr>
                <w:rFonts w:ascii="Arial" w:hAnsi="Arial" w:cs="Arial"/>
                <w:sz w:val="24"/>
                <w:szCs w:val="24"/>
              </w:rPr>
            </w:pPr>
          </w:p>
          <w:p w14:paraId="1C56EE4C" w14:textId="77777777" w:rsidR="00500DAB" w:rsidRPr="002B3F09" w:rsidRDefault="00500DAB" w:rsidP="00500DAB">
            <w:pPr>
              <w:numPr>
                <w:ilvl w:val="0"/>
                <w:numId w:val="5"/>
              </w:numPr>
              <w:contextualSpacing/>
              <w:rPr>
                <w:rFonts w:ascii="Arial" w:hAnsi="Arial" w:cs="Arial"/>
                <w:sz w:val="24"/>
                <w:szCs w:val="24"/>
              </w:rPr>
            </w:pPr>
            <w:r w:rsidRPr="002B3F09">
              <w:rPr>
                <w:rFonts w:ascii="Arial" w:hAnsi="Arial" w:cs="Arial"/>
                <w:sz w:val="24"/>
                <w:szCs w:val="24"/>
              </w:rPr>
              <w:t>Coordinar la celebración del Día Mundial de Medio Ambiente.</w:t>
            </w:r>
          </w:p>
          <w:p w14:paraId="4E009B2C" w14:textId="77777777" w:rsidR="00500DAB" w:rsidRPr="002B3F09" w:rsidRDefault="00500DAB" w:rsidP="0048784B">
            <w:pPr>
              <w:rPr>
                <w:rFonts w:ascii="Arial" w:hAnsi="Arial" w:cs="Arial"/>
                <w:sz w:val="24"/>
                <w:szCs w:val="24"/>
              </w:rPr>
            </w:pPr>
          </w:p>
          <w:p w14:paraId="084DBE5B" w14:textId="77777777" w:rsidR="00500DAB" w:rsidRPr="002B3F09" w:rsidRDefault="00500DAB" w:rsidP="0048784B">
            <w:pPr>
              <w:rPr>
                <w:rFonts w:ascii="Arial" w:hAnsi="Arial" w:cs="Arial"/>
                <w:sz w:val="24"/>
                <w:szCs w:val="24"/>
              </w:rPr>
            </w:pPr>
          </w:p>
          <w:p w14:paraId="298C5498" w14:textId="77777777" w:rsidR="00500DAB" w:rsidRPr="002B3F09" w:rsidRDefault="00500DAB" w:rsidP="0048784B">
            <w:pPr>
              <w:rPr>
                <w:rFonts w:ascii="Arial" w:hAnsi="Arial" w:cs="Arial"/>
                <w:sz w:val="24"/>
                <w:szCs w:val="24"/>
              </w:rPr>
            </w:pPr>
          </w:p>
          <w:p w14:paraId="07961327" w14:textId="77777777" w:rsidR="00500DAB" w:rsidRPr="002B3F09" w:rsidRDefault="00500DAB" w:rsidP="0048784B">
            <w:pPr>
              <w:rPr>
                <w:rFonts w:ascii="Arial" w:hAnsi="Arial" w:cs="Arial"/>
                <w:sz w:val="24"/>
                <w:szCs w:val="24"/>
              </w:rPr>
            </w:pPr>
          </w:p>
          <w:p w14:paraId="23698108" w14:textId="77777777" w:rsidR="00500DAB" w:rsidRPr="002B3F09" w:rsidRDefault="00500DAB" w:rsidP="0048784B">
            <w:pPr>
              <w:rPr>
                <w:rFonts w:ascii="Arial" w:hAnsi="Arial" w:cs="Arial"/>
                <w:sz w:val="24"/>
                <w:szCs w:val="24"/>
              </w:rPr>
            </w:pPr>
          </w:p>
          <w:p w14:paraId="2187DCC9" w14:textId="77777777" w:rsidR="00500DAB" w:rsidRPr="002B3F09" w:rsidRDefault="00500DAB" w:rsidP="0048784B">
            <w:pPr>
              <w:rPr>
                <w:rFonts w:ascii="Arial" w:hAnsi="Arial" w:cs="Arial"/>
                <w:sz w:val="24"/>
                <w:szCs w:val="24"/>
              </w:rPr>
            </w:pPr>
          </w:p>
        </w:tc>
        <w:tc>
          <w:tcPr>
            <w:tcW w:w="1134" w:type="dxa"/>
          </w:tcPr>
          <w:p w14:paraId="742DCC6E"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lastRenderedPageBreak/>
              <w:t>1.transporte</w:t>
            </w:r>
          </w:p>
          <w:p w14:paraId="1C0887C2"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2.herramientas</w:t>
            </w:r>
          </w:p>
          <w:p w14:paraId="0E4CD141"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3.equipo de bioseguridad</w:t>
            </w:r>
          </w:p>
          <w:p w14:paraId="340471CC" w14:textId="77777777" w:rsidR="00500DAB" w:rsidRPr="002B3F09" w:rsidRDefault="00500DAB" w:rsidP="0048784B">
            <w:pPr>
              <w:jc w:val="both"/>
              <w:rPr>
                <w:rFonts w:ascii="Arial" w:hAnsi="Arial" w:cs="Arial"/>
                <w:sz w:val="24"/>
                <w:szCs w:val="24"/>
              </w:rPr>
            </w:pPr>
          </w:p>
          <w:p w14:paraId="298E6804" w14:textId="77777777" w:rsidR="00500DAB" w:rsidRPr="002B3F09" w:rsidRDefault="00500DAB" w:rsidP="0048784B">
            <w:pPr>
              <w:rPr>
                <w:rFonts w:ascii="Arial" w:hAnsi="Arial" w:cs="Arial"/>
                <w:sz w:val="24"/>
                <w:szCs w:val="24"/>
              </w:rPr>
            </w:pPr>
          </w:p>
          <w:p w14:paraId="5739312D" w14:textId="77777777" w:rsidR="00500DAB" w:rsidRPr="002B3F09" w:rsidRDefault="00500DAB" w:rsidP="0048784B">
            <w:pPr>
              <w:rPr>
                <w:rFonts w:ascii="Arial" w:hAnsi="Arial" w:cs="Arial"/>
                <w:sz w:val="24"/>
                <w:szCs w:val="24"/>
              </w:rPr>
            </w:pPr>
            <w:r w:rsidRPr="002B3F09">
              <w:rPr>
                <w:rFonts w:ascii="Arial" w:hAnsi="Arial" w:cs="Arial"/>
                <w:sz w:val="24"/>
                <w:szCs w:val="24"/>
              </w:rPr>
              <w:t>1.agua</w:t>
            </w:r>
          </w:p>
          <w:p w14:paraId="48206F60" w14:textId="77777777" w:rsidR="00500DAB" w:rsidRPr="002B3F09" w:rsidRDefault="00500DAB" w:rsidP="0048784B">
            <w:pPr>
              <w:rPr>
                <w:rFonts w:ascii="Arial" w:hAnsi="Arial" w:cs="Arial"/>
                <w:sz w:val="24"/>
                <w:szCs w:val="24"/>
              </w:rPr>
            </w:pPr>
            <w:r w:rsidRPr="002B3F09">
              <w:rPr>
                <w:rFonts w:ascii="Arial" w:hAnsi="Arial" w:cs="Arial"/>
                <w:sz w:val="24"/>
                <w:szCs w:val="24"/>
              </w:rPr>
              <w:t>2.papel</w:t>
            </w:r>
          </w:p>
          <w:p w14:paraId="1F5DA286" w14:textId="77777777" w:rsidR="00500DAB" w:rsidRPr="002B3F09" w:rsidRDefault="00500DAB" w:rsidP="0048784B">
            <w:pPr>
              <w:rPr>
                <w:rFonts w:ascii="Arial" w:hAnsi="Arial" w:cs="Arial"/>
                <w:sz w:val="24"/>
                <w:szCs w:val="24"/>
              </w:rPr>
            </w:pPr>
            <w:r w:rsidRPr="002B3F09">
              <w:rPr>
                <w:rFonts w:ascii="Arial" w:hAnsi="Arial" w:cs="Arial"/>
                <w:sz w:val="24"/>
                <w:szCs w:val="24"/>
              </w:rPr>
              <w:t>3.tinta</w:t>
            </w:r>
          </w:p>
          <w:p w14:paraId="6630B0B1" w14:textId="77777777" w:rsidR="00500DAB" w:rsidRPr="002B3F09" w:rsidRDefault="00500DAB" w:rsidP="0048784B">
            <w:pPr>
              <w:rPr>
                <w:rFonts w:ascii="Arial" w:hAnsi="Arial" w:cs="Arial"/>
                <w:sz w:val="24"/>
                <w:szCs w:val="24"/>
              </w:rPr>
            </w:pPr>
            <w:r w:rsidRPr="002B3F09">
              <w:rPr>
                <w:rFonts w:ascii="Arial" w:hAnsi="Arial" w:cs="Arial"/>
                <w:sz w:val="24"/>
                <w:szCs w:val="24"/>
              </w:rPr>
              <w:t>4.refrigerios</w:t>
            </w:r>
          </w:p>
          <w:p w14:paraId="74F7511C" w14:textId="77777777" w:rsidR="00500DAB" w:rsidRPr="002B3F09" w:rsidRDefault="00500DAB" w:rsidP="0048784B">
            <w:pPr>
              <w:rPr>
                <w:rFonts w:ascii="Arial" w:hAnsi="Arial" w:cs="Arial"/>
                <w:sz w:val="24"/>
                <w:szCs w:val="24"/>
              </w:rPr>
            </w:pPr>
            <w:r w:rsidRPr="002B3F09">
              <w:rPr>
                <w:rFonts w:ascii="Arial" w:hAnsi="Arial" w:cs="Arial"/>
                <w:sz w:val="24"/>
                <w:szCs w:val="24"/>
              </w:rPr>
              <w:t>5.premios</w:t>
            </w:r>
          </w:p>
          <w:p w14:paraId="4EEFA511" w14:textId="77777777" w:rsidR="00500DAB" w:rsidRPr="002B3F09" w:rsidRDefault="00500DAB" w:rsidP="0048784B">
            <w:pPr>
              <w:rPr>
                <w:rFonts w:ascii="Arial" w:hAnsi="Arial" w:cs="Arial"/>
                <w:sz w:val="24"/>
                <w:szCs w:val="24"/>
              </w:rPr>
            </w:pPr>
            <w:r w:rsidRPr="002B3F09">
              <w:rPr>
                <w:rFonts w:ascii="Arial" w:hAnsi="Arial" w:cs="Arial"/>
                <w:sz w:val="24"/>
                <w:szCs w:val="24"/>
              </w:rPr>
              <w:lastRenderedPageBreak/>
              <w:t>6.perifoneo</w:t>
            </w:r>
          </w:p>
          <w:p w14:paraId="5A9C6DCB" w14:textId="77777777" w:rsidR="00500DAB" w:rsidRPr="002B3F09" w:rsidRDefault="00500DAB" w:rsidP="0048784B">
            <w:pPr>
              <w:rPr>
                <w:rFonts w:ascii="Arial" w:hAnsi="Arial" w:cs="Arial"/>
                <w:sz w:val="24"/>
                <w:szCs w:val="24"/>
              </w:rPr>
            </w:pPr>
            <w:r w:rsidRPr="002B3F09">
              <w:rPr>
                <w:rFonts w:ascii="Arial" w:hAnsi="Arial" w:cs="Arial"/>
                <w:sz w:val="24"/>
                <w:szCs w:val="24"/>
              </w:rPr>
              <w:t>7.transporte</w:t>
            </w:r>
          </w:p>
          <w:p w14:paraId="3E2CDECF" w14:textId="77777777" w:rsidR="00500DAB" w:rsidRPr="002B3F09" w:rsidRDefault="00500DAB" w:rsidP="0048784B">
            <w:pPr>
              <w:rPr>
                <w:rFonts w:ascii="Arial" w:hAnsi="Arial" w:cs="Arial"/>
                <w:sz w:val="24"/>
                <w:szCs w:val="24"/>
              </w:rPr>
            </w:pPr>
            <w:r w:rsidRPr="002B3F09">
              <w:rPr>
                <w:rFonts w:ascii="Arial" w:hAnsi="Arial" w:cs="Arial"/>
                <w:sz w:val="24"/>
                <w:szCs w:val="24"/>
              </w:rPr>
              <w:t>8.sillas</w:t>
            </w:r>
          </w:p>
          <w:p w14:paraId="5A6C91C6" w14:textId="77777777" w:rsidR="00500DAB" w:rsidRPr="002B3F09" w:rsidRDefault="00500DAB" w:rsidP="0048784B">
            <w:pPr>
              <w:rPr>
                <w:rFonts w:ascii="Arial" w:hAnsi="Arial" w:cs="Arial"/>
                <w:sz w:val="24"/>
                <w:szCs w:val="24"/>
              </w:rPr>
            </w:pPr>
            <w:r w:rsidRPr="002B3F09">
              <w:rPr>
                <w:rFonts w:ascii="Arial" w:hAnsi="Arial" w:cs="Arial"/>
                <w:sz w:val="24"/>
                <w:szCs w:val="24"/>
              </w:rPr>
              <w:t>9.mesas</w:t>
            </w:r>
          </w:p>
          <w:p w14:paraId="12214C53" w14:textId="77777777" w:rsidR="00500DAB" w:rsidRPr="002B3F09" w:rsidRDefault="00500DAB" w:rsidP="0048784B">
            <w:pPr>
              <w:rPr>
                <w:rFonts w:ascii="Arial" w:hAnsi="Arial" w:cs="Arial"/>
                <w:sz w:val="24"/>
                <w:szCs w:val="24"/>
              </w:rPr>
            </w:pPr>
          </w:p>
        </w:tc>
        <w:tc>
          <w:tcPr>
            <w:tcW w:w="1418" w:type="dxa"/>
            <w:vMerge w:val="restart"/>
          </w:tcPr>
          <w:p w14:paraId="2279B524" w14:textId="77777777" w:rsidR="00500DAB" w:rsidRPr="002B3F09" w:rsidRDefault="00500DAB" w:rsidP="0048784B">
            <w:pPr>
              <w:jc w:val="both"/>
              <w:rPr>
                <w:rFonts w:ascii="Arial" w:hAnsi="Arial" w:cs="Arial"/>
                <w:sz w:val="24"/>
                <w:szCs w:val="24"/>
              </w:rPr>
            </w:pPr>
            <w:r w:rsidRPr="002B3F09">
              <w:rPr>
                <w:rFonts w:ascii="Arial" w:hAnsi="Arial" w:cs="Arial"/>
                <w:noProof/>
                <w:sz w:val="24"/>
                <w:szCs w:val="24"/>
                <w:lang w:eastAsia="es-MX"/>
              </w:rPr>
              <w:lastRenderedPageBreak/>
              <mc:AlternateContent>
                <mc:Choice Requires="wps">
                  <w:drawing>
                    <wp:anchor distT="0" distB="0" distL="114300" distR="114300" simplePos="0" relativeHeight="251678720" behindDoc="0" locked="0" layoutInCell="1" allowOverlap="1" wp14:anchorId="19491ED0" wp14:editId="252FC830">
                      <wp:simplePos x="0" y="0"/>
                      <wp:positionH relativeFrom="column">
                        <wp:posOffset>-2132330</wp:posOffset>
                      </wp:positionH>
                      <wp:positionV relativeFrom="paragraph">
                        <wp:posOffset>766445</wp:posOffset>
                      </wp:positionV>
                      <wp:extent cx="7124700" cy="12700"/>
                      <wp:effectExtent l="0" t="0" r="19050" b="25400"/>
                      <wp:wrapNone/>
                      <wp:docPr id="5" name="Conector recto 5"/>
                      <wp:cNvGraphicFramePr/>
                      <a:graphic xmlns:a="http://schemas.openxmlformats.org/drawingml/2006/main">
                        <a:graphicData uri="http://schemas.microsoft.com/office/word/2010/wordprocessingShape">
                          <wps:wsp>
                            <wps:cNvCnPr/>
                            <wps:spPr>
                              <a:xfrm flipV="1">
                                <a:off x="0" y="0"/>
                                <a:ext cx="7124700" cy="12700"/>
                              </a:xfrm>
                              <a:prstGeom prst="line">
                                <a:avLst/>
                              </a:prstGeom>
                              <a:noFill/>
                              <a:ln w="9525" cap="flat" cmpd="sng" algn="ctr">
                                <a:solidFill>
                                  <a:sysClr val="windowText" lastClr="000000">
                                    <a:satMod val="12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F20680" id="Conector recto 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pt,60.35pt" to="393.1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rhvwEAAHIDAAAOAAAAZHJzL2Uyb0RvYy54bWysk8luFDEQhu9IvIPlO9OLEgKt6ckho3Bh&#10;iUTgXvHSbcmbXGZ65u0pu4chwA2lD1bZZX+u/3f19vboLDuohCb4kXebljPlRZDGTyP/9nj/5h1n&#10;mMFLsMGrkZ8U8tvd61fbJQ6qD3OwUiVGEI/DEkc+5xyHpkExKwe4CVF5SuqQHGSapqmRCRaiO9v0&#10;bfu2WUKSMQWhEGl1vyb5rvK1ViJ/0RpVZnbkVFuuY6rjUxmb3RaGKUGcjTiXAf9RhQPj6dILag8Z&#10;2I9k/kE5I1LAoPNGBNcErY1QVQOp6dq/1HydIaqqhczBeLEJXw4rPh/u/EMiG5aIA8aHVFQcdXJM&#10;WxO/05tWXVQpO1bbThfb1DEzQYs3XX9105K7gnJdX0LiNSum4GLC/EEFx0owcmt8UQUDHD5iXrf+&#10;2lKWfbg31taXsZ4tI39/3V8THag/tIVMoYty5OgnzsBO1Hgip0rEYI0spwsHT3hnEzsAvT21jAzL&#10;I5XMmQXMlCAd9VsPQv4U5Lq3o8a6aFghVc4f8FLwHnBej9TUWbX15XJVm++s77e3JXoK8lQtb8qM&#10;HrbSz01YOuf5nOLnv8ruJwAAAP//AwBQSwMEFAAGAAgAAAAhANlDGe3fAAAADAEAAA8AAABkcnMv&#10;ZG93bnJldi54bWxMj81OwzAQhO9IvIO1SNxaG0c0JcSpKgRckJAogbMTL0mEf6LYTcPbsz3BcXZG&#10;M9+Wu8VZNuMUh+AV3KwFMPRtMIPvFNTvT6stsJi0N9oGjwp+MMKuurwodWHCyb/hfEgdoxIfC62g&#10;T2ksOI9tj07HdRjRk/cVJqcTyanjZtInKneWSyE23OnB00KvR3zosf0+HJ2C/efLY/Y6Ny5Yc9fV&#10;H8bV4lkqdX217O+BJVzSXxjO+IQOFTE14ehNZFbBKstuiT2RI0UOjCL5diOBNeeLzIFXJf//RPUL&#10;AAD//wMAUEsBAi0AFAAGAAgAAAAhALaDOJL+AAAA4QEAABMAAAAAAAAAAAAAAAAAAAAAAFtDb250&#10;ZW50X1R5cGVzXS54bWxQSwECLQAUAAYACAAAACEAOP0h/9YAAACUAQAACwAAAAAAAAAAAAAAAAAv&#10;AQAAX3JlbHMvLnJlbHNQSwECLQAUAAYACAAAACEAzhlK4b8BAAByAwAADgAAAAAAAAAAAAAAAAAu&#10;AgAAZHJzL2Uyb0RvYy54bWxQSwECLQAUAAYACAAAACEA2UMZ7d8AAAAMAQAADwAAAAAAAAAAAAAA&#10;AAAZBAAAZHJzL2Rvd25yZXYueG1sUEsFBgAAAAAEAAQA8wAAACUFAAAAAA==&#10;"/>
                  </w:pict>
                </mc:Fallback>
              </mc:AlternateContent>
            </w:r>
            <w:r w:rsidRPr="002B3F09">
              <w:rPr>
                <w:rFonts w:ascii="Arial" w:hAnsi="Arial" w:cs="Arial"/>
                <w:noProof/>
                <w:sz w:val="24"/>
                <w:szCs w:val="24"/>
                <w:lang w:eastAsia="es-MX"/>
              </w:rPr>
              <mc:AlternateContent>
                <mc:Choice Requires="wps">
                  <w:drawing>
                    <wp:anchor distT="0" distB="0" distL="114300" distR="114300" simplePos="0" relativeHeight="251677696" behindDoc="0" locked="0" layoutInCell="1" allowOverlap="1" wp14:anchorId="351F9CE0" wp14:editId="18D20323">
                      <wp:simplePos x="0" y="0"/>
                      <wp:positionH relativeFrom="column">
                        <wp:posOffset>-100330</wp:posOffset>
                      </wp:positionH>
                      <wp:positionV relativeFrom="paragraph">
                        <wp:posOffset>2087245</wp:posOffset>
                      </wp:positionV>
                      <wp:extent cx="977900" cy="12700"/>
                      <wp:effectExtent l="0" t="0" r="31750" b="25400"/>
                      <wp:wrapNone/>
                      <wp:docPr id="7" name="Conector recto 7"/>
                      <wp:cNvGraphicFramePr/>
                      <a:graphic xmlns:a="http://schemas.openxmlformats.org/drawingml/2006/main">
                        <a:graphicData uri="http://schemas.microsoft.com/office/word/2010/wordprocessingShape">
                          <wps:wsp>
                            <wps:cNvCnPr/>
                            <wps:spPr>
                              <a:xfrm>
                                <a:off x="0" y="0"/>
                                <a:ext cx="977900" cy="12700"/>
                              </a:xfrm>
                              <a:prstGeom prst="line">
                                <a:avLst/>
                              </a:prstGeom>
                              <a:noFill/>
                              <a:ln w="9525" cap="flat" cmpd="sng" algn="ctr">
                                <a:solidFill>
                                  <a:sysClr val="windowText" lastClr="000000">
                                    <a:satMod val="12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12FC0B" id="Conector recto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164.35pt" to="69.1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T7tgEAAGcDAAAOAAAAZHJzL2Uyb0RvYy54bWysU8tu2zAQvBfoPxC815QNpG4EyznESC99&#10;BGj6ARs+JAJ8gcta9t93SblO2t6K6kAtudzhznC4uzt5x446o41h4OtVx5kOMiobxoF/f3p494Ez&#10;LBAUuBj0wM8a+d3+7ZvdnHq9iVN0SmdGIAH7OQ18KiX1QqCctAdcxaQDJU3MHgpN8yhUhpnQvROb&#10;rnsv5phVylFqRFo9LEm+b/jGaFm+GoO6MDdw6q20MbfxuY5iv4N+zJAmKy9twD904cEGOvQKdYAC&#10;7Ee2f0F5K3PEaMpKRi+iMVbqxoHYrLs/2HybIOnGhcTBdJUJ/x+s/HK8D4+ZZJgT9pgec2VxMtnX&#10;P/XHTk2s81UsfSpM0uLtdnvbkaSSUuvNlkICES+1KWP5qKNnNRi4s6FSgR6On7AsW39tqcshPljn&#10;2nW4wGbCv9ncEDqQKYyDQqFPauAYRs7AjeQ2WXJDxOisqtUVB8947zI7Al04+UTF+Yk65swBFkoQ&#10;jfYthVA+R7XsXZObrhwWkEbnN/Da8AFwWkpa6sLahXq4bo678HsRtEbPUZ2bzqLO6DYb+sV51S6v&#10;5xS/fh/7nwAAAP//AwBQSwMEFAAGAAgAAAAhAJKjI9bgAAAACwEAAA8AAABkcnMvZG93bnJldi54&#10;bWxMj8FOwzAQRO9I/IO1SFyq1m4iaJTGqRCQGxcKiOs23iYR8TqN3Tbw9bgnOO7saOZNsZlsL040&#10;+s6xhuVCgSCunem40fD+Vs0zED4gG+wdk4Zv8rApr68KzI078yudtqERMYR9jhraEIZcSl+3ZNEv&#10;3EAcf3s3WgzxHBtpRjzHcNvLRKl7abHj2NDiQI8t1V/bo9Xgqw86VD+zeqY+08ZRcnh6eUatb2+m&#10;hzWIQFP4M8MFP6JDGZl27sjGi17DfHkX0YOGNMlWIC6ONEtA7KKSqhXIspD/N5S/AAAA//8DAFBL&#10;AQItABQABgAIAAAAIQC2gziS/gAAAOEBAAATAAAAAAAAAAAAAAAAAAAAAABbQ29udGVudF9UeXBl&#10;c10ueG1sUEsBAi0AFAAGAAgAAAAhADj9If/WAAAAlAEAAAsAAAAAAAAAAAAAAAAALwEAAF9yZWxz&#10;Ly5yZWxzUEsBAi0AFAAGAAgAAAAhAB8uxPu2AQAAZwMAAA4AAAAAAAAAAAAAAAAALgIAAGRycy9l&#10;Mm9Eb2MueG1sUEsBAi0AFAAGAAgAAAAhAJKjI9bgAAAACwEAAA8AAAAAAAAAAAAAAAAAEAQAAGRy&#10;cy9kb3ducmV2LnhtbFBLBQYAAAAABAAEAPMAAAAdBQAAAAA=&#10;"/>
                  </w:pict>
                </mc:Fallback>
              </mc:AlternateContent>
            </w:r>
            <w:r w:rsidRPr="002B3F09">
              <w:rPr>
                <w:rFonts w:ascii="Arial" w:hAnsi="Arial" w:cs="Arial"/>
                <w:noProof/>
                <w:sz w:val="24"/>
                <w:szCs w:val="24"/>
                <w:lang w:eastAsia="es-MX"/>
              </w:rPr>
              <mc:AlternateContent>
                <mc:Choice Requires="wps">
                  <w:drawing>
                    <wp:anchor distT="0" distB="0" distL="114300" distR="114300" simplePos="0" relativeHeight="251681792" behindDoc="0" locked="0" layoutInCell="1" allowOverlap="1" wp14:anchorId="4BCF0D50" wp14:editId="613E875C">
                      <wp:simplePos x="0" y="0"/>
                      <wp:positionH relativeFrom="column">
                        <wp:posOffset>-90707</wp:posOffset>
                      </wp:positionH>
                      <wp:positionV relativeFrom="paragraph">
                        <wp:posOffset>4211124</wp:posOffset>
                      </wp:positionV>
                      <wp:extent cx="553720" cy="8793"/>
                      <wp:effectExtent l="0" t="0" r="36830" b="29845"/>
                      <wp:wrapNone/>
                      <wp:docPr id="19" name="Conector recto 19"/>
                      <wp:cNvGraphicFramePr/>
                      <a:graphic xmlns:a="http://schemas.openxmlformats.org/drawingml/2006/main">
                        <a:graphicData uri="http://schemas.microsoft.com/office/word/2010/wordprocessingShape">
                          <wps:wsp>
                            <wps:cNvCnPr/>
                            <wps:spPr>
                              <a:xfrm>
                                <a:off x="0" y="0"/>
                                <a:ext cx="553720" cy="8793"/>
                              </a:xfrm>
                              <a:prstGeom prst="line">
                                <a:avLst/>
                              </a:prstGeom>
                              <a:noFill/>
                              <a:ln w="3175" cap="flat" cmpd="sng" algn="ctr">
                                <a:solidFill>
                                  <a:sysClr val="windowText" lastClr="000000"/>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519A29" id="Conector recto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15pt,331.6pt" to="36.45pt,3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QKqQEAAEQDAAAOAAAAZHJzL2Uyb0RvYy54bWysUstu2zAQvBfIPxC8x/QDrlPBcg4xkkvR&#10;BmjyARuKlAjwBS5j2X+fJa06aXor6gO95HJHM8PZ3h6dZQeV0ATf8sVszpnyMnTG9y1/frq/vuEM&#10;M/gObPCq5SeF/HZ39WU7xkYtwxBspxIjEI/NGFs+5BwbIVAOygHOQlSemjokB5m2qRddgpHQnRXL&#10;+fyrGEPqYgpSIdLp/tzku4qvtZL5p9aoMrMtJ265rqmuL2UVuy00fYI4GDnRgH9g4cB4+ugFag8Z&#10;2Gsyf0E5I1PAoPNMBieC1kaqqoHULOaf1PwaIKqqhczBeLEJ/x+s/HG484+JbBgjNhgfU1Fx1MmV&#10;f+LHjtWs08UsdcxM0uF6vdosyVJJrZvNt1WxUryPxoT5QQXHStFya3xRAg0cvmM+X/19pRz7cG+s&#10;ra9hPRtbvlps1gQOlAltIVPpYtdy9D1nYHsKm8ypImKwpivTBQdPeGcTOwC9N8WkC+MTEebMAmZq&#10;kIr6m8j+MVro7AGH83BtTdesL9Cqxmli/+5WqV5Cd6omirKjp6pWTLEqWfi4p/pj+HdvAAAA//8D&#10;AFBLAwQUAAYACAAAACEA21aHxdwAAAAKAQAADwAAAGRycy9kb3ducmV2LnhtbEyPwW7CMAyG75N4&#10;h8iTdoOUFhXomiKGtGlXuomzaUxb0ThVE0r39gun7Wj70+/vz3eT6cRIg2stK1guIhDEldUt1wq+&#10;v97nGxDOI2vsLJOCH3KwK2ZPOWba3vlIY+lrEULYZaig8b7PpHRVQwbdwvbE4Xaxg0EfxqGWesB7&#10;CDedjKMolQZbDh8a7OnQUHUtb0YBrg9vp4qOumw/kiub3o5efir18jztX0F4mvwfDA/9oA5FcDrb&#10;G2snOgXz5SoJqII0TWIQgVjHWxDnx2KVgixy+b9C8QsAAP//AwBQSwECLQAUAAYACAAAACEAtoM4&#10;kv4AAADhAQAAEwAAAAAAAAAAAAAAAAAAAAAAW0NvbnRlbnRfVHlwZXNdLnhtbFBLAQItABQABgAI&#10;AAAAIQA4/SH/1gAAAJQBAAALAAAAAAAAAAAAAAAAAC8BAABfcmVscy8ucmVsc1BLAQItABQABgAI&#10;AAAAIQBrK1QKqQEAAEQDAAAOAAAAAAAAAAAAAAAAAC4CAABkcnMvZTJvRG9jLnhtbFBLAQItABQA&#10;BgAIAAAAIQDbVofF3AAAAAoBAAAPAAAAAAAAAAAAAAAAAAMEAABkcnMvZG93bnJldi54bWxQSwUG&#10;AAAAAAQABADzAAAADAUAAAAA&#10;" strokecolor="windowText" strokeweight=".25pt"/>
                  </w:pict>
                </mc:Fallback>
              </mc:AlternateContent>
            </w:r>
            <w:r w:rsidRPr="002B3F09">
              <w:rPr>
                <w:rFonts w:ascii="Arial" w:hAnsi="Arial" w:cs="Arial"/>
                <w:sz w:val="24"/>
                <w:szCs w:val="24"/>
              </w:rPr>
              <w:t xml:space="preserve">Gerencia Administrativa </w:t>
            </w:r>
          </w:p>
        </w:tc>
        <w:tc>
          <w:tcPr>
            <w:tcW w:w="567" w:type="dxa"/>
          </w:tcPr>
          <w:p w14:paraId="3226E744"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1982F698" w14:textId="77777777" w:rsidR="00500DAB" w:rsidRPr="002B3F09" w:rsidRDefault="00500DAB" w:rsidP="0048784B">
            <w:pPr>
              <w:rPr>
                <w:rFonts w:ascii="Arial" w:hAnsi="Arial" w:cs="Arial"/>
                <w:sz w:val="24"/>
                <w:szCs w:val="24"/>
              </w:rPr>
            </w:pPr>
          </w:p>
          <w:p w14:paraId="503AE55B" w14:textId="77777777" w:rsidR="00500DAB" w:rsidRPr="002B3F09" w:rsidRDefault="00500DAB" w:rsidP="0048784B">
            <w:pPr>
              <w:rPr>
                <w:rFonts w:ascii="Arial" w:hAnsi="Arial" w:cs="Arial"/>
                <w:sz w:val="24"/>
                <w:szCs w:val="24"/>
              </w:rPr>
            </w:pPr>
          </w:p>
          <w:p w14:paraId="7E7DC07A" w14:textId="77777777" w:rsidR="00500DAB" w:rsidRPr="002B3F09" w:rsidRDefault="00500DAB" w:rsidP="0048784B">
            <w:pPr>
              <w:rPr>
                <w:rFonts w:ascii="Arial" w:hAnsi="Arial" w:cs="Arial"/>
                <w:sz w:val="24"/>
                <w:szCs w:val="24"/>
              </w:rPr>
            </w:pPr>
          </w:p>
          <w:p w14:paraId="394E0228" w14:textId="77777777" w:rsidR="00500DAB" w:rsidRPr="002B3F09" w:rsidRDefault="00500DAB" w:rsidP="0048784B">
            <w:pPr>
              <w:rPr>
                <w:rFonts w:ascii="Arial" w:hAnsi="Arial" w:cs="Arial"/>
                <w:sz w:val="24"/>
                <w:szCs w:val="24"/>
              </w:rPr>
            </w:pPr>
          </w:p>
          <w:p w14:paraId="00B57980" w14:textId="77777777" w:rsidR="00500DAB" w:rsidRPr="002B3F09" w:rsidRDefault="00500DAB" w:rsidP="0048784B">
            <w:pPr>
              <w:rPr>
                <w:rFonts w:ascii="Arial" w:hAnsi="Arial" w:cs="Arial"/>
                <w:sz w:val="24"/>
                <w:szCs w:val="24"/>
              </w:rPr>
            </w:pPr>
          </w:p>
          <w:p w14:paraId="4D02C31F" w14:textId="77777777" w:rsidR="00500DAB" w:rsidRPr="002B3F09" w:rsidRDefault="00500DAB" w:rsidP="0048784B">
            <w:pPr>
              <w:rPr>
                <w:rFonts w:ascii="Arial" w:hAnsi="Arial" w:cs="Arial"/>
                <w:sz w:val="24"/>
                <w:szCs w:val="24"/>
              </w:rPr>
            </w:pPr>
          </w:p>
          <w:p w14:paraId="7E0448C3" w14:textId="77777777" w:rsidR="00500DAB" w:rsidRPr="002B3F09" w:rsidRDefault="00500DAB" w:rsidP="0048784B">
            <w:pPr>
              <w:rPr>
                <w:rFonts w:ascii="Arial" w:hAnsi="Arial" w:cs="Arial"/>
                <w:sz w:val="24"/>
                <w:szCs w:val="24"/>
              </w:rPr>
            </w:pPr>
          </w:p>
          <w:p w14:paraId="0568579B" w14:textId="77777777" w:rsidR="00500DAB" w:rsidRPr="002B3F09" w:rsidRDefault="00500DAB" w:rsidP="0048784B">
            <w:pPr>
              <w:rPr>
                <w:rFonts w:ascii="Arial" w:hAnsi="Arial" w:cs="Arial"/>
                <w:sz w:val="24"/>
                <w:szCs w:val="24"/>
              </w:rPr>
            </w:pPr>
          </w:p>
          <w:p w14:paraId="0EF5850B" w14:textId="77777777" w:rsidR="00500DAB" w:rsidRPr="002B3F09" w:rsidRDefault="00500DAB" w:rsidP="0048784B">
            <w:pPr>
              <w:rPr>
                <w:rFonts w:ascii="Arial" w:hAnsi="Arial" w:cs="Arial"/>
                <w:sz w:val="24"/>
                <w:szCs w:val="24"/>
              </w:rPr>
            </w:pPr>
          </w:p>
          <w:p w14:paraId="7BFD9F28" w14:textId="77777777" w:rsidR="00500DAB" w:rsidRPr="002B3F09" w:rsidRDefault="00500DAB" w:rsidP="0048784B">
            <w:pPr>
              <w:rPr>
                <w:rFonts w:ascii="Arial" w:hAnsi="Arial" w:cs="Arial"/>
                <w:sz w:val="24"/>
                <w:szCs w:val="24"/>
              </w:rPr>
            </w:pPr>
          </w:p>
          <w:p w14:paraId="4BCFA928" w14:textId="77777777" w:rsidR="00500DAB" w:rsidRPr="002B3F09" w:rsidRDefault="00500DAB" w:rsidP="0048784B">
            <w:pPr>
              <w:rPr>
                <w:rFonts w:ascii="Arial" w:hAnsi="Arial" w:cs="Arial"/>
                <w:sz w:val="24"/>
                <w:szCs w:val="24"/>
              </w:rPr>
            </w:pPr>
          </w:p>
          <w:p w14:paraId="78994576" w14:textId="77777777" w:rsidR="00500DAB" w:rsidRPr="002B3F09" w:rsidRDefault="00500DAB" w:rsidP="0048784B">
            <w:pPr>
              <w:rPr>
                <w:rFonts w:ascii="Arial" w:hAnsi="Arial" w:cs="Arial"/>
                <w:sz w:val="24"/>
                <w:szCs w:val="24"/>
              </w:rPr>
            </w:pPr>
          </w:p>
          <w:p w14:paraId="2B0AA938" w14:textId="77777777" w:rsidR="00500DAB" w:rsidRPr="002B3F09" w:rsidRDefault="00500DAB" w:rsidP="0048784B">
            <w:pPr>
              <w:rPr>
                <w:rFonts w:ascii="Arial" w:hAnsi="Arial" w:cs="Arial"/>
                <w:sz w:val="24"/>
                <w:szCs w:val="24"/>
              </w:rPr>
            </w:pPr>
          </w:p>
          <w:p w14:paraId="530A8BCE" w14:textId="77777777" w:rsidR="00500DAB" w:rsidRPr="002B3F09" w:rsidRDefault="00500DAB" w:rsidP="0048784B">
            <w:pPr>
              <w:rPr>
                <w:rFonts w:ascii="Arial" w:hAnsi="Arial" w:cs="Arial"/>
                <w:sz w:val="24"/>
                <w:szCs w:val="24"/>
              </w:rPr>
            </w:pPr>
          </w:p>
          <w:p w14:paraId="56A23C18" w14:textId="77777777" w:rsidR="00500DAB" w:rsidRPr="002B3F09" w:rsidRDefault="00500DAB" w:rsidP="0048784B">
            <w:pPr>
              <w:rPr>
                <w:rFonts w:ascii="Arial" w:hAnsi="Arial" w:cs="Arial"/>
                <w:sz w:val="24"/>
                <w:szCs w:val="24"/>
              </w:rPr>
            </w:pPr>
          </w:p>
        </w:tc>
        <w:tc>
          <w:tcPr>
            <w:tcW w:w="425" w:type="dxa"/>
          </w:tcPr>
          <w:p w14:paraId="28E851E4"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739A6441" w14:textId="77777777" w:rsidR="00500DAB" w:rsidRPr="002B3F09" w:rsidRDefault="00500DAB" w:rsidP="0048784B">
            <w:pPr>
              <w:rPr>
                <w:rFonts w:ascii="Arial" w:hAnsi="Arial" w:cs="Arial"/>
                <w:sz w:val="24"/>
                <w:szCs w:val="24"/>
              </w:rPr>
            </w:pPr>
          </w:p>
          <w:p w14:paraId="0504F5F2" w14:textId="77777777" w:rsidR="00500DAB" w:rsidRPr="002B3F09" w:rsidRDefault="00500DAB" w:rsidP="0048784B">
            <w:pPr>
              <w:rPr>
                <w:rFonts w:ascii="Arial" w:hAnsi="Arial" w:cs="Arial"/>
                <w:sz w:val="24"/>
                <w:szCs w:val="24"/>
              </w:rPr>
            </w:pPr>
          </w:p>
          <w:p w14:paraId="2A5C00C9" w14:textId="77777777" w:rsidR="00500DAB" w:rsidRPr="002B3F09" w:rsidRDefault="00500DAB" w:rsidP="0048784B">
            <w:pPr>
              <w:rPr>
                <w:rFonts w:ascii="Arial" w:hAnsi="Arial" w:cs="Arial"/>
                <w:sz w:val="24"/>
                <w:szCs w:val="24"/>
              </w:rPr>
            </w:pPr>
          </w:p>
          <w:p w14:paraId="2696D784" w14:textId="77777777" w:rsidR="00500DAB" w:rsidRPr="002B3F09" w:rsidRDefault="00500DAB" w:rsidP="0048784B">
            <w:pPr>
              <w:rPr>
                <w:rFonts w:ascii="Arial" w:hAnsi="Arial" w:cs="Arial"/>
                <w:sz w:val="24"/>
                <w:szCs w:val="24"/>
              </w:rPr>
            </w:pPr>
          </w:p>
          <w:p w14:paraId="03D6BB26" w14:textId="77777777" w:rsidR="00500DAB" w:rsidRPr="002B3F09" w:rsidRDefault="00500DAB" w:rsidP="0048784B">
            <w:pPr>
              <w:rPr>
                <w:rFonts w:ascii="Arial" w:hAnsi="Arial" w:cs="Arial"/>
                <w:sz w:val="24"/>
                <w:szCs w:val="24"/>
              </w:rPr>
            </w:pPr>
          </w:p>
          <w:p w14:paraId="5FD64C43" w14:textId="77777777" w:rsidR="00500DAB" w:rsidRPr="002B3F09" w:rsidRDefault="00500DAB" w:rsidP="0048784B">
            <w:pPr>
              <w:rPr>
                <w:rFonts w:ascii="Arial" w:hAnsi="Arial" w:cs="Arial"/>
                <w:sz w:val="24"/>
                <w:szCs w:val="24"/>
              </w:rPr>
            </w:pPr>
          </w:p>
          <w:p w14:paraId="3B388DAB" w14:textId="77777777" w:rsidR="00500DAB" w:rsidRPr="002B3F09" w:rsidRDefault="00500DAB" w:rsidP="0048784B">
            <w:pPr>
              <w:rPr>
                <w:rFonts w:ascii="Arial" w:hAnsi="Arial" w:cs="Arial"/>
                <w:sz w:val="24"/>
                <w:szCs w:val="24"/>
              </w:rPr>
            </w:pPr>
          </w:p>
          <w:p w14:paraId="039F9F1C" w14:textId="77777777" w:rsidR="00500DAB" w:rsidRPr="002B3F09" w:rsidRDefault="00500DAB" w:rsidP="0048784B">
            <w:pPr>
              <w:rPr>
                <w:rFonts w:ascii="Arial" w:hAnsi="Arial" w:cs="Arial"/>
                <w:sz w:val="24"/>
                <w:szCs w:val="24"/>
              </w:rPr>
            </w:pPr>
          </w:p>
          <w:p w14:paraId="1DA79B50" w14:textId="77777777" w:rsidR="00500DAB" w:rsidRPr="002B3F09" w:rsidRDefault="00500DAB" w:rsidP="0048784B">
            <w:pPr>
              <w:rPr>
                <w:rFonts w:ascii="Arial" w:hAnsi="Arial" w:cs="Arial"/>
                <w:sz w:val="24"/>
                <w:szCs w:val="24"/>
              </w:rPr>
            </w:pPr>
          </w:p>
          <w:p w14:paraId="41FE10FF" w14:textId="77777777" w:rsidR="00500DAB" w:rsidRPr="002B3F09" w:rsidRDefault="00500DAB" w:rsidP="0048784B">
            <w:pPr>
              <w:rPr>
                <w:rFonts w:ascii="Arial" w:hAnsi="Arial" w:cs="Arial"/>
                <w:sz w:val="24"/>
                <w:szCs w:val="24"/>
              </w:rPr>
            </w:pPr>
          </w:p>
          <w:p w14:paraId="4ADEE4AC" w14:textId="77777777" w:rsidR="00500DAB" w:rsidRPr="002B3F09" w:rsidRDefault="00500DAB" w:rsidP="0048784B">
            <w:pPr>
              <w:rPr>
                <w:rFonts w:ascii="Arial" w:hAnsi="Arial" w:cs="Arial"/>
                <w:sz w:val="24"/>
                <w:szCs w:val="24"/>
              </w:rPr>
            </w:pPr>
          </w:p>
          <w:p w14:paraId="63F772BF" w14:textId="77777777" w:rsidR="00500DAB" w:rsidRPr="002B3F09" w:rsidRDefault="00500DAB" w:rsidP="0048784B">
            <w:pPr>
              <w:rPr>
                <w:rFonts w:ascii="Arial" w:hAnsi="Arial" w:cs="Arial"/>
                <w:sz w:val="24"/>
                <w:szCs w:val="24"/>
              </w:rPr>
            </w:pPr>
          </w:p>
          <w:p w14:paraId="26FA088B" w14:textId="77777777" w:rsidR="00500DAB" w:rsidRPr="002B3F09" w:rsidRDefault="00500DAB" w:rsidP="0048784B">
            <w:pPr>
              <w:rPr>
                <w:rFonts w:ascii="Arial" w:hAnsi="Arial" w:cs="Arial"/>
                <w:sz w:val="24"/>
                <w:szCs w:val="24"/>
              </w:rPr>
            </w:pPr>
          </w:p>
          <w:p w14:paraId="61267956" w14:textId="77777777" w:rsidR="00500DAB" w:rsidRPr="002B3F09" w:rsidRDefault="00500DAB" w:rsidP="0048784B">
            <w:pPr>
              <w:rPr>
                <w:rFonts w:ascii="Arial" w:hAnsi="Arial" w:cs="Arial"/>
                <w:sz w:val="24"/>
                <w:szCs w:val="24"/>
              </w:rPr>
            </w:pPr>
          </w:p>
          <w:p w14:paraId="1C09C4F7" w14:textId="77777777" w:rsidR="00500DAB" w:rsidRPr="002B3F09" w:rsidRDefault="00500DAB" w:rsidP="0048784B">
            <w:pPr>
              <w:rPr>
                <w:rFonts w:ascii="Arial" w:hAnsi="Arial" w:cs="Arial"/>
                <w:sz w:val="24"/>
                <w:szCs w:val="24"/>
              </w:rPr>
            </w:pPr>
          </w:p>
        </w:tc>
        <w:tc>
          <w:tcPr>
            <w:tcW w:w="425" w:type="dxa"/>
          </w:tcPr>
          <w:p w14:paraId="3DD600B6"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55E61CCF" w14:textId="77777777" w:rsidR="00500DAB" w:rsidRPr="002B3F09" w:rsidRDefault="00500DAB" w:rsidP="0048784B">
            <w:pPr>
              <w:rPr>
                <w:rFonts w:ascii="Arial" w:hAnsi="Arial" w:cs="Arial"/>
                <w:sz w:val="24"/>
                <w:szCs w:val="24"/>
              </w:rPr>
            </w:pPr>
          </w:p>
          <w:p w14:paraId="77EC111B" w14:textId="77777777" w:rsidR="00500DAB" w:rsidRPr="002B3F09" w:rsidRDefault="00500DAB" w:rsidP="0048784B">
            <w:pPr>
              <w:rPr>
                <w:rFonts w:ascii="Arial" w:hAnsi="Arial" w:cs="Arial"/>
                <w:sz w:val="24"/>
                <w:szCs w:val="24"/>
              </w:rPr>
            </w:pPr>
          </w:p>
          <w:p w14:paraId="365925D5" w14:textId="77777777" w:rsidR="00500DAB" w:rsidRPr="002B3F09" w:rsidRDefault="00500DAB" w:rsidP="0048784B">
            <w:pPr>
              <w:rPr>
                <w:rFonts w:ascii="Arial" w:hAnsi="Arial" w:cs="Arial"/>
                <w:sz w:val="24"/>
                <w:szCs w:val="24"/>
              </w:rPr>
            </w:pPr>
          </w:p>
          <w:p w14:paraId="150D1AF2" w14:textId="77777777" w:rsidR="00500DAB" w:rsidRPr="002B3F09" w:rsidRDefault="00500DAB" w:rsidP="0048784B">
            <w:pPr>
              <w:rPr>
                <w:rFonts w:ascii="Arial" w:hAnsi="Arial" w:cs="Arial"/>
                <w:sz w:val="24"/>
                <w:szCs w:val="24"/>
              </w:rPr>
            </w:pPr>
          </w:p>
          <w:p w14:paraId="32CF8317" w14:textId="77777777" w:rsidR="00500DAB" w:rsidRPr="002B3F09" w:rsidRDefault="00500DAB" w:rsidP="0048784B">
            <w:pPr>
              <w:rPr>
                <w:rFonts w:ascii="Arial" w:hAnsi="Arial" w:cs="Arial"/>
                <w:sz w:val="24"/>
                <w:szCs w:val="24"/>
              </w:rPr>
            </w:pPr>
          </w:p>
          <w:p w14:paraId="5DE4E6A4" w14:textId="77777777" w:rsidR="00500DAB" w:rsidRPr="002B3F09" w:rsidRDefault="00500DAB" w:rsidP="0048784B">
            <w:pPr>
              <w:rPr>
                <w:rFonts w:ascii="Arial" w:hAnsi="Arial" w:cs="Arial"/>
                <w:sz w:val="24"/>
                <w:szCs w:val="24"/>
              </w:rPr>
            </w:pPr>
          </w:p>
          <w:p w14:paraId="317100E3" w14:textId="77777777" w:rsidR="00500DAB" w:rsidRPr="002B3F09" w:rsidRDefault="00500DAB" w:rsidP="0048784B">
            <w:pPr>
              <w:rPr>
                <w:rFonts w:ascii="Arial" w:hAnsi="Arial" w:cs="Arial"/>
                <w:sz w:val="24"/>
                <w:szCs w:val="24"/>
              </w:rPr>
            </w:pPr>
          </w:p>
          <w:p w14:paraId="573BE01A" w14:textId="77777777" w:rsidR="00500DAB" w:rsidRPr="002B3F09" w:rsidRDefault="00500DAB" w:rsidP="0048784B">
            <w:pPr>
              <w:rPr>
                <w:rFonts w:ascii="Arial" w:hAnsi="Arial" w:cs="Arial"/>
                <w:sz w:val="24"/>
                <w:szCs w:val="24"/>
              </w:rPr>
            </w:pPr>
          </w:p>
          <w:p w14:paraId="2F1124E8" w14:textId="77777777" w:rsidR="00500DAB" w:rsidRPr="002B3F09" w:rsidRDefault="00500DAB" w:rsidP="0048784B">
            <w:pPr>
              <w:rPr>
                <w:rFonts w:ascii="Arial" w:hAnsi="Arial" w:cs="Arial"/>
                <w:sz w:val="24"/>
                <w:szCs w:val="24"/>
              </w:rPr>
            </w:pPr>
          </w:p>
          <w:p w14:paraId="3FC19B7E" w14:textId="77777777" w:rsidR="00500DAB" w:rsidRPr="002B3F09" w:rsidRDefault="00500DAB" w:rsidP="0048784B">
            <w:pPr>
              <w:rPr>
                <w:rFonts w:ascii="Arial" w:hAnsi="Arial" w:cs="Arial"/>
                <w:sz w:val="24"/>
                <w:szCs w:val="24"/>
              </w:rPr>
            </w:pPr>
          </w:p>
          <w:p w14:paraId="017707FE" w14:textId="77777777" w:rsidR="00500DAB" w:rsidRPr="002B3F09" w:rsidRDefault="00500DAB" w:rsidP="0048784B">
            <w:pPr>
              <w:rPr>
                <w:rFonts w:ascii="Arial" w:hAnsi="Arial" w:cs="Arial"/>
                <w:sz w:val="24"/>
                <w:szCs w:val="24"/>
              </w:rPr>
            </w:pPr>
          </w:p>
          <w:p w14:paraId="4E7A5F3C" w14:textId="77777777" w:rsidR="00500DAB" w:rsidRPr="002B3F09" w:rsidRDefault="00500DAB" w:rsidP="0048784B">
            <w:pPr>
              <w:rPr>
                <w:rFonts w:ascii="Arial" w:hAnsi="Arial" w:cs="Arial"/>
                <w:sz w:val="24"/>
                <w:szCs w:val="24"/>
              </w:rPr>
            </w:pPr>
          </w:p>
          <w:p w14:paraId="47A450F9" w14:textId="77777777" w:rsidR="00500DAB" w:rsidRPr="002B3F09" w:rsidRDefault="00500DAB" w:rsidP="0048784B">
            <w:pPr>
              <w:rPr>
                <w:rFonts w:ascii="Arial" w:hAnsi="Arial" w:cs="Arial"/>
                <w:sz w:val="24"/>
                <w:szCs w:val="24"/>
              </w:rPr>
            </w:pPr>
          </w:p>
          <w:p w14:paraId="05C32D0A" w14:textId="77777777" w:rsidR="00500DAB" w:rsidRPr="002B3F09" w:rsidRDefault="00500DAB" w:rsidP="0048784B">
            <w:pPr>
              <w:rPr>
                <w:rFonts w:ascii="Arial" w:hAnsi="Arial" w:cs="Arial"/>
                <w:sz w:val="24"/>
                <w:szCs w:val="24"/>
              </w:rPr>
            </w:pPr>
          </w:p>
          <w:p w14:paraId="2BA37E2C" w14:textId="77777777" w:rsidR="00500DAB" w:rsidRPr="002B3F09" w:rsidRDefault="00500DAB" w:rsidP="0048784B">
            <w:pPr>
              <w:rPr>
                <w:rFonts w:ascii="Arial" w:hAnsi="Arial" w:cs="Arial"/>
                <w:sz w:val="24"/>
                <w:szCs w:val="24"/>
              </w:rPr>
            </w:pPr>
          </w:p>
        </w:tc>
        <w:tc>
          <w:tcPr>
            <w:tcW w:w="567" w:type="dxa"/>
          </w:tcPr>
          <w:p w14:paraId="3A2C37E6"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4D694B32" w14:textId="77777777" w:rsidR="00500DAB" w:rsidRPr="002B3F09" w:rsidRDefault="00500DAB" w:rsidP="0048784B">
            <w:pPr>
              <w:rPr>
                <w:rFonts w:ascii="Arial" w:hAnsi="Arial" w:cs="Arial"/>
                <w:sz w:val="24"/>
                <w:szCs w:val="24"/>
              </w:rPr>
            </w:pPr>
          </w:p>
          <w:p w14:paraId="5B76926E" w14:textId="77777777" w:rsidR="00500DAB" w:rsidRPr="002B3F09" w:rsidRDefault="00500DAB" w:rsidP="0048784B">
            <w:pPr>
              <w:rPr>
                <w:rFonts w:ascii="Arial" w:hAnsi="Arial" w:cs="Arial"/>
                <w:sz w:val="24"/>
                <w:szCs w:val="24"/>
              </w:rPr>
            </w:pPr>
          </w:p>
          <w:p w14:paraId="6EDC7AEC" w14:textId="77777777" w:rsidR="00500DAB" w:rsidRPr="002B3F09" w:rsidRDefault="00500DAB" w:rsidP="0048784B">
            <w:pPr>
              <w:rPr>
                <w:rFonts w:ascii="Arial" w:hAnsi="Arial" w:cs="Arial"/>
                <w:sz w:val="24"/>
                <w:szCs w:val="24"/>
              </w:rPr>
            </w:pPr>
          </w:p>
          <w:p w14:paraId="1B649E55" w14:textId="77777777" w:rsidR="00500DAB" w:rsidRPr="002B3F09" w:rsidRDefault="00500DAB" w:rsidP="0048784B">
            <w:pPr>
              <w:rPr>
                <w:rFonts w:ascii="Arial" w:hAnsi="Arial" w:cs="Arial"/>
                <w:sz w:val="24"/>
                <w:szCs w:val="24"/>
              </w:rPr>
            </w:pPr>
          </w:p>
          <w:p w14:paraId="7E1ADA3F" w14:textId="77777777" w:rsidR="00500DAB" w:rsidRPr="002B3F09" w:rsidRDefault="00500DAB" w:rsidP="0048784B">
            <w:pPr>
              <w:rPr>
                <w:rFonts w:ascii="Arial" w:hAnsi="Arial" w:cs="Arial"/>
                <w:sz w:val="24"/>
                <w:szCs w:val="24"/>
              </w:rPr>
            </w:pPr>
          </w:p>
          <w:p w14:paraId="6733AC01" w14:textId="77777777" w:rsidR="00500DAB" w:rsidRPr="002B3F09" w:rsidRDefault="00500DAB" w:rsidP="0048784B">
            <w:pPr>
              <w:rPr>
                <w:rFonts w:ascii="Arial" w:hAnsi="Arial" w:cs="Arial"/>
                <w:sz w:val="24"/>
                <w:szCs w:val="24"/>
              </w:rPr>
            </w:pPr>
          </w:p>
          <w:p w14:paraId="445A8BCA" w14:textId="77777777" w:rsidR="00500DAB" w:rsidRPr="002B3F09" w:rsidRDefault="00500DAB" w:rsidP="0048784B">
            <w:pPr>
              <w:rPr>
                <w:rFonts w:ascii="Arial" w:hAnsi="Arial" w:cs="Arial"/>
                <w:sz w:val="24"/>
                <w:szCs w:val="24"/>
              </w:rPr>
            </w:pPr>
          </w:p>
          <w:p w14:paraId="60B18DA9" w14:textId="77777777" w:rsidR="00500DAB" w:rsidRPr="002B3F09" w:rsidRDefault="00500DAB" w:rsidP="0048784B">
            <w:pPr>
              <w:rPr>
                <w:rFonts w:ascii="Arial" w:hAnsi="Arial" w:cs="Arial"/>
                <w:sz w:val="24"/>
                <w:szCs w:val="24"/>
              </w:rPr>
            </w:pPr>
          </w:p>
          <w:p w14:paraId="16947EF6" w14:textId="77777777" w:rsidR="00500DAB" w:rsidRPr="002B3F09" w:rsidRDefault="00500DAB" w:rsidP="0048784B">
            <w:pPr>
              <w:rPr>
                <w:rFonts w:ascii="Arial" w:hAnsi="Arial" w:cs="Arial"/>
                <w:sz w:val="24"/>
                <w:szCs w:val="24"/>
              </w:rPr>
            </w:pPr>
          </w:p>
          <w:p w14:paraId="59D772CA" w14:textId="77777777" w:rsidR="00500DAB" w:rsidRPr="002B3F09" w:rsidRDefault="00500DAB" w:rsidP="0048784B">
            <w:pPr>
              <w:rPr>
                <w:rFonts w:ascii="Arial" w:hAnsi="Arial" w:cs="Arial"/>
                <w:sz w:val="24"/>
                <w:szCs w:val="24"/>
              </w:rPr>
            </w:pPr>
          </w:p>
          <w:p w14:paraId="395B9DE7" w14:textId="77777777" w:rsidR="00500DAB" w:rsidRPr="002B3F09" w:rsidRDefault="00500DAB" w:rsidP="0048784B">
            <w:pPr>
              <w:rPr>
                <w:rFonts w:ascii="Arial" w:hAnsi="Arial" w:cs="Arial"/>
                <w:sz w:val="24"/>
                <w:szCs w:val="24"/>
              </w:rPr>
            </w:pPr>
          </w:p>
          <w:p w14:paraId="0AC57DB0" w14:textId="77777777" w:rsidR="00500DAB" w:rsidRPr="002B3F09" w:rsidRDefault="00500DAB" w:rsidP="0048784B">
            <w:pPr>
              <w:rPr>
                <w:rFonts w:ascii="Arial" w:hAnsi="Arial" w:cs="Arial"/>
                <w:sz w:val="24"/>
                <w:szCs w:val="24"/>
              </w:rPr>
            </w:pPr>
          </w:p>
          <w:p w14:paraId="55738973" w14:textId="77777777" w:rsidR="00500DAB" w:rsidRPr="002B3F09" w:rsidRDefault="00500DAB" w:rsidP="0048784B">
            <w:pPr>
              <w:rPr>
                <w:rFonts w:ascii="Arial" w:hAnsi="Arial" w:cs="Arial"/>
                <w:sz w:val="24"/>
                <w:szCs w:val="24"/>
              </w:rPr>
            </w:pPr>
          </w:p>
          <w:p w14:paraId="4C6CE9AD" w14:textId="77777777" w:rsidR="00500DAB" w:rsidRPr="002B3F09" w:rsidRDefault="00500DAB" w:rsidP="0048784B">
            <w:pPr>
              <w:rPr>
                <w:rFonts w:ascii="Arial" w:hAnsi="Arial" w:cs="Arial"/>
                <w:sz w:val="24"/>
                <w:szCs w:val="24"/>
              </w:rPr>
            </w:pPr>
          </w:p>
          <w:p w14:paraId="094D7714" w14:textId="77777777" w:rsidR="00500DAB" w:rsidRPr="002B3F09" w:rsidRDefault="00500DAB" w:rsidP="0048784B">
            <w:pPr>
              <w:rPr>
                <w:rFonts w:ascii="Arial" w:hAnsi="Arial" w:cs="Arial"/>
                <w:sz w:val="24"/>
                <w:szCs w:val="24"/>
              </w:rPr>
            </w:pPr>
          </w:p>
        </w:tc>
        <w:tc>
          <w:tcPr>
            <w:tcW w:w="567" w:type="dxa"/>
          </w:tcPr>
          <w:p w14:paraId="7BDDFCF3"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0E3DE972" w14:textId="77777777" w:rsidR="00500DAB" w:rsidRPr="002B3F09" w:rsidRDefault="00500DAB" w:rsidP="0048784B">
            <w:pPr>
              <w:rPr>
                <w:rFonts w:ascii="Arial" w:hAnsi="Arial" w:cs="Arial"/>
                <w:sz w:val="24"/>
                <w:szCs w:val="24"/>
              </w:rPr>
            </w:pPr>
          </w:p>
          <w:p w14:paraId="783174EE" w14:textId="77777777" w:rsidR="00500DAB" w:rsidRPr="002B3F09" w:rsidRDefault="00500DAB" w:rsidP="0048784B">
            <w:pPr>
              <w:rPr>
                <w:rFonts w:ascii="Arial" w:hAnsi="Arial" w:cs="Arial"/>
                <w:sz w:val="24"/>
                <w:szCs w:val="24"/>
              </w:rPr>
            </w:pPr>
          </w:p>
          <w:p w14:paraId="1C5FC959" w14:textId="77777777" w:rsidR="00500DAB" w:rsidRPr="002B3F09" w:rsidRDefault="00500DAB" w:rsidP="0048784B">
            <w:pPr>
              <w:rPr>
                <w:rFonts w:ascii="Arial" w:hAnsi="Arial" w:cs="Arial"/>
                <w:sz w:val="24"/>
                <w:szCs w:val="24"/>
              </w:rPr>
            </w:pPr>
          </w:p>
          <w:p w14:paraId="21BC0A9D" w14:textId="77777777" w:rsidR="00500DAB" w:rsidRPr="002B3F09" w:rsidRDefault="00500DAB" w:rsidP="0048784B">
            <w:pPr>
              <w:rPr>
                <w:rFonts w:ascii="Arial" w:hAnsi="Arial" w:cs="Arial"/>
                <w:sz w:val="24"/>
                <w:szCs w:val="24"/>
              </w:rPr>
            </w:pPr>
          </w:p>
          <w:p w14:paraId="45EFF41D" w14:textId="77777777" w:rsidR="00500DAB" w:rsidRPr="002B3F09" w:rsidRDefault="00500DAB" w:rsidP="0048784B">
            <w:pPr>
              <w:rPr>
                <w:rFonts w:ascii="Arial" w:hAnsi="Arial" w:cs="Arial"/>
                <w:sz w:val="24"/>
                <w:szCs w:val="24"/>
              </w:rPr>
            </w:pPr>
          </w:p>
          <w:p w14:paraId="2174D687" w14:textId="77777777" w:rsidR="00500DAB" w:rsidRPr="002B3F09" w:rsidRDefault="00500DAB" w:rsidP="0048784B">
            <w:pPr>
              <w:rPr>
                <w:rFonts w:ascii="Arial" w:hAnsi="Arial" w:cs="Arial"/>
                <w:sz w:val="24"/>
                <w:szCs w:val="24"/>
              </w:rPr>
            </w:pPr>
          </w:p>
          <w:p w14:paraId="1A56B24A" w14:textId="77777777" w:rsidR="00500DAB" w:rsidRPr="002B3F09" w:rsidRDefault="00500DAB" w:rsidP="0048784B">
            <w:pPr>
              <w:rPr>
                <w:rFonts w:ascii="Arial" w:hAnsi="Arial" w:cs="Arial"/>
                <w:sz w:val="24"/>
                <w:szCs w:val="24"/>
              </w:rPr>
            </w:pPr>
          </w:p>
          <w:p w14:paraId="0B029209" w14:textId="77777777" w:rsidR="00500DAB" w:rsidRPr="002B3F09" w:rsidRDefault="00500DAB" w:rsidP="0048784B">
            <w:pPr>
              <w:rPr>
                <w:rFonts w:ascii="Arial" w:hAnsi="Arial" w:cs="Arial"/>
                <w:sz w:val="24"/>
                <w:szCs w:val="24"/>
              </w:rPr>
            </w:pPr>
          </w:p>
          <w:p w14:paraId="7CA90BE1" w14:textId="77777777" w:rsidR="00500DAB" w:rsidRPr="002B3F09" w:rsidRDefault="00500DAB" w:rsidP="0048784B">
            <w:pPr>
              <w:rPr>
                <w:rFonts w:ascii="Arial" w:hAnsi="Arial" w:cs="Arial"/>
                <w:sz w:val="24"/>
                <w:szCs w:val="24"/>
              </w:rPr>
            </w:pPr>
          </w:p>
          <w:p w14:paraId="7C39A1CF" w14:textId="77777777" w:rsidR="00500DAB" w:rsidRPr="002B3F09" w:rsidRDefault="00500DAB" w:rsidP="0048784B">
            <w:pPr>
              <w:rPr>
                <w:rFonts w:ascii="Arial" w:hAnsi="Arial" w:cs="Arial"/>
                <w:sz w:val="24"/>
                <w:szCs w:val="24"/>
              </w:rPr>
            </w:pPr>
          </w:p>
          <w:p w14:paraId="4A0171C4" w14:textId="77777777" w:rsidR="00500DAB" w:rsidRPr="002B3F09" w:rsidRDefault="00500DAB" w:rsidP="0048784B">
            <w:pPr>
              <w:rPr>
                <w:rFonts w:ascii="Arial" w:hAnsi="Arial" w:cs="Arial"/>
                <w:sz w:val="24"/>
                <w:szCs w:val="24"/>
              </w:rPr>
            </w:pPr>
          </w:p>
          <w:p w14:paraId="347657E0" w14:textId="77777777" w:rsidR="00500DAB" w:rsidRPr="002B3F09" w:rsidRDefault="00500DAB" w:rsidP="0048784B">
            <w:pPr>
              <w:rPr>
                <w:rFonts w:ascii="Arial" w:hAnsi="Arial" w:cs="Arial"/>
                <w:sz w:val="24"/>
                <w:szCs w:val="24"/>
              </w:rPr>
            </w:pPr>
          </w:p>
          <w:p w14:paraId="3B1606E4" w14:textId="77777777" w:rsidR="00500DAB" w:rsidRPr="002B3F09" w:rsidRDefault="00500DAB" w:rsidP="0048784B">
            <w:pPr>
              <w:rPr>
                <w:rFonts w:ascii="Arial" w:hAnsi="Arial" w:cs="Arial"/>
                <w:sz w:val="24"/>
                <w:szCs w:val="24"/>
              </w:rPr>
            </w:pPr>
          </w:p>
          <w:p w14:paraId="57131C7D" w14:textId="77777777" w:rsidR="00500DAB" w:rsidRPr="002B3F09" w:rsidRDefault="00500DAB" w:rsidP="0048784B">
            <w:pPr>
              <w:rPr>
                <w:rFonts w:ascii="Arial" w:hAnsi="Arial" w:cs="Arial"/>
                <w:sz w:val="24"/>
                <w:szCs w:val="24"/>
              </w:rPr>
            </w:pPr>
          </w:p>
          <w:p w14:paraId="1338C214" w14:textId="77777777" w:rsidR="00500DAB" w:rsidRPr="002B3F09" w:rsidRDefault="00500DAB" w:rsidP="0048784B">
            <w:pPr>
              <w:rPr>
                <w:rFonts w:ascii="Arial" w:hAnsi="Arial" w:cs="Arial"/>
                <w:sz w:val="24"/>
                <w:szCs w:val="24"/>
              </w:rPr>
            </w:pPr>
          </w:p>
        </w:tc>
        <w:tc>
          <w:tcPr>
            <w:tcW w:w="567" w:type="dxa"/>
          </w:tcPr>
          <w:p w14:paraId="037A2481"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7FD714EB" w14:textId="77777777" w:rsidR="00500DAB" w:rsidRPr="002B3F09" w:rsidRDefault="00500DAB" w:rsidP="0048784B">
            <w:pPr>
              <w:rPr>
                <w:rFonts w:ascii="Arial" w:hAnsi="Arial" w:cs="Arial"/>
                <w:sz w:val="24"/>
                <w:szCs w:val="24"/>
              </w:rPr>
            </w:pPr>
          </w:p>
          <w:p w14:paraId="794A7414" w14:textId="77777777" w:rsidR="00500DAB" w:rsidRPr="002B3F09" w:rsidRDefault="00500DAB" w:rsidP="0048784B">
            <w:pPr>
              <w:rPr>
                <w:rFonts w:ascii="Arial" w:hAnsi="Arial" w:cs="Arial"/>
                <w:sz w:val="24"/>
                <w:szCs w:val="24"/>
              </w:rPr>
            </w:pPr>
          </w:p>
          <w:p w14:paraId="38541515" w14:textId="77777777" w:rsidR="00500DAB" w:rsidRPr="002B3F09" w:rsidRDefault="00500DAB" w:rsidP="0048784B">
            <w:pPr>
              <w:rPr>
                <w:rFonts w:ascii="Arial" w:hAnsi="Arial" w:cs="Arial"/>
                <w:sz w:val="24"/>
                <w:szCs w:val="24"/>
              </w:rPr>
            </w:pPr>
          </w:p>
          <w:p w14:paraId="0CB99D2D" w14:textId="77777777" w:rsidR="00500DAB" w:rsidRPr="002B3F09" w:rsidRDefault="00500DAB" w:rsidP="0048784B">
            <w:pPr>
              <w:rPr>
                <w:rFonts w:ascii="Arial" w:hAnsi="Arial" w:cs="Arial"/>
                <w:sz w:val="24"/>
                <w:szCs w:val="24"/>
              </w:rPr>
            </w:pPr>
          </w:p>
          <w:p w14:paraId="47CF72F5" w14:textId="77777777" w:rsidR="00500DAB" w:rsidRPr="002B3F09" w:rsidRDefault="00500DAB" w:rsidP="0048784B">
            <w:pPr>
              <w:rPr>
                <w:rFonts w:ascii="Arial" w:hAnsi="Arial" w:cs="Arial"/>
                <w:sz w:val="24"/>
                <w:szCs w:val="24"/>
              </w:rPr>
            </w:pPr>
          </w:p>
          <w:p w14:paraId="7C79EFE6" w14:textId="77777777" w:rsidR="00500DAB" w:rsidRPr="002B3F09" w:rsidRDefault="00500DAB" w:rsidP="0048784B">
            <w:pPr>
              <w:rPr>
                <w:rFonts w:ascii="Arial" w:hAnsi="Arial" w:cs="Arial"/>
                <w:sz w:val="24"/>
                <w:szCs w:val="24"/>
              </w:rPr>
            </w:pPr>
          </w:p>
          <w:p w14:paraId="6CF55505" w14:textId="77777777" w:rsidR="00500DAB" w:rsidRPr="002B3F09" w:rsidRDefault="00500DAB" w:rsidP="0048784B">
            <w:pPr>
              <w:rPr>
                <w:rFonts w:ascii="Arial" w:hAnsi="Arial" w:cs="Arial"/>
                <w:sz w:val="24"/>
                <w:szCs w:val="24"/>
              </w:rPr>
            </w:pPr>
          </w:p>
          <w:p w14:paraId="1ACB946F" w14:textId="77777777" w:rsidR="00500DAB" w:rsidRPr="002B3F09" w:rsidRDefault="00500DAB" w:rsidP="0048784B">
            <w:pPr>
              <w:rPr>
                <w:rFonts w:ascii="Arial" w:hAnsi="Arial" w:cs="Arial"/>
                <w:sz w:val="24"/>
                <w:szCs w:val="24"/>
              </w:rPr>
            </w:pPr>
          </w:p>
          <w:p w14:paraId="0F0A244B" w14:textId="77777777" w:rsidR="00500DAB" w:rsidRPr="002B3F09" w:rsidRDefault="00500DAB" w:rsidP="0048784B">
            <w:pPr>
              <w:rPr>
                <w:rFonts w:ascii="Arial" w:hAnsi="Arial" w:cs="Arial"/>
                <w:sz w:val="24"/>
                <w:szCs w:val="24"/>
              </w:rPr>
            </w:pPr>
          </w:p>
          <w:p w14:paraId="131F0D0B"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29441087" w14:textId="77777777" w:rsidR="00500DAB" w:rsidRPr="002B3F09" w:rsidRDefault="00500DAB" w:rsidP="0048784B">
            <w:pPr>
              <w:rPr>
                <w:rFonts w:ascii="Arial" w:hAnsi="Arial" w:cs="Arial"/>
                <w:sz w:val="24"/>
                <w:szCs w:val="24"/>
              </w:rPr>
            </w:pPr>
          </w:p>
          <w:p w14:paraId="333AC0FE" w14:textId="77777777" w:rsidR="00500DAB" w:rsidRPr="002B3F09" w:rsidRDefault="00500DAB" w:rsidP="0048784B">
            <w:pPr>
              <w:rPr>
                <w:rFonts w:ascii="Arial" w:hAnsi="Arial" w:cs="Arial"/>
                <w:sz w:val="24"/>
                <w:szCs w:val="24"/>
              </w:rPr>
            </w:pPr>
          </w:p>
          <w:p w14:paraId="700AA1B8" w14:textId="77777777" w:rsidR="00500DAB" w:rsidRPr="002B3F09" w:rsidRDefault="00500DAB" w:rsidP="0048784B">
            <w:pPr>
              <w:rPr>
                <w:rFonts w:ascii="Arial" w:hAnsi="Arial" w:cs="Arial"/>
                <w:sz w:val="24"/>
                <w:szCs w:val="24"/>
              </w:rPr>
            </w:pPr>
          </w:p>
          <w:p w14:paraId="62EAFAB1" w14:textId="77777777" w:rsidR="00500DAB" w:rsidRPr="002B3F09" w:rsidRDefault="00500DAB" w:rsidP="0048784B">
            <w:pPr>
              <w:rPr>
                <w:rFonts w:ascii="Arial" w:hAnsi="Arial" w:cs="Arial"/>
                <w:sz w:val="24"/>
                <w:szCs w:val="24"/>
              </w:rPr>
            </w:pPr>
          </w:p>
          <w:p w14:paraId="6BA03309" w14:textId="77777777" w:rsidR="00500DAB" w:rsidRPr="002B3F09" w:rsidRDefault="00500DAB" w:rsidP="0048784B">
            <w:pPr>
              <w:rPr>
                <w:rFonts w:ascii="Arial" w:hAnsi="Arial" w:cs="Arial"/>
                <w:sz w:val="24"/>
                <w:szCs w:val="24"/>
              </w:rPr>
            </w:pPr>
          </w:p>
          <w:p w14:paraId="7BD2DF32" w14:textId="77777777" w:rsidR="00500DAB" w:rsidRPr="002B3F09" w:rsidRDefault="00500DAB" w:rsidP="0048784B">
            <w:pPr>
              <w:rPr>
                <w:rFonts w:ascii="Arial" w:hAnsi="Arial" w:cs="Arial"/>
                <w:sz w:val="24"/>
                <w:szCs w:val="24"/>
              </w:rPr>
            </w:pPr>
          </w:p>
        </w:tc>
        <w:tc>
          <w:tcPr>
            <w:tcW w:w="567" w:type="dxa"/>
          </w:tcPr>
          <w:p w14:paraId="63C975FA"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42BFD88E" w14:textId="77777777" w:rsidR="00500DAB" w:rsidRPr="002B3F09" w:rsidRDefault="00500DAB" w:rsidP="0048784B">
            <w:pPr>
              <w:rPr>
                <w:rFonts w:ascii="Arial" w:hAnsi="Arial" w:cs="Arial"/>
                <w:sz w:val="24"/>
                <w:szCs w:val="24"/>
              </w:rPr>
            </w:pPr>
          </w:p>
          <w:p w14:paraId="54E3862B" w14:textId="77777777" w:rsidR="00500DAB" w:rsidRPr="002B3F09" w:rsidRDefault="00500DAB" w:rsidP="0048784B">
            <w:pPr>
              <w:rPr>
                <w:rFonts w:ascii="Arial" w:hAnsi="Arial" w:cs="Arial"/>
                <w:sz w:val="24"/>
                <w:szCs w:val="24"/>
              </w:rPr>
            </w:pPr>
          </w:p>
          <w:p w14:paraId="379EFD82" w14:textId="77777777" w:rsidR="00500DAB" w:rsidRPr="002B3F09" w:rsidRDefault="00500DAB" w:rsidP="0048784B">
            <w:pPr>
              <w:rPr>
                <w:rFonts w:ascii="Arial" w:hAnsi="Arial" w:cs="Arial"/>
                <w:sz w:val="24"/>
                <w:szCs w:val="24"/>
              </w:rPr>
            </w:pPr>
          </w:p>
          <w:p w14:paraId="69702E8E" w14:textId="77777777" w:rsidR="00500DAB" w:rsidRPr="002B3F09" w:rsidRDefault="00500DAB" w:rsidP="0048784B">
            <w:pPr>
              <w:rPr>
                <w:rFonts w:ascii="Arial" w:hAnsi="Arial" w:cs="Arial"/>
                <w:sz w:val="24"/>
                <w:szCs w:val="24"/>
              </w:rPr>
            </w:pPr>
          </w:p>
          <w:p w14:paraId="0FB6DE9F" w14:textId="77777777" w:rsidR="00500DAB" w:rsidRPr="002B3F09" w:rsidRDefault="00500DAB" w:rsidP="0048784B">
            <w:pPr>
              <w:rPr>
                <w:rFonts w:ascii="Arial" w:hAnsi="Arial" w:cs="Arial"/>
                <w:sz w:val="24"/>
                <w:szCs w:val="24"/>
              </w:rPr>
            </w:pPr>
          </w:p>
          <w:p w14:paraId="758735DA" w14:textId="77777777" w:rsidR="00500DAB" w:rsidRPr="002B3F09" w:rsidRDefault="00500DAB" w:rsidP="0048784B">
            <w:pPr>
              <w:rPr>
                <w:rFonts w:ascii="Arial" w:hAnsi="Arial" w:cs="Arial"/>
                <w:sz w:val="24"/>
                <w:szCs w:val="24"/>
              </w:rPr>
            </w:pPr>
          </w:p>
          <w:p w14:paraId="5F29DFF5" w14:textId="77777777" w:rsidR="00500DAB" w:rsidRPr="002B3F09" w:rsidRDefault="00500DAB" w:rsidP="0048784B">
            <w:pPr>
              <w:rPr>
                <w:rFonts w:ascii="Arial" w:hAnsi="Arial" w:cs="Arial"/>
                <w:sz w:val="24"/>
                <w:szCs w:val="24"/>
              </w:rPr>
            </w:pPr>
          </w:p>
          <w:p w14:paraId="6481AC45" w14:textId="77777777" w:rsidR="00500DAB" w:rsidRPr="002B3F09" w:rsidRDefault="00500DAB" w:rsidP="0048784B">
            <w:pPr>
              <w:rPr>
                <w:rFonts w:ascii="Arial" w:hAnsi="Arial" w:cs="Arial"/>
                <w:sz w:val="24"/>
                <w:szCs w:val="24"/>
              </w:rPr>
            </w:pPr>
          </w:p>
          <w:p w14:paraId="5DBAACFB" w14:textId="77777777" w:rsidR="00500DAB" w:rsidRPr="002B3F09" w:rsidRDefault="00500DAB" w:rsidP="0048784B">
            <w:pPr>
              <w:rPr>
                <w:rFonts w:ascii="Arial" w:hAnsi="Arial" w:cs="Arial"/>
                <w:sz w:val="24"/>
                <w:szCs w:val="24"/>
              </w:rPr>
            </w:pPr>
          </w:p>
          <w:p w14:paraId="5D8AF1D3" w14:textId="77777777" w:rsidR="00500DAB" w:rsidRPr="002B3F09" w:rsidRDefault="00500DAB" w:rsidP="0048784B">
            <w:pPr>
              <w:rPr>
                <w:rFonts w:ascii="Arial" w:hAnsi="Arial" w:cs="Arial"/>
                <w:sz w:val="24"/>
                <w:szCs w:val="24"/>
              </w:rPr>
            </w:pPr>
          </w:p>
          <w:p w14:paraId="366C00EC" w14:textId="77777777" w:rsidR="00500DAB" w:rsidRPr="002B3F09" w:rsidRDefault="00500DAB" w:rsidP="0048784B">
            <w:pPr>
              <w:rPr>
                <w:rFonts w:ascii="Arial" w:hAnsi="Arial" w:cs="Arial"/>
                <w:sz w:val="24"/>
                <w:szCs w:val="24"/>
              </w:rPr>
            </w:pPr>
          </w:p>
          <w:p w14:paraId="686C2C55" w14:textId="77777777" w:rsidR="00500DAB" w:rsidRPr="002B3F09" w:rsidRDefault="00500DAB" w:rsidP="0048784B">
            <w:pPr>
              <w:rPr>
                <w:rFonts w:ascii="Arial" w:hAnsi="Arial" w:cs="Arial"/>
                <w:sz w:val="24"/>
                <w:szCs w:val="24"/>
              </w:rPr>
            </w:pPr>
          </w:p>
          <w:p w14:paraId="18EDA77A" w14:textId="77777777" w:rsidR="00500DAB" w:rsidRPr="002B3F09" w:rsidRDefault="00500DAB" w:rsidP="0048784B">
            <w:pPr>
              <w:rPr>
                <w:rFonts w:ascii="Arial" w:hAnsi="Arial" w:cs="Arial"/>
                <w:sz w:val="24"/>
                <w:szCs w:val="24"/>
              </w:rPr>
            </w:pPr>
          </w:p>
          <w:p w14:paraId="703EAAB1" w14:textId="77777777" w:rsidR="00500DAB" w:rsidRPr="002B3F09" w:rsidRDefault="00500DAB" w:rsidP="0048784B">
            <w:pPr>
              <w:rPr>
                <w:rFonts w:ascii="Arial" w:hAnsi="Arial" w:cs="Arial"/>
                <w:sz w:val="24"/>
                <w:szCs w:val="24"/>
              </w:rPr>
            </w:pPr>
          </w:p>
          <w:p w14:paraId="2F272B0F" w14:textId="77777777" w:rsidR="00500DAB" w:rsidRPr="002B3F09" w:rsidRDefault="00500DAB" w:rsidP="0048784B">
            <w:pPr>
              <w:rPr>
                <w:rFonts w:ascii="Arial" w:hAnsi="Arial" w:cs="Arial"/>
                <w:sz w:val="24"/>
                <w:szCs w:val="24"/>
              </w:rPr>
            </w:pPr>
          </w:p>
        </w:tc>
        <w:tc>
          <w:tcPr>
            <w:tcW w:w="567" w:type="dxa"/>
          </w:tcPr>
          <w:p w14:paraId="0CABA183"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2F5FE7DF" w14:textId="77777777" w:rsidR="00500DAB" w:rsidRPr="002B3F09" w:rsidRDefault="00500DAB" w:rsidP="0048784B">
            <w:pPr>
              <w:rPr>
                <w:rFonts w:ascii="Arial" w:hAnsi="Arial" w:cs="Arial"/>
                <w:sz w:val="24"/>
                <w:szCs w:val="24"/>
              </w:rPr>
            </w:pPr>
          </w:p>
          <w:p w14:paraId="0D4F2238" w14:textId="77777777" w:rsidR="00500DAB" w:rsidRPr="002B3F09" w:rsidRDefault="00500DAB" w:rsidP="0048784B">
            <w:pPr>
              <w:rPr>
                <w:rFonts w:ascii="Arial" w:hAnsi="Arial" w:cs="Arial"/>
                <w:sz w:val="24"/>
                <w:szCs w:val="24"/>
              </w:rPr>
            </w:pPr>
          </w:p>
          <w:p w14:paraId="2FE06768" w14:textId="77777777" w:rsidR="00500DAB" w:rsidRPr="002B3F09" w:rsidRDefault="00500DAB" w:rsidP="0048784B">
            <w:pPr>
              <w:rPr>
                <w:rFonts w:ascii="Arial" w:hAnsi="Arial" w:cs="Arial"/>
                <w:sz w:val="24"/>
                <w:szCs w:val="24"/>
              </w:rPr>
            </w:pPr>
          </w:p>
          <w:p w14:paraId="4EEBC8F0" w14:textId="77777777" w:rsidR="00500DAB" w:rsidRPr="002B3F09" w:rsidRDefault="00500DAB" w:rsidP="0048784B">
            <w:pPr>
              <w:rPr>
                <w:rFonts w:ascii="Arial" w:hAnsi="Arial" w:cs="Arial"/>
                <w:sz w:val="24"/>
                <w:szCs w:val="24"/>
              </w:rPr>
            </w:pPr>
          </w:p>
          <w:p w14:paraId="468875F4" w14:textId="77777777" w:rsidR="00500DAB" w:rsidRPr="002B3F09" w:rsidRDefault="00500DAB" w:rsidP="0048784B">
            <w:pPr>
              <w:rPr>
                <w:rFonts w:ascii="Arial" w:hAnsi="Arial" w:cs="Arial"/>
                <w:sz w:val="24"/>
                <w:szCs w:val="24"/>
              </w:rPr>
            </w:pPr>
          </w:p>
          <w:p w14:paraId="7C21F884" w14:textId="77777777" w:rsidR="00500DAB" w:rsidRPr="002B3F09" w:rsidRDefault="00500DAB" w:rsidP="0048784B">
            <w:pPr>
              <w:rPr>
                <w:rFonts w:ascii="Arial" w:hAnsi="Arial" w:cs="Arial"/>
                <w:sz w:val="24"/>
                <w:szCs w:val="24"/>
              </w:rPr>
            </w:pPr>
          </w:p>
          <w:p w14:paraId="3E47C8DA" w14:textId="77777777" w:rsidR="00500DAB" w:rsidRPr="002B3F09" w:rsidRDefault="00500DAB" w:rsidP="0048784B">
            <w:pPr>
              <w:rPr>
                <w:rFonts w:ascii="Arial" w:hAnsi="Arial" w:cs="Arial"/>
                <w:sz w:val="24"/>
                <w:szCs w:val="24"/>
              </w:rPr>
            </w:pPr>
          </w:p>
          <w:p w14:paraId="62F1386C" w14:textId="77777777" w:rsidR="00500DAB" w:rsidRPr="002B3F09" w:rsidRDefault="00500DAB" w:rsidP="0048784B">
            <w:pPr>
              <w:rPr>
                <w:rFonts w:ascii="Arial" w:hAnsi="Arial" w:cs="Arial"/>
                <w:sz w:val="24"/>
                <w:szCs w:val="24"/>
              </w:rPr>
            </w:pPr>
          </w:p>
          <w:p w14:paraId="5B0E7048" w14:textId="77777777" w:rsidR="00500DAB" w:rsidRPr="002B3F09" w:rsidRDefault="00500DAB" w:rsidP="0048784B">
            <w:pPr>
              <w:rPr>
                <w:rFonts w:ascii="Arial" w:hAnsi="Arial" w:cs="Arial"/>
                <w:sz w:val="24"/>
                <w:szCs w:val="24"/>
              </w:rPr>
            </w:pPr>
          </w:p>
          <w:p w14:paraId="53F66D52" w14:textId="77777777" w:rsidR="00500DAB" w:rsidRPr="002B3F09" w:rsidRDefault="00500DAB" w:rsidP="0048784B">
            <w:pPr>
              <w:rPr>
                <w:rFonts w:ascii="Arial" w:hAnsi="Arial" w:cs="Arial"/>
                <w:sz w:val="24"/>
                <w:szCs w:val="24"/>
              </w:rPr>
            </w:pPr>
          </w:p>
          <w:p w14:paraId="2FCCC399" w14:textId="77777777" w:rsidR="00500DAB" w:rsidRPr="002B3F09" w:rsidRDefault="00500DAB" w:rsidP="0048784B">
            <w:pPr>
              <w:rPr>
                <w:rFonts w:ascii="Arial" w:hAnsi="Arial" w:cs="Arial"/>
                <w:sz w:val="24"/>
                <w:szCs w:val="24"/>
              </w:rPr>
            </w:pPr>
          </w:p>
          <w:p w14:paraId="5D789222" w14:textId="77777777" w:rsidR="00500DAB" w:rsidRPr="002B3F09" w:rsidRDefault="00500DAB" w:rsidP="0048784B">
            <w:pPr>
              <w:rPr>
                <w:rFonts w:ascii="Arial" w:hAnsi="Arial" w:cs="Arial"/>
                <w:sz w:val="24"/>
                <w:szCs w:val="24"/>
              </w:rPr>
            </w:pPr>
          </w:p>
          <w:p w14:paraId="758AFC1D" w14:textId="77777777" w:rsidR="00500DAB" w:rsidRPr="002B3F09" w:rsidRDefault="00500DAB" w:rsidP="0048784B">
            <w:pPr>
              <w:rPr>
                <w:rFonts w:ascii="Arial" w:hAnsi="Arial" w:cs="Arial"/>
                <w:sz w:val="24"/>
                <w:szCs w:val="24"/>
              </w:rPr>
            </w:pPr>
          </w:p>
          <w:p w14:paraId="6FF6D599" w14:textId="77777777" w:rsidR="00500DAB" w:rsidRPr="002B3F09" w:rsidRDefault="00500DAB" w:rsidP="0048784B">
            <w:pPr>
              <w:rPr>
                <w:rFonts w:ascii="Arial" w:hAnsi="Arial" w:cs="Arial"/>
                <w:sz w:val="24"/>
                <w:szCs w:val="24"/>
              </w:rPr>
            </w:pPr>
          </w:p>
          <w:p w14:paraId="6B6D5287" w14:textId="77777777" w:rsidR="00500DAB" w:rsidRPr="002B3F09" w:rsidRDefault="00500DAB" w:rsidP="0048784B">
            <w:pPr>
              <w:rPr>
                <w:rFonts w:ascii="Arial" w:hAnsi="Arial" w:cs="Arial"/>
                <w:sz w:val="24"/>
                <w:szCs w:val="24"/>
              </w:rPr>
            </w:pPr>
          </w:p>
        </w:tc>
        <w:tc>
          <w:tcPr>
            <w:tcW w:w="567" w:type="dxa"/>
          </w:tcPr>
          <w:p w14:paraId="5C04004C"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208C5C2C" w14:textId="77777777" w:rsidR="00500DAB" w:rsidRPr="002B3F09" w:rsidRDefault="00500DAB" w:rsidP="0048784B">
            <w:pPr>
              <w:rPr>
                <w:rFonts w:ascii="Arial" w:hAnsi="Arial" w:cs="Arial"/>
                <w:sz w:val="24"/>
                <w:szCs w:val="24"/>
              </w:rPr>
            </w:pPr>
          </w:p>
          <w:p w14:paraId="43B8C16D" w14:textId="77777777" w:rsidR="00500DAB" w:rsidRPr="002B3F09" w:rsidRDefault="00500DAB" w:rsidP="0048784B">
            <w:pPr>
              <w:rPr>
                <w:rFonts w:ascii="Arial" w:hAnsi="Arial" w:cs="Arial"/>
                <w:sz w:val="24"/>
                <w:szCs w:val="24"/>
              </w:rPr>
            </w:pPr>
          </w:p>
          <w:p w14:paraId="21E14A57" w14:textId="77777777" w:rsidR="00500DAB" w:rsidRPr="002B3F09" w:rsidRDefault="00500DAB" w:rsidP="0048784B">
            <w:pPr>
              <w:rPr>
                <w:rFonts w:ascii="Arial" w:hAnsi="Arial" w:cs="Arial"/>
                <w:sz w:val="24"/>
                <w:szCs w:val="24"/>
              </w:rPr>
            </w:pPr>
          </w:p>
          <w:p w14:paraId="5AEDB9FB" w14:textId="77777777" w:rsidR="00500DAB" w:rsidRPr="002B3F09" w:rsidRDefault="00500DAB" w:rsidP="0048784B">
            <w:pPr>
              <w:rPr>
                <w:rFonts w:ascii="Arial" w:hAnsi="Arial" w:cs="Arial"/>
                <w:sz w:val="24"/>
                <w:szCs w:val="24"/>
              </w:rPr>
            </w:pPr>
          </w:p>
          <w:p w14:paraId="6D04ABDF" w14:textId="77777777" w:rsidR="00500DAB" w:rsidRPr="002B3F09" w:rsidRDefault="00500DAB" w:rsidP="0048784B">
            <w:pPr>
              <w:rPr>
                <w:rFonts w:ascii="Arial" w:hAnsi="Arial" w:cs="Arial"/>
                <w:sz w:val="24"/>
                <w:szCs w:val="24"/>
              </w:rPr>
            </w:pPr>
          </w:p>
          <w:p w14:paraId="6742741C" w14:textId="77777777" w:rsidR="00500DAB" w:rsidRPr="002B3F09" w:rsidRDefault="00500DAB" w:rsidP="0048784B">
            <w:pPr>
              <w:rPr>
                <w:rFonts w:ascii="Arial" w:hAnsi="Arial" w:cs="Arial"/>
                <w:sz w:val="24"/>
                <w:szCs w:val="24"/>
              </w:rPr>
            </w:pPr>
          </w:p>
          <w:p w14:paraId="7B6D37CD" w14:textId="77777777" w:rsidR="00500DAB" w:rsidRPr="002B3F09" w:rsidRDefault="00500DAB" w:rsidP="0048784B">
            <w:pPr>
              <w:rPr>
                <w:rFonts w:ascii="Arial" w:hAnsi="Arial" w:cs="Arial"/>
                <w:sz w:val="24"/>
                <w:szCs w:val="24"/>
              </w:rPr>
            </w:pPr>
          </w:p>
          <w:p w14:paraId="2802A750" w14:textId="77777777" w:rsidR="00500DAB" w:rsidRPr="002B3F09" w:rsidRDefault="00500DAB" w:rsidP="0048784B">
            <w:pPr>
              <w:rPr>
                <w:rFonts w:ascii="Arial" w:hAnsi="Arial" w:cs="Arial"/>
                <w:sz w:val="24"/>
                <w:szCs w:val="24"/>
              </w:rPr>
            </w:pPr>
          </w:p>
          <w:p w14:paraId="08D97B03" w14:textId="77777777" w:rsidR="00500DAB" w:rsidRPr="002B3F09" w:rsidRDefault="00500DAB" w:rsidP="0048784B">
            <w:pPr>
              <w:rPr>
                <w:rFonts w:ascii="Arial" w:hAnsi="Arial" w:cs="Arial"/>
                <w:sz w:val="24"/>
                <w:szCs w:val="24"/>
              </w:rPr>
            </w:pPr>
          </w:p>
          <w:p w14:paraId="1A50D87E" w14:textId="77777777" w:rsidR="00500DAB" w:rsidRPr="002B3F09" w:rsidRDefault="00500DAB" w:rsidP="0048784B">
            <w:pPr>
              <w:rPr>
                <w:rFonts w:ascii="Arial" w:hAnsi="Arial" w:cs="Arial"/>
                <w:sz w:val="24"/>
                <w:szCs w:val="24"/>
              </w:rPr>
            </w:pPr>
          </w:p>
          <w:p w14:paraId="2A8E084E" w14:textId="77777777" w:rsidR="00500DAB" w:rsidRPr="002B3F09" w:rsidRDefault="00500DAB" w:rsidP="0048784B">
            <w:pPr>
              <w:rPr>
                <w:rFonts w:ascii="Arial" w:hAnsi="Arial" w:cs="Arial"/>
                <w:sz w:val="24"/>
                <w:szCs w:val="24"/>
              </w:rPr>
            </w:pPr>
          </w:p>
          <w:p w14:paraId="25E16A76" w14:textId="77777777" w:rsidR="00500DAB" w:rsidRPr="002B3F09" w:rsidRDefault="00500DAB" w:rsidP="0048784B">
            <w:pPr>
              <w:rPr>
                <w:rFonts w:ascii="Arial" w:hAnsi="Arial" w:cs="Arial"/>
                <w:sz w:val="24"/>
                <w:szCs w:val="24"/>
              </w:rPr>
            </w:pPr>
          </w:p>
          <w:p w14:paraId="53BDE757" w14:textId="77777777" w:rsidR="00500DAB" w:rsidRPr="002B3F09" w:rsidRDefault="00500DAB" w:rsidP="0048784B">
            <w:pPr>
              <w:rPr>
                <w:rFonts w:ascii="Arial" w:hAnsi="Arial" w:cs="Arial"/>
                <w:sz w:val="24"/>
                <w:szCs w:val="24"/>
              </w:rPr>
            </w:pPr>
          </w:p>
          <w:p w14:paraId="3760D078" w14:textId="77777777" w:rsidR="00500DAB" w:rsidRPr="002B3F09" w:rsidRDefault="00500DAB" w:rsidP="0048784B">
            <w:pPr>
              <w:rPr>
                <w:rFonts w:ascii="Arial" w:hAnsi="Arial" w:cs="Arial"/>
                <w:sz w:val="24"/>
                <w:szCs w:val="24"/>
              </w:rPr>
            </w:pPr>
          </w:p>
          <w:p w14:paraId="182A5999" w14:textId="77777777" w:rsidR="00500DAB" w:rsidRPr="002B3F09" w:rsidRDefault="00500DAB" w:rsidP="0048784B">
            <w:pPr>
              <w:rPr>
                <w:rFonts w:ascii="Arial" w:hAnsi="Arial" w:cs="Arial"/>
                <w:sz w:val="24"/>
                <w:szCs w:val="24"/>
              </w:rPr>
            </w:pPr>
          </w:p>
        </w:tc>
        <w:tc>
          <w:tcPr>
            <w:tcW w:w="567" w:type="dxa"/>
          </w:tcPr>
          <w:p w14:paraId="2BBBF96E"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655CC94D" w14:textId="77777777" w:rsidR="00500DAB" w:rsidRPr="002B3F09" w:rsidRDefault="00500DAB" w:rsidP="0048784B">
            <w:pPr>
              <w:rPr>
                <w:rFonts w:ascii="Arial" w:hAnsi="Arial" w:cs="Arial"/>
                <w:sz w:val="24"/>
                <w:szCs w:val="24"/>
              </w:rPr>
            </w:pPr>
          </w:p>
          <w:p w14:paraId="33A36EBB" w14:textId="77777777" w:rsidR="00500DAB" w:rsidRPr="002B3F09" w:rsidRDefault="00500DAB" w:rsidP="0048784B">
            <w:pPr>
              <w:rPr>
                <w:rFonts w:ascii="Arial" w:hAnsi="Arial" w:cs="Arial"/>
                <w:sz w:val="24"/>
                <w:szCs w:val="24"/>
              </w:rPr>
            </w:pPr>
          </w:p>
          <w:p w14:paraId="1FDBDB05" w14:textId="77777777" w:rsidR="00500DAB" w:rsidRPr="002B3F09" w:rsidRDefault="00500DAB" w:rsidP="0048784B">
            <w:pPr>
              <w:rPr>
                <w:rFonts w:ascii="Arial" w:hAnsi="Arial" w:cs="Arial"/>
                <w:sz w:val="24"/>
                <w:szCs w:val="24"/>
              </w:rPr>
            </w:pPr>
          </w:p>
          <w:p w14:paraId="506E158C" w14:textId="77777777" w:rsidR="00500DAB" w:rsidRPr="002B3F09" w:rsidRDefault="00500DAB" w:rsidP="0048784B">
            <w:pPr>
              <w:rPr>
                <w:rFonts w:ascii="Arial" w:hAnsi="Arial" w:cs="Arial"/>
                <w:sz w:val="24"/>
                <w:szCs w:val="24"/>
              </w:rPr>
            </w:pPr>
          </w:p>
          <w:p w14:paraId="2A3D87AF" w14:textId="77777777" w:rsidR="00500DAB" w:rsidRPr="002B3F09" w:rsidRDefault="00500DAB" w:rsidP="0048784B">
            <w:pPr>
              <w:rPr>
                <w:rFonts w:ascii="Arial" w:hAnsi="Arial" w:cs="Arial"/>
                <w:sz w:val="24"/>
                <w:szCs w:val="24"/>
              </w:rPr>
            </w:pPr>
          </w:p>
          <w:p w14:paraId="158B06AA" w14:textId="77777777" w:rsidR="00500DAB" w:rsidRPr="002B3F09" w:rsidRDefault="00500DAB" w:rsidP="0048784B">
            <w:pPr>
              <w:rPr>
                <w:rFonts w:ascii="Arial" w:hAnsi="Arial" w:cs="Arial"/>
                <w:sz w:val="24"/>
                <w:szCs w:val="24"/>
              </w:rPr>
            </w:pPr>
          </w:p>
          <w:p w14:paraId="118B632E" w14:textId="77777777" w:rsidR="00500DAB" w:rsidRPr="002B3F09" w:rsidRDefault="00500DAB" w:rsidP="0048784B">
            <w:pPr>
              <w:rPr>
                <w:rFonts w:ascii="Arial" w:hAnsi="Arial" w:cs="Arial"/>
                <w:sz w:val="24"/>
                <w:szCs w:val="24"/>
              </w:rPr>
            </w:pPr>
          </w:p>
          <w:p w14:paraId="2B6890C3" w14:textId="77777777" w:rsidR="00500DAB" w:rsidRPr="002B3F09" w:rsidRDefault="00500DAB" w:rsidP="0048784B">
            <w:pPr>
              <w:rPr>
                <w:rFonts w:ascii="Arial" w:hAnsi="Arial" w:cs="Arial"/>
                <w:sz w:val="24"/>
                <w:szCs w:val="24"/>
              </w:rPr>
            </w:pPr>
          </w:p>
          <w:p w14:paraId="65865364" w14:textId="77777777" w:rsidR="00500DAB" w:rsidRPr="002B3F09" w:rsidRDefault="00500DAB" w:rsidP="0048784B">
            <w:pPr>
              <w:rPr>
                <w:rFonts w:ascii="Arial" w:hAnsi="Arial" w:cs="Arial"/>
                <w:sz w:val="24"/>
                <w:szCs w:val="24"/>
              </w:rPr>
            </w:pPr>
          </w:p>
          <w:p w14:paraId="6D3A1943" w14:textId="77777777" w:rsidR="00500DAB" w:rsidRPr="002B3F09" w:rsidRDefault="00500DAB" w:rsidP="0048784B">
            <w:pPr>
              <w:rPr>
                <w:rFonts w:ascii="Arial" w:hAnsi="Arial" w:cs="Arial"/>
                <w:sz w:val="24"/>
                <w:szCs w:val="24"/>
              </w:rPr>
            </w:pPr>
          </w:p>
          <w:p w14:paraId="68E81BCB" w14:textId="77777777" w:rsidR="00500DAB" w:rsidRPr="002B3F09" w:rsidRDefault="00500DAB" w:rsidP="0048784B">
            <w:pPr>
              <w:rPr>
                <w:rFonts w:ascii="Arial" w:hAnsi="Arial" w:cs="Arial"/>
                <w:sz w:val="24"/>
                <w:szCs w:val="24"/>
              </w:rPr>
            </w:pPr>
          </w:p>
          <w:p w14:paraId="2B7F2FB6" w14:textId="77777777" w:rsidR="00500DAB" w:rsidRPr="002B3F09" w:rsidRDefault="00500DAB" w:rsidP="0048784B">
            <w:pPr>
              <w:rPr>
                <w:rFonts w:ascii="Arial" w:hAnsi="Arial" w:cs="Arial"/>
                <w:sz w:val="24"/>
                <w:szCs w:val="24"/>
              </w:rPr>
            </w:pPr>
          </w:p>
          <w:p w14:paraId="49562159" w14:textId="77777777" w:rsidR="00500DAB" w:rsidRPr="002B3F09" w:rsidRDefault="00500DAB" w:rsidP="0048784B">
            <w:pPr>
              <w:rPr>
                <w:rFonts w:ascii="Arial" w:hAnsi="Arial" w:cs="Arial"/>
                <w:sz w:val="24"/>
                <w:szCs w:val="24"/>
              </w:rPr>
            </w:pPr>
          </w:p>
          <w:p w14:paraId="084A3112" w14:textId="77777777" w:rsidR="00500DAB" w:rsidRPr="002B3F09" w:rsidRDefault="00500DAB" w:rsidP="0048784B">
            <w:pPr>
              <w:rPr>
                <w:rFonts w:ascii="Arial" w:hAnsi="Arial" w:cs="Arial"/>
                <w:sz w:val="24"/>
                <w:szCs w:val="24"/>
              </w:rPr>
            </w:pPr>
          </w:p>
          <w:p w14:paraId="21493BEF" w14:textId="77777777" w:rsidR="00500DAB" w:rsidRPr="002B3F09" w:rsidRDefault="00500DAB" w:rsidP="0048784B">
            <w:pPr>
              <w:rPr>
                <w:rFonts w:ascii="Arial" w:hAnsi="Arial" w:cs="Arial"/>
                <w:sz w:val="24"/>
                <w:szCs w:val="24"/>
              </w:rPr>
            </w:pPr>
          </w:p>
        </w:tc>
        <w:tc>
          <w:tcPr>
            <w:tcW w:w="425" w:type="dxa"/>
          </w:tcPr>
          <w:p w14:paraId="118D02BD"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69AEC800" w14:textId="77777777" w:rsidR="00500DAB" w:rsidRPr="002B3F09" w:rsidRDefault="00500DAB" w:rsidP="0048784B">
            <w:pPr>
              <w:rPr>
                <w:rFonts w:ascii="Arial" w:hAnsi="Arial" w:cs="Arial"/>
                <w:sz w:val="24"/>
                <w:szCs w:val="24"/>
              </w:rPr>
            </w:pPr>
          </w:p>
          <w:p w14:paraId="713BA2CE" w14:textId="77777777" w:rsidR="00500DAB" w:rsidRPr="002B3F09" w:rsidRDefault="00500DAB" w:rsidP="0048784B">
            <w:pPr>
              <w:rPr>
                <w:rFonts w:ascii="Arial" w:hAnsi="Arial" w:cs="Arial"/>
                <w:sz w:val="24"/>
                <w:szCs w:val="24"/>
              </w:rPr>
            </w:pPr>
          </w:p>
          <w:p w14:paraId="17E1ADE0" w14:textId="77777777" w:rsidR="00500DAB" w:rsidRPr="002B3F09" w:rsidRDefault="00500DAB" w:rsidP="0048784B">
            <w:pPr>
              <w:rPr>
                <w:rFonts w:ascii="Arial" w:hAnsi="Arial" w:cs="Arial"/>
                <w:sz w:val="24"/>
                <w:szCs w:val="24"/>
              </w:rPr>
            </w:pPr>
          </w:p>
          <w:p w14:paraId="47D839B9" w14:textId="77777777" w:rsidR="00500DAB" w:rsidRPr="002B3F09" w:rsidRDefault="00500DAB" w:rsidP="0048784B">
            <w:pPr>
              <w:rPr>
                <w:rFonts w:ascii="Arial" w:hAnsi="Arial" w:cs="Arial"/>
                <w:sz w:val="24"/>
                <w:szCs w:val="24"/>
              </w:rPr>
            </w:pPr>
          </w:p>
          <w:p w14:paraId="4D2B55C2" w14:textId="77777777" w:rsidR="00500DAB" w:rsidRPr="002B3F09" w:rsidRDefault="00500DAB" w:rsidP="0048784B">
            <w:pPr>
              <w:rPr>
                <w:rFonts w:ascii="Arial" w:hAnsi="Arial" w:cs="Arial"/>
                <w:sz w:val="24"/>
                <w:szCs w:val="24"/>
              </w:rPr>
            </w:pPr>
          </w:p>
          <w:p w14:paraId="1285CE5E" w14:textId="77777777" w:rsidR="00500DAB" w:rsidRPr="002B3F09" w:rsidRDefault="00500DAB" w:rsidP="0048784B">
            <w:pPr>
              <w:rPr>
                <w:rFonts w:ascii="Arial" w:hAnsi="Arial" w:cs="Arial"/>
                <w:sz w:val="24"/>
                <w:szCs w:val="24"/>
              </w:rPr>
            </w:pPr>
          </w:p>
          <w:p w14:paraId="324AAC4A" w14:textId="77777777" w:rsidR="00500DAB" w:rsidRPr="002B3F09" w:rsidRDefault="00500DAB" w:rsidP="0048784B">
            <w:pPr>
              <w:rPr>
                <w:rFonts w:ascii="Arial" w:hAnsi="Arial" w:cs="Arial"/>
                <w:sz w:val="24"/>
                <w:szCs w:val="24"/>
              </w:rPr>
            </w:pPr>
          </w:p>
          <w:p w14:paraId="75C058F0" w14:textId="77777777" w:rsidR="00500DAB" w:rsidRPr="002B3F09" w:rsidRDefault="00500DAB" w:rsidP="0048784B">
            <w:pPr>
              <w:rPr>
                <w:rFonts w:ascii="Arial" w:hAnsi="Arial" w:cs="Arial"/>
                <w:sz w:val="24"/>
                <w:szCs w:val="24"/>
              </w:rPr>
            </w:pPr>
          </w:p>
          <w:p w14:paraId="6F20E905" w14:textId="77777777" w:rsidR="00500DAB" w:rsidRPr="002B3F09" w:rsidRDefault="00500DAB" w:rsidP="0048784B">
            <w:pPr>
              <w:rPr>
                <w:rFonts w:ascii="Arial" w:hAnsi="Arial" w:cs="Arial"/>
                <w:sz w:val="24"/>
                <w:szCs w:val="24"/>
              </w:rPr>
            </w:pPr>
          </w:p>
          <w:p w14:paraId="5C984C24" w14:textId="77777777" w:rsidR="00500DAB" w:rsidRPr="002B3F09" w:rsidRDefault="00500DAB" w:rsidP="0048784B">
            <w:pPr>
              <w:rPr>
                <w:rFonts w:ascii="Arial" w:hAnsi="Arial" w:cs="Arial"/>
                <w:sz w:val="24"/>
                <w:szCs w:val="24"/>
              </w:rPr>
            </w:pPr>
          </w:p>
          <w:p w14:paraId="59ADED80" w14:textId="77777777" w:rsidR="00500DAB" w:rsidRPr="002B3F09" w:rsidRDefault="00500DAB" w:rsidP="0048784B">
            <w:pPr>
              <w:rPr>
                <w:rFonts w:ascii="Arial" w:hAnsi="Arial" w:cs="Arial"/>
                <w:sz w:val="24"/>
                <w:szCs w:val="24"/>
              </w:rPr>
            </w:pPr>
          </w:p>
          <w:p w14:paraId="007D1AF9" w14:textId="77777777" w:rsidR="00500DAB" w:rsidRPr="002B3F09" w:rsidRDefault="00500DAB" w:rsidP="0048784B">
            <w:pPr>
              <w:rPr>
                <w:rFonts w:ascii="Arial" w:hAnsi="Arial" w:cs="Arial"/>
                <w:sz w:val="24"/>
                <w:szCs w:val="24"/>
              </w:rPr>
            </w:pPr>
          </w:p>
          <w:p w14:paraId="5A808345" w14:textId="77777777" w:rsidR="00500DAB" w:rsidRPr="002B3F09" w:rsidRDefault="00500DAB" w:rsidP="0048784B">
            <w:pPr>
              <w:rPr>
                <w:rFonts w:ascii="Arial" w:hAnsi="Arial" w:cs="Arial"/>
                <w:sz w:val="24"/>
                <w:szCs w:val="24"/>
              </w:rPr>
            </w:pPr>
          </w:p>
          <w:p w14:paraId="0F38CC7B" w14:textId="77777777" w:rsidR="00500DAB" w:rsidRPr="002B3F09" w:rsidRDefault="00500DAB" w:rsidP="0048784B">
            <w:pPr>
              <w:rPr>
                <w:rFonts w:ascii="Arial" w:hAnsi="Arial" w:cs="Arial"/>
                <w:sz w:val="24"/>
                <w:szCs w:val="24"/>
              </w:rPr>
            </w:pPr>
          </w:p>
          <w:p w14:paraId="11094488" w14:textId="77777777" w:rsidR="00500DAB" w:rsidRPr="002B3F09" w:rsidRDefault="00500DAB" w:rsidP="0048784B">
            <w:pPr>
              <w:rPr>
                <w:rFonts w:ascii="Arial" w:hAnsi="Arial" w:cs="Arial"/>
                <w:sz w:val="24"/>
                <w:szCs w:val="24"/>
              </w:rPr>
            </w:pPr>
          </w:p>
        </w:tc>
        <w:tc>
          <w:tcPr>
            <w:tcW w:w="709" w:type="dxa"/>
          </w:tcPr>
          <w:p w14:paraId="2B96D193" w14:textId="77777777" w:rsidR="00500DAB" w:rsidRPr="002B3F09" w:rsidRDefault="00500DAB" w:rsidP="0048784B">
            <w:pPr>
              <w:spacing w:line="360" w:lineRule="auto"/>
              <w:jc w:val="both"/>
              <w:rPr>
                <w:rFonts w:ascii="Arial" w:hAnsi="Arial" w:cs="Arial"/>
                <w:sz w:val="24"/>
                <w:szCs w:val="24"/>
              </w:rPr>
            </w:pPr>
            <w:r w:rsidRPr="002B3F09">
              <w:rPr>
                <w:rFonts w:ascii="Arial" w:hAnsi="Arial" w:cs="Arial"/>
                <w:sz w:val="24"/>
                <w:szCs w:val="24"/>
              </w:rPr>
              <w:t>X</w:t>
            </w:r>
          </w:p>
          <w:p w14:paraId="53F2C8C5" w14:textId="77777777" w:rsidR="00500DAB" w:rsidRPr="002B3F09" w:rsidRDefault="00500DAB" w:rsidP="0048784B">
            <w:pPr>
              <w:rPr>
                <w:rFonts w:ascii="Arial" w:hAnsi="Arial" w:cs="Arial"/>
                <w:sz w:val="24"/>
                <w:szCs w:val="24"/>
              </w:rPr>
            </w:pPr>
          </w:p>
          <w:p w14:paraId="240D1BA3" w14:textId="77777777" w:rsidR="00500DAB" w:rsidRPr="002B3F09" w:rsidRDefault="00500DAB" w:rsidP="0048784B">
            <w:pPr>
              <w:rPr>
                <w:rFonts w:ascii="Arial" w:hAnsi="Arial" w:cs="Arial"/>
                <w:sz w:val="24"/>
                <w:szCs w:val="24"/>
              </w:rPr>
            </w:pPr>
          </w:p>
          <w:p w14:paraId="25EA0F89" w14:textId="77777777" w:rsidR="00500DAB" w:rsidRPr="002B3F09" w:rsidRDefault="00500DAB" w:rsidP="0048784B">
            <w:pPr>
              <w:rPr>
                <w:rFonts w:ascii="Arial" w:hAnsi="Arial" w:cs="Arial"/>
                <w:sz w:val="24"/>
                <w:szCs w:val="24"/>
              </w:rPr>
            </w:pPr>
          </w:p>
          <w:p w14:paraId="1F62D403" w14:textId="77777777" w:rsidR="00500DAB" w:rsidRPr="002B3F09" w:rsidRDefault="00500DAB" w:rsidP="0048784B">
            <w:pPr>
              <w:rPr>
                <w:rFonts w:ascii="Arial" w:hAnsi="Arial" w:cs="Arial"/>
                <w:sz w:val="24"/>
                <w:szCs w:val="24"/>
              </w:rPr>
            </w:pPr>
          </w:p>
          <w:p w14:paraId="2D6C3761" w14:textId="77777777" w:rsidR="00500DAB" w:rsidRPr="002B3F09" w:rsidRDefault="00500DAB" w:rsidP="0048784B">
            <w:pPr>
              <w:rPr>
                <w:rFonts w:ascii="Arial" w:hAnsi="Arial" w:cs="Arial"/>
                <w:sz w:val="24"/>
                <w:szCs w:val="24"/>
              </w:rPr>
            </w:pPr>
          </w:p>
          <w:p w14:paraId="2B95583C" w14:textId="77777777" w:rsidR="00500DAB" w:rsidRPr="002B3F09" w:rsidRDefault="00500DAB" w:rsidP="0048784B">
            <w:pPr>
              <w:rPr>
                <w:rFonts w:ascii="Arial" w:hAnsi="Arial" w:cs="Arial"/>
                <w:sz w:val="24"/>
                <w:szCs w:val="24"/>
              </w:rPr>
            </w:pPr>
          </w:p>
          <w:p w14:paraId="1B66C107" w14:textId="77777777" w:rsidR="00500DAB" w:rsidRPr="002B3F09" w:rsidRDefault="00500DAB" w:rsidP="0048784B">
            <w:pPr>
              <w:rPr>
                <w:rFonts w:ascii="Arial" w:hAnsi="Arial" w:cs="Arial"/>
                <w:sz w:val="24"/>
                <w:szCs w:val="24"/>
              </w:rPr>
            </w:pPr>
          </w:p>
          <w:p w14:paraId="5007EB1B" w14:textId="77777777" w:rsidR="00500DAB" w:rsidRPr="002B3F09" w:rsidRDefault="00500DAB" w:rsidP="0048784B">
            <w:pPr>
              <w:rPr>
                <w:rFonts w:ascii="Arial" w:hAnsi="Arial" w:cs="Arial"/>
                <w:sz w:val="24"/>
                <w:szCs w:val="24"/>
              </w:rPr>
            </w:pPr>
          </w:p>
          <w:p w14:paraId="5AD3422C" w14:textId="77777777" w:rsidR="00500DAB" w:rsidRPr="002B3F09" w:rsidRDefault="00500DAB" w:rsidP="0048784B">
            <w:pPr>
              <w:rPr>
                <w:rFonts w:ascii="Arial" w:hAnsi="Arial" w:cs="Arial"/>
                <w:sz w:val="24"/>
                <w:szCs w:val="24"/>
              </w:rPr>
            </w:pPr>
          </w:p>
          <w:p w14:paraId="759E8A3E" w14:textId="77777777" w:rsidR="00500DAB" w:rsidRPr="002B3F09" w:rsidRDefault="00500DAB" w:rsidP="0048784B">
            <w:pPr>
              <w:rPr>
                <w:rFonts w:ascii="Arial" w:hAnsi="Arial" w:cs="Arial"/>
                <w:sz w:val="24"/>
                <w:szCs w:val="24"/>
              </w:rPr>
            </w:pPr>
          </w:p>
          <w:p w14:paraId="5E2A5AD1" w14:textId="77777777" w:rsidR="00500DAB" w:rsidRPr="002B3F09" w:rsidRDefault="00500DAB" w:rsidP="0048784B">
            <w:pPr>
              <w:rPr>
                <w:rFonts w:ascii="Arial" w:hAnsi="Arial" w:cs="Arial"/>
                <w:sz w:val="24"/>
                <w:szCs w:val="24"/>
              </w:rPr>
            </w:pPr>
          </w:p>
          <w:p w14:paraId="19EAEC27" w14:textId="77777777" w:rsidR="00500DAB" w:rsidRPr="002B3F09" w:rsidRDefault="00500DAB" w:rsidP="0048784B">
            <w:pPr>
              <w:rPr>
                <w:rFonts w:ascii="Arial" w:hAnsi="Arial" w:cs="Arial"/>
                <w:sz w:val="24"/>
                <w:szCs w:val="24"/>
              </w:rPr>
            </w:pPr>
          </w:p>
          <w:p w14:paraId="6472610B" w14:textId="77777777" w:rsidR="00500DAB" w:rsidRPr="002B3F09" w:rsidRDefault="00500DAB" w:rsidP="0048784B">
            <w:pPr>
              <w:rPr>
                <w:rFonts w:ascii="Arial" w:hAnsi="Arial" w:cs="Arial"/>
                <w:sz w:val="24"/>
                <w:szCs w:val="24"/>
              </w:rPr>
            </w:pPr>
          </w:p>
          <w:p w14:paraId="1301CAC6" w14:textId="77777777" w:rsidR="00500DAB" w:rsidRPr="002B3F09" w:rsidRDefault="00500DAB" w:rsidP="0048784B">
            <w:pPr>
              <w:rPr>
                <w:rFonts w:ascii="Arial" w:hAnsi="Arial" w:cs="Arial"/>
                <w:sz w:val="24"/>
                <w:szCs w:val="24"/>
              </w:rPr>
            </w:pPr>
          </w:p>
          <w:p w14:paraId="46CCD75C" w14:textId="77777777" w:rsidR="00500DAB" w:rsidRPr="002B3F09" w:rsidRDefault="00500DAB" w:rsidP="0048784B">
            <w:pPr>
              <w:rPr>
                <w:rFonts w:ascii="Arial" w:hAnsi="Arial" w:cs="Arial"/>
                <w:sz w:val="24"/>
                <w:szCs w:val="24"/>
              </w:rPr>
            </w:pPr>
          </w:p>
        </w:tc>
      </w:tr>
      <w:tr w:rsidR="00500DAB" w:rsidRPr="002B3F09" w14:paraId="42C9B643" w14:textId="77777777" w:rsidTr="0048784B">
        <w:trPr>
          <w:trHeight w:val="375"/>
        </w:trPr>
        <w:tc>
          <w:tcPr>
            <w:tcW w:w="394" w:type="dxa"/>
          </w:tcPr>
          <w:p w14:paraId="2291617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2</w:t>
            </w:r>
          </w:p>
        </w:tc>
        <w:tc>
          <w:tcPr>
            <w:tcW w:w="1166" w:type="dxa"/>
          </w:tcPr>
          <w:p w14:paraId="3E560E0B"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 xml:space="preserve">Minimizar la contaminación del recurso hídrico a través de acciones de eliminación de objetos inservibles y desechos contaminantes </w:t>
            </w:r>
            <w:r w:rsidRPr="002B3F09">
              <w:rPr>
                <w:rFonts w:ascii="Arial" w:hAnsi="Arial" w:cs="Arial"/>
                <w:sz w:val="24"/>
                <w:szCs w:val="24"/>
              </w:rPr>
              <w:lastRenderedPageBreak/>
              <w:t>en las quebradas, barrancas y ríos.</w:t>
            </w:r>
          </w:p>
        </w:tc>
        <w:tc>
          <w:tcPr>
            <w:tcW w:w="1276" w:type="dxa"/>
          </w:tcPr>
          <w:p w14:paraId="06658BB9"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lastRenderedPageBreak/>
              <w:t>Lograr que el 50% de la población haga buen uso del servicio de barrido y recolección y disminuir la contaminación del recurso hídrico.</w:t>
            </w:r>
          </w:p>
        </w:tc>
        <w:tc>
          <w:tcPr>
            <w:tcW w:w="1134" w:type="dxa"/>
          </w:tcPr>
          <w:p w14:paraId="00ADF5E1"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 xml:space="preserve">Del 100% de la población que recibe el servicio de recolección de desechos sólidos se concientizará al 50% de hacer buen uso del servicio </w:t>
            </w:r>
            <w:r w:rsidRPr="002B3F09">
              <w:rPr>
                <w:rFonts w:ascii="Arial" w:hAnsi="Arial" w:cs="Arial"/>
                <w:sz w:val="24"/>
                <w:szCs w:val="24"/>
              </w:rPr>
              <w:lastRenderedPageBreak/>
              <w:t>y disminuir la contaminación de las fuentes de agua.</w:t>
            </w:r>
          </w:p>
        </w:tc>
        <w:tc>
          <w:tcPr>
            <w:tcW w:w="2126" w:type="dxa"/>
          </w:tcPr>
          <w:p w14:paraId="2CBE58A9" w14:textId="77777777" w:rsidR="00500DAB" w:rsidRPr="002B3F09" w:rsidRDefault="00500DAB" w:rsidP="00500DAB">
            <w:pPr>
              <w:numPr>
                <w:ilvl w:val="0"/>
                <w:numId w:val="6"/>
              </w:numPr>
              <w:contextualSpacing/>
              <w:jc w:val="both"/>
              <w:rPr>
                <w:rFonts w:ascii="Arial" w:hAnsi="Arial" w:cs="Arial"/>
                <w:sz w:val="24"/>
                <w:szCs w:val="24"/>
              </w:rPr>
            </w:pPr>
            <w:r w:rsidRPr="002B3F09">
              <w:rPr>
                <w:rFonts w:ascii="Arial" w:hAnsi="Arial" w:cs="Arial"/>
                <w:sz w:val="24"/>
                <w:szCs w:val="24"/>
              </w:rPr>
              <w:lastRenderedPageBreak/>
              <w:t>Realizar jornadas de limpieza en quebradas, barrancas y ríos (plan castor).</w:t>
            </w:r>
          </w:p>
          <w:p w14:paraId="1D5C0D69" w14:textId="77777777" w:rsidR="00500DAB" w:rsidRPr="002B3F09" w:rsidRDefault="00500DAB" w:rsidP="0048784B">
            <w:pPr>
              <w:jc w:val="both"/>
              <w:rPr>
                <w:rFonts w:ascii="Arial" w:hAnsi="Arial" w:cs="Arial"/>
                <w:sz w:val="24"/>
                <w:szCs w:val="24"/>
              </w:rPr>
            </w:pPr>
            <w:r w:rsidRPr="002B3F09">
              <w:rPr>
                <w:rFonts w:ascii="Arial" w:hAnsi="Arial" w:cs="Arial"/>
                <w:noProof/>
                <w:sz w:val="24"/>
                <w:szCs w:val="24"/>
                <w:lang w:eastAsia="es-MX"/>
              </w:rPr>
              <mc:AlternateContent>
                <mc:Choice Requires="wps">
                  <w:drawing>
                    <wp:anchor distT="0" distB="0" distL="114300" distR="114300" simplePos="0" relativeHeight="251679744" behindDoc="0" locked="0" layoutInCell="1" allowOverlap="1" wp14:anchorId="36DBB155" wp14:editId="252EECB6">
                      <wp:simplePos x="0" y="0"/>
                      <wp:positionH relativeFrom="column">
                        <wp:posOffset>-62230</wp:posOffset>
                      </wp:positionH>
                      <wp:positionV relativeFrom="paragraph">
                        <wp:posOffset>120015</wp:posOffset>
                      </wp:positionV>
                      <wp:extent cx="7137400"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7137400" cy="0"/>
                              </a:xfrm>
                              <a:prstGeom prst="line">
                                <a:avLst/>
                              </a:prstGeom>
                              <a:noFill/>
                              <a:ln w="9525" cap="flat" cmpd="sng" algn="ctr">
                                <a:solidFill>
                                  <a:sysClr val="windowText" lastClr="000000">
                                    <a:satMod val="12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92C4E" id="Conector recto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9.45pt" to="557.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B1tgEAAGQDAAAOAAAAZHJzL2Uyb0RvYy54bWysU8tu2zAQvBfoPxC815TdpmkFyznESC99&#10;BGj6ARs+JAJ8gcta9t93STlO2t6K6kAtudzhzHC5vTl6xw46o41h4OtVx5kOMiobxoH/eLh784Ez&#10;LBAUuBj0wE8a+c3u9avtnHq9iVN0SmdGIAH7OQ18KiX1QqCctAdcxaQDJU3MHgpN8yhUhpnQvROb&#10;rnsv5phVylFqRFrdL0m+a/jGaFm+GYO6MDdw4lbamNv4WEex20I/ZkiTlWca8A8sPNhAh16g9lCA&#10;/cz2LyhvZY4YTVnJ6EU0xkrdNJCadfeHmu8TJN20kDmYLjbh/4OVXw+34T6TDXPCHtN9riqOJvv6&#10;J37s2Mw6XczSx8IkLV6v316/68hT+ZQTz4UpY/mko2c1GLizoeqAHg6fsdBhtPVpS10O8c461+7C&#10;BTYP/OPV5oqQgTrCOCgU+qQGjmHkDNxIrSZLbogYnVW1uuLgCW9dZgeg26YmUXF+ILqcOcBCCdLQ&#10;vqUQypeolr1raiWSshBbQBrH38Ar4T3gtJS01LnChXq4bu121vfsZo0eozo1k0Wd0VU29HPb1V55&#10;Oaf45ePY/QIAAP//AwBQSwMEFAAGAAgAAAAhAEDVExvcAAAACQEAAA8AAABkcnMvZG93bnJldi54&#10;bWxMj8FOwzAQRO9I/IO1SFyq1klAqA1xKgTkxoUC4rqNlyQiXqex2wa+nq04wHFmVjNvi/XkenWg&#10;MXSeDaSLBBRx7W3HjYHXl2q+BBUissXeMxn4ogDr8vyswNz6Iz/TYRMbJSUccjTQxjjkWoe6JYdh&#10;4QdiyT786DCKHBttRzxKuet1liQ32mHHstDiQPct1Z+bvTMQqjfaVd+zepa8XzWest3D0yMac3kx&#10;3d2CijTFv2M44Qs6lMK09Xu2QfUG5ishj+IvV6BOeZpeZ6C2v44uC/3/g/IHAAD//wMAUEsBAi0A&#10;FAAGAAgAAAAhALaDOJL+AAAA4QEAABMAAAAAAAAAAAAAAAAAAAAAAFtDb250ZW50X1R5cGVzXS54&#10;bWxQSwECLQAUAAYACAAAACEAOP0h/9YAAACUAQAACwAAAAAAAAAAAAAAAAAvAQAAX3JlbHMvLnJl&#10;bHNQSwECLQAUAAYACAAAACEA97SAdbYBAABkAwAADgAAAAAAAAAAAAAAAAAuAgAAZHJzL2Uyb0Rv&#10;Yy54bWxQSwECLQAUAAYACAAAACEAQNUTG9wAAAAJAQAADwAAAAAAAAAAAAAAAAAQBAAAZHJzL2Rv&#10;d25yZXYueG1sUEsFBgAAAAAEAAQA8wAAABkFAAAAAA==&#10;"/>
                  </w:pict>
                </mc:Fallback>
              </mc:AlternateContent>
            </w:r>
          </w:p>
          <w:p w14:paraId="6F7B3518" w14:textId="77777777" w:rsidR="00500DAB" w:rsidRPr="002B3F09" w:rsidRDefault="00500DAB" w:rsidP="0048784B">
            <w:pPr>
              <w:jc w:val="both"/>
              <w:rPr>
                <w:rFonts w:ascii="Arial" w:hAnsi="Arial" w:cs="Arial"/>
                <w:sz w:val="24"/>
                <w:szCs w:val="24"/>
              </w:rPr>
            </w:pPr>
          </w:p>
          <w:p w14:paraId="64B0C7E6" w14:textId="77777777" w:rsidR="00500DAB" w:rsidRPr="002B3F09" w:rsidRDefault="00500DAB" w:rsidP="00500DAB">
            <w:pPr>
              <w:numPr>
                <w:ilvl w:val="0"/>
                <w:numId w:val="6"/>
              </w:numPr>
              <w:contextualSpacing/>
              <w:jc w:val="both"/>
              <w:rPr>
                <w:rFonts w:ascii="Arial" w:hAnsi="Arial" w:cs="Arial"/>
                <w:sz w:val="24"/>
                <w:szCs w:val="24"/>
              </w:rPr>
            </w:pPr>
            <w:r w:rsidRPr="002B3F09">
              <w:rPr>
                <w:rFonts w:ascii="Arial" w:hAnsi="Arial" w:cs="Arial"/>
                <w:sz w:val="24"/>
                <w:szCs w:val="24"/>
              </w:rPr>
              <w:t>Colocación de rótulos de prohibición en sitios identificados como botaderos.</w:t>
            </w:r>
          </w:p>
          <w:p w14:paraId="6CF1B39E" w14:textId="77777777" w:rsidR="00500DAB" w:rsidRPr="002B3F09" w:rsidRDefault="00500DAB" w:rsidP="0048784B">
            <w:pPr>
              <w:jc w:val="both"/>
              <w:rPr>
                <w:rFonts w:ascii="Arial" w:hAnsi="Arial" w:cs="Arial"/>
                <w:sz w:val="24"/>
                <w:szCs w:val="24"/>
              </w:rPr>
            </w:pPr>
            <w:r w:rsidRPr="002B3F09">
              <w:rPr>
                <w:rFonts w:ascii="Arial" w:hAnsi="Arial" w:cs="Arial"/>
                <w:noProof/>
                <w:sz w:val="24"/>
                <w:szCs w:val="24"/>
                <w:lang w:eastAsia="es-MX"/>
              </w:rPr>
              <mc:AlternateContent>
                <mc:Choice Requires="wps">
                  <w:drawing>
                    <wp:anchor distT="0" distB="0" distL="114300" distR="114300" simplePos="0" relativeHeight="251680768" behindDoc="0" locked="0" layoutInCell="1" allowOverlap="1" wp14:anchorId="143BCC00" wp14:editId="550DD339">
                      <wp:simplePos x="0" y="0"/>
                      <wp:positionH relativeFrom="column">
                        <wp:posOffset>-74930</wp:posOffset>
                      </wp:positionH>
                      <wp:positionV relativeFrom="paragraph">
                        <wp:posOffset>66675</wp:posOffset>
                      </wp:positionV>
                      <wp:extent cx="7099300" cy="25400"/>
                      <wp:effectExtent l="0" t="0" r="25400" b="31750"/>
                      <wp:wrapNone/>
                      <wp:docPr id="23" name="Conector recto 23"/>
                      <wp:cNvGraphicFramePr/>
                      <a:graphic xmlns:a="http://schemas.openxmlformats.org/drawingml/2006/main">
                        <a:graphicData uri="http://schemas.microsoft.com/office/word/2010/wordprocessingShape">
                          <wps:wsp>
                            <wps:cNvCnPr/>
                            <wps:spPr>
                              <a:xfrm>
                                <a:off x="0" y="0"/>
                                <a:ext cx="7099300" cy="25400"/>
                              </a:xfrm>
                              <a:prstGeom prst="line">
                                <a:avLst/>
                              </a:prstGeom>
                              <a:noFill/>
                              <a:ln w="9525" cap="flat" cmpd="sng" algn="ctr">
                                <a:solidFill>
                                  <a:sysClr val="windowText" lastClr="000000">
                                    <a:satMod val="12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E0F653" id="Conector recto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5.25pt" to="553.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vEuAEAAGgDAAAOAAAAZHJzL2Uyb0RvYy54bWysU8tu2zAQvBfIPxC815LduK0FyznESC9p&#10;GyDpB2z4kAjwBS5r2X+fJeU6aXsrqgO15HKHO8Ph9uboLDuohCb4ni8XLWfKiyCNH3r+4+nu/WfO&#10;MIOXYINXPT8p5De7q3fbKXZqFcZgpUqMQDx2U+z5mHPsmgbFqBzgIkTlKalDcpBpmoZGJpgI3dlm&#10;1bYfmykkGVMQCpFW93OS7yq+1krk71qjysz2nHrLdUx1fC5js9tCNySIoxHnNuAfunBgPB16gdpD&#10;BvYzmb+gnBEpYNB5IYJrgtZGqMqB2CzbP9g8jhBV5ULiYLzIhP8PVnw73PqHRDJMETuMD6mwOOrk&#10;yp/6Y8cq1ukiljpmJmjxU7vZfGhJU0G51fqaQkJpXotjwvxFBcdK0HNrfOECHRzuMc9bf20pyz7c&#10;GWvrfVjPpp5v1qs1oQO5QlvIFLooe45+4AzsQHYTOVVEDNbIUl1w8IS3NrED0I2TUWSYnqhlzixg&#10;pgTxqN9cCPlrkPPeJdnpwmEGqXR+Ay8N7wHHuaSmzqytL4erarkzv1dFS/Qc5KkK3ZQZXWdFP1uv&#10;+OXtnOK3D2T3AgAA//8DAFBLAwQUAAYACAAAACEARNuUVd4AAAAKAQAADwAAAGRycy9kb3ducmV2&#10;LnhtbEyPwU7DMBBE70j8g7VIXKrWTqAVCnEqBOTGhQLiuk2WJCJep7HbBr6e7ancZjWjmbf5enK9&#10;OtAYOs8WkoUBRVz5uuPGwvtbOb8DFSJyjb1nsvBDAdbF5UWOWe2P/EqHTWyUlHDI0EIb45BpHaqW&#10;HIaFH4jF+/Kjwyjn2Oh6xKOUu16nxqy0w45locWBHluqvjd7ZyGUH7Qrf2fVzHzeNJ7S3dPLM1p7&#10;fTU93IOKNMVzGE74gg6FMG39nuugegvzJBH0KIZZgjoFErNKQW1F3S5BF7n+/0LxBwAA//8DAFBL&#10;AQItABQABgAIAAAAIQC2gziS/gAAAOEBAAATAAAAAAAAAAAAAAAAAAAAAABbQ29udGVudF9UeXBl&#10;c10ueG1sUEsBAi0AFAAGAAgAAAAhADj9If/WAAAAlAEAAAsAAAAAAAAAAAAAAAAALwEAAF9yZWxz&#10;Ly5yZWxzUEsBAi0AFAAGAAgAAAAhADdYa8S4AQAAaAMAAA4AAAAAAAAAAAAAAAAALgIAAGRycy9l&#10;Mm9Eb2MueG1sUEsBAi0AFAAGAAgAAAAhAETblFXeAAAACgEAAA8AAAAAAAAAAAAAAAAAEgQAAGRy&#10;cy9kb3ducmV2LnhtbFBLBQYAAAAABAAEAPMAAAAdBQAAAAA=&#10;"/>
                  </w:pict>
                </mc:Fallback>
              </mc:AlternateContent>
            </w:r>
          </w:p>
          <w:p w14:paraId="0F84B847" w14:textId="77777777" w:rsidR="00500DAB" w:rsidRPr="002B3F09" w:rsidRDefault="00500DAB" w:rsidP="0048784B">
            <w:pPr>
              <w:jc w:val="both"/>
              <w:rPr>
                <w:rFonts w:ascii="Arial" w:hAnsi="Arial" w:cs="Arial"/>
                <w:sz w:val="24"/>
                <w:szCs w:val="24"/>
              </w:rPr>
            </w:pPr>
          </w:p>
          <w:p w14:paraId="719E2347" w14:textId="77777777" w:rsidR="00500DAB" w:rsidRPr="002B3F09" w:rsidRDefault="00500DAB" w:rsidP="00500DAB">
            <w:pPr>
              <w:numPr>
                <w:ilvl w:val="0"/>
                <w:numId w:val="6"/>
              </w:numPr>
              <w:contextualSpacing/>
              <w:jc w:val="both"/>
              <w:rPr>
                <w:rFonts w:ascii="Arial" w:hAnsi="Arial" w:cs="Arial"/>
                <w:sz w:val="24"/>
                <w:szCs w:val="24"/>
              </w:rPr>
            </w:pPr>
            <w:r w:rsidRPr="002B3F09">
              <w:rPr>
                <w:rFonts w:ascii="Arial" w:hAnsi="Arial" w:cs="Arial"/>
                <w:sz w:val="24"/>
                <w:szCs w:val="24"/>
              </w:rPr>
              <w:t>Coordinación interinstitucion</w:t>
            </w:r>
            <w:r w:rsidRPr="002B3F09">
              <w:rPr>
                <w:rFonts w:ascii="Arial" w:hAnsi="Arial" w:cs="Arial"/>
                <w:sz w:val="24"/>
                <w:szCs w:val="24"/>
              </w:rPr>
              <w:lastRenderedPageBreak/>
              <w:t>al para la extensión del servicio de aseo y recolección.</w:t>
            </w:r>
          </w:p>
          <w:p w14:paraId="5ABC506E" w14:textId="77777777" w:rsidR="00500DAB" w:rsidRPr="002B3F09" w:rsidRDefault="00500DAB" w:rsidP="0048784B">
            <w:pPr>
              <w:jc w:val="both"/>
              <w:rPr>
                <w:rFonts w:ascii="Arial" w:hAnsi="Arial" w:cs="Arial"/>
                <w:sz w:val="24"/>
                <w:szCs w:val="24"/>
              </w:rPr>
            </w:pPr>
          </w:p>
        </w:tc>
        <w:tc>
          <w:tcPr>
            <w:tcW w:w="1134" w:type="dxa"/>
          </w:tcPr>
          <w:p w14:paraId="05666CB2"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lastRenderedPageBreak/>
              <w:t>1.transporte</w:t>
            </w:r>
          </w:p>
          <w:p w14:paraId="4564AF3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2.herramientas</w:t>
            </w:r>
          </w:p>
          <w:p w14:paraId="42A3E1C6"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3.equipo de bioseguridad</w:t>
            </w:r>
          </w:p>
          <w:p w14:paraId="24193343" w14:textId="77777777" w:rsidR="00500DAB" w:rsidRPr="002B3F09" w:rsidRDefault="00500DAB" w:rsidP="0048784B">
            <w:pPr>
              <w:jc w:val="both"/>
              <w:rPr>
                <w:rFonts w:ascii="Arial" w:hAnsi="Arial" w:cs="Arial"/>
                <w:sz w:val="24"/>
                <w:szCs w:val="24"/>
              </w:rPr>
            </w:pPr>
          </w:p>
          <w:p w14:paraId="75D04C01" w14:textId="77777777" w:rsidR="00500DAB" w:rsidRPr="002B3F09" w:rsidRDefault="00500DAB" w:rsidP="0048784B">
            <w:pPr>
              <w:rPr>
                <w:rFonts w:ascii="Arial" w:hAnsi="Arial" w:cs="Arial"/>
                <w:sz w:val="24"/>
                <w:szCs w:val="24"/>
              </w:rPr>
            </w:pPr>
            <w:r w:rsidRPr="002B3F09">
              <w:rPr>
                <w:rFonts w:ascii="Arial" w:hAnsi="Arial" w:cs="Arial"/>
                <w:sz w:val="24"/>
                <w:szCs w:val="24"/>
              </w:rPr>
              <w:t>1.cemento</w:t>
            </w:r>
          </w:p>
          <w:p w14:paraId="5300CB2E" w14:textId="77777777" w:rsidR="00500DAB" w:rsidRPr="002B3F09" w:rsidRDefault="00500DAB" w:rsidP="0048784B">
            <w:pPr>
              <w:rPr>
                <w:rFonts w:ascii="Arial" w:hAnsi="Arial" w:cs="Arial"/>
                <w:sz w:val="24"/>
                <w:szCs w:val="24"/>
              </w:rPr>
            </w:pPr>
            <w:r w:rsidRPr="002B3F09">
              <w:rPr>
                <w:rFonts w:ascii="Arial" w:hAnsi="Arial" w:cs="Arial"/>
                <w:sz w:val="24"/>
                <w:szCs w:val="24"/>
              </w:rPr>
              <w:t>2.piedra</w:t>
            </w:r>
          </w:p>
          <w:p w14:paraId="607F97A0" w14:textId="77777777" w:rsidR="00500DAB" w:rsidRPr="002B3F09" w:rsidRDefault="00500DAB" w:rsidP="0048784B">
            <w:pPr>
              <w:rPr>
                <w:rFonts w:ascii="Arial" w:hAnsi="Arial" w:cs="Arial"/>
                <w:sz w:val="24"/>
                <w:szCs w:val="24"/>
              </w:rPr>
            </w:pPr>
            <w:r w:rsidRPr="002B3F09">
              <w:rPr>
                <w:rFonts w:ascii="Arial" w:hAnsi="Arial" w:cs="Arial"/>
                <w:sz w:val="24"/>
                <w:szCs w:val="24"/>
              </w:rPr>
              <w:t>3.trasnporte</w:t>
            </w:r>
          </w:p>
          <w:p w14:paraId="19E8AEE4" w14:textId="77777777" w:rsidR="00500DAB" w:rsidRPr="002B3F09" w:rsidRDefault="00500DAB" w:rsidP="0048784B">
            <w:pPr>
              <w:rPr>
                <w:rFonts w:ascii="Arial" w:hAnsi="Arial" w:cs="Arial"/>
                <w:sz w:val="24"/>
                <w:szCs w:val="24"/>
              </w:rPr>
            </w:pPr>
            <w:r w:rsidRPr="002B3F09">
              <w:rPr>
                <w:rFonts w:ascii="Arial" w:hAnsi="Arial" w:cs="Arial"/>
                <w:sz w:val="24"/>
                <w:szCs w:val="24"/>
              </w:rPr>
              <w:t>4.arena</w:t>
            </w:r>
          </w:p>
          <w:p w14:paraId="0E8A2B89" w14:textId="77777777" w:rsidR="00500DAB" w:rsidRPr="002B3F09" w:rsidRDefault="00500DAB" w:rsidP="0048784B">
            <w:pPr>
              <w:rPr>
                <w:rFonts w:ascii="Arial" w:hAnsi="Arial" w:cs="Arial"/>
                <w:sz w:val="24"/>
                <w:szCs w:val="24"/>
              </w:rPr>
            </w:pPr>
          </w:p>
          <w:p w14:paraId="65B4DDEA" w14:textId="77777777" w:rsidR="00500DAB" w:rsidRPr="002B3F09" w:rsidRDefault="00500DAB" w:rsidP="0048784B">
            <w:pPr>
              <w:rPr>
                <w:rFonts w:ascii="Arial" w:hAnsi="Arial" w:cs="Arial"/>
                <w:sz w:val="24"/>
                <w:szCs w:val="24"/>
              </w:rPr>
            </w:pPr>
            <w:r w:rsidRPr="002B3F09">
              <w:rPr>
                <w:rFonts w:ascii="Arial" w:hAnsi="Arial" w:cs="Arial"/>
                <w:sz w:val="24"/>
                <w:szCs w:val="24"/>
              </w:rPr>
              <w:t>1.papel</w:t>
            </w:r>
          </w:p>
          <w:p w14:paraId="66B24E38" w14:textId="77777777" w:rsidR="00500DAB" w:rsidRPr="002B3F09" w:rsidRDefault="00500DAB" w:rsidP="0048784B">
            <w:pPr>
              <w:rPr>
                <w:rFonts w:ascii="Arial" w:hAnsi="Arial" w:cs="Arial"/>
                <w:sz w:val="24"/>
                <w:szCs w:val="24"/>
              </w:rPr>
            </w:pPr>
            <w:r w:rsidRPr="002B3F09">
              <w:rPr>
                <w:rFonts w:ascii="Arial" w:hAnsi="Arial" w:cs="Arial"/>
                <w:sz w:val="24"/>
                <w:szCs w:val="24"/>
              </w:rPr>
              <w:t>2.tinta</w:t>
            </w:r>
          </w:p>
          <w:p w14:paraId="616FAFFB" w14:textId="77777777" w:rsidR="00500DAB" w:rsidRPr="002B3F09" w:rsidRDefault="00500DAB" w:rsidP="0048784B">
            <w:pPr>
              <w:rPr>
                <w:rFonts w:ascii="Arial" w:hAnsi="Arial" w:cs="Arial"/>
                <w:sz w:val="24"/>
                <w:szCs w:val="24"/>
              </w:rPr>
            </w:pPr>
            <w:r w:rsidRPr="002B3F09">
              <w:rPr>
                <w:rFonts w:ascii="Arial" w:hAnsi="Arial" w:cs="Arial"/>
                <w:sz w:val="24"/>
                <w:szCs w:val="24"/>
              </w:rPr>
              <w:t>3.computadora</w:t>
            </w:r>
          </w:p>
          <w:p w14:paraId="14BF10C5" w14:textId="77777777" w:rsidR="00500DAB" w:rsidRPr="002B3F09" w:rsidRDefault="00500DAB" w:rsidP="0048784B">
            <w:pPr>
              <w:rPr>
                <w:rFonts w:ascii="Arial" w:hAnsi="Arial" w:cs="Arial"/>
                <w:sz w:val="24"/>
                <w:szCs w:val="24"/>
              </w:rPr>
            </w:pPr>
            <w:r w:rsidRPr="002B3F09">
              <w:rPr>
                <w:rFonts w:ascii="Arial" w:hAnsi="Arial" w:cs="Arial"/>
                <w:sz w:val="24"/>
                <w:szCs w:val="24"/>
              </w:rPr>
              <w:lastRenderedPageBreak/>
              <w:t>4.impresora</w:t>
            </w:r>
          </w:p>
          <w:p w14:paraId="00F30E37" w14:textId="77777777" w:rsidR="00500DAB" w:rsidRPr="002B3F09" w:rsidRDefault="00500DAB" w:rsidP="0048784B">
            <w:pPr>
              <w:rPr>
                <w:rFonts w:ascii="Arial" w:hAnsi="Arial" w:cs="Arial"/>
                <w:sz w:val="24"/>
                <w:szCs w:val="24"/>
              </w:rPr>
            </w:pPr>
            <w:r w:rsidRPr="002B3F09">
              <w:rPr>
                <w:rFonts w:ascii="Arial" w:hAnsi="Arial" w:cs="Arial"/>
                <w:sz w:val="24"/>
                <w:szCs w:val="24"/>
              </w:rPr>
              <w:t>5.lapicero</w:t>
            </w:r>
          </w:p>
        </w:tc>
        <w:tc>
          <w:tcPr>
            <w:tcW w:w="1418" w:type="dxa"/>
            <w:vMerge/>
          </w:tcPr>
          <w:p w14:paraId="077513C0" w14:textId="77777777" w:rsidR="00500DAB" w:rsidRPr="002B3F09" w:rsidRDefault="00500DAB" w:rsidP="0048784B">
            <w:pPr>
              <w:jc w:val="both"/>
              <w:rPr>
                <w:rFonts w:ascii="Arial" w:hAnsi="Arial" w:cs="Arial"/>
                <w:sz w:val="24"/>
                <w:szCs w:val="24"/>
              </w:rPr>
            </w:pPr>
          </w:p>
        </w:tc>
        <w:tc>
          <w:tcPr>
            <w:tcW w:w="567" w:type="dxa"/>
          </w:tcPr>
          <w:p w14:paraId="31834FF8" w14:textId="77777777" w:rsidR="00500DAB" w:rsidRPr="002B3F09" w:rsidRDefault="00500DAB" w:rsidP="0048784B">
            <w:pPr>
              <w:jc w:val="both"/>
              <w:rPr>
                <w:rFonts w:ascii="Arial" w:hAnsi="Arial" w:cs="Arial"/>
                <w:sz w:val="24"/>
                <w:szCs w:val="24"/>
              </w:rPr>
            </w:pPr>
          </w:p>
          <w:p w14:paraId="159FAA4F" w14:textId="77777777" w:rsidR="00500DAB" w:rsidRPr="002B3F09" w:rsidRDefault="00500DAB" w:rsidP="0048784B">
            <w:pPr>
              <w:rPr>
                <w:rFonts w:ascii="Arial" w:hAnsi="Arial" w:cs="Arial"/>
                <w:sz w:val="24"/>
                <w:szCs w:val="24"/>
              </w:rPr>
            </w:pPr>
          </w:p>
          <w:p w14:paraId="2955664A" w14:textId="77777777" w:rsidR="00500DAB" w:rsidRPr="002B3F09" w:rsidRDefault="00500DAB" w:rsidP="0048784B">
            <w:pPr>
              <w:rPr>
                <w:rFonts w:ascii="Arial" w:hAnsi="Arial" w:cs="Arial"/>
                <w:sz w:val="24"/>
                <w:szCs w:val="24"/>
              </w:rPr>
            </w:pPr>
          </w:p>
          <w:p w14:paraId="4C41EEF3" w14:textId="77777777" w:rsidR="00500DAB" w:rsidRPr="002B3F09" w:rsidRDefault="00500DAB" w:rsidP="0048784B">
            <w:pPr>
              <w:rPr>
                <w:rFonts w:ascii="Arial" w:hAnsi="Arial" w:cs="Arial"/>
                <w:sz w:val="24"/>
                <w:szCs w:val="24"/>
              </w:rPr>
            </w:pPr>
          </w:p>
          <w:p w14:paraId="1878BC1B" w14:textId="77777777" w:rsidR="00500DAB" w:rsidRPr="002B3F09" w:rsidRDefault="00500DAB" w:rsidP="0048784B">
            <w:pPr>
              <w:rPr>
                <w:rFonts w:ascii="Arial" w:hAnsi="Arial" w:cs="Arial"/>
                <w:sz w:val="24"/>
                <w:szCs w:val="24"/>
              </w:rPr>
            </w:pPr>
          </w:p>
          <w:p w14:paraId="6AD50F1A" w14:textId="77777777" w:rsidR="00500DAB" w:rsidRPr="002B3F09" w:rsidRDefault="00500DAB" w:rsidP="0048784B">
            <w:pPr>
              <w:rPr>
                <w:rFonts w:ascii="Arial" w:hAnsi="Arial" w:cs="Arial"/>
                <w:sz w:val="24"/>
                <w:szCs w:val="24"/>
              </w:rPr>
            </w:pPr>
          </w:p>
          <w:p w14:paraId="0AB15A99" w14:textId="77777777" w:rsidR="00500DAB" w:rsidRPr="002B3F09" w:rsidRDefault="00500DAB" w:rsidP="0048784B">
            <w:pPr>
              <w:rPr>
                <w:rFonts w:ascii="Arial" w:hAnsi="Arial" w:cs="Arial"/>
                <w:sz w:val="24"/>
                <w:szCs w:val="24"/>
              </w:rPr>
            </w:pPr>
          </w:p>
          <w:p w14:paraId="50ED66B0"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3E89563D" w14:textId="77777777" w:rsidR="00500DAB" w:rsidRPr="002B3F09" w:rsidRDefault="00500DAB" w:rsidP="0048784B">
            <w:pPr>
              <w:rPr>
                <w:rFonts w:ascii="Arial" w:hAnsi="Arial" w:cs="Arial"/>
                <w:sz w:val="24"/>
                <w:szCs w:val="24"/>
              </w:rPr>
            </w:pPr>
          </w:p>
          <w:p w14:paraId="35BE3602" w14:textId="77777777" w:rsidR="00500DAB" w:rsidRPr="002B3F09" w:rsidRDefault="00500DAB" w:rsidP="0048784B">
            <w:pPr>
              <w:rPr>
                <w:rFonts w:ascii="Arial" w:hAnsi="Arial" w:cs="Arial"/>
                <w:sz w:val="24"/>
                <w:szCs w:val="24"/>
              </w:rPr>
            </w:pPr>
          </w:p>
          <w:p w14:paraId="5D2AA804" w14:textId="77777777" w:rsidR="00500DAB" w:rsidRPr="002B3F09" w:rsidRDefault="00500DAB" w:rsidP="0048784B">
            <w:pPr>
              <w:rPr>
                <w:rFonts w:ascii="Arial" w:hAnsi="Arial" w:cs="Arial"/>
                <w:sz w:val="24"/>
                <w:szCs w:val="24"/>
              </w:rPr>
            </w:pPr>
          </w:p>
          <w:p w14:paraId="487C919F" w14:textId="77777777" w:rsidR="00500DAB" w:rsidRPr="002B3F09" w:rsidRDefault="00500DAB" w:rsidP="0048784B">
            <w:pPr>
              <w:rPr>
                <w:rFonts w:ascii="Arial" w:hAnsi="Arial" w:cs="Arial"/>
                <w:sz w:val="24"/>
                <w:szCs w:val="24"/>
              </w:rPr>
            </w:pPr>
          </w:p>
          <w:p w14:paraId="6DEB5760" w14:textId="77777777" w:rsidR="00500DAB" w:rsidRPr="002B3F09" w:rsidRDefault="00500DAB" w:rsidP="0048784B">
            <w:pPr>
              <w:rPr>
                <w:rFonts w:ascii="Arial" w:hAnsi="Arial" w:cs="Arial"/>
                <w:sz w:val="24"/>
                <w:szCs w:val="24"/>
              </w:rPr>
            </w:pPr>
          </w:p>
          <w:p w14:paraId="7883FD2D" w14:textId="77777777" w:rsidR="00500DAB" w:rsidRPr="002B3F09" w:rsidRDefault="00500DAB" w:rsidP="0048784B">
            <w:pPr>
              <w:rPr>
                <w:rFonts w:ascii="Arial" w:hAnsi="Arial" w:cs="Arial"/>
                <w:sz w:val="24"/>
                <w:szCs w:val="24"/>
              </w:rPr>
            </w:pPr>
          </w:p>
          <w:p w14:paraId="7A949890" w14:textId="77777777" w:rsidR="00500DAB" w:rsidRPr="002B3F09" w:rsidRDefault="00500DAB" w:rsidP="0048784B">
            <w:pPr>
              <w:rPr>
                <w:rFonts w:ascii="Arial" w:hAnsi="Arial" w:cs="Arial"/>
                <w:sz w:val="24"/>
                <w:szCs w:val="24"/>
              </w:rPr>
            </w:pPr>
          </w:p>
          <w:p w14:paraId="31ADB7D6"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425" w:type="dxa"/>
          </w:tcPr>
          <w:p w14:paraId="70725964" w14:textId="77777777" w:rsidR="00500DAB" w:rsidRPr="002B3F09" w:rsidRDefault="00500DAB" w:rsidP="0048784B">
            <w:pPr>
              <w:jc w:val="both"/>
              <w:rPr>
                <w:rFonts w:ascii="Arial" w:hAnsi="Arial" w:cs="Arial"/>
                <w:sz w:val="24"/>
                <w:szCs w:val="24"/>
              </w:rPr>
            </w:pPr>
          </w:p>
          <w:p w14:paraId="6DDC4A8F" w14:textId="77777777" w:rsidR="00500DAB" w:rsidRPr="002B3F09" w:rsidRDefault="00500DAB" w:rsidP="0048784B">
            <w:pPr>
              <w:rPr>
                <w:rFonts w:ascii="Arial" w:hAnsi="Arial" w:cs="Arial"/>
                <w:sz w:val="24"/>
                <w:szCs w:val="24"/>
              </w:rPr>
            </w:pPr>
          </w:p>
          <w:p w14:paraId="37254C42" w14:textId="77777777" w:rsidR="00500DAB" w:rsidRPr="002B3F09" w:rsidRDefault="00500DAB" w:rsidP="0048784B">
            <w:pPr>
              <w:rPr>
                <w:rFonts w:ascii="Arial" w:hAnsi="Arial" w:cs="Arial"/>
                <w:sz w:val="24"/>
                <w:szCs w:val="24"/>
              </w:rPr>
            </w:pPr>
          </w:p>
          <w:p w14:paraId="2CEB40A4" w14:textId="77777777" w:rsidR="00500DAB" w:rsidRPr="002B3F09" w:rsidRDefault="00500DAB" w:rsidP="0048784B">
            <w:pPr>
              <w:rPr>
                <w:rFonts w:ascii="Arial" w:hAnsi="Arial" w:cs="Arial"/>
                <w:sz w:val="24"/>
                <w:szCs w:val="24"/>
              </w:rPr>
            </w:pPr>
          </w:p>
          <w:p w14:paraId="581BA40D" w14:textId="77777777" w:rsidR="00500DAB" w:rsidRPr="002B3F09" w:rsidRDefault="00500DAB" w:rsidP="0048784B">
            <w:pPr>
              <w:rPr>
                <w:rFonts w:ascii="Arial" w:hAnsi="Arial" w:cs="Arial"/>
                <w:sz w:val="24"/>
                <w:szCs w:val="24"/>
              </w:rPr>
            </w:pPr>
          </w:p>
          <w:p w14:paraId="377163B6" w14:textId="77777777" w:rsidR="00500DAB" w:rsidRPr="002B3F09" w:rsidRDefault="00500DAB" w:rsidP="0048784B">
            <w:pPr>
              <w:rPr>
                <w:rFonts w:ascii="Arial" w:hAnsi="Arial" w:cs="Arial"/>
                <w:sz w:val="24"/>
                <w:szCs w:val="24"/>
              </w:rPr>
            </w:pPr>
          </w:p>
          <w:p w14:paraId="140B008E" w14:textId="77777777" w:rsidR="00500DAB" w:rsidRPr="002B3F09" w:rsidRDefault="00500DAB" w:rsidP="0048784B">
            <w:pPr>
              <w:rPr>
                <w:rFonts w:ascii="Arial" w:hAnsi="Arial" w:cs="Arial"/>
                <w:sz w:val="24"/>
                <w:szCs w:val="24"/>
              </w:rPr>
            </w:pPr>
          </w:p>
          <w:p w14:paraId="05210D59"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6009C6ED" w14:textId="77777777" w:rsidR="00500DAB" w:rsidRPr="002B3F09" w:rsidRDefault="00500DAB" w:rsidP="0048784B">
            <w:pPr>
              <w:rPr>
                <w:rFonts w:ascii="Arial" w:hAnsi="Arial" w:cs="Arial"/>
                <w:sz w:val="24"/>
                <w:szCs w:val="24"/>
              </w:rPr>
            </w:pPr>
          </w:p>
          <w:p w14:paraId="722169C1" w14:textId="77777777" w:rsidR="00500DAB" w:rsidRPr="002B3F09" w:rsidRDefault="00500DAB" w:rsidP="0048784B">
            <w:pPr>
              <w:rPr>
                <w:rFonts w:ascii="Arial" w:hAnsi="Arial" w:cs="Arial"/>
                <w:sz w:val="24"/>
                <w:szCs w:val="24"/>
              </w:rPr>
            </w:pPr>
          </w:p>
          <w:p w14:paraId="06E31464" w14:textId="77777777" w:rsidR="00500DAB" w:rsidRPr="002B3F09" w:rsidRDefault="00500DAB" w:rsidP="0048784B">
            <w:pPr>
              <w:rPr>
                <w:rFonts w:ascii="Arial" w:hAnsi="Arial" w:cs="Arial"/>
                <w:sz w:val="24"/>
                <w:szCs w:val="24"/>
              </w:rPr>
            </w:pPr>
          </w:p>
          <w:p w14:paraId="5091FCCB" w14:textId="77777777" w:rsidR="00500DAB" w:rsidRPr="002B3F09" w:rsidRDefault="00500DAB" w:rsidP="0048784B">
            <w:pPr>
              <w:rPr>
                <w:rFonts w:ascii="Arial" w:hAnsi="Arial" w:cs="Arial"/>
                <w:sz w:val="24"/>
                <w:szCs w:val="24"/>
              </w:rPr>
            </w:pPr>
          </w:p>
          <w:p w14:paraId="0B9BE7FE" w14:textId="77777777" w:rsidR="00500DAB" w:rsidRPr="002B3F09" w:rsidRDefault="00500DAB" w:rsidP="0048784B">
            <w:pPr>
              <w:rPr>
                <w:rFonts w:ascii="Arial" w:hAnsi="Arial" w:cs="Arial"/>
                <w:sz w:val="24"/>
                <w:szCs w:val="24"/>
              </w:rPr>
            </w:pPr>
          </w:p>
          <w:p w14:paraId="771FB27E" w14:textId="77777777" w:rsidR="00500DAB" w:rsidRPr="002B3F09" w:rsidRDefault="00500DAB" w:rsidP="0048784B">
            <w:pPr>
              <w:rPr>
                <w:rFonts w:ascii="Arial" w:hAnsi="Arial" w:cs="Arial"/>
                <w:sz w:val="24"/>
                <w:szCs w:val="24"/>
              </w:rPr>
            </w:pPr>
          </w:p>
          <w:p w14:paraId="160F86F5" w14:textId="77777777" w:rsidR="00500DAB" w:rsidRPr="002B3F09" w:rsidRDefault="00500DAB" w:rsidP="0048784B">
            <w:pPr>
              <w:rPr>
                <w:rFonts w:ascii="Arial" w:hAnsi="Arial" w:cs="Arial"/>
                <w:sz w:val="24"/>
                <w:szCs w:val="24"/>
              </w:rPr>
            </w:pPr>
          </w:p>
          <w:p w14:paraId="6CB93028" w14:textId="28B12655" w:rsidR="00500DAB" w:rsidRPr="002B3F09" w:rsidRDefault="00662E52" w:rsidP="0048784B">
            <w:pPr>
              <w:rPr>
                <w:rFonts w:ascii="Arial" w:hAnsi="Arial" w:cs="Arial"/>
                <w:sz w:val="24"/>
                <w:szCs w:val="24"/>
              </w:rPr>
            </w:pPr>
            <w:r w:rsidRPr="002B3F09">
              <w:rPr>
                <w:rFonts w:ascii="Arial" w:hAnsi="Arial" w:cs="Arial"/>
                <w:sz w:val="24"/>
                <w:szCs w:val="24"/>
              </w:rPr>
              <w:t>X</w:t>
            </w:r>
          </w:p>
        </w:tc>
        <w:tc>
          <w:tcPr>
            <w:tcW w:w="425" w:type="dxa"/>
          </w:tcPr>
          <w:p w14:paraId="17794F7E" w14:textId="77777777" w:rsidR="00500DAB" w:rsidRPr="002B3F09" w:rsidRDefault="00500DAB" w:rsidP="0048784B">
            <w:pPr>
              <w:jc w:val="both"/>
              <w:rPr>
                <w:rFonts w:ascii="Arial" w:hAnsi="Arial" w:cs="Arial"/>
                <w:sz w:val="24"/>
                <w:szCs w:val="24"/>
              </w:rPr>
            </w:pPr>
          </w:p>
          <w:p w14:paraId="23EB4A0D" w14:textId="77777777" w:rsidR="00500DAB" w:rsidRPr="002B3F09" w:rsidRDefault="00500DAB" w:rsidP="0048784B">
            <w:pPr>
              <w:rPr>
                <w:rFonts w:ascii="Arial" w:hAnsi="Arial" w:cs="Arial"/>
                <w:sz w:val="24"/>
                <w:szCs w:val="24"/>
              </w:rPr>
            </w:pPr>
          </w:p>
          <w:p w14:paraId="14848DD2" w14:textId="77777777" w:rsidR="00500DAB" w:rsidRPr="002B3F09" w:rsidRDefault="00500DAB" w:rsidP="0048784B">
            <w:pPr>
              <w:rPr>
                <w:rFonts w:ascii="Arial" w:hAnsi="Arial" w:cs="Arial"/>
                <w:sz w:val="24"/>
                <w:szCs w:val="24"/>
              </w:rPr>
            </w:pPr>
          </w:p>
          <w:p w14:paraId="3C417480" w14:textId="77777777" w:rsidR="00500DAB" w:rsidRPr="002B3F09" w:rsidRDefault="00500DAB" w:rsidP="0048784B">
            <w:pPr>
              <w:rPr>
                <w:rFonts w:ascii="Arial" w:hAnsi="Arial" w:cs="Arial"/>
                <w:sz w:val="24"/>
                <w:szCs w:val="24"/>
              </w:rPr>
            </w:pPr>
          </w:p>
          <w:p w14:paraId="361F29B8" w14:textId="77777777" w:rsidR="00500DAB" w:rsidRPr="002B3F09" w:rsidRDefault="00500DAB" w:rsidP="0048784B">
            <w:pPr>
              <w:rPr>
                <w:rFonts w:ascii="Arial" w:hAnsi="Arial" w:cs="Arial"/>
                <w:sz w:val="24"/>
                <w:szCs w:val="24"/>
              </w:rPr>
            </w:pPr>
          </w:p>
          <w:p w14:paraId="64903BCD" w14:textId="77777777" w:rsidR="00500DAB" w:rsidRPr="002B3F09" w:rsidRDefault="00500DAB" w:rsidP="0048784B">
            <w:pPr>
              <w:rPr>
                <w:rFonts w:ascii="Arial" w:hAnsi="Arial" w:cs="Arial"/>
                <w:sz w:val="24"/>
                <w:szCs w:val="24"/>
              </w:rPr>
            </w:pPr>
          </w:p>
          <w:p w14:paraId="0C531E03" w14:textId="77777777" w:rsidR="00500DAB" w:rsidRPr="002B3F09" w:rsidRDefault="00500DAB" w:rsidP="0048784B">
            <w:pPr>
              <w:rPr>
                <w:rFonts w:ascii="Arial" w:hAnsi="Arial" w:cs="Arial"/>
                <w:sz w:val="24"/>
                <w:szCs w:val="24"/>
              </w:rPr>
            </w:pPr>
          </w:p>
          <w:p w14:paraId="6BB31A33"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510110CF" w14:textId="77777777" w:rsidR="00500DAB" w:rsidRPr="002B3F09" w:rsidRDefault="00500DAB" w:rsidP="0048784B">
            <w:pPr>
              <w:rPr>
                <w:rFonts w:ascii="Arial" w:hAnsi="Arial" w:cs="Arial"/>
                <w:sz w:val="24"/>
                <w:szCs w:val="24"/>
              </w:rPr>
            </w:pPr>
          </w:p>
          <w:p w14:paraId="30EEBFD3" w14:textId="77777777" w:rsidR="00500DAB" w:rsidRPr="002B3F09" w:rsidRDefault="00500DAB" w:rsidP="0048784B">
            <w:pPr>
              <w:rPr>
                <w:rFonts w:ascii="Arial" w:hAnsi="Arial" w:cs="Arial"/>
                <w:sz w:val="24"/>
                <w:szCs w:val="24"/>
              </w:rPr>
            </w:pPr>
          </w:p>
          <w:p w14:paraId="5241C756" w14:textId="77777777" w:rsidR="00500DAB" w:rsidRPr="002B3F09" w:rsidRDefault="00500DAB" w:rsidP="0048784B">
            <w:pPr>
              <w:rPr>
                <w:rFonts w:ascii="Arial" w:hAnsi="Arial" w:cs="Arial"/>
                <w:sz w:val="24"/>
                <w:szCs w:val="24"/>
              </w:rPr>
            </w:pPr>
          </w:p>
          <w:p w14:paraId="4089053C" w14:textId="77777777" w:rsidR="00500DAB" w:rsidRPr="002B3F09" w:rsidRDefault="00500DAB" w:rsidP="0048784B">
            <w:pPr>
              <w:rPr>
                <w:rFonts w:ascii="Arial" w:hAnsi="Arial" w:cs="Arial"/>
                <w:sz w:val="24"/>
                <w:szCs w:val="24"/>
              </w:rPr>
            </w:pPr>
          </w:p>
          <w:p w14:paraId="639AA437" w14:textId="77777777" w:rsidR="00500DAB" w:rsidRPr="002B3F09" w:rsidRDefault="00500DAB" w:rsidP="0048784B">
            <w:pPr>
              <w:rPr>
                <w:rFonts w:ascii="Arial" w:hAnsi="Arial" w:cs="Arial"/>
                <w:sz w:val="24"/>
                <w:szCs w:val="24"/>
              </w:rPr>
            </w:pPr>
          </w:p>
          <w:p w14:paraId="3E9AAE84" w14:textId="77777777" w:rsidR="00500DAB" w:rsidRPr="002B3F09" w:rsidRDefault="00500DAB" w:rsidP="0048784B">
            <w:pPr>
              <w:rPr>
                <w:rFonts w:ascii="Arial" w:hAnsi="Arial" w:cs="Arial"/>
                <w:sz w:val="24"/>
                <w:szCs w:val="24"/>
              </w:rPr>
            </w:pPr>
          </w:p>
          <w:p w14:paraId="4F25E44E" w14:textId="77777777" w:rsidR="00500DAB" w:rsidRPr="002B3F09" w:rsidRDefault="00500DAB" w:rsidP="0048784B">
            <w:pPr>
              <w:rPr>
                <w:rFonts w:ascii="Arial" w:hAnsi="Arial" w:cs="Arial"/>
                <w:sz w:val="24"/>
                <w:szCs w:val="24"/>
              </w:rPr>
            </w:pPr>
          </w:p>
          <w:p w14:paraId="7BB462D1"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523FEE00"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799A5C6C" w14:textId="77777777" w:rsidR="00500DAB" w:rsidRPr="002B3F09" w:rsidRDefault="00500DAB" w:rsidP="0048784B">
            <w:pPr>
              <w:jc w:val="both"/>
              <w:rPr>
                <w:rFonts w:ascii="Arial" w:hAnsi="Arial" w:cs="Arial"/>
                <w:sz w:val="24"/>
                <w:szCs w:val="24"/>
              </w:rPr>
            </w:pPr>
          </w:p>
          <w:p w14:paraId="31D8A70D" w14:textId="77777777" w:rsidR="00500DAB" w:rsidRPr="002B3F09" w:rsidRDefault="00500DAB" w:rsidP="0048784B">
            <w:pPr>
              <w:jc w:val="both"/>
              <w:rPr>
                <w:rFonts w:ascii="Arial" w:hAnsi="Arial" w:cs="Arial"/>
                <w:sz w:val="24"/>
                <w:szCs w:val="24"/>
              </w:rPr>
            </w:pPr>
          </w:p>
          <w:p w14:paraId="5F8D7576" w14:textId="77777777" w:rsidR="00500DAB" w:rsidRPr="002B3F09" w:rsidRDefault="00500DAB" w:rsidP="0048784B">
            <w:pPr>
              <w:jc w:val="both"/>
              <w:rPr>
                <w:rFonts w:ascii="Arial" w:hAnsi="Arial" w:cs="Arial"/>
                <w:sz w:val="24"/>
                <w:szCs w:val="24"/>
              </w:rPr>
            </w:pPr>
          </w:p>
          <w:p w14:paraId="50E0249B" w14:textId="77777777" w:rsidR="00500DAB" w:rsidRPr="002B3F09" w:rsidRDefault="00500DAB" w:rsidP="0048784B">
            <w:pPr>
              <w:jc w:val="both"/>
              <w:rPr>
                <w:rFonts w:ascii="Arial" w:hAnsi="Arial" w:cs="Arial"/>
                <w:sz w:val="24"/>
                <w:szCs w:val="24"/>
              </w:rPr>
            </w:pPr>
          </w:p>
          <w:p w14:paraId="41E927FF" w14:textId="77777777" w:rsidR="00500DAB" w:rsidRPr="002B3F09" w:rsidRDefault="00500DAB" w:rsidP="0048784B">
            <w:pPr>
              <w:jc w:val="both"/>
              <w:rPr>
                <w:rFonts w:ascii="Arial" w:hAnsi="Arial" w:cs="Arial"/>
                <w:sz w:val="24"/>
                <w:szCs w:val="24"/>
              </w:rPr>
            </w:pPr>
          </w:p>
          <w:p w14:paraId="28B04BBD" w14:textId="77777777" w:rsidR="00500DAB" w:rsidRPr="002B3F09" w:rsidRDefault="00500DAB" w:rsidP="0048784B">
            <w:pPr>
              <w:jc w:val="both"/>
              <w:rPr>
                <w:rFonts w:ascii="Arial" w:hAnsi="Arial" w:cs="Arial"/>
                <w:sz w:val="24"/>
                <w:szCs w:val="24"/>
              </w:rPr>
            </w:pPr>
          </w:p>
          <w:p w14:paraId="0E564CE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1FD213F0" w14:textId="77777777" w:rsidR="00500DAB" w:rsidRPr="002B3F09" w:rsidRDefault="00500DAB" w:rsidP="0048784B">
            <w:pPr>
              <w:jc w:val="both"/>
              <w:rPr>
                <w:rFonts w:ascii="Arial" w:hAnsi="Arial" w:cs="Arial"/>
                <w:sz w:val="24"/>
                <w:szCs w:val="24"/>
              </w:rPr>
            </w:pPr>
          </w:p>
          <w:p w14:paraId="5953B0FB" w14:textId="77777777" w:rsidR="00500DAB" w:rsidRPr="002B3F09" w:rsidRDefault="00500DAB" w:rsidP="0048784B">
            <w:pPr>
              <w:jc w:val="both"/>
              <w:rPr>
                <w:rFonts w:ascii="Arial" w:hAnsi="Arial" w:cs="Arial"/>
                <w:sz w:val="24"/>
                <w:szCs w:val="24"/>
              </w:rPr>
            </w:pPr>
          </w:p>
          <w:p w14:paraId="7AB9825E" w14:textId="77777777" w:rsidR="00500DAB" w:rsidRPr="002B3F09" w:rsidRDefault="00500DAB" w:rsidP="0048784B">
            <w:pPr>
              <w:jc w:val="both"/>
              <w:rPr>
                <w:rFonts w:ascii="Arial" w:hAnsi="Arial" w:cs="Arial"/>
                <w:sz w:val="24"/>
                <w:szCs w:val="24"/>
              </w:rPr>
            </w:pPr>
          </w:p>
          <w:p w14:paraId="39CB53A6" w14:textId="77777777" w:rsidR="00500DAB" w:rsidRPr="002B3F09" w:rsidRDefault="00500DAB" w:rsidP="0048784B">
            <w:pPr>
              <w:jc w:val="both"/>
              <w:rPr>
                <w:rFonts w:ascii="Arial" w:hAnsi="Arial" w:cs="Arial"/>
                <w:sz w:val="24"/>
                <w:szCs w:val="24"/>
              </w:rPr>
            </w:pPr>
          </w:p>
          <w:p w14:paraId="4854D8C0" w14:textId="77777777" w:rsidR="00500DAB" w:rsidRPr="002B3F09" w:rsidRDefault="00500DAB" w:rsidP="0048784B">
            <w:pPr>
              <w:jc w:val="both"/>
              <w:rPr>
                <w:rFonts w:ascii="Arial" w:hAnsi="Arial" w:cs="Arial"/>
                <w:sz w:val="24"/>
                <w:szCs w:val="24"/>
              </w:rPr>
            </w:pPr>
          </w:p>
          <w:p w14:paraId="7A0C2898" w14:textId="77777777" w:rsidR="00500DAB" w:rsidRPr="002B3F09" w:rsidRDefault="00500DAB" w:rsidP="0048784B">
            <w:pPr>
              <w:jc w:val="both"/>
              <w:rPr>
                <w:rFonts w:ascii="Arial" w:hAnsi="Arial" w:cs="Arial"/>
                <w:sz w:val="24"/>
                <w:szCs w:val="24"/>
              </w:rPr>
            </w:pPr>
          </w:p>
          <w:p w14:paraId="3F7E502C" w14:textId="77777777" w:rsidR="00500DAB" w:rsidRPr="002B3F09" w:rsidRDefault="00500DAB" w:rsidP="0048784B">
            <w:pPr>
              <w:jc w:val="both"/>
              <w:rPr>
                <w:rFonts w:ascii="Arial" w:hAnsi="Arial" w:cs="Arial"/>
                <w:sz w:val="24"/>
                <w:szCs w:val="24"/>
              </w:rPr>
            </w:pPr>
          </w:p>
          <w:p w14:paraId="6BD672A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1CFAA773"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56F6B4A0" w14:textId="77777777" w:rsidR="00500DAB" w:rsidRPr="002B3F09" w:rsidRDefault="00500DAB" w:rsidP="0048784B">
            <w:pPr>
              <w:rPr>
                <w:rFonts w:ascii="Arial" w:hAnsi="Arial" w:cs="Arial"/>
                <w:sz w:val="24"/>
                <w:szCs w:val="24"/>
              </w:rPr>
            </w:pPr>
          </w:p>
          <w:p w14:paraId="517C53C3" w14:textId="77777777" w:rsidR="00500DAB" w:rsidRPr="002B3F09" w:rsidRDefault="00500DAB" w:rsidP="0048784B">
            <w:pPr>
              <w:rPr>
                <w:rFonts w:ascii="Arial" w:hAnsi="Arial" w:cs="Arial"/>
                <w:sz w:val="24"/>
                <w:szCs w:val="24"/>
              </w:rPr>
            </w:pPr>
          </w:p>
          <w:p w14:paraId="29A6406D" w14:textId="77777777" w:rsidR="00500DAB" w:rsidRPr="002B3F09" w:rsidRDefault="00500DAB" w:rsidP="0048784B">
            <w:pPr>
              <w:rPr>
                <w:rFonts w:ascii="Arial" w:hAnsi="Arial" w:cs="Arial"/>
                <w:sz w:val="24"/>
                <w:szCs w:val="24"/>
              </w:rPr>
            </w:pPr>
          </w:p>
          <w:p w14:paraId="6A024E3E" w14:textId="77777777" w:rsidR="00500DAB" w:rsidRPr="002B3F09" w:rsidRDefault="00500DAB" w:rsidP="0048784B">
            <w:pPr>
              <w:rPr>
                <w:rFonts w:ascii="Arial" w:hAnsi="Arial" w:cs="Arial"/>
                <w:sz w:val="24"/>
                <w:szCs w:val="24"/>
              </w:rPr>
            </w:pPr>
          </w:p>
          <w:p w14:paraId="758086A6" w14:textId="77777777" w:rsidR="00500DAB" w:rsidRPr="002B3F09" w:rsidRDefault="00500DAB" w:rsidP="0048784B">
            <w:pPr>
              <w:rPr>
                <w:rFonts w:ascii="Arial" w:hAnsi="Arial" w:cs="Arial"/>
                <w:sz w:val="24"/>
                <w:szCs w:val="24"/>
              </w:rPr>
            </w:pPr>
          </w:p>
          <w:p w14:paraId="5EBA7E3F" w14:textId="77777777" w:rsidR="00500DAB" w:rsidRPr="002B3F09" w:rsidRDefault="00500DAB" w:rsidP="0048784B">
            <w:pPr>
              <w:rPr>
                <w:rFonts w:ascii="Arial" w:hAnsi="Arial" w:cs="Arial"/>
                <w:sz w:val="24"/>
                <w:szCs w:val="24"/>
              </w:rPr>
            </w:pPr>
          </w:p>
          <w:p w14:paraId="338A1F1D"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54D86869" w14:textId="77777777" w:rsidR="00500DAB" w:rsidRPr="002B3F09" w:rsidRDefault="00500DAB" w:rsidP="0048784B">
            <w:pPr>
              <w:rPr>
                <w:rFonts w:ascii="Arial" w:hAnsi="Arial" w:cs="Arial"/>
                <w:sz w:val="24"/>
                <w:szCs w:val="24"/>
              </w:rPr>
            </w:pPr>
          </w:p>
          <w:p w14:paraId="0D2A6BEC" w14:textId="77777777" w:rsidR="00500DAB" w:rsidRPr="002B3F09" w:rsidRDefault="00500DAB" w:rsidP="0048784B">
            <w:pPr>
              <w:rPr>
                <w:rFonts w:ascii="Arial" w:hAnsi="Arial" w:cs="Arial"/>
                <w:sz w:val="24"/>
                <w:szCs w:val="24"/>
              </w:rPr>
            </w:pPr>
          </w:p>
          <w:p w14:paraId="2F7B062A" w14:textId="77777777" w:rsidR="00500DAB" w:rsidRPr="002B3F09" w:rsidRDefault="00500DAB" w:rsidP="0048784B">
            <w:pPr>
              <w:rPr>
                <w:rFonts w:ascii="Arial" w:hAnsi="Arial" w:cs="Arial"/>
                <w:sz w:val="24"/>
                <w:szCs w:val="24"/>
              </w:rPr>
            </w:pPr>
          </w:p>
          <w:p w14:paraId="1DA85366" w14:textId="77777777" w:rsidR="00500DAB" w:rsidRPr="002B3F09" w:rsidRDefault="00500DAB" w:rsidP="0048784B">
            <w:pPr>
              <w:rPr>
                <w:rFonts w:ascii="Arial" w:hAnsi="Arial" w:cs="Arial"/>
                <w:sz w:val="24"/>
                <w:szCs w:val="24"/>
              </w:rPr>
            </w:pPr>
          </w:p>
          <w:p w14:paraId="5D94373C" w14:textId="77777777" w:rsidR="00500DAB" w:rsidRPr="002B3F09" w:rsidRDefault="00500DAB" w:rsidP="0048784B">
            <w:pPr>
              <w:rPr>
                <w:rFonts w:ascii="Arial" w:hAnsi="Arial" w:cs="Arial"/>
                <w:sz w:val="24"/>
                <w:szCs w:val="24"/>
              </w:rPr>
            </w:pPr>
          </w:p>
          <w:p w14:paraId="1A17E811" w14:textId="77777777" w:rsidR="00500DAB" w:rsidRPr="002B3F09" w:rsidRDefault="00500DAB" w:rsidP="0048784B">
            <w:pPr>
              <w:rPr>
                <w:rFonts w:ascii="Arial" w:hAnsi="Arial" w:cs="Arial"/>
                <w:sz w:val="24"/>
                <w:szCs w:val="24"/>
              </w:rPr>
            </w:pPr>
          </w:p>
          <w:p w14:paraId="222EA3E7" w14:textId="77777777" w:rsidR="00500DAB" w:rsidRPr="002B3F09" w:rsidRDefault="00500DAB" w:rsidP="0048784B">
            <w:pPr>
              <w:rPr>
                <w:rFonts w:ascii="Arial" w:hAnsi="Arial" w:cs="Arial"/>
                <w:sz w:val="24"/>
                <w:szCs w:val="24"/>
              </w:rPr>
            </w:pPr>
          </w:p>
          <w:p w14:paraId="72529295"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64CE4AC6"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59177674" w14:textId="77777777" w:rsidR="00500DAB" w:rsidRPr="002B3F09" w:rsidRDefault="00500DAB" w:rsidP="0048784B">
            <w:pPr>
              <w:rPr>
                <w:rFonts w:ascii="Arial" w:hAnsi="Arial" w:cs="Arial"/>
                <w:sz w:val="24"/>
                <w:szCs w:val="24"/>
              </w:rPr>
            </w:pPr>
          </w:p>
          <w:p w14:paraId="742828E3" w14:textId="77777777" w:rsidR="00500DAB" w:rsidRPr="002B3F09" w:rsidRDefault="00500DAB" w:rsidP="0048784B">
            <w:pPr>
              <w:rPr>
                <w:rFonts w:ascii="Arial" w:hAnsi="Arial" w:cs="Arial"/>
                <w:sz w:val="24"/>
                <w:szCs w:val="24"/>
              </w:rPr>
            </w:pPr>
          </w:p>
          <w:p w14:paraId="43B58A1F" w14:textId="77777777" w:rsidR="00500DAB" w:rsidRPr="002B3F09" w:rsidRDefault="00500DAB" w:rsidP="0048784B">
            <w:pPr>
              <w:rPr>
                <w:rFonts w:ascii="Arial" w:hAnsi="Arial" w:cs="Arial"/>
                <w:sz w:val="24"/>
                <w:szCs w:val="24"/>
              </w:rPr>
            </w:pPr>
          </w:p>
          <w:p w14:paraId="26809244" w14:textId="77777777" w:rsidR="00500DAB" w:rsidRPr="002B3F09" w:rsidRDefault="00500DAB" w:rsidP="0048784B">
            <w:pPr>
              <w:rPr>
                <w:rFonts w:ascii="Arial" w:hAnsi="Arial" w:cs="Arial"/>
                <w:sz w:val="24"/>
                <w:szCs w:val="24"/>
              </w:rPr>
            </w:pPr>
          </w:p>
          <w:p w14:paraId="2D780DBA" w14:textId="77777777" w:rsidR="00500DAB" w:rsidRPr="002B3F09" w:rsidRDefault="00500DAB" w:rsidP="0048784B">
            <w:pPr>
              <w:rPr>
                <w:rFonts w:ascii="Arial" w:hAnsi="Arial" w:cs="Arial"/>
                <w:sz w:val="24"/>
                <w:szCs w:val="24"/>
              </w:rPr>
            </w:pPr>
          </w:p>
          <w:p w14:paraId="71B355EF" w14:textId="77777777" w:rsidR="00500DAB" w:rsidRPr="002B3F09" w:rsidRDefault="00500DAB" w:rsidP="0048784B">
            <w:pPr>
              <w:rPr>
                <w:rFonts w:ascii="Arial" w:hAnsi="Arial" w:cs="Arial"/>
                <w:sz w:val="24"/>
                <w:szCs w:val="24"/>
              </w:rPr>
            </w:pPr>
          </w:p>
          <w:p w14:paraId="07F4A8F7"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5002B803" w14:textId="77777777" w:rsidR="00500DAB" w:rsidRPr="002B3F09" w:rsidRDefault="00500DAB" w:rsidP="0048784B">
            <w:pPr>
              <w:rPr>
                <w:rFonts w:ascii="Arial" w:hAnsi="Arial" w:cs="Arial"/>
                <w:sz w:val="24"/>
                <w:szCs w:val="24"/>
              </w:rPr>
            </w:pPr>
          </w:p>
          <w:p w14:paraId="135A3258" w14:textId="77777777" w:rsidR="00500DAB" w:rsidRPr="002B3F09" w:rsidRDefault="00500DAB" w:rsidP="0048784B">
            <w:pPr>
              <w:rPr>
                <w:rFonts w:ascii="Arial" w:hAnsi="Arial" w:cs="Arial"/>
                <w:sz w:val="24"/>
                <w:szCs w:val="24"/>
              </w:rPr>
            </w:pPr>
          </w:p>
          <w:p w14:paraId="064A18FD" w14:textId="77777777" w:rsidR="00500DAB" w:rsidRPr="002B3F09" w:rsidRDefault="00500DAB" w:rsidP="0048784B">
            <w:pPr>
              <w:rPr>
                <w:rFonts w:ascii="Arial" w:hAnsi="Arial" w:cs="Arial"/>
                <w:sz w:val="24"/>
                <w:szCs w:val="24"/>
              </w:rPr>
            </w:pPr>
          </w:p>
          <w:p w14:paraId="63AD4C2B" w14:textId="77777777" w:rsidR="00500DAB" w:rsidRPr="002B3F09" w:rsidRDefault="00500DAB" w:rsidP="0048784B">
            <w:pPr>
              <w:rPr>
                <w:rFonts w:ascii="Arial" w:hAnsi="Arial" w:cs="Arial"/>
                <w:sz w:val="24"/>
                <w:szCs w:val="24"/>
              </w:rPr>
            </w:pPr>
          </w:p>
          <w:p w14:paraId="0A4FF88C" w14:textId="77777777" w:rsidR="00500DAB" w:rsidRPr="002B3F09" w:rsidRDefault="00500DAB" w:rsidP="0048784B">
            <w:pPr>
              <w:rPr>
                <w:rFonts w:ascii="Arial" w:hAnsi="Arial" w:cs="Arial"/>
                <w:sz w:val="24"/>
                <w:szCs w:val="24"/>
              </w:rPr>
            </w:pPr>
          </w:p>
          <w:p w14:paraId="38FECE0E" w14:textId="77777777" w:rsidR="00500DAB" w:rsidRPr="002B3F09" w:rsidRDefault="00500DAB" w:rsidP="0048784B">
            <w:pPr>
              <w:rPr>
                <w:rFonts w:ascii="Arial" w:hAnsi="Arial" w:cs="Arial"/>
                <w:sz w:val="24"/>
                <w:szCs w:val="24"/>
              </w:rPr>
            </w:pPr>
          </w:p>
          <w:p w14:paraId="2233B598" w14:textId="77777777" w:rsidR="00500DAB" w:rsidRPr="002B3F09" w:rsidRDefault="00500DAB" w:rsidP="0048784B">
            <w:pPr>
              <w:rPr>
                <w:rFonts w:ascii="Arial" w:hAnsi="Arial" w:cs="Arial"/>
                <w:sz w:val="24"/>
                <w:szCs w:val="24"/>
              </w:rPr>
            </w:pPr>
          </w:p>
          <w:p w14:paraId="34CA5F23"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52B0902A" w14:textId="77777777" w:rsidR="00500DAB" w:rsidRPr="002B3F09" w:rsidRDefault="00500DAB" w:rsidP="0048784B">
            <w:pPr>
              <w:rPr>
                <w:rFonts w:ascii="Arial" w:hAnsi="Arial" w:cs="Arial"/>
                <w:sz w:val="24"/>
                <w:szCs w:val="24"/>
              </w:rPr>
            </w:pPr>
          </w:p>
        </w:tc>
        <w:tc>
          <w:tcPr>
            <w:tcW w:w="567" w:type="dxa"/>
          </w:tcPr>
          <w:p w14:paraId="5A977BEA"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0079A5FD" w14:textId="77777777" w:rsidR="00500DAB" w:rsidRPr="002B3F09" w:rsidRDefault="00500DAB" w:rsidP="0048784B">
            <w:pPr>
              <w:rPr>
                <w:rFonts w:ascii="Arial" w:hAnsi="Arial" w:cs="Arial"/>
                <w:sz w:val="24"/>
                <w:szCs w:val="24"/>
              </w:rPr>
            </w:pPr>
          </w:p>
          <w:p w14:paraId="55E1968D" w14:textId="77777777" w:rsidR="00500DAB" w:rsidRPr="002B3F09" w:rsidRDefault="00500DAB" w:rsidP="0048784B">
            <w:pPr>
              <w:rPr>
                <w:rFonts w:ascii="Arial" w:hAnsi="Arial" w:cs="Arial"/>
                <w:sz w:val="24"/>
                <w:szCs w:val="24"/>
              </w:rPr>
            </w:pPr>
          </w:p>
          <w:p w14:paraId="4A598F8B" w14:textId="77777777" w:rsidR="00500DAB" w:rsidRPr="002B3F09" w:rsidRDefault="00500DAB" w:rsidP="0048784B">
            <w:pPr>
              <w:rPr>
                <w:rFonts w:ascii="Arial" w:hAnsi="Arial" w:cs="Arial"/>
                <w:sz w:val="24"/>
                <w:szCs w:val="24"/>
              </w:rPr>
            </w:pPr>
          </w:p>
          <w:p w14:paraId="68E49126" w14:textId="77777777" w:rsidR="00500DAB" w:rsidRPr="002B3F09" w:rsidRDefault="00500DAB" w:rsidP="0048784B">
            <w:pPr>
              <w:rPr>
                <w:rFonts w:ascii="Arial" w:hAnsi="Arial" w:cs="Arial"/>
                <w:sz w:val="24"/>
                <w:szCs w:val="24"/>
              </w:rPr>
            </w:pPr>
          </w:p>
          <w:p w14:paraId="23A14DDA" w14:textId="77777777" w:rsidR="00500DAB" w:rsidRPr="002B3F09" w:rsidRDefault="00500DAB" w:rsidP="0048784B">
            <w:pPr>
              <w:rPr>
                <w:rFonts w:ascii="Arial" w:hAnsi="Arial" w:cs="Arial"/>
                <w:sz w:val="24"/>
                <w:szCs w:val="24"/>
              </w:rPr>
            </w:pPr>
          </w:p>
          <w:p w14:paraId="7E345F03" w14:textId="77777777" w:rsidR="00500DAB" w:rsidRPr="002B3F09" w:rsidRDefault="00500DAB" w:rsidP="0048784B">
            <w:pPr>
              <w:rPr>
                <w:rFonts w:ascii="Arial" w:hAnsi="Arial" w:cs="Arial"/>
                <w:sz w:val="24"/>
                <w:szCs w:val="24"/>
              </w:rPr>
            </w:pPr>
          </w:p>
          <w:p w14:paraId="3A2DE67C"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0DEFE836" w14:textId="77777777" w:rsidR="00500DAB" w:rsidRPr="002B3F09" w:rsidRDefault="00500DAB" w:rsidP="0048784B">
            <w:pPr>
              <w:rPr>
                <w:rFonts w:ascii="Arial" w:hAnsi="Arial" w:cs="Arial"/>
                <w:sz w:val="24"/>
                <w:szCs w:val="24"/>
              </w:rPr>
            </w:pPr>
          </w:p>
          <w:p w14:paraId="47AC05D5" w14:textId="77777777" w:rsidR="00500DAB" w:rsidRPr="002B3F09" w:rsidRDefault="00500DAB" w:rsidP="0048784B">
            <w:pPr>
              <w:rPr>
                <w:rFonts w:ascii="Arial" w:hAnsi="Arial" w:cs="Arial"/>
                <w:sz w:val="24"/>
                <w:szCs w:val="24"/>
              </w:rPr>
            </w:pPr>
          </w:p>
          <w:p w14:paraId="2D688848" w14:textId="77777777" w:rsidR="00500DAB" w:rsidRPr="002B3F09" w:rsidRDefault="00500DAB" w:rsidP="0048784B">
            <w:pPr>
              <w:rPr>
                <w:rFonts w:ascii="Arial" w:hAnsi="Arial" w:cs="Arial"/>
                <w:sz w:val="24"/>
                <w:szCs w:val="24"/>
              </w:rPr>
            </w:pPr>
          </w:p>
          <w:p w14:paraId="1E410C13" w14:textId="77777777" w:rsidR="00500DAB" w:rsidRPr="002B3F09" w:rsidRDefault="00500DAB" w:rsidP="0048784B">
            <w:pPr>
              <w:rPr>
                <w:rFonts w:ascii="Arial" w:hAnsi="Arial" w:cs="Arial"/>
                <w:sz w:val="24"/>
                <w:szCs w:val="24"/>
              </w:rPr>
            </w:pPr>
          </w:p>
          <w:p w14:paraId="4078E72E" w14:textId="77777777" w:rsidR="00500DAB" w:rsidRPr="002B3F09" w:rsidRDefault="00500DAB" w:rsidP="0048784B">
            <w:pPr>
              <w:rPr>
                <w:rFonts w:ascii="Arial" w:hAnsi="Arial" w:cs="Arial"/>
                <w:sz w:val="24"/>
                <w:szCs w:val="24"/>
              </w:rPr>
            </w:pPr>
          </w:p>
          <w:p w14:paraId="7949A4FA" w14:textId="77777777" w:rsidR="00500DAB" w:rsidRPr="002B3F09" w:rsidRDefault="00500DAB" w:rsidP="0048784B">
            <w:pPr>
              <w:rPr>
                <w:rFonts w:ascii="Arial" w:hAnsi="Arial" w:cs="Arial"/>
                <w:sz w:val="24"/>
                <w:szCs w:val="24"/>
              </w:rPr>
            </w:pPr>
          </w:p>
          <w:p w14:paraId="194AFFC9" w14:textId="77777777" w:rsidR="00500DAB" w:rsidRPr="002B3F09" w:rsidRDefault="00500DAB" w:rsidP="0048784B">
            <w:pPr>
              <w:rPr>
                <w:rFonts w:ascii="Arial" w:hAnsi="Arial" w:cs="Arial"/>
                <w:sz w:val="24"/>
                <w:szCs w:val="24"/>
              </w:rPr>
            </w:pPr>
          </w:p>
          <w:p w14:paraId="6D438A53"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531E76DB"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52C28E31" w14:textId="77777777" w:rsidR="00500DAB" w:rsidRPr="002B3F09" w:rsidRDefault="00500DAB" w:rsidP="0048784B">
            <w:pPr>
              <w:rPr>
                <w:rFonts w:ascii="Arial" w:hAnsi="Arial" w:cs="Arial"/>
                <w:sz w:val="24"/>
                <w:szCs w:val="24"/>
              </w:rPr>
            </w:pPr>
          </w:p>
          <w:p w14:paraId="0CD5D774" w14:textId="77777777" w:rsidR="00500DAB" w:rsidRPr="002B3F09" w:rsidRDefault="00500DAB" w:rsidP="0048784B">
            <w:pPr>
              <w:rPr>
                <w:rFonts w:ascii="Arial" w:hAnsi="Arial" w:cs="Arial"/>
                <w:sz w:val="24"/>
                <w:szCs w:val="24"/>
              </w:rPr>
            </w:pPr>
          </w:p>
          <w:p w14:paraId="02B734F7" w14:textId="77777777" w:rsidR="00500DAB" w:rsidRPr="002B3F09" w:rsidRDefault="00500DAB" w:rsidP="0048784B">
            <w:pPr>
              <w:rPr>
                <w:rFonts w:ascii="Arial" w:hAnsi="Arial" w:cs="Arial"/>
                <w:sz w:val="24"/>
                <w:szCs w:val="24"/>
              </w:rPr>
            </w:pPr>
          </w:p>
          <w:p w14:paraId="4977A792" w14:textId="77777777" w:rsidR="00500DAB" w:rsidRPr="002B3F09" w:rsidRDefault="00500DAB" w:rsidP="0048784B">
            <w:pPr>
              <w:rPr>
                <w:rFonts w:ascii="Arial" w:hAnsi="Arial" w:cs="Arial"/>
                <w:sz w:val="24"/>
                <w:szCs w:val="24"/>
              </w:rPr>
            </w:pPr>
          </w:p>
          <w:p w14:paraId="0E645C98" w14:textId="77777777" w:rsidR="00500DAB" w:rsidRPr="002B3F09" w:rsidRDefault="00500DAB" w:rsidP="0048784B">
            <w:pPr>
              <w:rPr>
                <w:rFonts w:ascii="Arial" w:hAnsi="Arial" w:cs="Arial"/>
                <w:sz w:val="24"/>
                <w:szCs w:val="24"/>
              </w:rPr>
            </w:pPr>
          </w:p>
          <w:p w14:paraId="3B40E173" w14:textId="77777777" w:rsidR="00500DAB" w:rsidRPr="002B3F09" w:rsidRDefault="00500DAB" w:rsidP="0048784B">
            <w:pPr>
              <w:rPr>
                <w:rFonts w:ascii="Arial" w:hAnsi="Arial" w:cs="Arial"/>
                <w:sz w:val="24"/>
                <w:szCs w:val="24"/>
              </w:rPr>
            </w:pPr>
          </w:p>
          <w:p w14:paraId="4315D564"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37A82449" w14:textId="77777777" w:rsidR="00500DAB" w:rsidRPr="002B3F09" w:rsidRDefault="00500DAB" w:rsidP="0048784B">
            <w:pPr>
              <w:rPr>
                <w:rFonts w:ascii="Arial" w:hAnsi="Arial" w:cs="Arial"/>
                <w:sz w:val="24"/>
                <w:szCs w:val="24"/>
              </w:rPr>
            </w:pPr>
          </w:p>
          <w:p w14:paraId="4884DEE2" w14:textId="77777777" w:rsidR="00500DAB" w:rsidRPr="002B3F09" w:rsidRDefault="00500DAB" w:rsidP="0048784B">
            <w:pPr>
              <w:rPr>
                <w:rFonts w:ascii="Arial" w:hAnsi="Arial" w:cs="Arial"/>
                <w:sz w:val="24"/>
                <w:szCs w:val="24"/>
              </w:rPr>
            </w:pPr>
          </w:p>
          <w:p w14:paraId="2C676031" w14:textId="77777777" w:rsidR="00500DAB" w:rsidRPr="002B3F09" w:rsidRDefault="00500DAB" w:rsidP="0048784B">
            <w:pPr>
              <w:rPr>
                <w:rFonts w:ascii="Arial" w:hAnsi="Arial" w:cs="Arial"/>
                <w:sz w:val="24"/>
                <w:szCs w:val="24"/>
              </w:rPr>
            </w:pPr>
          </w:p>
          <w:p w14:paraId="14E1F459" w14:textId="77777777" w:rsidR="00500DAB" w:rsidRPr="002B3F09" w:rsidRDefault="00500DAB" w:rsidP="0048784B">
            <w:pPr>
              <w:rPr>
                <w:rFonts w:ascii="Arial" w:hAnsi="Arial" w:cs="Arial"/>
                <w:sz w:val="24"/>
                <w:szCs w:val="24"/>
              </w:rPr>
            </w:pPr>
          </w:p>
          <w:p w14:paraId="3B67A4D1" w14:textId="77777777" w:rsidR="00500DAB" w:rsidRPr="002B3F09" w:rsidRDefault="00500DAB" w:rsidP="0048784B">
            <w:pPr>
              <w:rPr>
                <w:rFonts w:ascii="Arial" w:hAnsi="Arial" w:cs="Arial"/>
                <w:sz w:val="24"/>
                <w:szCs w:val="24"/>
              </w:rPr>
            </w:pPr>
          </w:p>
          <w:p w14:paraId="122ABF65" w14:textId="77777777" w:rsidR="00500DAB" w:rsidRPr="002B3F09" w:rsidRDefault="00500DAB" w:rsidP="0048784B">
            <w:pPr>
              <w:rPr>
                <w:rFonts w:ascii="Arial" w:hAnsi="Arial" w:cs="Arial"/>
                <w:sz w:val="24"/>
                <w:szCs w:val="24"/>
              </w:rPr>
            </w:pPr>
          </w:p>
          <w:p w14:paraId="0CFD3486" w14:textId="77777777" w:rsidR="00500DAB" w:rsidRPr="002B3F09" w:rsidRDefault="00500DAB" w:rsidP="0048784B">
            <w:pPr>
              <w:rPr>
                <w:rFonts w:ascii="Arial" w:hAnsi="Arial" w:cs="Arial"/>
                <w:sz w:val="24"/>
                <w:szCs w:val="24"/>
              </w:rPr>
            </w:pPr>
          </w:p>
          <w:p w14:paraId="68D4C04F"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44E2896A"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41BE84DE" w14:textId="77777777" w:rsidR="00500DAB" w:rsidRPr="002B3F09" w:rsidRDefault="00500DAB" w:rsidP="0048784B">
            <w:pPr>
              <w:rPr>
                <w:rFonts w:ascii="Arial" w:hAnsi="Arial" w:cs="Arial"/>
                <w:sz w:val="24"/>
                <w:szCs w:val="24"/>
              </w:rPr>
            </w:pPr>
          </w:p>
          <w:p w14:paraId="44FC1EED" w14:textId="77777777" w:rsidR="00500DAB" w:rsidRPr="002B3F09" w:rsidRDefault="00500DAB" w:rsidP="0048784B">
            <w:pPr>
              <w:rPr>
                <w:rFonts w:ascii="Arial" w:hAnsi="Arial" w:cs="Arial"/>
                <w:sz w:val="24"/>
                <w:szCs w:val="24"/>
              </w:rPr>
            </w:pPr>
          </w:p>
          <w:p w14:paraId="173B419E" w14:textId="77777777" w:rsidR="00500DAB" w:rsidRPr="002B3F09" w:rsidRDefault="00500DAB" w:rsidP="0048784B">
            <w:pPr>
              <w:rPr>
                <w:rFonts w:ascii="Arial" w:hAnsi="Arial" w:cs="Arial"/>
                <w:sz w:val="24"/>
                <w:szCs w:val="24"/>
              </w:rPr>
            </w:pPr>
          </w:p>
          <w:p w14:paraId="575103DE" w14:textId="77777777" w:rsidR="00500DAB" w:rsidRPr="002B3F09" w:rsidRDefault="00500DAB" w:rsidP="0048784B">
            <w:pPr>
              <w:rPr>
                <w:rFonts w:ascii="Arial" w:hAnsi="Arial" w:cs="Arial"/>
                <w:sz w:val="24"/>
                <w:szCs w:val="24"/>
              </w:rPr>
            </w:pPr>
          </w:p>
          <w:p w14:paraId="5A0E41B3" w14:textId="77777777" w:rsidR="00500DAB" w:rsidRPr="002B3F09" w:rsidRDefault="00500DAB" w:rsidP="0048784B">
            <w:pPr>
              <w:rPr>
                <w:rFonts w:ascii="Arial" w:hAnsi="Arial" w:cs="Arial"/>
                <w:sz w:val="24"/>
                <w:szCs w:val="24"/>
              </w:rPr>
            </w:pPr>
          </w:p>
          <w:p w14:paraId="6FFB5900" w14:textId="77777777" w:rsidR="00500DAB" w:rsidRPr="002B3F09" w:rsidRDefault="00500DAB" w:rsidP="0048784B">
            <w:pPr>
              <w:rPr>
                <w:rFonts w:ascii="Arial" w:hAnsi="Arial" w:cs="Arial"/>
                <w:sz w:val="24"/>
                <w:szCs w:val="24"/>
              </w:rPr>
            </w:pPr>
          </w:p>
          <w:p w14:paraId="18924133"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3DDC0018" w14:textId="77777777" w:rsidR="00500DAB" w:rsidRPr="002B3F09" w:rsidRDefault="00500DAB" w:rsidP="0048784B">
            <w:pPr>
              <w:rPr>
                <w:rFonts w:ascii="Arial" w:hAnsi="Arial" w:cs="Arial"/>
                <w:sz w:val="24"/>
                <w:szCs w:val="24"/>
              </w:rPr>
            </w:pPr>
          </w:p>
          <w:p w14:paraId="3BFC65E5" w14:textId="77777777" w:rsidR="00500DAB" w:rsidRPr="002B3F09" w:rsidRDefault="00500DAB" w:rsidP="0048784B">
            <w:pPr>
              <w:rPr>
                <w:rFonts w:ascii="Arial" w:hAnsi="Arial" w:cs="Arial"/>
                <w:sz w:val="24"/>
                <w:szCs w:val="24"/>
              </w:rPr>
            </w:pPr>
          </w:p>
          <w:p w14:paraId="5CDDDF7A" w14:textId="77777777" w:rsidR="00500DAB" w:rsidRPr="002B3F09" w:rsidRDefault="00500DAB" w:rsidP="0048784B">
            <w:pPr>
              <w:rPr>
                <w:rFonts w:ascii="Arial" w:hAnsi="Arial" w:cs="Arial"/>
                <w:sz w:val="24"/>
                <w:szCs w:val="24"/>
              </w:rPr>
            </w:pPr>
          </w:p>
          <w:p w14:paraId="46D32AA1" w14:textId="77777777" w:rsidR="00500DAB" w:rsidRPr="002B3F09" w:rsidRDefault="00500DAB" w:rsidP="0048784B">
            <w:pPr>
              <w:rPr>
                <w:rFonts w:ascii="Arial" w:hAnsi="Arial" w:cs="Arial"/>
                <w:sz w:val="24"/>
                <w:szCs w:val="24"/>
              </w:rPr>
            </w:pPr>
          </w:p>
          <w:p w14:paraId="2E173E21" w14:textId="77777777" w:rsidR="00500DAB" w:rsidRPr="002B3F09" w:rsidRDefault="00500DAB" w:rsidP="0048784B">
            <w:pPr>
              <w:rPr>
                <w:rFonts w:ascii="Arial" w:hAnsi="Arial" w:cs="Arial"/>
                <w:sz w:val="24"/>
                <w:szCs w:val="24"/>
              </w:rPr>
            </w:pPr>
          </w:p>
          <w:p w14:paraId="4CB73115" w14:textId="77777777" w:rsidR="00500DAB" w:rsidRPr="002B3F09" w:rsidRDefault="00500DAB" w:rsidP="0048784B">
            <w:pPr>
              <w:rPr>
                <w:rFonts w:ascii="Arial" w:hAnsi="Arial" w:cs="Arial"/>
                <w:sz w:val="24"/>
                <w:szCs w:val="24"/>
              </w:rPr>
            </w:pPr>
          </w:p>
          <w:p w14:paraId="2AE2DC34" w14:textId="77777777" w:rsidR="00500DAB" w:rsidRPr="002B3F09" w:rsidRDefault="00500DAB" w:rsidP="0048784B">
            <w:pPr>
              <w:rPr>
                <w:rFonts w:ascii="Arial" w:hAnsi="Arial" w:cs="Arial"/>
                <w:sz w:val="24"/>
                <w:szCs w:val="24"/>
              </w:rPr>
            </w:pPr>
          </w:p>
          <w:p w14:paraId="5C268E1B"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4E268C22" w14:textId="77777777" w:rsidR="00500DAB" w:rsidRPr="002B3F09" w:rsidRDefault="00500DAB" w:rsidP="0048784B">
            <w:pPr>
              <w:rPr>
                <w:rFonts w:ascii="Arial" w:hAnsi="Arial" w:cs="Arial"/>
                <w:sz w:val="24"/>
                <w:szCs w:val="24"/>
              </w:rPr>
            </w:pPr>
          </w:p>
        </w:tc>
        <w:tc>
          <w:tcPr>
            <w:tcW w:w="567" w:type="dxa"/>
          </w:tcPr>
          <w:p w14:paraId="37DAC487"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5EB23027" w14:textId="77777777" w:rsidR="00500DAB" w:rsidRPr="002B3F09" w:rsidRDefault="00500DAB" w:rsidP="0048784B">
            <w:pPr>
              <w:rPr>
                <w:rFonts w:ascii="Arial" w:hAnsi="Arial" w:cs="Arial"/>
                <w:sz w:val="24"/>
                <w:szCs w:val="24"/>
              </w:rPr>
            </w:pPr>
          </w:p>
          <w:p w14:paraId="74EE4273" w14:textId="77777777" w:rsidR="00500DAB" w:rsidRPr="002B3F09" w:rsidRDefault="00500DAB" w:rsidP="0048784B">
            <w:pPr>
              <w:rPr>
                <w:rFonts w:ascii="Arial" w:hAnsi="Arial" w:cs="Arial"/>
                <w:sz w:val="24"/>
                <w:szCs w:val="24"/>
              </w:rPr>
            </w:pPr>
          </w:p>
          <w:p w14:paraId="73782066" w14:textId="77777777" w:rsidR="00500DAB" w:rsidRPr="002B3F09" w:rsidRDefault="00500DAB" w:rsidP="0048784B">
            <w:pPr>
              <w:rPr>
                <w:rFonts w:ascii="Arial" w:hAnsi="Arial" w:cs="Arial"/>
                <w:sz w:val="24"/>
                <w:szCs w:val="24"/>
              </w:rPr>
            </w:pPr>
          </w:p>
          <w:p w14:paraId="627FD52D" w14:textId="77777777" w:rsidR="00500DAB" w:rsidRPr="002B3F09" w:rsidRDefault="00500DAB" w:rsidP="0048784B">
            <w:pPr>
              <w:rPr>
                <w:rFonts w:ascii="Arial" w:hAnsi="Arial" w:cs="Arial"/>
                <w:sz w:val="24"/>
                <w:szCs w:val="24"/>
              </w:rPr>
            </w:pPr>
          </w:p>
          <w:p w14:paraId="5D21FD62" w14:textId="77777777" w:rsidR="00500DAB" w:rsidRPr="002B3F09" w:rsidRDefault="00500DAB" w:rsidP="0048784B">
            <w:pPr>
              <w:rPr>
                <w:rFonts w:ascii="Arial" w:hAnsi="Arial" w:cs="Arial"/>
                <w:sz w:val="24"/>
                <w:szCs w:val="24"/>
              </w:rPr>
            </w:pPr>
          </w:p>
          <w:p w14:paraId="7C0270DD" w14:textId="77777777" w:rsidR="00500DAB" w:rsidRPr="002B3F09" w:rsidRDefault="00500DAB" w:rsidP="0048784B">
            <w:pPr>
              <w:rPr>
                <w:rFonts w:ascii="Arial" w:hAnsi="Arial" w:cs="Arial"/>
                <w:sz w:val="24"/>
                <w:szCs w:val="24"/>
              </w:rPr>
            </w:pPr>
          </w:p>
          <w:p w14:paraId="04B0CD71"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0DC624F9" w14:textId="77777777" w:rsidR="00500DAB" w:rsidRPr="002B3F09" w:rsidRDefault="00500DAB" w:rsidP="0048784B">
            <w:pPr>
              <w:rPr>
                <w:rFonts w:ascii="Arial" w:hAnsi="Arial" w:cs="Arial"/>
                <w:sz w:val="24"/>
                <w:szCs w:val="24"/>
              </w:rPr>
            </w:pPr>
          </w:p>
          <w:p w14:paraId="05850B6C" w14:textId="77777777" w:rsidR="00500DAB" w:rsidRPr="002B3F09" w:rsidRDefault="00500DAB" w:rsidP="0048784B">
            <w:pPr>
              <w:rPr>
                <w:rFonts w:ascii="Arial" w:hAnsi="Arial" w:cs="Arial"/>
                <w:sz w:val="24"/>
                <w:szCs w:val="24"/>
              </w:rPr>
            </w:pPr>
          </w:p>
          <w:p w14:paraId="5C13F318" w14:textId="77777777" w:rsidR="00500DAB" w:rsidRPr="002B3F09" w:rsidRDefault="00500DAB" w:rsidP="0048784B">
            <w:pPr>
              <w:rPr>
                <w:rFonts w:ascii="Arial" w:hAnsi="Arial" w:cs="Arial"/>
                <w:sz w:val="24"/>
                <w:szCs w:val="24"/>
              </w:rPr>
            </w:pPr>
          </w:p>
          <w:p w14:paraId="0461B6CA" w14:textId="77777777" w:rsidR="00500DAB" w:rsidRPr="002B3F09" w:rsidRDefault="00500DAB" w:rsidP="0048784B">
            <w:pPr>
              <w:rPr>
                <w:rFonts w:ascii="Arial" w:hAnsi="Arial" w:cs="Arial"/>
                <w:sz w:val="24"/>
                <w:szCs w:val="24"/>
              </w:rPr>
            </w:pPr>
          </w:p>
          <w:p w14:paraId="33AE1968" w14:textId="77777777" w:rsidR="00500DAB" w:rsidRPr="002B3F09" w:rsidRDefault="00500DAB" w:rsidP="0048784B">
            <w:pPr>
              <w:rPr>
                <w:rFonts w:ascii="Arial" w:hAnsi="Arial" w:cs="Arial"/>
                <w:sz w:val="24"/>
                <w:szCs w:val="24"/>
              </w:rPr>
            </w:pPr>
          </w:p>
          <w:p w14:paraId="39118333" w14:textId="77777777" w:rsidR="00500DAB" w:rsidRPr="002B3F09" w:rsidRDefault="00500DAB" w:rsidP="0048784B">
            <w:pPr>
              <w:rPr>
                <w:rFonts w:ascii="Arial" w:hAnsi="Arial" w:cs="Arial"/>
                <w:sz w:val="24"/>
                <w:szCs w:val="24"/>
              </w:rPr>
            </w:pPr>
          </w:p>
          <w:p w14:paraId="6FE2FBE3" w14:textId="77777777" w:rsidR="00500DAB" w:rsidRPr="002B3F09" w:rsidRDefault="00500DAB" w:rsidP="0048784B">
            <w:pPr>
              <w:rPr>
                <w:rFonts w:ascii="Arial" w:hAnsi="Arial" w:cs="Arial"/>
                <w:sz w:val="24"/>
                <w:szCs w:val="24"/>
              </w:rPr>
            </w:pPr>
          </w:p>
          <w:p w14:paraId="71E634CA"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425" w:type="dxa"/>
          </w:tcPr>
          <w:p w14:paraId="27841701"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11735151" w14:textId="77777777" w:rsidR="00500DAB" w:rsidRPr="002B3F09" w:rsidRDefault="00500DAB" w:rsidP="0048784B">
            <w:pPr>
              <w:rPr>
                <w:rFonts w:ascii="Arial" w:hAnsi="Arial" w:cs="Arial"/>
                <w:sz w:val="24"/>
                <w:szCs w:val="24"/>
              </w:rPr>
            </w:pPr>
          </w:p>
          <w:p w14:paraId="10033CA3" w14:textId="77777777" w:rsidR="00500DAB" w:rsidRPr="002B3F09" w:rsidRDefault="00500DAB" w:rsidP="0048784B">
            <w:pPr>
              <w:rPr>
                <w:rFonts w:ascii="Arial" w:hAnsi="Arial" w:cs="Arial"/>
                <w:sz w:val="24"/>
                <w:szCs w:val="24"/>
              </w:rPr>
            </w:pPr>
          </w:p>
          <w:p w14:paraId="6739F322" w14:textId="77777777" w:rsidR="00500DAB" w:rsidRPr="002B3F09" w:rsidRDefault="00500DAB" w:rsidP="0048784B">
            <w:pPr>
              <w:rPr>
                <w:rFonts w:ascii="Arial" w:hAnsi="Arial" w:cs="Arial"/>
                <w:sz w:val="24"/>
                <w:szCs w:val="24"/>
              </w:rPr>
            </w:pPr>
          </w:p>
          <w:p w14:paraId="353148DA" w14:textId="77777777" w:rsidR="00500DAB" w:rsidRPr="002B3F09" w:rsidRDefault="00500DAB" w:rsidP="0048784B">
            <w:pPr>
              <w:rPr>
                <w:rFonts w:ascii="Arial" w:hAnsi="Arial" w:cs="Arial"/>
                <w:sz w:val="24"/>
                <w:szCs w:val="24"/>
              </w:rPr>
            </w:pPr>
          </w:p>
          <w:p w14:paraId="3EC4A372" w14:textId="77777777" w:rsidR="00500DAB" w:rsidRPr="002B3F09" w:rsidRDefault="00500DAB" w:rsidP="0048784B">
            <w:pPr>
              <w:rPr>
                <w:rFonts w:ascii="Arial" w:hAnsi="Arial" w:cs="Arial"/>
                <w:sz w:val="24"/>
                <w:szCs w:val="24"/>
              </w:rPr>
            </w:pPr>
          </w:p>
          <w:p w14:paraId="18BF147F" w14:textId="77777777" w:rsidR="00500DAB" w:rsidRPr="002B3F09" w:rsidRDefault="00500DAB" w:rsidP="0048784B">
            <w:pPr>
              <w:rPr>
                <w:rFonts w:ascii="Arial" w:hAnsi="Arial" w:cs="Arial"/>
                <w:sz w:val="24"/>
                <w:szCs w:val="24"/>
              </w:rPr>
            </w:pPr>
          </w:p>
          <w:p w14:paraId="75821BEF"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1B768AD3" w14:textId="77777777" w:rsidR="00500DAB" w:rsidRPr="002B3F09" w:rsidRDefault="00500DAB" w:rsidP="0048784B">
            <w:pPr>
              <w:rPr>
                <w:rFonts w:ascii="Arial" w:hAnsi="Arial" w:cs="Arial"/>
                <w:sz w:val="24"/>
                <w:szCs w:val="24"/>
              </w:rPr>
            </w:pPr>
          </w:p>
          <w:p w14:paraId="2DB882D1" w14:textId="77777777" w:rsidR="00500DAB" w:rsidRPr="002B3F09" w:rsidRDefault="00500DAB" w:rsidP="0048784B">
            <w:pPr>
              <w:rPr>
                <w:rFonts w:ascii="Arial" w:hAnsi="Arial" w:cs="Arial"/>
                <w:sz w:val="24"/>
                <w:szCs w:val="24"/>
              </w:rPr>
            </w:pPr>
          </w:p>
          <w:p w14:paraId="1A7F4E51" w14:textId="77777777" w:rsidR="00500DAB" w:rsidRPr="002B3F09" w:rsidRDefault="00500DAB" w:rsidP="0048784B">
            <w:pPr>
              <w:rPr>
                <w:rFonts w:ascii="Arial" w:hAnsi="Arial" w:cs="Arial"/>
                <w:sz w:val="24"/>
                <w:szCs w:val="24"/>
              </w:rPr>
            </w:pPr>
          </w:p>
          <w:p w14:paraId="20EC2A5B" w14:textId="77777777" w:rsidR="00500DAB" w:rsidRPr="002B3F09" w:rsidRDefault="00500DAB" w:rsidP="0048784B">
            <w:pPr>
              <w:rPr>
                <w:rFonts w:ascii="Arial" w:hAnsi="Arial" w:cs="Arial"/>
                <w:sz w:val="24"/>
                <w:szCs w:val="24"/>
              </w:rPr>
            </w:pPr>
          </w:p>
          <w:p w14:paraId="1F21AFFD" w14:textId="77777777" w:rsidR="00500DAB" w:rsidRPr="002B3F09" w:rsidRDefault="00500DAB" w:rsidP="0048784B">
            <w:pPr>
              <w:rPr>
                <w:rFonts w:ascii="Arial" w:hAnsi="Arial" w:cs="Arial"/>
                <w:sz w:val="24"/>
                <w:szCs w:val="24"/>
              </w:rPr>
            </w:pPr>
          </w:p>
          <w:p w14:paraId="6A6948F6" w14:textId="77777777" w:rsidR="00500DAB" w:rsidRPr="002B3F09" w:rsidRDefault="00500DAB" w:rsidP="0048784B">
            <w:pPr>
              <w:rPr>
                <w:rFonts w:ascii="Arial" w:hAnsi="Arial" w:cs="Arial"/>
                <w:sz w:val="24"/>
                <w:szCs w:val="24"/>
              </w:rPr>
            </w:pPr>
          </w:p>
          <w:p w14:paraId="6420ED37" w14:textId="77777777" w:rsidR="00500DAB" w:rsidRPr="002B3F09" w:rsidRDefault="00500DAB" w:rsidP="0048784B">
            <w:pPr>
              <w:rPr>
                <w:rFonts w:ascii="Arial" w:hAnsi="Arial" w:cs="Arial"/>
                <w:sz w:val="24"/>
                <w:szCs w:val="24"/>
              </w:rPr>
            </w:pPr>
          </w:p>
          <w:p w14:paraId="5E394DBE"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709" w:type="dxa"/>
          </w:tcPr>
          <w:p w14:paraId="5768480A"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56A0958D" w14:textId="77777777" w:rsidR="00500DAB" w:rsidRPr="002B3F09" w:rsidRDefault="00500DAB" w:rsidP="0048784B">
            <w:pPr>
              <w:rPr>
                <w:rFonts w:ascii="Arial" w:hAnsi="Arial" w:cs="Arial"/>
                <w:sz w:val="24"/>
                <w:szCs w:val="24"/>
              </w:rPr>
            </w:pPr>
          </w:p>
          <w:p w14:paraId="69962DF8" w14:textId="77777777" w:rsidR="00500DAB" w:rsidRPr="002B3F09" w:rsidRDefault="00500DAB" w:rsidP="0048784B">
            <w:pPr>
              <w:rPr>
                <w:rFonts w:ascii="Arial" w:hAnsi="Arial" w:cs="Arial"/>
                <w:sz w:val="24"/>
                <w:szCs w:val="24"/>
              </w:rPr>
            </w:pPr>
          </w:p>
          <w:p w14:paraId="416E6493" w14:textId="77777777" w:rsidR="00500DAB" w:rsidRPr="002B3F09" w:rsidRDefault="00500DAB" w:rsidP="0048784B">
            <w:pPr>
              <w:rPr>
                <w:rFonts w:ascii="Arial" w:hAnsi="Arial" w:cs="Arial"/>
                <w:sz w:val="24"/>
                <w:szCs w:val="24"/>
              </w:rPr>
            </w:pPr>
          </w:p>
          <w:p w14:paraId="4315414E" w14:textId="77777777" w:rsidR="00500DAB" w:rsidRPr="002B3F09" w:rsidRDefault="00500DAB" w:rsidP="0048784B">
            <w:pPr>
              <w:rPr>
                <w:rFonts w:ascii="Arial" w:hAnsi="Arial" w:cs="Arial"/>
                <w:sz w:val="24"/>
                <w:szCs w:val="24"/>
              </w:rPr>
            </w:pPr>
          </w:p>
          <w:p w14:paraId="21772860" w14:textId="77777777" w:rsidR="00500DAB" w:rsidRPr="002B3F09" w:rsidRDefault="00500DAB" w:rsidP="0048784B">
            <w:pPr>
              <w:rPr>
                <w:rFonts w:ascii="Arial" w:hAnsi="Arial" w:cs="Arial"/>
                <w:sz w:val="24"/>
                <w:szCs w:val="24"/>
              </w:rPr>
            </w:pPr>
          </w:p>
          <w:p w14:paraId="7354B8F3" w14:textId="77777777" w:rsidR="00500DAB" w:rsidRPr="002B3F09" w:rsidRDefault="00500DAB" w:rsidP="0048784B">
            <w:pPr>
              <w:rPr>
                <w:rFonts w:ascii="Arial" w:hAnsi="Arial" w:cs="Arial"/>
                <w:sz w:val="24"/>
                <w:szCs w:val="24"/>
              </w:rPr>
            </w:pPr>
          </w:p>
          <w:p w14:paraId="14482676"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2EF82ACD" w14:textId="77777777" w:rsidR="00500DAB" w:rsidRPr="002B3F09" w:rsidRDefault="00500DAB" w:rsidP="0048784B">
            <w:pPr>
              <w:rPr>
                <w:rFonts w:ascii="Arial" w:hAnsi="Arial" w:cs="Arial"/>
                <w:sz w:val="24"/>
                <w:szCs w:val="24"/>
              </w:rPr>
            </w:pPr>
          </w:p>
          <w:p w14:paraId="018EBB37" w14:textId="77777777" w:rsidR="00500DAB" w:rsidRPr="002B3F09" w:rsidRDefault="00500DAB" w:rsidP="0048784B">
            <w:pPr>
              <w:rPr>
                <w:rFonts w:ascii="Arial" w:hAnsi="Arial" w:cs="Arial"/>
                <w:sz w:val="24"/>
                <w:szCs w:val="24"/>
              </w:rPr>
            </w:pPr>
          </w:p>
          <w:p w14:paraId="5BB0DE0F" w14:textId="77777777" w:rsidR="00500DAB" w:rsidRPr="002B3F09" w:rsidRDefault="00500DAB" w:rsidP="0048784B">
            <w:pPr>
              <w:rPr>
                <w:rFonts w:ascii="Arial" w:hAnsi="Arial" w:cs="Arial"/>
                <w:sz w:val="24"/>
                <w:szCs w:val="24"/>
              </w:rPr>
            </w:pPr>
          </w:p>
          <w:p w14:paraId="2B43BE51" w14:textId="77777777" w:rsidR="00500DAB" w:rsidRPr="002B3F09" w:rsidRDefault="00500DAB" w:rsidP="0048784B">
            <w:pPr>
              <w:rPr>
                <w:rFonts w:ascii="Arial" w:hAnsi="Arial" w:cs="Arial"/>
                <w:sz w:val="24"/>
                <w:szCs w:val="24"/>
              </w:rPr>
            </w:pPr>
          </w:p>
          <w:p w14:paraId="60E8F8B3" w14:textId="77777777" w:rsidR="00500DAB" w:rsidRPr="002B3F09" w:rsidRDefault="00500DAB" w:rsidP="0048784B">
            <w:pPr>
              <w:rPr>
                <w:rFonts w:ascii="Arial" w:hAnsi="Arial" w:cs="Arial"/>
                <w:sz w:val="24"/>
                <w:szCs w:val="24"/>
              </w:rPr>
            </w:pPr>
          </w:p>
          <w:p w14:paraId="6499CB9C" w14:textId="77777777" w:rsidR="00500DAB" w:rsidRPr="002B3F09" w:rsidRDefault="00500DAB" w:rsidP="0048784B">
            <w:pPr>
              <w:rPr>
                <w:rFonts w:ascii="Arial" w:hAnsi="Arial" w:cs="Arial"/>
                <w:sz w:val="24"/>
                <w:szCs w:val="24"/>
              </w:rPr>
            </w:pPr>
          </w:p>
          <w:p w14:paraId="7B24FEAD" w14:textId="77777777" w:rsidR="00500DAB" w:rsidRPr="002B3F09" w:rsidRDefault="00500DAB" w:rsidP="0048784B">
            <w:pPr>
              <w:rPr>
                <w:rFonts w:ascii="Arial" w:hAnsi="Arial" w:cs="Arial"/>
                <w:sz w:val="24"/>
                <w:szCs w:val="24"/>
              </w:rPr>
            </w:pPr>
          </w:p>
          <w:p w14:paraId="554B3F56"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r>
      <w:tr w:rsidR="00500DAB" w:rsidRPr="002B3F09" w14:paraId="10ED697B" w14:textId="77777777" w:rsidTr="0048784B">
        <w:trPr>
          <w:trHeight w:val="2154"/>
        </w:trPr>
        <w:tc>
          <w:tcPr>
            <w:tcW w:w="394" w:type="dxa"/>
          </w:tcPr>
          <w:p w14:paraId="4F61F105"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3</w:t>
            </w:r>
          </w:p>
        </w:tc>
        <w:tc>
          <w:tcPr>
            <w:tcW w:w="1166" w:type="dxa"/>
          </w:tcPr>
          <w:p w14:paraId="7B682DFF" w14:textId="77777777" w:rsidR="00500DAB" w:rsidRPr="002B3F09" w:rsidRDefault="00500DAB" w:rsidP="0048784B">
            <w:pPr>
              <w:jc w:val="both"/>
              <w:rPr>
                <w:rFonts w:ascii="Arial" w:hAnsi="Arial" w:cs="Arial"/>
                <w:sz w:val="24"/>
                <w:szCs w:val="24"/>
              </w:rPr>
            </w:pPr>
          </w:p>
          <w:p w14:paraId="66B98007"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Involucrar a la población en la identificación y eliminación de los posibles criaderos de zancudos para minimizar el alto índice de infestación larvaria.</w:t>
            </w:r>
          </w:p>
        </w:tc>
        <w:tc>
          <w:tcPr>
            <w:tcW w:w="1276" w:type="dxa"/>
          </w:tcPr>
          <w:p w14:paraId="75717810" w14:textId="77777777" w:rsidR="00500DAB" w:rsidRPr="002B3F09" w:rsidRDefault="00500DAB" w:rsidP="0048784B">
            <w:pPr>
              <w:jc w:val="both"/>
              <w:rPr>
                <w:rFonts w:ascii="Arial" w:hAnsi="Arial" w:cs="Arial"/>
                <w:sz w:val="24"/>
                <w:szCs w:val="24"/>
              </w:rPr>
            </w:pPr>
          </w:p>
          <w:p w14:paraId="1D17F0C1"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Minimizar el 50% de los casos de enfermedades vectorizadas a través de la vigilancia y el control de vectores en coordinación con las diferentes Instituciones</w:t>
            </w:r>
          </w:p>
        </w:tc>
        <w:tc>
          <w:tcPr>
            <w:tcW w:w="1134" w:type="dxa"/>
          </w:tcPr>
          <w:p w14:paraId="3A7BE82B" w14:textId="77777777" w:rsidR="00500DAB" w:rsidRPr="002B3F09" w:rsidRDefault="00500DAB" w:rsidP="0048784B">
            <w:pPr>
              <w:jc w:val="both"/>
              <w:rPr>
                <w:rFonts w:ascii="Arial" w:hAnsi="Arial" w:cs="Arial"/>
                <w:sz w:val="24"/>
                <w:szCs w:val="24"/>
              </w:rPr>
            </w:pPr>
          </w:p>
          <w:p w14:paraId="3E867B1C"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del 100% de la población se pretende beneficiar al 75% con acciones vectorizadas</w:t>
            </w:r>
          </w:p>
        </w:tc>
        <w:tc>
          <w:tcPr>
            <w:tcW w:w="2126" w:type="dxa"/>
          </w:tcPr>
          <w:p w14:paraId="482DB192" w14:textId="77777777" w:rsidR="00500DAB" w:rsidRPr="002B3F09" w:rsidRDefault="00500DAB" w:rsidP="0048784B">
            <w:pPr>
              <w:jc w:val="both"/>
              <w:rPr>
                <w:rFonts w:ascii="Arial" w:hAnsi="Arial" w:cs="Arial"/>
                <w:sz w:val="24"/>
                <w:szCs w:val="24"/>
              </w:rPr>
            </w:pPr>
          </w:p>
          <w:p w14:paraId="1C02040F" w14:textId="77777777" w:rsidR="00500DAB" w:rsidRPr="002B3F09" w:rsidRDefault="00500DAB" w:rsidP="00500DAB">
            <w:pPr>
              <w:numPr>
                <w:ilvl w:val="0"/>
                <w:numId w:val="7"/>
              </w:numPr>
              <w:contextualSpacing/>
              <w:jc w:val="both"/>
              <w:rPr>
                <w:rFonts w:ascii="Arial" w:hAnsi="Arial" w:cs="Arial"/>
                <w:sz w:val="24"/>
                <w:szCs w:val="24"/>
              </w:rPr>
            </w:pPr>
            <w:r w:rsidRPr="002B3F09">
              <w:rPr>
                <w:rFonts w:ascii="Arial" w:hAnsi="Arial" w:cs="Arial"/>
                <w:sz w:val="24"/>
                <w:szCs w:val="24"/>
              </w:rPr>
              <w:t>Mantener la coordinación institucional e interinstitucional para realizar acciones preventivas, correctivas y prospectivas.</w:t>
            </w:r>
          </w:p>
          <w:p w14:paraId="14627B02" w14:textId="77777777" w:rsidR="00500DAB" w:rsidRPr="002B3F09" w:rsidRDefault="00500DAB" w:rsidP="0048784B">
            <w:pPr>
              <w:jc w:val="both"/>
              <w:rPr>
                <w:rFonts w:ascii="Arial" w:hAnsi="Arial" w:cs="Arial"/>
                <w:sz w:val="24"/>
                <w:szCs w:val="24"/>
              </w:rPr>
            </w:pPr>
          </w:p>
        </w:tc>
        <w:tc>
          <w:tcPr>
            <w:tcW w:w="1134" w:type="dxa"/>
          </w:tcPr>
          <w:p w14:paraId="2115C11D" w14:textId="77777777" w:rsidR="00500DAB" w:rsidRPr="002B3F09" w:rsidRDefault="00500DAB" w:rsidP="0048784B">
            <w:pPr>
              <w:rPr>
                <w:rFonts w:ascii="Arial" w:hAnsi="Arial" w:cs="Arial"/>
                <w:sz w:val="24"/>
                <w:szCs w:val="24"/>
              </w:rPr>
            </w:pPr>
          </w:p>
          <w:p w14:paraId="5A9E30A7" w14:textId="77777777" w:rsidR="00500DAB" w:rsidRPr="002B3F09" w:rsidRDefault="00500DAB" w:rsidP="0048784B">
            <w:pPr>
              <w:rPr>
                <w:rFonts w:ascii="Arial" w:hAnsi="Arial" w:cs="Arial"/>
                <w:sz w:val="24"/>
                <w:szCs w:val="24"/>
              </w:rPr>
            </w:pPr>
            <w:r w:rsidRPr="002B3F09">
              <w:rPr>
                <w:rFonts w:ascii="Arial" w:hAnsi="Arial" w:cs="Arial"/>
                <w:sz w:val="24"/>
                <w:szCs w:val="24"/>
              </w:rPr>
              <w:t>1.transporte</w:t>
            </w:r>
          </w:p>
          <w:p w14:paraId="01BD5C93" w14:textId="77777777" w:rsidR="00500DAB" w:rsidRPr="002B3F09" w:rsidRDefault="00500DAB" w:rsidP="0048784B">
            <w:pPr>
              <w:rPr>
                <w:rFonts w:ascii="Arial" w:hAnsi="Arial" w:cs="Arial"/>
                <w:sz w:val="24"/>
                <w:szCs w:val="24"/>
              </w:rPr>
            </w:pPr>
            <w:r w:rsidRPr="002B3F09">
              <w:rPr>
                <w:rFonts w:ascii="Arial" w:hAnsi="Arial" w:cs="Arial"/>
                <w:sz w:val="24"/>
                <w:szCs w:val="24"/>
              </w:rPr>
              <w:t>2.papel</w:t>
            </w:r>
          </w:p>
          <w:p w14:paraId="58952813" w14:textId="77777777" w:rsidR="00500DAB" w:rsidRPr="002B3F09" w:rsidRDefault="00500DAB" w:rsidP="0048784B">
            <w:pPr>
              <w:rPr>
                <w:rFonts w:ascii="Arial" w:hAnsi="Arial" w:cs="Arial"/>
                <w:sz w:val="24"/>
                <w:szCs w:val="24"/>
              </w:rPr>
            </w:pPr>
            <w:r w:rsidRPr="002B3F09">
              <w:rPr>
                <w:rFonts w:ascii="Arial" w:hAnsi="Arial" w:cs="Arial"/>
                <w:sz w:val="24"/>
                <w:szCs w:val="24"/>
              </w:rPr>
              <w:t>3.tabla</w:t>
            </w:r>
          </w:p>
          <w:p w14:paraId="6D2F5557" w14:textId="77777777" w:rsidR="00500DAB" w:rsidRPr="002B3F09" w:rsidRDefault="00500DAB" w:rsidP="0048784B">
            <w:pPr>
              <w:rPr>
                <w:rFonts w:ascii="Arial" w:hAnsi="Arial" w:cs="Arial"/>
                <w:sz w:val="24"/>
                <w:szCs w:val="24"/>
              </w:rPr>
            </w:pPr>
            <w:r w:rsidRPr="002B3F09">
              <w:rPr>
                <w:rFonts w:ascii="Arial" w:hAnsi="Arial" w:cs="Arial"/>
                <w:sz w:val="24"/>
                <w:szCs w:val="24"/>
              </w:rPr>
              <w:t>4.lapiceros</w:t>
            </w:r>
          </w:p>
          <w:p w14:paraId="4BE9E5CA" w14:textId="77777777" w:rsidR="00500DAB" w:rsidRPr="002B3F09" w:rsidRDefault="00500DAB" w:rsidP="0048784B">
            <w:pPr>
              <w:rPr>
                <w:rFonts w:ascii="Arial" w:hAnsi="Arial" w:cs="Arial"/>
                <w:sz w:val="24"/>
                <w:szCs w:val="24"/>
              </w:rPr>
            </w:pPr>
            <w:r w:rsidRPr="002B3F09">
              <w:rPr>
                <w:rFonts w:ascii="Arial" w:hAnsi="Arial" w:cs="Arial"/>
                <w:sz w:val="24"/>
                <w:szCs w:val="24"/>
              </w:rPr>
              <w:t>5.diesel</w:t>
            </w:r>
          </w:p>
          <w:p w14:paraId="67214189" w14:textId="77777777" w:rsidR="00500DAB" w:rsidRPr="002B3F09" w:rsidRDefault="00500DAB" w:rsidP="0048784B">
            <w:pPr>
              <w:rPr>
                <w:rFonts w:ascii="Arial" w:hAnsi="Arial" w:cs="Arial"/>
                <w:sz w:val="24"/>
                <w:szCs w:val="24"/>
              </w:rPr>
            </w:pPr>
            <w:r w:rsidRPr="002B3F09">
              <w:rPr>
                <w:rFonts w:ascii="Arial" w:hAnsi="Arial" w:cs="Arial"/>
                <w:sz w:val="24"/>
                <w:szCs w:val="24"/>
              </w:rPr>
              <w:t>6.insecticida</w:t>
            </w:r>
          </w:p>
          <w:p w14:paraId="01DC05BB" w14:textId="77777777" w:rsidR="00500DAB" w:rsidRPr="002B3F09" w:rsidRDefault="00500DAB" w:rsidP="0048784B">
            <w:pPr>
              <w:rPr>
                <w:rFonts w:ascii="Arial" w:hAnsi="Arial" w:cs="Arial"/>
                <w:sz w:val="24"/>
                <w:szCs w:val="24"/>
              </w:rPr>
            </w:pPr>
            <w:r w:rsidRPr="002B3F09">
              <w:rPr>
                <w:rFonts w:ascii="Arial" w:hAnsi="Arial" w:cs="Arial"/>
                <w:sz w:val="24"/>
                <w:szCs w:val="24"/>
              </w:rPr>
              <w:t>7.lampara de mano</w:t>
            </w:r>
          </w:p>
          <w:p w14:paraId="70D48C0E" w14:textId="77777777" w:rsidR="00500DAB" w:rsidRPr="002B3F09" w:rsidRDefault="00500DAB" w:rsidP="0048784B">
            <w:pPr>
              <w:rPr>
                <w:rFonts w:ascii="Arial" w:hAnsi="Arial" w:cs="Arial"/>
                <w:sz w:val="24"/>
                <w:szCs w:val="24"/>
              </w:rPr>
            </w:pPr>
            <w:r w:rsidRPr="002B3F09">
              <w:rPr>
                <w:rFonts w:ascii="Arial" w:hAnsi="Arial" w:cs="Arial"/>
                <w:sz w:val="24"/>
                <w:szCs w:val="24"/>
              </w:rPr>
              <w:t>8.equipo de bioseguridad</w:t>
            </w:r>
          </w:p>
          <w:p w14:paraId="250DECFA" w14:textId="77777777" w:rsidR="00500DAB" w:rsidRPr="002B3F09" w:rsidRDefault="00500DAB" w:rsidP="0048784B">
            <w:pPr>
              <w:rPr>
                <w:rFonts w:ascii="Arial" w:hAnsi="Arial" w:cs="Arial"/>
                <w:sz w:val="24"/>
                <w:szCs w:val="24"/>
              </w:rPr>
            </w:pPr>
            <w:r w:rsidRPr="002B3F09">
              <w:rPr>
                <w:rFonts w:ascii="Arial" w:hAnsi="Arial" w:cs="Arial"/>
                <w:sz w:val="24"/>
                <w:szCs w:val="24"/>
              </w:rPr>
              <w:t>9.termonebulizadoras</w:t>
            </w:r>
          </w:p>
          <w:p w14:paraId="2248EEFD" w14:textId="77777777" w:rsidR="00500DAB" w:rsidRPr="002B3F09" w:rsidRDefault="00500DAB" w:rsidP="0048784B">
            <w:pPr>
              <w:rPr>
                <w:rFonts w:ascii="Arial" w:hAnsi="Arial" w:cs="Arial"/>
                <w:sz w:val="24"/>
                <w:szCs w:val="24"/>
              </w:rPr>
            </w:pPr>
            <w:r w:rsidRPr="002B3F09">
              <w:rPr>
                <w:rFonts w:ascii="Arial" w:hAnsi="Arial" w:cs="Arial"/>
                <w:sz w:val="24"/>
                <w:szCs w:val="24"/>
              </w:rPr>
              <w:t>10.gasolina</w:t>
            </w:r>
          </w:p>
          <w:p w14:paraId="63053447" w14:textId="77777777" w:rsidR="00500DAB" w:rsidRPr="002B3F09" w:rsidRDefault="00500DAB" w:rsidP="0048784B">
            <w:pPr>
              <w:rPr>
                <w:rFonts w:ascii="Arial" w:hAnsi="Arial" w:cs="Arial"/>
                <w:sz w:val="24"/>
                <w:szCs w:val="24"/>
              </w:rPr>
            </w:pPr>
            <w:r w:rsidRPr="002B3F09">
              <w:rPr>
                <w:rFonts w:ascii="Arial" w:hAnsi="Arial" w:cs="Arial"/>
                <w:sz w:val="24"/>
                <w:szCs w:val="24"/>
              </w:rPr>
              <w:lastRenderedPageBreak/>
              <w:t>11.capas</w:t>
            </w:r>
          </w:p>
          <w:p w14:paraId="59B375DD" w14:textId="77777777" w:rsidR="00500DAB" w:rsidRPr="002B3F09" w:rsidRDefault="00500DAB" w:rsidP="0048784B">
            <w:pPr>
              <w:rPr>
                <w:rFonts w:ascii="Arial" w:hAnsi="Arial" w:cs="Arial"/>
                <w:sz w:val="24"/>
                <w:szCs w:val="24"/>
              </w:rPr>
            </w:pPr>
            <w:r w:rsidRPr="002B3F09">
              <w:rPr>
                <w:rFonts w:ascii="Arial" w:hAnsi="Arial" w:cs="Arial"/>
                <w:sz w:val="24"/>
                <w:szCs w:val="24"/>
              </w:rPr>
              <w:t>12.abate</w:t>
            </w:r>
          </w:p>
          <w:p w14:paraId="54BD729B" w14:textId="77777777" w:rsidR="00500DAB" w:rsidRPr="002B3F09" w:rsidRDefault="00500DAB" w:rsidP="0048784B">
            <w:pPr>
              <w:rPr>
                <w:rFonts w:ascii="Arial" w:hAnsi="Arial" w:cs="Arial"/>
                <w:sz w:val="24"/>
                <w:szCs w:val="24"/>
              </w:rPr>
            </w:pPr>
          </w:p>
          <w:p w14:paraId="02E27D8D" w14:textId="77777777" w:rsidR="00500DAB" w:rsidRPr="002B3F09" w:rsidRDefault="00500DAB" w:rsidP="0048784B">
            <w:pPr>
              <w:rPr>
                <w:rFonts w:ascii="Arial" w:hAnsi="Arial" w:cs="Arial"/>
                <w:sz w:val="24"/>
                <w:szCs w:val="24"/>
              </w:rPr>
            </w:pPr>
          </w:p>
          <w:p w14:paraId="45F74A83" w14:textId="77777777" w:rsidR="00500DAB" w:rsidRPr="002B3F09" w:rsidRDefault="00500DAB" w:rsidP="0048784B">
            <w:pPr>
              <w:rPr>
                <w:rFonts w:ascii="Arial" w:hAnsi="Arial" w:cs="Arial"/>
                <w:sz w:val="24"/>
                <w:szCs w:val="24"/>
              </w:rPr>
            </w:pPr>
          </w:p>
          <w:p w14:paraId="3AF25796" w14:textId="77777777" w:rsidR="00500DAB" w:rsidRPr="002B3F09" w:rsidRDefault="00500DAB" w:rsidP="0048784B">
            <w:pPr>
              <w:rPr>
                <w:rFonts w:ascii="Arial" w:hAnsi="Arial" w:cs="Arial"/>
                <w:sz w:val="24"/>
                <w:szCs w:val="24"/>
              </w:rPr>
            </w:pPr>
          </w:p>
          <w:p w14:paraId="7E16F7B8" w14:textId="77777777" w:rsidR="00500DAB" w:rsidRPr="002B3F09" w:rsidRDefault="00500DAB" w:rsidP="0048784B">
            <w:pPr>
              <w:rPr>
                <w:rFonts w:ascii="Arial" w:hAnsi="Arial" w:cs="Arial"/>
                <w:sz w:val="24"/>
                <w:szCs w:val="24"/>
              </w:rPr>
            </w:pPr>
          </w:p>
          <w:p w14:paraId="522A5311" w14:textId="77777777" w:rsidR="00500DAB" w:rsidRPr="002B3F09" w:rsidRDefault="00500DAB" w:rsidP="0048784B">
            <w:pPr>
              <w:rPr>
                <w:rFonts w:ascii="Arial" w:hAnsi="Arial" w:cs="Arial"/>
                <w:sz w:val="24"/>
                <w:szCs w:val="24"/>
              </w:rPr>
            </w:pPr>
          </w:p>
        </w:tc>
        <w:tc>
          <w:tcPr>
            <w:tcW w:w="1418" w:type="dxa"/>
            <w:vMerge/>
          </w:tcPr>
          <w:p w14:paraId="3CC18B84" w14:textId="77777777" w:rsidR="00500DAB" w:rsidRPr="002B3F09" w:rsidRDefault="00500DAB" w:rsidP="0048784B">
            <w:pPr>
              <w:jc w:val="both"/>
              <w:rPr>
                <w:rFonts w:ascii="Arial" w:hAnsi="Arial" w:cs="Arial"/>
                <w:sz w:val="24"/>
                <w:szCs w:val="24"/>
              </w:rPr>
            </w:pPr>
          </w:p>
        </w:tc>
        <w:tc>
          <w:tcPr>
            <w:tcW w:w="567" w:type="dxa"/>
          </w:tcPr>
          <w:p w14:paraId="681226B6" w14:textId="77777777" w:rsidR="00500DAB" w:rsidRPr="002B3F09" w:rsidRDefault="00500DAB" w:rsidP="0048784B">
            <w:pPr>
              <w:jc w:val="both"/>
              <w:rPr>
                <w:rFonts w:ascii="Arial" w:hAnsi="Arial" w:cs="Arial"/>
                <w:sz w:val="24"/>
                <w:szCs w:val="24"/>
              </w:rPr>
            </w:pPr>
          </w:p>
          <w:p w14:paraId="1B63F334" w14:textId="77777777" w:rsidR="00500DAB" w:rsidRPr="002B3F09" w:rsidRDefault="00500DAB" w:rsidP="0048784B">
            <w:pPr>
              <w:jc w:val="both"/>
              <w:rPr>
                <w:rFonts w:ascii="Arial" w:hAnsi="Arial" w:cs="Arial"/>
                <w:sz w:val="24"/>
                <w:szCs w:val="24"/>
              </w:rPr>
            </w:pPr>
          </w:p>
          <w:p w14:paraId="6475D89F" w14:textId="77777777" w:rsidR="00500DAB" w:rsidRPr="002B3F09" w:rsidRDefault="00500DAB" w:rsidP="0048784B">
            <w:pPr>
              <w:jc w:val="both"/>
              <w:rPr>
                <w:rFonts w:ascii="Arial" w:hAnsi="Arial" w:cs="Arial"/>
                <w:sz w:val="24"/>
                <w:szCs w:val="24"/>
              </w:rPr>
            </w:pPr>
          </w:p>
          <w:p w14:paraId="18043796" w14:textId="77777777" w:rsidR="00500DAB" w:rsidRPr="002B3F09" w:rsidRDefault="00500DAB" w:rsidP="0048784B">
            <w:pPr>
              <w:jc w:val="both"/>
              <w:rPr>
                <w:rFonts w:ascii="Arial" w:hAnsi="Arial" w:cs="Arial"/>
                <w:sz w:val="24"/>
                <w:szCs w:val="24"/>
              </w:rPr>
            </w:pPr>
          </w:p>
          <w:p w14:paraId="74D53793"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32C20A8C" w14:textId="77777777" w:rsidR="00500DAB" w:rsidRPr="002B3F09" w:rsidRDefault="00500DAB" w:rsidP="0048784B">
            <w:pPr>
              <w:rPr>
                <w:rFonts w:ascii="Arial" w:hAnsi="Arial" w:cs="Arial"/>
                <w:sz w:val="24"/>
                <w:szCs w:val="24"/>
              </w:rPr>
            </w:pPr>
          </w:p>
          <w:p w14:paraId="591B7858" w14:textId="77777777" w:rsidR="00500DAB" w:rsidRPr="002B3F09" w:rsidRDefault="00500DAB" w:rsidP="0048784B">
            <w:pPr>
              <w:rPr>
                <w:rFonts w:ascii="Arial" w:hAnsi="Arial" w:cs="Arial"/>
                <w:sz w:val="24"/>
                <w:szCs w:val="24"/>
              </w:rPr>
            </w:pPr>
          </w:p>
          <w:p w14:paraId="0DE4BFDB" w14:textId="77777777" w:rsidR="00500DAB" w:rsidRPr="002B3F09" w:rsidRDefault="00500DAB" w:rsidP="0048784B">
            <w:pPr>
              <w:rPr>
                <w:rFonts w:ascii="Arial" w:hAnsi="Arial" w:cs="Arial"/>
                <w:sz w:val="24"/>
                <w:szCs w:val="24"/>
              </w:rPr>
            </w:pPr>
          </w:p>
          <w:p w14:paraId="1BA10004" w14:textId="77777777" w:rsidR="00500DAB" w:rsidRPr="002B3F09" w:rsidRDefault="00500DAB" w:rsidP="0048784B">
            <w:pPr>
              <w:rPr>
                <w:rFonts w:ascii="Arial" w:hAnsi="Arial" w:cs="Arial"/>
                <w:sz w:val="24"/>
                <w:szCs w:val="24"/>
              </w:rPr>
            </w:pPr>
          </w:p>
          <w:p w14:paraId="0A8A4990" w14:textId="77777777" w:rsidR="00500DAB" w:rsidRPr="002B3F09" w:rsidRDefault="00500DAB" w:rsidP="0048784B">
            <w:pPr>
              <w:rPr>
                <w:rFonts w:ascii="Arial" w:hAnsi="Arial" w:cs="Arial"/>
                <w:sz w:val="24"/>
                <w:szCs w:val="24"/>
              </w:rPr>
            </w:pPr>
          </w:p>
          <w:p w14:paraId="7634BDF3" w14:textId="77777777" w:rsidR="00500DAB" w:rsidRPr="002B3F09" w:rsidRDefault="00500DAB" w:rsidP="0048784B">
            <w:pPr>
              <w:rPr>
                <w:rFonts w:ascii="Arial" w:hAnsi="Arial" w:cs="Arial"/>
                <w:sz w:val="24"/>
                <w:szCs w:val="24"/>
              </w:rPr>
            </w:pPr>
          </w:p>
          <w:p w14:paraId="60680CA9" w14:textId="77777777" w:rsidR="00500DAB" w:rsidRPr="002B3F09" w:rsidRDefault="00500DAB" w:rsidP="0048784B">
            <w:pPr>
              <w:rPr>
                <w:rFonts w:ascii="Arial" w:hAnsi="Arial" w:cs="Arial"/>
                <w:sz w:val="24"/>
                <w:szCs w:val="24"/>
              </w:rPr>
            </w:pPr>
          </w:p>
          <w:p w14:paraId="12BA9321" w14:textId="77777777" w:rsidR="00500DAB" w:rsidRPr="002B3F09" w:rsidRDefault="00500DAB" w:rsidP="0048784B">
            <w:pPr>
              <w:rPr>
                <w:rFonts w:ascii="Arial" w:hAnsi="Arial" w:cs="Arial"/>
                <w:sz w:val="24"/>
                <w:szCs w:val="24"/>
              </w:rPr>
            </w:pPr>
          </w:p>
          <w:p w14:paraId="1AAB0366" w14:textId="77777777" w:rsidR="00500DAB" w:rsidRPr="002B3F09" w:rsidRDefault="00500DAB" w:rsidP="0048784B">
            <w:pPr>
              <w:rPr>
                <w:rFonts w:ascii="Arial" w:hAnsi="Arial" w:cs="Arial"/>
                <w:sz w:val="24"/>
                <w:szCs w:val="24"/>
              </w:rPr>
            </w:pPr>
          </w:p>
          <w:p w14:paraId="2DAE328D" w14:textId="77777777" w:rsidR="00500DAB" w:rsidRPr="002B3F09" w:rsidRDefault="00500DAB" w:rsidP="0048784B">
            <w:pPr>
              <w:rPr>
                <w:rFonts w:ascii="Arial" w:hAnsi="Arial" w:cs="Arial"/>
                <w:sz w:val="24"/>
                <w:szCs w:val="24"/>
              </w:rPr>
            </w:pPr>
          </w:p>
          <w:p w14:paraId="0ED6248A" w14:textId="77777777" w:rsidR="00500DAB" w:rsidRPr="002B3F09" w:rsidRDefault="00500DAB" w:rsidP="0048784B">
            <w:pPr>
              <w:rPr>
                <w:rFonts w:ascii="Arial" w:hAnsi="Arial" w:cs="Arial"/>
                <w:sz w:val="24"/>
                <w:szCs w:val="24"/>
              </w:rPr>
            </w:pPr>
          </w:p>
          <w:p w14:paraId="48448964" w14:textId="77777777" w:rsidR="00500DAB" w:rsidRPr="002B3F09" w:rsidRDefault="00500DAB" w:rsidP="0048784B">
            <w:pPr>
              <w:rPr>
                <w:rFonts w:ascii="Arial" w:hAnsi="Arial" w:cs="Arial"/>
                <w:sz w:val="24"/>
                <w:szCs w:val="24"/>
              </w:rPr>
            </w:pPr>
          </w:p>
          <w:p w14:paraId="08579135" w14:textId="77777777" w:rsidR="00500DAB" w:rsidRPr="002B3F09" w:rsidRDefault="00500DAB" w:rsidP="0048784B">
            <w:pPr>
              <w:rPr>
                <w:rFonts w:ascii="Arial" w:hAnsi="Arial" w:cs="Arial"/>
                <w:sz w:val="24"/>
                <w:szCs w:val="24"/>
              </w:rPr>
            </w:pPr>
          </w:p>
          <w:p w14:paraId="226A437F" w14:textId="77777777" w:rsidR="00500DAB" w:rsidRPr="002B3F09" w:rsidRDefault="00500DAB" w:rsidP="0048784B">
            <w:pPr>
              <w:rPr>
                <w:rFonts w:ascii="Arial" w:hAnsi="Arial" w:cs="Arial"/>
                <w:sz w:val="24"/>
                <w:szCs w:val="24"/>
              </w:rPr>
            </w:pPr>
          </w:p>
          <w:p w14:paraId="61AC1D2D" w14:textId="77777777" w:rsidR="00500DAB" w:rsidRPr="002B3F09" w:rsidRDefault="00500DAB" w:rsidP="0048784B">
            <w:pPr>
              <w:rPr>
                <w:rFonts w:ascii="Arial" w:hAnsi="Arial" w:cs="Arial"/>
                <w:sz w:val="24"/>
                <w:szCs w:val="24"/>
              </w:rPr>
            </w:pPr>
          </w:p>
          <w:p w14:paraId="22E83079" w14:textId="77777777" w:rsidR="00500DAB" w:rsidRPr="002B3F09" w:rsidRDefault="00500DAB" w:rsidP="0048784B">
            <w:pPr>
              <w:rPr>
                <w:rFonts w:ascii="Arial" w:hAnsi="Arial" w:cs="Arial"/>
                <w:sz w:val="24"/>
                <w:szCs w:val="24"/>
              </w:rPr>
            </w:pPr>
          </w:p>
          <w:p w14:paraId="409865BA" w14:textId="77777777" w:rsidR="00500DAB" w:rsidRPr="002B3F09" w:rsidRDefault="00500DAB" w:rsidP="0048784B">
            <w:pPr>
              <w:rPr>
                <w:rFonts w:ascii="Arial" w:hAnsi="Arial" w:cs="Arial"/>
                <w:sz w:val="24"/>
                <w:szCs w:val="24"/>
              </w:rPr>
            </w:pPr>
          </w:p>
          <w:p w14:paraId="31836D42" w14:textId="77777777" w:rsidR="00500DAB" w:rsidRPr="002B3F09" w:rsidRDefault="00500DAB" w:rsidP="0048784B">
            <w:pPr>
              <w:rPr>
                <w:rFonts w:ascii="Arial" w:hAnsi="Arial" w:cs="Arial"/>
                <w:sz w:val="24"/>
                <w:szCs w:val="24"/>
              </w:rPr>
            </w:pPr>
          </w:p>
        </w:tc>
        <w:tc>
          <w:tcPr>
            <w:tcW w:w="425" w:type="dxa"/>
          </w:tcPr>
          <w:p w14:paraId="1A034AE8" w14:textId="77777777" w:rsidR="00500DAB" w:rsidRPr="002B3F09" w:rsidRDefault="00500DAB" w:rsidP="0048784B">
            <w:pPr>
              <w:jc w:val="both"/>
              <w:rPr>
                <w:rFonts w:ascii="Arial" w:hAnsi="Arial" w:cs="Arial"/>
                <w:sz w:val="24"/>
                <w:szCs w:val="24"/>
              </w:rPr>
            </w:pPr>
          </w:p>
          <w:p w14:paraId="0B5D562A" w14:textId="77777777" w:rsidR="00500DAB" w:rsidRPr="002B3F09" w:rsidRDefault="00500DAB" w:rsidP="0048784B">
            <w:pPr>
              <w:rPr>
                <w:rFonts w:ascii="Arial" w:hAnsi="Arial" w:cs="Arial"/>
                <w:sz w:val="24"/>
                <w:szCs w:val="24"/>
              </w:rPr>
            </w:pPr>
          </w:p>
          <w:p w14:paraId="16BF3F5C" w14:textId="77777777" w:rsidR="00500DAB" w:rsidRPr="002B3F09" w:rsidRDefault="00500DAB" w:rsidP="0048784B">
            <w:pPr>
              <w:rPr>
                <w:rFonts w:ascii="Arial" w:hAnsi="Arial" w:cs="Arial"/>
                <w:sz w:val="24"/>
                <w:szCs w:val="24"/>
              </w:rPr>
            </w:pPr>
          </w:p>
          <w:p w14:paraId="41EE6571" w14:textId="77777777" w:rsidR="00500DAB" w:rsidRPr="002B3F09" w:rsidRDefault="00500DAB" w:rsidP="0048784B">
            <w:pPr>
              <w:rPr>
                <w:rFonts w:ascii="Arial" w:hAnsi="Arial" w:cs="Arial"/>
                <w:sz w:val="24"/>
                <w:szCs w:val="24"/>
              </w:rPr>
            </w:pPr>
          </w:p>
          <w:p w14:paraId="71B682A7"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01BF425F" w14:textId="77777777" w:rsidR="00500DAB" w:rsidRPr="002B3F09" w:rsidRDefault="00500DAB" w:rsidP="0048784B">
            <w:pPr>
              <w:rPr>
                <w:rFonts w:ascii="Arial" w:hAnsi="Arial" w:cs="Arial"/>
                <w:sz w:val="24"/>
                <w:szCs w:val="24"/>
              </w:rPr>
            </w:pPr>
          </w:p>
          <w:p w14:paraId="2161FA2D" w14:textId="77777777" w:rsidR="00500DAB" w:rsidRPr="002B3F09" w:rsidRDefault="00500DAB" w:rsidP="0048784B">
            <w:pPr>
              <w:rPr>
                <w:rFonts w:ascii="Arial" w:hAnsi="Arial" w:cs="Arial"/>
                <w:sz w:val="24"/>
                <w:szCs w:val="24"/>
              </w:rPr>
            </w:pPr>
          </w:p>
          <w:p w14:paraId="46C744A6" w14:textId="77777777" w:rsidR="00500DAB" w:rsidRPr="002B3F09" w:rsidRDefault="00500DAB" w:rsidP="0048784B">
            <w:pPr>
              <w:rPr>
                <w:rFonts w:ascii="Arial" w:hAnsi="Arial" w:cs="Arial"/>
                <w:sz w:val="24"/>
                <w:szCs w:val="24"/>
              </w:rPr>
            </w:pPr>
          </w:p>
          <w:p w14:paraId="65A17CE7" w14:textId="77777777" w:rsidR="00500DAB" w:rsidRPr="002B3F09" w:rsidRDefault="00500DAB" w:rsidP="0048784B">
            <w:pPr>
              <w:rPr>
                <w:rFonts w:ascii="Arial" w:hAnsi="Arial" w:cs="Arial"/>
                <w:sz w:val="24"/>
                <w:szCs w:val="24"/>
              </w:rPr>
            </w:pPr>
          </w:p>
          <w:p w14:paraId="7F4199A2" w14:textId="77777777" w:rsidR="00500DAB" w:rsidRPr="002B3F09" w:rsidRDefault="00500DAB" w:rsidP="0048784B">
            <w:pPr>
              <w:rPr>
                <w:rFonts w:ascii="Arial" w:hAnsi="Arial" w:cs="Arial"/>
                <w:sz w:val="24"/>
                <w:szCs w:val="24"/>
              </w:rPr>
            </w:pPr>
          </w:p>
          <w:p w14:paraId="12AFD563" w14:textId="77777777" w:rsidR="00500DAB" w:rsidRPr="002B3F09" w:rsidRDefault="00500DAB" w:rsidP="0048784B">
            <w:pPr>
              <w:rPr>
                <w:rFonts w:ascii="Arial" w:hAnsi="Arial" w:cs="Arial"/>
                <w:sz w:val="24"/>
                <w:szCs w:val="24"/>
              </w:rPr>
            </w:pPr>
          </w:p>
          <w:p w14:paraId="7E9A026A" w14:textId="77777777" w:rsidR="00500DAB" w:rsidRPr="002B3F09" w:rsidRDefault="00500DAB" w:rsidP="0048784B">
            <w:pPr>
              <w:rPr>
                <w:rFonts w:ascii="Arial" w:hAnsi="Arial" w:cs="Arial"/>
                <w:sz w:val="24"/>
                <w:szCs w:val="24"/>
              </w:rPr>
            </w:pPr>
          </w:p>
          <w:p w14:paraId="755B9956" w14:textId="77777777" w:rsidR="00500DAB" w:rsidRPr="002B3F09" w:rsidRDefault="00500DAB" w:rsidP="0048784B">
            <w:pPr>
              <w:rPr>
                <w:rFonts w:ascii="Arial" w:hAnsi="Arial" w:cs="Arial"/>
                <w:sz w:val="24"/>
                <w:szCs w:val="24"/>
              </w:rPr>
            </w:pPr>
          </w:p>
          <w:p w14:paraId="561669C2" w14:textId="77777777" w:rsidR="00500DAB" w:rsidRPr="002B3F09" w:rsidRDefault="00500DAB" w:rsidP="0048784B">
            <w:pPr>
              <w:rPr>
                <w:rFonts w:ascii="Arial" w:hAnsi="Arial" w:cs="Arial"/>
                <w:sz w:val="24"/>
                <w:szCs w:val="24"/>
              </w:rPr>
            </w:pPr>
          </w:p>
          <w:p w14:paraId="34E41882" w14:textId="77777777" w:rsidR="00500DAB" w:rsidRPr="002B3F09" w:rsidRDefault="00500DAB" w:rsidP="0048784B">
            <w:pPr>
              <w:rPr>
                <w:rFonts w:ascii="Arial" w:hAnsi="Arial" w:cs="Arial"/>
                <w:sz w:val="24"/>
                <w:szCs w:val="24"/>
              </w:rPr>
            </w:pPr>
          </w:p>
          <w:p w14:paraId="2D8D15AF" w14:textId="77777777" w:rsidR="00500DAB" w:rsidRPr="002B3F09" w:rsidRDefault="00500DAB" w:rsidP="0048784B">
            <w:pPr>
              <w:rPr>
                <w:rFonts w:ascii="Arial" w:hAnsi="Arial" w:cs="Arial"/>
                <w:sz w:val="24"/>
                <w:szCs w:val="24"/>
              </w:rPr>
            </w:pPr>
          </w:p>
          <w:p w14:paraId="1885A7FA" w14:textId="77777777" w:rsidR="00500DAB" w:rsidRPr="002B3F09" w:rsidRDefault="00500DAB" w:rsidP="0048784B">
            <w:pPr>
              <w:rPr>
                <w:rFonts w:ascii="Arial" w:hAnsi="Arial" w:cs="Arial"/>
                <w:sz w:val="24"/>
                <w:szCs w:val="24"/>
              </w:rPr>
            </w:pPr>
          </w:p>
          <w:p w14:paraId="5A89EDA5" w14:textId="77777777" w:rsidR="00500DAB" w:rsidRPr="002B3F09" w:rsidRDefault="00500DAB" w:rsidP="0048784B">
            <w:pPr>
              <w:rPr>
                <w:rFonts w:ascii="Arial" w:hAnsi="Arial" w:cs="Arial"/>
                <w:sz w:val="24"/>
                <w:szCs w:val="24"/>
              </w:rPr>
            </w:pPr>
          </w:p>
          <w:p w14:paraId="786ECC3F" w14:textId="77777777" w:rsidR="00500DAB" w:rsidRPr="002B3F09" w:rsidRDefault="00500DAB" w:rsidP="0048784B">
            <w:pPr>
              <w:rPr>
                <w:rFonts w:ascii="Arial" w:hAnsi="Arial" w:cs="Arial"/>
                <w:sz w:val="24"/>
                <w:szCs w:val="24"/>
              </w:rPr>
            </w:pPr>
          </w:p>
          <w:p w14:paraId="4D9E9003" w14:textId="77777777" w:rsidR="00500DAB" w:rsidRPr="002B3F09" w:rsidRDefault="00500DAB" w:rsidP="0048784B">
            <w:pPr>
              <w:rPr>
                <w:rFonts w:ascii="Arial" w:hAnsi="Arial" w:cs="Arial"/>
                <w:sz w:val="24"/>
                <w:szCs w:val="24"/>
              </w:rPr>
            </w:pPr>
          </w:p>
          <w:p w14:paraId="57079822" w14:textId="77777777" w:rsidR="00500DAB" w:rsidRPr="002B3F09" w:rsidRDefault="00500DAB" w:rsidP="0048784B">
            <w:pPr>
              <w:rPr>
                <w:rFonts w:ascii="Arial" w:hAnsi="Arial" w:cs="Arial"/>
                <w:sz w:val="24"/>
                <w:szCs w:val="24"/>
              </w:rPr>
            </w:pPr>
          </w:p>
          <w:p w14:paraId="59643069" w14:textId="77777777" w:rsidR="00500DAB" w:rsidRPr="002B3F09" w:rsidRDefault="00500DAB" w:rsidP="0048784B">
            <w:pPr>
              <w:rPr>
                <w:rFonts w:ascii="Arial" w:hAnsi="Arial" w:cs="Arial"/>
                <w:sz w:val="24"/>
                <w:szCs w:val="24"/>
              </w:rPr>
            </w:pPr>
          </w:p>
          <w:p w14:paraId="73A200BC" w14:textId="77777777" w:rsidR="00500DAB" w:rsidRPr="002B3F09" w:rsidRDefault="00500DAB" w:rsidP="0048784B">
            <w:pPr>
              <w:rPr>
                <w:rFonts w:ascii="Arial" w:hAnsi="Arial" w:cs="Arial"/>
                <w:sz w:val="24"/>
                <w:szCs w:val="24"/>
              </w:rPr>
            </w:pPr>
          </w:p>
          <w:p w14:paraId="29032F46" w14:textId="77777777" w:rsidR="00500DAB" w:rsidRPr="002B3F09" w:rsidRDefault="00500DAB" w:rsidP="0048784B">
            <w:pPr>
              <w:rPr>
                <w:rFonts w:ascii="Arial" w:hAnsi="Arial" w:cs="Arial"/>
                <w:sz w:val="24"/>
                <w:szCs w:val="24"/>
              </w:rPr>
            </w:pPr>
          </w:p>
          <w:p w14:paraId="7A395762" w14:textId="77777777" w:rsidR="00500DAB" w:rsidRPr="002B3F09" w:rsidRDefault="00500DAB" w:rsidP="0048784B">
            <w:pPr>
              <w:rPr>
                <w:rFonts w:ascii="Arial" w:hAnsi="Arial" w:cs="Arial"/>
                <w:sz w:val="24"/>
                <w:szCs w:val="24"/>
              </w:rPr>
            </w:pPr>
          </w:p>
          <w:p w14:paraId="04DA4B55" w14:textId="77777777" w:rsidR="00500DAB" w:rsidRPr="002B3F09" w:rsidRDefault="00500DAB" w:rsidP="0048784B">
            <w:pPr>
              <w:rPr>
                <w:rFonts w:ascii="Arial" w:hAnsi="Arial" w:cs="Arial"/>
                <w:sz w:val="24"/>
                <w:szCs w:val="24"/>
              </w:rPr>
            </w:pPr>
          </w:p>
          <w:p w14:paraId="4588B1C1" w14:textId="77777777" w:rsidR="00500DAB" w:rsidRPr="002B3F09" w:rsidRDefault="00500DAB" w:rsidP="0048784B">
            <w:pPr>
              <w:rPr>
                <w:rFonts w:ascii="Arial" w:hAnsi="Arial" w:cs="Arial"/>
                <w:sz w:val="24"/>
                <w:szCs w:val="24"/>
              </w:rPr>
            </w:pPr>
          </w:p>
          <w:p w14:paraId="28180398" w14:textId="77777777" w:rsidR="00500DAB" w:rsidRPr="002B3F09" w:rsidRDefault="00500DAB" w:rsidP="0048784B">
            <w:pPr>
              <w:rPr>
                <w:rFonts w:ascii="Arial" w:hAnsi="Arial" w:cs="Arial"/>
                <w:sz w:val="24"/>
                <w:szCs w:val="24"/>
              </w:rPr>
            </w:pPr>
          </w:p>
          <w:p w14:paraId="3C4EA6D3" w14:textId="77777777" w:rsidR="00500DAB" w:rsidRPr="002B3F09" w:rsidRDefault="00500DAB" w:rsidP="0048784B">
            <w:pPr>
              <w:rPr>
                <w:rFonts w:ascii="Arial" w:hAnsi="Arial" w:cs="Arial"/>
                <w:sz w:val="24"/>
                <w:szCs w:val="24"/>
              </w:rPr>
            </w:pPr>
          </w:p>
          <w:p w14:paraId="3062C6DE" w14:textId="77777777" w:rsidR="00500DAB" w:rsidRPr="002B3F09" w:rsidRDefault="00500DAB" w:rsidP="0048784B">
            <w:pPr>
              <w:rPr>
                <w:rFonts w:ascii="Arial" w:hAnsi="Arial" w:cs="Arial"/>
                <w:sz w:val="24"/>
                <w:szCs w:val="24"/>
              </w:rPr>
            </w:pPr>
          </w:p>
        </w:tc>
        <w:tc>
          <w:tcPr>
            <w:tcW w:w="425" w:type="dxa"/>
          </w:tcPr>
          <w:p w14:paraId="587400CC" w14:textId="77777777" w:rsidR="00500DAB" w:rsidRPr="002B3F09" w:rsidRDefault="00500DAB" w:rsidP="0048784B">
            <w:pPr>
              <w:jc w:val="both"/>
              <w:rPr>
                <w:rFonts w:ascii="Arial" w:hAnsi="Arial" w:cs="Arial"/>
                <w:sz w:val="24"/>
                <w:szCs w:val="24"/>
              </w:rPr>
            </w:pPr>
          </w:p>
          <w:p w14:paraId="754F7D41" w14:textId="77777777" w:rsidR="00500DAB" w:rsidRPr="002B3F09" w:rsidRDefault="00500DAB" w:rsidP="0048784B">
            <w:pPr>
              <w:rPr>
                <w:rFonts w:ascii="Arial" w:hAnsi="Arial" w:cs="Arial"/>
                <w:sz w:val="24"/>
                <w:szCs w:val="24"/>
              </w:rPr>
            </w:pPr>
          </w:p>
          <w:p w14:paraId="05851D14" w14:textId="77777777" w:rsidR="00500DAB" w:rsidRPr="002B3F09" w:rsidRDefault="00500DAB" w:rsidP="0048784B">
            <w:pPr>
              <w:rPr>
                <w:rFonts w:ascii="Arial" w:hAnsi="Arial" w:cs="Arial"/>
                <w:sz w:val="24"/>
                <w:szCs w:val="24"/>
              </w:rPr>
            </w:pPr>
          </w:p>
          <w:p w14:paraId="5EB9427C" w14:textId="77777777" w:rsidR="00500DAB" w:rsidRPr="002B3F09" w:rsidRDefault="00500DAB" w:rsidP="0048784B">
            <w:pPr>
              <w:rPr>
                <w:rFonts w:ascii="Arial" w:hAnsi="Arial" w:cs="Arial"/>
                <w:sz w:val="24"/>
                <w:szCs w:val="24"/>
              </w:rPr>
            </w:pPr>
          </w:p>
          <w:p w14:paraId="04386E0F"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03E2F538" w14:textId="77777777" w:rsidR="00500DAB" w:rsidRPr="002B3F09" w:rsidRDefault="00500DAB" w:rsidP="0048784B">
            <w:pPr>
              <w:rPr>
                <w:rFonts w:ascii="Arial" w:hAnsi="Arial" w:cs="Arial"/>
                <w:sz w:val="24"/>
                <w:szCs w:val="24"/>
              </w:rPr>
            </w:pPr>
          </w:p>
          <w:p w14:paraId="34E60890" w14:textId="77777777" w:rsidR="00500DAB" w:rsidRPr="002B3F09" w:rsidRDefault="00500DAB" w:rsidP="0048784B">
            <w:pPr>
              <w:rPr>
                <w:rFonts w:ascii="Arial" w:hAnsi="Arial" w:cs="Arial"/>
                <w:sz w:val="24"/>
                <w:szCs w:val="24"/>
              </w:rPr>
            </w:pPr>
          </w:p>
          <w:p w14:paraId="77E33E06" w14:textId="77777777" w:rsidR="00500DAB" w:rsidRPr="002B3F09" w:rsidRDefault="00500DAB" w:rsidP="0048784B">
            <w:pPr>
              <w:rPr>
                <w:rFonts w:ascii="Arial" w:hAnsi="Arial" w:cs="Arial"/>
                <w:sz w:val="24"/>
                <w:szCs w:val="24"/>
              </w:rPr>
            </w:pPr>
          </w:p>
          <w:p w14:paraId="63CF517B" w14:textId="77777777" w:rsidR="00500DAB" w:rsidRPr="002B3F09" w:rsidRDefault="00500DAB" w:rsidP="0048784B">
            <w:pPr>
              <w:rPr>
                <w:rFonts w:ascii="Arial" w:hAnsi="Arial" w:cs="Arial"/>
                <w:sz w:val="24"/>
                <w:szCs w:val="24"/>
              </w:rPr>
            </w:pPr>
          </w:p>
          <w:p w14:paraId="2375CBB4" w14:textId="77777777" w:rsidR="00500DAB" w:rsidRPr="002B3F09" w:rsidRDefault="00500DAB" w:rsidP="0048784B">
            <w:pPr>
              <w:rPr>
                <w:rFonts w:ascii="Arial" w:hAnsi="Arial" w:cs="Arial"/>
                <w:sz w:val="24"/>
                <w:szCs w:val="24"/>
              </w:rPr>
            </w:pPr>
          </w:p>
          <w:p w14:paraId="79148111" w14:textId="77777777" w:rsidR="00500DAB" w:rsidRPr="002B3F09" w:rsidRDefault="00500DAB" w:rsidP="0048784B">
            <w:pPr>
              <w:rPr>
                <w:rFonts w:ascii="Arial" w:hAnsi="Arial" w:cs="Arial"/>
                <w:sz w:val="24"/>
                <w:szCs w:val="24"/>
              </w:rPr>
            </w:pPr>
          </w:p>
          <w:p w14:paraId="22A870B9" w14:textId="77777777" w:rsidR="00500DAB" w:rsidRPr="002B3F09" w:rsidRDefault="00500DAB" w:rsidP="0048784B">
            <w:pPr>
              <w:rPr>
                <w:rFonts w:ascii="Arial" w:hAnsi="Arial" w:cs="Arial"/>
                <w:sz w:val="24"/>
                <w:szCs w:val="24"/>
              </w:rPr>
            </w:pPr>
          </w:p>
          <w:p w14:paraId="32F93350" w14:textId="77777777" w:rsidR="00500DAB" w:rsidRPr="002B3F09" w:rsidRDefault="00500DAB" w:rsidP="0048784B">
            <w:pPr>
              <w:rPr>
                <w:rFonts w:ascii="Arial" w:hAnsi="Arial" w:cs="Arial"/>
                <w:sz w:val="24"/>
                <w:szCs w:val="24"/>
              </w:rPr>
            </w:pPr>
          </w:p>
          <w:p w14:paraId="1D325031" w14:textId="77777777" w:rsidR="00500DAB" w:rsidRPr="002B3F09" w:rsidRDefault="00500DAB" w:rsidP="0048784B">
            <w:pPr>
              <w:rPr>
                <w:rFonts w:ascii="Arial" w:hAnsi="Arial" w:cs="Arial"/>
                <w:sz w:val="24"/>
                <w:szCs w:val="24"/>
              </w:rPr>
            </w:pPr>
          </w:p>
          <w:p w14:paraId="2E3B3042" w14:textId="77777777" w:rsidR="00500DAB" w:rsidRPr="002B3F09" w:rsidRDefault="00500DAB" w:rsidP="0048784B">
            <w:pPr>
              <w:rPr>
                <w:rFonts w:ascii="Arial" w:hAnsi="Arial" w:cs="Arial"/>
                <w:sz w:val="24"/>
                <w:szCs w:val="24"/>
              </w:rPr>
            </w:pPr>
          </w:p>
          <w:p w14:paraId="2FB72041" w14:textId="77777777" w:rsidR="00500DAB" w:rsidRPr="002B3F09" w:rsidRDefault="00500DAB" w:rsidP="0048784B">
            <w:pPr>
              <w:rPr>
                <w:rFonts w:ascii="Arial" w:hAnsi="Arial" w:cs="Arial"/>
                <w:sz w:val="24"/>
                <w:szCs w:val="24"/>
              </w:rPr>
            </w:pPr>
          </w:p>
          <w:p w14:paraId="1F5D3402" w14:textId="77777777" w:rsidR="00500DAB" w:rsidRPr="002B3F09" w:rsidRDefault="00500DAB" w:rsidP="0048784B">
            <w:pPr>
              <w:rPr>
                <w:rFonts w:ascii="Arial" w:hAnsi="Arial" w:cs="Arial"/>
                <w:sz w:val="24"/>
                <w:szCs w:val="24"/>
              </w:rPr>
            </w:pPr>
          </w:p>
          <w:p w14:paraId="55A0F4C3" w14:textId="77777777" w:rsidR="00500DAB" w:rsidRPr="002B3F09" w:rsidRDefault="00500DAB" w:rsidP="0048784B">
            <w:pPr>
              <w:rPr>
                <w:rFonts w:ascii="Arial" w:hAnsi="Arial" w:cs="Arial"/>
                <w:sz w:val="24"/>
                <w:szCs w:val="24"/>
              </w:rPr>
            </w:pPr>
          </w:p>
          <w:p w14:paraId="1ADAB3FC" w14:textId="77777777" w:rsidR="00500DAB" w:rsidRPr="002B3F09" w:rsidRDefault="00500DAB" w:rsidP="0048784B">
            <w:pPr>
              <w:rPr>
                <w:rFonts w:ascii="Arial" w:hAnsi="Arial" w:cs="Arial"/>
                <w:sz w:val="24"/>
                <w:szCs w:val="24"/>
              </w:rPr>
            </w:pPr>
          </w:p>
          <w:p w14:paraId="5337878A" w14:textId="77777777" w:rsidR="00500DAB" w:rsidRPr="002B3F09" w:rsidRDefault="00500DAB" w:rsidP="0048784B">
            <w:pPr>
              <w:rPr>
                <w:rFonts w:ascii="Arial" w:hAnsi="Arial" w:cs="Arial"/>
                <w:sz w:val="24"/>
                <w:szCs w:val="24"/>
              </w:rPr>
            </w:pPr>
          </w:p>
          <w:p w14:paraId="14578D6E" w14:textId="77777777" w:rsidR="00500DAB" w:rsidRPr="002B3F09" w:rsidRDefault="00500DAB" w:rsidP="0048784B">
            <w:pPr>
              <w:rPr>
                <w:rFonts w:ascii="Arial" w:hAnsi="Arial" w:cs="Arial"/>
                <w:sz w:val="24"/>
                <w:szCs w:val="24"/>
              </w:rPr>
            </w:pPr>
          </w:p>
          <w:p w14:paraId="7DD975B2" w14:textId="77777777" w:rsidR="00500DAB" w:rsidRPr="002B3F09" w:rsidRDefault="00500DAB" w:rsidP="0048784B">
            <w:pPr>
              <w:rPr>
                <w:rFonts w:ascii="Arial" w:hAnsi="Arial" w:cs="Arial"/>
                <w:sz w:val="24"/>
                <w:szCs w:val="24"/>
              </w:rPr>
            </w:pPr>
          </w:p>
          <w:p w14:paraId="1A852B79" w14:textId="77777777" w:rsidR="00500DAB" w:rsidRPr="002B3F09" w:rsidRDefault="00500DAB" w:rsidP="0048784B">
            <w:pPr>
              <w:rPr>
                <w:rFonts w:ascii="Arial" w:hAnsi="Arial" w:cs="Arial"/>
                <w:sz w:val="24"/>
                <w:szCs w:val="24"/>
              </w:rPr>
            </w:pPr>
          </w:p>
          <w:p w14:paraId="01E1738A" w14:textId="77777777" w:rsidR="00500DAB" w:rsidRPr="002B3F09" w:rsidRDefault="00500DAB" w:rsidP="0048784B">
            <w:pPr>
              <w:rPr>
                <w:rFonts w:ascii="Arial" w:hAnsi="Arial" w:cs="Arial"/>
                <w:sz w:val="24"/>
                <w:szCs w:val="24"/>
              </w:rPr>
            </w:pPr>
          </w:p>
          <w:p w14:paraId="411A198C" w14:textId="77777777" w:rsidR="00500DAB" w:rsidRPr="002B3F09" w:rsidRDefault="00500DAB" w:rsidP="0048784B">
            <w:pPr>
              <w:rPr>
                <w:rFonts w:ascii="Arial" w:hAnsi="Arial" w:cs="Arial"/>
                <w:sz w:val="24"/>
                <w:szCs w:val="24"/>
              </w:rPr>
            </w:pPr>
          </w:p>
          <w:p w14:paraId="2152F458" w14:textId="77777777" w:rsidR="00500DAB" w:rsidRPr="002B3F09" w:rsidRDefault="00500DAB" w:rsidP="0048784B">
            <w:pPr>
              <w:rPr>
                <w:rFonts w:ascii="Arial" w:hAnsi="Arial" w:cs="Arial"/>
                <w:sz w:val="24"/>
                <w:szCs w:val="24"/>
              </w:rPr>
            </w:pPr>
          </w:p>
          <w:p w14:paraId="06748E57" w14:textId="77777777" w:rsidR="00500DAB" w:rsidRPr="002B3F09" w:rsidRDefault="00500DAB" w:rsidP="0048784B">
            <w:pPr>
              <w:rPr>
                <w:rFonts w:ascii="Arial" w:hAnsi="Arial" w:cs="Arial"/>
                <w:sz w:val="24"/>
                <w:szCs w:val="24"/>
              </w:rPr>
            </w:pPr>
          </w:p>
          <w:p w14:paraId="40856630" w14:textId="77777777" w:rsidR="00500DAB" w:rsidRPr="002B3F09" w:rsidRDefault="00500DAB" w:rsidP="0048784B">
            <w:pPr>
              <w:rPr>
                <w:rFonts w:ascii="Arial" w:hAnsi="Arial" w:cs="Arial"/>
                <w:sz w:val="24"/>
                <w:szCs w:val="24"/>
              </w:rPr>
            </w:pPr>
          </w:p>
          <w:p w14:paraId="58AE1D52" w14:textId="77777777" w:rsidR="00500DAB" w:rsidRPr="002B3F09" w:rsidRDefault="00500DAB" w:rsidP="0048784B">
            <w:pPr>
              <w:rPr>
                <w:rFonts w:ascii="Arial" w:hAnsi="Arial" w:cs="Arial"/>
                <w:sz w:val="24"/>
                <w:szCs w:val="24"/>
              </w:rPr>
            </w:pPr>
          </w:p>
          <w:p w14:paraId="2AA7C37C" w14:textId="77777777" w:rsidR="00500DAB" w:rsidRPr="002B3F09" w:rsidRDefault="00500DAB" w:rsidP="0048784B">
            <w:pPr>
              <w:rPr>
                <w:rFonts w:ascii="Arial" w:hAnsi="Arial" w:cs="Arial"/>
                <w:sz w:val="24"/>
                <w:szCs w:val="24"/>
              </w:rPr>
            </w:pPr>
          </w:p>
        </w:tc>
        <w:tc>
          <w:tcPr>
            <w:tcW w:w="567" w:type="dxa"/>
          </w:tcPr>
          <w:p w14:paraId="010326B8" w14:textId="77777777" w:rsidR="00500DAB" w:rsidRPr="002B3F09" w:rsidRDefault="00500DAB" w:rsidP="0048784B">
            <w:pPr>
              <w:jc w:val="both"/>
              <w:rPr>
                <w:rFonts w:ascii="Arial" w:hAnsi="Arial" w:cs="Arial"/>
                <w:sz w:val="24"/>
                <w:szCs w:val="24"/>
              </w:rPr>
            </w:pPr>
          </w:p>
          <w:p w14:paraId="70F11CEF" w14:textId="77777777" w:rsidR="00500DAB" w:rsidRPr="002B3F09" w:rsidRDefault="00500DAB" w:rsidP="0048784B">
            <w:pPr>
              <w:jc w:val="both"/>
              <w:rPr>
                <w:rFonts w:ascii="Arial" w:hAnsi="Arial" w:cs="Arial"/>
                <w:sz w:val="24"/>
                <w:szCs w:val="24"/>
              </w:rPr>
            </w:pPr>
          </w:p>
          <w:p w14:paraId="6CEFF096" w14:textId="77777777" w:rsidR="00500DAB" w:rsidRPr="002B3F09" w:rsidRDefault="00500DAB" w:rsidP="0048784B">
            <w:pPr>
              <w:jc w:val="both"/>
              <w:rPr>
                <w:rFonts w:ascii="Arial" w:hAnsi="Arial" w:cs="Arial"/>
                <w:sz w:val="24"/>
                <w:szCs w:val="24"/>
              </w:rPr>
            </w:pPr>
          </w:p>
          <w:p w14:paraId="4BEDA84C" w14:textId="77777777" w:rsidR="00500DAB" w:rsidRPr="002B3F09" w:rsidRDefault="00500DAB" w:rsidP="0048784B">
            <w:pPr>
              <w:jc w:val="both"/>
              <w:rPr>
                <w:rFonts w:ascii="Arial" w:hAnsi="Arial" w:cs="Arial"/>
                <w:sz w:val="24"/>
                <w:szCs w:val="24"/>
              </w:rPr>
            </w:pPr>
          </w:p>
          <w:p w14:paraId="775E448C"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7678A000" w14:textId="77777777" w:rsidR="00500DAB" w:rsidRPr="002B3F09" w:rsidRDefault="00500DAB" w:rsidP="0048784B">
            <w:pPr>
              <w:rPr>
                <w:rFonts w:ascii="Arial" w:hAnsi="Arial" w:cs="Arial"/>
                <w:sz w:val="24"/>
                <w:szCs w:val="24"/>
              </w:rPr>
            </w:pPr>
          </w:p>
          <w:p w14:paraId="0C9F04A2" w14:textId="77777777" w:rsidR="00500DAB" w:rsidRPr="002B3F09" w:rsidRDefault="00500DAB" w:rsidP="0048784B">
            <w:pPr>
              <w:rPr>
                <w:rFonts w:ascii="Arial" w:hAnsi="Arial" w:cs="Arial"/>
                <w:sz w:val="24"/>
                <w:szCs w:val="24"/>
              </w:rPr>
            </w:pPr>
          </w:p>
          <w:p w14:paraId="4B816C3B" w14:textId="77777777" w:rsidR="00500DAB" w:rsidRPr="002B3F09" w:rsidRDefault="00500DAB" w:rsidP="0048784B">
            <w:pPr>
              <w:rPr>
                <w:rFonts w:ascii="Arial" w:hAnsi="Arial" w:cs="Arial"/>
                <w:sz w:val="24"/>
                <w:szCs w:val="24"/>
              </w:rPr>
            </w:pPr>
          </w:p>
          <w:p w14:paraId="3F21E1CF" w14:textId="77777777" w:rsidR="00500DAB" w:rsidRPr="002B3F09" w:rsidRDefault="00500DAB" w:rsidP="0048784B">
            <w:pPr>
              <w:rPr>
                <w:rFonts w:ascii="Arial" w:hAnsi="Arial" w:cs="Arial"/>
                <w:sz w:val="24"/>
                <w:szCs w:val="24"/>
              </w:rPr>
            </w:pPr>
          </w:p>
          <w:p w14:paraId="11E09BE4" w14:textId="77777777" w:rsidR="00500DAB" w:rsidRPr="002B3F09" w:rsidRDefault="00500DAB" w:rsidP="0048784B">
            <w:pPr>
              <w:rPr>
                <w:rFonts w:ascii="Arial" w:hAnsi="Arial" w:cs="Arial"/>
                <w:sz w:val="24"/>
                <w:szCs w:val="24"/>
              </w:rPr>
            </w:pPr>
          </w:p>
          <w:p w14:paraId="70C93D90" w14:textId="77777777" w:rsidR="00500DAB" w:rsidRPr="002B3F09" w:rsidRDefault="00500DAB" w:rsidP="0048784B">
            <w:pPr>
              <w:rPr>
                <w:rFonts w:ascii="Arial" w:hAnsi="Arial" w:cs="Arial"/>
                <w:sz w:val="24"/>
                <w:szCs w:val="24"/>
              </w:rPr>
            </w:pPr>
          </w:p>
          <w:p w14:paraId="734B9EF1" w14:textId="77777777" w:rsidR="00500DAB" w:rsidRPr="002B3F09" w:rsidRDefault="00500DAB" w:rsidP="0048784B">
            <w:pPr>
              <w:rPr>
                <w:rFonts w:ascii="Arial" w:hAnsi="Arial" w:cs="Arial"/>
                <w:sz w:val="24"/>
                <w:szCs w:val="24"/>
              </w:rPr>
            </w:pPr>
          </w:p>
          <w:p w14:paraId="371D7777" w14:textId="77777777" w:rsidR="00500DAB" w:rsidRPr="002B3F09" w:rsidRDefault="00500DAB" w:rsidP="0048784B">
            <w:pPr>
              <w:rPr>
                <w:rFonts w:ascii="Arial" w:hAnsi="Arial" w:cs="Arial"/>
                <w:sz w:val="24"/>
                <w:szCs w:val="24"/>
              </w:rPr>
            </w:pPr>
          </w:p>
          <w:p w14:paraId="007CEA13" w14:textId="77777777" w:rsidR="00500DAB" w:rsidRPr="002B3F09" w:rsidRDefault="00500DAB" w:rsidP="0048784B">
            <w:pPr>
              <w:rPr>
                <w:rFonts w:ascii="Arial" w:hAnsi="Arial" w:cs="Arial"/>
                <w:sz w:val="24"/>
                <w:szCs w:val="24"/>
              </w:rPr>
            </w:pPr>
          </w:p>
          <w:p w14:paraId="532C8636" w14:textId="77777777" w:rsidR="00500DAB" w:rsidRPr="002B3F09" w:rsidRDefault="00500DAB" w:rsidP="0048784B">
            <w:pPr>
              <w:rPr>
                <w:rFonts w:ascii="Arial" w:hAnsi="Arial" w:cs="Arial"/>
                <w:sz w:val="24"/>
                <w:szCs w:val="24"/>
              </w:rPr>
            </w:pPr>
          </w:p>
          <w:p w14:paraId="6E259F01" w14:textId="77777777" w:rsidR="00500DAB" w:rsidRPr="002B3F09" w:rsidRDefault="00500DAB" w:rsidP="0048784B">
            <w:pPr>
              <w:rPr>
                <w:rFonts w:ascii="Arial" w:hAnsi="Arial" w:cs="Arial"/>
                <w:sz w:val="24"/>
                <w:szCs w:val="24"/>
              </w:rPr>
            </w:pPr>
          </w:p>
          <w:p w14:paraId="3451E96B" w14:textId="77777777" w:rsidR="00500DAB" w:rsidRPr="002B3F09" w:rsidRDefault="00500DAB" w:rsidP="0048784B">
            <w:pPr>
              <w:rPr>
                <w:rFonts w:ascii="Arial" w:hAnsi="Arial" w:cs="Arial"/>
                <w:sz w:val="24"/>
                <w:szCs w:val="24"/>
              </w:rPr>
            </w:pPr>
          </w:p>
          <w:p w14:paraId="457471AE" w14:textId="77777777" w:rsidR="00500DAB" w:rsidRPr="002B3F09" w:rsidRDefault="00500DAB" w:rsidP="0048784B">
            <w:pPr>
              <w:rPr>
                <w:rFonts w:ascii="Arial" w:hAnsi="Arial" w:cs="Arial"/>
                <w:sz w:val="24"/>
                <w:szCs w:val="24"/>
              </w:rPr>
            </w:pPr>
          </w:p>
          <w:p w14:paraId="1F3A08D0" w14:textId="77777777" w:rsidR="00500DAB" w:rsidRPr="002B3F09" w:rsidRDefault="00500DAB" w:rsidP="0048784B">
            <w:pPr>
              <w:rPr>
                <w:rFonts w:ascii="Arial" w:hAnsi="Arial" w:cs="Arial"/>
                <w:sz w:val="24"/>
                <w:szCs w:val="24"/>
              </w:rPr>
            </w:pPr>
          </w:p>
          <w:p w14:paraId="1070DCEC" w14:textId="77777777" w:rsidR="00500DAB" w:rsidRPr="002B3F09" w:rsidRDefault="00500DAB" w:rsidP="0048784B">
            <w:pPr>
              <w:rPr>
                <w:rFonts w:ascii="Arial" w:hAnsi="Arial" w:cs="Arial"/>
                <w:sz w:val="24"/>
                <w:szCs w:val="24"/>
              </w:rPr>
            </w:pPr>
          </w:p>
          <w:p w14:paraId="54D7F68A" w14:textId="77777777" w:rsidR="00500DAB" w:rsidRPr="002B3F09" w:rsidRDefault="00500DAB" w:rsidP="0048784B">
            <w:pPr>
              <w:rPr>
                <w:rFonts w:ascii="Arial" w:hAnsi="Arial" w:cs="Arial"/>
                <w:sz w:val="24"/>
                <w:szCs w:val="24"/>
              </w:rPr>
            </w:pPr>
          </w:p>
          <w:p w14:paraId="7C19FDCC" w14:textId="77777777" w:rsidR="00500DAB" w:rsidRPr="002B3F09" w:rsidRDefault="00500DAB" w:rsidP="0048784B">
            <w:pPr>
              <w:rPr>
                <w:rFonts w:ascii="Arial" w:hAnsi="Arial" w:cs="Arial"/>
                <w:sz w:val="24"/>
                <w:szCs w:val="24"/>
              </w:rPr>
            </w:pPr>
          </w:p>
          <w:p w14:paraId="0C2A6A02" w14:textId="77777777" w:rsidR="00500DAB" w:rsidRPr="002B3F09" w:rsidRDefault="00500DAB" w:rsidP="0048784B">
            <w:pPr>
              <w:rPr>
                <w:rFonts w:ascii="Arial" w:hAnsi="Arial" w:cs="Arial"/>
                <w:sz w:val="24"/>
                <w:szCs w:val="24"/>
              </w:rPr>
            </w:pPr>
          </w:p>
          <w:p w14:paraId="52317B9C" w14:textId="77777777" w:rsidR="00500DAB" w:rsidRPr="002B3F09" w:rsidRDefault="00500DAB" w:rsidP="0048784B">
            <w:pPr>
              <w:rPr>
                <w:rFonts w:ascii="Arial" w:hAnsi="Arial" w:cs="Arial"/>
                <w:sz w:val="24"/>
                <w:szCs w:val="24"/>
              </w:rPr>
            </w:pPr>
          </w:p>
          <w:p w14:paraId="4F5FE1F1" w14:textId="77777777" w:rsidR="00500DAB" w:rsidRPr="002B3F09" w:rsidRDefault="00500DAB" w:rsidP="0048784B">
            <w:pPr>
              <w:rPr>
                <w:rFonts w:ascii="Arial" w:hAnsi="Arial" w:cs="Arial"/>
                <w:sz w:val="24"/>
                <w:szCs w:val="24"/>
              </w:rPr>
            </w:pPr>
          </w:p>
          <w:p w14:paraId="2C6BC553" w14:textId="77777777" w:rsidR="00500DAB" w:rsidRPr="002B3F09" w:rsidRDefault="00500DAB" w:rsidP="0048784B">
            <w:pPr>
              <w:rPr>
                <w:rFonts w:ascii="Arial" w:hAnsi="Arial" w:cs="Arial"/>
                <w:sz w:val="24"/>
                <w:szCs w:val="24"/>
              </w:rPr>
            </w:pPr>
          </w:p>
          <w:p w14:paraId="3D7DD4C6" w14:textId="77777777" w:rsidR="00500DAB" w:rsidRPr="002B3F09" w:rsidRDefault="00500DAB" w:rsidP="0048784B">
            <w:pPr>
              <w:rPr>
                <w:rFonts w:ascii="Arial" w:hAnsi="Arial" w:cs="Arial"/>
                <w:sz w:val="24"/>
                <w:szCs w:val="24"/>
              </w:rPr>
            </w:pPr>
          </w:p>
          <w:p w14:paraId="1F587EAF" w14:textId="77777777" w:rsidR="00500DAB" w:rsidRPr="002B3F09" w:rsidRDefault="00500DAB" w:rsidP="0048784B">
            <w:pPr>
              <w:rPr>
                <w:rFonts w:ascii="Arial" w:hAnsi="Arial" w:cs="Arial"/>
                <w:sz w:val="24"/>
                <w:szCs w:val="24"/>
              </w:rPr>
            </w:pPr>
          </w:p>
          <w:p w14:paraId="2100AF61" w14:textId="77777777" w:rsidR="00500DAB" w:rsidRPr="002B3F09" w:rsidRDefault="00500DAB" w:rsidP="0048784B">
            <w:pPr>
              <w:rPr>
                <w:rFonts w:ascii="Arial" w:hAnsi="Arial" w:cs="Arial"/>
                <w:sz w:val="24"/>
                <w:szCs w:val="24"/>
              </w:rPr>
            </w:pPr>
          </w:p>
          <w:p w14:paraId="3254F1BC" w14:textId="77777777" w:rsidR="00500DAB" w:rsidRPr="002B3F09" w:rsidRDefault="00500DAB" w:rsidP="0048784B">
            <w:pPr>
              <w:rPr>
                <w:rFonts w:ascii="Arial" w:hAnsi="Arial" w:cs="Arial"/>
                <w:sz w:val="24"/>
                <w:szCs w:val="24"/>
              </w:rPr>
            </w:pPr>
          </w:p>
          <w:p w14:paraId="7FCA766F" w14:textId="77777777" w:rsidR="00500DAB" w:rsidRPr="002B3F09" w:rsidRDefault="00500DAB" w:rsidP="0048784B">
            <w:pPr>
              <w:rPr>
                <w:rFonts w:ascii="Arial" w:hAnsi="Arial" w:cs="Arial"/>
                <w:sz w:val="24"/>
                <w:szCs w:val="24"/>
              </w:rPr>
            </w:pPr>
          </w:p>
          <w:p w14:paraId="152E88EC" w14:textId="77777777" w:rsidR="00500DAB" w:rsidRPr="002B3F09" w:rsidRDefault="00500DAB" w:rsidP="0048784B">
            <w:pPr>
              <w:rPr>
                <w:rFonts w:ascii="Arial" w:hAnsi="Arial" w:cs="Arial"/>
                <w:sz w:val="24"/>
                <w:szCs w:val="24"/>
              </w:rPr>
            </w:pPr>
          </w:p>
          <w:p w14:paraId="35477E4E" w14:textId="77777777" w:rsidR="00500DAB" w:rsidRPr="002B3F09" w:rsidRDefault="00500DAB" w:rsidP="0048784B">
            <w:pPr>
              <w:rPr>
                <w:rFonts w:ascii="Arial" w:hAnsi="Arial" w:cs="Arial"/>
                <w:sz w:val="24"/>
                <w:szCs w:val="24"/>
              </w:rPr>
            </w:pPr>
          </w:p>
          <w:p w14:paraId="12C5557F" w14:textId="77777777" w:rsidR="00500DAB" w:rsidRPr="002B3F09" w:rsidRDefault="00500DAB" w:rsidP="0048784B">
            <w:pPr>
              <w:rPr>
                <w:rFonts w:ascii="Arial" w:hAnsi="Arial" w:cs="Arial"/>
                <w:sz w:val="24"/>
                <w:szCs w:val="24"/>
              </w:rPr>
            </w:pPr>
          </w:p>
        </w:tc>
        <w:tc>
          <w:tcPr>
            <w:tcW w:w="567" w:type="dxa"/>
          </w:tcPr>
          <w:p w14:paraId="376DB6D7" w14:textId="77777777" w:rsidR="00500DAB" w:rsidRPr="002B3F09" w:rsidRDefault="00500DAB" w:rsidP="0048784B">
            <w:pPr>
              <w:jc w:val="both"/>
              <w:rPr>
                <w:rFonts w:ascii="Arial" w:hAnsi="Arial" w:cs="Arial"/>
                <w:sz w:val="24"/>
                <w:szCs w:val="24"/>
              </w:rPr>
            </w:pPr>
          </w:p>
          <w:p w14:paraId="070C1772" w14:textId="77777777" w:rsidR="00500DAB" w:rsidRPr="002B3F09" w:rsidRDefault="00500DAB" w:rsidP="0048784B">
            <w:pPr>
              <w:jc w:val="both"/>
              <w:rPr>
                <w:rFonts w:ascii="Arial" w:hAnsi="Arial" w:cs="Arial"/>
                <w:sz w:val="24"/>
                <w:szCs w:val="24"/>
              </w:rPr>
            </w:pPr>
          </w:p>
          <w:p w14:paraId="75EC32DF" w14:textId="77777777" w:rsidR="00500DAB" w:rsidRPr="002B3F09" w:rsidRDefault="00500DAB" w:rsidP="0048784B">
            <w:pPr>
              <w:jc w:val="both"/>
              <w:rPr>
                <w:rFonts w:ascii="Arial" w:hAnsi="Arial" w:cs="Arial"/>
                <w:sz w:val="24"/>
                <w:szCs w:val="24"/>
              </w:rPr>
            </w:pPr>
          </w:p>
          <w:p w14:paraId="016899A4" w14:textId="77777777" w:rsidR="00500DAB" w:rsidRPr="002B3F09" w:rsidRDefault="00500DAB" w:rsidP="0048784B">
            <w:pPr>
              <w:jc w:val="both"/>
              <w:rPr>
                <w:rFonts w:ascii="Arial" w:hAnsi="Arial" w:cs="Arial"/>
                <w:sz w:val="24"/>
                <w:szCs w:val="24"/>
              </w:rPr>
            </w:pPr>
          </w:p>
          <w:p w14:paraId="24DAC92D"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78647759" w14:textId="77777777" w:rsidR="00500DAB" w:rsidRPr="002B3F09" w:rsidRDefault="00500DAB" w:rsidP="0048784B">
            <w:pPr>
              <w:rPr>
                <w:rFonts w:ascii="Arial" w:hAnsi="Arial" w:cs="Arial"/>
                <w:sz w:val="24"/>
                <w:szCs w:val="24"/>
              </w:rPr>
            </w:pPr>
          </w:p>
          <w:p w14:paraId="414378EC" w14:textId="77777777" w:rsidR="00500DAB" w:rsidRPr="002B3F09" w:rsidRDefault="00500DAB" w:rsidP="0048784B">
            <w:pPr>
              <w:rPr>
                <w:rFonts w:ascii="Arial" w:hAnsi="Arial" w:cs="Arial"/>
                <w:sz w:val="24"/>
                <w:szCs w:val="24"/>
              </w:rPr>
            </w:pPr>
          </w:p>
          <w:p w14:paraId="5482C109" w14:textId="77777777" w:rsidR="00500DAB" w:rsidRPr="002B3F09" w:rsidRDefault="00500DAB" w:rsidP="0048784B">
            <w:pPr>
              <w:rPr>
                <w:rFonts w:ascii="Arial" w:hAnsi="Arial" w:cs="Arial"/>
                <w:sz w:val="24"/>
                <w:szCs w:val="24"/>
              </w:rPr>
            </w:pPr>
          </w:p>
          <w:p w14:paraId="3734652A" w14:textId="77777777" w:rsidR="00500DAB" w:rsidRPr="002B3F09" w:rsidRDefault="00500DAB" w:rsidP="0048784B">
            <w:pPr>
              <w:rPr>
                <w:rFonts w:ascii="Arial" w:hAnsi="Arial" w:cs="Arial"/>
                <w:sz w:val="24"/>
                <w:szCs w:val="24"/>
              </w:rPr>
            </w:pPr>
          </w:p>
          <w:p w14:paraId="7019CF80" w14:textId="77777777" w:rsidR="00500DAB" w:rsidRPr="002B3F09" w:rsidRDefault="00500DAB" w:rsidP="0048784B">
            <w:pPr>
              <w:rPr>
                <w:rFonts w:ascii="Arial" w:hAnsi="Arial" w:cs="Arial"/>
                <w:sz w:val="24"/>
                <w:szCs w:val="24"/>
              </w:rPr>
            </w:pPr>
          </w:p>
          <w:p w14:paraId="293A5A23" w14:textId="77777777" w:rsidR="00500DAB" w:rsidRPr="002B3F09" w:rsidRDefault="00500DAB" w:rsidP="0048784B">
            <w:pPr>
              <w:rPr>
                <w:rFonts w:ascii="Arial" w:hAnsi="Arial" w:cs="Arial"/>
                <w:sz w:val="24"/>
                <w:szCs w:val="24"/>
              </w:rPr>
            </w:pPr>
          </w:p>
          <w:p w14:paraId="3EA0B546" w14:textId="77777777" w:rsidR="00500DAB" w:rsidRPr="002B3F09" w:rsidRDefault="00500DAB" w:rsidP="0048784B">
            <w:pPr>
              <w:rPr>
                <w:rFonts w:ascii="Arial" w:hAnsi="Arial" w:cs="Arial"/>
                <w:sz w:val="24"/>
                <w:szCs w:val="24"/>
              </w:rPr>
            </w:pPr>
          </w:p>
          <w:p w14:paraId="36571FFD" w14:textId="77777777" w:rsidR="00500DAB" w:rsidRPr="002B3F09" w:rsidRDefault="00500DAB" w:rsidP="0048784B">
            <w:pPr>
              <w:rPr>
                <w:rFonts w:ascii="Arial" w:hAnsi="Arial" w:cs="Arial"/>
                <w:sz w:val="24"/>
                <w:szCs w:val="24"/>
              </w:rPr>
            </w:pPr>
          </w:p>
          <w:p w14:paraId="4772F36B" w14:textId="77777777" w:rsidR="00500DAB" w:rsidRPr="002B3F09" w:rsidRDefault="00500DAB" w:rsidP="0048784B">
            <w:pPr>
              <w:rPr>
                <w:rFonts w:ascii="Arial" w:hAnsi="Arial" w:cs="Arial"/>
                <w:sz w:val="24"/>
                <w:szCs w:val="24"/>
              </w:rPr>
            </w:pPr>
          </w:p>
          <w:p w14:paraId="1FF126CA" w14:textId="77777777" w:rsidR="00500DAB" w:rsidRPr="002B3F09" w:rsidRDefault="00500DAB" w:rsidP="0048784B">
            <w:pPr>
              <w:rPr>
                <w:rFonts w:ascii="Arial" w:hAnsi="Arial" w:cs="Arial"/>
                <w:sz w:val="24"/>
                <w:szCs w:val="24"/>
              </w:rPr>
            </w:pPr>
          </w:p>
          <w:p w14:paraId="0169E1D6" w14:textId="77777777" w:rsidR="00500DAB" w:rsidRPr="002B3F09" w:rsidRDefault="00500DAB" w:rsidP="0048784B">
            <w:pPr>
              <w:rPr>
                <w:rFonts w:ascii="Arial" w:hAnsi="Arial" w:cs="Arial"/>
                <w:sz w:val="24"/>
                <w:szCs w:val="24"/>
              </w:rPr>
            </w:pPr>
          </w:p>
          <w:p w14:paraId="56098909" w14:textId="77777777" w:rsidR="00500DAB" w:rsidRPr="002B3F09" w:rsidRDefault="00500DAB" w:rsidP="0048784B">
            <w:pPr>
              <w:rPr>
                <w:rFonts w:ascii="Arial" w:hAnsi="Arial" w:cs="Arial"/>
                <w:sz w:val="24"/>
                <w:szCs w:val="24"/>
              </w:rPr>
            </w:pPr>
          </w:p>
          <w:p w14:paraId="46DB043F" w14:textId="77777777" w:rsidR="00500DAB" w:rsidRPr="002B3F09" w:rsidRDefault="00500DAB" w:rsidP="0048784B">
            <w:pPr>
              <w:rPr>
                <w:rFonts w:ascii="Arial" w:hAnsi="Arial" w:cs="Arial"/>
                <w:sz w:val="24"/>
                <w:szCs w:val="24"/>
              </w:rPr>
            </w:pPr>
          </w:p>
          <w:p w14:paraId="5B3ED25B" w14:textId="77777777" w:rsidR="00500DAB" w:rsidRPr="002B3F09" w:rsidRDefault="00500DAB" w:rsidP="0048784B">
            <w:pPr>
              <w:rPr>
                <w:rFonts w:ascii="Arial" w:hAnsi="Arial" w:cs="Arial"/>
                <w:sz w:val="24"/>
                <w:szCs w:val="24"/>
              </w:rPr>
            </w:pPr>
          </w:p>
          <w:p w14:paraId="1418D55D" w14:textId="77777777" w:rsidR="00500DAB" w:rsidRPr="002B3F09" w:rsidRDefault="00500DAB" w:rsidP="0048784B">
            <w:pPr>
              <w:rPr>
                <w:rFonts w:ascii="Arial" w:hAnsi="Arial" w:cs="Arial"/>
                <w:sz w:val="24"/>
                <w:szCs w:val="24"/>
              </w:rPr>
            </w:pPr>
          </w:p>
          <w:p w14:paraId="17BDFE45" w14:textId="77777777" w:rsidR="00500DAB" w:rsidRPr="002B3F09" w:rsidRDefault="00500DAB" w:rsidP="0048784B">
            <w:pPr>
              <w:rPr>
                <w:rFonts w:ascii="Arial" w:hAnsi="Arial" w:cs="Arial"/>
                <w:sz w:val="24"/>
                <w:szCs w:val="24"/>
              </w:rPr>
            </w:pPr>
          </w:p>
          <w:p w14:paraId="6ED05A5B" w14:textId="77777777" w:rsidR="00500DAB" w:rsidRPr="002B3F09" w:rsidRDefault="00500DAB" w:rsidP="0048784B">
            <w:pPr>
              <w:rPr>
                <w:rFonts w:ascii="Arial" w:hAnsi="Arial" w:cs="Arial"/>
                <w:sz w:val="24"/>
                <w:szCs w:val="24"/>
              </w:rPr>
            </w:pPr>
          </w:p>
          <w:p w14:paraId="4A27453A" w14:textId="77777777" w:rsidR="00500DAB" w:rsidRPr="002B3F09" w:rsidRDefault="00500DAB" w:rsidP="0048784B">
            <w:pPr>
              <w:rPr>
                <w:rFonts w:ascii="Arial" w:hAnsi="Arial" w:cs="Arial"/>
                <w:sz w:val="24"/>
                <w:szCs w:val="24"/>
              </w:rPr>
            </w:pPr>
          </w:p>
          <w:p w14:paraId="5F9798C3" w14:textId="77777777" w:rsidR="00500DAB" w:rsidRPr="002B3F09" w:rsidRDefault="00500DAB" w:rsidP="0048784B">
            <w:pPr>
              <w:rPr>
                <w:rFonts w:ascii="Arial" w:hAnsi="Arial" w:cs="Arial"/>
                <w:sz w:val="24"/>
                <w:szCs w:val="24"/>
              </w:rPr>
            </w:pPr>
          </w:p>
          <w:p w14:paraId="55CC50BF" w14:textId="77777777" w:rsidR="00500DAB" w:rsidRPr="002B3F09" w:rsidRDefault="00500DAB" w:rsidP="0048784B">
            <w:pPr>
              <w:rPr>
                <w:rFonts w:ascii="Arial" w:hAnsi="Arial" w:cs="Arial"/>
                <w:sz w:val="24"/>
                <w:szCs w:val="24"/>
              </w:rPr>
            </w:pPr>
          </w:p>
          <w:p w14:paraId="1A429C69" w14:textId="77777777" w:rsidR="00500DAB" w:rsidRPr="002B3F09" w:rsidRDefault="00500DAB" w:rsidP="0048784B">
            <w:pPr>
              <w:rPr>
                <w:rFonts w:ascii="Arial" w:hAnsi="Arial" w:cs="Arial"/>
                <w:sz w:val="24"/>
                <w:szCs w:val="24"/>
              </w:rPr>
            </w:pPr>
          </w:p>
          <w:p w14:paraId="087726A3" w14:textId="77777777" w:rsidR="00500DAB" w:rsidRPr="002B3F09" w:rsidRDefault="00500DAB" w:rsidP="0048784B">
            <w:pPr>
              <w:rPr>
                <w:rFonts w:ascii="Arial" w:hAnsi="Arial" w:cs="Arial"/>
                <w:sz w:val="24"/>
                <w:szCs w:val="24"/>
              </w:rPr>
            </w:pPr>
          </w:p>
          <w:p w14:paraId="5E12016C" w14:textId="77777777" w:rsidR="00500DAB" w:rsidRPr="002B3F09" w:rsidRDefault="00500DAB" w:rsidP="0048784B">
            <w:pPr>
              <w:rPr>
                <w:rFonts w:ascii="Arial" w:hAnsi="Arial" w:cs="Arial"/>
                <w:sz w:val="24"/>
                <w:szCs w:val="24"/>
              </w:rPr>
            </w:pPr>
          </w:p>
          <w:p w14:paraId="73CD6DA3" w14:textId="77777777" w:rsidR="00500DAB" w:rsidRPr="002B3F09" w:rsidRDefault="00500DAB" w:rsidP="0048784B">
            <w:pPr>
              <w:rPr>
                <w:rFonts w:ascii="Arial" w:hAnsi="Arial" w:cs="Arial"/>
                <w:sz w:val="24"/>
                <w:szCs w:val="24"/>
              </w:rPr>
            </w:pPr>
          </w:p>
          <w:p w14:paraId="2AF40B84" w14:textId="77777777" w:rsidR="00500DAB" w:rsidRPr="002B3F09" w:rsidRDefault="00500DAB" w:rsidP="0048784B">
            <w:pPr>
              <w:rPr>
                <w:rFonts w:ascii="Arial" w:hAnsi="Arial" w:cs="Arial"/>
                <w:sz w:val="24"/>
                <w:szCs w:val="24"/>
              </w:rPr>
            </w:pPr>
          </w:p>
          <w:p w14:paraId="6F6A7FD2" w14:textId="77777777" w:rsidR="00500DAB" w:rsidRPr="002B3F09" w:rsidRDefault="00500DAB" w:rsidP="0048784B">
            <w:pPr>
              <w:rPr>
                <w:rFonts w:ascii="Arial" w:hAnsi="Arial" w:cs="Arial"/>
                <w:sz w:val="24"/>
                <w:szCs w:val="24"/>
              </w:rPr>
            </w:pPr>
          </w:p>
          <w:p w14:paraId="63B69652" w14:textId="77777777" w:rsidR="00500DAB" w:rsidRPr="002B3F09" w:rsidRDefault="00500DAB" w:rsidP="0048784B">
            <w:pPr>
              <w:rPr>
                <w:rFonts w:ascii="Arial" w:hAnsi="Arial" w:cs="Arial"/>
                <w:sz w:val="24"/>
                <w:szCs w:val="24"/>
              </w:rPr>
            </w:pPr>
          </w:p>
          <w:p w14:paraId="6EB1AB84" w14:textId="77777777" w:rsidR="00500DAB" w:rsidRPr="002B3F09" w:rsidRDefault="00500DAB" w:rsidP="0048784B">
            <w:pPr>
              <w:rPr>
                <w:rFonts w:ascii="Arial" w:hAnsi="Arial" w:cs="Arial"/>
                <w:sz w:val="24"/>
                <w:szCs w:val="24"/>
              </w:rPr>
            </w:pPr>
          </w:p>
          <w:p w14:paraId="310DDE17" w14:textId="77777777" w:rsidR="00500DAB" w:rsidRPr="002B3F09" w:rsidRDefault="00500DAB" w:rsidP="0048784B">
            <w:pPr>
              <w:rPr>
                <w:rFonts w:ascii="Arial" w:hAnsi="Arial" w:cs="Arial"/>
                <w:sz w:val="24"/>
                <w:szCs w:val="24"/>
              </w:rPr>
            </w:pPr>
          </w:p>
        </w:tc>
        <w:tc>
          <w:tcPr>
            <w:tcW w:w="567" w:type="dxa"/>
          </w:tcPr>
          <w:p w14:paraId="7C0DEAFF" w14:textId="77777777" w:rsidR="00500DAB" w:rsidRPr="002B3F09" w:rsidRDefault="00500DAB" w:rsidP="0048784B">
            <w:pPr>
              <w:jc w:val="both"/>
              <w:rPr>
                <w:rFonts w:ascii="Arial" w:hAnsi="Arial" w:cs="Arial"/>
                <w:sz w:val="24"/>
                <w:szCs w:val="24"/>
              </w:rPr>
            </w:pPr>
          </w:p>
          <w:p w14:paraId="3CFD4640" w14:textId="77777777" w:rsidR="00500DAB" w:rsidRPr="002B3F09" w:rsidRDefault="00500DAB" w:rsidP="0048784B">
            <w:pPr>
              <w:rPr>
                <w:rFonts w:ascii="Arial" w:hAnsi="Arial" w:cs="Arial"/>
                <w:sz w:val="24"/>
                <w:szCs w:val="24"/>
              </w:rPr>
            </w:pPr>
          </w:p>
          <w:p w14:paraId="5B7CEAC7" w14:textId="77777777" w:rsidR="00500DAB" w:rsidRPr="002B3F09" w:rsidRDefault="00500DAB" w:rsidP="0048784B">
            <w:pPr>
              <w:rPr>
                <w:rFonts w:ascii="Arial" w:hAnsi="Arial" w:cs="Arial"/>
                <w:sz w:val="24"/>
                <w:szCs w:val="24"/>
              </w:rPr>
            </w:pPr>
          </w:p>
          <w:p w14:paraId="6247B2DA" w14:textId="77777777" w:rsidR="00500DAB" w:rsidRPr="002B3F09" w:rsidRDefault="00500DAB" w:rsidP="0048784B">
            <w:pPr>
              <w:rPr>
                <w:rFonts w:ascii="Arial" w:hAnsi="Arial" w:cs="Arial"/>
                <w:sz w:val="24"/>
                <w:szCs w:val="24"/>
              </w:rPr>
            </w:pPr>
          </w:p>
          <w:p w14:paraId="73A537DF"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245D6EAF" w14:textId="77777777" w:rsidR="00500DAB" w:rsidRPr="002B3F09" w:rsidRDefault="00500DAB" w:rsidP="0048784B">
            <w:pPr>
              <w:rPr>
                <w:rFonts w:ascii="Arial" w:hAnsi="Arial" w:cs="Arial"/>
                <w:sz w:val="24"/>
                <w:szCs w:val="24"/>
              </w:rPr>
            </w:pPr>
          </w:p>
          <w:p w14:paraId="2F6BEF0A" w14:textId="77777777" w:rsidR="00500DAB" w:rsidRPr="002B3F09" w:rsidRDefault="00500DAB" w:rsidP="0048784B">
            <w:pPr>
              <w:rPr>
                <w:rFonts w:ascii="Arial" w:hAnsi="Arial" w:cs="Arial"/>
                <w:sz w:val="24"/>
                <w:szCs w:val="24"/>
              </w:rPr>
            </w:pPr>
          </w:p>
          <w:p w14:paraId="5ABE26B3" w14:textId="77777777" w:rsidR="00500DAB" w:rsidRPr="002B3F09" w:rsidRDefault="00500DAB" w:rsidP="0048784B">
            <w:pPr>
              <w:rPr>
                <w:rFonts w:ascii="Arial" w:hAnsi="Arial" w:cs="Arial"/>
                <w:sz w:val="24"/>
                <w:szCs w:val="24"/>
              </w:rPr>
            </w:pPr>
          </w:p>
          <w:p w14:paraId="4BDF9996" w14:textId="77777777" w:rsidR="00500DAB" w:rsidRPr="002B3F09" w:rsidRDefault="00500DAB" w:rsidP="0048784B">
            <w:pPr>
              <w:rPr>
                <w:rFonts w:ascii="Arial" w:hAnsi="Arial" w:cs="Arial"/>
                <w:sz w:val="24"/>
                <w:szCs w:val="24"/>
              </w:rPr>
            </w:pPr>
          </w:p>
          <w:p w14:paraId="5C13F34C" w14:textId="77777777" w:rsidR="00500DAB" w:rsidRPr="002B3F09" w:rsidRDefault="00500DAB" w:rsidP="0048784B">
            <w:pPr>
              <w:rPr>
                <w:rFonts w:ascii="Arial" w:hAnsi="Arial" w:cs="Arial"/>
                <w:sz w:val="24"/>
                <w:szCs w:val="24"/>
              </w:rPr>
            </w:pPr>
          </w:p>
          <w:p w14:paraId="0469825B" w14:textId="77777777" w:rsidR="00500DAB" w:rsidRPr="002B3F09" w:rsidRDefault="00500DAB" w:rsidP="0048784B">
            <w:pPr>
              <w:rPr>
                <w:rFonts w:ascii="Arial" w:hAnsi="Arial" w:cs="Arial"/>
                <w:sz w:val="24"/>
                <w:szCs w:val="24"/>
              </w:rPr>
            </w:pPr>
          </w:p>
          <w:p w14:paraId="5EBA8512" w14:textId="77777777" w:rsidR="00500DAB" w:rsidRPr="002B3F09" w:rsidRDefault="00500DAB" w:rsidP="0048784B">
            <w:pPr>
              <w:rPr>
                <w:rFonts w:ascii="Arial" w:hAnsi="Arial" w:cs="Arial"/>
                <w:sz w:val="24"/>
                <w:szCs w:val="24"/>
              </w:rPr>
            </w:pPr>
          </w:p>
          <w:p w14:paraId="348FDD3B" w14:textId="77777777" w:rsidR="00500DAB" w:rsidRPr="002B3F09" w:rsidRDefault="00500DAB" w:rsidP="0048784B">
            <w:pPr>
              <w:rPr>
                <w:rFonts w:ascii="Arial" w:hAnsi="Arial" w:cs="Arial"/>
                <w:sz w:val="24"/>
                <w:szCs w:val="24"/>
              </w:rPr>
            </w:pPr>
          </w:p>
          <w:p w14:paraId="0E26E42C" w14:textId="77777777" w:rsidR="00500DAB" w:rsidRPr="002B3F09" w:rsidRDefault="00500DAB" w:rsidP="0048784B">
            <w:pPr>
              <w:rPr>
                <w:rFonts w:ascii="Arial" w:hAnsi="Arial" w:cs="Arial"/>
                <w:sz w:val="24"/>
                <w:szCs w:val="24"/>
              </w:rPr>
            </w:pPr>
          </w:p>
          <w:p w14:paraId="050C2742" w14:textId="77777777" w:rsidR="00500DAB" w:rsidRPr="002B3F09" w:rsidRDefault="00500DAB" w:rsidP="0048784B">
            <w:pPr>
              <w:rPr>
                <w:rFonts w:ascii="Arial" w:hAnsi="Arial" w:cs="Arial"/>
                <w:sz w:val="24"/>
                <w:szCs w:val="24"/>
              </w:rPr>
            </w:pPr>
          </w:p>
          <w:p w14:paraId="3E4AB617" w14:textId="77777777" w:rsidR="00500DAB" w:rsidRPr="002B3F09" w:rsidRDefault="00500DAB" w:rsidP="0048784B">
            <w:pPr>
              <w:rPr>
                <w:rFonts w:ascii="Arial" w:hAnsi="Arial" w:cs="Arial"/>
                <w:sz w:val="24"/>
                <w:szCs w:val="24"/>
              </w:rPr>
            </w:pPr>
          </w:p>
          <w:p w14:paraId="53386326" w14:textId="77777777" w:rsidR="00500DAB" w:rsidRPr="002B3F09" w:rsidRDefault="00500DAB" w:rsidP="0048784B">
            <w:pPr>
              <w:rPr>
                <w:rFonts w:ascii="Arial" w:hAnsi="Arial" w:cs="Arial"/>
                <w:sz w:val="24"/>
                <w:szCs w:val="24"/>
              </w:rPr>
            </w:pPr>
          </w:p>
          <w:p w14:paraId="35409DFE" w14:textId="77777777" w:rsidR="00500DAB" w:rsidRPr="002B3F09" w:rsidRDefault="00500DAB" w:rsidP="0048784B">
            <w:pPr>
              <w:rPr>
                <w:rFonts w:ascii="Arial" w:hAnsi="Arial" w:cs="Arial"/>
                <w:sz w:val="24"/>
                <w:szCs w:val="24"/>
              </w:rPr>
            </w:pPr>
          </w:p>
          <w:p w14:paraId="0AF9F66A" w14:textId="77777777" w:rsidR="00500DAB" w:rsidRPr="002B3F09" w:rsidRDefault="00500DAB" w:rsidP="0048784B">
            <w:pPr>
              <w:rPr>
                <w:rFonts w:ascii="Arial" w:hAnsi="Arial" w:cs="Arial"/>
                <w:sz w:val="24"/>
                <w:szCs w:val="24"/>
              </w:rPr>
            </w:pPr>
          </w:p>
          <w:p w14:paraId="326EEB85" w14:textId="77777777" w:rsidR="00500DAB" w:rsidRPr="002B3F09" w:rsidRDefault="00500DAB" w:rsidP="0048784B">
            <w:pPr>
              <w:rPr>
                <w:rFonts w:ascii="Arial" w:hAnsi="Arial" w:cs="Arial"/>
                <w:sz w:val="24"/>
                <w:szCs w:val="24"/>
              </w:rPr>
            </w:pPr>
          </w:p>
          <w:p w14:paraId="644E0AD5" w14:textId="77777777" w:rsidR="00500DAB" w:rsidRPr="002B3F09" w:rsidRDefault="00500DAB" w:rsidP="0048784B">
            <w:pPr>
              <w:rPr>
                <w:rFonts w:ascii="Arial" w:hAnsi="Arial" w:cs="Arial"/>
                <w:sz w:val="24"/>
                <w:szCs w:val="24"/>
              </w:rPr>
            </w:pPr>
          </w:p>
          <w:p w14:paraId="21026C17" w14:textId="77777777" w:rsidR="00500DAB" w:rsidRPr="002B3F09" w:rsidRDefault="00500DAB" w:rsidP="0048784B">
            <w:pPr>
              <w:rPr>
                <w:rFonts w:ascii="Arial" w:hAnsi="Arial" w:cs="Arial"/>
                <w:sz w:val="24"/>
                <w:szCs w:val="24"/>
              </w:rPr>
            </w:pPr>
          </w:p>
          <w:p w14:paraId="74F9789B" w14:textId="77777777" w:rsidR="00500DAB" w:rsidRPr="002B3F09" w:rsidRDefault="00500DAB" w:rsidP="0048784B">
            <w:pPr>
              <w:rPr>
                <w:rFonts w:ascii="Arial" w:hAnsi="Arial" w:cs="Arial"/>
                <w:sz w:val="24"/>
                <w:szCs w:val="24"/>
              </w:rPr>
            </w:pPr>
          </w:p>
          <w:p w14:paraId="2194D2BD" w14:textId="77777777" w:rsidR="00500DAB" w:rsidRPr="002B3F09" w:rsidRDefault="00500DAB" w:rsidP="0048784B">
            <w:pPr>
              <w:rPr>
                <w:rFonts w:ascii="Arial" w:hAnsi="Arial" w:cs="Arial"/>
                <w:sz w:val="24"/>
                <w:szCs w:val="24"/>
              </w:rPr>
            </w:pPr>
          </w:p>
          <w:p w14:paraId="65655D06" w14:textId="77777777" w:rsidR="00500DAB" w:rsidRPr="002B3F09" w:rsidRDefault="00500DAB" w:rsidP="0048784B">
            <w:pPr>
              <w:rPr>
                <w:rFonts w:ascii="Arial" w:hAnsi="Arial" w:cs="Arial"/>
                <w:sz w:val="24"/>
                <w:szCs w:val="24"/>
              </w:rPr>
            </w:pPr>
          </w:p>
          <w:p w14:paraId="7CAE8A24" w14:textId="77777777" w:rsidR="00500DAB" w:rsidRPr="002B3F09" w:rsidRDefault="00500DAB" w:rsidP="0048784B">
            <w:pPr>
              <w:rPr>
                <w:rFonts w:ascii="Arial" w:hAnsi="Arial" w:cs="Arial"/>
                <w:sz w:val="24"/>
                <w:szCs w:val="24"/>
              </w:rPr>
            </w:pPr>
          </w:p>
          <w:p w14:paraId="4EF6748C" w14:textId="77777777" w:rsidR="00500DAB" w:rsidRPr="002B3F09" w:rsidRDefault="00500DAB" w:rsidP="0048784B">
            <w:pPr>
              <w:rPr>
                <w:rFonts w:ascii="Arial" w:hAnsi="Arial" w:cs="Arial"/>
                <w:sz w:val="24"/>
                <w:szCs w:val="24"/>
              </w:rPr>
            </w:pPr>
          </w:p>
          <w:p w14:paraId="5FE2073C" w14:textId="77777777" w:rsidR="00500DAB" w:rsidRPr="002B3F09" w:rsidRDefault="00500DAB" w:rsidP="0048784B">
            <w:pPr>
              <w:rPr>
                <w:rFonts w:ascii="Arial" w:hAnsi="Arial" w:cs="Arial"/>
                <w:sz w:val="24"/>
                <w:szCs w:val="24"/>
              </w:rPr>
            </w:pPr>
          </w:p>
          <w:p w14:paraId="7D3C639B" w14:textId="77777777" w:rsidR="00500DAB" w:rsidRPr="002B3F09" w:rsidRDefault="00500DAB" w:rsidP="0048784B">
            <w:pPr>
              <w:rPr>
                <w:rFonts w:ascii="Arial" w:hAnsi="Arial" w:cs="Arial"/>
                <w:sz w:val="24"/>
                <w:szCs w:val="24"/>
              </w:rPr>
            </w:pPr>
          </w:p>
          <w:p w14:paraId="10C63735" w14:textId="77777777" w:rsidR="00500DAB" w:rsidRPr="002B3F09" w:rsidRDefault="00500DAB" w:rsidP="0048784B">
            <w:pPr>
              <w:rPr>
                <w:rFonts w:ascii="Arial" w:hAnsi="Arial" w:cs="Arial"/>
                <w:sz w:val="24"/>
                <w:szCs w:val="24"/>
              </w:rPr>
            </w:pPr>
          </w:p>
          <w:p w14:paraId="1F40B683" w14:textId="77777777" w:rsidR="00500DAB" w:rsidRPr="002B3F09" w:rsidRDefault="00500DAB" w:rsidP="0048784B">
            <w:pPr>
              <w:rPr>
                <w:rFonts w:ascii="Arial" w:hAnsi="Arial" w:cs="Arial"/>
                <w:sz w:val="24"/>
                <w:szCs w:val="24"/>
              </w:rPr>
            </w:pPr>
          </w:p>
          <w:p w14:paraId="10A6734B" w14:textId="77777777" w:rsidR="00500DAB" w:rsidRPr="002B3F09" w:rsidRDefault="00500DAB" w:rsidP="0048784B">
            <w:pPr>
              <w:rPr>
                <w:rFonts w:ascii="Arial" w:hAnsi="Arial" w:cs="Arial"/>
                <w:sz w:val="24"/>
                <w:szCs w:val="24"/>
              </w:rPr>
            </w:pPr>
          </w:p>
          <w:p w14:paraId="5CA1C475" w14:textId="77777777" w:rsidR="00500DAB" w:rsidRPr="002B3F09" w:rsidRDefault="00500DAB" w:rsidP="0048784B">
            <w:pPr>
              <w:rPr>
                <w:rFonts w:ascii="Arial" w:hAnsi="Arial" w:cs="Arial"/>
                <w:sz w:val="24"/>
                <w:szCs w:val="24"/>
              </w:rPr>
            </w:pPr>
          </w:p>
          <w:p w14:paraId="44FAAFE5" w14:textId="77777777" w:rsidR="00500DAB" w:rsidRPr="002B3F09" w:rsidRDefault="00500DAB" w:rsidP="0048784B">
            <w:pPr>
              <w:rPr>
                <w:rFonts w:ascii="Arial" w:hAnsi="Arial" w:cs="Arial"/>
                <w:sz w:val="24"/>
                <w:szCs w:val="24"/>
              </w:rPr>
            </w:pPr>
          </w:p>
        </w:tc>
        <w:tc>
          <w:tcPr>
            <w:tcW w:w="567" w:type="dxa"/>
          </w:tcPr>
          <w:p w14:paraId="603AB38A" w14:textId="77777777" w:rsidR="00500DAB" w:rsidRPr="002B3F09" w:rsidRDefault="00500DAB" w:rsidP="0048784B">
            <w:pPr>
              <w:jc w:val="both"/>
              <w:rPr>
                <w:rFonts w:ascii="Arial" w:hAnsi="Arial" w:cs="Arial"/>
                <w:sz w:val="24"/>
                <w:szCs w:val="24"/>
              </w:rPr>
            </w:pPr>
          </w:p>
          <w:p w14:paraId="47069CAF" w14:textId="77777777" w:rsidR="00500DAB" w:rsidRPr="002B3F09" w:rsidRDefault="00500DAB" w:rsidP="0048784B">
            <w:pPr>
              <w:rPr>
                <w:rFonts w:ascii="Arial" w:hAnsi="Arial" w:cs="Arial"/>
                <w:sz w:val="24"/>
                <w:szCs w:val="24"/>
              </w:rPr>
            </w:pPr>
          </w:p>
          <w:p w14:paraId="63B5C076" w14:textId="77777777" w:rsidR="00500DAB" w:rsidRPr="002B3F09" w:rsidRDefault="00500DAB" w:rsidP="0048784B">
            <w:pPr>
              <w:rPr>
                <w:rFonts w:ascii="Arial" w:hAnsi="Arial" w:cs="Arial"/>
                <w:sz w:val="24"/>
                <w:szCs w:val="24"/>
              </w:rPr>
            </w:pPr>
          </w:p>
          <w:p w14:paraId="4EA5555E" w14:textId="77777777" w:rsidR="00500DAB" w:rsidRPr="002B3F09" w:rsidRDefault="00500DAB" w:rsidP="0048784B">
            <w:pPr>
              <w:rPr>
                <w:rFonts w:ascii="Arial" w:hAnsi="Arial" w:cs="Arial"/>
                <w:sz w:val="24"/>
                <w:szCs w:val="24"/>
              </w:rPr>
            </w:pPr>
          </w:p>
          <w:p w14:paraId="37C8E392"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30CF2B83" w14:textId="77777777" w:rsidR="00500DAB" w:rsidRPr="002B3F09" w:rsidRDefault="00500DAB" w:rsidP="0048784B">
            <w:pPr>
              <w:rPr>
                <w:rFonts w:ascii="Arial" w:hAnsi="Arial" w:cs="Arial"/>
                <w:sz w:val="24"/>
                <w:szCs w:val="24"/>
              </w:rPr>
            </w:pPr>
          </w:p>
          <w:p w14:paraId="16C50168" w14:textId="77777777" w:rsidR="00500DAB" w:rsidRPr="002B3F09" w:rsidRDefault="00500DAB" w:rsidP="0048784B">
            <w:pPr>
              <w:rPr>
                <w:rFonts w:ascii="Arial" w:hAnsi="Arial" w:cs="Arial"/>
                <w:sz w:val="24"/>
                <w:szCs w:val="24"/>
              </w:rPr>
            </w:pPr>
          </w:p>
          <w:p w14:paraId="1ED3AAD4" w14:textId="77777777" w:rsidR="00500DAB" w:rsidRPr="002B3F09" w:rsidRDefault="00500DAB" w:rsidP="0048784B">
            <w:pPr>
              <w:rPr>
                <w:rFonts w:ascii="Arial" w:hAnsi="Arial" w:cs="Arial"/>
                <w:sz w:val="24"/>
                <w:szCs w:val="24"/>
              </w:rPr>
            </w:pPr>
          </w:p>
          <w:p w14:paraId="394D5BC3" w14:textId="77777777" w:rsidR="00500DAB" w:rsidRPr="002B3F09" w:rsidRDefault="00500DAB" w:rsidP="0048784B">
            <w:pPr>
              <w:rPr>
                <w:rFonts w:ascii="Arial" w:hAnsi="Arial" w:cs="Arial"/>
                <w:sz w:val="24"/>
                <w:szCs w:val="24"/>
              </w:rPr>
            </w:pPr>
          </w:p>
          <w:p w14:paraId="67C60C06" w14:textId="77777777" w:rsidR="00500DAB" w:rsidRPr="002B3F09" w:rsidRDefault="00500DAB" w:rsidP="0048784B">
            <w:pPr>
              <w:rPr>
                <w:rFonts w:ascii="Arial" w:hAnsi="Arial" w:cs="Arial"/>
                <w:sz w:val="24"/>
                <w:szCs w:val="24"/>
              </w:rPr>
            </w:pPr>
          </w:p>
          <w:p w14:paraId="33C82742" w14:textId="77777777" w:rsidR="00500DAB" w:rsidRPr="002B3F09" w:rsidRDefault="00500DAB" w:rsidP="0048784B">
            <w:pPr>
              <w:rPr>
                <w:rFonts w:ascii="Arial" w:hAnsi="Arial" w:cs="Arial"/>
                <w:sz w:val="24"/>
                <w:szCs w:val="24"/>
              </w:rPr>
            </w:pPr>
          </w:p>
          <w:p w14:paraId="2096EA17" w14:textId="77777777" w:rsidR="00500DAB" w:rsidRPr="002B3F09" w:rsidRDefault="00500DAB" w:rsidP="0048784B">
            <w:pPr>
              <w:rPr>
                <w:rFonts w:ascii="Arial" w:hAnsi="Arial" w:cs="Arial"/>
                <w:sz w:val="24"/>
                <w:szCs w:val="24"/>
              </w:rPr>
            </w:pPr>
          </w:p>
          <w:p w14:paraId="589F4966" w14:textId="77777777" w:rsidR="00500DAB" w:rsidRPr="002B3F09" w:rsidRDefault="00500DAB" w:rsidP="0048784B">
            <w:pPr>
              <w:rPr>
                <w:rFonts w:ascii="Arial" w:hAnsi="Arial" w:cs="Arial"/>
                <w:sz w:val="24"/>
                <w:szCs w:val="24"/>
              </w:rPr>
            </w:pPr>
          </w:p>
          <w:p w14:paraId="71CFAE1C" w14:textId="77777777" w:rsidR="00500DAB" w:rsidRPr="002B3F09" w:rsidRDefault="00500DAB" w:rsidP="0048784B">
            <w:pPr>
              <w:rPr>
                <w:rFonts w:ascii="Arial" w:hAnsi="Arial" w:cs="Arial"/>
                <w:sz w:val="24"/>
                <w:szCs w:val="24"/>
              </w:rPr>
            </w:pPr>
          </w:p>
          <w:p w14:paraId="47576321" w14:textId="77777777" w:rsidR="00500DAB" w:rsidRPr="002B3F09" w:rsidRDefault="00500DAB" w:rsidP="0048784B">
            <w:pPr>
              <w:rPr>
                <w:rFonts w:ascii="Arial" w:hAnsi="Arial" w:cs="Arial"/>
                <w:sz w:val="24"/>
                <w:szCs w:val="24"/>
              </w:rPr>
            </w:pPr>
          </w:p>
          <w:p w14:paraId="7E82C5AC" w14:textId="77777777" w:rsidR="00500DAB" w:rsidRPr="002B3F09" w:rsidRDefault="00500DAB" w:rsidP="0048784B">
            <w:pPr>
              <w:rPr>
                <w:rFonts w:ascii="Arial" w:hAnsi="Arial" w:cs="Arial"/>
                <w:sz w:val="24"/>
                <w:szCs w:val="24"/>
              </w:rPr>
            </w:pPr>
          </w:p>
          <w:p w14:paraId="79E64BC5" w14:textId="77777777" w:rsidR="00500DAB" w:rsidRPr="002B3F09" w:rsidRDefault="00500DAB" w:rsidP="0048784B">
            <w:pPr>
              <w:rPr>
                <w:rFonts w:ascii="Arial" w:hAnsi="Arial" w:cs="Arial"/>
                <w:sz w:val="24"/>
                <w:szCs w:val="24"/>
              </w:rPr>
            </w:pPr>
          </w:p>
          <w:p w14:paraId="12F5C12D" w14:textId="77777777" w:rsidR="00500DAB" w:rsidRPr="002B3F09" w:rsidRDefault="00500DAB" w:rsidP="0048784B">
            <w:pPr>
              <w:rPr>
                <w:rFonts w:ascii="Arial" w:hAnsi="Arial" w:cs="Arial"/>
                <w:sz w:val="24"/>
                <w:szCs w:val="24"/>
              </w:rPr>
            </w:pPr>
          </w:p>
          <w:p w14:paraId="79009185" w14:textId="77777777" w:rsidR="00500DAB" w:rsidRPr="002B3F09" w:rsidRDefault="00500DAB" w:rsidP="0048784B">
            <w:pPr>
              <w:rPr>
                <w:rFonts w:ascii="Arial" w:hAnsi="Arial" w:cs="Arial"/>
                <w:sz w:val="24"/>
                <w:szCs w:val="24"/>
              </w:rPr>
            </w:pPr>
          </w:p>
          <w:p w14:paraId="25DB81AC" w14:textId="77777777" w:rsidR="00500DAB" w:rsidRPr="002B3F09" w:rsidRDefault="00500DAB" w:rsidP="0048784B">
            <w:pPr>
              <w:rPr>
                <w:rFonts w:ascii="Arial" w:hAnsi="Arial" w:cs="Arial"/>
                <w:sz w:val="24"/>
                <w:szCs w:val="24"/>
              </w:rPr>
            </w:pPr>
          </w:p>
          <w:p w14:paraId="710A5BC1" w14:textId="77777777" w:rsidR="00500DAB" w:rsidRPr="002B3F09" w:rsidRDefault="00500DAB" w:rsidP="0048784B">
            <w:pPr>
              <w:rPr>
                <w:rFonts w:ascii="Arial" w:hAnsi="Arial" w:cs="Arial"/>
                <w:sz w:val="24"/>
                <w:szCs w:val="24"/>
              </w:rPr>
            </w:pPr>
          </w:p>
          <w:p w14:paraId="356EE4C3" w14:textId="77777777" w:rsidR="00500DAB" w:rsidRPr="002B3F09" w:rsidRDefault="00500DAB" w:rsidP="0048784B">
            <w:pPr>
              <w:rPr>
                <w:rFonts w:ascii="Arial" w:hAnsi="Arial" w:cs="Arial"/>
                <w:sz w:val="24"/>
                <w:szCs w:val="24"/>
              </w:rPr>
            </w:pPr>
          </w:p>
          <w:p w14:paraId="7A4AEB2C" w14:textId="77777777" w:rsidR="00500DAB" w:rsidRPr="002B3F09" w:rsidRDefault="00500DAB" w:rsidP="0048784B">
            <w:pPr>
              <w:rPr>
                <w:rFonts w:ascii="Arial" w:hAnsi="Arial" w:cs="Arial"/>
                <w:sz w:val="24"/>
                <w:szCs w:val="24"/>
              </w:rPr>
            </w:pPr>
          </w:p>
          <w:p w14:paraId="272CEB20" w14:textId="77777777" w:rsidR="00500DAB" w:rsidRPr="002B3F09" w:rsidRDefault="00500DAB" w:rsidP="0048784B">
            <w:pPr>
              <w:rPr>
                <w:rFonts w:ascii="Arial" w:hAnsi="Arial" w:cs="Arial"/>
                <w:sz w:val="24"/>
                <w:szCs w:val="24"/>
              </w:rPr>
            </w:pPr>
          </w:p>
          <w:p w14:paraId="0144F316" w14:textId="77777777" w:rsidR="00500DAB" w:rsidRPr="002B3F09" w:rsidRDefault="00500DAB" w:rsidP="0048784B">
            <w:pPr>
              <w:rPr>
                <w:rFonts w:ascii="Arial" w:hAnsi="Arial" w:cs="Arial"/>
                <w:sz w:val="24"/>
                <w:szCs w:val="24"/>
              </w:rPr>
            </w:pPr>
          </w:p>
          <w:p w14:paraId="4D2E38E8" w14:textId="77777777" w:rsidR="00500DAB" w:rsidRPr="002B3F09" w:rsidRDefault="00500DAB" w:rsidP="0048784B">
            <w:pPr>
              <w:rPr>
                <w:rFonts w:ascii="Arial" w:hAnsi="Arial" w:cs="Arial"/>
                <w:sz w:val="24"/>
                <w:szCs w:val="24"/>
              </w:rPr>
            </w:pPr>
          </w:p>
          <w:p w14:paraId="0149F2AE" w14:textId="77777777" w:rsidR="00500DAB" w:rsidRPr="002B3F09" w:rsidRDefault="00500DAB" w:rsidP="0048784B">
            <w:pPr>
              <w:rPr>
                <w:rFonts w:ascii="Arial" w:hAnsi="Arial" w:cs="Arial"/>
                <w:sz w:val="24"/>
                <w:szCs w:val="24"/>
              </w:rPr>
            </w:pPr>
          </w:p>
          <w:p w14:paraId="0CEFA65A" w14:textId="77777777" w:rsidR="00500DAB" w:rsidRPr="002B3F09" w:rsidRDefault="00500DAB" w:rsidP="0048784B">
            <w:pPr>
              <w:rPr>
                <w:rFonts w:ascii="Arial" w:hAnsi="Arial" w:cs="Arial"/>
                <w:sz w:val="24"/>
                <w:szCs w:val="24"/>
              </w:rPr>
            </w:pPr>
          </w:p>
          <w:p w14:paraId="60CD7375" w14:textId="77777777" w:rsidR="00500DAB" w:rsidRPr="002B3F09" w:rsidRDefault="00500DAB" w:rsidP="0048784B">
            <w:pPr>
              <w:rPr>
                <w:rFonts w:ascii="Arial" w:hAnsi="Arial" w:cs="Arial"/>
                <w:sz w:val="24"/>
                <w:szCs w:val="24"/>
              </w:rPr>
            </w:pPr>
          </w:p>
          <w:p w14:paraId="44D32DA7" w14:textId="77777777" w:rsidR="00500DAB" w:rsidRPr="002B3F09" w:rsidRDefault="00500DAB" w:rsidP="0048784B">
            <w:pPr>
              <w:rPr>
                <w:rFonts w:ascii="Arial" w:hAnsi="Arial" w:cs="Arial"/>
                <w:sz w:val="24"/>
                <w:szCs w:val="24"/>
              </w:rPr>
            </w:pPr>
          </w:p>
          <w:p w14:paraId="748B2F3D" w14:textId="77777777" w:rsidR="00500DAB" w:rsidRPr="002B3F09" w:rsidRDefault="00500DAB" w:rsidP="0048784B">
            <w:pPr>
              <w:rPr>
                <w:rFonts w:ascii="Arial" w:hAnsi="Arial" w:cs="Arial"/>
                <w:sz w:val="24"/>
                <w:szCs w:val="24"/>
              </w:rPr>
            </w:pPr>
          </w:p>
          <w:p w14:paraId="1AA0339E" w14:textId="77777777" w:rsidR="00500DAB" w:rsidRPr="002B3F09" w:rsidRDefault="00500DAB" w:rsidP="0048784B">
            <w:pPr>
              <w:rPr>
                <w:rFonts w:ascii="Arial" w:hAnsi="Arial" w:cs="Arial"/>
                <w:sz w:val="24"/>
                <w:szCs w:val="24"/>
              </w:rPr>
            </w:pPr>
          </w:p>
          <w:p w14:paraId="0EE90300" w14:textId="77777777" w:rsidR="00500DAB" w:rsidRPr="002B3F09" w:rsidRDefault="00500DAB" w:rsidP="0048784B">
            <w:pPr>
              <w:rPr>
                <w:rFonts w:ascii="Arial" w:hAnsi="Arial" w:cs="Arial"/>
                <w:sz w:val="24"/>
                <w:szCs w:val="24"/>
              </w:rPr>
            </w:pPr>
          </w:p>
          <w:p w14:paraId="1C24DF3C" w14:textId="77777777" w:rsidR="00500DAB" w:rsidRPr="002B3F09" w:rsidRDefault="00500DAB" w:rsidP="0048784B">
            <w:pPr>
              <w:rPr>
                <w:rFonts w:ascii="Arial" w:hAnsi="Arial" w:cs="Arial"/>
                <w:sz w:val="24"/>
                <w:szCs w:val="24"/>
              </w:rPr>
            </w:pPr>
          </w:p>
        </w:tc>
        <w:tc>
          <w:tcPr>
            <w:tcW w:w="567" w:type="dxa"/>
          </w:tcPr>
          <w:p w14:paraId="4D94B82B" w14:textId="77777777" w:rsidR="00500DAB" w:rsidRPr="002B3F09" w:rsidRDefault="00500DAB" w:rsidP="0048784B">
            <w:pPr>
              <w:jc w:val="both"/>
              <w:rPr>
                <w:rFonts w:ascii="Arial" w:hAnsi="Arial" w:cs="Arial"/>
                <w:sz w:val="24"/>
                <w:szCs w:val="24"/>
              </w:rPr>
            </w:pPr>
          </w:p>
          <w:p w14:paraId="5D6A2C60" w14:textId="77777777" w:rsidR="00500DAB" w:rsidRPr="002B3F09" w:rsidRDefault="00500DAB" w:rsidP="0048784B">
            <w:pPr>
              <w:rPr>
                <w:rFonts w:ascii="Arial" w:hAnsi="Arial" w:cs="Arial"/>
                <w:sz w:val="24"/>
                <w:szCs w:val="24"/>
              </w:rPr>
            </w:pPr>
          </w:p>
          <w:p w14:paraId="4D354826" w14:textId="77777777" w:rsidR="00500DAB" w:rsidRPr="002B3F09" w:rsidRDefault="00500DAB" w:rsidP="0048784B">
            <w:pPr>
              <w:rPr>
                <w:rFonts w:ascii="Arial" w:hAnsi="Arial" w:cs="Arial"/>
                <w:sz w:val="24"/>
                <w:szCs w:val="24"/>
              </w:rPr>
            </w:pPr>
          </w:p>
          <w:p w14:paraId="101DBB84" w14:textId="77777777" w:rsidR="00500DAB" w:rsidRPr="002B3F09" w:rsidRDefault="00500DAB" w:rsidP="0048784B">
            <w:pPr>
              <w:rPr>
                <w:rFonts w:ascii="Arial" w:hAnsi="Arial" w:cs="Arial"/>
                <w:sz w:val="24"/>
                <w:szCs w:val="24"/>
              </w:rPr>
            </w:pPr>
          </w:p>
          <w:p w14:paraId="5FAF6508"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66C3D8F1" w14:textId="77777777" w:rsidR="00500DAB" w:rsidRPr="002B3F09" w:rsidRDefault="00500DAB" w:rsidP="0048784B">
            <w:pPr>
              <w:rPr>
                <w:rFonts w:ascii="Arial" w:hAnsi="Arial" w:cs="Arial"/>
                <w:sz w:val="24"/>
                <w:szCs w:val="24"/>
              </w:rPr>
            </w:pPr>
          </w:p>
          <w:p w14:paraId="02668B1E" w14:textId="77777777" w:rsidR="00500DAB" w:rsidRPr="002B3F09" w:rsidRDefault="00500DAB" w:rsidP="0048784B">
            <w:pPr>
              <w:rPr>
                <w:rFonts w:ascii="Arial" w:hAnsi="Arial" w:cs="Arial"/>
                <w:sz w:val="24"/>
                <w:szCs w:val="24"/>
              </w:rPr>
            </w:pPr>
          </w:p>
          <w:p w14:paraId="32F3B127" w14:textId="77777777" w:rsidR="00500DAB" w:rsidRPr="002B3F09" w:rsidRDefault="00500DAB" w:rsidP="0048784B">
            <w:pPr>
              <w:rPr>
                <w:rFonts w:ascii="Arial" w:hAnsi="Arial" w:cs="Arial"/>
                <w:sz w:val="24"/>
                <w:szCs w:val="24"/>
              </w:rPr>
            </w:pPr>
          </w:p>
          <w:p w14:paraId="49DFE1F0" w14:textId="77777777" w:rsidR="00500DAB" w:rsidRPr="002B3F09" w:rsidRDefault="00500DAB" w:rsidP="0048784B">
            <w:pPr>
              <w:rPr>
                <w:rFonts w:ascii="Arial" w:hAnsi="Arial" w:cs="Arial"/>
                <w:sz w:val="24"/>
                <w:szCs w:val="24"/>
              </w:rPr>
            </w:pPr>
          </w:p>
          <w:p w14:paraId="2CEB8A95" w14:textId="77777777" w:rsidR="00500DAB" w:rsidRPr="002B3F09" w:rsidRDefault="00500DAB" w:rsidP="0048784B">
            <w:pPr>
              <w:rPr>
                <w:rFonts w:ascii="Arial" w:hAnsi="Arial" w:cs="Arial"/>
                <w:sz w:val="24"/>
                <w:szCs w:val="24"/>
              </w:rPr>
            </w:pPr>
          </w:p>
          <w:p w14:paraId="63303A29" w14:textId="77777777" w:rsidR="00500DAB" w:rsidRPr="002B3F09" w:rsidRDefault="00500DAB" w:rsidP="0048784B">
            <w:pPr>
              <w:rPr>
                <w:rFonts w:ascii="Arial" w:hAnsi="Arial" w:cs="Arial"/>
                <w:sz w:val="24"/>
                <w:szCs w:val="24"/>
              </w:rPr>
            </w:pPr>
          </w:p>
          <w:p w14:paraId="4C343466" w14:textId="77777777" w:rsidR="00500DAB" w:rsidRPr="002B3F09" w:rsidRDefault="00500DAB" w:rsidP="0048784B">
            <w:pPr>
              <w:rPr>
                <w:rFonts w:ascii="Arial" w:hAnsi="Arial" w:cs="Arial"/>
                <w:sz w:val="24"/>
                <w:szCs w:val="24"/>
              </w:rPr>
            </w:pPr>
          </w:p>
          <w:p w14:paraId="09CB106A" w14:textId="77777777" w:rsidR="00500DAB" w:rsidRPr="002B3F09" w:rsidRDefault="00500DAB" w:rsidP="0048784B">
            <w:pPr>
              <w:rPr>
                <w:rFonts w:ascii="Arial" w:hAnsi="Arial" w:cs="Arial"/>
                <w:sz w:val="24"/>
                <w:szCs w:val="24"/>
              </w:rPr>
            </w:pPr>
          </w:p>
          <w:p w14:paraId="4E416070" w14:textId="77777777" w:rsidR="00500DAB" w:rsidRPr="002B3F09" w:rsidRDefault="00500DAB" w:rsidP="0048784B">
            <w:pPr>
              <w:rPr>
                <w:rFonts w:ascii="Arial" w:hAnsi="Arial" w:cs="Arial"/>
                <w:sz w:val="24"/>
                <w:szCs w:val="24"/>
              </w:rPr>
            </w:pPr>
          </w:p>
          <w:p w14:paraId="3D1D8FCA" w14:textId="77777777" w:rsidR="00500DAB" w:rsidRPr="002B3F09" w:rsidRDefault="00500DAB" w:rsidP="0048784B">
            <w:pPr>
              <w:rPr>
                <w:rFonts w:ascii="Arial" w:hAnsi="Arial" w:cs="Arial"/>
                <w:sz w:val="24"/>
                <w:szCs w:val="24"/>
              </w:rPr>
            </w:pPr>
          </w:p>
          <w:p w14:paraId="32220FD3" w14:textId="77777777" w:rsidR="00500DAB" w:rsidRPr="002B3F09" w:rsidRDefault="00500DAB" w:rsidP="0048784B">
            <w:pPr>
              <w:rPr>
                <w:rFonts w:ascii="Arial" w:hAnsi="Arial" w:cs="Arial"/>
                <w:sz w:val="24"/>
                <w:szCs w:val="24"/>
              </w:rPr>
            </w:pPr>
          </w:p>
          <w:p w14:paraId="5FC5EA84" w14:textId="77777777" w:rsidR="00500DAB" w:rsidRPr="002B3F09" w:rsidRDefault="00500DAB" w:rsidP="0048784B">
            <w:pPr>
              <w:rPr>
                <w:rFonts w:ascii="Arial" w:hAnsi="Arial" w:cs="Arial"/>
                <w:sz w:val="24"/>
                <w:szCs w:val="24"/>
              </w:rPr>
            </w:pPr>
          </w:p>
          <w:p w14:paraId="46C2B420" w14:textId="77777777" w:rsidR="00500DAB" w:rsidRPr="002B3F09" w:rsidRDefault="00500DAB" w:rsidP="0048784B">
            <w:pPr>
              <w:rPr>
                <w:rFonts w:ascii="Arial" w:hAnsi="Arial" w:cs="Arial"/>
                <w:sz w:val="24"/>
                <w:szCs w:val="24"/>
              </w:rPr>
            </w:pPr>
          </w:p>
          <w:p w14:paraId="3685183A" w14:textId="77777777" w:rsidR="00500DAB" w:rsidRPr="002B3F09" w:rsidRDefault="00500DAB" w:rsidP="0048784B">
            <w:pPr>
              <w:rPr>
                <w:rFonts w:ascii="Arial" w:hAnsi="Arial" w:cs="Arial"/>
                <w:sz w:val="24"/>
                <w:szCs w:val="24"/>
              </w:rPr>
            </w:pPr>
          </w:p>
          <w:p w14:paraId="2AFF326D" w14:textId="77777777" w:rsidR="00500DAB" w:rsidRPr="002B3F09" w:rsidRDefault="00500DAB" w:rsidP="0048784B">
            <w:pPr>
              <w:rPr>
                <w:rFonts w:ascii="Arial" w:hAnsi="Arial" w:cs="Arial"/>
                <w:sz w:val="24"/>
                <w:szCs w:val="24"/>
              </w:rPr>
            </w:pPr>
          </w:p>
          <w:p w14:paraId="1B3E52C5" w14:textId="77777777" w:rsidR="00500DAB" w:rsidRPr="002B3F09" w:rsidRDefault="00500DAB" w:rsidP="0048784B">
            <w:pPr>
              <w:rPr>
                <w:rFonts w:ascii="Arial" w:hAnsi="Arial" w:cs="Arial"/>
                <w:sz w:val="24"/>
                <w:szCs w:val="24"/>
              </w:rPr>
            </w:pPr>
          </w:p>
          <w:p w14:paraId="40FA1ADF" w14:textId="77777777" w:rsidR="00500DAB" w:rsidRPr="002B3F09" w:rsidRDefault="00500DAB" w:rsidP="0048784B">
            <w:pPr>
              <w:rPr>
                <w:rFonts w:ascii="Arial" w:hAnsi="Arial" w:cs="Arial"/>
                <w:sz w:val="24"/>
                <w:szCs w:val="24"/>
              </w:rPr>
            </w:pPr>
          </w:p>
          <w:p w14:paraId="55E5A58B" w14:textId="77777777" w:rsidR="00500DAB" w:rsidRPr="002B3F09" w:rsidRDefault="00500DAB" w:rsidP="0048784B">
            <w:pPr>
              <w:rPr>
                <w:rFonts w:ascii="Arial" w:hAnsi="Arial" w:cs="Arial"/>
                <w:sz w:val="24"/>
                <w:szCs w:val="24"/>
              </w:rPr>
            </w:pPr>
          </w:p>
          <w:p w14:paraId="660C98BD" w14:textId="77777777" w:rsidR="00500DAB" w:rsidRPr="002B3F09" w:rsidRDefault="00500DAB" w:rsidP="0048784B">
            <w:pPr>
              <w:rPr>
                <w:rFonts w:ascii="Arial" w:hAnsi="Arial" w:cs="Arial"/>
                <w:sz w:val="24"/>
                <w:szCs w:val="24"/>
              </w:rPr>
            </w:pPr>
          </w:p>
          <w:p w14:paraId="0C4C834C" w14:textId="77777777" w:rsidR="00500DAB" w:rsidRPr="002B3F09" w:rsidRDefault="00500DAB" w:rsidP="0048784B">
            <w:pPr>
              <w:rPr>
                <w:rFonts w:ascii="Arial" w:hAnsi="Arial" w:cs="Arial"/>
                <w:sz w:val="24"/>
                <w:szCs w:val="24"/>
              </w:rPr>
            </w:pPr>
          </w:p>
          <w:p w14:paraId="6E55BF04" w14:textId="77777777" w:rsidR="00500DAB" w:rsidRPr="002B3F09" w:rsidRDefault="00500DAB" w:rsidP="0048784B">
            <w:pPr>
              <w:rPr>
                <w:rFonts w:ascii="Arial" w:hAnsi="Arial" w:cs="Arial"/>
                <w:sz w:val="24"/>
                <w:szCs w:val="24"/>
              </w:rPr>
            </w:pPr>
          </w:p>
          <w:p w14:paraId="6A8DF66F" w14:textId="77777777" w:rsidR="00500DAB" w:rsidRPr="002B3F09" w:rsidRDefault="00500DAB" w:rsidP="0048784B">
            <w:pPr>
              <w:rPr>
                <w:rFonts w:ascii="Arial" w:hAnsi="Arial" w:cs="Arial"/>
                <w:sz w:val="24"/>
                <w:szCs w:val="24"/>
              </w:rPr>
            </w:pPr>
          </w:p>
          <w:p w14:paraId="6333F56F" w14:textId="77777777" w:rsidR="00500DAB" w:rsidRPr="002B3F09" w:rsidRDefault="00500DAB" w:rsidP="0048784B">
            <w:pPr>
              <w:rPr>
                <w:rFonts w:ascii="Arial" w:hAnsi="Arial" w:cs="Arial"/>
                <w:sz w:val="24"/>
                <w:szCs w:val="24"/>
              </w:rPr>
            </w:pPr>
          </w:p>
          <w:p w14:paraId="5B5B9FDB" w14:textId="77777777" w:rsidR="00500DAB" w:rsidRPr="002B3F09" w:rsidRDefault="00500DAB" w:rsidP="0048784B">
            <w:pPr>
              <w:rPr>
                <w:rFonts w:ascii="Arial" w:hAnsi="Arial" w:cs="Arial"/>
                <w:sz w:val="24"/>
                <w:szCs w:val="24"/>
              </w:rPr>
            </w:pPr>
          </w:p>
          <w:p w14:paraId="65106A0D" w14:textId="77777777" w:rsidR="00500DAB" w:rsidRPr="002B3F09" w:rsidRDefault="00500DAB" w:rsidP="0048784B">
            <w:pPr>
              <w:rPr>
                <w:rFonts w:ascii="Arial" w:hAnsi="Arial" w:cs="Arial"/>
                <w:sz w:val="24"/>
                <w:szCs w:val="24"/>
              </w:rPr>
            </w:pPr>
          </w:p>
          <w:p w14:paraId="41C1583A" w14:textId="77777777" w:rsidR="00500DAB" w:rsidRPr="002B3F09" w:rsidRDefault="00500DAB" w:rsidP="0048784B">
            <w:pPr>
              <w:rPr>
                <w:rFonts w:ascii="Arial" w:hAnsi="Arial" w:cs="Arial"/>
                <w:sz w:val="24"/>
                <w:szCs w:val="24"/>
              </w:rPr>
            </w:pPr>
          </w:p>
          <w:p w14:paraId="31628B4D" w14:textId="77777777" w:rsidR="00500DAB" w:rsidRPr="002B3F09" w:rsidRDefault="00500DAB" w:rsidP="0048784B">
            <w:pPr>
              <w:rPr>
                <w:rFonts w:ascii="Arial" w:hAnsi="Arial" w:cs="Arial"/>
                <w:sz w:val="24"/>
                <w:szCs w:val="24"/>
              </w:rPr>
            </w:pPr>
          </w:p>
        </w:tc>
        <w:tc>
          <w:tcPr>
            <w:tcW w:w="567" w:type="dxa"/>
          </w:tcPr>
          <w:p w14:paraId="2C86E7D5" w14:textId="77777777" w:rsidR="00500DAB" w:rsidRPr="002B3F09" w:rsidRDefault="00500DAB" w:rsidP="0048784B">
            <w:pPr>
              <w:jc w:val="both"/>
              <w:rPr>
                <w:rFonts w:ascii="Arial" w:hAnsi="Arial" w:cs="Arial"/>
                <w:sz w:val="24"/>
                <w:szCs w:val="24"/>
              </w:rPr>
            </w:pPr>
          </w:p>
          <w:p w14:paraId="4E78AE92" w14:textId="77777777" w:rsidR="00500DAB" w:rsidRPr="002B3F09" w:rsidRDefault="00500DAB" w:rsidP="0048784B">
            <w:pPr>
              <w:rPr>
                <w:rFonts w:ascii="Arial" w:hAnsi="Arial" w:cs="Arial"/>
                <w:sz w:val="24"/>
                <w:szCs w:val="24"/>
              </w:rPr>
            </w:pPr>
          </w:p>
          <w:p w14:paraId="06CDE8DD" w14:textId="77777777" w:rsidR="00500DAB" w:rsidRPr="002B3F09" w:rsidRDefault="00500DAB" w:rsidP="0048784B">
            <w:pPr>
              <w:rPr>
                <w:rFonts w:ascii="Arial" w:hAnsi="Arial" w:cs="Arial"/>
                <w:sz w:val="24"/>
                <w:szCs w:val="24"/>
              </w:rPr>
            </w:pPr>
          </w:p>
          <w:p w14:paraId="246B2740" w14:textId="77777777" w:rsidR="00500DAB" w:rsidRPr="002B3F09" w:rsidRDefault="00500DAB" w:rsidP="0048784B">
            <w:pPr>
              <w:rPr>
                <w:rFonts w:ascii="Arial" w:hAnsi="Arial" w:cs="Arial"/>
                <w:sz w:val="24"/>
                <w:szCs w:val="24"/>
              </w:rPr>
            </w:pPr>
          </w:p>
          <w:p w14:paraId="3DCD883C"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10F0324D" w14:textId="77777777" w:rsidR="00500DAB" w:rsidRPr="002B3F09" w:rsidRDefault="00500DAB" w:rsidP="0048784B">
            <w:pPr>
              <w:rPr>
                <w:rFonts w:ascii="Arial" w:hAnsi="Arial" w:cs="Arial"/>
                <w:sz w:val="24"/>
                <w:szCs w:val="24"/>
              </w:rPr>
            </w:pPr>
          </w:p>
          <w:p w14:paraId="69C678E8" w14:textId="77777777" w:rsidR="00500DAB" w:rsidRPr="002B3F09" w:rsidRDefault="00500DAB" w:rsidP="0048784B">
            <w:pPr>
              <w:rPr>
                <w:rFonts w:ascii="Arial" w:hAnsi="Arial" w:cs="Arial"/>
                <w:sz w:val="24"/>
                <w:szCs w:val="24"/>
              </w:rPr>
            </w:pPr>
          </w:p>
          <w:p w14:paraId="7E193A50" w14:textId="77777777" w:rsidR="00500DAB" w:rsidRPr="002B3F09" w:rsidRDefault="00500DAB" w:rsidP="0048784B">
            <w:pPr>
              <w:rPr>
                <w:rFonts w:ascii="Arial" w:hAnsi="Arial" w:cs="Arial"/>
                <w:sz w:val="24"/>
                <w:szCs w:val="24"/>
              </w:rPr>
            </w:pPr>
          </w:p>
          <w:p w14:paraId="28DF0DB1" w14:textId="77777777" w:rsidR="00500DAB" w:rsidRPr="002B3F09" w:rsidRDefault="00500DAB" w:rsidP="0048784B">
            <w:pPr>
              <w:rPr>
                <w:rFonts w:ascii="Arial" w:hAnsi="Arial" w:cs="Arial"/>
                <w:sz w:val="24"/>
                <w:szCs w:val="24"/>
              </w:rPr>
            </w:pPr>
          </w:p>
          <w:p w14:paraId="101D183E" w14:textId="77777777" w:rsidR="00500DAB" w:rsidRPr="002B3F09" w:rsidRDefault="00500DAB" w:rsidP="0048784B">
            <w:pPr>
              <w:rPr>
                <w:rFonts w:ascii="Arial" w:hAnsi="Arial" w:cs="Arial"/>
                <w:sz w:val="24"/>
                <w:szCs w:val="24"/>
              </w:rPr>
            </w:pPr>
          </w:p>
          <w:p w14:paraId="4737CD4D" w14:textId="77777777" w:rsidR="00500DAB" w:rsidRPr="002B3F09" w:rsidRDefault="00500DAB" w:rsidP="0048784B">
            <w:pPr>
              <w:rPr>
                <w:rFonts w:ascii="Arial" w:hAnsi="Arial" w:cs="Arial"/>
                <w:sz w:val="24"/>
                <w:szCs w:val="24"/>
              </w:rPr>
            </w:pPr>
          </w:p>
          <w:p w14:paraId="42CBE774" w14:textId="77777777" w:rsidR="00500DAB" w:rsidRPr="002B3F09" w:rsidRDefault="00500DAB" w:rsidP="0048784B">
            <w:pPr>
              <w:rPr>
                <w:rFonts w:ascii="Arial" w:hAnsi="Arial" w:cs="Arial"/>
                <w:sz w:val="24"/>
                <w:szCs w:val="24"/>
              </w:rPr>
            </w:pPr>
          </w:p>
          <w:p w14:paraId="237B16DF" w14:textId="77777777" w:rsidR="00500DAB" w:rsidRPr="002B3F09" w:rsidRDefault="00500DAB" w:rsidP="0048784B">
            <w:pPr>
              <w:rPr>
                <w:rFonts w:ascii="Arial" w:hAnsi="Arial" w:cs="Arial"/>
                <w:sz w:val="24"/>
                <w:szCs w:val="24"/>
              </w:rPr>
            </w:pPr>
          </w:p>
          <w:p w14:paraId="442938A9" w14:textId="77777777" w:rsidR="00500DAB" w:rsidRPr="002B3F09" w:rsidRDefault="00500DAB" w:rsidP="0048784B">
            <w:pPr>
              <w:rPr>
                <w:rFonts w:ascii="Arial" w:hAnsi="Arial" w:cs="Arial"/>
                <w:sz w:val="24"/>
                <w:szCs w:val="24"/>
              </w:rPr>
            </w:pPr>
          </w:p>
          <w:p w14:paraId="7C6F8874" w14:textId="77777777" w:rsidR="00500DAB" w:rsidRPr="002B3F09" w:rsidRDefault="00500DAB" w:rsidP="0048784B">
            <w:pPr>
              <w:rPr>
                <w:rFonts w:ascii="Arial" w:hAnsi="Arial" w:cs="Arial"/>
                <w:sz w:val="24"/>
                <w:szCs w:val="24"/>
              </w:rPr>
            </w:pPr>
          </w:p>
          <w:p w14:paraId="5DD2BAE8" w14:textId="77777777" w:rsidR="00500DAB" w:rsidRPr="002B3F09" w:rsidRDefault="00500DAB" w:rsidP="0048784B">
            <w:pPr>
              <w:rPr>
                <w:rFonts w:ascii="Arial" w:hAnsi="Arial" w:cs="Arial"/>
                <w:sz w:val="24"/>
                <w:szCs w:val="24"/>
              </w:rPr>
            </w:pPr>
          </w:p>
          <w:p w14:paraId="78593E5B" w14:textId="77777777" w:rsidR="00500DAB" w:rsidRPr="002B3F09" w:rsidRDefault="00500DAB" w:rsidP="0048784B">
            <w:pPr>
              <w:rPr>
                <w:rFonts w:ascii="Arial" w:hAnsi="Arial" w:cs="Arial"/>
                <w:sz w:val="24"/>
                <w:szCs w:val="24"/>
              </w:rPr>
            </w:pPr>
          </w:p>
          <w:p w14:paraId="12BA0E5D" w14:textId="77777777" w:rsidR="00500DAB" w:rsidRPr="002B3F09" w:rsidRDefault="00500DAB" w:rsidP="0048784B">
            <w:pPr>
              <w:rPr>
                <w:rFonts w:ascii="Arial" w:hAnsi="Arial" w:cs="Arial"/>
                <w:sz w:val="24"/>
                <w:szCs w:val="24"/>
              </w:rPr>
            </w:pPr>
          </w:p>
          <w:p w14:paraId="06C5CF72" w14:textId="77777777" w:rsidR="00500DAB" w:rsidRPr="002B3F09" w:rsidRDefault="00500DAB" w:rsidP="0048784B">
            <w:pPr>
              <w:rPr>
                <w:rFonts w:ascii="Arial" w:hAnsi="Arial" w:cs="Arial"/>
                <w:sz w:val="24"/>
                <w:szCs w:val="24"/>
              </w:rPr>
            </w:pPr>
          </w:p>
          <w:p w14:paraId="6DB3EABB" w14:textId="77777777" w:rsidR="00500DAB" w:rsidRPr="002B3F09" w:rsidRDefault="00500DAB" w:rsidP="0048784B">
            <w:pPr>
              <w:rPr>
                <w:rFonts w:ascii="Arial" w:hAnsi="Arial" w:cs="Arial"/>
                <w:sz w:val="24"/>
                <w:szCs w:val="24"/>
              </w:rPr>
            </w:pPr>
          </w:p>
          <w:p w14:paraId="2A40E91E" w14:textId="77777777" w:rsidR="00500DAB" w:rsidRPr="002B3F09" w:rsidRDefault="00500DAB" w:rsidP="0048784B">
            <w:pPr>
              <w:rPr>
                <w:rFonts w:ascii="Arial" w:hAnsi="Arial" w:cs="Arial"/>
                <w:sz w:val="24"/>
                <w:szCs w:val="24"/>
              </w:rPr>
            </w:pPr>
          </w:p>
          <w:p w14:paraId="173BEE01" w14:textId="77777777" w:rsidR="00500DAB" w:rsidRPr="002B3F09" w:rsidRDefault="00500DAB" w:rsidP="0048784B">
            <w:pPr>
              <w:rPr>
                <w:rFonts w:ascii="Arial" w:hAnsi="Arial" w:cs="Arial"/>
                <w:sz w:val="24"/>
                <w:szCs w:val="24"/>
              </w:rPr>
            </w:pPr>
          </w:p>
          <w:p w14:paraId="7126687D" w14:textId="77777777" w:rsidR="00500DAB" w:rsidRPr="002B3F09" w:rsidRDefault="00500DAB" w:rsidP="0048784B">
            <w:pPr>
              <w:rPr>
                <w:rFonts w:ascii="Arial" w:hAnsi="Arial" w:cs="Arial"/>
                <w:sz w:val="24"/>
                <w:szCs w:val="24"/>
              </w:rPr>
            </w:pPr>
          </w:p>
          <w:p w14:paraId="6983723A" w14:textId="77777777" w:rsidR="00500DAB" w:rsidRPr="002B3F09" w:rsidRDefault="00500DAB" w:rsidP="0048784B">
            <w:pPr>
              <w:rPr>
                <w:rFonts w:ascii="Arial" w:hAnsi="Arial" w:cs="Arial"/>
                <w:sz w:val="24"/>
                <w:szCs w:val="24"/>
              </w:rPr>
            </w:pPr>
          </w:p>
          <w:p w14:paraId="72C20DC8" w14:textId="77777777" w:rsidR="00500DAB" w:rsidRPr="002B3F09" w:rsidRDefault="00500DAB" w:rsidP="0048784B">
            <w:pPr>
              <w:rPr>
                <w:rFonts w:ascii="Arial" w:hAnsi="Arial" w:cs="Arial"/>
                <w:sz w:val="24"/>
                <w:szCs w:val="24"/>
              </w:rPr>
            </w:pPr>
          </w:p>
          <w:p w14:paraId="1997B562" w14:textId="77777777" w:rsidR="00500DAB" w:rsidRPr="002B3F09" w:rsidRDefault="00500DAB" w:rsidP="0048784B">
            <w:pPr>
              <w:rPr>
                <w:rFonts w:ascii="Arial" w:hAnsi="Arial" w:cs="Arial"/>
                <w:sz w:val="24"/>
                <w:szCs w:val="24"/>
              </w:rPr>
            </w:pPr>
          </w:p>
          <w:p w14:paraId="6C1630AA" w14:textId="77777777" w:rsidR="00500DAB" w:rsidRPr="002B3F09" w:rsidRDefault="00500DAB" w:rsidP="0048784B">
            <w:pPr>
              <w:rPr>
                <w:rFonts w:ascii="Arial" w:hAnsi="Arial" w:cs="Arial"/>
                <w:sz w:val="24"/>
                <w:szCs w:val="24"/>
              </w:rPr>
            </w:pPr>
          </w:p>
          <w:p w14:paraId="2A55CF36" w14:textId="77777777" w:rsidR="00500DAB" w:rsidRPr="002B3F09" w:rsidRDefault="00500DAB" w:rsidP="0048784B">
            <w:pPr>
              <w:rPr>
                <w:rFonts w:ascii="Arial" w:hAnsi="Arial" w:cs="Arial"/>
                <w:sz w:val="24"/>
                <w:szCs w:val="24"/>
              </w:rPr>
            </w:pPr>
          </w:p>
          <w:p w14:paraId="38FB225C" w14:textId="77777777" w:rsidR="00500DAB" w:rsidRPr="002B3F09" w:rsidRDefault="00500DAB" w:rsidP="0048784B">
            <w:pPr>
              <w:rPr>
                <w:rFonts w:ascii="Arial" w:hAnsi="Arial" w:cs="Arial"/>
                <w:sz w:val="24"/>
                <w:szCs w:val="24"/>
              </w:rPr>
            </w:pPr>
          </w:p>
          <w:p w14:paraId="1561F1CD" w14:textId="77777777" w:rsidR="00500DAB" w:rsidRPr="002B3F09" w:rsidRDefault="00500DAB" w:rsidP="0048784B">
            <w:pPr>
              <w:rPr>
                <w:rFonts w:ascii="Arial" w:hAnsi="Arial" w:cs="Arial"/>
                <w:sz w:val="24"/>
                <w:szCs w:val="24"/>
              </w:rPr>
            </w:pPr>
          </w:p>
          <w:p w14:paraId="6985F8CC" w14:textId="77777777" w:rsidR="00500DAB" w:rsidRPr="002B3F09" w:rsidRDefault="00500DAB" w:rsidP="0048784B">
            <w:pPr>
              <w:rPr>
                <w:rFonts w:ascii="Arial" w:hAnsi="Arial" w:cs="Arial"/>
                <w:sz w:val="24"/>
                <w:szCs w:val="24"/>
              </w:rPr>
            </w:pPr>
          </w:p>
          <w:p w14:paraId="53A69435" w14:textId="77777777" w:rsidR="00500DAB" w:rsidRPr="002B3F09" w:rsidRDefault="00500DAB" w:rsidP="0048784B">
            <w:pPr>
              <w:rPr>
                <w:rFonts w:ascii="Arial" w:hAnsi="Arial" w:cs="Arial"/>
                <w:sz w:val="24"/>
                <w:szCs w:val="24"/>
              </w:rPr>
            </w:pPr>
          </w:p>
          <w:p w14:paraId="389096E3" w14:textId="77777777" w:rsidR="00500DAB" w:rsidRPr="002B3F09" w:rsidRDefault="00500DAB" w:rsidP="0048784B">
            <w:pPr>
              <w:rPr>
                <w:rFonts w:ascii="Arial" w:hAnsi="Arial" w:cs="Arial"/>
                <w:sz w:val="24"/>
                <w:szCs w:val="24"/>
              </w:rPr>
            </w:pPr>
          </w:p>
        </w:tc>
        <w:tc>
          <w:tcPr>
            <w:tcW w:w="567" w:type="dxa"/>
          </w:tcPr>
          <w:p w14:paraId="1DF94FF1" w14:textId="77777777" w:rsidR="00500DAB" w:rsidRPr="002B3F09" w:rsidRDefault="00500DAB" w:rsidP="0048784B">
            <w:pPr>
              <w:jc w:val="both"/>
              <w:rPr>
                <w:rFonts w:ascii="Arial" w:hAnsi="Arial" w:cs="Arial"/>
                <w:sz w:val="24"/>
                <w:szCs w:val="24"/>
              </w:rPr>
            </w:pPr>
          </w:p>
          <w:p w14:paraId="007CA35A" w14:textId="77777777" w:rsidR="00500DAB" w:rsidRPr="002B3F09" w:rsidRDefault="00500DAB" w:rsidP="0048784B">
            <w:pPr>
              <w:rPr>
                <w:rFonts w:ascii="Arial" w:hAnsi="Arial" w:cs="Arial"/>
                <w:sz w:val="24"/>
                <w:szCs w:val="24"/>
              </w:rPr>
            </w:pPr>
          </w:p>
          <w:p w14:paraId="48935C28" w14:textId="77777777" w:rsidR="00500DAB" w:rsidRPr="002B3F09" w:rsidRDefault="00500DAB" w:rsidP="0048784B">
            <w:pPr>
              <w:rPr>
                <w:rFonts w:ascii="Arial" w:hAnsi="Arial" w:cs="Arial"/>
                <w:sz w:val="24"/>
                <w:szCs w:val="24"/>
              </w:rPr>
            </w:pPr>
          </w:p>
          <w:p w14:paraId="584347AB" w14:textId="77777777" w:rsidR="00500DAB" w:rsidRPr="002B3F09" w:rsidRDefault="00500DAB" w:rsidP="0048784B">
            <w:pPr>
              <w:rPr>
                <w:rFonts w:ascii="Arial" w:hAnsi="Arial" w:cs="Arial"/>
                <w:sz w:val="24"/>
                <w:szCs w:val="24"/>
              </w:rPr>
            </w:pPr>
          </w:p>
          <w:p w14:paraId="282147F6"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1FD25DDE" w14:textId="77777777" w:rsidR="00500DAB" w:rsidRPr="002B3F09" w:rsidRDefault="00500DAB" w:rsidP="0048784B">
            <w:pPr>
              <w:rPr>
                <w:rFonts w:ascii="Arial" w:hAnsi="Arial" w:cs="Arial"/>
                <w:sz w:val="24"/>
                <w:szCs w:val="24"/>
              </w:rPr>
            </w:pPr>
          </w:p>
          <w:p w14:paraId="6467DBA6" w14:textId="77777777" w:rsidR="00500DAB" w:rsidRPr="002B3F09" w:rsidRDefault="00500DAB" w:rsidP="0048784B">
            <w:pPr>
              <w:rPr>
                <w:rFonts w:ascii="Arial" w:hAnsi="Arial" w:cs="Arial"/>
                <w:sz w:val="24"/>
                <w:szCs w:val="24"/>
              </w:rPr>
            </w:pPr>
          </w:p>
          <w:p w14:paraId="7F624C83" w14:textId="77777777" w:rsidR="00500DAB" w:rsidRPr="002B3F09" w:rsidRDefault="00500DAB" w:rsidP="0048784B">
            <w:pPr>
              <w:rPr>
                <w:rFonts w:ascii="Arial" w:hAnsi="Arial" w:cs="Arial"/>
                <w:sz w:val="24"/>
                <w:szCs w:val="24"/>
              </w:rPr>
            </w:pPr>
          </w:p>
          <w:p w14:paraId="791E3C4A" w14:textId="77777777" w:rsidR="00500DAB" w:rsidRPr="002B3F09" w:rsidRDefault="00500DAB" w:rsidP="0048784B">
            <w:pPr>
              <w:rPr>
                <w:rFonts w:ascii="Arial" w:hAnsi="Arial" w:cs="Arial"/>
                <w:sz w:val="24"/>
                <w:szCs w:val="24"/>
              </w:rPr>
            </w:pPr>
          </w:p>
          <w:p w14:paraId="17FBE915" w14:textId="77777777" w:rsidR="00500DAB" w:rsidRPr="002B3F09" w:rsidRDefault="00500DAB" w:rsidP="0048784B">
            <w:pPr>
              <w:rPr>
                <w:rFonts w:ascii="Arial" w:hAnsi="Arial" w:cs="Arial"/>
                <w:sz w:val="24"/>
                <w:szCs w:val="24"/>
              </w:rPr>
            </w:pPr>
          </w:p>
          <w:p w14:paraId="36298A65" w14:textId="77777777" w:rsidR="00500DAB" w:rsidRPr="002B3F09" w:rsidRDefault="00500DAB" w:rsidP="0048784B">
            <w:pPr>
              <w:rPr>
                <w:rFonts w:ascii="Arial" w:hAnsi="Arial" w:cs="Arial"/>
                <w:sz w:val="24"/>
                <w:szCs w:val="24"/>
              </w:rPr>
            </w:pPr>
          </w:p>
          <w:p w14:paraId="72AF0E45" w14:textId="77777777" w:rsidR="00500DAB" w:rsidRPr="002B3F09" w:rsidRDefault="00500DAB" w:rsidP="0048784B">
            <w:pPr>
              <w:rPr>
                <w:rFonts w:ascii="Arial" w:hAnsi="Arial" w:cs="Arial"/>
                <w:sz w:val="24"/>
                <w:szCs w:val="24"/>
              </w:rPr>
            </w:pPr>
          </w:p>
          <w:p w14:paraId="40C35524" w14:textId="77777777" w:rsidR="00500DAB" w:rsidRPr="002B3F09" w:rsidRDefault="00500DAB" w:rsidP="0048784B">
            <w:pPr>
              <w:rPr>
                <w:rFonts w:ascii="Arial" w:hAnsi="Arial" w:cs="Arial"/>
                <w:sz w:val="24"/>
                <w:szCs w:val="24"/>
              </w:rPr>
            </w:pPr>
          </w:p>
          <w:p w14:paraId="20A62B75" w14:textId="77777777" w:rsidR="00500DAB" w:rsidRPr="002B3F09" w:rsidRDefault="00500DAB" w:rsidP="0048784B">
            <w:pPr>
              <w:rPr>
                <w:rFonts w:ascii="Arial" w:hAnsi="Arial" w:cs="Arial"/>
                <w:sz w:val="24"/>
                <w:szCs w:val="24"/>
              </w:rPr>
            </w:pPr>
          </w:p>
          <w:p w14:paraId="21DDF821" w14:textId="77777777" w:rsidR="00500DAB" w:rsidRPr="002B3F09" w:rsidRDefault="00500DAB" w:rsidP="0048784B">
            <w:pPr>
              <w:rPr>
                <w:rFonts w:ascii="Arial" w:hAnsi="Arial" w:cs="Arial"/>
                <w:sz w:val="24"/>
                <w:szCs w:val="24"/>
              </w:rPr>
            </w:pPr>
          </w:p>
          <w:p w14:paraId="5B84CE8C" w14:textId="77777777" w:rsidR="00500DAB" w:rsidRPr="002B3F09" w:rsidRDefault="00500DAB" w:rsidP="0048784B">
            <w:pPr>
              <w:rPr>
                <w:rFonts w:ascii="Arial" w:hAnsi="Arial" w:cs="Arial"/>
                <w:sz w:val="24"/>
                <w:szCs w:val="24"/>
              </w:rPr>
            </w:pPr>
          </w:p>
          <w:p w14:paraId="10F4B26B" w14:textId="77777777" w:rsidR="00500DAB" w:rsidRPr="002B3F09" w:rsidRDefault="00500DAB" w:rsidP="0048784B">
            <w:pPr>
              <w:rPr>
                <w:rFonts w:ascii="Arial" w:hAnsi="Arial" w:cs="Arial"/>
                <w:sz w:val="24"/>
                <w:szCs w:val="24"/>
              </w:rPr>
            </w:pPr>
          </w:p>
          <w:p w14:paraId="166D7962" w14:textId="77777777" w:rsidR="00500DAB" w:rsidRPr="002B3F09" w:rsidRDefault="00500DAB" w:rsidP="0048784B">
            <w:pPr>
              <w:rPr>
                <w:rFonts w:ascii="Arial" w:hAnsi="Arial" w:cs="Arial"/>
                <w:sz w:val="24"/>
                <w:szCs w:val="24"/>
              </w:rPr>
            </w:pPr>
          </w:p>
          <w:p w14:paraId="00D65529" w14:textId="77777777" w:rsidR="00500DAB" w:rsidRPr="002B3F09" w:rsidRDefault="00500DAB" w:rsidP="0048784B">
            <w:pPr>
              <w:rPr>
                <w:rFonts w:ascii="Arial" w:hAnsi="Arial" w:cs="Arial"/>
                <w:sz w:val="24"/>
                <w:szCs w:val="24"/>
              </w:rPr>
            </w:pPr>
          </w:p>
          <w:p w14:paraId="398DADFB" w14:textId="77777777" w:rsidR="00500DAB" w:rsidRPr="002B3F09" w:rsidRDefault="00500DAB" w:rsidP="0048784B">
            <w:pPr>
              <w:rPr>
                <w:rFonts w:ascii="Arial" w:hAnsi="Arial" w:cs="Arial"/>
                <w:sz w:val="24"/>
                <w:szCs w:val="24"/>
              </w:rPr>
            </w:pPr>
          </w:p>
          <w:p w14:paraId="0B5856D9" w14:textId="77777777" w:rsidR="00500DAB" w:rsidRPr="002B3F09" w:rsidRDefault="00500DAB" w:rsidP="0048784B">
            <w:pPr>
              <w:rPr>
                <w:rFonts w:ascii="Arial" w:hAnsi="Arial" w:cs="Arial"/>
                <w:sz w:val="24"/>
                <w:szCs w:val="24"/>
              </w:rPr>
            </w:pPr>
          </w:p>
          <w:p w14:paraId="5708678C" w14:textId="77777777" w:rsidR="00500DAB" w:rsidRPr="002B3F09" w:rsidRDefault="00500DAB" w:rsidP="0048784B">
            <w:pPr>
              <w:rPr>
                <w:rFonts w:ascii="Arial" w:hAnsi="Arial" w:cs="Arial"/>
                <w:sz w:val="24"/>
                <w:szCs w:val="24"/>
              </w:rPr>
            </w:pPr>
          </w:p>
          <w:p w14:paraId="78793FD8" w14:textId="77777777" w:rsidR="00500DAB" w:rsidRPr="002B3F09" w:rsidRDefault="00500DAB" w:rsidP="0048784B">
            <w:pPr>
              <w:rPr>
                <w:rFonts w:ascii="Arial" w:hAnsi="Arial" w:cs="Arial"/>
                <w:sz w:val="24"/>
                <w:szCs w:val="24"/>
              </w:rPr>
            </w:pPr>
          </w:p>
          <w:p w14:paraId="5E934770" w14:textId="77777777" w:rsidR="00500DAB" w:rsidRPr="002B3F09" w:rsidRDefault="00500DAB" w:rsidP="0048784B">
            <w:pPr>
              <w:rPr>
                <w:rFonts w:ascii="Arial" w:hAnsi="Arial" w:cs="Arial"/>
                <w:sz w:val="24"/>
                <w:szCs w:val="24"/>
              </w:rPr>
            </w:pPr>
          </w:p>
          <w:p w14:paraId="53288B33" w14:textId="77777777" w:rsidR="00500DAB" w:rsidRPr="002B3F09" w:rsidRDefault="00500DAB" w:rsidP="0048784B">
            <w:pPr>
              <w:rPr>
                <w:rFonts w:ascii="Arial" w:hAnsi="Arial" w:cs="Arial"/>
                <w:sz w:val="24"/>
                <w:szCs w:val="24"/>
              </w:rPr>
            </w:pPr>
          </w:p>
          <w:p w14:paraId="5570F280" w14:textId="77777777" w:rsidR="00500DAB" w:rsidRPr="002B3F09" w:rsidRDefault="00500DAB" w:rsidP="0048784B">
            <w:pPr>
              <w:rPr>
                <w:rFonts w:ascii="Arial" w:hAnsi="Arial" w:cs="Arial"/>
                <w:sz w:val="24"/>
                <w:szCs w:val="24"/>
              </w:rPr>
            </w:pPr>
          </w:p>
          <w:p w14:paraId="69140392" w14:textId="77777777" w:rsidR="00500DAB" w:rsidRPr="002B3F09" w:rsidRDefault="00500DAB" w:rsidP="0048784B">
            <w:pPr>
              <w:rPr>
                <w:rFonts w:ascii="Arial" w:hAnsi="Arial" w:cs="Arial"/>
                <w:sz w:val="24"/>
                <w:szCs w:val="24"/>
              </w:rPr>
            </w:pPr>
          </w:p>
        </w:tc>
        <w:tc>
          <w:tcPr>
            <w:tcW w:w="425" w:type="dxa"/>
          </w:tcPr>
          <w:p w14:paraId="3FD9E788" w14:textId="77777777" w:rsidR="00500DAB" w:rsidRPr="002B3F09" w:rsidRDefault="00500DAB" w:rsidP="0048784B">
            <w:pPr>
              <w:jc w:val="both"/>
              <w:rPr>
                <w:rFonts w:ascii="Arial" w:hAnsi="Arial" w:cs="Arial"/>
                <w:sz w:val="24"/>
                <w:szCs w:val="24"/>
              </w:rPr>
            </w:pPr>
          </w:p>
          <w:p w14:paraId="25943109" w14:textId="77777777" w:rsidR="00500DAB" w:rsidRPr="002B3F09" w:rsidRDefault="00500DAB" w:rsidP="0048784B">
            <w:pPr>
              <w:rPr>
                <w:rFonts w:ascii="Arial" w:hAnsi="Arial" w:cs="Arial"/>
                <w:sz w:val="24"/>
                <w:szCs w:val="24"/>
              </w:rPr>
            </w:pPr>
          </w:p>
          <w:p w14:paraId="4129FDF0" w14:textId="77777777" w:rsidR="00500DAB" w:rsidRPr="002B3F09" w:rsidRDefault="00500DAB" w:rsidP="0048784B">
            <w:pPr>
              <w:rPr>
                <w:rFonts w:ascii="Arial" w:hAnsi="Arial" w:cs="Arial"/>
                <w:sz w:val="24"/>
                <w:szCs w:val="24"/>
              </w:rPr>
            </w:pPr>
          </w:p>
          <w:p w14:paraId="02FFA799" w14:textId="77777777" w:rsidR="00500DAB" w:rsidRPr="002B3F09" w:rsidRDefault="00500DAB" w:rsidP="0048784B">
            <w:pPr>
              <w:rPr>
                <w:rFonts w:ascii="Arial" w:hAnsi="Arial" w:cs="Arial"/>
                <w:sz w:val="24"/>
                <w:szCs w:val="24"/>
              </w:rPr>
            </w:pPr>
          </w:p>
          <w:p w14:paraId="24CD5008"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73840644" w14:textId="77777777" w:rsidR="00500DAB" w:rsidRPr="002B3F09" w:rsidRDefault="00500DAB" w:rsidP="0048784B">
            <w:pPr>
              <w:rPr>
                <w:rFonts w:ascii="Arial" w:hAnsi="Arial" w:cs="Arial"/>
                <w:sz w:val="24"/>
                <w:szCs w:val="24"/>
              </w:rPr>
            </w:pPr>
          </w:p>
          <w:p w14:paraId="2AF15ADC" w14:textId="77777777" w:rsidR="00500DAB" w:rsidRPr="002B3F09" w:rsidRDefault="00500DAB" w:rsidP="0048784B">
            <w:pPr>
              <w:rPr>
                <w:rFonts w:ascii="Arial" w:hAnsi="Arial" w:cs="Arial"/>
                <w:sz w:val="24"/>
                <w:szCs w:val="24"/>
              </w:rPr>
            </w:pPr>
          </w:p>
          <w:p w14:paraId="08378304" w14:textId="77777777" w:rsidR="00500DAB" w:rsidRPr="002B3F09" w:rsidRDefault="00500DAB" w:rsidP="0048784B">
            <w:pPr>
              <w:rPr>
                <w:rFonts w:ascii="Arial" w:hAnsi="Arial" w:cs="Arial"/>
                <w:sz w:val="24"/>
                <w:szCs w:val="24"/>
              </w:rPr>
            </w:pPr>
          </w:p>
          <w:p w14:paraId="54A9E2CE" w14:textId="77777777" w:rsidR="00500DAB" w:rsidRPr="002B3F09" w:rsidRDefault="00500DAB" w:rsidP="0048784B">
            <w:pPr>
              <w:rPr>
                <w:rFonts w:ascii="Arial" w:hAnsi="Arial" w:cs="Arial"/>
                <w:sz w:val="24"/>
                <w:szCs w:val="24"/>
              </w:rPr>
            </w:pPr>
          </w:p>
          <w:p w14:paraId="146ED513" w14:textId="77777777" w:rsidR="00500DAB" w:rsidRPr="002B3F09" w:rsidRDefault="00500DAB" w:rsidP="0048784B">
            <w:pPr>
              <w:rPr>
                <w:rFonts w:ascii="Arial" w:hAnsi="Arial" w:cs="Arial"/>
                <w:sz w:val="24"/>
                <w:szCs w:val="24"/>
              </w:rPr>
            </w:pPr>
          </w:p>
          <w:p w14:paraId="7AF10461" w14:textId="77777777" w:rsidR="00500DAB" w:rsidRPr="002B3F09" w:rsidRDefault="00500DAB" w:rsidP="0048784B">
            <w:pPr>
              <w:rPr>
                <w:rFonts w:ascii="Arial" w:hAnsi="Arial" w:cs="Arial"/>
                <w:sz w:val="24"/>
                <w:szCs w:val="24"/>
              </w:rPr>
            </w:pPr>
          </w:p>
          <w:p w14:paraId="0B41EC36" w14:textId="77777777" w:rsidR="00500DAB" w:rsidRPr="002B3F09" w:rsidRDefault="00500DAB" w:rsidP="0048784B">
            <w:pPr>
              <w:rPr>
                <w:rFonts w:ascii="Arial" w:hAnsi="Arial" w:cs="Arial"/>
                <w:sz w:val="24"/>
                <w:szCs w:val="24"/>
              </w:rPr>
            </w:pPr>
          </w:p>
          <w:p w14:paraId="7B0F878A" w14:textId="77777777" w:rsidR="00500DAB" w:rsidRPr="002B3F09" w:rsidRDefault="00500DAB" w:rsidP="0048784B">
            <w:pPr>
              <w:rPr>
                <w:rFonts w:ascii="Arial" w:hAnsi="Arial" w:cs="Arial"/>
                <w:sz w:val="24"/>
                <w:szCs w:val="24"/>
              </w:rPr>
            </w:pPr>
          </w:p>
          <w:p w14:paraId="1DCFB49E" w14:textId="77777777" w:rsidR="00500DAB" w:rsidRPr="002B3F09" w:rsidRDefault="00500DAB" w:rsidP="0048784B">
            <w:pPr>
              <w:rPr>
                <w:rFonts w:ascii="Arial" w:hAnsi="Arial" w:cs="Arial"/>
                <w:sz w:val="24"/>
                <w:szCs w:val="24"/>
              </w:rPr>
            </w:pPr>
          </w:p>
          <w:p w14:paraId="4450D210" w14:textId="77777777" w:rsidR="00500DAB" w:rsidRPr="002B3F09" w:rsidRDefault="00500DAB" w:rsidP="0048784B">
            <w:pPr>
              <w:rPr>
                <w:rFonts w:ascii="Arial" w:hAnsi="Arial" w:cs="Arial"/>
                <w:sz w:val="24"/>
                <w:szCs w:val="24"/>
              </w:rPr>
            </w:pPr>
          </w:p>
          <w:p w14:paraId="6B978048" w14:textId="77777777" w:rsidR="00500DAB" w:rsidRPr="002B3F09" w:rsidRDefault="00500DAB" w:rsidP="0048784B">
            <w:pPr>
              <w:rPr>
                <w:rFonts w:ascii="Arial" w:hAnsi="Arial" w:cs="Arial"/>
                <w:sz w:val="24"/>
                <w:szCs w:val="24"/>
              </w:rPr>
            </w:pPr>
          </w:p>
          <w:p w14:paraId="2E214D82" w14:textId="77777777" w:rsidR="00500DAB" w:rsidRPr="002B3F09" w:rsidRDefault="00500DAB" w:rsidP="0048784B">
            <w:pPr>
              <w:rPr>
                <w:rFonts w:ascii="Arial" w:hAnsi="Arial" w:cs="Arial"/>
                <w:sz w:val="24"/>
                <w:szCs w:val="24"/>
              </w:rPr>
            </w:pPr>
          </w:p>
          <w:p w14:paraId="4EA737BD" w14:textId="77777777" w:rsidR="00500DAB" w:rsidRPr="002B3F09" w:rsidRDefault="00500DAB" w:rsidP="0048784B">
            <w:pPr>
              <w:rPr>
                <w:rFonts w:ascii="Arial" w:hAnsi="Arial" w:cs="Arial"/>
                <w:sz w:val="24"/>
                <w:szCs w:val="24"/>
              </w:rPr>
            </w:pPr>
          </w:p>
          <w:p w14:paraId="00121A64" w14:textId="77777777" w:rsidR="00500DAB" w:rsidRPr="002B3F09" w:rsidRDefault="00500DAB" w:rsidP="0048784B">
            <w:pPr>
              <w:rPr>
                <w:rFonts w:ascii="Arial" w:hAnsi="Arial" w:cs="Arial"/>
                <w:sz w:val="24"/>
                <w:szCs w:val="24"/>
              </w:rPr>
            </w:pPr>
          </w:p>
          <w:p w14:paraId="518B21CE" w14:textId="77777777" w:rsidR="00500DAB" w:rsidRPr="002B3F09" w:rsidRDefault="00500DAB" w:rsidP="0048784B">
            <w:pPr>
              <w:rPr>
                <w:rFonts w:ascii="Arial" w:hAnsi="Arial" w:cs="Arial"/>
                <w:sz w:val="24"/>
                <w:szCs w:val="24"/>
              </w:rPr>
            </w:pPr>
          </w:p>
          <w:p w14:paraId="619CAD82" w14:textId="77777777" w:rsidR="00500DAB" w:rsidRPr="002B3F09" w:rsidRDefault="00500DAB" w:rsidP="0048784B">
            <w:pPr>
              <w:rPr>
                <w:rFonts w:ascii="Arial" w:hAnsi="Arial" w:cs="Arial"/>
                <w:sz w:val="24"/>
                <w:szCs w:val="24"/>
              </w:rPr>
            </w:pPr>
          </w:p>
          <w:p w14:paraId="52B93B41" w14:textId="77777777" w:rsidR="00500DAB" w:rsidRPr="002B3F09" w:rsidRDefault="00500DAB" w:rsidP="0048784B">
            <w:pPr>
              <w:rPr>
                <w:rFonts w:ascii="Arial" w:hAnsi="Arial" w:cs="Arial"/>
                <w:sz w:val="24"/>
                <w:szCs w:val="24"/>
              </w:rPr>
            </w:pPr>
          </w:p>
          <w:p w14:paraId="2722FD17" w14:textId="77777777" w:rsidR="00500DAB" w:rsidRPr="002B3F09" w:rsidRDefault="00500DAB" w:rsidP="0048784B">
            <w:pPr>
              <w:rPr>
                <w:rFonts w:ascii="Arial" w:hAnsi="Arial" w:cs="Arial"/>
                <w:sz w:val="24"/>
                <w:szCs w:val="24"/>
              </w:rPr>
            </w:pPr>
          </w:p>
          <w:p w14:paraId="045411FB" w14:textId="77777777" w:rsidR="00500DAB" w:rsidRPr="002B3F09" w:rsidRDefault="00500DAB" w:rsidP="0048784B">
            <w:pPr>
              <w:rPr>
                <w:rFonts w:ascii="Arial" w:hAnsi="Arial" w:cs="Arial"/>
                <w:sz w:val="24"/>
                <w:szCs w:val="24"/>
              </w:rPr>
            </w:pPr>
          </w:p>
          <w:p w14:paraId="28428D9F" w14:textId="77777777" w:rsidR="00500DAB" w:rsidRPr="002B3F09" w:rsidRDefault="00500DAB" w:rsidP="0048784B">
            <w:pPr>
              <w:rPr>
                <w:rFonts w:ascii="Arial" w:hAnsi="Arial" w:cs="Arial"/>
                <w:sz w:val="24"/>
                <w:szCs w:val="24"/>
              </w:rPr>
            </w:pPr>
          </w:p>
          <w:p w14:paraId="1C3FD286" w14:textId="77777777" w:rsidR="00500DAB" w:rsidRPr="002B3F09" w:rsidRDefault="00500DAB" w:rsidP="0048784B">
            <w:pPr>
              <w:rPr>
                <w:rFonts w:ascii="Arial" w:hAnsi="Arial" w:cs="Arial"/>
                <w:sz w:val="24"/>
                <w:szCs w:val="24"/>
              </w:rPr>
            </w:pPr>
          </w:p>
          <w:p w14:paraId="577C1646" w14:textId="77777777" w:rsidR="00500DAB" w:rsidRPr="002B3F09" w:rsidRDefault="00500DAB" w:rsidP="0048784B">
            <w:pPr>
              <w:rPr>
                <w:rFonts w:ascii="Arial" w:hAnsi="Arial" w:cs="Arial"/>
                <w:sz w:val="24"/>
                <w:szCs w:val="24"/>
              </w:rPr>
            </w:pPr>
          </w:p>
          <w:p w14:paraId="4E6F7317" w14:textId="77777777" w:rsidR="00500DAB" w:rsidRPr="002B3F09" w:rsidRDefault="00500DAB" w:rsidP="0048784B">
            <w:pPr>
              <w:rPr>
                <w:rFonts w:ascii="Arial" w:hAnsi="Arial" w:cs="Arial"/>
                <w:sz w:val="24"/>
                <w:szCs w:val="24"/>
              </w:rPr>
            </w:pPr>
          </w:p>
          <w:p w14:paraId="249F1645" w14:textId="77777777" w:rsidR="00500DAB" w:rsidRPr="002B3F09" w:rsidRDefault="00500DAB" w:rsidP="0048784B">
            <w:pPr>
              <w:rPr>
                <w:rFonts w:ascii="Arial" w:hAnsi="Arial" w:cs="Arial"/>
                <w:sz w:val="24"/>
                <w:szCs w:val="24"/>
              </w:rPr>
            </w:pPr>
          </w:p>
          <w:p w14:paraId="0626118A" w14:textId="77777777" w:rsidR="00500DAB" w:rsidRPr="002B3F09" w:rsidRDefault="00500DAB" w:rsidP="0048784B">
            <w:pPr>
              <w:rPr>
                <w:rFonts w:ascii="Arial" w:hAnsi="Arial" w:cs="Arial"/>
                <w:sz w:val="24"/>
                <w:szCs w:val="24"/>
              </w:rPr>
            </w:pPr>
          </w:p>
          <w:p w14:paraId="7D7B7EA5" w14:textId="77777777" w:rsidR="00500DAB" w:rsidRPr="002B3F09" w:rsidRDefault="00500DAB" w:rsidP="0048784B">
            <w:pPr>
              <w:rPr>
                <w:rFonts w:ascii="Arial" w:hAnsi="Arial" w:cs="Arial"/>
                <w:sz w:val="24"/>
                <w:szCs w:val="24"/>
              </w:rPr>
            </w:pPr>
          </w:p>
          <w:p w14:paraId="05B683E5" w14:textId="77777777" w:rsidR="00500DAB" w:rsidRPr="002B3F09" w:rsidRDefault="00500DAB" w:rsidP="0048784B">
            <w:pPr>
              <w:rPr>
                <w:rFonts w:ascii="Arial" w:hAnsi="Arial" w:cs="Arial"/>
                <w:sz w:val="24"/>
                <w:szCs w:val="24"/>
              </w:rPr>
            </w:pPr>
          </w:p>
        </w:tc>
        <w:tc>
          <w:tcPr>
            <w:tcW w:w="709" w:type="dxa"/>
          </w:tcPr>
          <w:p w14:paraId="45EE96B9" w14:textId="77777777" w:rsidR="00500DAB" w:rsidRPr="002B3F09" w:rsidRDefault="00500DAB" w:rsidP="0048784B">
            <w:pPr>
              <w:jc w:val="both"/>
              <w:rPr>
                <w:rFonts w:ascii="Arial" w:hAnsi="Arial" w:cs="Arial"/>
                <w:sz w:val="24"/>
                <w:szCs w:val="24"/>
              </w:rPr>
            </w:pPr>
          </w:p>
          <w:p w14:paraId="6D190953" w14:textId="77777777" w:rsidR="00500DAB" w:rsidRPr="002B3F09" w:rsidRDefault="00500DAB" w:rsidP="0048784B">
            <w:pPr>
              <w:rPr>
                <w:rFonts w:ascii="Arial" w:hAnsi="Arial" w:cs="Arial"/>
                <w:sz w:val="24"/>
                <w:szCs w:val="24"/>
              </w:rPr>
            </w:pPr>
          </w:p>
          <w:p w14:paraId="7487B859" w14:textId="77777777" w:rsidR="00500DAB" w:rsidRPr="002B3F09" w:rsidRDefault="00500DAB" w:rsidP="0048784B">
            <w:pPr>
              <w:rPr>
                <w:rFonts w:ascii="Arial" w:hAnsi="Arial" w:cs="Arial"/>
                <w:sz w:val="24"/>
                <w:szCs w:val="24"/>
              </w:rPr>
            </w:pPr>
          </w:p>
          <w:p w14:paraId="15B830A3" w14:textId="77777777" w:rsidR="00500DAB" w:rsidRPr="002B3F09" w:rsidRDefault="00500DAB" w:rsidP="0048784B">
            <w:pPr>
              <w:rPr>
                <w:rFonts w:ascii="Arial" w:hAnsi="Arial" w:cs="Arial"/>
                <w:sz w:val="24"/>
                <w:szCs w:val="24"/>
              </w:rPr>
            </w:pPr>
          </w:p>
          <w:p w14:paraId="562E8BE5"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p w14:paraId="52B9B040" w14:textId="77777777" w:rsidR="00500DAB" w:rsidRPr="002B3F09" w:rsidRDefault="00500DAB" w:rsidP="0048784B">
            <w:pPr>
              <w:rPr>
                <w:rFonts w:ascii="Arial" w:hAnsi="Arial" w:cs="Arial"/>
                <w:sz w:val="24"/>
                <w:szCs w:val="24"/>
              </w:rPr>
            </w:pPr>
          </w:p>
          <w:p w14:paraId="38AB5BD8" w14:textId="77777777" w:rsidR="00500DAB" w:rsidRPr="002B3F09" w:rsidRDefault="00500DAB" w:rsidP="0048784B">
            <w:pPr>
              <w:rPr>
                <w:rFonts w:ascii="Arial" w:hAnsi="Arial" w:cs="Arial"/>
                <w:sz w:val="24"/>
                <w:szCs w:val="24"/>
              </w:rPr>
            </w:pPr>
          </w:p>
          <w:p w14:paraId="20EF4A15" w14:textId="77777777" w:rsidR="00500DAB" w:rsidRPr="002B3F09" w:rsidRDefault="00500DAB" w:rsidP="0048784B">
            <w:pPr>
              <w:rPr>
                <w:rFonts w:ascii="Arial" w:hAnsi="Arial" w:cs="Arial"/>
                <w:sz w:val="24"/>
                <w:szCs w:val="24"/>
              </w:rPr>
            </w:pPr>
          </w:p>
          <w:p w14:paraId="16F9CE97" w14:textId="77777777" w:rsidR="00500DAB" w:rsidRPr="002B3F09" w:rsidRDefault="00500DAB" w:rsidP="0048784B">
            <w:pPr>
              <w:rPr>
                <w:rFonts w:ascii="Arial" w:hAnsi="Arial" w:cs="Arial"/>
                <w:sz w:val="24"/>
                <w:szCs w:val="24"/>
              </w:rPr>
            </w:pPr>
          </w:p>
          <w:p w14:paraId="08772ADC" w14:textId="77777777" w:rsidR="00500DAB" w:rsidRPr="002B3F09" w:rsidRDefault="00500DAB" w:rsidP="0048784B">
            <w:pPr>
              <w:rPr>
                <w:rFonts w:ascii="Arial" w:hAnsi="Arial" w:cs="Arial"/>
                <w:sz w:val="24"/>
                <w:szCs w:val="24"/>
              </w:rPr>
            </w:pPr>
          </w:p>
          <w:p w14:paraId="5EB3EFA5" w14:textId="77777777" w:rsidR="00500DAB" w:rsidRPr="002B3F09" w:rsidRDefault="00500DAB" w:rsidP="0048784B">
            <w:pPr>
              <w:rPr>
                <w:rFonts w:ascii="Arial" w:hAnsi="Arial" w:cs="Arial"/>
                <w:sz w:val="24"/>
                <w:szCs w:val="24"/>
              </w:rPr>
            </w:pPr>
          </w:p>
          <w:p w14:paraId="37FD6FD9" w14:textId="77777777" w:rsidR="00500DAB" w:rsidRPr="002B3F09" w:rsidRDefault="00500DAB" w:rsidP="0048784B">
            <w:pPr>
              <w:rPr>
                <w:rFonts w:ascii="Arial" w:hAnsi="Arial" w:cs="Arial"/>
                <w:sz w:val="24"/>
                <w:szCs w:val="24"/>
              </w:rPr>
            </w:pPr>
          </w:p>
          <w:p w14:paraId="10B8A8AF" w14:textId="77777777" w:rsidR="00500DAB" w:rsidRPr="002B3F09" w:rsidRDefault="00500DAB" w:rsidP="0048784B">
            <w:pPr>
              <w:rPr>
                <w:rFonts w:ascii="Arial" w:hAnsi="Arial" w:cs="Arial"/>
                <w:sz w:val="24"/>
                <w:szCs w:val="24"/>
              </w:rPr>
            </w:pPr>
          </w:p>
          <w:p w14:paraId="172BF4AE" w14:textId="77777777" w:rsidR="00500DAB" w:rsidRPr="002B3F09" w:rsidRDefault="00500DAB" w:rsidP="0048784B">
            <w:pPr>
              <w:rPr>
                <w:rFonts w:ascii="Arial" w:hAnsi="Arial" w:cs="Arial"/>
                <w:sz w:val="24"/>
                <w:szCs w:val="24"/>
              </w:rPr>
            </w:pPr>
          </w:p>
          <w:p w14:paraId="0C56660B" w14:textId="77777777" w:rsidR="00500DAB" w:rsidRPr="002B3F09" w:rsidRDefault="00500DAB" w:rsidP="0048784B">
            <w:pPr>
              <w:rPr>
                <w:rFonts w:ascii="Arial" w:hAnsi="Arial" w:cs="Arial"/>
                <w:sz w:val="24"/>
                <w:szCs w:val="24"/>
              </w:rPr>
            </w:pPr>
          </w:p>
          <w:p w14:paraId="69957BA0" w14:textId="77777777" w:rsidR="00500DAB" w:rsidRPr="002B3F09" w:rsidRDefault="00500DAB" w:rsidP="0048784B">
            <w:pPr>
              <w:rPr>
                <w:rFonts w:ascii="Arial" w:hAnsi="Arial" w:cs="Arial"/>
                <w:sz w:val="24"/>
                <w:szCs w:val="24"/>
              </w:rPr>
            </w:pPr>
          </w:p>
          <w:p w14:paraId="26B49BD8" w14:textId="77777777" w:rsidR="00500DAB" w:rsidRPr="002B3F09" w:rsidRDefault="00500DAB" w:rsidP="0048784B">
            <w:pPr>
              <w:rPr>
                <w:rFonts w:ascii="Arial" w:hAnsi="Arial" w:cs="Arial"/>
                <w:sz w:val="24"/>
                <w:szCs w:val="24"/>
              </w:rPr>
            </w:pPr>
          </w:p>
          <w:p w14:paraId="79CB6477" w14:textId="77777777" w:rsidR="00500DAB" w:rsidRPr="002B3F09" w:rsidRDefault="00500DAB" w:rsidP="0048784B">
            <w:pPr>
              <w:rPr>
                <w:rFonts w:ascii="Arial" w:hAnsi="Arial" w:cs="Arial"/>
                <w:sz w:val="24"/>
                <w:szCs w:val="24"/>
              </w:rPr>
            </w:pPr>
          </w:p>
          <w:p w14:paraId="0ADA0F83" w14:textId="77777777" w:rsidR="00500DAB" w:rsidRPr="002B3F09" w:rsidRDefault="00500DAB" w:rsidP="0048784B">
            <w:pPr>
              <w:rPr>
                <w:rFonts w:ascii="Arial" w:hAnsi="Arial" w:cs="Arial"/>
                <w:sz w:val="24"/>
                <w:szCs w:val="24"/>
              </w:rPr>
            </w:pPr>
          </w:p>
          <w:p w14:paraId="6A91C5D1" w14:textId="77777777" w:rsidR="00500DAB" w:rsidRPr="002B3F09" w:rsidRDefault="00500DAB" w:rsidP="0048784B">
            <w:pPr>
              <w:rPr>
                <w:rFonts w:ascii="Arial" w:hAnsi="Arial" w:cs="Arial"/>
                <w:sz w:val="24"/>
                <w:szCs w:val="24"/>
              </w:rPr>
            </w:pPr>
          </w:p>
          <w:p w14:paraId="755EC9B9" w14:textId="77777777" w:rsidR="00500DAB" w:rsidRPr="002B3F09" w:rsidRDefault="00500DAB" w:rsidP="0048784B">
            <w:pPr>
              <w:rPr>
                <w:rFonts w:ascii="Arial" w:hAnsi="Arial" w:cs="Arial"/>
                <w:sz w:val="24"/>
                <w:szCs w:val="24"/>
              </w:rPr>
            </w:pPr>
          </w:p>
          <w:p w14:paraId="506DC680" w14:textId="77777777" w:rsidR="00500DAB" w:rsidRPr="002B3F09" w:rsidRDefault="00500DAB" w:rsidP="0048784B">
            <w:pPr>
              <w:rPr>
                <w:rFonts w:ascii="Arial" w:hAnsi="Arial" w:cs="Arial"/>
                <w:sz w:val="24"/>
                <w:szCs w:val="24"/>
              </w:rPr>
            </w:pPr>
          </w:p>
          <w:p w14:paraId="1E6505ED" w14:textId="77777777" w:rsidR="00500DAB" w:rsidRPr="002B3F09" w:rsidRDefault="00500DAB" w:rsidP="0048784B">
            <w:pPr>
              <w:rPr>
                <w:rFonts w:ascii="Arial" w:hAnsi="Arial" w:cs="Arial"/>
                <w:sz w:val="24"/>
                <w:szCs w:val="24"/>
              </w:rPr>
            </w:pPr>
          </w:p>
          <w:p w14:paraId="24A11E61" w14:textId="77777777" w:rsidR="00500DAB" w:rsidRPr="002B3F09" w:rsidRDefault="00500DAB" w:rsidP="0048784B">
            <w:pPr>
              <w:rPr>
                <w:rFonts w:ascii="Arial" w:hAnsi="Arial" w:cs="Arial"/>
                <w:sz w:val="24"/>
                <w:szCs w:val="24"/>
              </w:rPr>
            </w:pPr>
          </w:p>
          <w:p w14:paraId="54173B71" w14:textId="77777777" w:rsidR="00500DAB" w:rsidRPr="002B3F09" w:rsidRDefault="00500DAB" w:rsidP="0048784B">
            <w:pPr>
              <w:rPr>
                <w:rFonts w:ascii="Arial" w:hAnsi="Arial" w:cs="Arial"/>
                <w:sz w:val="24"/>
                <w:szCs w:val="24"/>
              </w:rPr>
            </w:pPr>
          </w:p>
          <w:p w14:paraId="1A502D7A" w14:textId="77777777" w:rsidR="00500DAB" w:rsidRPr="002B3F09" w:rsidRDefault="00500DAB" w:rsidP="0048784B">
            <w:pPr>
              <w:rPr>
                <w:rFonts w:ascii="Arial" w:hAnsi="Arial" w:cs="Arial"/>
                <w:sz w:val="24"/>
                <w:szCs w:val="24"/>
              </w:rPr>
            </w:pPr>
          </w:p>
        </w:tc>
      </w:tr>
      <w:tr w:rsidR="00500DAB" w:rsidRPr="002B3F09" w14:paraId="1AE1EE9E" w14:textId="77777777" w:rsidTr="0048784B">
        <w:trPr>
          <w:trHeight w:val="375"/>
        </w:trPr>
        <w:tc>
          <w:tcPr>
            <w:tcW w:w="394" w:type="dxa"/>
          </w:tcPr>
          <w:p w14:paraId="7EF44415"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lastRenderedPageBreak/>
              <w:t>4</w:t>
            </w:r>
          </w:p>
        </w:tc>
        <w:tc>
          <w:tcPr>
            <w:tcW w:w="1166" w:type="dxa"/>
          </w:tcPr>
          <w:p w14:paraId="7BE4E6DE"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Realizar acciones anti vectoriales en las dependencias municipales</w:t>
            </w:r>
          </w:p>
        </w:tc>
        <w:tc>
          <w:tcPr>
            <w:tcW w:w="1276" w:type="dxa"/>
          </w:tcPr>
          <w:p w14:paraId="1779BBA0"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Proporcionar al 100% de empleados municipales y usuarios un ambiente libre de vectores causantes de enfermedades.</w:t>
            </w:r>
          </w:p>
        </w:tc>
        <w:tc>
          <w:tcPr>
            <w:tcW w:w="1134" w:type="dxa"/>
          </w:tcPr>
          <w:p w14:paraId="341FAF09" w14:textId="77777777" w:rsidR="00500DAB" w:rsidRPr="002B3F09" w:rsidRDefault="00500DAB" w:rsidP="0048784B">
            <w:pPr>
              <w:jc w:val="both"/>
              <w:rPr>
                <w:rFonts w:ascii="Arial" w:hAnsi="Arial" w:cs="Arial"/>
                <w:noProof/>
                <w:sz w:val="24"/>
                <w:szCs w:val="24"/>
                <w:lang w:val="es-US" w:eastAsia="es-US"/>
              </w:rPr>
            </w:pPr>
            <w:r w:rsidRPr="002B3F09">
              <w:rPr>
                <w:rFonts w:ascii="Arial" w:hAnsi="Arial" w:cs="Arial"/>
                <w:noProof/>
                <w:sz w:val="24"/>
                <w:szCs w:val="24"/>
                <w:lang w:val="es-US" w:eastAsia="es-US"/>
              </w:rPr>
              <w:t xml:space="preserve">Del 100% de empleados municipales y usuarios se pretende beneficiar al 75% con condiciones higienicas basicas. </w:t>
            </w:r>
          </w:p>
        </w:tc>
        <w:tc>
          <w:tcPr>
            <w:tcW w:w="2126" w:type="dxa"/>
          </w:tcPr>
          <w:p w14:paraId="3E8AB1CE" w14:textId="77777777" w:rsidR="00500DAB" w:rsidRPr="002B3F09" w:rsidRDefault="00500DAB" w:rsidP="0048784B">
            <w:pPr>
              <w:jc w:val="both"/>
              <w:rPr>
                <w:rFonts w:ascii="Arial" w:hAnsi="Arial" w:cs="Arial"/>
                <w:sz w:val="24"/>
                <w:szCs w:val="24"/>
              </w:rPr>
            </w:pPr>
            <w:r w:rsidRPr="002B3F09">
              <w:rPr>
                <w:rFonts w:ascii="Arial" w:hAnsi="Arial" w:cs="Arial"/>
                <w:sz w:val="24"/>
                <w:szCs w:val="24"/>
                <w:lang w:val="es-US"/>
              </w:rPr>
              <w:t xml:space="preserve">1. </w:t>
            </w:r>
            <w:r w:rsidRPr="002B3F09">
              <w:rPr>
                <w:rFonts w:ascii="Arial" w:hAnsi="Arial" w:cs="Arial"/>
                <w:sz w:val="24"/>
                <w:szCs w:val="24"/>
              </w:rPr>
              <w:t>Realizar inspecciones sanitarias en las Dependencias Municipales (cada 3 meses).</w:t>
            </w:r>
          </w:p>
          <w:p w14:paraId="69D3F4E4" w14:textId="77777777" w:rsidR="00500DAB" w:rsidRPr="002B3F09" w:rsidRDefault="00500DAB" w:rsidP="0048784B">
            <w:pPr>
              <w:jc w:val="both"/>
              <w:rPr>
                <w:rFonts w:ascii="Arial" w:hAnsi="Arial" w:cs="Arial"/>
                <w:sz w:val="24"/>
                <w:szCs w:val="24"/>
              </w:rPr>
            </w:pPr>
          </w:p>
          <w:p w14:paraId="0366AC7E" w14:textId="77777777" w:rsidR="00500DAB" w:rsidRPr="002B3F09" w:rsidRDefault="00500DAB" w:rsidP="0048784B">
            <w:pPr>
              <w:jc w:val="both"/>
              <w:rPr>
                <w:rFonts w:ascii="Arial" w:hAnsi="Arial" w:cs="Arial"/>
                <w:sz w:val="24"/>
                <w:szCs w:val="24"/>
              </w:rPr>
            </w:pPr>
          </w:p>
          <w:p w14:paraId="14F41333" w14:textId="77777777" w:rsidR="00500DAB" w:rsidRPr="002B3F09" w:rsidRDefault="00500DAB" w:rsidP="0048784B">
            <w:pPr>
              <w:jc w:val="both"/>
              <w:rPr>
                <w:rFonts w:ascii="Arial" w:hAnsi="Arial" w:cs="Arial"/>
                <w:sz w:val="24"/>
                <w:szCs w:val="24"/>
              </w:rPr>
            </w:pPr>
          </w:p>
          <w:p w14:paraId="7291528E"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2. Coordinar jornadas de abatizacion, fumigación y colocación de raticida.</w:t>
            </w:r>
          </w:p>
        </w:tc>
        <w:tc>
          <w:tcPr>
            <w:tcW w:w="1134" w:type="dxa"/>
          </w:tcPr>
          <w:p w14:paraId="4C191948" w14:textId="77777777" w:rsidR="00500DAB" w:rsidRPr="002B3F09" w:rsidRDefault="00500DAB" w:rsidP="0048784B">
            <w:pPr>
              <w:rPr>
                <w:rFonts w:ascii="Arial" w:hAnsi="Arial" w:cs="Arial"/>
                <w:sz w:val="24"/>
                <w:szCs w:val="24"/>
              </w:rPr>
            </w:pPr>
            <w:r w:rsidRPr="002B3F09">
              <w:rPr>
                <w:rFonts w:ascii="Arial" w:hAnsi="Arial" w:cs="Arial"/>
                <w:sz w:val="24"/>
                <w:szCs w:val="24"/>
              </w:rPr>
              <w:t>1.papel</w:t>
            </w:r>
          </w:p>
          <w:p w14:paraId="79EBB732" w14:textId="77777777" w:rsidR="00500DAB" w:rsidRPr="002B3F09" w:rsidRDefault="00500DAB" w:rsidP="0048784B">
            <w:pPr>
              <w:rPr>
                <w:rFonts w:ascii="Arial" w:hAnsi="Arial" w:cs="Arial"/>
                <w:sz w:val="24"/>
                <w:szCs w:val="24"/>
              </w:rPr>
            </w:pPr>
            <w:r w:rsidRPr="002B3F09">
              <w:rPr>
                <w:rFonts w:ascii="Arial" w:hAnsi="Arial" w:cs="Arial"/>
                <w:sz w:val="24"/>
                <w:szCs w:val="24"/>
              </w:rPr>
              <w:t>2.tabla</w:t>
            </w:r>
          </w:p>
          <w:p w14:paraId="62DFE369" w14:textId="77777777" w:rsidR="00500DAB" w:rsidRPr="002B3F09" w:rsidRDefault="00500DAB" w:rsidP="0048784B">
            <w:pPr>
              <w:rPr>
                <w:rFonts w:ascii="Arial" w:hAnsi="Arial" w:cs="Arial"/>
                <w:sz w:val="24"/>
                <w:szCs w:val="24"/>
              </w:rPr>
            </w:pPr>
            <w:r w:rsidRPr="002B3F09">
              <w:rPr>
                <w:rFonts w:ascii="Arial" w:hAnsi="Arial" w:cs="Arial"/>
                <w:sz w:val="24"/>
                <w:szCs w:val="24"/>
              </w:rPr>
              <w:t>3.lapicero</w:t>
            </w:r>
          </w:p>
          <w:p w14:paraId="422422DD" w14:textId="77777777" w:rsidR="00500DAB" w:rsidRPr="002B3F09" w:rsidRDefault="00500DAB" w:rsidP="0048784B">
            <w:pPr>
              <w:rPr>
                <w:rFonts w:ascii="Arial" w:hAnsi="Arial" w:cs="Arial"/>
                <w:sz w:val="24"/>
                <w:szCs w:val="24"/>
              </w:rPr>
            </w:pPr>
            <w:r w:rsidRPr="002B3F09">
              <w:rPr>
                <w:rFonts w:ascii="Arial" w:hAnsi="Arial" w:cs="Arial"/>
                <w:sz w:val="24"/>
                <w:szCs w:val="24"/>
              </w:rPr>
              <w:t>4.transporte</w:t>
            </w:r>
          </w:p>
          <w:p w14:paraId="7F5A4B74" w14:textId="77777777" w:rsidR="00500DAB" w:rsidRPr="002B3F09" w:rsidRDefault="00500DAB" w:rsidP="0048784B">
            <w:pPr>
              <w:rPr>
                <w:rFonts w:ascii="Arial" w:hAnsi="Arial" w:cs="Arial"/>
                <w:sz w:val="24"/>
                <w:szCs w:val="24"/>
              </w:rPr>
            </w:pPr>
            <w:r w:rsidRPr="002B3F09">
              <w:rPr>
                <w:rFonts w:ascii="Arial" w:hAnsi="Arial" w:cs="Arial"/>
                <w:sz w:val="24"/>
                <w:szCs w:val="24"/>
              </w:rPr>
              <w:t>5.equipo de bioseguridad</w:t>
            </w:r>
          </w:p>
          <w:p w14:paraId="460D92CF" w14:textId="77777777" w:rsidR="00500DAB" w:rsidRPr="002B3F09" w:rsidRDefault="00500DAB" w:rsidP="0048784B">
            <w:pPr>
              <w:rPr>
                <w:rFonts w:ascii="Arial" w:hAnsi="Arial" w:cs="Arial"/>
                <w:sz w:val="24"/>
                <w:szCs w:val="24"/>
              </w:rPr>
            </w:pPr>
            <w:r w:rsidRPr="002B3F09">
              <w:rPr>
                <w:rFonts w:ascii="Arial" w:hAnsi="Arial" w:cs="Arial"/>
                <w:sz w:val="24"/>
                <w:szCs w:val="24"/>
              </w:rPr>
              <w:t>6.termonebulizadoras</w:t>
            </w:r>
          </w:p>
          <w:p w14:paraId="11C5D7CF" w14:textId="77777777" w:rsidR="00500DAB" w:rsidRPr="002B3F09" w:rsidRDefault="00500DAB" w:rsidP="0048784B">
            <w:pPr>
              <w:rPr>
                <w:rFonts w:ascii="Arial" w:hAnsi="Arial" w:cs="Arial"/>
                <w:sz w:val="24"/>
                <w:szCs w:val="24"/>
              </w:rPr>
            </w:pPr>
            <w:r w:rsidRPr="002B3F09">
              <w:rPr>
                <w:rFonts w:ascii="Arial" w:hAnsi="Arial" w:cs="Arial"/>
                <w:sz w:val="24"/>
                <w:szCs w:val="24"/>
              </w:rPr>
              <w:t>7.diesel</w:t>
            </w:r>
          </w:p>
          <w:p w14:paraId="6DF4D40C" w14:textId="77777777" w:rsidR="00500DAB" w:rsidRPr="002B3F09" w:rsidRDefault="00500DAB" w:rsidP="0048784B">
            <w:pPr>
              <w:rPr>
                <w:rFonts w:ascii="Arial" w:hAnsi="Arial" w:cs="Arial"/>
                <w:sz w:val="24"/>
                <w:szCs w:val="24"/>
              </w:rPr>
            </w:pPr>
            <w:r w:rsidRPr="002B3F09">
              <w:rPr>
                <w:rFonts w:ascii="Arial" w:hAnsi="Arial" w:cs="Arial"/>
                <w:sz w:val="24"/>
                <w:szCs w:val="24"/>
              </w:rPr>
              <w:t>8.gasolina</w:t>
            </w:r>
          </w:p>
          <w:p w14:paraId="6477C4DF" w14:textId="77777777" w:rsidR="00500DAB" w:rsidRPr="002B3F09" w:rsidRDefault="00500DAB" w:rsidP="0048784B">
            <w:pPr>
              <w:rPr>
                <w:rFonts w:ascii="Arial" w:hAnsi="Arial" w:cs="Arial"/>
                <w:sz w:val="24"/>
                <w:szCs w:val="24"/>
              </w:rPr>
            </w:pPr>
            <w:r w:rsidRPr="002B3F09">
              <w:rPr>
                <w:rFonts w:ascii="Arial" w:hAnsi="Arial" w:cs="Arial"/>
                <w:sz w:val="24"/>
                <w:szCs w:val="24"/>
              </w:rPr>
              <w:t>9.deltametrina</w:t>
            </w:r>
          </w:p>
          <w:p w14:paraId="61C88A3B" w14:textId="77777777" w:rsidR="00500DAB" w:rsidRPr="002B3F09" w:rsidRDefault="00500DAB" w:rsidP="0048784B">
            <w:pPr>
              <w:rPr>
                <w:rFonts w:ascii="Arial" w:hAnsi="Arial" w:cs="Arial"/>
                <w:sz w:val="24"/>
                <w:szCs w:val="24"/>
              </w:rPr>
            </w:pPr>
            <w:r w:rsidRPr="002B3F09">
              <w:rPr>
                <w:rFonts w:ascii="Arial" w:hAnsi="Arial" w:cs="Arial"/>
                <w:sz w:val="24"/>
                <w:szCs w:val="24"/>
              </w:rPr>
              <w:t>10.raticida</w:t>
            </w:r>
          </w:p>
          <w:p w14:paraId="656BF6DD" w14:textId="77777777" w:rsidR="00500DAB" w:rsidRPr="002B3F09" w:rsidRDefault="00500DAB" w:rsidP="0048784B">
            <w:pPr>
              <w:rPr>
                <w:rFonts w:ascii="Arial" w:hAnsi="Arial" w:cs="Arial"/>
                <w:sz w:val="24"/>
                <w:szCs w:val="24"/>
              </w:rPr>
            </w:pPr>
            <w:r w:rsidRPr="002B3F09">
              <w:rPr>
                <w:rFonts w:ascii="Arial" w:hAnsi="Arial" w:cs="Arial"/>
                <w:sz w:val="24"/>
                <w:szCs w:val="24"/>
              </w:rPr>
              <w:lastRenderedPageBreak/>
              <w:t>11.abate</w:t>
            </w:r>
          </w:p>
        </w:tc>
        <w:tc>
          <w:tcPr>
            <w:tcW w:w="1418" w:type="dxa"/>
          </w:tcPr>
          <w:p w14:paraId="79EA58AB" w14:textId="77777777" w:rsidR="00500DAB" w:rsidRPr="002B3F09" w:rsidRDefault="00500DAB" w:rsidP="0048784B">
            <w:pPr>
              <w:jc w:val="both"/>
              <w:rPr>
                <w:rFonts w:ascii="Arial" w:hAnsi="Arial" w:cs="Arial"/>
                <w:sz w:val="24"/>
                <w:szCs w:val="24"/>
              </w:rPr>
            </w:pPr>
          </w:p>
        </w:tc>
        <w:tc>
          <w:tcPr>
            <w:tcW w:w="567" w:type="dxa"/>
          </w:tcPr>
          <w:p w14:paraId="2E5896E7" w14:textId="77777777" w:rsidR="00500DAB" w:rsidRPr="002B3F09" w:rsidRDefault="00500DAB" w:rsidP="0048784B">
            <w:pPr>
              <w:jc w:val="both"/>
              <w:rPr>
                <w:rFonts w:ascii="Arial" w:hAnsi="Arial" w:cs="Arial"/>
                <w:sz w:val="24"/>
                <w:szCs w:val="24"/>
              </w:rPr>
            </w:pPr>
          </w:p>
          <w:p w14:paraId="17A1DC49" w14:textId="77777777" w:rsidR="00500DAB" w:rsidRPr="002B3F09" w:rsidRDefault="00500DAB" w:rsidP="0048784B">
            <w:pPr>
              <w:rPr>
                <w:rFonts w:ascii="Arial" w:hAnsi="Arial" w:cs="Arial"/>
                <w:sz w:val="24"/>
                <w:szCs w:val="24"/>
              </w:rPr>
            </w:pPr>
          </w:p>
          <w:p w14:paraId="378C911F" w14:textId="77777777" w:rsidR="00500DAB" w:rsidRPr="002B3F09" w:rsidRDefault="00500DAB" w:rsidP="0048784B">
            <w:pPr>
              <w:rPr>
                <w:rFonts w:ascii="Arial" w:hAnsi="Arial" w:cs="Arial"/>
                <w:sz w:val="24"/>
                <w:szCs w:val="24"/>
              </w:rPr>
            </w:pPr>
          </w:p>
          <w:p w14:paraId="26A8195F" w14:textId="77777777" w:rsidR="00500DAB" w:rsidRPr="002B3F09" w:rsidRDefault="00500DAB" w:rsidP="0048784B">
            <w:pPr>
              <w:rPr>
                <w:rFonts w:ascii="Arial" w:hAnsi="Arial" w:cs="Arial"/>
                <w:sz w:val="24"/>
                <w:szCs w:val="24"/>
              </w:rPr>
            </w:pPr>
          </w:p>
          <w:p w14:paraId="19E21374"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425" w:type="dxa"/>
          </w:tcPr>
          <w:p w14:paraId="1110F6A0" w14:textId="77777777" w:rsidR="00500DAB" w:rsidRPr="002B3F09" w:rsidRDefault="00500DAB" w:rsidP="0048784B">
            <w:pPr>
              <w:jc w:val="both"/>
              <w:rPr>
                <w:rFonts w:ascii="Arial" w:hAnsi="Arial" w:cs="Arial"/>
                <w:sz w:val="24"/>
                <w:szCs w:val="24"/>
              </w:rPr>
            </w:pPr>
          </w:p>
          <w:p w14:paraId="52D2156A" w14:textId="77777777" w:rsidR="00500DAB" w:rsidRPr="002B3F09" w:rsidRDefault="00500DAB" w:rsidP="0048784B">
            <w:pPr>
              <w:rPr>
                <w:rFonts w:ascii="Arial" w:hAnsi="Arial" w:cs="Arial"/>
                <w:sz w:val="24"/>
                <w:szCs w:val="24"/>
              </w:rPr>
            </w:pPr>
          </w:p>
          <w:p w14:paraId="608C73AC" w14:textId="77777777" w:rsidR="00500DAB" w:rsidRPr="002B3F09" w:rsidRDefault="00500DAB" w:rsidP="0048784B">
            <w:pPr>
              <w:rPr>
                <w:rFonts w:ascii="Arial" w:hAnsi="Arial" w:cs="Arial"/>
                <w:sz w:val="24"/>
                <w:szCs w:val="24"/>
              </w:rPr>
            </w:pPr>
          </w:p>
          <w:p w14:paraId="073E8A78" w14:textId="77777777" w:rsidR="00500DAB" w:rsidRPr="002B3F09" w:rsidRDefault="00500DAB" w:rsidP="0048784B">
            <w:pPr>
              <w:rPr>
                <w:rFonts w:ascii="Arial" w:hAnsi="Arial" w:cs="Arial"/>
                <w:sz w:val="24"/>
                <w:szCs w:val="24"/>
              </w:rPr>
            </w:pPr>
          </w:p>
          <w:p w14:paraId="0552D02D"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425" w:type="dxa"/>
          </w:tcPr>
          <w:p w14:paraId="5508F2C3" w14:textId="77777777" w:rsidR="00500DAB" w:rsidRPr="002B3F09" w:rsidRDefault="00500DAB" w:rsidP="0048784B">
            <w:pPr>
              <w:jc w:val="both"/>
              <w:rPr>
                <w:rFonts w:ascii="Arial" w:hAnsi="Arial" w:cs="Arial"/>
                <w:sz w:val="24"/>
                <w:szCs w:val="24"/>
              </w:rPr>
            </w:pPr>
          </w:p>
          <w:p w14:paraId="53560751" w14:textId="77777777" w:rsidR="00500DAB" w:rsidRPr="002B3F09" w:rsidRDefault="00500DAB" w:rsidP="0048784B">
            <w:pPr>
              <w:rPr>
                <w:rFonts w:ascii="Arial" w:hAnsi="Arial" w:cs="Arial"/>
                <w:sz w:val="24"/>
                <w:szCs w:val="24"/>
              </w:rPr>
            </w:pPr>
          </w:p>
          <w:p w14:paraId="26639E85" w14:textId="77777777" w:rsidR="00500DAB" w:rsidRPr="002B3F09" w:rsidRDefault="00500DAB" w:rsidP="0048784B">
            <w:pPr>
              <w:rPr>
                <w:rFonts w:ascii="Arial" w:hAnsi="Arial" w:cs="Arial"/>
                <w:sz w:val="24"/>
                <w:szCs w:val="24"/>
              </w:rPr>
            </w:pPr>
          </w:p>
          <w:p w14:paraId="56C523F7" w14:textId="77777777" w:rsidR="00500DAB" w:rsidRPr="002B3F09" w:rsidRDefault="00500DAB" w:rsidP="0048784B">
            <w:pPr>
              <w:rPr>
                <w:rFonts w:ascii="Arial" w:hAnsi="Arial" w:cs="Arial"/>
                <w:sz w:val="24"/>
                <w:szCs w:val="24"/>
              </w:rPr>
            </w:pPr>
          </w:p>
          <w:p w14:paraId="640197CA"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2C291127" w14:textId="77777777" w:rsidR="00500DAB" w:rsidRPr="002B3F09" w:rsidRDefault="00500DAB" w:rsidP="0048784B">
            <w:pPr>
              <w:jc w:val="both"/>
              <w:rPr>
                <w:rFonts w:ascii="Arial" w:hAnsi="Arial" w:cs="Arial"/>
                <w:sz w:val="24"/>
                <w:szCs w:val="24"/>
              </w:rPr>
            </w:pPr>
          </w:p>
          <w:p w14:paraId="3E83C6CE" w14:textId="77777777" w:rsidR="00500DAB" w:rsidRPr="002B3F09" w:rsidRDefault="00500DAB" w:rsidP="0048784B">
            <w:pPr>
              <w:rPr>
                <w:rFonts w:ascii="Arial" w:hAnsi="Arial" w:cs="Arial"/>
                <w:sz w:val="24"/>
                <w:szCs w:val="24"/>
              </w:rPr>
            </w:pPr>
          </w:p>
          <w:p w14:paraId="606EAB2B" w14:textId="77777777" w:rsidR="00500DAB" w:rsidRPr="002B3F09" w:rsidRDefault="00500DAB" w:rsidP="0048784B">
            <w:pPr>
              <w:rPr>
                <w:rFonts w:ascii="Arial" w:hAnsi="Arial" w:cs="Arial"/>
                <w:sz w:val="24"/>
                <w:szCs w:val="24"/>
              </w:rPr>
            </w:pPr>
          </w:p>
          <w:p w14:paraId="10A984C3" w14:textId="77777777" w:rsidR="00500DAB" w:rsidRPr="002B3F09" w:rsidRDefault="00500DAB" w:rsidP="0048784B">
            <w:pPr>
              <w:rPr>
                <w:rFonts w:ascii="Arial" w:hAnsi="Arial" w:cs="Arial"/>
                <w:sz w:val="24"/>
                <w:szCs w:val="24"/>
              </w:rPr>
            </w:pPr>
          </w:p>
          <w:p w14:paraId="5256F525"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6D077125" w14:textId="77777777" w:rsidR="00500DAB" w:rsidRPr="002B3F09" w:rsidRDefault="00500DAB" w:rsidP="0048784B">
            <w:pPr>
              <w:jc w:val="both"/>
              <w:rPr>
                <w:rFonts w:ascii="Arial" w:hAnsi="Arial" w:cs="Arial"/>
                <w:sz w:val="24"/>
                <w:szCs w:val="24"/>
              </w:rPr>
            </w:pPr>
          </w:p>
          <w:p w14:paraId="518C7713" w14:textId="77777777" w:rsidR="00500DAB" w:rsidRPr="002B3F09" w:rsidRDefault="00500DAB" w:rsidP="0048784B">
            <w:pPr>
              <w:rPr>
                <w:rFonts w:ascii="Arial" w:hAnsi="Arial" w:cs="Arial"/>
                <w:sz w:val="24"/>
                <w:szCs w:val="24"/>
              </w:rPr>
            </w:pPr>
          </w:p>
          <w:p w14:paraId="14C0FDA1" w14:textId="77777777" w:rsidR="00500DAB" w:rsidRPr="002B3F09" w:rsidRDefault="00500DAB" w:rsidP="0048784B">
            <w:pPr>
              <w:rPr>
                <w:rFonts w:ascii="Arial" w:hAnsi="Arial" w:cs="Arial"/>
                <w:sz w:val="24"/>
                <w:szCs w:val="24"/>
              </w:rPr>
            </w:pPr>
          </w:p>
          <w:p w14:paraId="4ACEC847" w14:textId="77777777" w:rsidR="00500DAB" w:rsidRPr="002B3F09" w:rsidRDefault="00500DAB" w:rsidP="0048784B">
            <w:pPr>
              <w:rPr>
                <w:rFonts w:ascii="Arial" w:hAnsi="Arial" w:cs="Arial"/>
                <w:sz w:val="24"/>
                <w:szCs w:val="24"/>
              </w:rPr>
            </w:pPr>
          </w:p>
          <w:p w14:paraId="79E62DDF"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0E7ABB4D" w14:textId="77777777" w:rsidR="00500DAB" w:rsidRPr="002B3F09" w:rsidRDefault="00500DAB" w:rsidP="0048784B">
            <w:pPr>
              <w:jc w:val="both"/>
              <w:rPr>
                <w:rFonts w:ascii="Arial" w:hAnsi="Arial" w:cs="Arial"/>
                <w:sz w:val="24"/>
                <w:szCs w:val="24"/>
              </w:rPr>
            </w:pPr>
          </w:p>
          <w:p w14:paraId="1570330C" w14:textId="77777777" w:rsidR="00500DAB" w:rsidRPr="002B3F09" w:rsidRDefault="00500DAB" w:rsidP="0048784B">
            <w:pPr>
              <w:rPr>
                <w:rFonts w:ascii="Arial" w:hAnsi="Arial" w:cs="Arial"/>
                <w:sz w:val="24"/>
                <w:szCs w:val="24"/>
              </w:rPr>
            </w:pPr>
          </w:p>
          <w:p w14:paraId="0C62FE12" w14:textId="77777777" w:rsidR="00500DAB" w:rsidRPr="002B3F09" w:rsidRDefault="00500DAB" w:rsidP="0048784B">
            <w:pPr>
              <w:rPr>
                <w:rFonts w:ascii="Arial" w:hAnsi="Arial" w:cs="Arial"/>
                <w:sz w:val="24"/>
                <w:szCs w:val="24"/>
              </w:rPr>
            </w:pPr>
          </w:p>
          <w:p w14:paraId="4CB9C08B" w14:textId="77777777" w:rsidR="00500DAB" w:rsidRPr="002B3F09" w:rsidRDefault="00500DAB" w:rsidP="0048784B">
            <w:pPr>
              <w:rPr>
                <w:rFonts w:ascii="Arial" w:hAnsi="Arial" w:cs="Arial"/>
                <w:sz w:val="24"/>
                <w:szCs w:val="24"/>
              </w:rPr>
            </w:pPr>
          </w:p>
          <w:p w14:paraId="0D1C83B1"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19F4E60F" w14:textId="77777777" w:rsidR="00500DAB" w:rsidRPr="002B3F09" w:rsidRDefault="00500DAB" w:rsidP="0048784B">
            <w:pPr>
              <w:jc w:val="both"/>
              <w:rPr>
                <w:rFonts w:ascii="Arial" w:hAnsi="Arial" w:cs="Arial"/>
                <w:sz w:val="24"/>
                <w:szCs w:val="24"/>
              </w:rPr>
            </w:pPr>
          </w:p>
          <w:p w14:paraId="632A8F3C" w14:textId="77777777" w:rsidR="00500DAB" w:rsidRPr="002B3F09" w:rsidRDefault="00500DAB" w:rsidP="0048784B">
            <w:pPr>
              <w:rPr>
                <w:rFonts w:ascii="Arial" w:hAnsi="Arial" w:cs="Arial"/>
                <w:sz w:val="24"/>
                <w:szCs w:val="24"/>
              </w:rPr>
            </w:pPr>
          </w:p>
          <w:p w14:paraId="72C5DD11" w14:textId="77777777" w:rsidR="00500DAB" w:rsidRPr="002B3F09" w:rsidRDefault="00500DAB" w:rsidP="0048784B">
            <w:pPr>
              <w:rPr>
                <w:rFonts w:ascii="Arial" w:hAnsi="Arial" w:cs="Arial"/>
                <w:sz w:val="24"/>
                <w:szCs w:val="24"/>
              </w:rPr>
            </w:pPr>
          </w:p>
          <w:p w14:paraId="2BBEC113" w14:textId="77777777" w:rsidR="00500DAB" w:rsidRPr="002B3F09" w:rsidRDefault="00500DAB" w:rsidP="0048784B">
            <w:pPr>
              <w:rPr>
                <w:rFonts w:ascii="Arial" w:hAnsi="Arial" w:cs="Arial"/>
                <w:sz w:val="24"/>
                <w:szCs w:val="24"/>
              </w:rPr>
            </w:pPr>
          </w:p>
          <w:p w14:paraId="5001BEF5"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6E079AA9" w14:textId="77777777" w:rsidR="00500DAB" w:rsidRPr="002B3F09" w:rsidRDefault="00500DAB" w:rsidP="0048784B">
            <w:pPr>
              <w:jc w:val="both"/>
              <w:rPr>
                <w:rFonts w:ascii="Arial" w:hAnsi="Arial" w:cs="Arial"/>
                <w:sz w:val="24"/>
                <w:szCs w:val="24"/>
              </w:rPr>
            </w:pPr>
          </w:p>
          <w:p w14:paraId="34C5478C" w14:textId="77777777" w:rsidR="00500DAB" w:rsidRPr="002B3F09" w:rsidRDefault="00500DAB" w:rsidP="0048784B">
            <w:pPr>
              <w:rPr>
                <w:rFonts w:ascii="Arial" w:hAnsi="Arial" w:cs="Arial"/>
                <w:sz w:val="24"/>
                <w:szCs w:val="24"/>
              </w:rPr>
            </w:pPr>
          </w:p>
          <w:p w14:paraId="0F568CF8" w14:textId="77777777" w:rsidR="00500DAB" w:rsidRPr="002B3F09" w:rsidRDefault="00500DAB" w:rsidP="0048784B">
            <w:pPr>
              <w:rPr>
                <w:rFonts w:ascii="Arial" w:hAnsi="Arial" w:cs="Arial"/>
                <w:sz w:val="24"/>
                <w:szCs w:val="24"/>
              </w:rPr>
            </w:pPr>
          </w:p>
          <w:p w14:paraId="066AC809" w14:textId="77777777" w:rsidR="00500DAB" w:rsidRPr="002B3F09" w:rsidRDefault="00500DAB" w:rsidP="0048784B">
            <w:pPr>
              <w:rPr>
                <w:rFonts w:ascii="Arial" w:hAnsi="Arial" w:cs="Arial"/>
                <w:sz w:val="24"/>
                <w:szCs w:val="24"/>
              </w:rPr>
            </w:pPr>
          </w:p>
          <w:p w14:paraId="4988AEC0"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1BA4DF68" w14:textId="77777777" w:rsidR="00500DAB" w:rsidRPr="002B3F09" w:rsidRDefault="00500DAB" w:rsidP="0048784B">
            <w:pPr>
              <w:jc w:val="both"/>
              <w:rPr>
                <w:rFonts w:ascii="Arial" w:hAnsi="Arial" w:cs="Arial"/>
                <w:sz w:val="24"/>
                <w:szCs w:val="24"/>
              </w:rPr>
            </w:pPr>
          </w:p>
          <w:p w14:paraId="1F1B6297" w14:textId="77777777" w:rsidR="00500DAB" w:rsidRPr="002B3F09" w:rsidRDefault="00500DAB" w:rsidP="0048784B">
            <w:pPr>
              <w:rPr>
                <w:rFonts w:ascii="Arial" w:hAnsi="Arial" w:cs="Arial"/>
                <w:sz w:val="24"/>
                <w:szCs w:val="24"/>
              </w:rPr>
            </w:pPr>
          </w:p>
          <w:p w14:paraId="78A1EB1B" w14:textId="77777777" w:rsidR="00500DAB" w:rsidRPr="002B3F09" w:rsidRDefault="00500DAB" w:rsidP="0048784B">
            <w:pPr>
              <w:rPr>
                <w:rFonts w:ascii="Arial" w:hAnsi="Arial" w:cs="Arial"/>
                <w:sz w:val="24"/>
                <w:szCs w:val="24"/>
              </w:rPr>
            </w:pPr>
          </w:p>
          <w:p w14:paraId="76C56A1C" w14:textId="77777777" w:rsidR="00500DAB" w:rsidRPr="002B3F09" w:rsidRDefault="00500DAB" w:rsidP="0048784B">
            <w:pPr>
              <w:rPr>
                <w:rFonts w:ascii="Arial" w:hAnsi="Arial" w:cs="Arial"/>
                <w:sz w:val="24"/>
                <w:szCs w:val="24"/>
              </w:rPr>
            </w:pPr>
          </w:p>
          <w:p w14:paraId="0E84A564"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11C9B27D" w14:textId="77777777" w:rsidR="00500DAB" w:rsidRPr="002B3F09" w:rsidRDefault="00500DAB" w:rsidP="0048784B">
            <w:pPr>
              <w:jc w:val="both"/>
              <w:rPr>
                <w:rFonts w:ascii="Arial" w:hAnsi="Arial" w:cs="Arial"/>
                <w:sz w:val="24"/>
                <w:szCs w:val="24"/>
              </w:rPr>
            </w:pPr>
          </w:p>
          <w:p w14:paraId="01D131FE" w14:textId="77777777" w:rsidR="00500DAB" w:rsidRPr="002B3F09" w:rsidRDefault="00500DAB" w:rsidP="0048784B">
            <w:pPr>
              <w:rPr>
                <w:rFonts w:ascii="Arial" w:hAnsi="Arial" w:cs="Arial"/>
                <w:sz w:val="24"/>
                <w:szCs w:val="24"/>
              </w:rPr>
            </w:pPr>
          </w:p>
          <w:p w14:paraId="517782D0" w14:textId="77777777" w:rsidR="00500DAB" w:rsidRPr="002B3F09" w:rsidRDefault="00500DAB" w:rsidP="0048784B">
            <w:pPr>
              <w:rPr>
                <w:rFonts w:ascii="Arial" w:hAnsi="Arial" w:cs="Arial"/>
                <w:sz w:val="24"/>
                <w:szCs w:val="24"/>
              </w:rPr>
            </w:pPr>
          </w:p>
          <w:p w14:paraId="70E23F7A" w14:textId="77777777" w:rsidR="00500DAB" w:rsidRPr="002B3F09" w:rsidRDefault="00500DAB" w:rsidP="0048784B">
            <w:pPr>
              <w:rPr>
                <w:rFonts w:ascii="Arial" w:hAnsi="Arial" w:cs="Arial"/>
                <w:sz w:val="24"/>
                <w:szCs w:val="24"/>
              </w:rPr>
            </w:pPr>
          </w:p>
          <w:p w14:paraId="32AA1AF7"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425" w:type="dxa"/>
          </w:tcPr>
          <w:p w14:paraId="42D94215" w14:textId="77777777" w:rsidR="00500DAB" w:rsidRPr="002B3F09" w:rsidRDefault="00500DAB" w:rsidP="0048784B">
            <w:pPr>
              <w:jc w:val="both"/>
              <w:rPr>
                <w:rFonts w:ascii="Arial" w:hAnsi="Arial" w:cs="Arial"/>
                <w:sz w:val="24"/>
                <w:szCs w:val="24"/>
              </w:rPr>
            </w:pPr>
          </w:p>
          <w:p w14:paraId="23C8FCFE" w14:textId="77777777" w:rsidR="00500DAB" w:rsidRPr="002B3F09" w:rsidRDefault="00500DAB" w:rsidP="0048784B">
            <w:pPr>
              <w:rPr>
                <w:rFonts w:ascii="Arial" w:hAnsi="Arial" w:cs="Arial"/>
                <w:sz w:val="24"/>
                <w:szCs w:val="24"/>
              </w:rPr>
            </w:pPr>
          </w:p>
          <w:p w14:paraId="709E5C2F" w14:textId="77777777" w:rsidR="00500DAB" w:rsidRPr="002B3F09" w:rsidRDefault="00500DAB" w:rsidP="0048784B">
            <w:pPr>
              <w:rPr>
                <w:rFonts w:ascii="Arial" w:hAnsi="Arial" w:cs="Arial"/>
                <w:sz w:val="24"/>
                <w:szCs w:val="24"/>
              </w:rPr>
            </w:pPr>
          </w:p>
          <w:p w14:paraId="064374F5" w14:textId="77777777" w:rsidR="00500DAB" w:rsidRPr="002B3F09" w:rsidRDefault="00500DAB" w:rsidP="0048784B">
            <w:pPr>
              <w:rPr>
                <w:rFonts w:ascii="Arial" w:hAnsi="Arial" w:cs="Arial"/>
                <w:sz w:val="24"/>
                <w:szCs w:val="24"/>
              </w:rPr>
            </w:pPr>
          </w:p>
          <w:p w14:paraId="64EA9479"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709" w:type="dxa"/>
          </w:tcPr>
          <w:p w14:paraId="164ECC03" w14:textId="77777777" w:rsidR="00500DAB" w:rsidRPr="002B3F09" w:rsidRDefault="00500DAB" w:rsidP="0048784B">
            <w:pPr>
              <w:jc w:val="both"/>
              <w:rPr>
                <w:rFonts w:ascii="Arial" w:hAnsi="Arial" w:cs="Arial"/>
                <w:sz w:val="24"/>
                <w:szCs w:val="24"/>
              </w:rPr>
            </w:pPr>
          </w:p>
          <w:p w14:paraId="67F551B3" w14:textId="77777777" w:rsidR="00500DAB" w:rsidRPr="002B3F09" w:rsidRDefault="00500DAB" w:rsidP="0048784B">
            <w:pPr>
              <w:rPr>
                <w:rFonts w:ascii="Arial" w:hAnsi="Arial" w:cs="Arial"/>
                <w:sz w:val="24"/>
                <w:szCs w:val="24"/>
              </w:rPr>
            </w:pPr>
          </w:p>
          <w:p w14:paraId="494C2C39" w14:textId="77777777" w:rsidR="00500DAB" w:rsidRPr="002B3F09" w:rsidRDefault="00500DAB" w:rsidP="0048784B">
            <w:pPr>
              <w:rPr>
                <w:rFonts w:ascii="Arial" w:hAnsi="Arial" w:cs="Arial"/>
                <w:sz w:val="24"/>
                <w:szCs w:val="24"/>
              </w:rPr>
            </w:pPr>
          </w:p>
          <w:p w14:paraId="0A496BA4" w14:textId="77777777" w:rsidR="00500DAB" w:rsidRPr="002B3F09" w:rsidRDefault="00500DAB" w:rsidP="0048784B">
            <w:pPr>
              <w:rPr>
                <w:rFonts w:ascii="Arial" w:hAnsi="Arial" w:cs="Arial"/>
                <w:sz w:val="24"/>
                <w:szCs w:val="24"/>
              </w:rPr>
            </w:pPr>
          </w:p>
          <w:p w14:paraId="3DB31964"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r>
      <w:tr w:rsidR="00500DAB" w:rsidRPr="002B3F09" w14:paraId="0C8088F4" w14:textId="77777777" w:rsidTr="0048784B">
        <w:trPr>
          <w:trHeight w:val="375"/>
        </w:trPr>
        <w:tc>
          <w:tcPr>
            <w:tcW w:w="394" w:type="dxa"/>
          </w:tcPr>
          <w:p w14:paraId="688BDC57"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5</w:t>
            </w:r>
          </w:p>
        </w:tc>
        <w:tc>
          <w:tcPr>
            <w:tcW w:w="1166" w:type="dxa"/>
          </w:tcPr>
          <w:p w14:paraId="5890F79B"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Dar atención y pronta respuesta a las denuncias ciudadanas.</w:t>
            </w:r>
          </w:p>
        </w:tc>
        <w:tc>
          <w:tcPr>
            <w:tcW w:w="1276" w:type="dxa"/>
          </w:tcPr>
          <w:p w14:paraId="4C77D4C4"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Brindar el 100% de atención y pronta respuesta a las denuncias que interponga la ciudadanía.</w:t>
            </w:r>
          </w:p>
        </w:tc>
        <w:tc>
          <w:tcPr>
            <w:tcW w:w="1134" w:type="dxa"/>
          </w:tcPr>
          <w:p w14:paraId="2C2A4CC7" w14:textId="77777777" w:rsidR="00500DAB" w:rsidRPr="002B3F09" w:rsidRDefault="00500DAB" w:rsidP="0048784B">
            <w:pPr>
              <w:jc w:val="both"/>
              <w:rPr>
                <w:rFonts w:ascii="Arial" w:hAnsi="Arial" w:cs="Arial"/>
                <w:noProof/>
                <w:sz w:val="24"/>
                <w:szCs w:val="24"/>
                <w:lang w:val="es-US" w:eastAsia="es-US"/>
              </w:rPr>
            </w:pPr>
            <w:r w:rsidRPr="002B3F09">
              <w:rPr>
                <w:rFonts w:ascii="Arial" w:hAnsi="Arial" w:cs="Arial"/>
                <w:noProof/>
                <w:sz w:val="24"/>
                <w:szCs w:val="24"/>
                <w:lang w:val="es-US" w:eastAsia="es-US"/>
              </w:rPr>
              <w:t>Del 100% de las denuncias ciudadanas recibidas se cubriran el 90% de las mismas.</w:t>
            </w:r>
          </w:p>
        </w:tc>
        <w:tc>
          <w:tcPr>
            <w:tcW w:w="2126" w:type="dxa"/>
          </w:tcPr>
          <w:p w14:paraId="6DD04582" w14:textId="77777777" w:rsidR="00500DAB" w:rsidRPr="002B3F09" w:rsidRDefault="00500DAB" w:rsidP="0048784B">
            <w:pPr>
              <w:jc w:val="both"/>
              <w:rPr>
                <w:rFonts w:ascii="Arial" w:hAnsi="Arial" w:cs="Arial"/>
                <w:sz w:val="24"/>
                <w:szCs w:val="24"/>
              </w:rPr>
            </w:pPr>
          </w:p>
          <w:p w14:paraId="6A07768C" w14:textId="77777777" w:rsidR="00500DAB" w:rsidRPr="002B3F09" w:rsidRDefault="00500DAB" w:rsidP="00500DAB">
            <w:pPr>
              <w:numPr>
                <w:ilvl w:val="0"/>
                <w:numId w:val="8"/>
              </w:numPr>
              <w:contextualSpacing/>
              <w:jc w:val="both"/>
              <w:rPr>
                <w:rFonts w:ascii="Arial" w:hAnsi="Arial" w:cs="Arial"/>
                <w:sz w:val="24"/>
                <w:szCs w:val="24"/>
              </w:rPr>
            </w:pPr>
            <w:r w:rsidRPr="002B3F09">
              <w:rPr>
                <w:rFonts w:ascii="Arial" w:hAnsi="Arial" w:cs="Arial"/>
                <w:sz w:val="24"/>
                <w:szCs w:val="24"/>
              </w:rPr>
              <w:t>Mantener la coordinación institucional e interinstitucional</w:t>
            </w:r>
          </w:p>
        </w:tc>
        <w:tc>
          <w:tcPr>
            <w:tcW w:w="1134" w:type="dxa"/>
          </w:tcPr>
          <w:p w14:paraId="3B5BCF79" w14:textId="77777777" w:rsidR="00500DAB" w:rsidRPr="002B3F09" w:rsidRDefault="00500DAB" w:rsidP="0048784B">
            <w:pPr>
              <w:rPr>
                <w:rFonts w:ascii="Arial" w:hAnsi="Arial" w:cs="Arial"/>
                <w:sz w:val="24"/>
                <w:szCs w:val="24"/>
              </w:rPr>
            </w:pPr>
          </w:p>
          <w:p w14:paraId="4C331D0A" w14:textId="77777777" w:rsidR="00500DAB" w:rsidRPr="002B3F09" w:rsidRDefault="00500DAB" w:rsidP="0048784B">
            <w:pPr>
              <w:rPr>
                <w:rFonts w:ascii="Arial" w:hAnsi="Arial" w:cs="Arial"/>
                <w:sz w:val="24"/>
                <w:szCs w:val="24"/>
              </w:rPr>
            </w:pPr>
            <w:r w:rsidRPr="002B3F09">
              <w:rPr>
                <w:rFonts w:ascii="Arial" w:hAnsi="Arial" w:cs="Arial"/>
                <w:sz w:val="24"/>
                <w:szCs w:val="24"/>
              </w:rPr>
              <w:t>1.tabla</w:t>
            </w:r>
          </w:p>
          <w:p w14:paraId="5FEDD86E" w14:textId="77777777" w:rsidR="00500DAB" w:rsidRPr="002B3F09" w:rsidRDefault="00500DAB" w:rsidP="0048784B">
            <w:pPr>
              <w:rPr>
                <w:rFonts w:ascii="Arial" w:hAnsi="Arial" w:cs="Arial"/>
                <w:sz w:val="24"/>
                <w:szCs w:val="24"/>
              </w:rPr>
            </w:pPr>
            <w:r w:rsidRPr="002B3F09">
              <w:rPr>
                <w:rFonts w:ascii="Arial" w:hAnsi="Arial" w:cs="Arial"/>
                <w:sz w:val="24"/>
                <w:szCs w:val="24"/>
              </w:rPr>
              <w:t>2.tinta</w:t>
            </w:r>
          </w:p>
          <w:p w14:paraId="4294DEF5" w14:textId="77777777" w:rsidR="00500DAB" w:rsidRPr="002B3F09" w:rsidRDefault="00500DAB" w:rsidP="0048784B">
            <w:pPr>
              <w:rPr>
                <w:rFonts w:ascii="Arial" w:hAnsi="Arial" w:cs="Arial"/>
                <w:sz w:val="24"/>
                <w:szCs w:val="24"/>
              </w:rPr>
            </w:pPr>
            <w:r w:rsidRPr="002B3F09">
              <w:rPr>
                <w:rFonts w:ascii="Arial" w:hAnsi="Arial" w:cs="Arial"/>
                <w:sz w:val="24"/>
                <w:szCs w:val="24"/>
              </w:rPr>
              <w:t>3.papel</w:t>
            </w:r>
          </w:p>
          <w:p w14:paraId="643A4587" w14:textId="77777777" w:rsidR="00500DAB" w:rsidRPr="002B3F09" w:rsidRDefault="00500DAB" w:rsidP="0048784B">
            <w:pPr>
              <w:rPr>
                <w:rFonts w:ascii="Arial" w:hAnsi="Arial" w:cs="Arial"/>
                <w:sz w:val="24"/>
                <w:szCs w:val="24"/>
              </w:rPr>
            </w:pPr>
            <w:r w:rsidRPr="002B3F09">
              <w:rPr>
                <w:rFonts w:ascii="Arial" w:hAnsi="Arial" w:cs="Arial"/>
                <w:sz w:val="24"/>
                <w:szCs w:val="24"/>
              </w:rPr>
              <w:t>4.transporte</w:t>
            </w:r>
          </w:p>
          <w:p w14:paraId="2A8A34CB" w14:textId="77777777" w:rsidR="00500DAB" w:rsidRPr="002B3F09" w:rsidRDefault="00500DAB" w:rsidP="0048784B">
            <w:pPr>
              <w:rPr>
                <w:rFonts w:ascii="Arial" w:hAnsi="Arial" w:cs="Arial"/>
                <w:sz w:val="24"/>
                <w:szCs w:val="24"/>
              </w:rPr>
            </w:pPr>
          </w:p>
        </w:tc>
        <w:tc>
          <w:tcPr>
            <w:tcW w:w="1418" w:type="dxa"/>
          </w:tcPr>
          <w:p w14:paraId="1318270A" w14:textId="77777777" w:rsidR="00500DAB" w:rsidRPr="002B3F09" w:rsidRDefault="00500DAB" w:rsidP="0048784B">
            <w:pPr>
              <w:jc w:val="both"/>
              <w:rPr>
                <w:rFonts w:ascii="Arial" w:hAnsi="Arial" w:cs="Arial"/>
                <w:sz w:val="24"/>
                <w:szCs w:val="24"/>
              </w:rPr>
            </w:pPr>
          </w:p>
        </w:tc>
        <w:tc>
          <w:tcPr>
            <w:tcW w:w="567" w:type="dxa"/>
          </w:tcPr>
          <w:p w14:paraId="209E7590" w14:textId="77777777" w:rsidR="00500DAB" w:rsidRPr="002B3F09" w:rsidRDefault="00500DAB" w:rsidP="0048784B">
            <w:pPr>
              <w:jc w:val="both"/>
              <w:rPr>
                <w:rFonts w:ascii="Arial" w:hAnsi="Arial" w:cs="Arial"/>
                <w:sz w:val="24"/>
                <w:szCs w:val="24"/>
              </w:rPr>
            </w:pPr>
          </w:p>
          <w:p w14:paraId="7A10E15D" w14:textId="77777777" w:rsidR="00500DAB" w:rsidRPr="002B3F09" w:rsidRDefault="00500DAB" w:rsidP="0048784B">
            <w:pPr>
              <w:rPr>
                <w:rFonts w:ascii="Arial" w:hAnsi="Arial" w:cs="Arial"/>
                <w:sz w:val="24"/>
                <w:szCs w:val="24"/>
              </w:rPr>
            </w:pPr>
          </w:p>
          <w:p w14:paraId="74A294A2" w14:textId="77777777" w:rsidR="00500DAB" w:rsidRPr="002B3F09" w:rsidRDefault="00500DAB" w:rsidP="0048784B">
            <w:pPr>
              <w:rPr>
                <w:rFonts w:ascii="Arial" w:hAnsi="Arial" w:cs="Arial"/>
                <w:sz w:val="24"/>
                <w:szCs w:val="24"/>
              </w:rPr>
            </w:pPr>
          </w:p>
          <w:p w14:paraId="1C2D01C4"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425" w:type="dxa"/>
          </w:tcPr>
          <w:p w14:paraId="05A979DF" w14:textId="77777777" w:rsidR="00500DAB" w:rsidRPr="002B3F09" w:rsidRDefault="00500DAB" w:rsidP="0048784B">
            <w:pPr>
              <w:jc w:val="both"/>
              <w:rPr>
                <w:rFonts w:ascii="Arial" w:hAnsi="Arial" w:cs="Arial"/>
                <w:sz w:val="24"/>
                <w:szCs w:val="24"/>
              </w:rPr>
            </w:pPr>
          </w:p>
          <w:p w14:paraId="51B5264B" w14:textId="77777777" w:rsidR="00500DAB" w:rsidRPr="002B3F09" w:rsidRDefault="00500DAB" w:rsidP="0048784B">
            <w:pPr>
              <w:rPr>
                <w:rFonts w:ascii="Arial" w:hAnsi="Arial" w:cs="Arial"/>
                <w:sz w:val="24"/>
                <w:szCs w:val="24"/>
              </w:rPr>
            </w:pPr>
          </w:p>
          <w:p w14:paraId="2D8AF39F" w14:textId="77777777" w:rsidR="00500DAB" w:rsidRPr="002B3F09" w:rsidRDefault="00500DAB" w:rsidP="0048784B">
            <w:pPr>
              <w:rPr>
                <w:rFonts w:ascii="Arial" w:hAnsi="Arial" w:cs="Arial"/>
                <w:sz w:val="24"/>
                <w:szCs w:val="24"/>
              </w:rPr>
            </w:pPr>
          </w:p>
          <w:p w14:paraId="46B0F593" w14:textId="53EB6EE3" w:rsidR="00500DAB" w:rsidRPr="002B3F09" w:rsidRDefault="00662E52" w:rsidP="0048784B">
            <w:pPr>
              <w:rPr>
                <w:rFonts w:ascii="Arial" w:hAnsi="Arial" w:cs="Arial"/>
                <w:sz w:val="24"/>
                <w:szCs w:val="24"/>
              </w:rPr>
            </w:pPr>
            <w:r w:rsidRPr="002B3F09">
              <w:rPr>
                <w:rFonts w:ascii="Arial" w:hAnsi="Arial" w:cs="Arial"/>
                <w:sz w:val="24"/>
                <w:szCs w:val="24"/>
              </w:rPr>
              <w:t>X</w:t>
            </w:r>
          </w:p>
        </w:tc>
        <w:tc>
          <w:tcPr>
            <w:tcW w:w="425" w:type="dxa"/>
          </w:tcPr>
          <w:p w14:paraId="0DC9E7F0" w14:textId="77777777" w:rsidR="00500DAB" w:rsidRPr="002B3F09" w:rsidRDefault="00500DAB" w:rsidP="0048784B">
            <w:pPr>
              <w:jc w:val="both"/>
              <w:rPr>
                <w:rFonts w:ascii="Arial" w:hAnsi="Arial" w:cs="Arial"/>
                <w:sz w:val="24"/>
                <w:szCs w:val="24"/>
              </w:rPr>
            </w:pPr>
          </w:p>
          <w:p w14:paraId="15D3AC5F" w14:textId="77777777" w:rsidR="00500DAB" w:rsidRPr="002B3F09" w:rsidRDefault="00500DAB" w:rsidP="0048784B">
            <w:pPr>
              <w:jc w:val="both"/>
              <w:rPr>
                <w:rFonts w:ascii="Arial" w:hAnsi="Arial" w:cs="Arial"/>
                <w:sz w:val="24"/>
                <w:szCs w:val="24"/>
              </w:rPr>
            </w:pPr>
          </w:p>
          <w:p w14:paraId="7488653E" w14:textId="77777777" w:rsidR="00500DAB" w:rsidRPr="002B3F09" w:rsidRDefault="00500DAB" w:rsidP="0048784B">
            <w:pPr>
              <w:jc w:val="both"/>
              <w:rPr>
                <w:rFonts w:ascii="Arial" w:hAnsi="Arial" w:cs="Arial"/>
                <w:sz w:val="24"/>
                <w:szCs w:val="24"/>
              </w:rPr>
            </w:pPr>
          </w:p>
          <w:p w14:paraId="2FA0E639"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4AACE55C" w14:textId="77777777" w:rsidR="00500DAB" w:rsidRPr="002B3F09" w:rsidRDefault="00500DAB" w:rsidP="0048784B">
            <w:pPr>
              <w:jc w:val="both"/>
              <w:rPr>
                <w:rFonts w:ascii="Arial" w:hAnsi="Arial" w:cs="Arial"/>
                <w:sz w:val="24"/>
                <w:szCs w:val="24"/>
              </w:rPr>
            </w:pPr>
          </w:p>
          <w:p w14:paraId="65E7CD4A" w14:textId="77777777" w:rsidR="00500DAB" w:rsidRPr="002B3F09" w:rsidRDefault="00500DAB" w:rsidP="0048784B">
            <w:pPr>
              <w:rPr>
                <w:rFonts w:ascii="Arial" w:hAnsi="Arial" w:cs="Arial"/>
                <w:sz w:val="24"/>
                <w:szCs w:val="24"/>
              </w:rPr>
            </w:pPr>
          </w:p>
          <w:p w14:paraId="08BB8C0B" w14:textId="77777777" w:rsidR="00500DAB" w:rsidRPr="002B3F09" w:rsidRDefault="00500DAB" w:rsidP="0048784B">
            <w:pPr>
              <w:rPr>
                <w:rFonts w:ascii="Arial" w:hAnsi="Arial" w:cs="Arial"/>
                <w:sz w:val="24"/>
                <w:szCs w:val="24"/>
              </w:rPr>
            </w:pPr>
          </w:p>
          <w:p w14:paraId="1DF834A6"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5608960D" w14:textId="77777777" w:rsidR="00500DAB" w:rsidRPr="002B3F09" w:rsidRDefault="00500DAB" w:rsidP="0048784B">
            <w:pPr>
              <w:jc w:val="both"/>
              <w:rPr>
                <w:rFonts w:ascii="Arial" w:hAnsi="Arial" w:cs="Arial"/>
                <w:sz w:val="24"/>
                <w:szCs w:val="24"/>
              </w:rPr>
            </w:pPr>
          </w:p>
          <w:p w14:paraId="22715115" w14:textId="77777777" w:rsidR="00500DAB" w:rsidRPr="002B3F09" w:rsidRDefault="00500DAB" w:rsidP="0048784B">
            <w:pPr>
              <w:rPr>
                <w:rFonts w:ascii="Arial" w:hAnsi="Arial" w:cs="Arial"/>
                <w:sz w:val="24"/>
                <w:szCs w:val="24"/>
              </w:rPr>
            </w:pPr>
          </w:p>
          <w:p w14:paraId="70405CBB" w14:textId="77777777" w:rsidR="00500DAB" w:rsidRPr="002B3F09" w:rsidRDefault="00500DAB" w:rsidP="0048784B">
            <w:pPr>
              <w:rPr>
                <w:rFonts w:ascii="Arial" w:hAnsi="Arial" w:cs="Arial"/>
                <w:sz w:val="24"/>
                <w:szCs w:val="24"/>
              </w:rPr>
            </w:pPr>
          </w:p>
          <w:p w14:paraId="7032646C"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5843720D" w14:textId="77777777" w:rsidR="00500DAB" w:rsidRPr="002B3F09" w:rsidRDefault="00500DAB" w:rsidP="0048784B">
            <w:pPr>
              <w:jc w:val="both"/>
              <w:rPr>
                <w:rFonts w:ascii="Arial" w:hAnsi="Arial" w:cs="Arial"/>
                <w:sz w:val="24"/>
                <w:szCs w:val="24"/>
              </w:rPr>
            </w:pPr>
          </w:p>
          <w:p w14:paraId="2E7B4F70" w14:textId="77777777" w:rsidR="00500DAB" w:rsidRPr="002B3F09" w:rsidRDefault="00500DAB" w:rsidP="0048784B">
            <w:pPr>
              <w:jc w:val="both"/>
              <w:rPr>
                <w:rFonts w:ascii="Arial" w:hAnsi="Arial" w:cs="Arial"/>
                <w:sz w:val="24"/>
                <w:szCs w:val="24"/>
              </w:rPr>
            </w:pPr>
          </w:p>
          <w:p w14:paraId="4BA3590C" w14:textId="77777777" w:rsidR="00500DAB" w:rsidRPr="002B3F09" w:rsidRDefault="00500DAB" w:rsidP="0048784B">
            <w:pPr>
              <w:jc w:val="both"/>
              <w:rPr>
                <w:rFonts w:ascii="Arial" w:hAnsi="Arial" w:cs="Arial"/>
                <w:sz w:val="24"/>
                <w:szCs w:val="24"/>
              </w:rPr>
            </w:pPr>
          </w:p>
          <w:p w14:paraId="549C07A3"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00DDCFBC" w14:textId="77777777" w:rsidR="00500DAB" w:rsidRPr="002B3F09" w:rsidRDefault="00500DAB" w:rsidP="0048784B">
            <w:pPr>
              <w:rPr>
                <w:rFonts w:ascii="Arial" w:hAnsi="Arial" w:cs="Arial"/>
                <w:sz w:val="24"/>
                <w:szCs w:val="24"/>
              </w:rPr>
            </w:pPr>
          </w:p>
          <w:p w14:paraId="587718C4" w14:textId="77777777" w:rsidR="00500DAB" w:rsidRPr="002B3F09" w:rsidRDefault="00500DAB" w:rsidP="0048784B">
            <w:pPr>
              <w:rPr>
                <w:rFonts w:ascii="Arial" w:hAnsi="Arial" w:cs="Arial"/>
                <w:sz w:val="24"/>
                <w:szCs w:val="24"/>
              </w:rPr>
            </w:pPr>
          </w:p>
          <w:p w14:paraId="6BFDFD41" w14:textId="77777777" w:rsidR="00500DAB" w:rsidRPr="002B3F09" w:rsidRDefault="00500DAB" w:rsidP="0048784B">
            <w:pPr>
              <w:rPr>
                <w:rFonts w:ascii="Arial" w:hAnsi="Arial" w:cs="Arial"/>
                <w:sz w:val="24"/>
                <w:szCs w:val="24"/>
              </w:rPr>
            </w:pPr>
          </w:p>
        </w:tc>
        <w:tc>
          <w:tcPr>
            <w:tcW w:w="567" w:type="dxa"/>
          </w:tcPr>
          <w:p w14:paraId="09E99B0E" w14:textId="77777777" w:rsidR="00500DAB" w:rsidRPr="002B3F09" w:rsidRDefault="00500DAB" w:rsidP="0048784B">
            <w:pPr>
              <w:jc w:val="both"/>
              <w:rPr>
                <w:rFonts w:ascii="Arial" w:hAnsi="Arial" w:cs="Arial"/>
                <w:sz w:val="24"/>
                <w:szCs w:val="24"/>
              </w:rPr>
            </w:pPr>
          </w:p>
          <w:p w14:paraId="61EE260D" w14:textId="77777777" w:rsidR="00500DAB" w:rsidRPr="002B3F09" w:rsidRDefault="00500DAB" w:rsidP="0048784B">
            <w:pPr>
              <w:jc w:val="both"/>
              <w:rPr>
                <w:rFonts w:ascii="Arial" w:hAnsi="Arial" w:cs="Arial"/>
                <w:sz w:val="24"/>
                <w:szCs w:val="24"/>
              </w:rPr>
            </w:pPr>
          </w:p>
          <w:p w14:paraId="0836A2E2" w14:textId="77777777" w:rsidR="00500DAB" w:rsidRPr="002B3F09" w:rsidRDefault="00500DAB" w:rsidP="0048784B">
            <w:pPr>
              <w:jc w:val="both"/>
              <w:rPr>
                <w:rFonts w:ascii="Arial" w:hAnsi="Arial" w:cs="Arial"/>
                <w:sz w:val="24"/>
                <w:szCs w:val="24"/>
              </w:rPr>
            </w:pPr>
          </w:p>
          <w:p w14:paraId="331369A1"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0AC821CE" w14:textId="77777777" w:rsidR="00500DAB" w:rsidRPr="002B3F09" w:rsidRDefault="00500DAB" w:rsidP="0048784B">
            <w:pPr>
              <w:jc w:val="both"/>
              <w:rPr>
                <w:rFonts w:ascii="Arial" w:hAnsi="Arial" w:cs="Arial"/>
                <w:sz w:val="24"/>
                <w:szCs w:val="24"/>
              </w:rPr>
            </w:pPr>
          </w:p>
          <w:p w14:paraId="3AC586EC" w14:textId="77777777" w:rsidR="00500DAB" w:rsidRPr="002B3F09" w:rsidRDefault="00500DAB" w:rsidP="0048784B">
            <w:pPr>
              <w:jc w:val="both"/>
              <w:rPr>
                <w:rFonts w:ascii="Arial" w:hAnsi="Arial" w:cs="Arial"/>
                <w:sz w:val="24"/>
                <w:szCs w:val="24"/>
              </w:rPr>
            </w:pPr>
          </w:p>
          <w:p w14:paraId="46D5D038" w14:textId="77777777" w:rsidR="00500DAB" w:rsidRPr="002B3F09" w:rsidRDefault="00500DAB" w:rsidP="0048784B">
            <w:pPr>
              <w:jc w:val="both"/>
              <w:rPr>
                <w:rFonts w:ascii="Arial" w:hAnsi="Arial" w:cs="Arial"/>
                <w:sz w:val="24"/>
                <w:szCs w:val="24"/>
              </w:rPr>
            </w:pPr>
          </w:p>
          <w:p w14:paraId="13A1CEE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p w14:paraId="418C7174" w14:textId="77777777" w:rsidR="00500DAB" w:rsidRPr="002B3F09" w:rsidRDefault="00500DAB" w:rsidP="0048784B">
            <w:pPr>
              <w:rPr>
                <w:rFonts w:ascii="Arial" w:hAnsi="Arial" w:cs="Arial"/>
                <w:sz w:val="24"/>
                <w:szCs w:val="24"/>
              </w:rPr>
            </w:pPr>
          </w:p>
          <w:p w14:paraId="43E945AF" w14:textId="77777777" w:rsidR="00500DAB" w:rsidRPr="002B3F09" w:rsidRDefault="00500DAB" w:rsidP="0048784B">
            <w:pPr>
              <w:rPr>
                <w:rFonts w:ascii="Arial" w:hAnsi="Arial" w:cs="Arial"/>
                <w:sz w:val="24"/>
                <w:szCs w:val="24"/>
              </w:rPr>
            </w:pPr>
          </w:p>
          <w:p w14:paraId="67231C8B" w14:textId="77777777" w:rsidR="00500DAB" w:rsidRPr="002B3F09" w:rsidRDefault="00500DAB" w:rsidP="0048784B">
            <w:pPr>
              <w:rPr>
                <w:rFonts w:ascii="Arial" w:hAnsi="Arial" w:cs="Arial"/>
                <w:sz w:val="24"/>
                <w:szCs w:val="24"/>
              </w:rPr>
            </w:pPr>
          </w:p>
          <w:p w14:paraId="490AF5C2" w14:textId="77777777" w:rsidR="00500DAB" w:rsidRPr="002B3F09" w:rsidRDefault="00500DAB" w:rsidP="0048784B">
            <w:pPr>
              <w:rPr>
                <w:rFonts w:ascii="Arial" w:hAnsi="Arial" w:cs="Arial"/>
                <w:sz w:val="24"/>
                <w:szCs w:val="24"/>
              </w:rPr>
            </w:pPr>
          </w:p>
          <w:p w14:paraId="4482F795" w14:textId="77777777" w:rsidR="00500DAB" w:rsidRPr="002B3F09" w:rsidRDefault="00500DAB" w:rsidP="0048784B">
            <w:pPr>
              <w:rPr>
                <w:rFonts w:ascii="Arial" w:hAnsi="Arial" w:cs="Arial"/>
                <w:sz w:val="24"/>
                <w:szCs w:val="24"/>
              </w:rPr>
            </w:pPr>
          </w:p>
        </w:tc>
        <w:tc>
          <w:tcPr>
            <w:tcW w:w="567" w:type="dxa"/>
          </w:tcPr>
          <w:p w14:paraId="6F60DC61" w14:textId="77777777" w:rsidR="00500DAB" w:rsidRPr="002B3F09" w:rsidRDefault="00500DAB" w:rsidP="0048784B">
            <w:pPr>
              <w:jc w:val="both"/>
              <w:rPr>
                <w:rFonts w:ascii="Arial" w:hAnsi="Arial" w:cs="Arial"/>
                <w:sz w:val="24"/>
                <w:szCs w:val="24"/>
              </w:rPr>
            </w:pPr>
          </w:p>
          <w:p w14:paraId="71F3597D" w14:textId="77777777" w:rsidR="00500DAB" w:rsidRPr="002B3F09" w:rsidRDefault="00500DAB" w:rsidP="0048784B">
            <w:pPr>
              <w:rPr>
                <w:rFonts w:ascii="Arial" w:hAnsi="Arial" w:cs="Arial"/>
                <w:sz w:val="24"/>
                <w:szCs w:val="24"/>
              </w:rPr>
            </w:pPr>
          </w:p>
          <w:p w14:paraId="1FBD121D" w14:textId="77777777" w:rsidR="00500DAB" w:rsidRPr="002B3F09" w:rsidRDefault="00500DAB" w:rsidP="0048784B">
            <w:pPr>
              <w:rPr>
                <w:rFonts w:ascii="Arial" w:hAnsi="Arial" w:cs="Arial"/>
                <w:sz w:val="24"/>
                <w:szCs w:val="24"/>
              </w:rPr>
            </w:pPr>
          </w:p>
          <w:p w14:paraId="336CA632"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567" w:type="dxa"/>
          </w:tcPr>
          <w:p w14:paraId="6A30A6D3" w14:textId="77777777" w:rsidR="00500DAB" w:rsidRPr="002B3F09" w:rsidRDefault="00500DAB" w:rsidP="0048784B">
            <w:pPr>
              <w:jc w:val="both"/>
              <w:rPr>
                <w:rFonts w:ascii="Arial" w:hAnsi="Arial" w:cs="Arial"/>
                <w:sz w:val="24"/>
                <w:szCs w:val="24"/>
              </w:rPr>
            </w:pPr>
          </w:p>
          <w:p w14:paraId="677CE49C" w14:textId="77777777" w:rsidR="00500DAB" w:rsidRPr="002B3F09" w:rsidRDefault="00500DAB" w:rsidP="0048784B">
            <w:pPr>
              <w:rPr>
                <w:rFonts w:ascii="Arial" w:hAnsi="Arial" w:cs="Arial"/>
                <w:sz w:val="24"/>
                <w:szCs w:val="24"/>
              </w:rPr>
            </w:pPr>
          </w:p>
          <w:p w14:paraId="3D5B2D75" w14:textId="77777777" w:rsidR="00500DAB" w:rsidRPr="002B3F09" w:rsidRDefault="00500DAB" w:rsidP="0048784B">
            <w:pPr>
              <w:rPr>
                <w:rFonts w:ascii="Arial" w:hAnsi="Arial" w:cs="Arial"/>
                <w:sz w:val="24"/>
                <w:szCs w:val="24"/>
              </w:rPr>
            </w:pPr>
          </w:p>
          <w:p w14:paraId="6DEBB3D9"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425" w:type="dxa"/>
          </w:tcPr>
          <w:p w14:paraId="065F7D94" w14:textId="77777777" w:rsidR="00500DAB" w:rsidRPr="002B3F09" w:rsidRDefault="00500DAB" w:rsidP="0048784B">
            <w:pPr>
              <w:jc w:val="both"/>
              <w:rPr>
                <w:rFonts w:ascii="Arial" w:hAnsi="Arial" w:cs="Arial"/>
                <w:sz w:val="24"/>
                <w:szCs w:val="24"/>
              </w:rPr>
            </w:pPr>
          </w:p>
          <w:p w14:paraId="1861400E" w14:textId="77777777" w:rsidR="00500DAB" w:rsidRPr="002B3F09" w:rsidRDefault="00500DAB" w:rsidP="0048784B">
            <w:pPr>
              <w:rPr>
                <w:rFonts w:ascii="Arial" w:hAnsi="Arial" w:cs="Arial"/>
                <w:sz w:val="24"/>
                <w:szCs w:val="24"/>
              </w:rPr>
            </w:pPr>
          </w:p>
          <w:p w14:paraId="65E30FC8" w14:textId="77777777" w:rsidR="00500DAB" w:rsidRPr="002B3F09" w:rsidRDefault="00500DAB" w:rsidP="0048784B">
            <w:pPr>
              <w:rPr>
                <w:rFonts w:ascii="Arial" w:hAnsi="Arial" w:cs="Arial"/>
                <w:sz w:val="24"/>
                <w:szCs w:val="24"/>
              </w:rPr>
            </w:pPr>
          </w:p>
          <w:p w14:paraId="52E15C6C"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c>
          <w:tcPr>
            <w:tcW w:w="709" w:type="dxa"/>
          </w:tcPr>
          <w:p w14:paraId="2AA3833D" w14:textId="77777777" w:rsidR="00500DAB" w:rsidRPr="002B3F09" w:rsidRDefault="00500DAB" w:rsidP="0048784B">
            <w:pPr>
              <w:jc w:val="both"/>
              <w:rPr>
                <w:rFonts w:ascii="Arial" w:hAnsi="Arial" w:cs="Arial"/>
                <w:sz w:val="24"/>
                <w:szCs w:val="24"/>
              </w:rPr>
            </w:pPr>
          </w:p>
          <w:p w14:paraId="5DEE7321" w14:textId="77777777" w:rsidR="00500DAB" w:rsidRPr="002B3F09" w:rsidRDefault="00500DAB" w:rsidP="0048784B">
            <w:pPr>
              <w:rPr>
                <w:rFonts w:ascii="Arial" w:hAnsi="Arial" w:cs="Arial"/>
                <w:sz w:val="24"/>
                <w:szCs w:val="24"/>
              </w:rPr>
            </w:pPr>
          </w:p>
          <w:p w14:paraId="1FC3AD21" w14:textId="77777777" w:rsidR="00500DAB" w:rsidRPr="002B3F09" w:rsidRDefault="00500DAB" w:rsidP="0048784B">
            <w:pPr>
              <w:rPr>
                <w:rFonts w:ascii="Arial" w:hAnsi="Arial" w:cs="Arial"/>
                <w:sz w:val="24"/>
                <w:szCs w:val="24"/>
              </w:rPr>
            </w:pPr>
          </w:p>
          <w:p w14:paraId="30D5934C" w14:textId="77777777" w:rsidR="00500DAB" w:rsidRPr="002B3F09" w:rsidRDefault="00500DAB" w:rsidP="0048784B">
            <w:pPr>
              <w:rPr>
                <w:rFonts w:ascii="Arial" w:hAnsi="Arial" w:cs="Arial"/>
                <w:sz w:val="24"/>
                <w:szCs w:val="24"/>
              </w:rPr>
            </w:pPr>
            <w:r w:rsidRPr="002B3F09">
              <w:rPr>
                <w:rFonts w:ascii="Arial" w:hAnsi="Arial" w:cs="Arial"/>
                <w:sz w:val="24"/>
                <w:szCs w:val="24"/>
              </w:rPr>
              <w:t>X</w:t>
            </w:r>
          </w:p>
        </w:tc>
      </w:tr>
      <w:tr w:rsidR="00500DAB" w:rsidRPr="002B3F09" w14:paraId="7B18F21E" w14:textId="77777777" w:rsidTr="0048784B">
        <w:trPr>
          <w:trHeight w:val="1056"/>
        </w:trPr>
        <w:tc>
          <w:tcPr>
            <w:tcW w:w="394" w:type="dxa"/>
            <w:vMerge w:val="restart"/>
          </w:tcPr>
          <w:p w14:paraId="3A12B0EA"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6</w:t>
            </w:r>
          </w:p>
        </w:tc>
        <w:tc>
          <w:tcPr>
            <w:tcW w:w="1166" w:type="dxa"/>
            <w:vMerge w:val="restart"/>
          </w:tcPr>
          <w:p w14:paraId="7A19C44A"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 xml:space="preserve">Funcionar como enlace técnico entre el Ministerio de Medio Ambiente y Recursos Naturales (MARN) y </w:t>
            </w:r>
            <w:r w:rsidRPr="002B3F09">
              <w:rPr>
                <w:rFonts w:ascii="Arial" w:hAnsi="Arial" w:cs="Arial"/>
                <w:sz w:val="24"/>
                <w:szCs w:val="24"/>
              </w:rPr>
              <w:lastRenderedPageBreak/>
              <w:t>coordinar esfuerzos en materia ambiental y de riesgo con las diferentes Instituciones.</w:t>
            </w:r>
          </w:p>
        </w:tc>
        <w:tc>
          <w:tcPr>
            <w:tcW w:w="1276" w:type="dxa"/>
            <w:vMerge w:val="restart"/>
          </w:tcPr>
          <w:p w14:paraId="498C4F6E"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lastRenderedPageBreak/>
              <w:t xml:space="preserve">Coordinación Institucional e Interinstitucional con el 100% de las instancias competentes en materia ambiental mediante </w:t>
            </w:r>
            <w:r w:rsidRPr="002B3F09">
              <w:rPr>
                <w:rFonts w:ascii="Arial" w:hAnsi="Arial" w:cs="Arial"/>
                <w:sz w:val="24"/>
                <w:szCs w:val="24"/>
              </w:rPr>
              <w:lastRenderedPageBreak/>
              <w:t>una agenda en conjunto.</w:t>
            </w:r>
          </w:p>
        </w:tc>
        <w:tc>
          <w:tcPr>
            <w:tcW w:w="1134" w:type="dxa"/>
            <w:vMerge w:val="restart"/>
          </w:tcPr>
          <w:p w14:paraId="26D0153D" w14:textId="77777777" w:rsidR="00500DAB" w:rsidRPr="002B3F09" w:rsidRDefault="00500DAB" w:rsidP="0048784B">
            <w:pPr>
              <w:jc w:val="both"/>
              <w:rPr>
                <w:rFonts w:ascii="Arial" w:hAnsi="Arial" w:cs="Arial"/>
                <w:noProof/>
                <w:sz w:val="24"/>
                <w:szCs w:val="24"/>
                <w:lang w:val="es-US" w:eastAsia="es-US"/>
              </w:rPr>
            </w:pPr>
            <w:r w:rsidRPr="002B3F09">
              <w:rPr>
                <w:rFonts w:ascii="Arial" w:hAnsi="Arial" w:cs="Arial"/>
                <w:noProof/>
                <w:sz w:val="24"/>
                <w:szCs w:val="24"/>
                <w:lang w:val="es-US" w:eastAsia="es-US"/>
              </w:rPr>
              <w:lastRenderedPageBreak/>
              <w:t xml:space="preserve">Del 100% de las coordinaciones a realizar con las instituciones se pretende lograr el 90%. </w:t>
            </w:r>
          </w:p>
        </w:tc>
        <w:tc>
          <w:tcPr>
            <w:tcW w:w="2126" w:type="dxa"/>
          </w:tcPr>
          <w:p w14:paraId="17CB9CAE"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1. Apoyo administrativo a la Comisión Municipal de Protección Civil para la prevención y mitigación de riesgos.</w:t>
            </w:r>
          </w:p>
        </w:tc>
        <w:tc>
          <w:tcPr>
            <w:tcW w:w="1134" w:type="dxa"/>
          </w:tcPr>
          <w:p w14:paraId="794678AE" w14:textId="77777777" w:rsidR="00500DAB" w:rsidRPr="002B3F09" w:rsidRDefault="00500DAB" w:rsidP="0048784B">
            <w:pPr>
              <w:rPr>
                <w:rFonts w:ascii="Arial" w:hAnsi="Arial" w:cs="Arial"/>
                <w:sz w:val="24"/>
                <w:szCs w:val="24"/>
              </w:rPr>
            </w:pPr>
            <w:r w:rsidRPr="002B3F09">
              <w:rPr>
                <w:rFonts w:ascii="Arial" w:hAnsi="Arial" w:cs="Arial"/>
                <w:sz w:val="24"/>
                <w:szCs w:val="24"/>
              </w:rPr>
              <w:t>1.papel</w:t>
            </w:r>
          </w:p>
          <w:p w14:paraId="1F909144" w14:textId="77777777" w:rsidR="00500DAB" w:rsidRPr="002B3F09" w:rsidRDefault="00500DAB" w:rsidP="0048784B">
            <w:pPr>
              <w:rPr>
                <w:rFonts w:ascii="Arial" w:hAnsi="Arial" w:cs="Arial"/>
                <w:sz w:val="24"/>
                <w:szCs w:val="24"/>
              </w:rPr>
            </w:pPr>
            <w:r w:rsidRPr="002B3F09">
              <w:rPr>
                <w:rFonts w:ascii="Arial" w:hAnsi="Arial" w:cs="Arial"/>
                <w:sz w:val="24"/>
                <w:szCs w:val="24"/>
              </w:rPr>
              <w:t>2.lapicero</w:t>
            </w:r>
          </w:p>
          <w:p w14:paraId="0821A078" w14:textId="77777777" w:rsidR="00500DAB" w:rsidRPr="002B3F09" w:rsidRDefault="00500DAB" w:rsidP="0048784B">
            <w:pPr>
              <w:rPr>
                <w:rFonts w:ascii="Arial" w:hAnsi="Arial" w:cs="Arial"/>
                <w:sz w:val="24"/>
                <w:szCs w:val="24"/>
              </w:rPr>
            </w:pPr>
            <w:r w:rsidRPr="002B3F09">
              <w:rPr>
                <w:rFonts w:ascii="Arial" w:hAnsi="Arial" w:cs="Arial"/>
                <w:sz w:val="24"/>
                <w:szCs w:val="24"/>
              </w:rPr>
              <w:t>3.tabla</w:t>
            </w:r>
          </w:p>
          <w:p w14:paraId="0D15C901" w14:textId="77777777" w:rsidR="00500DAB" w:rsidRPr="002B3F09" w:rsidRDefault="00500DAB" w:rsidP="0048784B">
            <w:pPr>
              <w:rPr>
                <w:rFonts w:ascii="Arial" w:hAnsi="Arial" w:cs="Arial"/>
                <w:sz w:val="24"/>
                <w:szCs w:val="24"/>
              </w:rPr>
            </w:pPr>
            <w:r w:rsidRPr="002B3F09">
              <w:rPr>
                <w:rFonts w:ascii="Arial" w:hAnsi="Arial" w:cs="Arial"/>
                <w:sz w:val="24"/>
                <w:szCs w:val="24"/>
              </w:rPr>
              <w:t>4.libro actas</w:t>
            </w:r>
          </w:p>
          <w:p w14:paraId="17CCE1B0" w14:textId="77777777" w:rsidR="00500DAB" w:rsidRPr="002B3F09" w:rsidRDefault="00500DAB" w:rsidP="0048784B">
            <w:pPr>
              <w:rPr>
                <w:rFonts w:ascii="Arial" w:hAnsi="Arial" w:cs="Arial"/>
                <w:sz w:val="24"/>
                <w:szCs w:val="24"/>
              </w:rPr>
            </w:pPr>
            <w:r w:rsidRPr="002B3F09">
              <w:rPr>
                <w:rFonts w:ascii="Arial" w:hAnsi="Arial" w:cs="Arial"/>
                <w:sz w:val="24"/>
                <w:szCs w:val="24"/>
              </w:rPr>
              <w:t>5.transporte</w:t>
            </w:r>
          </w:p>
        </w:tc>
        <w:tc>
          <w:tcPr>
            <w:tcW w:w="1418" w:type="dxa"/>
          </w:tcPr>
          <w:p w14:paraId="29FAEADD" w14:textId="77777777" w:rsidR="00500DAB" w:rsidRPr="002B3F09" w:rsidRDefault="00500DAB" w:rsidP="0048784B">
            <w:pPr>
              <w:jc w:val="both"/>
              <w:rPr>
                <w:rFonts w:ascii="Arial" w:hAnsi="Arial" w:cs="Arial"/>
                <w:sz w:val="24"/>
                <w:szCs w:val="24"/>
              </w:rPr>
            </w:pPr>
          </w:p>
        </w:tc>
        <w:tc>
          <w:tcPr>
            <w:tcW w:w="567" w:type="dxa"/>
          </w:tcPr>
          <w:p w14:paraId="1A10F688"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425" w:type="dxa"/>
          </w:tcPr>
          <w:p w14:paraId="17CE7582" w14:textId="396CC01E" w:rsidR="00500DAB" w:rsidRPr="002B3F09" w:rsidRDefault="00662E52" w:rsidP="0048784B">
            <w:pPr>
              <w:jc w:val="both"/>
              <w:rPr>
                <w:rFonts w:ascii="Arial" w:hAnsi="Arial" w:cs="Arial"/>
                <w:sz w:val="24"/>
                <w:szCs w:val="24"/>
              </w:rPr>
            </w:pPr>
            <w:r w:rsidRPr="002B3F09">
              <w:rPr>
                <w:rFonts w:ascii="Arial" w:hAnsi="Arial" w:cs="Arial"/>
                <w:sz w:val="24"/>
                <w:szCs w:val="24"/>
              </w:rPr>
              <w:t>X</w:t>
            </w:r>
          </w:p>
        </w:tc>
        <w:tc>
          <w:tcPr>
            <w:tcW w:w="425" w:type="dxa"/>
          </w:tcPr>
          <w:p w14:paraId="667EB53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25FC147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52AB011C"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05567920"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61716DF4"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579425B9"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6977FC40"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3B151F7B"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425" w:type="dxa"/>
          </w:tcPr>
          <w:p w14:paraId="346591AB"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709" w:type="dxa"/>
          </w:tcPr>
          <w:p w14:paraId="37921AB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r>
      <w:tr w:rsidR="00500DAB" w:rsidRPr="002B3F09" w14:paraId="6435AD76" w14:textId="77777777" w:rsidTr="0048784B">
        <w:trPr>
          <w:trHeight w:val="375"/>
        </w:trPr>
        <w:tc>
          <w:tcPr>
            <w:tcW w:w="394" w:type="dxa"/>
            <w:vMerge/>
          </w:tcPr>
          <w:p w14:paraId="070D55D9" w14:textId="77777777" w:rsidR="00500DAB" w:rsidRPr="002B3F09" w:rsidRDefault="00500DAB" w:rsidP="0048784B">
            <w:pPr>
              <w:jc w:val="both"/>
              <w:rPr>
                <w:rFonts w:ascii="Arial" w:hAnsi="Arial" w:cs="Arial"/>
                <w:sz w:val="24"/>
                <w:szCs w:val="24"/>
              </w:rPr>
            </w:pPr>
          </w:p>
        </w:tc>
        <w:tc>
          <w:tcPr>
            <w:tcW w:w="1166" w:type="dxa"/>
            <w:vMerge/>
          </w:tcPr>
          <w:p w14:paraId="25A31D81" w14:textId="77777777" w:rsidR="00500DAB" w:rsidRPr="002B3F09" w:rsidRDefault="00500DAB" w:rsidP="0048784B">
            <w:pPr>
              <w:jc w:val="both"/>
              <w:rPr>
                <w:rFonts w:ascii="Arial" w:hAnsi="Arial" w:cs="Arial"/>
                <w:sz w:val="24"/>
                <w:szCs w:val="24"/>
              </w:rPr>
            </w:pPr>
          </w:p>
        </w:tc>
        <w:tc>
          <w:tcPr>
            <w:tcW w:w="1276" w:type="dxa"/>
            <w:vMerge/>
          </w:tcPr>
          <w:p w14:paraId="7DAFB620" w14:textId="77777777" w:rsidR="00500DAB" w:rsidRPr="002B3F09" w:rsidRDefault="00500DAB" w:rsidP="0048784B">
            <w:pPr>
              <w:jc w:val="both"/>
              <w:rPr>
                <w:rFonts w:ascii="Arial" w:hAnsi="Arial" w:cs="Arial"/>
                <w:sz w:val="24"/>
                <w:szCs w:val="24"/>
              </w:rPr>
            </w:pPr>
          </w:p>
        </w:tc>
        <w:tc>
          <w:tcPr>
            <w:tcW w:w="1134" w:type="dxa"/>
            <w:vMerge/>
          </w:tcPr>
          <w:p w14:paraId="58EAE8C7" w14:textId="77777777" w:rsidR="00500DAB" w:rsidRPr="002B3F09" w:rsidRDefault="00500DAB" w:rsidP="0048784B">
            <w:pPr>
              <w:jc w:val="both"/>
              <w:rPr>
                <w:rFonts w:ascii="Arial" w:hAnsi="Arial" w:cs="Arial"/>
                <w:noProof/>
                <w:sz w:val="24"/>
                <w:szCs w:val="24"/>
                <w:lang w:val="es-US" w:eastAsia="es-US"/>
              </w:rPr>
            </w:pPr>
          </w:p>
        </w:tc>
        <w:tc>
          <w:tcPr>
            <w:tcW w:w="2126" w:type="dxa"/>
          </w:tcPr>
          <w:p w14:paraId="46F0FD93"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 xml:space="preserve">2. Participación en diferentes actividades, capacitaciones, eventos, reuniones del Comité Gestor de </w:t>
            </w:r>
            <w:r w:rsidRPr="002B3F09">
              <w:rPr>
                <w:rFonts w:ascii="Arial" w:hAnsi="Arial" w:cs="Arial"/>
                <w:sz w:val="24"/>
                <w:szCs w:val="24"/>
              </w:rPr>
              <w:lastRenderedPageBreak/>
              <w:t>la Reserva de Biosfera Apaneca-Ilamatepec como miembro de la Directiva.</w:t>
            </w:r>
          </w:p>
        </w:tc>
        <w:tc>
          <w:tcPr>
            <w:tcW w:w="1134" w:type="dxa"/>
          </w:tcPr>
          <w:p w14:paraId="263CBDBB" w14:textId="77777777" w:rsidR="00500DAB" w:rsidRPr="002B3F09" w:rsidRDefault="00500DAB" w:rsidP="0048784B">
            <w:pPr>
              <w:rPr>
                <w:rFonts w:ascii="Arial" w:hAnsi="Arial" w:cs="Arial"/>
                <w:sz w:val="24"/>
                <w:szCs w:val="24"/>
              </w:rPr>
            </w:pPr>
            <w:r w:rsidRPr="002B3F09">
              <w:rPr>
                <w:rFonts w:ascii="Arial" w:hAnsi="Arial" w:cs="Arial"/>
                <w:sz w:val="24"/>
                <w:szCs w:val="24"/>
              </w:rPr>
              <w:lastRenderedPageBreak/>
              <w:t>1.transporte</w:t>
            </w:r>
          </w:p>
          <w:p w14:paraId="034773CC" w14:textId="77777777" w:rsidR="00500DAB" w:rsidRPr="002B3F09" w:rsidRDefault="00500DAB" w:rsidP="0048784B">
            <w:pPr>
              <w:rPr>
                <w:rFonts w:ascii="Arial" w:hAnsi="Arial" w:cs="Arial"/>
                <w:sz w:val="24"/>
                <w:szCs w:val="24"/>
              </w:rPr>
            </w:pPr>
            <w:r w:rsidRPr="002B3F09">
              <w:rPr>
                <w:rFonts w:ascii="Arial" w:hAnsi="Arial" w:cs="Arial"/>
                <w:sz w:val="24"/>
                <w:szCs w:val="24"/>
              </w:rPr>
              <w:t>2.computadora</w:t>
            </w:r>
          </w:p>
          <w:p w14:paraId="673209D0" w14:textId="77777777" w:rsidR="00500DAB" w:rsidRPr="002B3F09" w:rsidRDefault="00500DAB" w:rsidP="0048784B">
            <w:pPr>
              <w:rPr>
                <w:rFonts w:ascii="Arial" w:hAnsi="Arial" w:cs="Arial"/>
                <w:sz w:val="24"/>
                <w:szCs w:val="24"/>
              </w:rPr>
            </w:pPr>
            <w:r w:rsidRPr="002B3F09">
              <w:rPr>
                <w:rFonts w:ascii="Arial" w:hAnsi="Arial" w:cs="Arial"/>
                <w:sz w:val="24"/>
                <w:szCs w:val="24"/>
              </w:rPr>
              <w:t>3.impresora</w:t>
            </w:r>
          </w:p>
          <w:p w14:paraId="05AF4CF5" w14:textId="77777777" w:rsidR="00500DAB" w:rsidRPr="002B3F09" w:rsidRDefault="00500DAB" w:rsidP="0048784B">
            <w:pPr>
              <w:rPr>
                <w:rFonts w:ascii="Arial" w:hAnsi="Arial" w:cs="Arial"/>
                <w:sz w:val="24"/>
                <w:szCs w:val="24"/>
              </w:rPr>
            </w:pPr>
            <w:r w:rsidRPr="002B3F09">
              <w:rPr>
                <w:rFonts w:ascii="Arial" w:hAnsi="Arial" w:cs="Arial"/>
                <w:sz w:val="24"/>
                <w:szCs w:val="24"/>
              </w:rPr>
              <w:t>4.tinta</w:t>
            </w:r>
          </w:p>
          <w:p w14:paraId="3127F5B2" w14:textId="77777777" w:rsidR="00500DAB" w:rsidRPr="002B3F09" w:rsidRDefault="00500DAB" w:rsidP="0048784B">
            <w:pPr>
              <w:rPr>
                <w:rFonts w:ascii="Arial" w:hAnsi="Arial" w:cs="Arial"/>
                <w:sz w:val="24"/>
                <w:szCs w:val="24"/>
              </w:rPr>
            </w:pPr>
            <w:r w:rsidRPr="002B3F09">
              <w:rPr>
                <w:rFonts w:ascii="Arial" w:hAnsi="Arial" w:cs="Arial"/>
                <w:sz w:val="24"/>
                <w:szCs w:val="24"/>
              </w:rPr>
              <w:lastRenderedPageBreak/>
              <w:t>5.impresora</w:t>
            </w:r>
          </w:p>
          <w:p w14:paraId="65098B53" w14:textId="77777777" w:rsidR="00500DAB" w:rsidRPr="002B3F09" w:rsidRDefault="00500DAB" w:rsidP="0048784B">
            <w:pPr>
              <w:rPr>
                <w:rFonts w:ascii="Arial" w:hAnsi="Arial" w:cs="Arial"/>
                <w:sz w:val="24"/>
                <w:szCs w:val="24"/>
              </w:rPr>
            </w:pPr>
            <w:r w:rsidRPr="002B3F09">
              <w:rPr>
                <w:rFonts w:ascii="Arial" w:hAnsi="Arial" w:cs="Arial"/>
                <w:sz w:val="24"/>
                <w:szCs w:val="24"/>
              </w:rPr>
              <w:t>6.viaticos</w:t>
            </w:r>
          </w:p>
        </w:tc>
        <w:tc>
          <w:tcPr>
            <w:tcW w:w="1418" w:type="dxa"/>
          </w:tcPr>
          <w:p w14:paraId="3A32CAF1" w14:textId="77777777" w:rsidR="00500DAB" w:rsidRPr="002B3F09" w:rsidRDefault="00500DAB" w:rsidP="0048784B">
            <w:pPr>
              <w:jc w:val="both"/>
              <w:rPr>
                <w:rFonts w:ascii="Arial" w:hAnsi="Arial" w:cs="Arial"/>
                <w:sz w:val="24"/>
                <w:szCs w:val="24"/>
              </w:rPr>
            </w:pPr>
          </w:p>
        </w:tc>
        <w:tc>
          <w:tcPr>
            <w:tcW w:w="567" w:type="dxa"/>
          </w:tcPr>
          <w:p w14:paraId="49A04695"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425" w:type="dxa"/>
          </w:tcPr>
          <w:p w14:paraId="24C0A376" w14:textId="20DD1C89" w:rsidR="00500DAB" w:rsidRPr="002B3F09" w:rsidRDefault="00662E52" w:rsidP="0048784B">
            <w:pPr>
              <w:jc w:val="both"/>
              <w:rPr>
                <w:rFonts w:ascii="Arial" w:hAnsi="Arial" w:cs="Arial"/>
                <w:sz w:val="24"/>
                <w:szCs w:val="24"/>
              </w:rPr>
            </w:pPr>
            <w:r w:rsidRPr="002B3F09">
              <w:rPr>
                <w:rFonts w:ascii="Arial" w:hAnsi="Arial" w:cs="Arial"/>
                <w:sz w:val="24"/>
                <w:szCs w:val="24"/>
              </w:rPr>
              <w:t>X</w:t>
            </w:r>
          </w:p>
        </w:tc>
        <w:tc>
          <w:tcPr>
            <w:tcW w:w="425" w:type="dxa"/>
          </w:tcPr>
          <w:p w14:paraId="0D4BBDD6"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2DBE77A9"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7F015BB8"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72288D10"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18B89C52"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7D51B2DA"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424756D2"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45DA996B"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425" w:type="dxa"/>
          </w:tcPr>
          <w:p w14:paraId="6E3C839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709" w:type="dxa"/>
          </w:tcPr>
          <w:p w14:paraId="22925E3A"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r>
      <w:tr w:rsidR="00500DAB" w:rsidRPr="002B3F09" w14:paraId="6DC155D5" w14:textId="77777777" w:rsidTr="0048784B">
        <w:trPr>
          <w:trHeight w:val="375"/>
        </w:trPr>
        <w:tc>
          <w:tcPr>
            <w:tcW w:w="394" w:type="dxa"/>
            <w:vMerge/>
          </w:tcPr>
          <w:p w14:paraId="7A4C7243" w14:textId="77777777" w:rsidR="00500DAB" w:rsidRPr="002B3F09" w:rsidRDefault="00500DAB" w:rsidP="0048784B">
            <w:pPr>
              <w:jc w:val="both"/>
              <w:rPr>
                <w:rFonts w:ascii="Arial" w:hAnsi="Arial" w:cs="Arial"/>
                <w:sz w:val="24"/>
                <w:szCs w:val="24"/>
              </w:rPr>
            </w:pPr>
          </w:p>
        </w:tc>
        <w:tc>
          <w:tcPr>
            <w:tcW w:w="1166" w:type="dxa"/>
            <w:vMerge/>
          </w:tcPr>
          <w:p w14:paraId="61C871D8" w14:textId="77777777" w:rsidR="00500DAB" w:rsidRPr="002B3F09" w:rsidRDefault="00500DAB" w:rsidP="0048784B">
            <w:pPr>
              <w:jc w:val="both"/>
              <w:rPr>
                <w:rFonts w:ascii="Arial" w:hAnsi="Arial" w:cs="Arial"/>
                <w:sz w:val="24"/>
                <w:szCs w:val="24"/>
              </w:rPr>
            </w:pPr>
          </w:p>
        </w:tc>
        <w:tc>
          <w:tcPr>
            <w:tcW w:w="1276" w:type="dxa"/>
            <w:vMerge/>
          </w:tcPr>
          <w:p w14:paraId="61C44EE6" w14:textId="77777777" w:rsidR="00500DAB" w:rsidRPr="002B3F09" w:rsidRDefault="00500DAB" w:rsidP="0048784B">
            <w:pPr>
              <w:jc w:val="both"/>
              <w:rPr>
                <w:rFonts w:ascii="Arial" w:hAnsi="Arial" w:cs="Arial"/>
                <w:sz w:val="24"/>
                <w:szCs w:val="24"/>
              </w:rPr>
            </w:pPr>
          </w:p>
        </w:tc>
        <w:tc>
          <w:tcPr>
            <w:tcW w:w="1134" w:type="dxa"/>
            <w:vMerge/>
          </w:tcPr>
          <w:p w14:paraId="4313A8D1" w14:textId="77777777" w:rsidR="00500DAB" w:rsidRPr="002B3F09" w:rsidRDefault="00500DAB" w:rsidP="0048784B">
            <w:pPr>
              <w:jc w:val="both"/>
              <w:rPr>
                <w:rFonts w:ascii="Arial" w:hAnsi="Arial" w:cs="Arial"/>
                <w:noProof/>
                <w:sz w:val="24"/>
                <w:szCs w:val="24"/>
                <w:lang w:val="es-US" w:eastAsia="es-US"/>
              </w:rPr>
            </w:pPr>
          </w:p>
        </w:tc>
        <w:tc>
          <w:tcPr>
            <w:tcW w:w="2126" w:type="dxa"/>
          </w:tcPr>
          <w:p w14:paraId="64403CE7"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3. Participación en diferentes actividades, capacitaciones, reuniones, eventos y diplomados del Ministerio de Medio Ambiente y Recursos Naturales (MARN).</w:t>
            </w:r>
          </w:p>
        </w:tc>
        <w:tc>
          <w:tcPr>
            <w:tcW w:w="1134" w:type="dxa"/>
          </w:tcPr>
          <w:p w14:paraId="0F6D681A" w14:textId="77777777" w:rsidR="00500DAB" w:rsidRPr="002B3F09" w:rsidRDefault="00500DAB" w:rsidP="0048784B">
            <w:pPr>
              <w:rPr>
                <w:rFonts w:ascii="Arial" w:hAnsi="Arial" w:cs="Arial"/>
                <w:sz w:val="24"/>
                <w:szCs w:val="24"/>
              </w:rPr>
            </w:pPr>
            <w:r w:rsidRPr="002B3F09">
              <w:rPr>
                <w:rFonts w:ascii="Arial" w:hAnsi="Arial" w:cs="Arial"/>
                <w:sz w:val="24"/>
                <w:szCs w:val="24"/>
              </w:rPr>
              <w:t>1.transporte</w:t>
            </w:r>
          </w:p>
          <w:p w14:paraId="733F5C6C" w14:textId="77777777" w:rsidR="00500DAB" w:rsidRPr="002B3F09" w:rsidRDefault="00500DAB" w:rsidP="0048784B">
            <w:pPr>
              <w:rPr>
                <w:rFonts w:ascii="Arial" w:hAnsi="Arial" w:cs="Arial"/>
                <w:sz w:val="24"/>
                <w:szCs w:val="24"/>
              </w:rPr>
            </w:pPr>
            <w:r w:rsidRPr="002B3F09">
              <w:rPr>
                <w:rFonts w:ascii="Arial" w:hAnsi="Arial" w:cs="Arial"/>
                <w:sz w:val="24"/>
                <w:szCs w:val="24"/>
              </w:rPr>
              <w:t>2.viaticos</w:t>
            </w:r>
          </w:p>
          <w:p w14:paraId="60C9972A" w14:textId="77777777" w:rsidR="00500DAB" w:rsidRPr="002B3F09" w:rsidRDefault="00500DAB" w:rsidP="0048784B">
            <w:pPr>
              <w:rPr>
                <w:rFonts w:ascii="Arial" w:hAnsi="Arial" w:cs="Arial"/>
                <w:sz w:val="24"/>
                <w:szCs w:val="24"/>
              </w:rPr>
            </w:pPr>
          </w:p>
        </w:tc>
        <w:tc>
          <w:tcPr>
            <w:tcW w:w="1418" w:type="dxa"/>
          </w:tcPr>
          <w:p w14:paraId="30B910E2" w14:textId="77777777" w:rsidR="00500DAB" w:rsidRPr="002B3F09" w:rsidRDefault="00500DAB" w:rsidP="0048784B">
            <w:pPr>
              <w:jc w:val="both"/>
              <w:rPr>
                <w:rFonts w:ascii="Arial" w:hAnsi="Arial" w:cs="Arial"/>
                <w:sz w:val="24"/>
                <w:szCs w:val="24"/>
              </w:rPr>
            </w:pPr>
          </w:p>
        </w:tc>
        <w:tc>
          <w:tcPr>
            <w:tcW w:w="567" w:type="dxa"/>
          </w:tcPr>
          <w:p w14:paraId="46C973C9"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425" w:type="dxa"/>
          </w:tcPr>
          <w:p w14:paraId="396BBD03"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425" w:type="dxa"/>
          </w:tcPr>
          <w:p w14:paraId="753EF181"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0AC3E4C4"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182BF345"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69205D27"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19A29F20"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0EBF4F11"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5C48FABE"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567" w:type="dxa"/>
          </w:tcPr>
          <w:p w14:paraId="76C8345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425" w:type="dxa"/>
          </w:tcPr>
          <w:p w14:paraId="798E092F"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c>
          <w:tcPr>
            <w:tcW w:w="709" w:type="dxa"/>
          </w:tcPr>
          <w:p w14:paraId="590346D6" w14:textId="77777777" w:rsidR="00500DAB" w:rsidRPr="002B3F09" w:rsidRDefault="00500DAB" w:rsidP="0048784B">
            <w:pPr>
              <w:jc w:val="both"/>
              <w:rPr>
                <w:rFonts w:ascii="Arial" w:hAnsi="Arial" w:cs="Arial"/>
                <w:sz w:val="24"/>
                <w:szCs w:val="24"/>
              </w:rPr>
            </w:pPr>
            <w:r w:rsidRPr="002B3F09">
              <w:rPr>
                <w:rFonts w:ascii="Arial" w:hAnsi="Arial" w:cs="Arial"/>
                <w:sz w:val="24"/>
                <w:szCs w:val="24"/>
              </w:rPr>
              <w:t>X</w:t>
            </w:r>
          </w:p>
        </w:tc>
      </w:tr>
    </w:tbl>
    <w:p w14:paraId="35D7B95F" w14:textId="08AAC5A7" w:rsidR="00500DAB" w:rsidRPr="0025013C" w:rsidRDefault="00500DAB" w:rsidP="00557138">
      <w:pPr>
        <w:spacing w:after="0" w:line="240" w:lineRule="auto"/>
        <w:rPr>
          <w:rFonts w:ascii="Arial" w:eastAsia="Calibri" w:hAnsi="Arial" w:cs="Arial"/>
          <w:b/>
          <w:color w:val="002060"/>
          <w:sz w:val="144"/>
          <w:szCs w:val="144"/>
          <w:lang w:val="es-SV"/>
        </w:rPr>
      </w:pPr>
    </w:p>
    <w:p w14:paraId="2F921922" w14:textId="77777777" w:rsidR="005E7881" w:rsidRDefault="005E7881" w:rsidP="005E7881">
      <w:pPr>
        <w:spacing w:after="0" w:line="240" w:lineRule="auto"/>
        <w:jc w:val="center"/>
        <w:rPr>
          <w:rFonts w:ascii="Arial" w:eastAsia="Calibri" w:hAnsi="Arial" w:cs="Arial"/>
          <w:b/>
          <w:color w:val="002060"/>
          <w:sz w:val="72"/>
          <w:szCs w:val="72"/>
          <w:lang w:val="es-SV"/>
        </w:rPr>
      </w:pPr>
    </w:p>
    <w:p w14:paraId="0FB8A113" w14:textId="77777777" w:rsidR="005E7881" w:rsidRDefault="005E7881" w:rsidP="005E7881">
      <w:pPr>
        <w:spacing w:after="0" w:line="240" w:lineRule="auto"/>
        <w:jc w:val="center"/>
        <w:rPr>
          <w:rFonts w:ascii="Arial" w:eastAsia="Calibri" w:hAnsi="Arial" w:cs="Arial"/>
          <w:b/>
          <w:color w:val="002060"/>
          <w:sz w:val="72"/>
          <w:szCs w:val="72"/>
          <w:lang w:val="es-SV"/>
        </w:rPr>
      </w:pPr>
    </w:p>
    <w:p w14:paraId="7E2890F2" w14:textId="77777777" w:rsidR="005E7881" w:rsidRDefault="005E7881" w:rsidP="005E7881">
      <w:pPr>
        <w:spacing w:after="0" w:line="240" w:lineRule="auto"/>
        <w:jc w:val="center"/>
        <w:rPr>
          <w:rFonts w:ascii="Arial" w:eastAsia="Calibri" w:hAnsi="Arial" w:cs="Arial"/>
          <w:b/>
          <w:color w:val="002060"/>
          <w:sz w:val="72"/>
          <w:szCs w:val="72"/>
          <w:lang w:val="es-SV"/>
        </w:rPr>
      </w:pPr>
    </w:p>
    <w:p w14:paraId="6EC5F227" w14:textId="77777777" w:rsidR="00557138" w:rsidRDefault="00557138" w:rsidP="005E7881">
      <w:pPr>
        <w:spacing w:after="0" w:line="240" w:lineRule="auto"/>
        <w:jc w:val="center"/>
        <w:rPr>
          <w:rFonts w:ascii="Arial" w:eastAsia="Calibri" w:hAnsi="Arial" w:cs="Arial"/>
          <w:b/>
          <w:color w:val="002060"/>
          <w:sz w:val="72"/>
          <w:szCs w:val="72"/>
          <w:lang w:val="es-SV"/>
        </w:rPr>
      </w:pPr>
    </w:p>
    <w:p w14:paraId="6677BB15" w14:textId="77777777" w:rsidR="00557138" w:rsidRDefault="00557138" w:rsidP="005E7881">
      <w:pPr>
        <w:spacing w:after="0" w:line="240" w:lineRule="auto"/>
        <w:jc w:val="center"/>
        <w:rPr>
          <w:rFonts w:ascii="Arial" w:eastAsia="Calibri" w:hAnsi="Arial" w:cs="Arial"/>
          <w:b/>
          <w:color w:val="002060"/>
          <w:sz w:val="72"/>
          <w:szCs w:val="72"/>
          <w:lang w:val="es-SV"/>
        </w:rPr>
      </w:pPr>
    </w:p>
    <w:p w14:paraId="1FDA7F11" w14:textId="77777777" w:rsidR="00B71A45" w:rsidRDefault="00B71A45" w:rsidP="005E7881">
      <w:pPr>
        <w:spacing w:after="0" w:line="240" w:lineRule="auto"/>
        <w:jc w:val="center"/>
        <w:rPr>
          <w:rFonts w:ascii="Arial" w:eastAsia="Calibri" w:hAnsi="Arial" w:cs="Arial"/>
          <w:b/>
          <w:color w:val="002060"/>
          <w:sz w:val="72"/>
          <w:szCs w:val="72"/>
          <w:lang w:val="es-SV"/>
        </w:rPr>
      </w:pPr>
    </w:p>
    <w:p w14:paraId="2FEF540B" w14:textId="3AE7B782" w:rsidR="005A74DF" w:rsidRDefault="00500DAB" w:rsidP="005E7881">
      <w:pPr>
        <w:spacing w:after="0" w:line="240" w:lineRule="auto"/>
        <w:jc w:val="center"/>
        <w:rPr>
          <w:rFonts w:ascii="Arial" w:eastAsia="Calibri" w:hAnsi="Arial" w:cs="Arial"/>
          <w:b/>
          <w:color w:val="002060"/>
          <w:sz w:val="72"/>
          <w:szCs w:val="72"/>
          <w:lang w:val="es-SV"/>
        </w:rPr>
      </w:pPr>
      <w:r w:rsidRPr="005E7881">
        <w:rPr>
          <w:rFonts w:ascii="Arial" w:eastAsia="Calibri" w:hAnsi="Arial" w:cs="Arial"/>
          <w:b/>
          <w:color w:val="002060"/>
          <w:sz w:val="72"/>
          <w:szCs w:val="72"/>
          <w:lang w:val="es-SV"/>
        </w:rPr>
        <w:t>CAMINOS Y CALLES</w:t>
      </w:r>
    </w:p>
    <w:p w14:paraId="62578668" w14:textId="77777777" w:rsidR="005E7881" w:rsidRPr="005E7881" w:rsidRDefault="005E7881" w:rsidP="005E7881">
      <w:pPr>
        <w:spacing w:after="0" w:line="240" w:lineRule="auto"/>
        <w:jc w:val="center"/>
        <w:rPr>
          <w:rFonts w:ascii="Arial" w:eastAsia="Calibri" w:hAnsi="Arial" w:cs="Arial"/>
          <w:b/>
          <w:color w:val="002060"/>
          <w:sz w:val="72"/>
          <w:szCs w:val="72"/>
          <w:lang w:val="es-SV"/>
        </w:rPr>
      </w:pPr>
    </w:p>
    <w:p w14:paraId="222FD86B" w14:textId="754D80C8" w:rsidR="005E7881" w:rsidRDefault="005E7881" w:rsidP="005E7881">
      <w:pPr>
        <w:rPr>
          <w:rFonts w:ascii="Arial" w:eastAsia="Calibri" w:hAnsi="Arial" w:cs="Arial"/>
          <w:b/>
          <w:color w:val="000000" w:themeColor="text1"/>
          <w:sz w:val="52"/>
          <w:szCs w:val="52"/>
          <w:lang w:val="en-US"/>
        </w:rPr>
      </w:pPr>
    </w:p>
    <w:p w14:paraId="39527603" w14:textId="2B862696" w:rsidR="005E7881" w:rsidRDefault="005E7881" w:rsidP="005E7881">
      <w:pPr>
        <w:rPr>
          <w:rFonts w:ascii="Arial" w:eastAsia="Calibri" w:hAnsi="Arial" w:cs="Arial"/>
          <w:b/>
          <w:color w:val="000000" w:themeColor="text1"/>
          <w:sz w:val="52"/>
          <w:szCs w:val="52"/>
          <w:lang w:val="en-US"/>
        </w:rPr>
      </w:pPr>
    </w:p>
    <w:p w14:paraId="548305A2" w14:textId="77777777" w:rsidR="005E7881" w:rsidRDefault="005E7881" w:rsidP="005E7881">
      <w:pPr>
        <w:rPr>
          <w:rFonts w:ascii="Arial" w:eastAsia="Calibri" w:hAnsi="Arial" w:cs="Arial"/>
          <w:b/>
          <w:color w:val="000000" w:themeColor="text1"/>
          <w:sz w:val="52"/>
          <w:szCs w:val="52"/>
          <w:lang w:val="en-US"/>
        </w:rPr>
      </w:pPr>
    </w:p>
    <w:p w14:paraId="34B1F52D" w14:textId="77777777" w:rsidR="005E7881" w:rsidRPr="005E7881" w:rsidRDefault="005E7881" w:rsidP="005E7881">
      <w:pPr>
        <w:rPr>
          <w:rFonts w:ascii="Arial" w:eastAsia="Calibri" w:hAnsi="Arial" w:cs="Arial"/>
          <w:b/>
          <w:color w:val="000000" w:themeColor="text1"/>
          <w:sz w:val="52"/>
          <w:szCs w:val="52"/>
          <w:lang w:val="en-US"/>
        </w:rPr>
      </w:pPr>
    </w:p>
    <w:tbl>
      <w:tblPr>
        <w:tblStyle w:val="TableGrid"/>
        <w:tblW w:w="14998" w:type="dxa"/>
        <w:tblInd w:w="-708" w:type="dxa"/>
        <w:tblCellMar>
          <w:top w:w="45" w:type="dxa"/>
          <w:left w:w="38" w:type="dxa"/>
          <w:right w:w="50" w:type="dxa"/>
        </w:tblCellMar>
        <w:tblLook w:val="04A0" w:firstRow="1" w:lastRow="0" w:firstColumn="1" w:lastColumn="0" w:noHBand="0" w:noVBand="1"/>
      </w:tblPr>
      <w:tblGrid>
        <w:gridCol w:w="479"/>
        <w:gridCol w:w="1449"/>
        <w:gridCol w:w="1420"/>
        <w:gridCol w:w="1547"/>
        <w:gridCol w:w="1902"/>
        <w:gridCol w:w="1559"/>
        <w:gridCol w:w="1936"/>
        <w:gridCol w:w="401"/>
        <w:gridCol w:w="400"/>
        <w:gridCol w:w="414"/>
        <w:gridCol w:w="404"/>
        <w:gridCol w:w="389"/>
        <w:gridCol w:w="400"/>
        <w:gridCol w:w="399"/>
        <w:gridCol w:w="404"/>
        <w:gridCol w:w="400"/>
        <w:gridCol w:w="399"/>
        <w:gridCol w:w="343"/>
        <w:gridCol w:w="353"/>
      </w:tblGrid>
      <w:tr w:rsidR="005A74DF" w14:paraId="4D2D0C24" w14:textId="77777777" w:rsidTr="00004431">
        <w:trPr>
          <w:trHeight w:val="1337"/>
        </w:trPr>
        <w:tc>
          <w:tcPr>
            <w:tcW w:w="10067" w:type="dxa"/>
            <w:gridSpan w:val="7"/>
            <w:tcBorders>
              <w:top w:val="single" w:sz="4" w:space="0" w:color="000000"/>
              <w:left w:val="single" w:sz="4" w:space="0" w:color="000000"/>
              <w:bottom w:val="single" w:sz="4" w:space="0" w:color="000000"/>
              <w:right w:val="single" w:sz="4" w:space="0" w:color="000000"/>
            </w:tcBorders>
          </w:tcPr>
          <w:p w14:paraId="6CEC740F" w14:textId="77777777" w:rsidR="005A74DF" w:rsidRDefault="005A74DF" w:rsidP="00004431">
            <w:pPr>
              <w:spacing w:after="200" w:line="276" w:lineRule="auto"/>
              <w:ind w:left="70" w:right="35"/>
            </w:pPr>
            <w:r>
              <w:rPr>
                <w:rFonts w:ascii="Calibri" w:eastAsia="Calibri" w:hAnsi="Calibri" w:cs="Calibri"/>
                <w:b/>
              </w:rPr>
              <w:lastRenderedPageBreak/>
              <w:t>OBJETIVO GENERAL:</w:t>
            </w:r>
            <w:r>
              <w:rPr>
                <w:rFonts w:ascii="Calibri" w:eastAsia="Calibri" w:hAnsi="Calibri" w:cs="Calibri"/>
              </w:rPr>
              <w:t xml:space="preserve"> </w:t>
            </w:r>
            <w:r>
              <w:rPr>
                <w:rFonts w:ascii="Calibri" w:eastAsia="Calibri" w:hAnsi="Calibri" w:cs="Calibri"/>
                <w:b/>
              </w:rPr>
              <w:t xml:space="preserve">Mantener la infraestructura vial interna en las condiciones apropiadas que contribuyan al desarrollo local en el municipio. </w:t>
            </w:r>
          </w:p>
          <w:p w14:paraId="462D4F1F" w14:textId="77777777" w:rsidR="005A74DF" w:rsidRDefault="005A74DF" w:rsidP="00004431">
            <w:pPr>
              <w:ind w:left="70"/>
            </w:pPr>
            <w:r>
              <w:rPr>
                <w:rFonts w:ascii="Calibri" w:eastAsia="Calibri" w:hAnsi="Calibri" w:cs="Calibri"/>
              </w:rPr>
              <w:t xml:space="preserve"> </w:t>
            </w:r>
          </w:p>
        </w:tc>
        <w:tc>
          <w:tcPr>
            <w:tcW w:w="425" w:type="dxa"/>
            <w:tcBorders>
              <w:top w:val="single" w:sz="4" w:space="0" w:color="000000"/>
              <w:left w:val="single" w:sz="4" w:space="0" w:color="000000"/>
              <w:bottom w:val="single" w:sz="4" w:space="0" w:color="000000"/>
              <w:right w:val="nil"/>
            </w:tcBorders>
          </w:tcPr>
          <w:p w14:paraId="534132D9" w14:textId="77777777" w:rsidR="005A74DF" w:rsidRDefault="005A74DF" w:rsidP="00004431"/>
        </w:tc>
        <w:tc>
          <w:tcPr>
            <w:tcW w:w="425" w:type="dxa"/>
            <w:tcBorders>
              <w:top w:val="single" w:sz="4" w:space="0" w:color="000000"/>
              <w:left w:val="nil"/>
              <w:bottom w:val="single" w:sz="4" w:space="0" w:color="000000"/>
              <w:right w:val="nil"/>
            </w:tcBorders>
          </w:tcPr>
          <w:p w14:paraId="07489FD4" w14:textId="77777777" w:rsidR="005A74DF" w:rsidRDefault="005A74DF" w:rsidP="00004431"/>
        </w:tc>
        <w:tc>
          <w:tcPr>
            <w:tcW w:w="3363" w:type="dxa"/>
            <w:gridSpan w:val="8"/>
            <w:tcBorders>
              <w:top w:val="single" w:sz="4" w:space="0" w:color="000000"/>
              <w:left w:val="nil"/>
              <w:bottom w:val="single" w:sz="4" w:space="0" w:color="000000"/>
              <w:right w:val="nil"/>
            </w:tcBorders>
          </w:tcPr>
          <w:p w14:paraId="08283833" w14:textId="77777777" w:rsidR="005A74DF" w:rsidRDefault="005A74DF" w:rsidP="00004431">
            <w:r>
              <w:rPr>
                <w:rFonts w:ascii="Calibri" w:eastAsia="Calibri" w:hAnsi="Calibri" w:cs="Calibri"/>
                <w:b/>
              </w:rPr>
              <w:t xml:space="preserve">PROGRAMACION DE ACTIVIDADES </w:t>
            </w:r>
          </w:p>
        </w:tc>
        <w:tc>
          <w:tcPr>
            <w:tcW w:w="353" w:type="dxa"/>
            <w:tcBorders>
              <w:top w:val="single" w:sz="4" w:space="0" w:color="000000"/>
              <w:left w:val="nil"/>
              <w:bottom w:val="single" w:sz="4" w:space="0" w:color="000000"/>
              <w:right w:val="nil"/>
            </w:tcBorders>
          </w:tcPr>
          <w:p w14:paraId="0A00A824" w14:textId="77777777" w:rsidR="005A74DF" w:rsidRDefault="005A74DF" w:rsidP="00004431"/>
        </w:tc>
        <w:tc>
          <w:tcPr>
            <w:tcW w:w="365" w:type="dxa"/>
            <w:tcBorders>
              <w:top w:val="single" w:sz="4" w:space="0" w:color="000000"/>
              <w:left w:val="nil"/>
              <w:bottom w:val="single" w:sz="4" w:space="0" w:color="000000"/>
              <w:right w:val="single" w:sz="4" w:space="0" w:color="000000"/>
            </w:tcBorders>
          </w:tcPr>
          <w:p w14:paraId="563F159D" w14:textId="77777777" w:rsidR="005A74DF" w:rsidRDefault="005A74DF" w:rsidP="00004431"/>
        </w:tc>
      </w:tr>
      <w:tr w:rsidR="005A74DF" w14:paraId="7A9E69EA" w14:textId="77777777" w:rsidTr="00004431">
        <w:trPr>
          <w:trHeight w:val="1254"/>
        </w:trPr>
        <w:tc>
          <w:tcPr>
            <w:tcW w:w="492" w:type="dxa"/>
            <w:tcBorders>
              <w:top w:val="single" w:sz="4" w:space="0" w:color="000000"/>
              <w:left w:val="single" w:sz="4" w:space="0" w:color="000000"/>
              <w:bottom w:val="single" w:sz="4" w:space="0" w:color="000000"/>
              <w:right w:val="single" w:sz="4" w:space="0" w:color="000000"/>
            </w:tcBorders>
          </w:tcPr>
          <w:p w14:paraId="54378E54" w14:textId="77777777" w:rsidR="005A74DF" w:rsidRDefault="005A74DF" w:rsidP="00004431">
            <w:pPr>
              <w:spacing w:after="220"/>
              <w:ind w:left="103"/>
            </w:pPr>
            <w:r>
              <w:rPr>
                <w:rFonts w:ascii="Calibri" w:eastAsia="Calibri" w:hAnsi="Calibri" w:cs="Calibri"/>
                <w:sz w:val="20"/>
              </w:rPr>
              <w:t xml:space="preserve">Nª </w:t>
            </w:r>
          </w:p>
          <w:p w14:paraId="725C10C4" w14:textId="77777777" w:rsidR="005A74DF" w:rsidRDefault="005A74DF" w:rsidP="00004431">
            <w:pPr>
              <w:ind w:left="54"/>
              <w:jc w:val="center"/>
            </w:pPr>
            <w:r>
              <w:rPr>
                <w:rFonts w:ascii="Calibri" w:eastAsia="Calibri" w:hAnsi="Calibri" w:cs="Calibri"/>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0FC30C1" w14:textId="77777777" w:rsidR="005A74DF" w:rsidRDefault="005A74DF" w:rsidP="00004431">
            <w:pPr>
              <w:spacing w:after="16"/>
              <w:ind w:left="9"/>
              <w:jc w:val="center"/>
            </w:pPr>
            <w:r>
              <w:rPr>
                <w:rFonts w:ascii="Calibri" w:eastAsia="Calibri" w:hAnsi="Calibri" w:cs="Calibri"/>
                <w:b/>
                <w:sz w:val="20"/>
              </w:rPr>
              <w:t xml:space="preserve">OBJETIVOS </w:t>
            </w:r>
          </w:p>
          <w:p w14:paraId="75E73832" w14:textId="77777777" w:rsidR="005A74DF" w:rsidRDefault="005A74DF" w:rsidP="00004431">
            <w:pPr>
              <w:spacing w:after="220"/>
              <w:ind w:left="8"/>
              <w:jc w:val="center"/>
            </w:pPr>
            <w:r>
              <w:rPr>
                <w:rFonts w:ascii="Calibri" w:eastAsia="Calibri" w:hAnsi="Calibri" w:cs="Calibri"/>
                <w:b/>
                <w:sz w:val="20"/>
              </w:rPr>
              <w:t xml:space="preserve">ESPECIFICOS </w:t>
            </w:r>
          </w:p>
          <w:p w14:paraId="4263DF6F" w14:textId="77777777" w:rsidR="005A74DF" w:rsidRDefault="005A74DF" w:rsidP="00004431">
            <w:pPr>
              <w:ind w:left="57"/>
              <w:jc w:val="center"/>
            </w:pPr>
            <w:r>
              <w:rPr>
                <w:rFonts w:ascii="Calibri" w:eastAsia="Calibri" w:hAnsi="Calibri" w:cs="Calibri"/>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C7F762D" w14:textId="77777777" w:rsidR="005A74DF" w:rsidRDefault="005A74DF" w:rsidP="00004431">
            <w:pPr>
              <w:spacing w:after="220"/>
              <w:ind w:left="14"/>
              <w:jc w:val="center"/>
            </w:pPr>
            <w:r>
              <w:rPr>
                <w:rFonts w:ascii="Calibri" w:eastAsia="Calibri" w:hAnsi="Calibri" w:cs="Calibri"/>
                <w:b/>
                <w:sz w:val="20"/>
              </w:rPr>
              <w:t xml:space="preserve">META </w:t>
            </w:r>
          </w:p>
          <w:p w14:paraId="10E54F74" w14:textId="77777777" w:rsidR="005A74DF" w:rsidRDefault="005A74DF" w:rsidP="00004431">
            <w:pPr>
              <w:ind w:left="56"/>
              <w:jc w:val="center"/>
            </w:pPr>
            <w:r>
              <w:rPr>
                <w:rFonts w:ascii="Calibri" w:eastAsia="Calibri" w:hAnsi="Calibri" w:cs="Calibri"/>
                <w:sz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825C3F8" w14:textId="77777777" w:rsidR="005A74DF" w:rsidRDefault="005A74DF" w:rsidP="00004431">
            <w:pPr>
              <w:spacing w:after="16"/>
              <w:ind w:left="103"/>
            </w:pPr>
            <w:r>
              <w:rPr>
                <w:rFonts w:ascii="Calibri" w:eastAsia="Calibri" w:hAnsi="Calibri" w:cs="Calibri"/>
                <w:b/>
                <w:sz w:val="20"/>
              </w:rPr>
              <w:t>INDICADO</w:t>
            </w:r>
          </w:p>
          <w:p w14:paraId="6BDBEF16" w14:textId="77777777" w:rsidR="005A74DF" w:rsidRDefault="005A74DF" w:rsidP="00004431">
            <w:pPr>
              <w:spacing w:after="220"/>
              <w:ind w:left="10"/>
              <w:jc w:val="center"/>
            </w:pPr>
            <w:r>
              <w:rPr>
                <w:rFonts w:ascii="Calibri" w:eastAsia="Calibri" w:hAnsi="Calibri" w:cs="Calibri"/>
                <w:b/>
                <w:sz w:val="20"/>
              </w:rPr>
              <w:t xml:space="preserve">R </w:t>
            </w:r>
          </w:p>
          <w:p w14:paraId="6F7011B4" w14:textId="77777777" w:rsidR="005A74DF" w:rsidRDefault="005A74DF" w:rsidP="00004431">
            <w:pPr>
              <w:ind w:left="58"/>
              <w:jc w:val="center"/>
            </w:pPr>
            <w:r>
              <w:rPr>
                <w:rFonts w:ascii="Calibri" w:eastAsia="Calibri" w:hAnsi="Calibri" w:cs="Calibri"/>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9642A31" w14:textId="77777777" w:rsidR="005A74DF" w:rsidRDefault="005A74DF" w:rsidP="00004431">
            <w:pPr>
              <w:spacing w:after="220"/>
              <w:ind w:left="9"/>
              <w:jc w:val="center"/>
            </w:pPr>
            <w:r>
              <w:rPr>
                <w:rFonts w:ascii="Calibri" w:eastAsia="Calibri" w:hAnsi="Calibri" w:cs="Calibri"/>
                <w:b/>
                <w:sz w:val="20"/>
              </w:rPr>
              <w:t xml:space="preserve">ACTIVIDADES </w:t>
            </w:r>
          </w:p>
          <w:p w14:paraId="52B360C2" w14:textId="77777777" w:rsidR="005A74DF" w:rsidRDefault="005A74DF" w:rsidP="00004431">
            <w:pPr>
              <w:ind w:left="54"/>
              <w:jc w:val="center"/>
            </w:pPr>
            <w:r>
              <w:rPr>
                <w:rFonts w:ascii="Calibri" w:eastAsia="Calibri" w:hAnsi="Calibri" w:cs="Calibri"/>
                <w:sz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4693CCD7" w14:textId="77777777" w:rsidR="005A74DF" w:rsidRDefault="005A74DF" w:rsidP="00004431">
            <w:pPr>
              <w:spacing w:after="204" w:line="275" w:lineRule="auto"/>
              <w:ind w:left="626" w:hanging="535"/>
            </w:pPr>
            <w:r>
              <w:rPr>
                <w:rFonts w:ascii="Calibri" w:eastAsia="Calibri" w:hAnsi="Calibri" w:cs="Calibri"/>
                <w:b/>
                <w:sz w:val="20"/>
              </w:rPr>
              <w:t xml:space="preserve">REQUERIMIENT OS </w:t>
            </w:r>
          </w:p>
          <w:p w14:paraId="2F263032" w14:textId="77777777" w:rsidR="005A74DF" w:rsidRDefault="005A74DF" w:rsidP="00004431">
            <w:pPr>
              <w:ind w:left="43"/>
              <w:jc w:val="center"/>
            </w:pPr>
            <w:r>
              <w:rPr>
                <w:rFonts w:ascii="Calibri" w:eastAsia="Calibri" w:hAnsi="Calibri" w:cs="Calibri"/>
                <w:sz w:val="20"/>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6713AAB4" w14:textId="77777777" w:rsidR="005A74DF" w:rsidRDefault="005A74DF" w:rsidP="00004431">
            <w:pPr>
              <w:spacing w:after="220"/>
              <w:ind w:right="3"/>
              <w:jc w:val="center"/>
            </w:pPr>
            <w:r>
              <w:rPr>
                <w:rFonts w:ascii="Calibri" w:eastAsia="Calibri" w:hAnsi="Calibri" w:cs="Calibri"/>
                <w:b/>
                <w:sz w:val="20"/>
              </w:rPr>
              <w:t xml:space="preserve">COORDINACION </w:t>
            </w:r>
          </w:p>
          <w:p w14:paraId="7888B299" w14:textId="77777777" w:rsidR="005A74DF" w:rsidRDefault="005A74DF" w:rsidP="00004431">
            <w:pPr>
              <w:ind w:left="41"/>
              <w:jc w:val="center"/>
            </w:pPr>
            <w:r>
              <w:rPr>
                <w:rFonts w:ascii="Calibri" w:eastAsia="Calibri" w:hAnsi="Calibri" w:cs="Calibri"/>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F389769" w14:textId="77777777" w:rsidR="005A74DF" w:rsidRDefault="005A74DF" w:rsidP="00004431">
            <w:pPr>
              <w:ind w:left="70"/>
            </w:pPr>
            <w:r>
              <w:rPr>
                <w:rFonts w:ascii="Calibri" w:eastAsia="Calibri" w:hAnsi="Calibri" w:cs="Calibri"/>
              </w:rPr>
              <w:t xml:space="preserve">E </w:t>
            </w:r>
          </w:p>
        </w:tc>
        <w:tc>
          <w:tcPr>
            <w:tcW w:w="425" w:type="dxa"/>
            <w:tcBorders>
              <w:top w:val="single" w:sz="4" w:space="0" w:color="000000"/>
              <w:left w:val="single" w:sz="4" w:space="0" w:color="000000"/>
              <w:bottom w:val="single" w:sz="4" w:space="0" w:color="000000"/>
              <w:right w:val="single" w:sz="4" w:space="0" w:color="000000"/>
            </w:tcBorders>
          </w:tcPr>
          <w:p w14:paraId="29156C7D" w14:textId="77777777" w:rsidR="005A74DF" w:rsidRDefault="005A74DF" w:rsidP="00004431">
            <w:pPr>
              <w:ind w:left="70"/>
            </w:pPr>
            <w:r>
              <w:rPr>
                <w:rFonts w:ascii="Calibri" w:eastAsia="Calibri" w:hAnsi="Calibri" w:cs="Calibri"/>
              </w:rPr>
              <w:t xml:space="preserve">F </w:t>
            </w:r>
          </w:p>
        </w:tc>
        <w:tc>
          <w:tcPr>
            <w:tcW w:w="426" w:type="dxa"/>
            <w:tcBorders>
              <w:top w:val="single" w:sz="4" w:space="0" w:color="000000"/>
              <w:left w:val="single" w:sz="4" w:space="0" w:color="000000"/>
              <w:bottom w:val="single" w:sz="4" w:space="0" w:color="000000"/>
              <w:right w:val="single" w:sz="4" w:space="0" w:color="000000"/>
            </w:tcBorders>
          </w:tcPr>
          <w:p w14:paraId="35EFCCFB" w14:textId="77777777" w:rsidR="005A74DF" w:rsidRDefault="005A74DF" w:rsidP="00004431">
            <w:pPr>
              <w:ind w:left="70"/>
              <w:jc w:val="both"/>
            </w:pPr>
            <w:r>
              <w:rPr>
                <w:rFonts w:ascii="Calibri" w:eastAsia="Calibri" w:hAnsi="Calibri" w:cs="Calibri"/>
              </w:rPr>
              <w:t xml:space="preserve">M </w:t>
            </w:r>
          </w:p>
        </w:tc>
        <w:tc>
          <w:tcPr>
            <w:tcW w:w="425" w:type="dxa"/>
            <w:tcBorders>
              <w:top w:val="single" w:sz="4" w:space="0" w:color="000000"/>
              <w:left w:val="single" w:sz="4" w:space="0" w:color="000000"/>
              <w:bottom w:val="single" w:sz="4" w:space="0" w:color="000000"/>
              <w:right w:val="single" w:sz="4" w:space="0" w:color="000000"/>
            </w:tcBorders>
          </w:tcPr>
          <w:p w14:paraId="4B977D4B" w14:textId="77777777" w:rsidR="005A74DF" w:rsidRDefault="005A74DF" w:rsidP="00004431">
            <w:pPr>
              <w:ind w:left="68"/>
            </w:pPr>
            <w:r>
              <w:rPr>
                <w:rFonts w:ascii="Calibri" w:eastAsia="Calibri" w:hAnsi="Calibri" w:cs="Calibri"/>
              </w:rPr>
              <w:t xml:space="preserve">A </w:t>
            </w:r>
          </w:p>
        </w:tc>
        <w:tc>
          <w:tcPr>
            <w:tcW w:w="396" w:type="dxa"/>
            <w:tcBorders>
              <w:top w:val="single" w:sz="4" w:space="0" w:color="000000"/>
              <w:left w:val="single" w:sz="4" w:space="0" w:color="000000"/>
              <w:bottom w:val="single" w:sz="4" w:space="0" w:color="000000"/>
              <w:right w:val="single" w:sz="4" w:space="0" w:color="000000"/>
            </w:tcBorders>
          </w:tcPr>
          <w:p w14:paraId="0DAE845C" w14:textId="77777777" w:rsidR="005A74DF" w:rsidRDefault="005A74DF" w:rsidP="00004431">
            <w:pPr>
              <w:ind w:left="71"/>
              <w:jc w:val="both"/>
            </w:pPr>
            <w:r>
              <w:rPr>
                <w:rFonts w:ascii="Calibri" w:eastAsia="Calibri" w:hAnsi="Calibri" w:cs="Calibri"/>
              </w:rPr>
              <w:t xml:space="preserve">M </w:t>
            </w:r>
          </w:p>
        </w:tc>
        <w:tc>
          <w:tcPr>
            <w:tcW w:w="426" w:type="dxa"/>
            <w:tcBorders>
              <w:top w:val="single" w:sz="4" w:space="0" w:color="000000"/>
              <w:left w:val="single" w:sz="4" w:space="0" w:color="000000"/>
              <w:bottom w:val="single" w:sz="4" w:space="0" w:color="000000"/>
              <w:right w:val="single" w:sz="4" w:space="0" w:color="000000"/>
            </w:tcBorders>
          </w:tcPr>
          <w:p w14:paraId="7B18764A" w14:textId="77777777" w:rsidR="005A74DF" w:rsidRDefault="005A74DF" w:rsidP="00004431">
            <w:pPr>
              <w:ind w:left="68"/>
            </w:pPr>
            <w:r>
              <w:rPr>
                <w:rFonts w:ascii="Calibri" w:eastAsia="Calibri" w:hAnsi="Calibri" w:cs="Calibri"/>
              </w:rPr>
              <w:t xml:space="preserve">J </w:t>
            </w:r>
          </w:p>
        </w:tc>
        <w:tc>
          <w:tcPr>
            <w:tcW w:w="425" w:type="dxa"/>
            <w:tcBorders>
              <w:top w:val="single" w:sz="4" w:space="0" w:color="000000"/>
              <w:left w:val="single" w:sz="4" w:space="0" w:color="000000"/>
              <w:bottom w:val="single" w:sz="4" w:space="0" w:color="000000"/>
              <w:right w:val="single" w:sz="4" w:space="0" w:color="000000"/>
            </w:tcBorders>
          </w:tcPr>
          <w:p w14:paraId="747EEFEA" w14:textId="77777777" w:rsidR="005A74DF" w:rsidRDefault="005A74DF" w:rsidP="00004431">
            <w:pPr>
              <w:ind w:left="70"/>
            </w:pPr>
            <w:r>
              <w:rPr>
                <w:rFonts w:ascii="Calibri" w:eastAsia="Calibri" w:hAnsi="Calibri" w:cs="Calibri"/>
              </w:rPr>
              <w:t xml:space="preserve">J </w:t>
            </w:r>
          </w:p>
        </w:tc>
        <w:tc>
          <w:tcPr>
            <w:tcW w:w="425" w:type="dxa"/>
            <w:tcBorders>
              <w:top w:val="single" w:sz="4" w:space="0" w:color="000000"/>
              <w:left w:val="single" w:sz="4" w:space="0" w:color="000000"/>
              <w:bottom w:val="single" w:sz="4" w:space="0" w:color="000000"/>
              <w:right w:val="single" w:sz="4" w:space="0" w:color="000000"/>
            </w:tcBorders>
          </w:tcPr>
          <w:p w14:paraId="44C6C7BD" w14:textId="77777777" w:rsidR="005A74DF" w:rsidRDefault="005A74DF" w:rsidP="00004431">
            <w:pPr>
              <w:ind w:left="70"/>
            </w:pPr>
            <w:r>
              <w:rPr>
                <w:rFonts w:ascii="Calibri" w:eastAsia="Calibri" w:hAnsi="Calibri" w:cs="Calibri"/>
              </w:rPr>
              <w:t xml:space="preserve">A </w:t>
            </w:r>
          </w:p>
        </w:tc>
        <w:tc>
          <w:tcPr>
            <w:tcW w:w="425" w:type="dxa"/>
            <w:tcBorders>
              <w:top w:val="single" w:sz="4" w:space="0" w:color="000000"/>
              <w:left w:val="single" w:sz="4" w:space="0" w:color="000000"/>
              <w:bottom w:val="single" w:sz="4" w:space="0" w:color="000000"/>
              <w:right w:val="single" w:sz="4" w:space="0" w:color="000000"/>
            </w:tcBorders>
          </w:tcPr>
          <w:p w14:paraId="18E96E83" w14:textId="77777777" w:rsidR="005A74DF" w:rsidRDefault="005A74DF" w:rsidP="00004431">
            <w:pPr>
              <w:ind w:left="70"/>
            </w:pPr>
            <w:r>
              <w:rPr>
                <w:rFonts w:ascii="Calibri" w:eastAsia="Calibri" w:hAnsi="Calibri" w:cs="Calibri"/>
              </w:rPr>
              <w:t xml:space="preserve">S </w:t>
            </w:r>
          </w:p>
        </w:tc>
        <w:tc>
          <w:tcPr>
            <w:tcW w:w="416" w:type="dxa"/>
            <w:tcBorders>
              <w:top w:val="single" w:sz="4" w:space="0" w:color="000000"/>
              <w:left w:val="single" w:sz="4" w:space="0" w:color="000000"/>
              <w:bottom w:val="single" w:sz="4" w:space="0" w:color="000000"/>
              <w:right w:val="single" w:sz="4" w:space="0" w:color="000000"/>
            </w:tcBorders>
          </w:tcPr>
          <w:p w14:paraId="4E414AB1" w14:textId="77777777" w:rsidR="005A74DF" w:rsidRDefault="005A74DF" w:rsidP="00004431">
            <w:pPr>
              <w:ind w:left="70"/>
            </w:pPr>
            <w:r>
              <w:rPr>
                <w:rFonts w:ascii="Calibri" w:eastAsia="Calibri" w:hAnsi="Calibri" w:cs="Calibri"/>
              </w:rPr>
              <w:t xml:space="preserve">O </w:t>
            </w:r>
          </w:p>
        </w:tc>
        <w:tc>
          <w:tcPr>
            <w:tcW w:w="353" w:type="dxa"/>
            <w:tcBorders>
              <w:top w:val="single" w:sz="4" w:space="0" w:color="000000"/>
              <w:left w:val="single" w:sz="4" w:space="0" w:color="000000"/>
              <w:bottom w:val="single" w:sz="4" w:space="0" w:color="000000"/>
              <w:right w:val="single" w:sz="7" w:space="0" w:color="000000"/>
            </w:tcBorders>
          </w:tcPr>
          <w:p w14:paraId="39DB3D7F" w14:textId="77777777" w:rsidR="005A74DF" w:rsidRDefault="005A74DF" w:rsidP="00004431">
            <w:pPr>
              <w:ind w:left="55"/>
              <w:jc w:val="both"/>
            </w:pPr>
            <w:r>
              <w:rPr>
                <w:rFonts w:ascii="Calibri" w:eastAsia="Calibri" w:hAnsi="Calibri" w:cs="Calibri"/>
              </w:rPr>
              <w:t xml:space="preserve">N </w:t>
            </w:r>
          </w:p>
        </w:tc>
        <w:tc>
          <w:tcPr>
            <w:tcW w:w="365" w:type="dxa"/>
            <w:tcBorders>
              <w:top w:val="single" w:sz="4" w:space="0" w:color="000000"/>
              <w:left w:val="single" w:sz="7" w:space="0" w:color="000000"/>
              <w:bottom w:val="single" w:sz="4" w:space="0" w:color="000000"/>
              <w:right w:val="single" w:sz="4" w:space="0" w:color="000000"/>
            </w:tcBorders>
          </w:tcPr>
          <w:p w14:paraId="2AD2F8C5" w14:textId="77777777" w:rsidR="005A74DF" w:rsidRDefault="005A74DF" w:rsidP="00004431">
            <w:pPr>
              <w:ind w:left="63"/>
            </w:pPr>
            <w:r>
              <w:rPr>
                <w:rFonts w:ascii="Calibri" w:eastAsia="Calibri" w:hAnsi="Calibri" w:cs="Calibri"/>
              </w:rPr>
              <w:t xml:space="preserve">D </w:t>
            </w:r>
          </w:p>
        </w:tc>
      </w:tr>
      <w:tr w:rsidR="005A74DF" w14:paraId="4A715DA6" w14:textId="77777777" w:rsidTr="00004431">
        <w:trPr>
          <w:trHeight w:val="4842"/>
        </w:trPr>
        <w:tc>
          <w:tcPr>
            <w:tcW w:w="492" w:type="dxa"/>
            <w:tcBorders>
              <w:top w:val="single" w:sz="4" w:space="0" w:color="000000"/>
              <w:left w:val="single" w:sz="4" w:space="0" w:color="000000"/>
              <w:bottom w:val="single" w:sz="4" w:space="0" w:color="000000"/>
              <w:right w:val="single" w:sz="4" w:space="0" w:color="000000"/>
            </w:tcBorders>
          </w:tcPr>
          <w:p w14:paraId="2A5239BC" w14:textId="77777777" w:rsidR="005A74DF" w:rsidRDefault="005A74DF" w:rsidP="00004431">
            <w:pPr>
              <w:ind w:left="70"/>
            </w:pPr>
            <w:r>
              <w:rPr>
                <w:rFonts w:ascii="Calibri" w:eastAsia="Calibri" w:hAnsi="Calibri" w:cs="Calibri"/>
              </w:rPr>
              <w:t xml:space="preserve">1 </w:t>
            </w:r>
          </w:p>
        </w:tc>
        <w:tc>
          <w:tcPr>
            <w:tcW w:w="1464" w:type="dxa"/>
            <w:tcBorders>
              <w:top w:val="single" w:sz="4" w:space="0" w:color="000000"/>
              <w:left w:val="single" w:sz="4" w:space="0" w:color="000000"/>
              <w:bottom w:val="single" w:sz="4" w:space="0" w:color="000000"/>
              <w:right w:val="single" w:sz="4" w:space="0" w:color="000000"/>
            </w:tcBorders>
          </w:tcPr>
          <w:p w14:paraId="2F7DA15D" w14:textId="77777777" w:rsidR="005A74DF" w:rsidRDefault="005A74DF" w:rsidP="00004431">
            <w:pPr>
              <w:spacing w:line="276" w:lineRule="auto"/>
              <w:ind w:left="70"/>
            </w:pPr>
            <w:r>
              <w:rPr>
                <w:rFonts w:ascii="Calibri" w:eastAsia="Calibri" w:hAnsi="Calibri" w:cs="Calibri"/>
              </w:rPr>
              <w:t>Dar mantenimien</w:t>
            </w:r>
          </w:p>
          <w:p w14:paraId="01A42BE1" w14:textId="77777777" w:rsidR="005A74DF" w:rsidRDefault="005A74DF" w:rsidP="00004431">
            <w:pPr>
              <w:spacing w:line="275" w:lineRule="auto"/>
              <w:ind w:left="70"/>
            </w:pPr>
            <w:r>
              <w:rPr>
                <w:rFonts w:ascii="Calibri" w:eastAsia="Calibri" w:hAnsi="Calibri" w:cs="Calibri"/>
              </w:rPr>
              <w:t xml:space="preserve">to a calles y avenidas del área urbana del municipio las cuales consisten en reparación de adoquinado, empedrado y pavimento </w:t>
            </w:r>
          </w:p>
          <w:p w14:paraId="123407F8" w14:textId="77777777" w:rsidR="005A74DF" w:rsidRDefault="005A74DF" w:rsidP="00004431">
            <w:pPr>
              <w:spacing w:after="19"/>
              <w:ind w:left="70"/>
            </w:pPr>
            <w:r>
              <w:rPr>
                <w:rFonts w:ascii="Calibri" w:eastAsia="Calibri" w:hAnsi="Calibri" w:cs="Calibri"/>
              </w:rPr>
              <w:t xml:space="preserve">flexible y </w:t>
            </w:r>
          </w:p>
          <w:p w14:paraId="71227588" w14:textId="77777777" w:rsidR="005A74DF" w:rsidRDefault="005A74DF" w:rsidP="00004431">
            <w:pPr>
              <w:ind w:left="70"/>
            </w:pPr>
            <w:r>
              <w:rPr>
                <w:rFonts w:ascii="Calibri" w:eastAsia="Calibri" w:hAnsi="Calibri" w:cs="Calibri"/>
              </w:rPr>
              <w:t xml:space="preserve">pavimento hidráulico, </w:t>
            </w:r>
          </w:p>
        </w:tc>
        <w:tc>
          <w:tcPr>
            <w:tcW w:w="1416" w:type="dxa"/>
            <w:tcBorders>
              <w:top w:val="single" w:sz="4" w:space="0" w:color="000000"/>
              <w:left w:val="single" w:sz="4" w:space="0" w:color="000000"/>
              <w:bottom w:val="single" w:sz="4" w:space="0" w:color="000000"/>
              <w:right w:val="single" w:sz="4" w:space="0" w:color="000000"/>
            </w:tcBorders>
          </w:tcPr>
          <w:p w14:paraId="5203CFD7" w14:textId="74F3D50F" w:rsidR="005A74DF" w:rsidRDefault="005A74DF" w:rsidP="00004431">
            <w:pPr>
              <w:spacing w:line="277" w:lineRule="auto"/>
              <w:ind w:left="70"/>
            </w:pPr>
            <w:r>
              <w:rPr>
                <w:rFonts w:ascii="Calibri" w:eastAsia="Calibri" w:hAnsi="Calibri" w:cs="Calibri"/>
                <w:sz w:val="20"/>
              </w:rPr>
              <w:t xml:space="preserve">Coordinar la reparación y </w:t>
            </w:r>
            <w:r w:rsidR="00E96A5B">
              <w:rPr>
                <w:rFonts w:ascii="Calibri" w:eastAsia="Calibri" w:hAnsi="Calibri" w:cs="Calibri"/>
                <w:sz w:val="20"/>
              </w:rPr>
              <w:t>mantenimiento</w:t>
            </w:r>
          </w:p>
          <w:p w14:paraId="77493CD9" w14:textId="77777777" w:rsidR="005A74DF" w:rsidRDefault="005A74DF" w:rsidP="00004431">
            <w:pPr>
              <w:spacing w:after="200" w:line="277" w:lineRule="auto"/>
              <w:ind w:left="70" w:right="19"/>
            </w:pPr>
            <w:r>
              <w:rPr>
                <w:rFonts w:ascii="Calibri" w:eastAsia="Calibri" w:hAnsi="Calibri" w:cs="Calibri"/>
                <w:sz w:val="20"/>
              </w:rPr>
              <w:t xml:space="preserve">o de calles y avenidas que se encuentran en mal estado de los 8 barrios del área urbana y área semiurbana. </w:t>
            </w:r>
          </w:p>
          <w:p w14:paraId="4FB0578D" w14:textId="77777777" w:rsidR="005A74DF" w:rsidRDefault="005A74DF" w:rsidP="00004431">
            <w:pPr>
              <w:spacing w:after="220"/>
              <w:ind w:left="70"/>
            </w:pPr>
            <w:r>
              <w:rPr>
                <w:rFonts w:ascii="Calibri" w:eastAsia="Calibri" w:hAnsi="Calibri" w:cs="Calibri"/>
                <w:sz w:val="20"/>
              </w:rPr>
              <w:t xml:space="preserve"> </w:t>
            </w:r>
          </w:p>
          <w:p w14:paraId="3B1BACD7" w14:textId="77777777" w:rsidR="005A74DF" w:rsidRDefault="005A74DF" w:rsidP="00004431">
            <w:pPr>
              <w:ind w:left="70"/>
            </w:pPr>
            <w:r>
              <w:rPr>
                <w:rFonts w:ascii="Calibri" w:eastAsia="Calibri" w:hAnsi="Calibri" w:cs="Calibri"/>
                <w:sz w:val="20"/>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FC28E2C" w14:textId="52B427C2" w:rsidR="005A74DF" w:rsidRDefault="005A74DF" w:rsidP="00004431">
            <w:pPr>
              <w:spacing w:after="1" w:line="275" w:lineRule="auto"/>
              <w:ind w:left="72" w:right="8"/>
            </w:pPr>
            <w:r>
              <w:rPr>
                <w:rFonts w:ascii="Calibri" w:eastAsia="Calibri" w:hAnsi="Calibri" w:cs="Calibri"/>
              </w:rPr>
              <w:t xml:space="preserve">Coordinar y ejecutar al 100% la </w:t>
            </w:r>
            <w:r w:rsidR="00E96A5B">
              <w:rPr>
                <w:rFonts w:ascii="Calibri" w:eastAsia="Calibri" w:hAnsi="Calibri" w:cs="Calibri"/>
              </w:rPr>
              <w:t>reparación</w:t>
            </w:r>
            <w:r>
              <w:rPr>
                <w:rFonts w:ascii="Calibri" w:eastAsia="Calibri" w:hAnsi="Calibri" w:cs="Calibri"/>
              </w:rPr>
              <w:t xml:space="preserve"> n y </w:t>
            </w:r>
          </w:p>
          <w:p w14:paraId="55D4EE32" w14:textId="646614EA" w:rsidR="005A74DF" w:rsidRDefault="005A74DF" w:rsidP="00004431">
            <w:pPr>
              <w:spacing w:after="2" w:line="274" w:lineRule="auto"/>
              <w:ind w:left="72"/>
            </w:pPr>
            <w:r>
              <w:rPr>
                <w:rFonts w:ascii="Calibri" w:eastAsia="Calibri" w:hAnsi="Calibri" w:cs="Calibri"/>
              </w:rPr>
              <w:t xml:space="preserve">mantenimiento de </w:t>
            </w:r>
          </w:p>
          <w:p w14:paraId="64C2E78D" w14:textId="77777777" w:rsidR="005A74DF" w:rsidRDefault="005A74DF" w:rsidP="00004431">
            <w:pPr>
              <w:spacing w:after="1" w:line="275" w:lineRule="auto"/>
              <w:ind w:left="72" w:right="16"/>
            </w:pPr>
            <w:r>
              <w:rPr>
                <w:rFonts w:ascii="Calibri" w:eastAsia="Calibri" w:hAnsi="Calibri" w:cs="Calibri"/>
              </w:rPr>
              <w:t>las calles del área urbana y semiurbana del municipio</w:t>
            </w:r>
          </w:p>
          <w:p w14:paraId="243A01F0" w14:textId="77777777" w:rsidR="005A74DF" w:rsidRDefault="005A74DF" w:rsidP="00004431">
            <w:pPr>
              <w:ind w:left="72"/>
            </w:pPr>
            <w:r>
              <w:rPr>
                <w:rFonts w:ascii="Calibri" w:eastAsia="Calibri" w:hAnsi="Calibri"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0691560" w14:textId="77777777" w:rsidR="005A74DF" w:rsidRDefault="005A74DF" w:rsidP="00004431">
            <w:pPr>
              <w:spacing w:after="16"/>
              <w:ind w:left="70"/>
            </w:pPr>
            <w:r>
              <w:rPr>
                <w:rFonts w:ascii="Calibri" w:eastAsia="Calibri" w:hAnsi="Calibri" w:cs="Calibri"/>
                <w:sz w:val="20"/>
              </w:rPr>
              <w:t xml:space="preserve">Reparación de calles </w:t>
            </w:r>
          </w:p>
          <w:p w14:paraId="3A65DEC4" w14:textId="77777777" w:rsidR="005A74DF" w:rsidRDefault="005A74DF" w:rsidP="00004431">
            <w:pPr>
              <w:spacing w:after="220"/>
              <w:ind w:left="70"/>
            </w:pPr>
            <w:r>
              <w:rPr>
                <w:rFonts w:ascii="Calibri" w:eastAsia="Calibri" w:hAnsi="Calibri" w:cs="Calibri"/>
                <w:sz w:val="20"/>
              </w:rPr>
              <w:t xml:space="preserve">(área urbana) </w:t>
            </w:r>
          </w:p>
          <w:p w14:paraId="711FC557" w14:textId="77777777" w:rsidR="005A74DF" w:rsidRDefault="005A74DF" w:rsidP="00004431">
            <w:pPr>
              <w:spacing w:after="205" w:line="277" w:lineRule="auto"/>
              <w:ind w:left="70"/>
            </w:pPr>
            <w:r>
              <w:rPr>
                <w:rFonts w:ascii="Calibri" w:eastAsia="Calibri" w:hAnsi="Calibri" w:cs="Calibri"/>
                <w:sz w:val="20"/>
              </w:rPr>
              <w:t xml:space="preserve">Mantenimiento de cordón cuneta, badenes y cualquier otra infraestructura que requiera mejora.  </w:t>
            </w:r>
          </w:p>
          <w:p w14:paraId="6AE28706" w14:textId="77777777" w:rsidR="005A74DF" w:rsidRDefault="005A74DF" w:rsidP="00004431">
            <w:pPr>
              <w:spacing w:after="202" w:line="277" w:lineRule="auto"/>
              <w:ind w:left="70"/>
            </w:pPr>
            <w:r>
              <w:rPr>
                <w:rFonts w:ascii="Calibri" w:eastAsia="Calibri" w:hAnsi="Calibri" w:cs="Calibri"/>
                <w:sz w:val="20"/>
              </w:rPr>
              <w:t xml:space="preserve">Coordinar con la unidad de catastro sobre proyectos de carpeteo, recarpeteo y bacheo  </w:t>
            </w:r>
          </w:p>
          <w:p w14:paraId="0F62EB17" w14:textId="77777777" w:rsidR="005A74DF" w:rsidRDefault="005A74DF" w:rsidP="00004431">
            <w:pPr>
              <w:ind w:left="70"/>
            </w:pPr>
            <w:r>
              <w:rPr>
                <w:rFonts w:ascii="Calibri" w:eastAsia="Calibri" w:hAnsi="Calibri" w:cs="Calibri"/>
                <w:sz w:val="20"/>
              </w:rPr>
              <w:t xml:space="preserve">Elaboración del perfil del mantenimiento </w:t>
            </w:r>
          </w:p>
        </w:tc>
        <w:tc>
          <w:tcPr>
            <w:tcW w:w="1574" w:type="dxa"/>
            <w:tcBorders>
              <w:top w:val="single" w:sz="4" w:space="0" w:color="000000"/>
              <w:left w:val="single" w:sz="4" w:space="0" w:color="000000"/>
              <w:bottom w:val="single" w:sz="4" w:space="0" w:color="000000"/>
              <w:right w:val="single" w:sz="4" w:space="0" w:color="000000"/>
            </w:tcBorders>
          </w:tcPr>
          <w:p w14:paraId="60E19936" w14:textId="77777777" w:rsidR="005A74DF" w:rsidRDefault="005A74DF" w:rsidP="00004431">
            <w:pPr>
              <w:spacing w:after="218"/>
              <w:ind w:left="70"/>
            </w:pPr>
            <w:r>
              <w:rPr>
                <w:rFonts w:ascii="Calibri" w:eastAsia="Calibri" w:hAnsi="Calibri" w:cs="Calibri"/>
              </w:rPr>
              <w:t xml:space="preserve">Arena. </w:t>
            </w:r>
          </w:p>
          <w:p w14:paraId="49BF8DE0" w14:textId="77777777" w:rsidR="005A74DF" w:rsidRDefault="005A74DF" w:rsidP="00004431">
            <w:pPr>
              <w:spacing w:after="218"/>
              <w:ind w:left="70"/>
            </w:pPr>
            <w:r>
              <w:rPr>
                <w:rFonts w:ascii="Calibri" w:eastAsia="Calibri" w:hAnsi="Calibri" w:cs="Calibri"/>
              </w:rPr>
              <w:t xml:space="preserve">Grava. </w:t>
            </w:r>
          </w:p>
          <w:p w14:paraId="54B29B5F" w14:textId="77777777" w:rsidR="005A74DF" w:rsidRDefault="005A74DF" w:rsidP="00004431">
            <w:pPr>
              <w:spacing w:after="218"/>
              <w:ind w:left="70"/>
            </w:pPr>
            <w:r>
              <w:rPr>
                <w:rFonts w:ascii="Calibri" w:eastAsia="Calibri" w:hAnsi="Calibri" w:cs="Calibri"/>
              </w:rPr>
              <w:t xml:space="preserve">Piedra cuarta. </w:t>
            </w:r>
          </w:p>
          <w:p w14:paraId="62FF72E9" w14:textId="77777777" w:rsidR="005A74DF" w:rsidRDefault="005A74DF" w:rsidP="00004431">
            <w:pPr>
              <w:spacing w:after="199" w:line="276" w:lineRule="auto"/>
              <w:ind w:left="70"/>
            </w:pPr>
            <w:r>
              <w:rPr>
                <w:rFonts w:ascii="Calibri" w:eastAsia="Calibri" w:hAnsi="Calibri" w:cs="Calibri"/>
              </w:rPr>
              <w:t xml:space="preserve">Piedra en bruto.  </w:t>
            </w:r>
          </w:p>
          <w:p w14:paraId="7CE847F5" w14:textId="77777777" w:rsidR="005A74DF" w:rsidRDefault="005A74DF" w:rsidP="00004431">
            <w:pPr>
              <w:spacing w:after="218"/>
              <w:ind w:left="70"/>
            </w:pPr>
            <w:r>
              <w:rPr>
                <w:rFonts w:ascii="Calibri" w:eastAsia="Calibri" w:hAnsi="Calibri" w:cs="Calibri"/>
              </w:rPr>
              <w:t xml:space="preserve">Adoquín. </w:t>
            </w:r>
          </w:p>
          <w:p w14:paraId="761D70BF" w14:textId="77777777" w:rsidR="005A74DF" w:rsidRDefault="005A74DF" w:rsidP="00004431">
            <w:pPr>
              <w:spacing w:after="218"/>
              <w:ind w:left="70"/>
            </w:pPr>
            <w:r>
              <w:rPr>
                <w:rFonts w:ascii="Calibri" w:eastAsia="Calibri" w:hAnsi="Calibri" w:cs="Calibri"/>
              </w:rPr>
              <w:t xml:space="preserve">Tierra blanca. </w:t>
            </w:r>
          </w:p>
          <w:p w14:paraId="627B3B35" w14:textId="77777777" w:rsidR="005A74DF" w:rsidRDefault="005A74DF" w:rsidP="00004431">
            <w:pPr>
              <w:spacing w:after="218"/>
              <w:ind w:left="70"/>
            </w:pPr>
            <w:r>
              <w:rPr>
                <w:rFonts w:ascii="Calibri" w:eastAsia="Calibri" w:hAnsi="Calibri" w:cs="Calibri"/>
              </w:rPr>
              <w:t xml:space="preserve">Balasto pétreo. </w:t>
            </w:r>
          </w:p>
          <w:p w14:paraId="2C9B48C8" w14:textId="77777777" w:rsidR="005A74DF" w:rsidRDefault="005A74DF" w:rsidP="00004431">
            <w:pPr>
              <w:ind w:left="70"/>
            </w:pPr>
            <w:r>
              <w:rPr>
                <w:rFonts w:ascii="Calibri" w:eastAsia="Calibri" w:hAnsi="Calibri" w:cs="Calibri"/>
              </w:rPr>
              <w:t xml:space="preserve">Balasto fino.  </w:t>
            </w:r>
          </w:p>
        </w:tc>
        <w:tc>
          <w:tcPr>
            <w:tcW w:w="2000" w:type="dxa"/>
            <w:tcBorders>
              <w:top w:val="single" w:sz="4" w:space="0" w:color="000000"/>
              <w:left w:val="single" w:sz="4" w:space="0" w:color="000000"/>
              <w:bottom w:val="single" w:sz="4" w:space="0" w:color="000000"/>
              <w:right w:val="single" w:sz="4" w:space="0" w:color="000000"/>
            </w:tcBorders>
          </w:tcPr>
          <w:p w14:paraId="5C43E30B" w14:textId="77777777" w:rsidR="005A74DF" w:rsidRDefault="005A74DF" w:rsidP="00004431">
            <w:pPr>
              <w:spacing w:after="19"/>
              <w:ind w:left="85"/>
            </w:pPr>
            <w:r>
              <w:rPr>
                <w:rFonts w:ascii="Calibri" w:eastAsia="Calibri" w:hAnsi="Calibri" w:cs="Calibri"/>
              </w:rPr>
              <w:t xml:space="preserve">Gerencia de </w:t>
            </w:r>
          </w:p>
          <w:p w14:paraId="3369F44A" w14:textId="77777777" w:rsidR="005A74DF" w:rsidRDefault="005A74DF" w:rsidP="00004431">
            <w:pPr>
              <w:spacing w:after="19"/>
              <w:ind w:left="85"/>
            </w:pPr>
            <w:r>
              <w:rPr>
                <w:rFonts w:ascii="Calibri" w:eastAsia="Calibri" w:hAnsi="Calibri" w:cs="Calibri"/>
              </w:rPr>
              <w:t xml:space="preserve">Desarrollo </w:t>
            </w:r>
          </w:p>
          <w:p w14:paraId="02CD85D1" w14:textId="77777777" w:rsidR="005A74DF" w:rsidRDefault="005A74DF" w:rsidP="00004431">
            <w:pPr>
              <w:spacing w:after="218"/>
              <w:ind w:left="85"/>
            </w:pPr>
            <w:r>
              <w:rPr>
                <w:rFonts w:ascii="Calibri" w:eastAsia="Calibri" w:hAnsi="Calibri" w:cs="Calibri"/>
              </w:rPr>
              <w:t xml:space="preserve">Territorial. </w:t>
            </w:r>
          </w:p>
          <w:p w14:paraId="2193489E" w14:textId="77777777" w:rsidR="005A74DF" w:rsidRDefault="005A74DF" w:rsidP="00004431">
            <w:pPr>
              <w:spacing w:after="200" w:line="275" w:lineRule="auto"/>
              <w:ind w:left="85"/>
            </w:pPr>
            <w:r>
              <w:rPr>
                <w:rFonts w:ascii="Calibri" w:eastAsia="Calibri" w:hAnsi="Calibri" w:cs="Calibri"/>
              </w:rPr>
              <w:t xml:space="preserve">Unidad de Contrataciones y Adquisiciones. </w:t>
            </w:r>
          </w:p>
          <w:p w14:paraId="2A5596E4" w14:textId="77777777" w:rsidR="005A74DF" w:rsidRDefault="005A74DF" w:rsidP="00004431">
            <w:pPr>
              <w:spacing w:after="199" w:line="276" w:lineRule="auto"/>
              <w:ind w:left="85"/>
              <w:jc w:val="both"/>
            </w:pPr>
            <w:r>
              <w:rPr>
                <w:rFonts w:ascii="Calibri" w:eastAsia="Calibri" w:hAnsi="Calibri" w:cs="Calibri"/>
              </w:rPr>
              <w:t xml:space="preserve">Gerencia de recursos humanos. </w:t>
            </w:r>
          </w:p>
          <w:p w14:paraId="308A69DE" w14:textId="77777777" w:rsidR="005A74DF" w:rsidRDefault="005A74DF" w:rsidP="00004431">
            <w:pPr>
              <w:spacing w:after="201" w:line="274" w:lineRule="auto"/>
              <w:ind w:left="85"/>
            </w:pPr>
            <w:r>
              <w:rPr>
                <w:rFonts w:ascii="Calibri" w:eastAsia="Calibri" w:hAnsi="Calibri" w:cs="Calibri"/>
              </w:rPr>
              <w:t xml:space="preserve">Gerencia Financiera. </w:t>
            </w:r>
          </w:p>
          <w:p w14:paraId="490C3699" w14:textId="77777777" w:rsidR="005A74DF" w:rsidRDefault="005A74DF" w:rsidP="00004431">
            <w:pPr>
              <w:spacing w:after="19"/>
              <w:ind w:left="85"/>
            </w:pPr>
            <w:r>
              <w:rPr>
                <w:rFonts w:ascii="Calibri" w:eastAsia="Calibri" w:hAnsi="Calibri" w:cs="Calibri"/>
              </w:rPr>
              <w:t xml:space="preserve">Mantenimiento de </w:t>
            </w:r>
          </w:p>
          <w:p w14:paraId="74977A53" w14:textId="77777777" w:rsidR="005A74DF" w:rsidRDefault="005A74DF" w:rsidP="00004431">
            <w:pPr>
              <w:ind w:left="85"/>
            </w:pPr>
            <w:r>
              <w:rPr>
                <w:rFonts w:ascii="Calibri" w:eastAsia="Calibri" w:hAnsi="Calibri" w:cs="Calibri"/>
              </w:rPr>
              <w:t xml:space="preserve">Caminos Vecinales.  </w:t>
            </w:r>
          </w:p>
        </w:tc>
        <w:tc>
          <w:tcPr>
            <w:tcW w:w="425" w:type="dxa"/>
            <w:tcBorders>
              <w:top w:val="single" w:sz="4" w:space="0" w:color="000000"/>
              <w:left w:val="single" w:sz="4" w:space="0" w:color="000000"/>
              <w:bottom w:val="single" w:sz="4" w:space="0" w:color="000000"/>
              <w:right w:val="single" w:sz="4" w:space="0" w:color="000000"/>
            </w:tcBorders>
            <w:shd w:val="clear" w:color="auto" w:fill="B4C6E7"/>
          </w:tcPr>
          <w:p w14:paraId="723CADD2" w14:textId="77777777" w:rsidR="005A74DF" w:rsidRDefault="005A74DF" w:rsidP="00004431">
            <w:pPr>
              <w:ind w:left="70"/>
            </w:pPr>
            <w:r>
              <w:rPr>
                <w:rFonts w:ascii="Calibri" w:eastAsia="Calibri" w:hAnsi="Calibri" w:cs="Calibri"/>
              </w:rPr>
              <w:t xml:space="preserve">x </w:t>
            </w:r>
          </w:p>
        </w:tc>
        <w:tc>
          <w:tcPr>
            <w:tcW w:w="425" w:type="dxa"/>
            <w:tcBorders>
              <w:top w:val="single" w:sz="4" w:space="0" w:color="000000"/>
              <w:left w:val="single" w:sz="4" w:space="0" w:color="000000"/>
              <w:bottom w:val="single" w:sz="4" w:space="0" w:color="000000"/>
              <w:right w:val="single" w:sz="4" w:space="0" w:color="000000"/>
            </w:tcBorders>
            <w:shd w:val="clear" w:color="auto" w:fill="B4C6E7"/>
          </w:tcPr>
          <w:p w14:paraId="1CE5523E" w14:textId="77777777" w:rsidR="005A74DF" w:rsidRDefault="005A74DF" w:rsidP="00004431">
            <w:pPr>
              <w:ind w:left="70"/>
            </w:pPr>
            <w:r>
              <w:rPr>
                <w:rFonts w:ascii="Calibri" w:eastAsia="Calibri" w:hAnsi="Calibri" w:cs="Calibri"/>
              </w:rPr>
              <w:t xml:space="preserve">x </w:t>
            </w:r>
          </w:p>
        </w:tc>
        <w:tc>
          <w:tcPr>
            <w:tcW w:w="426" w:type="dxa"/>
            <w:tcBorders>
              <w:top w:val="single" w:sz="4" w:space="0" w:color="000000"/>
              <w:left w:val="single" w:sz="4" w:space="0" w:color="000000"/>
              <w:bottom w:val="single" w:sz="4" w:space="0" w:color="000000"/>
              <w:right w:val="single" w:sz="4" w:space="0" w:color="000000"/>
            </w:tcBorders>
            <w:shd w:val="clear" w:color="auto" w:fill="B4C6E7"/>
          </w:tcPr>
          <w:p w14:paraId="2490DF3B" w14:textId="77777777" w:rsidR="005A74DF" w:rsidRDefault="005A74DF" w:rsidP="00004431">
            <w:pPr>
              <w:ind w:left="70"/>
            </w:pPr>
            <w:r>
              <w:rPr>
                <w:rFonts w:ascii="Calibri" w:eastAsia="Calibri" w:hAnsi="Calibri" w:cs="Calibri"/>
              </w:rPr>
              <w:t xml:space="preserve">x </w:t>
            </w:r>
          </w:p>
        </w:tc>
        <w:tc>
          <w:tcPr>
            <w:tcW w:w="425" w:type="dxa"/>
            <w:tcBorders>
              <w:top w:val="single" w:sz="4" w:space="0" w:color="000000"/>
              <w:left w:val="single" w:sz="4" w:space="0" w:color="000000"/>
              <w:bottom w:val="single" w:sz="4" w:space="0" w:color="000000"/>
              <w:right w:val="single" w:sz="4" w:space="0" w:color="000000"/>
            </w:tcBorders>
            <w:shd w:val="clear" w:color="auto" w:fill="B4C6E7"/>
          </w:tcPr>
          <w:p w14:paraId="64D09194" w14:textId="77777777" w:rsidR="005A74DF" w:rsidRDefault="005A74DF" w:rsidP="00004431">
            <w:pPr>
              <w:ind w:left="68"/>
            </w:pPr>
            <w:r>
              <w:rPr>
                <w:rFonts w:ascii="Calibri" w:eastAsia="Calibri" w:hAnsi="Calibri" w:cs="Calibri"/>
              </w:rPr>
              <w:t xml:space="preserve">x </w:t>
            </w:r>
          </w:p>
        </w:tc>
        <w:tc>
          <w:tcPr>
            <w:tcW w:w="396" w:type="dxa"/>
            <w:tcBorders>
              <w:top w:val="single" w:sz="4" w:space="0" w:color="000000"/>
              <w:left w:val="single" w:sz="4" w:space="0" w:color="000000"/>
              <w:bottom w:val="single" w:sz="4" w:space="0" w:color="000000"/>
              <w:right w:val="single" w:sz="4" w:space="0" w:color="000000"/>
            </w:tcBorders>
            <w:shd w:val="clear" w:color="auto" w:fill="B4C6E7"/>
          </w:tcPr>
          <w:p w14:paraId="306DCEFB" w14:textId="77777777" w:rsidR="005A74DF" w:rsidRDefault="005A74DF" w:rsidP="00004431">
            <w:pPr>
              <w:ind w:left="71"/>
            </w:pPr>
            <w:r>
              <w:rPr>
                <w:rFonts w:ascii="Calibri" w:eastAsia="Calibri" w:hAnsi="Calibri" w:cs="Calibri"/>
              </w:rPr>
              <w:t xml:space="preserve">x </w:t>
            </w:r>
          </w:p>
        </w:tc>
        <w:tc>
          <w:tcPr>
            <w:tcW w:w="426" w:type="dxa"/>
            <w:tcBorders>
              <w:top w:val="single" w:sz="4" w:space="0" w:color="000000"/>
              <w:left w:val="single" w:sz="4" w:space="0" w:color="000000"/>
              <w:bottom w:val="single" w:sz="4" w:space="0" w:color="000000"/>
              <w:right w:val="single" w:sz="4" w:space="0" w:color="000000"/>
            </w:tcBorders>
            <w:shd w:val="clear" w:color="auto" w:fill="B4C6E7"/>
          </w:tcPr>
          <w:p w14:paraId="7FAA4274" w14:textId="77777777" w:rsidR="005A74DF" w:rsidRDefault="005A74DF" w:rsidP="00004431">
            <w:pPr>
              <w:ind w:left="68"/>
            </w:pPr>
            <w:r>
              <w:rPr>
                <w:rFonts w:ascii="Calibri" w:eastAsia="Calibri" w:hAnsi="Calibri" w:cs="Calibri"/>
              </w:rPr>
              <w:t xml:space="preserve">x </w:t>
            </w:r>
          </w:p>
        </w:tc>
        <w:tc>
          <w:tcPr>
            <w:tcW w:w="425" w:type="dxa"/>
            <w:tcBorders>
              <w:top w:val="single" w:sz="4" w:space="0" w:color="000000"/>
              <w:left w:val="single" w:sz="4" w:space="0" w:color="000000"/>
              <w:bottom w:val="single" w:sz="4" w:space="0" w:color="000000"/>
              <w:right w:val="single" w:sz="4" w:space="0" w:color="000000"/>
            </w:tcBorders>
            <w:shd w:val="clear" w:color="auto" w:fill="B4C6E7"/>
          </w:tcPr>
          <w:p w14:paraId="41C46316" w14:textId="77777777" w:rsidR="005A74DF" w:rsidRDefault="005A74DF" w:rsidP="00004431">
            <w:pPr>
              <w:ind w:left="70"/>
            </w:pPr>
            <w:r>
              <w:rPr>
                <w:rFonts w:ascii="Calibri" w:eastAsia="Calibri" w:hAnsi="Calibri" w:cs="Calibri"/>
              </w:rPr>
              <w:t xml:space="preserve">x </w:t>
            </w:r>
          </w:p>
        </w:tc>
        <w:tc>
          <w:tcPr>
            <w:tcW w:w="425" w:type="dxa"/>
            <w:tcBorders>
              <w:top w:val="single" w:sz="4" w:space="0" w:color="000000"/>
              <w:left w:val="single" w:sz="4" w:space="0" w:color="000000"/>
              <w:bottom w:val="single" w:sz="4" w:space="0" w:color="000000"/>
              <w:right w:val="single" w:sz="4" w:space="0" w:color="000000"/>
            </w:tcBorders>
            <w:shd w:val="clear" w:color="auto" w:fill="B4C6E7"/>
          </w:tcPr>
          <w:p w14:paraId="261A2214" w14:textId="77777777" w:rsidR="005A74DF" w:rsidRDefault="005A74DF" w:rsidP="00004431">
            <w:pPr>
              <w:ind w:left="70"/>
            </w:pPr>
            <w:r>
              <w:rPr>
                <w:rFonts w:ascii="Calibri" w:eastAsia="Calibri" w:hAnsi="Calibri" w:cs="Calibri"/>
              </w:rPr>
              <w:t xml:space="preserve">x </w:t>
            </w:r>
          </w:p>
        </w:tc>
        <w:tc>
          <w:tcPr>
            <w:tcW w:w="425" w:type="dxa"/>
            <w:tcBorders>
              <w:top w:val="single" w:sz="4" w:space="0" w:color="000000"/>
              <w:left w:val="single" w:sz="4" w:space="0" w:color="000000"/>
              <w:bottom w:val="single" w:sz="4" w:space="0" w:color="000000"/>
              <w:right w:val="single" w:sz="4" w:space="0" w:color="000000"/>
            </w:tcBorders>
            <w:shd w:val="clear" w:color="auto" w:fill="B4C6E7"/>
          </w:tcPr>
          <w:p w14:paraId="539A1FFF" w14:textId="77777777" w:rsidR="005A74DF" w:rsidRDefault="005A74DF" w:rsidP="00004431">
            <w:pPr>
              <w:ind w:left="70"/>
            </w:pPr>
            <w:r>
              <w:rPr>
                <w:rFonts w:ascii="Calibri" w:eastAsia="Calibri" w:hAnsi="Calibri" w:cs="Calibri"/>
              </w:rPr>
              <w:t xml:space="preserve">x </w:t>
            </w:r>
          </w:p>
        </w:tc>
        <w:tc>
          <w:tcPr>
            <w:tcW w:w="416" w:type="dxa"/>
            <w:tcBorders>
              <w:top w:val="single" w:sz="4" w:space="0" w:color="000000"/>
              <w:left w:val="single" w:sz="4" w:space="0" w:color="000000"/>
              <w:bottom w:val="single" w:sz="4" w:space="0" w:color="000000"/>
              <w:right w:val="single" w:sz="4" w:space="0" w:color="000000"/>
            </w:tcBorders>
            <w:shd w:val="clear" w:color="auto" w:fill="B4C6E7"/>
          </w:tcPr>
          <w:p w14:paraId="5ACA6575" w14:textId="77777777" w:rsidR="005A74DF" w:rsidRDefault="005A74DF" w:rsidP="00004431">
            <w:pPr>
              <w:ind w:left="70"/>
            </w:pPr>
            <w:r>
              <w:rPr>
                <w:rFonts w:ascii="Calibri" w:eastAsia="Calibri" w:hAnsi="Calibri" w:cs="Calibri"/>
              </w:rPr>
              <w:t xml:space="preserve">x </w:t>
            </w:r>
          </w:p>
        </w:tc>
        <w:tc>
          <w:tcPr>
            <w:tcW w:w="353" w:type="dxa"/>
            <w:tcBorders>
              <w:top w:val="single" w:sz="4" w:space="0" w:color="000000"/>
              <w:left w:val="single" w:sz="4" w:space="0" w:color="000000"/>
              <w:bottom w:val="single" w:sz="4" w:space="0" w:color="000000"/>
              <w:right w:val="single" w:sz="7" w:space="0" w:color="000000"/>
            </w:tcBorders>
            <w:shd w:val="clear" w:color="auto" w:fill="B4C6E7"/>
          </w:tcPr>
          <w:p w14:paraId="21A321F5" w14:textId="77777777" w:rsidR="005A74DF" w:rsidRDefault="005A74DF" w:rsidP="00004431">
            <w:pPr>
              <w:ind w:left="82"/>
            </w:pPr>
            <w:r>
              <w:rPr>
                <w:rFonts w:ascii="Calibri" w:eastAsia="Calibri" w:hAnsi="Calibri" w:cs="Calibri"/>
              </w:rPr>
              <w:t xml:space="preserve">x </w:t>
            </w:r>
          </w:p>
        </w:tc>
        <w:tc>
          <w:tcPr>
            <w:tcW w:w="365" w:type="dxa"/>
            <w:tcBorders>
              <w:top w:val="single" w:sz="4" w:space="0" w:color="000000"/>
              <w:left w:val="single" w:sz="7" w:space="0" w:color="000000"/>
              <w:bottom w:val="single" w:sz="4" w:space="0" w:color="000000"/>
              <w:right w:val="single" w:sz="4" w:space="0" w:color="000000"/>
            </w:tcBorders>
            <w:shd w:val="clear" w:color="auto" w:fill="B4C6E7"/>
          </w:tcPr>
          <w:p w14:paraId="0A5A6F6D" w14:textId="77777777" w:rsidR="005A74DF" w:rsidRDefault="005A74DF" w:rsidP="00004431">
            <w:pPr>
              <w:ind w:left="72"/>
            </w:pPr>
            <w:r>
              <w:rPr>
                <w:rFonts w:ascii="Calibri" w:eastAsia="Calibri" w:hAnsi="Calibri" w:cs="Calibri"/>
              </w:rPr>
              <w:t xml:space="preserve">x </w:t>
            </w:r>
          </w:p>
        </w:tc>
      </w:tr>
    </w:tbl>
    <w:p w14:paraId="63EEE95F" w14:textId="77777777" w:rsidR="00064BB8" w:rsidRDefault="00064BB8" w:rsidP="00064BB8">
      <w:pPr>
        <w:rPr>
          <w:rFonts w:ascii="Arial" w:eastAsia="Calibri" w:hAnsi="Arial" w:cs="Arial"/>
          <w:b/>
          <w:color w:val="002060"/>
          <w:sz w:val="144"/>
          <w:szCs w:val="144"/>
          <w:lang w:val="es-SV"/>
        </w:rPr>
      </w:pPr>
    </w:p>
    <w:p w14:paraId="1C496859" w14:textId="77777777" w:rsidR="00B71A45" w:rsidRDefault="00B71A45" w:rsidP="00064BB8">
      <w:pPr>
        <w:rPr>
          <w:rFonts w:ascii="Arial" w:eastAsia="Calibri" w:hAnsi="Arial" w:cs="Arial"/>
          <w:b/>
          <w:color w:val="002060"/>
          <w:sz w:val="144"/>
          <w:szCs w:val="144"/>
          <w:lang w:val="es-SV"/>
        </w:rPr>
      </w:pPr>
    </w:p>
    <w:p w14:paraId="156623DC" w14:textId="794DFD87" w:rsidR="00500DAB" w:rsidRDefault="009B3236" w:rsidP="00064BB8">
      <w:pPr>
        <w:jc w:val="center"/>
        <w:rPr>
          <w:rFonts w:ascii="Arial" w:eastAsia="Calibri" w:hAnsi="Arial" w:cs="Arial"/>
          <w:b/>
          <w:color w:val="002060"/>
          <w:sz w:val="72"/>
          <w:szCs w:val="72"/>
          <w:lang w:val="es-SV"/>
        </w:rPr>
      </w:pPr>
      <w:r>
        <w:rPr>
          <w:rFonts w:ascii="Arial" w:eastAsia="Calibri" w:hAnsi="Arial" w:cs="Arial"/>
          <w:b/>
          <w:color w:val="002060"/>
          <w:sz w:val="72"/>
          <w:szCs w:val="72"/>
          <w:lang w:val="es-SV"/>
        </w:rPr>
        <w:t>U</w:t>
      </w:r>
      <w:r w:rsidR="00BC7DBD">
        <w:rPr>
          <w:rFonts w:ascii="Arial" w:eastAsia="Calibri" w:hAnsi="Arial" w:cs="Arial"/>
          <w:b/>
          <w:color w:val="002060"/>
          <w:sz w:val="72"/>
          <w:szCs w:val="72"/>
          <w:lang w:val="es-SV"/>
        </w:rPr>
        <w:t>NIDAD DE DEPORTE MUNICIPAL</w:t>
      </w:r>
    </w:p>
    <w:p w14:paraId="0A7A5BE2" w14:textId="36409FB9" w:rsidR="00774DBE" w:rsidRDefault="00774DBE" w:rsidP="00557138">
      <w:pPr>
        <w:jc w:val="center"/>
        <w:rPr>
          <w:rFonts w:ascii="Arial" w:eastAsia="Calibri" w:hAnsi="Arial" w:cs="Arial"/>
          <w:b/>
          <w:color w:val="000000" w:themeColor="text1"/>
          <w:sz w:val="52"/>
          <w:szCs w:val="52"/>
          <w:lang w:val="es-SV"/>
        </w:rPr>
      </w:pPr>
    </w:p>
    <w:p w14:paraId="683C5FDC" w14:textId="77777777" w:rsidR="00557138" w:rsidRPr="00557138" w:rsidRDefault="00557138" w:rsidP="00557138">
      <w:pPr>
        <w:jc w:val="center"/>
        <w:rPr>
          <w:rFonts w:ascii="Arial" w:eastAsia="Calibri" w:hAnsi="Arial" w:cs="Arial"/>
          <w:b/>
          <w:color w:val="000000" w:themeColor="text1"/>
          <w:sz w:val="52"/>
          <w:szCs w:val="52"/>
          <w:lang w:val="es-SV"/>
        </w:rPr>
      </w:pPr>
    </w:p>
    <w:p w14:paraId="579F2B8B" w14:textId="77777777" w:rsidR="00774DBE" w:rsidRDefault="00774DBE">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TableGrid"/>
        <w:tblpPr w:vertAnchor="page" w:horzAnchor="page" w:tblpX="538" w:tblpY="4"/>
        <w:tblOverlap w:val="never"/>
        <w:tblW w:w="11168" w:type="dxa"/>
        <w:tblInd w:w="0" w:type="dxa"/>
        <w:tblCellMar>
          <w:top w:w="4" w:type="dxa"/>
        </w:tblCellMar>
        <w:tblLook w:val="04A0" w:firstRow="1" w:lastRow="0" w:firstColumn="1" w:lastColumn="0" w:noHBand="0" w:noVBand="1"/>
      </w:tblPr>
      <w:tblGrid>
        <w:gridCol w:w="135"/>
        <w:gridCol w:w="1141"/>
        <w:gridCol w:w="1492"/>
        <w:gridCol w:w="1056"/>
        <w:gridCol w:w="1191"/>
        <w:gridCol w:w="1115"/>
        <w:gridCol w:w="912"/>
        <w:gridCol w:w="253"/>
        <w:gridCol w:w="315"/>
        <w:gridCol w:w="272"/>
        <w:gridCol w:w="274"/>
        <w:gridCol w:w="392"/>
        <w:gridCol w:w="291"/>
        <w:gridCol w:w="322"/>
        <w:gridCol w:w="324"/>
        <w:gridCol w:w="355"/>
        <w:gridCol w:w="347"/>
        <w:gridCol w:w="334"/>
        <w:gridCol w:w="647"/>
      </w:tblGrid>
      <w:tr w:rsidR="00774DBE" w:rsidRPr="00774DBE" w14:paraId="6E38AE0B" w14:textId="77777777" w:rsidTr="00004431">
        <w:trPr>
          <w:trHeight w:val="2123"/>
        </w:trPr>
        <w:tc>
          <w:tcPr>
            <w:tcW w:w="166" w:type="dxa"/>
            <w:vMerge w:val="restart"/>
            <w:tcBorders>
              <w:top w:val="single" w:sz="11" w:space="0" w:color="000000"/>
              <w:left w:val="single" w:sz="24" w:space="0" w:color="606060"/>
              <w:bottom w:val="single" w:sz="11" w:space="0" w:color="000000"/>
              <w:right w:val="single" w:sz="3" w:space="0" w:color="000000"/>
            </w:tcBorders>
          </w:tcPr>
          <w:p w14:paraId="4FD6DD1E" w14:textId="77777777" w:rsidR="00774DBE" w:rsidRDefault="00774DBE" w:rsidP="00774DBE">
            <w:pPr>
              <w:spacing w:after="160" w:line="259" w:lineRule="auto"/>
              <w:rPr>
                <w:rFonts w:ascii="Century Gothic" w:eastAsia="Century Gothic" w:hAnsi="Century Gothic" w:cs="Century Gothic"/>
                <w:color w:val="000000"/>
                <w:sz w:val="24"/>
              </w:rPr>
            </w:pPr>
          </w:p>
          <w:p w14:paraId="285DE2B9" w14:textId="2C0B7D69" w:rsidR="00B12F62" w:rsidRPr="00B12F62" w:rsidRDefault="00B12F62" w:rsidP="00B12F62">
            <w:pPr>
              <w:rPr>
                <w:rFonts w:ascii="Century Gothic" w:eastAsia="Century Gothic" w:hAnsi="Century Gothic" w:cs="Century Gothic"/>
                <w:sz w:val="24"/>
              </w:rPr>
            </w:pPr>
          </w:p>
        </w:tc>
        <w:tc>
          <w:tcPr>
            <w:tcW w:w="11002" w:type="dxa"/>
            <w:gridSpan w:val="18"/>
            <w:tcBorders>
              <w:top w:val="single" w:sz="11" w:space="0" w:color="000000"/>
              <w:left w:val="single" w:sz="3" w:space="0" w:color="000000"/>
              <w:bottom w:val="single" w:sz="3" w:space="0" w:color="000000"/>
              <w:right w:val="single" w:sz="24" w:space="0" w:color="606060"/>
            </w:tcBorders>
            <w:vAlign w:val="bottom"/>
          </w:tcPr>
          <w:p w14:paraId="34CF9059" w14:textId="77777777" w:rsidR="00774DBE" w:rsidRPr="00774DBE" w:rsidRDefault="00774DBE" w:rsidP="00774DBE">
            <w:pPr>
              <w:spacing w:line="259" w:lineRule="auto"/>
              <w:ind w:right="124"/>
              <w:jc w:val="center"/>
              <w:rPr>
                <w:rFonts w:ascii="Century Gothic" w:eastAsia="Century Gothic" w:hAnsi="Century Gothic" w:cs="Century Gothic"/>
                <w:color w:val="000000"/>
                <w:sz w:val="24"/>
              </w:rPr>
            </w:pPr>
            <w:r w:rsidRPr="00774DBE">
              <w:rPr>
                <w:rFonts w:ascii="Calibri" w:eastAsia="Calibri" w:hAnsi="Calibri" w:cs="Calibri"/>
                <w:color w:val="000000"/>
              </w:rPr>
              <w:t xml:space="preserve"> </w:t>
            </w:r>
          </w:p>
          <w:p w14:paraId="19E18891" w14:textId="77777777" w:rsidR="00774DBE" w:rsidRPr="00774DBE" w:rsidRDefault="00774DBE" w:rsidP="00774DBE">
            <w:pPr>
              <w:spacing w:line="259" w:lineRule="auto"/>
              <w:ind w:right="40"/>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28"/>
              </w:rPr>
              <w:t xml:space="preserve">PLAN INTEGRADO </w:t>
            </w:r>
          </w:p>
          <w:p w14:paraId="7C40DB2B"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5F24FF2C" w14:textId="77777777" w:rsidR="00774DBE" w:rsidRPr="00774DBE" w:rsidRDefault="00774DBE" w:rsidP="00774DBE">
            <w:pPr>
              <w:spacing w:after="4"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295E333F" w14:textId="2F15A039"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8"/>
              </w:rPr>
              <w:t xml:space="preserve">OBJETIVO GENERAL </w:t>
            </w:r>
            <w:r w:rsidR="00517429">
              <w:rPr>
                <w:rFonts w:ascii="Century Gothic" w:eastAsia="Century Gothic" w:hAnsi="Century Gothic" w:cs="Century Gothic"/>
                <w:color w:val="000000"/>
                <w:sz w:val="18"/>
              </w:rPr>
              <w:t>UDMA</w:t>
            </w:r>
          </w:p>
          <w:p w14:paraId="1DE0BFD2" w14:textId="77777777" w:rsidR="00774DBE" w:rsidRPr="00774DBE" w:rsidRDefault="00774DBE" w:rsidP="00774DBE">
            <w:pPr>
              <w:spacing w:line="241" w:lineRule="auto"/>
              <w:ind w:left="108" w:right="149"/>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8"/>
              </w:rPr>
              <w:t xml:space="preserve">Promover y fomentar la actividad física, recreativa y deportiva en la zona urbana y zona rural, con el desarrollo de programas deportivos sociales enfocados en la integración familiar, de niños/as, jóvenes y adultos para poder tener participación ciudadana y así contribuir a mejorar la calidad de vida de los habitantes. </w:t>
            </w:r>
          </w:p>
          <w:p w14:paraId="522B9D2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r>
      <w:tr w:rsidR="00E96A5B" w:rsidRPr="00774DBE" w14:paraId="407E944A" w14:textId="77777777" w:rsidTr="00004431">
        <w:trPr>
          <w:trHeight w:val="656"/>
        </w:trPr>
        <w:tc>
          <w:tcPr>
            <w:tcW w:w="0" w:type="auto"/>
            <w:vMerge/>
            <w:tcBorders>
              <w:top w:val="nil"/>
              <w:left w:val="single" w:sz="24" w:space="0" w:color="606060"/>
              <w:bottom w:val="nil"/>
              <w:right w:val="single" w:sz="3" w:space="0" w:color="000000"/>
            </w:tcBorders>
          </w:tcPr>
          <w:p w14:paraId="0F79C3C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4D584C6F" w14:textId="77777777" w:rsidR="00774DBE" w:rsidRPr="00774DBE" w:rsidRDefault="00774DBE" w:rsidP="00774DBE">
            <w:pPr>
              <w:spacing w:line="259" w:lineRule="auto"/>
              <w:ind w:left="41"/>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 </w:t>
            </w:r>
          </w:p>
          <w:p w14:paraId="4F791F6E" w14:textId="77777777" w:rsidR="00774DBE" w:rsidRPr="00774DBE" w:rsidRDefault="00774DBE" w:rsidP="00774DBE">
            <w:pPr>
              <w:spacing w:line="259" w:lineRule="auto"/>
              <w:ind w:left="148"/>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OBJETIVOS </w:t>
            </w:r>
          </w:p>
          <w:p w14:paraId="74B7A862" w14:textId="77777777" w:rsidR="00774DBE" w:rsidRPr="00774DBE" w:rsidRDefault="00774DBE" w:rsidP="00774DBE">
            <w:pPr>
              <w:spacing w:line="259" w:lineRule="auto"/>
              <w:ind w:left="120"/>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ESPECIFICO </w:t>
            </w:r>
          </w:p>
        </w:tc>
        <w:tc>
          <w:tcPr>
            <w:tcW w:w="1173" w:type="dxa"/>
            <w:tcBorders>
              <w:top w:val="single" w:sz="3" w:space="0" w:color="000000"/>
              <w:left w:val="single" w:sz="3" w:space="0" w:color="000000"/>
              <w:bottom w:val="single" w:sz="3" w:space="0" w:color="000000"/>
              <w:right w:val="single" w:sz="3" w:space="0" w:color="000000"/>
            </w:tcBorders>
            <w:vAlign w:val="center"/>
          </w:tcPr>
          <w:p w14:paraId="44C3A73F" w14:textId="77777777" w:rsidR="00774DBE" w:rsidRPr="00774DBE" w:rsidRDefault="00774DBE" w:rsidP="00774DBE">
            <w:pPr>
              <w:spacing w:line="259" w:lineRule="auto"/>
              <w:ind w:right="10"/>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METAS </w:t>
            </w:r>
          </w:p>
        </w:tc>
        <w:tc>
          <w:tcPr>
            <w:tcW w:w="985" w:type="dxa"/>
            <w:tcBorders>
              <w:top w:val="single" w:sz="3" w:space="0" w:color="000000"/>
              <w:left w:val="single" w:sz="3" w:space="0" w:color="000000"/>
              <w:bottom w:val="single" w:sz="3" w:space="0" w:color="000000"/>
              <w:right w:val="single" w:sz="3" w:space="0" w:color="000000"/>
            </w:tcBorders>
            <w:vAlign w:val="center"/>
          </w:tcPr>
          <w:p w14:paraId="20F3E83E" w14:textId="77777777" w:rsidR="00774DBE" w:rsidRPr="00774DBE" w:rsidRDefault="00774DBE" w:rsidP="00774DBE">
            <w:pPr>
              <w:spacing w:line="259" w:lineRule="auto"/>
              <w:ind w:left="38" w:right="43"/>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INDICAD OR </w:t>
            </w:r>
          </w:p>
        </w:tc>
        <w:tc>
          <w:tcPr>
            <w:tcW w:w="1140" w:type="dxa"/>
            <w:tcBorders>
              <w:top w:val="single" w:sz="3" w:space="0" w:color="000000"/>
              <w:left w:val="single" w:sz="3" w:space="0" w:color="000000"/>
              <w:bottom w:val="single" w:sz="3" w:space="0" w:color="000000"/>
              <w:right w:val="single" w:sz="3" w:space="0" w:color="000000"/>
            </w:tcBorders>
            <w:vAlign w:val="center"/>
          </w:tcPr>
          <w:p w14:paraId="48214985" w14:textId="77777777" w:rsidR="00774DBE" w:rsidRPr="00774DBE" w:rsidRDefault="00774DBE" w:rsidP="00774DBE">
            <w:pPr>
              <w:spacing w:line="259" w:lineRule="auto"/>
              <w:ind w:left="140"/>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ACTIVIDAD</w:t>
            </w:r>
          </w:p>
          <w:p w14:paraId="400E5998" w14:textId="77777777" w:rsidR="00774DBE" w:rsidRPr="00774DBE" w:rsidRDefault="00774DBE" w:rsidP="00774DBE">
            <w:pPr>
              <w:spacing w:line="259" w:lineRule="auto"/>
              <w:ind w:right="5"/>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ES </w:t>
            </w:r>
          </w:p>
        </w:tc>
        <w:tc>
          <w:tcPr>
            <w:tcW w:w="1144" w:type="dxa"/>
            <w:tcBorders>
              <w:top w:val="single" w:sz="3" w:space="0" w:color="000000"/>
              <w:left w:val="single" w:sz="3" w:space="0" w:color="000000"/>
              <w:bottom w:val="single" w:sz="3" w:space="0" w:color="000000"/>
              <w:right w:val="single" w:sz="3" w:space="0" w:color="000000"/>
            </w:tcBorders>
            <w:vAlign w:val="center"/>
          </w:tcPr>
          <w:p w14:paraId="018FF3BD" w14:textId="77777777" w:rsidR="00774DBE" w:rsidRPr="00774DBE" w:rsidRDefault="00774DBE" w:rsidP="00774DBE">
            <w:pPr>
              <w:spacing w:line="259" w:lineRule="auto"/>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REQUERIMIE NTOS </w:t>
            </w:r>
          </w:p>
        </w:tc>
        <w:tc>
          <w:tcPr>
            <w:tcW w:w="925" w:type="dxa"/>
            <w:tcBorders>
              <w:top w:val="single" w:sz="3" w:space="0" w:color="000000"/>
              <w:left w:val="single" w:sz="3" w:space="0" w:color="000000"/>
              <w:bottom w:val="single" w:sz="3" w:space="0" w:color="000000"/>
              <w:right w:val="single" w:sz="3" w:space="0" w:color="000000"/>
            </w:tcBorders>
            <w:vAlign w:val="center"/>
          </w:tcPr>
          <w:p w14:paraId="0A865322" w14:textId="77777777" w:rsidR="00774DBE" w:rsidRPr="00774DBE" w:rsidRDefault="00774DBE" w:rsidP="00774DBE">
            <w:pPr>
              <w:spacing w:line="259" w:lineRule="auto"/>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COORDI NACIÓN </w:t>
            </w:r>
          </w:p>
        </w:tc>
        <w:tc>
          <w:tcPr>
            <w:tcW w:w="272" w:type="dxa"/>
            <w:tcBorders>
              <w:top w:val="single" w:sz="3" w:space="0" w:color="000000"/>
              <w:left w:val="single" w:sz="3" w:space="0" w:color="000000"/>
              <w:bottom w:val="single" w:sz="3" w:space="0" w:color="000000"/>
              <w:right w:val="single" w:sz="3" w:space="0" w:color="000000"/>
            </w:tcBorders>
            <w:vAlign w:val="center"/>
          </w:tcPr>
          <w:p w14:paraId="5E2FFF0A"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E </w:t>
            </w:r>
          </w:p>
        </w:tc>
        <w:tc>
          <w:tcPr>
            <w:tcW w:w="352" w:type="dxa"/>
            <w:tcBorders>
              <w:top w:val="single" w:sz="3" w:space="0" w:color="000000"/>
              <w:left w:val="single" w:sz="3" w:space="0" w:color="000000"/>
              <w:bottom w:val="single" w:sz="3" w:space="0" w:color="000000"/>
              <w:right w:val="single" w:sz="3" w:space="0" w:color="000000"/>
            </w:tcBorders>
            <w:vAlign w:val="center"/>
          </w:tcPr>
          <w:p w14:paraId="7258171B" w14:textId="77777777" w:rsidR="00774DBE" w:rsidRPr="00774DBE" w:rsidRDefault="00774DBE" w:rsidP="00774DBE">
            <w:pPr>
              <w:spacing w:line="259" w:lineRule="auto"/>
              <w:ind w:right="3"/>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F </w:t>
            </w:r>
          </w:p>
        </w:tc>
        <w:tc>
          <w:tcPr>
            <w:tcW w:w="276" w:type="dxa"/>
            <w:tcBorders>
              <w:top w:val="single" w:sz="3" w:space="0" w:color="000000"/>
              <w:left w:val="single" w:sz="3" w:space="0" w:color="000000"/>
              <w:bottom w:val="single" w:sz="3" w:space="0" w:color="000000"/>
              <w:right w:val="single" w:sz="3" w:space="0" w:color="000000"/>
            </w:tcBorders>
            <w:vAlign w:val="center"/>
          </w:tcPr>
          <w:p w14:paraId="387B61B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M </w:t>
            </w:r>
          </w:p>
        </w:tc>
        <w:tc>
          <w:tcPr>
            <w:tcW w:w="288" w:type="dxa"/>
            <w:tcBorders>
              <w:top w:val="single" w:sz="3" w:space="0" w:color="000000"/>
              <w:left w:val="single" w:sz="3" w:space="0" w:color="000000"/>
              <w:bottom w:val="single" w:sz="3" w:space="0" w:color="000000"/>
              <w:right w:val="single" w:sz="3" w:space="0" w:color="000000"/>
            </w:tcBorders>
            <w:vAlign w:val="center"/>
          </w:tcPr>
          <w:p w14:paraId="705F98F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A </w:t>
            </w:r>
          </w:p>
        </w:tc>
        <w:tc>
          <w:tcPr>
            <w:tcW w:w="428" w:type="dxa"/>
            <w:tcBorders>
              <w:top w:val="single" w:sz="3" w:space="0" w:color="000000"/>
              <w:left w:val="single" w:sz="3" w:space="0" w:color="000000"/>
              <w:bottom w:val="single" w:sz="3" w:space="0" w:color="000000"/>
              <w:right w:val="single" w:sz="3" w:space="0" w:color="000000"/>
            </w:tcBorders>
            <w:vAlign w:val="center"/>
          </w:tcPr>
          <w:p w14:paraId="1E7B46FF" w14:textId="77777777" w:rsidR="00774DBE" w:rsidRPr="00774DBE" w:rsidRDefault="00774DBE" w:rsidP="00774DBE">
            <w:pPr>
              <w:spacing w:line="259" w:lineRule="auto"/>
              <w:ind w:left="136"/>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M </w:t>
            </w:r>
          </w:p>
        </w:tc>
        <w:tc>
          <w:tcPr>
            <w:tcW w:w="320" w:type="dxa"/>
            <w:tcBorders>
              <w:top w:val="single" w:sz="3" w:space="0" w:color="000000"/>
              <w:left w:val="single" w:sz="3" w:space="0" w:color="000000"/>
              <w:bottom w:val="single" w:sz="3" w:space="0" w:color="000000"/>
              <w:right w:val="single" w:sz="3" w:space="0" w:color="000000"/>
            </w:tcBorders>
            <w:vAlign w:val="center"/>
          </w:tcPr>
          <w:p w14:paraId="7A5F5869" w14:textId="77777777" w:rsidR="00774DBE" w:rsidRPr="00774DBE" w:rsidRDefault="00774DBE" w:rsidP="00774DBE">
            <w:pPr>
              <w:spacing w:line="259" w:lineRule="auto"/>
              <w:ind w:left="120"/>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J </w:t>
            </w:r>
          </w:p>
        </w:tc>
        <w:tc>
          <w:tcPr>
            <w:tcW w:w="360" w:type="dxa"/>
            <w:tcBorders>
              <w:top w:val="single" w:sz="3" w:space="0" w:color="000000"/>
              <w:left w:val="single" w:sz="3" w:space="0" w:color="000000"/>
              <w:bottom w:val="single" w:sz="3" w:space="0" w:color="000000"/>
              <w:right w:val="single" w:sz="3" w:space="0" w:color="000000"/>
            </w:tcBorders>
            <w:vAlign w:val="center"/>
          </w:tcPr>
          <w:p w14:paraId="36CFA1B1" w14:textId="77777777" w:rsidR="00774DBE" w:rsidRPr="00774DBE" w:rsidRDefault="00774DBE" w:rsidP="00774DBE">
            <w:pPr>
              <w:spacing w:line="259" w:lineRule="auto"/>
              <w:ind w:right="11"/>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J </w:t>
            </w:r>
          </w:p>
        </w:tc>
        <w:tc>
          <w:tcPr>
            <w:tcW w:w="352" w:type="dxa"/>
            <w:tcBorders>
              <w:top w:val="single" w:sz="3" w:space="0" w:color="000000"/>
              <w:left w:val="single" w:sz="3" w:space="0" w:color="000000"/>
              <w:bottom w:val="single" w:sz="3" w:space="0" w:color="000000"/>
              <w:right w:val="single" w:sz="3" w:space="0" w:color="000000"/>
            </w:tcBorders>
            <w:vAlign w:val="center"/>
          </w:tcPr>
          <w:p w14:paraId="567ACC5B" w14:textId="77777777" w:rsidR="00774DBE" w:rsidRPr="00774DBE" w:rsidRDefault="00774DBE" w:rsidP="00774DBE">
            <w:pPr>
              <w:spacing w:line="259" w:lineRule="auto"/>
              <w:ind w:left="116"/>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A </w:t>
            </w:r>
          </w:p>
        </w:tc>
        <w:tc>
          <w:tcPr>
            <w:tcW w:w="392" w:type="dxa"/>
            <w:tcBorders>
              <w:top w:val="single" w:sz="3" w:space="0" w:color="000000"/>
              <w:left w:val="single" w:sz="3" w:space="0" w:color="000000"/>
              <w:bottom w:val="single" w:sz="3" w:space="0" w:color="000000"/>
              <w:right w:val="single" w:sz="3" w:space="0" w:color="000000"/>
            </w:tcBorders>
            <w:vAlign w:val="center"/>
          </w:tcPr>
          <w:p w14:paraId="3FFE9CB8" w14:textId="77777777" w:rsidR="00774DBE" w:rsidRPr="00774DBE" w:rsidRDefault="00774DBE" w:rsidP="00774DBE">
            <w:pPr>
              <w:spacing w:line="259" w:lineRule="auto"/>
              <w:ind w:right="5"/>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S </w:t>
            </w:r>
          </w:p>
        </w:tc>
        <w:tc>
          <w:tcPr>
            <w:tcW w:w="377" w:type="dxa"/>
            <w:tcBorders>
              <w:top w:val="single" w:sz="3" w:space="0" w:color="000000"/>
              <w:left w:val="single" w:sz="3" w:space="0" w:color="000000"/>
              <w:bottom w:val="single" w:sz="3" w:space="0" w:color="000000"/>
              <w:right w:val="single" w:sz="3" w:space="0" w:color="000000"/>
            </w:tcBorders>
            <w:vAlign w:val="center"/>
          </w:tcPr>
          <w:p w14:paraId="25CF1AA2" w14:textId="77777777" w:rsidR="00774DBE" w:rsidRPr="00774DBE" w:rsidRDefault="00774DBE" w:rsidP="00774DBE">
            <w:pPr>
              <w:spacing w:line="259" w:lineRule="auto"/>
              <w:ind w:left="116"/>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O </w:t>
            </w:r>
          </w:p>
        </w:tc>
        <w:tc>
          <w:tcPr>
            <w:tcW w:w="364" w:type="dxa"/>
            <w:tcBorders>
              <w:top w:val="single" w:sz="3" w:space="0" w:color="000000"/>
              <w:left w:val="single" w:sz="3" w:space="0" w:color="000000"/>
              <w:bottom w:val="single" w:sz="3" w:space="0" w:color="000000"/>
              <w:right w:val="single" w:sz="3" w:space="0" w:color="000000"/>
            </w:tcBorders>
            <w:vAlign w:val="center"/>
          </w:tcPr>
          <w:p w14:paraId="153D7FE3" w14:textId="77777777" w:rsidR="00774DBE" w:rsidRPr="00774DBE" w:rsidRDefault="00774DBE" w:rsidP="00774DBE">
            <w:pPr>
              <w:spacing w:line="259" w:lineRule="auto"/>
              <w:ind w:left="120"/>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N </w:t>
            </w:r>
          </w:p>
        </w:tc>
        <w:tc>
          <w:tcPr>
            <w:tcW w:w="722" w:type="dxa"/>
            <w:tcBorders>
              <w:top w:val="single" w:sz="3" w:space="0" w:color="000000"/>
              <w:left w:val="single" w:sz="3" w:space="0" w:color="000000"/>
              <w:bottom w:val="single" w:sz="3" w:space="0" w:color="000000"/>
              <w:right w:val="single" w:sz="24" w:space="0" w:color="606060"/>
            </w:tcBorders>
            <w:vAlign w:val="center"/>
          </w:tcPr>
          <w:p w14:paraId="735FE26E" w14:textId="77777777" w:rsidR="00774DBE" w:rsidRPr="00774DBE" w:rsidRDefault="00774DBE" w:rsidP="00774DBE">
            <w:pPr>
              <w:spacing w:line="259" w:lineRule="auto"/>
              <w:ind w:right="42"/>
              <w:jc w:val="center"/>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D </w:t>
            </w:r>
          </w:p>
        </w:tc>
      </w:tr>
      <w:tr w:rsidR="00E96A5B" w:rsidRPr="00774DBE" w14:paraId="5E533E1C" w14:textId="77777777" w:rsidTr="00004431">
        <w:trPr>
          <w:trHeight w:val="3149"/>
        </w:trPr>
        <w:tc>
          <w:tcPr>
            <w:tcW w:w="0" w:type="auto"/>
            <w:vMerge/>
            <w:tcBorders>
              <w:top w:val="nil"/>
              <w:left w:val="single" w:sz="24" w:space="0" w:color="606060"/>
              <w:bottom w:val="nil"/>
              <w:right w:val="single" w:sz="3" w:space="0" w:color="000000"/>
            </w:tcBorders>
          </w:tcPr>
          <w:p w14:paraId="530BBE5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0490DE54" w14:textId="77777777" w:rsidR="00774DBE" w:rsidRPr="00774DBE" w:rsidRDefault="00774DBE" w:rsidP="00774DBE">
            <w:pPr>
              <w:spacing w:line="249" w:lineRule="auto"/>
              <w:ind w:left="108" w:right="40"/>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Invitar </w:t>
            </w:r>
            <w:r w:rsidRPr="00774DBE">
              <w:rPr>
                <w:rFonts w:ascii="Century Gothic" w:eastAsia="Century Gothic" w:hAnsi="Century Gothic" w:cs="Century Gothic"/>
                <w:color w:val="000000"/>
                <w:sz w:val="16"/>
              </w:rPr>
              <w:tab/>
              <w:t xml:space="preserve">y recibir </w:t>
            </w:r>
            <w:r w:rsidRPr="00774DBE">
              <w:rPr>
                <w:rFonts w:ascii="Century Gothic" w:eastAsia="Century Gothic" w:hAnsi="Century Gothic" w:cs="Century Gothic"/>
                <w:color w:val="000000"/>
                <w:sz w:val="16"/>
              </w:rPr>
              <w:tab/>
              <w:t xml:space="preserve">a toda persona que quiera ser </w:t>
            </w:r>
            <w:r w:rsidRPr="00774DBE">
              <w:rPr>
                <w:rFonts w:ascii="Century Gothic" w:eastAsia="Century Gothic" w:hAnsi="Century Gothic" w:cs="Century Gothic"/>
                <w:color w:val="000000"/>
                <w:sz w:val="16"/>
              </w:rPr>
              <w:tab/>
              <w:t xml:space="preserve">parte de </w:t>
            </w:r>
            <w:r w:rsidRPr="00774DBE">
              <w:rPr>
                <w:rFonts w:ascii="Century Gothic" w:eastAsia="Century Gothic" w:hAnsi="Century Gothic" w:cs="Century Gothic"/>
                <w:color w:val="000000"/>
                <w:sz w:val="16"/>
              </w:rPr>
              <w:tab/>
              <w:t xml:space="preserve">las </w:t>
            </w:r>
          </w:p>
          <w:p w14:paraId="44ADF922" w14:textId="77777777" w:rsidR="00774DBE" w:rsidRPr="00774DBE" w:rsidRDefault="00774DBE" w:rsidP="00774DBE">
            <w:pPr>
              <w:spacing w:after="11"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escuelas deportivas </w:t>
            </w:r>
          </w:p>
          <w:p w14:paraId="613B652A" w14:textId="289BF1B2" w:rsidR="00774DBE" w:rsidRPr="00774DBE" w:rsidRDefault="00774DBE" w:rsidP="00774DBE">
            <w:pPr>
              <w:spacing w:line="244"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y </w:t>
            </w:r>
            <w:r w:rsidRPr="00774DBE">
              <w:rPr>
                <w:rFonts w:ascii="Century Gothic" w:eastAsia="Century Gothic" w:hAnsi="Century Gothic" w:cs="Century Gothic"/>
                <w:color w:val="000000"/>
                <w:sz w:val="16"/>
              </w:rPr>
              <w:tab/>
              <w:t xml:space="preserve">de </w:t>
            </w:r>
            <w:r w:rsidR="00E96A5B" w:rsidRPr="00774DBE">
              <w:rPr>
                <w:rFonts w:ascii="Century Gothic" w:eastAsia="Century Gothic" w:hAnsi="Century Gothic" w:cs="Century Gothic"/>
                <w:color w:val="000000"/>
                <w:sz w:val="16"/>
              </w:rPr>
              <w:t>convivencia</w:t>
            </w:r>
          </w:p>
          <w:p w14:paraId="3EA4F7F7"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 </w:t>
            </w:r>
          </w:p>
          <w:p w14:paraId="59C9944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254B1216" w14:textId="77777777" w:rsidR="00774DBE" w:rsidRPr="00774DBE" w:rsidRDefault="00774DBE" w:rsidP="00774DBE">
            <w:pPr>
              <w:tabs>
                <w:tab w:val="center" w:pos="350"/>
                <w:tab w:val="center" w:pos="990"/>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Lograr </w:t>
            </w:r>
            <w:r w:rsidRPr="00774DBE">
              <w:rPr>
                <w:rFonts w:ascii="Century Gothic" w:eastAsia="Century Gothic" w:hAnsi="Century Gothic" w:cs="Century Gothic"/>
                <w:color w:val="000000"/>
                <w:sz w:val="16"/>
              </w:rPr>
              <w:tab/>
              <w:t xml:space="preserve">la </w:t>
            </w:r>
          </w:p>
          <w:p w14:paraId="4C018DBD" w14:textId="333A1A37" w:rsidR="00774DBE" w:rsidRPr="00774DBE" w:rsidRDefault="00E96A5B" w:rsidP="00774DBE">
            <w:pPr>
              <w:spacing w:line="252" w:lineRule="auto"/>
              <w:ind w:left="104" w:right="27"/>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participación</w:t>
            </w:r>
            <w:r w:rsidR="00774DBE" w:rsidRPr="00774DBE">
              <w:rPr>
                <w:rFonts w:ascii="Century Gothic" w:eastAsia="Century Gothic" w:hAnsi="Century Gothic" w:cs="Century Gothic"/>
                <w:color w:val="000000"/>
                <w:sz w:val="16"/>
              </w:rPr>
              <w:t xml:space="preserve"> n </w:t>
            </w:r>
            <w:r w:rsidR="00774DBE" w:rsidRPr="00774DBE">
              <w:rPr>
                <w:rFonts w:ascii="Century Gothic" w:eastAsia="Century Gothic" w:hAnsi="Century Gothic" w:cs="Century Gothic"/>
                <w:color w:val="000000"/>
                <w:sz w:val="16"/>
              </w:rPr>
              <w:tab/>
              <w:t xml:space="preserve">de </w:t>
            </w:r>
          </w:p>
          <w:p w14:paraId="72A76AE4"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alrededor </w:t>
            </w:r>
          </w:p>
          <w:p w14:paraId="1BBCA7DD" w14:textId="77777777" w:rsidR="00774DBE" w:rsidRPr="00774DBE" w:rsidRDefault="00774DBE" w:rsidP="00774DBE">
            <w:pPr>
              <w:spacing w:after="4" w:line="239" w:lineRule="auto"/>
              <w:ind w:left="104"/>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 1000 personas a </w:t>
            </w:r>
          </w:p>
          <w:p w14:paraId="2F8086A7"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nivel municipal </w:t>
            </w:r>
          </w:p>
        </w:tc>
        <w:tc>
          <w:tcPr>
            <w:tcW w:w="985" w:type="dxa"/>
            <w:tcBorders>
              <w:top w:val="single" w:sz="3" w:space="0" w:color="000000"/>
              <w:left w:val="single" w:sz="3" w:space="0" w:color="000000"/>
              <w:bottom w:val="single" w:sz="3" w:space="0" w:color="000000"/>
              <w:right w:val="single" w:sz="3" w:space="0" w:color="000000"/>
            </w:tcBorders>
          </w:tcPr>
          <w:p w14:paraId="70BA8570"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Informe </w:t>
            </w:r>
          </w:p>
          <w:p w14:paraId="3E9E128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Trimestral </w:t>
            </w:r>
          </w:p>
          <w:p w14:paraId="513A5E40"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73E8B7A" w14:textId="7BC9BE44" w:rsidR="00774DBE" w:rsidRPr="00774DBE" w:rsidRDefault="00E96A5B" w:rsidP="00774DBE">
            <w:pPr>
              <w:spacing w:line="239" w:lineRule="auto"/>
              <w:ind w:left="108" w:right="19"/>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Fotografía</w:t>
            </w:r>
            <w:r w:rsidR="00774DBE" w:rsidRPr="00774DBE">
              <w:rPr>
                <w:rFonts w:ascii="Century Gothic" w:eastAsia="Century Gothic" w:hAnsi="Century Gothic" w:cs="Century Gothic"/>
                <w:color w:val="000000"/>
                <w:sz w:val="16"/>
              </w:rPr>
              <w:t xml:space="preserve"> as </w:t>
            </w:r>
          </w:p>
          <w:p w14:paraId="45799313"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40C0BE1" w14:textId="7E9D8B23" w:rsidR="00774DBE" w:rsidRPr="00774DBE" w:rsidRDefault="00774DBE" w:rsidP="00774DBE">
            <w:pPr>
              <w:spacing w:line="239" w:lineRule="auto"/>
              <w:ind w:left="108" w:righ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Listado de </w:t>
            </w:r>
            <w:r w:rsidR="00E96A5B" w:rsidRPr="00774DBE">
              <w:rPr>
                <w:rFonts w:ascii="Century Gothic" w:eastAsia="Century Gothic" w:hAnsi="Century Gothic" w:cs="Century Gothic"/>
                <w:color w:val="000000"/>
                <w:sz w:val="16"/>
              </w:rPr>
              <w:t>asistencia</w:t>
            </w:r>
            <w:r w:rsidRPr="00774DBE">
              <w:rPr>
                <w:rFonts w:ascii="Century Gothic" w:eastAsia="Century Gothic" w:hAnsi="Century Gothic" w:cs="Century Gothic"/>
                <w:color w:val="000000"/>
                <w:sz w:val="16"/>
              </w:rPr>
              <w:t xml:space="preserve"> a </w:t>
            </w:r>
          </w:p>
          <w:p w14:paraId="3D30979F"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0C358349"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BFA36C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915218D"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4AB4F85C"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Promoción </w:t>
            </w:r>
          </w:p>
          <w:p w14:paraId="1BA8CEF8" w14:textId="77777777" w:rsidR="00774DBE" w:rsidRPr="00774DBE" w:rsidRDefault="00774DBE" w:rsidP="00774DBE">
            <w:pPr>
              <w:tabs>
                <w:tab w:val="center" w:pos="210"/>
                <w:tab w:val="center" w:pos="925"/>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de </w:t>
            </w:r>
            <w:r w:rsidRPr="00774DBE">
              <w:rPr>
                <w:rFonts w:ascii="Century Gothic" w:eastAsia="Century Gothic" w:hAnsi="Century Gothic" w:cs="Century Gothic"/>
                <w:color w:val="000000"/>
                <w:sz w:val="16"/>
              </w:rPr>
              <w:tab/>
              <w:t xml:space="preserve">las </w:t>
            </w:r>
          </w:p>
          <w:p w14:paraId="3618C900" w14:textId="77777777" w:rsidR="00774DBE" w:rsidRPr="00774DBE" w:rsidRDefault="00774DBE" w:rsidP="00774DBE">
            <w:pPr>
              <w:spacing w:after="11" w:line="23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escuelas deportivas </w:t>
            </w:r>
          </w:p>
          <w:p w14:paraId="6FE3D4B9" w14:textId="77777777" w:rsidR="00774DBE" w:rsidRPr="00774DBE" w:rsidRDefault="00774DBE" w:rsidP="00774DBE">
            <w:pPr>
              <w:tabs>
                <w:tab w:val="center" w:pos="147"/>
                <w:tab w:val="center" w:pos="922"/>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y </w:t>
            </w:r>
            <w:r w:rsidRPr="00774DBE">
              <w:rPr>
                <w:rFonts w:ascii="Century Gothic" w:eastAsia="Century Gothic" w:hAnsi="Century Gothic" w:cs="Century Gothic"/>
                <w:color w:val="000000"/>
                <w:sz w:val="16"/>
              </w:rPr>
              <w:tab/>
              <w:t xml:space="preserve">de </w:t>
            </w:r>
          </w:p>
          <w:p w14:paraId="1264A13D" w14:textId="7D47278D" w:rsidR="00774DBE" w:rsidRPr="00774DBE" w:rsidRDefault="00E96A5B"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convivencia</w:t>
            </w:r>
          </w:p>
          <w:p w14:paraId="398A678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 </w:t>
            </w:r>
          </w:p>
          <w:p w14:paraId="0DB2224D"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 </w:t>
            </w:r>
          </w:p>
          <w:p w14:paraId="05DA944E" w14:textId="77777777" w:rsidR="00774DBE" w:rsidRPr="00774DBE" w:rsidRDefault="00774DBE" w:rsidP="00774DBE">
            <w:pPr>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Realización de eventos </w:t>
            </w:r>
          </w:p>
          <w:p w14:paraId="2D782DE2"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deportivos </w:t>
            </w:r>
          </w:p>
          <w:p w14:paraId="7684FDC2"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707E054" w14:textId="332EF818" w:rsidR="00774DBE" w:rsidRPr="00774DBE" w:rsidRDefault="00774DBE" w:rsidP="00774DBE">
            <w:pPr>
              <w:spacing w:after="7" w:line="244"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Visitar </w:t>
            </w:r>
            <w:r w:rsidRPr="00774DBE">
              <w:rPr>
                <w:rFonts w:ascii="Century Gothic" w:eastAsia="Century Gothic" w:hAnsi="Century Gothic" w:cs="Century Gothic"/>
                <w:color w:val="000000"/>
                <w:sz w:val="16"/>
              </w:rPr>
              <w:tab/>
            </w:r>
            <w:r w:rsidR="00E96A5B" w:rsidRPr="00774DBE">
              <w:rPr>
                <w:rFonts w:ascii="Century Gothic" w:eastAsia="Century Gothic" w:hAnsi="Century Gothic" w:cs="Century Gothic"/>
                <w:color w:val="000000"/>
                <w:sz w:val="16"/>
              </w:rPr>
              <w:t>la</w:t>
            </w:r>
            <w:r w:rsidR="00E96A5B">
              <w:rPr>
                <w:rFonts w:ascii="Century Gothic" w:eastAsia="Century Gothic" w:hAnsi="Century Gothic" w:cs="Century Gothic"/>
                <w:color w:val="000000"/>
                <w:sz w:val="16"/>
              </w:rPr>
              <w:t>s</w:t>
            </w:r>
            <w:r w:rsidR="00E96A5B" w:rsidRPr="00774DBE">
              <w:rPr>
                <w:rFonts w:ascii="Century Gothic" w:eastAsia="Century Gothic" w:hAnsi="Century Gothic" w:cs="Century Gothic"/>
                <w:color w:val="000000"/>
                <w:sz w:val="16"/>
              </w:rPr>
              <w:t xml:space="preserve"> comunidades</w:t>
            </w:r>
          </w:p>
          <w:p w14:paraId="3435E33D" w14:textId="77777777" w:rsidR="00774DBE" w:rsidRPr="00774DBE" w:rsidRDefault="00774DBE" w:rsidP="00774DBE">
            <w:pPr>
              <w:tabs>
                <w:tab w:val="center" w:pos="187"/>
                <w:tab w:val="center" w:pos="906"/>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es </w:t>
            </w:r>
            <w:r w:rsidRPr="00774DBE">
              <w:rPr>
                <w:rFonts w:ascii="Century Gothic" w:eastAsia="Century Gothic" w:hAnsi="Century Gothic" w:cs="Century Gothic"/>
                <w:color w:val="000000"/>
                <w:sz w:val="16"/>
              </w:rPr>
              <w:tab/>
              <w:t xml:space="preserve">del </w:t>
            </w:r>
          </w:p>
          <w:p w14:paraId="125B642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municipio </w:t>
            </w:r>
          </w:p>
        </w:tc>
        <w:tc>
          <w:tcPr>
            <w:tcW w:w="1144" w:type="dxa"/>
            <w:tcBorders>
              <w:top w:val="single" w:sz="3" w:space="0" w:color="000000"/>
              <w:left w:val="single" w:sz="3" w:space="0" w:color="000000"/>
              <w:bottom w:val="single" w:sz="3" w:space="0" w:color="000000"/>
              <w:right w:val="single" w:sz="3" w:space="0" w:color="000000"/>
            </w:tcBorders>
          </w:tcPr>
          <w:p w14:paraId="571D8FC5"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Material </w:t>
            </w:r>
          </w:p>
          <w:p w14:paraId="2421587A"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deportivo </w:t>
            </w:r>
          </w:p>
          <w:p w14:paraId="2E4C06FB"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35B489AD"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Publicidad </w:t>
            </w:r>
          </w:p>
          <w:p w14:paraId="6A12780E" w14:textId="77777777" w:rsidR="00774DBE" w:rsidRPr="00774DBE" w:rsidRDefault="00774DBE" w:rsidP="00774DBE">
            <w:pPr>
              <w:tabs>
                <w:tab w:val="center" w:pos="162"/>
                <w:tab w:val="center" w:pos="929"/>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a </w:t>
            </w:r>
            <w:r w:rsidRPr="00774DBE">
              <w:rPr>
                <w:rFonts w:ascii="Century Gothic" w:eastAsia="Century Gothic" w:hAnsi="Century Gothic" w:cs="Century Gothic"/>
                <w:color w:val="000000"/>
                <w:sz w:val="16"/>
              </w:rPr>
              <w:tab/>
              <w:t xml:space="preserve">las </w:t>
            </w:r>
          </w:p>
          <w:p w14:paraId="6194927E"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actividades </w:t>
            </w:r>
          </w:p>
          <w:p w14:paraId="1BC4CAB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7A160E9"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Materia de </w:t>
            </w:r>
          </w:p>
          <w:p w14:paraId="350FBEB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premiación </w:t>
            </w:r>
          </w:p>
          <w:p w14:paraId="38140D75"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45503F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Refrigerio </w:t>
            </w:r>
          </w:p>
          <w:p w14:paraId="7C85F8FD"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Transporte Volantes </w:t>
            </w:r>
          </w:p>
          <w:p w14:paraId="3AADEF3B"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informativo</w:t>
            </w:r>
          </w:p>
          <w:p w14:paraId="3DBF84DF"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 </w:t>
            </w:r>
          </w:p>
          <w:p w14:paraId="77594210"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25" w:type="dxa"/>
            <w:tcBorders>
              <w:top w:val="single" w:sz="3" w:space="0" w:color="000000"/>
              <w:left w:val="single" w:sz="3" w:space="0" w:color="000000"/>
              <w:bottom w:val="single" w:sz="3" w:space="0" w:color="000000"/>
              <w:right w:val="single" w:sz="3" w:space="0" w:color="000000"/>
            </w:tcBorders>
          </w:tcPr>
          <w:p w14:paraId="364864F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125602AB" w14:textId="77777777" w:rsidR="00774DBE" w:rsidRPr="00774DBE" w:rsidRDefault="00774DBE" w:rsidP="00774DBE">
            <w:pPr>
              <w:spacing w:line="239" w:lineRule="auto"/>
              <w:ind w:left="104" w:righ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Indes </w:t>
            </w:r>
          </w:p>
          <w:p w14:paraId="08B110AC"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Alcaldía </w:t>
            </w:r>
          </w:p>
          <w:p w14:paraId="0BD952F4"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Adescos </w:t>
            </w:r>
          </w:p>
          <w:p w14:paraId="2B50248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Mined </w:t>
            </w:r>
          </w:p>
        </w:tc>
        <w:tc>
          <w:tcPr>
            <w:tcW w:w="272" w:type="dxa"/>
            <w:tcBorders>
              <w:top w:val="single" w:sz="3" w:space="0" w:color="000000"/>
              <w:left w:val="single" w:sz="3" w:space="0" w:color="000000"/>
              <w:bottom w:val="single" w:sz="3" w:space="0" w:color="000000"/>
              <w:right w:val="single" w:sz="3" w:space="0" w:color="000000"/>
            </w:tcBorders>
            <w:vAlign w:val="center"/>
          </w:tcPr>
          <w:p w14:paraId="3C95DFE7"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5CBB75BC"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1EA09ED1"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12F97286"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52" w:type="dxa"/>
            <w:tcBorders>
              <w:top w:val="single" w:sz="3" w:space="0" w:color="000000"/>
              <w:left w:val="single" w:sz="3" w:space="0" w:color="000000"/>
              <w:bottom w:val="single" w:sz="3" w:space="0" w:color="000000"/>
              <w:right w:val="single" w:sz="3" w:space="0" w:color="000000"/>
            </w:tcBorders>
            <w:vAlign w:val="center"/>
          </w:tcPr>
          <w:p w14:paraId="06AB33CF"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08DFB556" wp14:editId="093C59D2">
                      <wp:extent cx="98574" cy="162763"/>
                      <wp:effectExtent l="0" t="0" r="0" b="0"/>
                      <wp:docPr id="111467" name="Group 111467"/>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22" name="Rectangle 100422"/>
                              <wps:cNvSpPr/>
                              <wps:spPr>
                                <a:xfrm rot="5399999">
                                  <a:off x="-17265" y="-15262"/>
                                  <a:ext cx="178504" cy="131103"/>
                                </a:xfrm>
                                <a:prstGeom prst="rect">
                                  <a:avLst/>
                                </a:prstGeom>
                                <a:ln>
                                  <a:noFill/>
                                </a:ln>
                              </wps:spPr>
                              <wps:txbx>
                                <w:txbxContent>
                                  <w:p w14:paraId="2DA30113" w14:textId="77777777" w:rsidR="00774DBE" w:rsidRDefault="00774DBE" w:rsidP="00774DBE">
                                    <w:r>
                                      <w:rPr>
                                        <w:sz w:val="16"/>
                                      </w:rPr>
                                      <w:t>9</w:t>
                                    </w:r>
                                  </w:p>
                                </w:txbxContent>
                              </wps:txbx>
                              <wps:bodyPr horzOverflow="overflow" vert="horz" lIns="0" tIns="0" rIns="0" bIns="0" rtlCol="0">
                                <a:noAutofit/>
                              </wps:bodyPr>
                            </wps:wsp>
                            <wps:wsp>
                              <wps:cNvPr id="100423" name="Rectangle 100423"/>
                              <wps:cNvSpPr/>
                              <wps:spPr>
                                <a:xfrm rot="5399999">
                                  <a:off x="-84372" y="51843"/>
                                  <a:ext cx="178504" cy="131103"/>
                                </a:xfrm>
                                <a:prstGeom prst="rect">
                                  <a:avLst/>
                                </a:prstGeom>
                                <a:ln>
                                  <a:noFill/>
                                </a:ln>
                              </wps:spPr>
                              <wps:txbx>
                                <w:txbxContent>
                                  <w:p w14:paraId="616CF5AA" w14:textId="77777777" w:rsidR="00774DBE" w:rsidRDefault="00774DBE" w:rsidP="00774DBE">
                                    <w:r>
                                      <w:rPr>
                                        <w:sz w:val="16"/>
                                      </w:rPr>
                                      <w:t>%</w:t>
                                    </w:r>
                                  </w:p>
                                </w:txbxContent>
                              </wps:txbx>
                              <wps:bodyPr horzOverflow="overflow" vert="horz" lIns="0" tIns="0" rIns="0" bIns="0" rtlCol="0">
                                <a:noAutofit/>
                              </wps:bodyPr>
                            </wps:wsp>
                            <wps:wsp>
                              <wps:cNvPr id="7802" name="Rectangle 7802"/>
                              <wps:cNvSpPr/>
                              <wps:spPr>
                                <a:xfrm rot="5399999">
                                  <a:off x="14307" y="87783"/>
                                  <a:ext cx="37431" cy="131103"/>
                                </a:xfrm>
                                <a:prstGeom prst="rect">
                                  <a:avLst/>
                                </a:prstGeom>
                                <a:ln>
                                  <a:noFill/>
                                </a:ln>
                              </wps:spPr>
                              <wps:txbx>
                                <w:txbxContent>
                                  <w:p w14:paraId="661F3D1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DFB556" id="Group 111467" o:spid="_x0000_s1033"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3JCYwIAADwIAAAOAAAAZHJzL2Uyb0RvYy54bWzklduK2zAQhu8LfQeh+8SnJHZMnKV0u6FQ&#10;ustu+wCKLB/AloSkxEmfviPZTtpsW2gKy0JzoYwlefTPNzPW6ubQNmjPlK4Fz3Aw9TFinIq85mWG&#10;v365myQYaUN4ThrBWYaPTOOb9ds3q06mLBSVaHKmEDjhOu1khitjZOp5mlasJXoqJOOwWAjVEgOP&#10;qvRyRTrw3jZe6PsLrxMql0pQpjXM3vaLeO38FwWj5r4oNDOoyTBoM25Ubtza0VuvSFoqIquaDjLI&#10;FSpaUnM49OTqlhiCdqp+5qqtqRJaFGZKReuJoqgpczFANIF/Ec1GiZ10sZRpV8oTJkB7welqt/Tz&#10;fqPkk3xQQKKTJbBwTzaWQ6Fa+w8q0cEhO56QsYNBFCaXyTyeYURhJViE8SLqidIKsD97iVYf/vSa&#10;Nx7p/SSkk1Aa+hy9/rfonyoimYOqU4j+QaE6B/G+PwtDjDhpoUofoW4ILxuGhnkHx+0/odKpBmoj&#10;J6QE1NY8Wtqfq4SB2iSIw8UcIwA0CebhIuwBjfyCOJn7I8AoCHwH8ESCpFJps2GiRdbIsAJlzj3Z&#10;f9IGZMHWcYvV0nA7cnFXN02/amcA6CjXWuawPbioYyvGzmxFfgQSlVDf7qGbi0Z0GRaDhW2Dw9l2&#10;FaPmI4cM2F4aDTUa29FQpnkvXMf1at7tjChqJ/d82iALUttreJkcR7/JseNuxUFN/HWOk1kUQ/FA&#10;jucB2K8pxcl/leI48X/RxG72+hYOZpEfu+wmcZxcZDeKZ1EwfABfvH+XryW57osNV5T7Hg3Xqb0D&#10;f3x2/X6+9NffAQAA//8DAFBLAwQUAAYACAAAACEA1Aya/9oAAAADAQAADwAAAGRycy9kb3ducmV2&#10;LnhtbEyPQWvCQBCF7wX/wzJCb3UTJVLSbEREPUmhWii9jdkxCWZnQ3ZN4r/v2kt7GXi8x3vfZKvR&#10;NKKnztWWFcSzCARxYXXNpYLP0+7lFYTzyBoby6TgTg5W+eQpw1TbgT+oP/pShBJ2KSqovG9TKV1R&#10;kUE3sy1x8C62M+iD7EqpOxxCuWnkPIqW0mDNYaHCljYVFdfjzSjYDzisF/G2P1wvm/v3KXn/OsSk&#10;1PN0XL+B8DT6vzA88AM65IHpbG+snWgUhEf87314SQLirGCeLEHmmfzPnv8AAAD//wMAUEsBAi0A&#10;FAAGAAgAAAAhALaDOJL+AAAA4QEAABMAAAAAAAAAAAAAAAAAAAAAAFtDb250ZW50X1R5cGVzXS54&#10;bWxQSwECLQAUAAYACAAAACEAOP0h/9YAAACUAQAACwAAAAAAAAAAAAAAAAAvAQAAX3JlbHMvLnJl&#10;bHNQSwECLQAUAAYACAAAACEA/ONyQmMCAAA8CAAADgAAAAAAAAAAAAAAAAAuAgAAZHJzL2Uyb0Rv&#10;Yy54bWxQSwECLQAUAAYACAAAACEA1Aya/9oAAAADAQAADwAAAAAAAAAAAAAAAAC9BAAAZHJzL2Rv&#10;d25yZXYueG1sUEsFBgAAAAAEAAQA8wAAAMQFAAAAAA==&#10;">
                      <v:rect id="Rectangle 100422" o:spid="_x0000_s1034"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9wwQAAAN8AAAAPAAAAZHJzL2Rvd25yZXYueG1sRE/dasIw&#10;FL4XfIdwhN1pYpExOqOIUhC86OZ8gENzbKrNSWli7d5+GQx2+fH9r7eja8VAfWg8a1guFAjiypuG&#10;aw2Xr2L+BiJEZIOtZ9LwTQG2m+lkjbnxT/6k4RxrkUI45KjBxtjlUobKksOw8B1x4q6+dxgT7Gtp&#10;enymcNfKTKlX6bDh1GCxo72l6n5+OA3lvbSHoSku9e0UDH2U/lDEo9Yvs3H3DiLSGP/Ff+6jSfOV&#10;WmUZ/P5JAOTmBwAA//8DAFBLAQItABQABgAIAAAAIQDb4fbL7gAAAIUBAAATAAAAAAAAAAAAAAAA&#10;AAAAAABbQ29udGVudF9UeXBlc10ueG1sUEsBAi0AFAAGAAgAAAAhAFr0LFu/AAAAFQEAAAsAAAAA&#10;AAAAAAAAAAAAHwEAAF9yZWxzLy5yZWxzUEsBAi0AFAAGAAgAAAAhAPBqT3DBAAAA3wAAAA8AAAAA&#10;AAAAAAAAAAAABwIAAGRycy9kb3ducmV2LnhtbFBLBQYAAAAAAwADALcAAAD1AgAAAAA=&#10;" filled="f" stroked="f">
                        <v:textbox inset="0,0,0,0">
                          <w:txbxContent>
                            <w:p w14:paraId="2DA30113" w14:textId="77777777" w:rsidR="00774DBE" w:rsidRDefault="00774DBE" w:rsidP="00774DBE">
                              <w:r>
                                <w:rPr>
                                  <w:sz w:val="16"/>
                                </w:rPr>
                                <w:t>9</w:t>
                              </w:r>
                            </w:p>
                          </w:txbxContent>
                        </v:textbox>
                      </v:rect>
                      <v:rect id="Rectangle 100423" o:spid="_x0000_s1035"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rrwgAAAN8AAAAPAAAAZHJzL2Rvd25yZXYueG1sRE/dasIw&#10;FL4XfIdwhN1pMicyOqMMpSDsov49wKE5azqbk9LE2r29GQy8/Pj+V5vBNaKnLtSeNbzOFAji0pua&#10;Kw2Xcz59BxEissHGM2n4pQCb9Xi0wsz4Ox+pP8VKpBAOGWqwMbaZlKG05DDMfEucuG/fOYwJdpU0&#10;Hd5TuGvkXKmldFhzarDY0tZSeT3dnIbiWthdX+eX6ucrGDoUfpfHvdYvk+HzA0SkIT7F/+69SfOV&#10;Wszf4O9PAiDXDwAAAP//AwBQSwECLQAUAAYACAAAACEA2+H2y+4AAACFAQAAEwAAAAAAAAAAAAAA&#10;AAAAAAAAW0NvbnRlbnRfVHlwZXNdLnhtbFBLAQItABQABgAIAAAAIQBa9CxbvwAAABUBAAALAAAA&#10;AAAAAAAAAAAAAB8BAABfcmVscy8ucmVsc1BLAQItABQABgAIAAAAIQCfJurrwgAAAN8AAAAPAAAA&#10;AAAAAAAAAAAAAAcCAABkcnMvZG93bnJldi54bWxQSwUGAAAAAAMAAwC3AAAA9gIAAAAA&#10;" filled="f" stroked="f">
                        <v:textbox inset="0,0,0,0">
                          <w:txbxContent>
                            <w:p w14:paraId="616CF5AA" w14:textId="77777777" w:rsidR="00774DBE" w:rsidRDefault="00774DBE" w:rsidP="00774DBE">
                              <w:r>
                                <w:rPr>
                                  <w:sz w:val="16"/>
                                </w:rPr>
                                <w:t>%</w:t>
                              </w:r>
                            </w:p>
                          </w:txbxContent>
                        </v:textbox>
                      </v:rect>
                      <v:rect id="Rectangle 7802" o:spid="_x0000_s1036"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kPxAAAAN0AAAAPAAAAZHJzL2Rvd25yZXYueG1sRI/disIw&#10;FITvBd8hHGHvNF0vdqVrFFkpCF7Unz7AoTnbVJuT0sRa394IC14OM/MNs1wPthE9db52rOBzloAg&#10;Lp2uuVJQnLPpAoQPyBobx6TgQR7Wq/Foial2dz5SfwqViBD2KSowIbSplL40ZNHPXEscvT/XWQxR&#10;dpXUHd4j3DZyniRf0mLNccFgS7+GyuvpZhXk19xs+zorqsveazrkbpuFnVIfk2HzAyLQEN7h//ZO&#10;K/heJHN4vYlPQK6eAAAA//8DAFBLAQItABQABgAIAAAAIQDb4fbL7gAAAIUBAAATAAAAAAAAAAAA&#10;AAAAAAAAAABbQ29udGVudF9UeXBlc10ueG1sUEsBAi0AFAAGAAgAAAAhAFr0LFu/AAAAFQEAAAsA&#10;AAAAAAAAAAAAAAAAHwEAAF9yZWxzLy5yZWxzUEsBAi0AFAAGAAgAAAAhAFFiqQ/EAAAA3QAAAA8A&#10;AAAAAAAAAAAAAAAABwIAAGRycy9kb3ducmV2LnhtbFBLBQYAAAAAAwADALcAAAD4AgAAAAA=&#10;" filled="f" stroked="f">
                        <v:textbox inset="0,0,0,0">
                          <w:txbxContent>
                            <w:p w14:paraId="661F3D1A" w14:textId="77777777" w:rsidR="00774DBE" w:rsidRDefault="00774DBE" w:rsidP="00774DBE">
                              <w:r>
                                <w:rPr>
                                  <w:sz w:val="16"/>
                                </w:rPr>
                                <w:t xml:space="preserve"> </w:t>
                              </w:r>
                            </w:p>
                          </w:txbxContent>
                        </v:textbox>
                      </v:rect>
                      <w10:anchorlock/>
                    </v:group>
                  </w:pict>
                </mc:Fallback>
              </mc:AlternateContent>
            </w:r>
          </w:p>
        </w:tc>
        <w:tc>
          <w:tcPr>
            <w:tcW w:w="276" w:type="dxa"/>
            <w:tcBorders>
              <w:top w:val="single" w:sz="3" w:space="0" w:color="000000"/>
              <w:left w:val="single" w:sz="3" w:space="0" w:color="000000"/>
              <w:bottom w:val="single" w:sz="3" w:space="0" w:color="000000"/>
              <w:right w:val="single" w:sz="3" w:space="0" w:color="000000"/>
            </w:tcBorders>
            <w:vAlign w:val="center"/>
          </w:tcPr>
          <w:p w14:paraId="70EF375B" w14:textId="77777777" w:rsidR="00774DBE" w:rsidRPr="00774DBE" w:rsidRDefault="00774DBE" w:rsidP="00774DBE">
            <w:pPr>
              <w:spacing w:line="259" w:lineRule="auto"/>
              <w:ind w:left="-3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B4E7BE4" wp14:editId="3CF3D948">
                      <wp:extent cx="98574" cy="190703"/>
                      <wp:effectExtent l="0" t="0" r="0" b="0"/>
                      <wp:docPr id="111476" name="Group 111476"/>
                      <wp:cNvGraphicFramePr/>
                      <a:graphic xmlns:a="http://schemas.openxmlformats.org/drawingml/2006/main">
                        <a:graphicData uri="http://schemas.microsoft.com/office/word/2010/wordprocessingGroup">
                          <wpg:wgp>
                            <wpg:cNvGrpSpPr/>
                            <wpg:grpSpPr>
                              <a:xfrm>
                                <a:off x="0" y="0"/>
                                <a:ext cx="98574" cy="190703"/>
                                <a:chOff x="0" y="0"/>
                                <a:chExt cx="98574" cy="190703"/>
                              </a:xfrm>
                            </wpg:grpSpPr>
                            <wps:wsp>
                              <wps:cNvPr id="100425" name="Rectangle 100425"/>
                              <wps:cNvSpPr/>
                              <wps:spPr>
                                <a:xfrm rot="5399999">
                                  <a:off x="-21976" y="-10552"/>
                                  <a:ext cx="216475" cy="131103"/>
                                </a:xfrm>
                                <a:prstGeom prst="rect">
                                  <a:avLst/>
                                </a:prstGeom>
                                <a:ln>
                                  <a:noFill/>
                                </a:ln>
                              </wps:spPr>
                              <wps:txbx>
                                <w:txbxContent>
                                  <w:p w14:paraId="2FCED668" w14:textId="77777777" w:rsidR="00774DBE" w:rsidRDefault="00774DBE" w:rsidP="00774DBE">
                                    <w:r>
                                      <w:rPr>
                                        <w:sz w:val="16"/>
                                      </w:rPr>
                                      <w:t>9</w:t>
                                    </w:r>
                                  </w:p>
                                </w:txbxContent>
                              </wps:txbx>
                              <wps:bodyPr horzOverflow="overflow" vert="horz" lIns="0" tIns="0" rIns="0" bIns="0" rtlCol="0">
                                <a:noAutofit/>
                              </wps:bodyPr>
                            </wps:wsp>
                            <wps:wsp>
                              <wps:cNvPr id="100426" name="Rectangle 100426"/>
                              <wps:cNvSpPr/>
                              <wps:spPr>
                                <a:xfrm rot="5399999">
                                  <a:off x="-103154" y="70626"/>
                                  <a:ext cx="216475" cy="131103"/>
                                </a:xfrm>
                                <a:prstGeom prst="rect">
                                  <a:avLst/>
                                </a:prstGeom>
                                <a:ln>
                                  <a:noFill/>
                                </a:ln>
                              </wps:spPr>
                              <wps:txbx>
                                <w:txbxContent>
                                  <w:p w14:paraId="11C4BC0D" w14:textId="77777777" w:rsidR="00774DBE" w:rsidRDefault="00774DBE" w:rsidP="00774DBE">
                                    <w:r>
                                      <w:rPr>
                                        <w:sz w:val="16"/>
                                      </w:rPr>
                                      <w:t>.%</w:t>
                                    </w:r>
                                  </w:p>
                                </w:txbxContent>
                              </wps:txbx>
                              <wps:bodyPr horzOverflow="overflow" vert="horz" lIns="0" tIns="0" rIns="0" bIns="0" rtlCol="0">
                                <a:noAutofit/>
                              </wps:bodyPr>
                            </wps:wsp>
                            <wps:wsp>
                              <wps:cNvPr id="7804" name="Rectangle 7804"/>
                              <wps:cNvSpPr/>
                              <wps:spPr>
                                <a:xfrm rot="5399999">
                                  <a:off x="14307" y="115724"/>
                                  <a:ext cx="37431" cy="131103"/>
                                </a:xfrm>
                                <a:prstGeom prst="rect">
                                  <a:avLst/>
                                </a:prstGeom>
                                <a:ln>
                                  <a:noFill/>
                                </a:ln>
                              </wps:spPr>
                              <wps:txbx>
                                <w:txbxContent>
                                  <w:p w14:paraId="15AF9946"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4E7BE4" id="Group 111476" o:spid="_x0000_s1037" style="width:7.75pt;height:15pt;mso-position-horizontal-relative:char;mso-position-vertical-relative:line" coordsize="98574,19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j8bQIAAEEIAAAOAAAAZHJzL2Uyb0RvYy54bWzkVdtu3CAQfa/Uf0C8Jza+rLNWvFHVNKtK&#10;VRMl7QewGF8kGxCQ2Nuv74Dt3SapKjWVmkrdB3YY8HDmnBk4vxj7Dj1wbVopCkxOQ4y4YLJsRV3g&#10;r1+uTs4wMpaKknZS8ALvucEXm7dvzgeV80g2siu5RhBEmHxQBW6sVXkQGNbwnppTqbiAxUrqnlqY&#10;6jooNR0get8FURiugkHqUmnJuDHgvZwW8cbHryrO7HVVGW5RV2DAZv2o/bhzY7A5p3mtqWpaNsOg&#10;L0DR01bAoYdQl9RSdK/bZ6H6lmlpZGVPmewDWVUt4z4HyIaET7LZanmvfC51PtTqQBNQ+4SnF4dl&#10;nx+2Wt2pGw1MDKoGLvzM5TJWunf/gBKNnrL9gTI+WsTAuT5LswQjBitkHWZhPDHKGqD92Ues+fCr&#10;z4LlyOARkEFBaZhj9ubPsr9rqOKeVJND9jcatSWAD8MkSjEStIcqvYW6oaLuOJr9nhy//0CVyQ2w&#10;tvCEtITaSuO1+/lKmFk7icg6W2EEBJ2QME2jiaCFv4iskgzO9QTGhEwEHpigudLGbrnskTMKrAGZ&#10;D08fPhkLsGDrssVh6YQbhbxqu25adR4gdIHrLDvuxjlrh8a5drLcAxWN1N+uoZ2rTg4FlrOFXYfD&#10;4W4Vo+6jAAlcMy2GXozdYmjbvZe+5SY47+6trFqP93jajAu0nTD8HZFBi5+KvFqogKL4bZFBN5JC&#10;H4DKWbiKfCya/yMikyWz/0Lk7CwEIZ5K7L0v72KSxGHm5SUkzaLkcRPHWRKTV+thf6Mcu+r1ethf&#10;2/BO+UtpflPdQ/jj3Pf88eXffAcAAP//AwBQSwMEFAAGAAgAAAAhAEZUFtbaAAAAAwEAAA8AAABk&#10;cnMvZG93bnJldi54bWxMj8FqwzAQRO+F/oPYQG+N5AaX4lgOIbQ9hUKTQultY21sE2tlLMV2/r5K&#10;L81lYZhh5m2+mmwrBup941hDMlcgiEtnGq40fO3fHl9A+IBssHVMGi7kYVXc3+WYGTfyJw27UIlY&#10;wj5DDXUIXSalL2uy6OeuI47e0fUWQ5R9JU2PYyy3rXxS6llabDgu1NjRpqbytDtbDe8jjutF8jps&#10;T8fN5WeffnxvE9L6YTatlyACTeE/DFf8iA5FZDq4MxsvWg3xkfB3r16agjhoWCgFssjlLXvxCwAA&#10;//8DAFBLAQItABQABgAIAAAAIQC2gziS/gAAAOEBAAATAAAAAAAAAAAAAAAAAAAAAABbQ29udGVu&#10;dF9UeXBlc10ueG1sUEsBAi0AFAAGAAgAAAAhADj9If/WAAAAlAEAAAsAAAAAAAAAAAAAAAAALwEA&#10;AF9yZWxzLy5yZWxzUEsBAi0AFAAGAAgAAAAhAJPtyPxtAgAAQQgAAA4AAAAAAAAAAAAAAAAALgIA&#10;AGRycy9lMm9Eb2MueG1sUEsBAi0AFAAGAAgAAAAhAEZUFtbaAAAAAwEAAA8AAAAAAAAAAAAAAAAA&#10;xwQAAGRycy9kb3ducmV2LnhtbFBLBQYAAAAABAAEAPMAAADOBQAAAAA=&#10;">
                      <v:rect id="Rectangle 100425" o:spid="_x0000_s1038" style="position:absolute;left:-21976;top:-10552;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cEwgAAAN8AAAAPAAAAZHJzL2Rvd25yZXYueG1sRE/dasIw&#10;FL4XfIdwhN1pMpkyOqMMpSDsov49wKE5azqbk9LE2r29GQy8/Pj+V5vBNaKnLtSeNbzOFAji0pua&#10;Kw2Xcz59BxEissHGM2n4pQCb9Xi0wsz4Ox+pP8VKpBAOGWqwMbaZlKG05DDMfEucuG/fOYwJdpU0&#10;Hd5TuGvkXKmldFhzarDY0tZSeT3dnIbiWthdX+eX6ucrGDoUfpfHvdYvk+HzA0SkIT7F/+69SfOV&#10;epsv4O9PAiDXDwAAAP//AwBQSwECLQAUAAYACAAAACEA2+H2y+4AAACFAQAAEwAAAAAAAAAAAAAA&#10;AAAAAAAAW0NvbnRlbnRfVHlwZXNdLnhtbFBLAQItABQABgAIAAAAIQBa9CxbvwAAABUBAAALAAAA&#10;AAAAAAAAAAAAAB8BAABfcmVscy8ucmVsc1BLAQItABQABgAIAAAAIQB/g9cEwgAAAN8AAAAPAAAA&#10;AAAAAAAAAAAAAAcCAABkcnMvZG93bnJldi54bWxQSwUGAAAAAAMAAwC3AAAA9gIAAAAA&#10;" filled="f" stroked="f">
                        <v:textbox inset="0,0,0,0">
                          <w:txbxContent>
                            <w:p w14:paraId="2FCED668" w14:textId="77777777" w:rsidR="00774DBE" w:rsidRDefault="00774DBE" w:rsidP="00774DBE">
                              <w:r>
                                <w:rPr>
                                  <w:sz w:val="16"/>
                                </w:rPr>
                                <w:t>9</w:t>
                              </w:r>
                            </w:p>
                          </w:txbxContent>
                        </v:textbox>
                      </v:rect>
                      <v:rect id="Rectangle 100426" o:spid="_x0000_s1039" style="position:absolute;left:-103154;top:70626;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lzwQAAAN8AAAAPAAAAZHJzL2Rvd25yZXYueG1sRE/dasIw&#10;FL4f+A7hCN7NRBGRapShFAQvOn8e4NAcm87mpDSxdm+/DAa7/Pj+N7vBNaKnLtSeNcymCgRx6U3N&#10;lYbbNX9fgQgR2WDjmTR8U4DddvS2wcz4F5+pv8RKpBAOGWqwMbaZlKG05DBMfUucuLvvHMYEu0qa&#10;Dl8p3DVyrtRSOqw5NVhsaW+pfFyeTkPxKOyhr/Nb9XUKhj4Lf8jjUevJePhYg4g0xH/xn/to0nyl&#10;FvMl/P5JAOT2BwAA//8DAFBLAQItABQABgAIAAAAIQDb4fbL7gAAAIUBAAATAAAAAAAAAAAAAAAA&#10;AAAAAABbQ29udGVudF9UeXBlc10ueG1sUEsBAi0AFAAGAAgAAAAhAFr0LFu/AAAAFQEAAAsAAAAA&#10;AAAAAAAAAAAAHwEAAF9yZWxzLy5yZWxzUEsBAi0AFAAGAAgAAAAhAI9RSXPBAAAA3wAAAA8AAAAA&#10;AAAAAAAAAAAABwIAAGRycy9kb3ducmV2LnhtbFBLBQYAAAAAAwADALcAAAD1AgAAAAA=&#10;" filled="f" stroked="f">
                        <v:textbox inset="0,0,0,0">
                          <w:txbxContent>
                            <w:p w14:paraId="11C4BC0D" w14:textId="77777777" w:rsidR="00774DBE" w:rsidRDefault="00774DBE" w:rsidP="00774DBE">
                              <w:r>
                                <w:rPr>
                                  <w:sz w:val="16"/>
                                </w:rPr>
                                <w:t>.%</w:t>
                              </w:r>
                            </w:p>
                          </w:txbxContent>
                        </v:textbox>
                      </v:rect>
                      <v:rect id="Rectangle 7804" o:spid="_x0000_s1040" style="position:absolute;left:14307;top:11572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TgxQAAAN0AAAAPAAAAZHJzL2Rvd25yZXYueG1sRI/BasMw&#10;EETvgfyD2EJvsdxS0uBGCSHGEOjBbeIPWKyt5cRaGUu13b+PCoUeh5l5w2z3s+3ESINvHSt4SlIQ&#10;xLXTLTcKqkux2oDwAVlj55gU/JCH/W652GKm3cSfNJ5DIyKEfYYKTAh9JqWvDVn0ieuJo/flBosh&#10;yqGResApwm0nn9N0LS22HBcM9nQ0VN/O31ZBeStNPrZF1VzfvaaP0uVFOCn1+DAf3kAEmsN/+K99&#10;0gpeN+kL/L6JT0Du7gAAAP//AwBQSwECLQAUAAYACAAAACEA2+H2y+4AAACFAQAAEwAAAAAAAAAA&#10;AAAAAAAAAAAAW0NvbnRlbnRfVHlwZXNdLnhtbFBLAQItABQABgAIAAAAIQBa9CxbvwAAABUBAAAL&#10;AAAAAAAAAAAAAAAAAB8BAABfcmVscy8ucmVsc1BLAQItABQABgAIAAAAIQCxx5TgxQAAAN0AAAAP&#10;AAAAAAAAAAAAAAAAAAcCAABkcnMvZG93bnJldi54bWxQSwUGAAAAAAMAAwC3AAAA+QIAAAAA&#10;" filled="f" stroked="f">
                        <v:textbox inset="0,0,0,0">
                          <w:txbxContent>
                            <w:p w14:paraId="15AF9946" w14:textId="77777777" w:rsidR="00774DBE" w:rsidRDefault="00774DBE" w:rsidP="00774DBE">
                              <w:r>
                                <w:rPr>
                                  <w:sz w:val="16"/>
                                </w:rPr>
                                <w:t xml:space="preserve"> </w:t>
                              </w:r>
                            </w:p>
                          </w:txbxContent>
                        </v:textbox>
                      </v:rect>
                      <w10:anchorlock/>
                    </v:group>
                  </w:pict>
                </mc:Fallback>
              </mc:AlternateContent>
            </w:r>
          </w:p>
        </w:tc>
        <w:tc>
          <w:tcPr>
            <w:tcW w:w="288" w:type="dxa"/>
            <w:tcBorders>
              <w:top w:val="single" w:sz="3" w:space="0" w:color="000000"/>
              <w:left w:val="single" w:sz="3" w:space="0" w:color="000000"/>
              <w:bottom w:val="single" w:sz="3" w:space="0" w:color="000000"/>
              <w:right w:val="single" w:sz="3" w:space="0" w:color="000000"/>
            </w:tcBorders>
            <w:vAlign w:val="center"/>
          </w:tcPr>
          <w:p w14:paraId="242B8FE0" w14:textId="77777777" w:rsidR="00774DBE" w:rsidRPr="00774DBE" w:rsidRDefault="00774DBE" w:rsidP="00774DBE">
            <w:pPr>
              <w:spacing w:line="259" w:lineRule="auto"/>
              <w:ind w:left="-1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1E377F2" wp14:editId="3E7D621F">
                      <wp:extent cx="98574" cy="190703"/>
                      <wp:effectExtent l="0" t="0" r="0" b="0"/>
                      <wp:docPr id="111485" name="Group 111485"/>
                      <wp:cNvGraphicFramePr/>
                      <a:graphic xmlns:a="http://schemas.openxmlformats.org/drawingml/2006/main">
                        <a:graphicData uri="http://schemas.microsoft.com/office/word/2010/wordprocessingGroup">
                          <wpg:wgp>
                            <wpg:cNvGrpSpPr/>
                            <wpg:grpSpPr>
                              <a:xfrm>
                                <a:off x="0" y="0"/>
                                <a:ext cx="98574" cy="190703"/>
                                <a:chOff x="0" y="0"/>
                                <a:chExt cx="98574" cy="190703"/>
                              </a:xfrm>
                            </wpg:grpSpPr>
                            <wps:wsp>
                              <wps:cNvPr id="100427" name="Rectangle 100427"/>
                              <wps:cNvSpPr/>
                              <wps:spPr>
                                <a:xfrm rot="5399999">
                                  <a:off x="-21976" y="-10551"/>
                                  <a:ext cx="216475" cy="131103"/>
                                </a:xfrm>
                                <a:prstGeom prst="rect">
                                  <a:avLst/>
                                </a:prstGeom>
                                <a:ln>
                                  <a:noFill/>
                                </a:ln>
                              </wps:spPr>
                              <wps:txbx>
                                <w:txbxContent>
                                  <w:p w14:paraId="39531BA1" w14:textId="77777777" w:rsidR="00774DBE" w:rsidRDefault="00774DBE" w:rsidP="00774DBE">
                                    <w:r>
                                      <w:rPr>
                                        <w:sz w:val="16"/>
                                      </w:rPr>
                                      <w:t>9</w:t>
                                    </w:r>
                                  </w:p>
                                </w:txbxContent>
                              </wps:txbx>
                              <wps:bodyPr horzOverflow="overflow" vert="horz" lIns="0" tIns="0" rIns="0" bIns="0" rtlCol="0">
                                <a:noAutofit/>
                              </wps:bodyPr>
                            </wps:wsp>
                            <wps:wsp>
                              <wps:cNvPr id="100428" name="Rectangle 100428"/>
                              <wps:cNvSpPr/>
                              <wps:spPr>
                                <a:xfrm rot="5399999">
                                  <a:off x="-103154" y="70626"/>
                                  <a:ext cx="216475" cy="131103"/>
                                </a:xfrm>
                                <a:prstGeom prst="rect">
                                  <a:avLst/>
                                </a:prstGeom>
                                <a:ln>
                                  <a:noFill/>
                                </a:ln>
                              </wps:spPr>
                              <wps:txbx>
                                <w:txbxContent>
                                  <w:p w14:paraId="76D64D0E" w14:textId="77777777" w:rsidR="00774DBE" w:rsidRDefault="00774DBE" w:rsidP="00774DBE">
                                    <w:r>
                                      <w:rPr>
                                        <w:sz w:val="16"/>
                                      </w:rPr>
                                      <w:t>.%</w:t>
                                    </w:r>
                                  </w:p>
                                </w:txbxContent>
                              </wps:txbx>
                              <wps:bodyPr horzOverflow="overflow" vert="horz" lIns="0" tIns="0" rIns="0" bIns="0" rtlCol="0">
                                <a:noAutofit/>
                              </wps:bodyPr>
                            </wps:wsp>
                            <wps:wsp>
                              <wps:cNvPr id="7806" name="Rectangle 7806"/>
                              <wps:cNvSpPr/>
                              <wps:spPr>
                                <a:xfrm rot="5399999">
                                  <a:off x="14307" y="115723"/>
                                  <a:ext cx="37431" cy="131103"/>
                                </a:xfrm>
                                <a:prstGeom prst="rect">
                                  <a:avLst/>
                                </a:prstGeom>
                                <a:ln>
                                  <a:noFill/>
                                </a:ln>
                              </wps:spPr>
                              <wps:txbx>
                                <w:txbxContent>
                                  <w:p w14:paraId="24B61A98"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377F2" id="Group 111485" o:spid="_x0000_s1041" style="width:7.75pt;height:15pt;mso-position-horizontal-relative:char;mso-position-vertical-relative:line" coordsize="98574,19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3MQawIAAEEIAAAOAAAAZHJzL2Uyb0RvYy54bWzkVduO0zAQfUfiHyy/t4nTpmmjpivEshUS&#10;YlcsfIDrOBcpsS3bbbp8PWMnaaGLkCgSrEQfXHvsjM+cMzNe3xzbBh24NrUUGSbTECMumMxrUWb4&#10;y+e7yRIjY6nIaSMFz/ATN/hm8/rVulMpj2Qlm5xrBE6ESTuV4cpalQaBYRVvqZlKxQVsFlK31MJS&#10;l0GuaQfe2yaIwnARdFLnSkvGjQHrbb+JN95/UXBm74vCcIuaDAM260ftx50bg82apqWmqqrZAINe&#10;gaKltYBLT65uqaVor+tnrtqaaWlkYadMtoEsippxHwNEQ8KLaLZa7pWPpUy7Up1oAmoveLraLft4&#10;2Gr1qB40MNGpErjwKxfLsdCt+weU6OgpezpRxo8WMTCulnEyx4jBDlmFSTjrGWUV0P7sI1a9+9Vn&#10;wXhl8AOQTkFqmHP05s+if6yo4p5Uk0L0DxrVOYAPw3mUYCRoC1n6CfKGirLhaLB7cvz5E1UmNcDa&#10;yBPSEnIrnq3cz2fCwNokIqtkgREQNCFhHJOeoJG/iCzmSTwQOCOkJ/DEBE2VNnbLZYvcJMMakHn3&#10;9PDBWIAFR8cjDksj3CjkXd00/a6zAKEjXDezx92xj9rL5Uw7mT8BFZXUX++hnItGdhmWwwy7CofL&#10;3S5GzXsBErhiGid6nOzGibbNW+lLrofzZm9lUXu859sGXKCtS72/JTI0pJ+KvHTCOBiQFL8tMuhG&#10;YqgDUDkJF9HiRYk8HyP7L0ROliGU26XE3nq9wGQ+C6E7uC5H4iQautxYxLNkPiP/rIbjlyKvb9vw&#10;TvmmNLyp7iH8fu1r/vzyb74BAAD//wMAUEsDBBQABgAIAAAAIQBGVBbW2gAAAAMBAAAPAAAAZHJz&#10;L2Rvd25yZXYueG1sTI/BasMwEETvhf6D2EBvjeQGl+JYDiG0PYVCk0LpbWNtbBNrZSzFdv6+Si/N&#10;ZWGYYeZtvppsKwbqfeNYQzJXIIhLZxquNHzt3x5fQPiAbLB1TBou5GFV3N/lmBk38icNu1CJWMI+&#10;Qw11CF0mpS9rsujnriOO3tH1FkOUfSVNj2Mst618UupZWmw4LtTY0aam8rQ7Ww3vI47rRfI6bE/H&#10;zeVnn358bxPS+mE2rZcgAk3hPwxX/IgORWQ6uDMbL1oN8ZHwd69emoI4aFgoBbLI5S178QsAAP//&#10;AwBQSwECLQAUAAYACAAAACEAtoM4kv4AAADhAQAAEwAAAAAAAAAAAAAAAAAAAAAAW0NvbnRlbnRf&#10;VHlwZXNdLnhtbFBLAQItABQABgAIAAAAIQA4/SH/1gAAAJQBAAALAAAAAAAAAAAAAAAAAC8BAABf&#10;cmVscy8ucmVsc1BLAQItABQABgAIAAAAIQDc93MQawIAAEEIAAAOAAAAAAAAAAAAAAAAAC4CAABk&#10;cnMvZTJvRG9jLnhtbFBLAQItABQABgAIAAAAIQBGVBbW2gAAAAMBAAAPAAAAAAAAAAAAAAAAAMUE&#10;AABkcnMvZG93bnJldi54bWxQSwUGAAAAAAQABADzAAAAzAUAAAAA&#10;">
                      <v:rect id="Rectangle 100427" o:spid="_x0000_s1042" style="position:absolute;left:-21976;top:-10551;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ezowgAAAN8AAAAPAAAAZHJzL2Rvd25yZXYueG1sRE/dasIw&#10;FL4XfIdwhN1pMhk6OqMMpSDsov49wKE5azqbk9LE2r29GQy8/Pj+V5vBNaKnLtSeNbzOFAji0pua&#10;Kw2Xcz59BxEissHGM2n4pQCb9Xi0wsz4Ox+pP8VKpBAOGWqwMbaZlKG05DDMfEucuG/fOYwJdpU0&#10;Hd5TuGvkXKmFdFhzarDY0tZSeT3dnIbiWthdX+eX6ucrGDoUfpfHvdYvk+HzA0SkIT7F/+69SfOV&#10;epsv4e9PAiDXDwAAAP//AwBQSwECLQAUAAYACAAAACEA2+H2y+4AAACFAQAAEwAAAAAAAAAAAAAA&#10;AAAAAAAAW0NvbnRlbnRfVHlwZXNdLnhtbFBLAQItABQABgAIAAAAIQBa9CxbvwAAABUBAAALAAAA&#10;AAAAAAAAAAAAAB8BAABfcmVscy8ucmVsc1BLAQItABQABgAIAAAAIQDgHezowgAAAN8AAAAPAAAA&#10;AAAAAAAAAAAAAAcCAABkcnMvZG93bnJldi54bWxQSwUGAAAAAAMAAwC3AAAA9gIAAAAA&#10;" filled="f" stroked="f">
                        <v:textbox inset="0,0,0,0">
                          <w:txbxContent>
                            <w:p w14:paraId="39531BA1" w14:textId="77777777" w:rsidR="00774DBE" w:rsidRDefault="00774DBE" w:rsidP="00774DBE">
                              <w:r>
                                <w:rPr>
                                  <w:sz w:val="16"/>
                                </w:rPr>
                                <w:t>9</w:t>
                              </w:r>
                            </w:p>
                          </w:txbxContent>
                        </v:textbox>
                      </v:rect>
                      <v:rect id="Rectangle 100428" o:spid="_x0000_s1043" style="position:absolute;left:-103154;top:70626;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niawgAAAN8AAAAPAAAAZHJzL2Rvd25yZXYueG1sRE/NasJA&#10;EL4XfIdlBG91tyKlpK4ilYDQQ1r1AYbsNBvNzobsNqZv3zkUevz4/je7KXRqpCG1kS08LQ0o4jq6&#10;lhsLl3P5+AIqZWSHXWSy8EMJdtvZwwYLF+/8SeMpN0pCOBVowefcF1qn2lPAtIw9sXBfcQiYBQ6N&#10;dgPeJTx0emXMsw7YsjR47OnNU307fQcL1a3yh7EtL831PTn6qOKhzEdrF/Np/woq05T/xX/uo5P5&#10;xqxXMlj+CAC9/QUAAP//AwBQSwECLQAUAAYACAAAACEA2+H2y+4AAACFAQAAEwAAAAAAAAAAAAAA&#10;AAAAAAAAW0NvbnRlbnRfVHlwZXNdLnhtbFBLAQItABQABgAIAAAAIQBa9CxbvwAAABUBAAALAAAA&#10;AAAAAAAAAAAAAB8BAABfcmVscy8ucmVsc1BLAQItABQABgAIAAAAIQCRgniawgAAAN8AAAAPAAAA&#10;AAAAAAAAAAAAAAcCAABkcnMvZG93bnJldi54bWxQSwUGAAAAAAMAAwC3AAAA9gIAAAAA&#10;" filled="f" stroked="f">
                        <v:textbox inset="0,0,0,0">
                          <w:txbxContent>
                            <w:p w14:paraId="76D64D0E" w14:textId="77777777" w:rsidR="00774DBE" w:rsidRDefault="00774DBE" w:rsidP="00774DBE">
                              <w:r>
                                <w:rPr>
                                  <w:sz w:val="16"/>
                                </w:rPr>
                                <w:t>.%</w:t>
                              </w:r>
                            </w:p>
                          </w:txbxContent>
                        </v:textbox>
                      </v:rect>
                      <v:rect id="Rectangle 7806" o:spid="_x0000_s1044" style="position:absolute;left:14307;top:11572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8MxQAAAN0AAAAPAAAAZHJzL2Rvd25yZXYueG1sRI/BasMw&#10;EETvhfyD2EBvtZwcXONaCSXBEOjBbZIPWKyt5cZaGUtxnL+PCoUeh5l5w5Tb2fZiotF3jhWskhQE&#10;ceN0x62C86l6yUH4gKyxd0wK7uRhu1k8lVhod+Mvmo6hFRHCvkAFJoShkNI3hiz6xA3E0ft2o8UQ&#10;5dhKPeItwm0v12maSYsdxwWDA+0MNZfj1SqoL7XZT111bn8+vKbP2u2rcFDqeTm/v4EINIf/8F/7&#10;oBW85mkGv2/iE5CbBwAAAP//AwBQSwECLQAUAAYACAAAACEA2+H2y+4AAACFAQAAEwAAAAAAAAAA&#10;AAAAAAAAAAAAW0NvbnRlbnRfVHlwZXNdLnhtbFBLAQItABQABgAIAAAAIQBa9CxbvwAAABUBAAAL&#10;AAAAAAAAAAAAAAAAAB8BAABfcmVscy8ucmVsc1BLAQItABQABgAIAAAAIQAuWa8MxQAAAN0AAAAP&#10;AAAAAAAAAAAAAAAAAAcCAABkcnMvZG93bnJldi54bWxQSwUGAAAAAAMAAwC3AAAA+QIAAAAA&#10;" filled="f" stroked="f">
                        <v:textbox inset="0,0,0,0">
                          <w:txbxContent>
                            <w:p w14:paraId="24B61A98" w14:textId="77777777" w:rsidR="00774DBE" w:rsidRDefault="00774DBE" w:rsidP="00774DBE">
                              <w:r>
                                <w:rPr>
                                  <w:sz w:val="16"/>
                                </w:rPr>
                                <w:t xml:space="preserve"> </w:t>
                              </w:r>
                            </w:p>
                          </w:txbxContent>
                        </v:textbox>
                      </v:rect>
                      <w10:anchorlock/>
                    </v:group>
                  </w:pict>
                </mc:Fallback>
              </mc:AlternateContent>
            </w:r>
          </w:p>
        </w:tc>
        <w:tc>
          <w:tcPr>
            <w:tcW w:w="428" w:type="dxa"/>
            <w:tcBorders>
              <w:top w:val="single" w:sz="3" w:space="0" w:color="000000"/>
              <w:left w:val="single" w:sz="3" w:space="0" w:color="000000"/>
              <w:bottom w:val="single" w:sz="3" w:space="0" w:color="000000"/>
              <w:right w:val="single" w:sz="3" w:space="0" w:color="000000"/>
            </w:tcBorders>
            <w:vAlign w:val="center"/>
          </w:tcPr>
          <w:p w14:paraId="363B5AEB"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B2A059E" wp14:editId="46266DBE">
                      <wp:extent cx="98574" cy="162763"/>
                      <wp:effectExtent l="0" t="0" r="0" b="0"/>
                      <wp:docPr id="111515" name="Group 111515"/>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30" name="Rectangle 100430"/>
                              <wps:cNvSpPr/>
                              <wps:spPr>
                                <a:xfrm rot="5399999">
                                  <a:off x="-17265" y="-15262"/>
                                  <a:ext cx="178504" cy="131103"/>
                                </a:xfrm>
                                <a:prstGeom prst="rect">
                                  <a:avLst/>
                                </a:prstGeom>
                                <a:ln>
                                  <a:noFill/>
                                </a:ln>
                              </wps:spPr>
                              <wps:txbx>
                                <w:txbxContent>
                                  <w:p w14:paraId="6A861E75" w14:textId="77777777" w:rsidR="00774DBE" w:rsidRDefault="00774DBE" w:rsidP="00774DBE">
                                    <w:r>
                                      <w:rPr>
                                        <w:sz w:val="16"/>
                                      </w:rPr>
                                      <w:t>9</w:t>
                                    </w:r>
                                  </w:p>
                                </w:txbxContent>
                              </wps:txbx>
                              <wps:bodyPr horzOverflow="overflow" vert="horz" lIns="0" tIns="0" rIns="0" bIns="0" rtlCol="0">
                                <a:noAutofit/>
                              </wps:bodyPr>
                            </wps:wsp>
                            <wps:wsp>
                              <wps:cNvPr id="100431" name="Rectangle 100431"/>
                              <wps:cNvSpPr/>
                              <wps:spPr>
                                <a:xfrm rot="5399999">
                                  <a:off x="-84372" y="51844"/>
                                  <a:ext cx="178504" cy="131103"/>
                                </a:xfrm>
                                <a:prstGeom prst="rect">
                                  <a:avLst/>
                                </a:prstGeom>
                                <a:ln>
                                  <a:noFill/>
                                </a:ln>
                              </wps:spPr>
                              <wps:txbx>
                                <w:txbxContent>
                                  <w:p w14:paraId="0298D8D5" w14:textId="77777777" w:rsidR="00774DBE" w:rsidRDefault="00774DBE" w:rsidP="00774DBE">
                                    <w:r>
                                      <w:rPr>
                                        <w:sz w:val="16"/>
                                      </w:rPr>
                                      <w:t>%</w:t>
                                    </w:r>
                                  </w:p>
                                </w:txbxContent>
                              </wps:txbx>
                              <wps:bodyPr horzOverflow="overflow" vert="horz" lIns="0" tIns="0" rIns="0" bIns="0" rtlCol="0">
                                <a:noAutofit/>
                              </wps:bodyPr>
                            </wps:wsp>
                            <wps:wsp>
                              <wps:cNvPr id="7808" name="Rectangle 7808"/>
                              <wps:cNvSpPr/>
                              <wps:spPr>
                                <a:xfrm rot="5399999">
                                  <a:off x="14307" y="87784"/>
                                  <a:ext cx="37431" cy="131103"/>
                                </a:xfrm>
                                <a:prstGeom prst="rect">
                                  <a:avLst/>
                                </a:prstGeom>
                                <a:ln>
                                  <a:noFill/>
                                </a:ln>
                              </wps:spPr>
                              <wps:txbx>
                                <w:txbxContent>
                                  <w:p w14:paraId="23731FAF"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2A059E" id="Group 111515" o:spid="_x0000_s1045"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ymZQIAAD8IAAAOAAAAZHJzL2Uyb0RvYy54bWzklduK2zAQhu8LfQeh+8Tn2GviLKXbDYXS&#10;XbrtAyiyfABbEpISJ336juQ4abO00BSWheZC0cmjf76ZkZa3+75DO6Z0K3iBg7mPEeNUlC2vC/zt&#10;6/0sw0gbwkvSCc4KfGAa367evlkOMmehaERXMoXACNf5IAvcGCNzz9O0YT3RcyEZh8VKqJ4YGKra&#10;KxUZwHrfeaHvL7xBqFIqQZnWMHs3LuKVs19VjJqHqtLMoK7AoM24Vrl2Y1tvtSR5rYhsWnqUQa5Q&#10;0ZOWw6EnU3fEELRV7TNTfUuV0KIycyp6T1RVS5nzAbwJ/Atv1kpspfOlzodanjAB2gtOV5uln3dr&#10;JZ/kowISg6yBhRtZX/aV6u0/qER7h+xwQsb2BlGYvMmSNMaIwkqwCNNFNBKlDWB/9hFtPvzpM286&#10;0vtFyCAhNfTZe/1v3j81RDIHVefg/aNCbQnifT+OIEE46SFLv0DeEF53DB3nHRy3/4RK5xqoTZyQ&#10;EpBbSXRjfy4TjtRmQRouEowA0CxIwkU4Apr4BWmW+BPAKAh8B/BEguRSabNmoke2U2AFypx5svuk&#10;DciCrdMWq6XjtuXivu26cdXOANBJru2Z/WY/er2wauzURpQHQNEI9f0ByrnqxFBgcexhW+FwuF3F&#10;qPvIIQS2mKaOmjqbqaNM9164khvlvNsaUbVO7/m0oy6I7ajhZYIc/CbIwYQCkuKvg5zFURq6ICdB&#10;FsevKsbp5Nh/EeM08+HJuSxjN3t9EQdwN6QuvFmaZhfhjdI4gqRyV+DLV3D2WqLrLm14pdyVdHxR&#10;7TP489hV/PndX/0AAAD//wMAUEsDBBQABgAIAAAAIQDUDJr/2gAAAAMBAAAPAAAAZHJzL2Rvd25y&#10;ZXYueG1sTI9Ba8JAEIXvBf/DMkJvdRMlUtJsREQ9SaFaKL2N2TEJZmdDdk3iv+/aS3sZeLzHe99k&#10;q9E0oqfO1ZYVxLMIBHFhdc2lgs/T7uUVhPPIGhvLpOBODlb55CnDVNuBP6g/+lKEEnYpKqi8b1Mp&#10;XVGRQTezLXHwLrYz6IPsSqk7HEK5aeQ8ipbSYM1hocKWNhUV1+PNKNgPOKwX8bY/XC+b+/cpef86&#10;xKTU83Rcv4HwNPq/MDzwAzrkgelsb6ydaBSER/zvfXhJAuKsYJ4sQeaZ/M+e/wAAAP//AwBQSwEC&#10;LQAUAAYACAAAACEAtoM4kv4AAADhAQAAEwAAAAAAAAAAAAAAAAAAAAAAW0NvbnRlbnRfVHlwZXNd&#10;LnhtbFBLAQItABQABgAIAAAAIQA4/SH/1gAAAJQBAAALAAAAAAAAAAAAAAAAAC8BAABfcmVscy8u&#10;cmVsc1BLAQItABQABgAIAAAAIQAmNAymZQIAAD8IAAAOAAAAAAAAAAAAAAAAAC4CAABkcnMvZTJv&#10;RG9jLnhtbFBLAQItABQABgAIAAAAIQDUDJr/2gAAAAMBAAAPAAAAAAAAAAAAAAAAAL8EAABkcnMv&#10;ZG93bnJldi54bWxQSwUGAAAAAAQABADzAAAAxgUAAAAA&#10;">
                      <v:rect id="Rectangle 100430" o:spid="_x0000_s104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eJBwwAAAN8AAAAPAAAAZHJzL2Rvd25yZXYueG1sRE/NSsNA&#10;EL4LvsMygje7axUpabdFWgIFD9G2DzBkp9m02dmQXdP49s5B8Pjx/a82U+jUSENqI1t4nhlQxHV0&#10;LTcWTsfyaQEqZWSHXWSy8EMJNuv7uxUWLt74i8ZDbpSEcCrQgs+5L7ROtaeAaRZ7YuHOcQiYBQ6N&#10;dgPeJDx0em7Mmw7YsjR47Gnrqb4evoOF6lr53diWp+bykRx9VnFX5r21jw/T+xJUpin/i//ceyfz&#10;jXl9kQfyRwDo9S8AAAD//wMAUEsBAi0AFAAGAAgAAAAhANvh9svuAAAAhQEAABMAAAAAAAAAAAAA&#10;AAAAAAAAAFtDb250ZW50X1R5cGVzXS54bWxQSwECLQAUAAYACAAAACEAWvQsW78AAAAVAQAACwAA&#10;AAAAAAAAAAAAAAAfAQAAX3JlbHMvLnJlbHNQSwECLQAUAAYACAAAACEA6i3iQcMAAADfAAAADwAA&#10;AAAAAAAAAAAAAAAHAgAAZHJzL2Rvd25yZXYueG1sUEsFBgAAAAADAAMAtwAAAPcCAAAAAA==&#10;" filled="f" stroked="f">
                        <v:textbox inset="0,0,0,0">
                          <w:txbxContent>
                            <w:p w14:paraId="6A861E75" w14:textId="77777777" w:rsidR="00774DBE" w:rsidRDefault="00774DBE" w:rsidP="00774DBE">
                              <w:r>
                                <w:rPr>
                                  <w:sz w:val="16"/>
                                </w:rPr>
                                <w:t>9</w:t>
                              </w:r>
                            </w:p>
                          </w:txbxContent>
                        </v:textbox>
                      </v:rect>
                      <v:rect id="Rectangle 100431" o:spid="_x0000_s1047"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fawgAAAN8AAAAPAAAAZHJzL2Rvd25yZXYueG1sRE/dasIw&#10;FL4f+A7hDLybiXOIVKMMpSB4Uf8e4NCcNZ3NSWmyWt9+GQy8/Pj+V5vBNaKnLtSeNUwnCgRx6U3N&#10;lYbrJX9bgAgR2WDjmTQ8KMBmPXpZYWb8nU/Un2MlUgiHDDXYGNtMylBachgmviVO3JfvHMYEu0qa&#10;Du8p3DXyXam5dFhzarDY0tZSeTv/OA3FrbC7vs6v1fchGDoWfpfHvdbj1+FzCSLSEJ/if/fepPlK&#10;fcym8PcnAZDrXwAAAP//AwBQSwECLQAUAAYACAAAACEA2+H2y+4AAACFAQAAEwAAAAAAAAAAAAAA&#10;AAAAAAAAW0NvbnRlbnRfVHlwZXNdLnhtbFBLAQItABQABgAIAAAAIQBa9CxbvwAAABUBAAALAAAA&#10;AAAAAAAAAAAAAB8BAABfcmVscy8ucmVsc1BLAQItABQABgAIAAAAIQCFYUfawgAAAN8AAAAPAAAA&#10;AAAAAAAAAAAAAAcCAABkcnMvZG93bnJldi54bWxQSwUGAAAAAAMAAwC3AAAA9gIAAAAA&#10;" filled="f" stroked="f">
                        <v:textbox inset="0,0,0,0">
                          <w:txbxContent>
                            <w:p w14:paraId="0298D8D5" w14:textId="77777777" w:rsidR="00774DBE" w:rsidRDefault="00774DBE" w:rsidP="00774DBE">
                              <w:r>
                                <w:rPr>
                                  <w:sz w:val="16"/>
                                </w:rPr>
                                <w:t>%</w:t>
                              </w:r>
                            </w:p>
                          </w:txbxContent>
                        </v:textbox>
                      </v:rect>
                      <v:rect id="Rectangle 7808" o:spid="_x0000_s1048"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7lwQAAAN0AAAAPAAAAZHJzL2Rvd25yZXYueG1sRE/LisIw&#10;FN0L8w/hDsxOU2cxSjUWUQrCLOrrAy7NtaltbkqTqZ2/NwvB5eG819loWzFQ72vHCuazBARx6XTN&#10;lYLrJZ8uQfiArLF1TAr+yUO2+ZisMdXuwScazqESMYR9igpMCF0qpS8NWfQz1xFH7uZ6iyHCvpK6&#10;x0cMt638TpIfabHm2GCwo52hsjn/WQVFU5j9UOfX6v7rNR0Lt8/DQamvz3G7AhFoDG/xy33QChbL&#10;JM6Nb+ITkJsnAAAA//8DAFBLAQItABQABgAIAAAAIQDb4fbL7gAAAIUBAAATAAAAAAAAAAAAAAAA&#10;AAAAAABbQ29udGVudF9UeXBlc10ueG1sUEsBAi0AFAAGAAgAAAAhAFr0LFu/AAAAFQEAAAsAAAAA&#10;AAAAAAAAAAAAHwEAAF9yZWxzLy5yZWxzUEsBAi0AFAAGAAgAAAAhADCKnuXBAAAA3QAAAA8AAAAA&#10;AAAAAAAAAAAABwIAAGRycy9kb3ducmV2LnhtbFBLBQYAAAAAAwADALcAAAD1AgAAAAA=&#10;" filled="f" stroked="f">
                        <v:textbox inset="0,0,0,0">
                          <w:txbxContent>
                            <w:p w14:paraId="23731FAF"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center"/>
          </w:tcPr>
          <w:p w14:paraId="1E1BBB58"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B4CE8DD" wp14:editId="608E5421">
                      <wp:extent cx="98574" cy="162763"/>
                      <wp:effectExtent l="0" t="0" r="0" b="0"/>
                      <wp:docPr id="111552" name="Group 111552"/>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32" name="Rectangle 100432"/>
                              <wps:cNvSpPr/>
                              <wps:spPr>
                                <a:xfrm rot="5399999">
                                  <a:off x="-17265" y="-15262"/>
                                  <a:ext cx="178504" cy="131103"/>
                                </a:xfrm>
                                <a:prstGeom prst="rect">
                                  <a:avLst/>
                                </a:prstGeom>
                                <a:ln>
                                  <a:noFill/>
                                </a:ln>
                              </wps:spPr>
                              <wps:txbx>
                                <w:txbxContent>
                                  <w:p w14:paraId="355F009C" w14:textId="77777777" w:rsidR="00774DBE" w:rsidRDefault="00774DBE" w:rsidP="00774DBE">
                                    <w:r>
                                      <w:rPr>
                                        <w:sz w:val="16"/>
                                      </w:rPr>
                                      <w:t>9</w:t>
                                    </w:r>
                                  </w:p>
                                </w:txbxContent>
                              </wps:txbx>
                              <wps:bodyPr horzOverflow="overflow" vert="horz" lIns="0" tIns="0" rIns="0" bIns="0" rtlCol="0">
                                <a:noAutofit/>
                              </wps:bodyPr>
                            </wps:wsp>
                            <wps:wsp>
                              <wps:cNvPr id="100434" name="Rectangle 100434"/>
                              <wps:cNvSpPr/>
                              <wps:spPr>
                                <a:xfrm rot="5399999">
                                  <a:off x="-84372" y="51843"/>
                                  <a:ext cx="178504" cy="131103"/>
                                </a:xfrm>
                                <a:prstGeom prst="rect">
                                  <a:avLst/>
                                </a:prstGeom>
                                <a:ln>
                                  <a:noFill/>
                                </a:ln>
                              </wps:spPr>
                              <wps:txbx>
                                <w:txbxContent>
                                  <w:p w14:paraId="5FEA42E0" w14:textId="77777777" w:rsidR="00774DBE" w:rsidRDefault="00774DBE" w:rsidP="00774DBE">
                                    <w:r>
                                      <w:rPr>
                                        <w:sz w:val="16"/>
                                      </w:rPr>
                                      <w:t>%</w:t>
                                    </w:r>
                                  </w:p>
                                </w:txbxContent>
                              </wps:txbx>
                              <wps:bodyPr horzOverflow="overflow" vert="horz" lIns="0" tIns="0" rIns="0" bIns="0" rtlCol="0">
                                <a:noAutofit/>
                              </wps:bodyPr>
                            </wps:wsp>
                            <wps:wsp>
                              <wps:cNvPr id="7810" name="Rectangle 7810"/>
                              <wps:cNvSpPr/>
                              <wps:spPr>
                                <a:xfrm rot="5399999">
                                  <a:off x="14307" y="87783"/>
                                  <a:ext cx="37431" cy="131103"/>
                                </a:xfrm>
                                <a:prstGeom prst="rect">
                                  <a:avLst/>
                                </a:prstGeom>
                                <a:ln>
                                  <a:noFill/>
                                </a:ln>
                              </wps:spPr>
                              <wps:txbx>
                                <w:txbxContent>
                                  <w:p w14:paraId="61DCF9B9"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CE8DD" id="Group 111552" o:spid="_x0000_s1049"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5KbAIAAD8IAAAOAAAAZHJzL2Uyb0RvYy54bWzclW1v0zAQx98j8R0sv+8SJ2mTRU0nxFiF&#10;hNjE4AO4jvMgJbZle03Hp+fsJC10CIkhDURfuBc7Of/vd3f2+urQd2jPtWmlKDC5CDHigsmyFXWB&#10;v3y+WWQYGUtFSTspeIEfucFXm9ev1oPKeSQb2ZVcI3AiTD6oAjfWqjwIDGt4T82FVFzAYiV1Ty08&#10;6jooNR3Ae98FURiugkHqUmnJuDEwez0u4o33X1Wc2duqMtyirsCgzfpR+3HnxmCzpnmtqWpaNsmg&#10;z1DR01bApkdX19RS9KDbJ676lmlpZGUvmOwDWVUt4z4GiIaEZ9FstXxQPpY6H2p1xARozzg92y37&#10;uN9qda/uNJAYVA0s/JOL5VDp3v2DSnTwyB6PyPjBIgaTl9kyTTBisEJWUbqKR6KsAexPPmLNu199&#10;FsxbBj8IGRSUhjlFb/4s+vuGKu6hmhyiv9OoLUF8GCZxhJGgPVTpJ6gbKuqOo2new/HvH1GZ3AC1&#10;mRPSEmprGV+6n6+EidqCpNFqiREAWpBltIpGQDM/kmbLcAYYExJ6gEcSNFfa2C2XPXJGgTUo8+7p&#10;/oOxIAtenV9xWjrhRiFv2q4bV90MAJ3lOssedocx6kunxk3tZPkIKBqpv95CO1edHAosJwu7DofN&#10;3SpG3XsBKXDNNBt6NnazoW33VvqWG+W8ebCyar3e026TLsjtqOFlkgywf5rkZEYBRfHbSc6SOIXq&#10;gSQvCdj/Uo4jf8idqP/nOU4zAqV5nmE/+/wmJkkcpj69WZpmZ+mN0yQm0xH44h0ckbls/3YH+0Mb&#10;bil/JE03qrsGv3/2HX+69zffAAAA//8DAFBLAwQUAAYACAAAACEA1Aya/9oAAAADAQAADwAAAGRy&#10;cy9kb3ducmV2LnhtbEyPQWvCQBCF7wX/wzJCb3UTJVLSbEREPUmhWii9jdkxCWZnQ3ZN4r/v2kt7&#10;GXi8x3vfZKvRNKKnztWWFcSzCARxYXXNpYLP0+7lFYTzyBoby6TgTg5W+eQpw1TbgT+oP/pShBJ2&#10;KSqovG9TKV1RkUE3sy1x8C62M+iD7EqpOxxCuWnkPIqW0mDNYaHCljYVFdfjzSjYDzisF/G2P1wv&#10;m/v3KXn/OsSk1PN0XL+B8DT6vzA88AM65IHpbG+snWgUhEf87314SQLirGCeLEHmmfzPnv8AAAD/&#10;/wMAUEsBAi0AFAAGAAgAAAAhALaDOJL+AAAA4QEAABMAAAAAAAAAAAAAAAAAAAAAAFtDb250ZW50&#10;X1R5cGVzXS54bWxQSwECLQAUAAYACAAAACEAOP0h/9YAAACUAQAACwAAAAAAAAAAAAAAAAAvAQAA&#10;X3JlbHMvLnJlbHNQSwECLQAUAAYACAAAACEAZ2z+SmwCAAA/CAAADgAAAAAAAAAAAAAAAAAuAgAA&#10;ZHJzL2Uyb0RvYy54bWxQSwECLQAUAAYACAAAACEA1Aya/9oAAAADAQAADwAAAAAAAAAAAAAAAADG&#10;BAAAZHJzL2Rvd25yZXYueG1sUEsFBgAAAAAEAAQA8wAAAM0FAAAAAA==&#10;">
                      <v:rect id="Rectangle 100432" o:spid="_x0000_s1050"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mtwgAAAN8AAAAPAAAAZHJzL2Rvd25yZXYueG1sRE/dasIw&#10;FL4XfIdwhN1pMicyOqMMpSDsov49wKE5azqbk9LE2r29GQy8/Pj+V5vBNaKnLtSeNbzOFAji0pua&#10;Kw2Xcz59BxEissHGM2n4pQCb9Xi0wsz4Ox+pP8VKpBAOGWqwMbaZlKG05DDMfEucuG/fOYwJdpU0&#10;Hd5TuGvkXKmldFhzarDY0tZSeT3dnIbiWthdX+eX6ucrGDoUfpfHvdYvk+HzA0SkIT7F/+69SfOV&#10;WrzN4e9PAiDXDwAAAP//AwBQSwECLQAUAAYACAAAACEA2+H2y+4AAACFAQAAEwAAAAAAAAAAAAAA&#10;AAAAAAAAW0NvbnRlbnRfVHlwZXNdLnhtbFBLAQItABQABgAIAAAAIQBa9CxbvwAAABUBAAALAAAA&#10;AAAAAAAAAAAAAB8BAABfcmVscy8ucmVsc1BLAQItABQABgAIAAAAIQB1s9mtwgAAAN8AAAAPAAAA&#10;AAAAAAAAAAAAAAcCAABkcnMvZG93bnJldi54bWxQSwUGAAAAAAMAAwC3AAAA9gIAAAAA&#10;" filled="f" stroked="f">
                        <v:textbox inset="0,0,0,0">
                          <w:txbxContent>
                            <w:p w14:paraId="355F009C" w14:textId="77777777" w:rsidR="00774DBE" w:rsidRDefault="00774DBE" w:rsidP="00774DBE">
                              <w:r>
                                <w:rPr>
                                  <w:sz w:val="16"/>
                                </w:rPr>
                                <w:t>9</w:t>
                              </w:r>
                            </w:p>
                          </w:txbxContent>
                        </v:textbox>
                      </v:rect>
                      <v:rect id="Rectangle 100434" o:spid="_x0000_s1051"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RCwgAAAN8AAAAPAAAAZHJzL2Rvd25yZXYueG1sRE/dasIw&#10;FL4f+A7hCN7NZE6GVKMMpSDsok59gENz1nQ2J6XJan37RRC8/Pj+V5vBNaKnLtSeNbxNFQji0pua&#10;Kw3nU/66ABEissHGM2m4UYDNevSywsz4K39Tf4yVSCEcMtRgY2wzKUNpyWGY+pY4cT++cxgT7Cpp&#10;OrymcNfImVIf0mHNqcFiS1tL5eX45zQUl8Lu+jo/V79fwdCh8Ls87rWejIfPJYhIQ3yKH+69SfOV&#10;mr/P4f4nAZDrfwAAAP//AwBQSwECLQAUAAYACAAAACEA2+H2y+4AAACFAQAAEwAAAAAAAAAAAAAA&#10;AAAAAAAAW0NvbnRlbnRfVHlwZXNdLnhtbFBLAQItABQABgAIAAAAIQBa9CxbvwAAABUBAAALAAAA&#10;AAAAAAAAAAAAAB8BAABfcmVscy8ucmVsc1BLAQItABQABgAIAAAAIQCVFuRCwgAAAN8AAAAPAAAA&#10;AAAAAAAAAAAAAAcCAABkcnMvZG93bnJldi54bWxQSwUGAAAAAAMAAwC3AAAA9gIAAAAA&#10;" filled="f" stroked="f">
                        <v:textbox inset="0,0,0,0">
                          <w:txbxContent>
                            <w:p w14:paraId="5FEA42E0" w14:textId="77777777" w:rsidR="00774DBE" w:rsidRDefault="00774DBE" w:rsidP="00774DBE">
                              <w:r>
                                <w:rPr>
                                  <w:sz w:val="16"/>
                                </w:rPr>
                                <w:t>%</w:t>
                              </w:r>
                            </w:p>
                          </w:txbxContent>
                        </v:textbox>
                      </v:rect>
                      <v:rect id="Rectangle 7810" o:spid="_x0000_s1052"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Q+wgAAAN0AAAAPAAAAZHJzL2Rvd25yZXYueG1sRE/NaoNA&#10;EL4X+g7LFHKra3poxWYjIUEI9GBjfYDBnbpWd1bcrTFv3z0Ucvz4/nfFakex0Ox7xwq2SQqCuHW6&#10;505B81U+ZyB8QNY4OiYFN/JQ7B8fdphrd+ULLXXoRAxhn6MCE8KUS+lbQxZ94ibiyH272WKIcO6k&#10;nvEaw+0oX9L0VVrsOTYYnOhoqB3qX6ugGipzWvqy6X4+vKbPyp3KcFZq87Qe3kEEWsNd/O8+awVv&#10;2Tbuj2/iE5D7PwAAAP//AwBQSwECLQAUAAYACAAAACEA2+H2y+4AAACFAQAAEwAAAAAAAAAAAAAA&#10;AAAAAAAAW0NvbnRlbnRfVHlwZXNdLnhtbFBLAQItABQABgAIAAAAIQBa9CxbvwAAABUBAAALAAAA&#10;AAAAAAAAAAAAAB8BAABfcmVscy8ucmVsc1BLAQItABQABgAIAAAAIQBLJQQ+wgAAAN0AAAAPAAAA&#10;AAAAAAAAAAAAAAcCAABkcnMvZG93bnJldi54bWxQSwUGAAAAAAMAAwC3AAAA9gIAAAAA&#10;" filled="f" stroked="f">
                        <v:textbox inset="0,0,0,0">
                          <w:txbxContent>
                            <w:p w14:paraId="61DCF9B9"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center"/>
          </w:tcPr>
          <w:p w14:paraId="28EEEDDF"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F3E5AC4" wp14:editId="262CF6CF">
                      <wp:extent cx="98574" cy="162763"/>
                      <wp:effectExtent l="0" t="0" r="0" b="0"/>
                      <wp:docPr id="111566" name="Group 111566"/>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36" name="Rectangle 100436"/>
                              <wps:cNvSpPr/>
                              <wps:spPr>
                                <a:xfrm rot="5399999">
                                  <a:off x="-17265" y="-15263"/>
                                  <a:ext cx="178504" cy="131103"/>
                                </a:xfrm>
                                <a:prstGeom prst="rect">
                                  <a:avLst/>
                                </a:prstGeom>
                                <a:ln>
                                  <a:noFill/>
                                </a:ln>
                              </wps:spPr>
                              <wps:txbx>
                                <w:txbxContent>
                                  <w:p w14:paraId="43B57AB5" w14:textId="77777777" w:rsidR="00774DBE" w:rsidRDefault="00774DBE" w:rsidP="00774DBE">
                                    <w:r>
                                      <w:rPr>
                                        <w:sz w:val="16"/>
                                      </w:rPr>
                                      <w:t>9</w:t>
                                    </w:r>
                                  </w:p>
                                </w:txbxContent>
                              </wps:txbx>
                              <wps:bodyPr horzOverflow="overflow" vert="horz" lIns="0" tIns="0" rIns="0" bIns="0" rtlCol="0">
                                <a:noAutofit/>
                              </wps:bodyPr>
                            </wps:wsp>
                            <wps:wsp>
                              <wps:cNvPr id="100437" name="Rectangle 100437"/>
                              <wps:cNvSpPr/>
                              <wps:spPr>
                                <a:xfrm rot="5399999">
                                  <a:off x="-84372" y="51844"/>
                                  <a:ext cx="178504" cy="131103"/>
                                </a:xfrm>
                                <a:prstGeom prst="rect">
                                  <a:avLst/>
                                </a:prstGeom>
                                <a:ln>
                                  <a:noFill/>
                                </a:ln>
                              </wps:spPr>
                              <wps:txbx>
                                <w:txbxContent>
                                  <w:p w14:paraId="123397A3" w14:textId="77777777" w:rsidR="00774DBE" w:rsidRDefault="00774DBE" w:rsidP="00774DBE">
                                    <w:r>
                                      <w:rPr>
                                        <w:sz w:val="16"/>
                                      </w:rPr>
                                      <w:t>%</w:t>
                                    </w:r>
                                  </w:p>
                                </w:txbxContent>
                              </wps:txbx>
                              <wps:bodyPr horzOverflow="overflow" vert="horz" lIns="0" tIns="0" rIns="0" bIns="0" rtlCol="0">
                                <a:noAutofit/>
                              </wps:bodyPr>
                            </wps:wsp>
                            <wps:wsp>
                              <wps:cNvPr id="7812" name="Rectangle 7812"/>
                              <wps:cNvSpPr/>
                              <wps:spPr>
                                <a:xfrm rot="5399999">
                                  <a:off x="14307" y="87783"/>
                                  <a:ext cx="37431" cy="131103"/>
                                </a:xfrm>
                                <a:prstGeom prst="rect">
                                  <a:avLst/>
                                </a:prstGeom>
                                <a:ln>
                                  <a:noFill/>
                                </a:ln>
                              </wps:spPr>
                              <wps:txbx>
                                <w:txbxContent>
                                  <w:p w14:paraId="031315F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3E5AC4" id="Group 111566" o:spid="_x0000_s1053"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b7bAIAAD8IAAAOAAAAZHJzL2Uyb0RvYy54bWzclduK2zAQhu8LfQeh+8THxF4TZyndbiiU&#10;7tJtH0CR5QPYkpCUOOnTdyTbSZulhaawLM2FopNH/3wzI61uD12L9kzpRvAcB3MfI8apKBpe5fjb&#10;1/tZipE2hBekFZzl+Mg0vl2/fbPqZcZCUYu2YAqBEa6zXua4NkZmnqdpzTqi50IyDoulUB0xMFSV&#10;VyjSg/Wu9ULfX3q9UIVUgjKtYfZuWMRrZ78sGTUPZamZQW2OQZtxrXLt1rbeekWyShFZN3SUQa5Q&#10;0ZGGw6EnU3fEELRTzTNTXUOV0KI0cyo6T5RlQ5nzAbwJ/AtvNkrspPOlyvpKnjAB2gtOV5uln/cb&#10;JZ/kowISvayAhRtZXw6l6uw/qEQHh+x4QsYOBlGYvEkXSYwRhZVgGSbLaCBKa8D+7CNaf/jTZ950&#10;pPeLkF5Cauiz9/rfvH+qiWQOqs7A+0eFmgLE+34cLTHipIMs/QJ5Q3jVMjTOOzhu/wmVzjRQmzgh&#10;JSC3FtGN/blMGKnNgiRcLjACQLNgEU6AJn5Bki78CWAUBL4DeCJBMqm02TDRIdvJsQJlzjzZf9IG&#10;ZMHWaYvV0nLbcnHftO2wamcA6CTX9sxhe3Beh6ENl53aiuIIKGqhvj9AOZet6HMsxh62FQ6H21WM&#10;2o8cQmCLaeqoqbOdOsq074UruUHOu50RZeP0nk8bdUFsBw0vE+TkN0FOJhSQFH8d5DSOktAFeRGk&#10;cTwUwSuJscuoM/X/PMZJGkAgLsvYzV5fxEEc+ZA3UMNpkqTjHTeFN0riKBivwJevYJdrryG67tKG&#10;V8pdSeOLap/Bn8eu4s/v/voHAAAA//8DAFBLAwQUAAYACAAAACEA1Aya/9oAAAADAQAADwAAAGRy&#10;cy9kb3ducmV2LnhtbEyPQWvCQBCF7wX/wzJCb3UTJVLSbEREPUmhWii9jdkxCWZnQ3ZN4r/v2kt7&#10;GXi8x3vfZKvRNKKnztWWFcSzCARxYXXNpYLP0+7lFYTzyBoby6TgTg5W+eQpw1TbgT+oP/pShBJ2&#10;KSqovG9TKV1RkUE3sy1x8C62M+iD7EqpOxxCuWnkPIqW0mDNYaHCljYVFdfjzSjYDzisF/G2P1wv&#10;m/v3KXn/OsSk1PN0XL+B8DT6vzA88AM65IHpbG+snWgUhEf87314SQLirGCeLEHmmfzPnv8AAAD/&#10;/wMAUEsBAi0AFAAGAAgAAAAhALaDOJL+AAAA4QEAABMAAAAAAAAAAAAAAAAAAAAAAFtDb250ZW50&#10;X1R5cGVzXS54bWxQSwECLQAUAAYACAAAACEAOP0h/9YAAACUAQAACwAAAAAAAAAAAAAAAAAvAQAA&#10;X3JlbHMvLnJlbHNQSwECLQAUAAYACAAAACEAcixW+2wCAAA/CAAADgAAAAAAAAAAAAAAAAAuAgAA&#10;ZHJzL2Uyb0RvYy54bWxQSwECLQAUAAYACAAAACEA1Aya/9oAAAADAQAADwAAAAAAAAAAAAAAAADG&#10;BAAAZHJzL2Rvd25yZXYueG1sUEsFBgAAAAAEAAQA8wAAAM0FAAAAAA==&#10;">
                      <v:rect id="Rectangle 100436" o:spid="_x0000_s1054" style="position:absolute;left:-17265;top:-1526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uwgAAAN8AAAAPAAAAZHJzL2Rvd25yZXYueG1sRE/dasIw&#10;FL4f+A7hCN7NZE5EqlGGUhB2Uac+wKE5azqbk9Jktb79Igi7/Pj+19vBNaKnLtSeNbxNFQji0pua&#10;Kw2Xc/66BBEissHGM2m4U4DtZvSyxsz4G39Rf4qVSCEcMtRgY2wzKUNpyWGY+pY4cd++cxgT7Cpp&#10;OrylcNfImVIL6bDm1GCxpZ2l8nr6dRqKa2H3fZ1fqp/PYOhY+H0eD1pPxsPHCkSkIf6Ln+6DSfOV&#10;mr8v4PEnAZCbPwAAAP//AwBQSwECLQAUAAYACAAAACEA2+H2y+4AAACFAQAAEwAAAAAAAAAAAAAA&#10;AAAAAAAAW0NvbnRlbnRfVHlwZXNdLnhtbFBLAQItABQABgAIAAAAIQBa9CxbvwAAABUBAAALAAAA&#10;AAAAAAAAAAAAAB8BAABfcmVscy8ucmVsc1BLAQItABQABgAIAAAAIQAKiN+uwgAAAN8AAAAPAAAA&#10;AAAAAAAAAAAAAAcCAABkcnMvZG93bnJldi54bWxQSwUGAAAAAAMAAwC3AAAA9gIAAAAA&#10;" filled="f" stroked="f">
                        <v:textbox inset="0,0,0,0">
                          <w:txbxContent>
                            <w:p w14:paraId="43B57AB5" w14:textId="77777777" w:rsidR="00774DBE" w:rsidRDefault="00774DBE" w:rsidP="00774DBE">
                              <w:r>
                                <w:rPr>
                                  <w:sz w:val="16"/>
                                </w:rPr>
                                <w:t>9</w:t>
                              </w:r>
                            </w:p>
                          </w:txbxContent>
                        </v:textbox>
                      </v:rect>
                      <v:rect id="Rectangle 100437" o:spid="_x0000_s1055"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o1wgAAAN8AAAAPAAAAZHJzL2Rvd25yZXYueG1sRE/dasIw&#10;FL4X9g7hCLvTRB1zdEYZSkHwovPnAQ7NWdPZnJQm1u7tzWCwy4/vf7UZXCN66kLtWcNsqkAQl97U&#10;XGm4nPPJG4gQkQ02nknDDwXYrJ9GK8yMv/OR+lOsRArhkKEGG2ObSRlKSw7D1LfEifvyncOYYFdJ&#10;0+E9hbtGzpV6lQ5rTg0WW9paKq+nm9NQXAu76+v8Un0fgqHPwu/yuNf6eTx8vIOINMR/8Z97b9J8&#10;pV4WS/j9kwDI9QMAAP//AwBQSwECLQAUAAYACAAAACEA2+H2y+4AAACFAQAAEwAAAAAAAAAAAAAA&#10;AAAAAAAAW0NvbnRlbnRfVHlwZXNdLnhtbFBLAQItABQABgAIAAAAIQBa9CxbvwAAABUBAAALAAAA&#10;AAAAAAAAAAAAAB8BAABfcmVscy8ucmVsc1BLAQItABQABgAIAAAAIQBlxHo1wgAAAN8AAAAPAAAA&#10;AAAAAAAAAAAAAAcCAABkcnMvZG93bnJldi54bWxQSwUGAAAAAAMAAwC3AAAA9gIAAAAA&#10;" filled="f" stroked="f">
                        <v:textbox inset="0,0,0,0">
                          <w:txbxContent>
                            <w:p w14:paraId="123397A3" w14:textId="77777777" w:rsidR="00774DBE" w:rsidRDefault="00774DBE" w:rsidP="00774DBE">
                              <w:r>
                                <w:rPr>
                                  <w:sz w:val="16"/>
                                </w:rPr>
                                <w:t>%</w:t>
                              </w:r>
                            </w:p>
                          </w:txbxContent>
                        </v:textbox>
                      </v:rect>
                      <v:rect id="Rectangle 7812" o:spid="_x0000_s1056"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SxAAAAN0AAAAPAAAAZHJzL2Rvd25yZXYueG1sRI/disIw&#10;FITvhX2HcBb2TlO9WKUaRZSCsBf1pw9waM42XZuT0mRrfXsjCF4OM/MNs9oMthE9db52rGA6SUAQ&#10;l07XXCkoLtl4AcIHZI2NY1JwJw+b9cdohal2Nz5Rfw6ViBD2KSowIbSplL40ZNFPXEscvV/XWQxR&#10;dpXUHd4i3DZyliTf0mLNccFgSztD5fX8bxXk19zs+zorqr8fr+mYu30WDkp9fQ7bJYhAQ3iHX+2D&#10;VjBfTGfwfBOfgFw/AAAA//8DAFBLAQItABQABgAIAAAAIQDb4fbL7gAAAIUBAAATAAAAAAAAAAAA&#10;AAAAAAAAAABbQ29udGVudF9UeXBlc10ueG1sUEsBAi0AFAAGAAgAAAAhAFr0LFu/AAAAFQEAAAsA&#10;AAAAAAAAAAAAAAAAHwEAAF9yZWxzLy5yZWxzUEsBAi0AFAAGAAgAAAAhANS7P9LEAAAA3QAAAA8A&#10;AAAAAAAAAAAAAAAABwIAAGRycy9kb3ducmV2LnhtbFBLBQYAAAAAAwADALcAAAD4AgAAAAA=&#10;" filled="f" stroked="f">
                        <v:textbox inset="0,0,0,0">
                          <w:txbxContent>
                            <w:p w14:paraId="031315FA"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712841C0"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605225E" wp14:editId="2E042859">
                      <wp:extent cx="98574" cy="162763"/>
                      <wp:effectExtent l="0" t="0" r="0" b="0"/>
                      <wp:docPr id="111581" name="Group 111581"/>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38" name="Rectangle 100438"/>
                              <wps:cNvSpPr/>
                              <wps:spPr>
                                <a:xfrm rot="5399999">
                                  <a:off x="-17265" y="-15262"/>
                                  <a:ext cx="178504" cy="131103"/>
                                </a:xfrm>
                                <a:prstGeom prst="rect">
                                  <a:avLst/>
                                </a:prstGeom>
                                <a:ln>
                                  <a:noFill/>
                                </a:ln>
                              </wps:spPr>
                              <wps:txbx>
                                <w:txbxContent>
                                  <w:p w14:paraId="1C9F168B" w14:textId="77777777" w:rsidR="00774DBE" w:rsidRDefault="00774DBE" w:rsidP="00774DBE">
                                    <w:r>
                                      <w:rPr>
                                        <w:sz w:val="16"/>
                                      </w:rPr>
                                      <w:t>9</w:t>
                                    </w:r>
                                  </w:p>
                                </w:txbxContent>
                              </wps:txbx>
                              <wps:bodyPr horzOverflow="overflow" vert="horz" lIns="0" tIns="0" rIns="0" bIns="0" rtlCol="0">
                                <a:noAutofit/>
                              </wps:bodyPr>
                            </wps:wsp>
                            <wps:wsp>
                              <wps:cNvPr id="100439" name="Rectangle 100439"/>
                              <wps:cNvSpPr/>
                              <wps:spPr>
                                <a:xfrm rot="5399999">
                                  <a:off x="-84372" y="51844"/>
                                  <a:ext cx="178504" cy="131103"/>
                                </a:xfrm>
                                <a:prstGeom prst="rect">
                                  <a:avLst/>
                                </a:prstGeom>
                                <a:ln>
                                  <a:noFill/>
                                </a:ln>
                              </wps:spPr>
                              <wps:txbx>
                                <w:txbxContent>
                                  <w:p w14:paraId="45E11B05" w14:textId="77777777" w:rsidR="00774DBE" w:rsidRDefault="00774DBE" w:rsidP="00774DBE">
                                    <w:r>
                                      <w:rPr>
                                        <w:sz w:val="16"/>
                                      </w:rPr>
                                      <w:t>%</w:t>
                                    </w:r>
                                  </w:p>
                                </w:txbxContent>
                              </wps:txbx>
                              <wps:bodyPr horzOverflow="overflow" vert="horz" lIns="0" tIns="0" rIns="0" bIns="0" rtlCol="0">
                                <a:noAutofit/>
                              </wps:bodyPr>
                            </wps:wsp>
                            <wps:wsp>
                              <wps:cNvPr id="7814" name="Rectangle 7814"/>
                              <wps:cNvSpPr/>
                              <wps:spPr>
                                <a:xfrm rot="5399999">
                                  <a:off x="14307" y="87783"/>
                                  <a:ext cx="37431" cy="131103"/>
                                </a:xfrm>
                                <a:prstGeom prst="rect">
                                  <a:avLst/>
                                </a:prstGeom>
                                <a:ln>
                                  <a:noFill/>
                                </a:ln>
                              </wps:spPr>
                              <wps:txbx>
                                <w:txbxContent>
                                  <w:p w14:paraId="24D64519"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05225E" id="Group 111581" o:spid="_x0000_s1057"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p1ZwIAAD8IAAAOAAAAZHJzL2Uyb0RvYy54bWzklduK2zAQhu8LfQeh+8Tn2DFxltLthkLp&#10;Lt32ARRZPoAtCUmJs336jhQ7abO00BSWheZC0cmjf76ZkVY3h75De6Z0K3iBg7mPEeNUlC2vC/zt&#10;690sw0gbwkvSCc4K/MQ0vlm/fbMaZM5C0YiuZAqBEa7zQRa4MUbmnqdpw3qi50IyDouVUD0xMFS1&#10;VyoygPW+80LfX3iDUKVUgjKtYfb2uIjXzn5VMWruq0ozg7oCgzbjWuXarW299YrktSKyaekog1yh&#10;oicth0NPpm6JIWin2mem+pYqoUVl5lT0nqiqljLnA3gT+BfebJTYSedLnQ+1PGECtBecrjZLP+83&#10;Sj7KBwUkBlkDCzeyvhwq1dt/UIkODtnTCRk7GERhcpklaYwRhZVgEaaL6EiUNoD92Ue0+fCnz7zp&#10;SO8XIYOE1NBn7/W/ef/YEMkcVJ2D9w8KtSWI9/04glzlpIcs/QJ5Q3jdMTTOOzhu/wmVzjVQmzgh&#10;JSC3kmhpfy4TRmqzIA0XCUYAaBYk4SI8Apr4BWmW+BPAKAh8B/BEguRSabNhoke2U2AFypx5sv+k&#10;DciCrdMWq6XjtuXiru2646qdAaCTXNszh+3BeR0mVo2d2oryCVA0Qn2/h3KuOjEUWIw9bCscDrer&#10;GHUfOYTAFtPUUVNnO3WU6d4LV3JHOe92RlSt03s+bdQFsT1qeJkgL38T5OWEApLir4OcxVEauiAn&#10;QRbHryrGi8mx/yLGaRZAOV2WsZu9voiDOPJTF94sTbPxjptKOErjKBivwJev4PS1RNdd2vBKuStp&#10;fFHtM/jz2FX8+d1f/wAAAP//AwBQSwMEFAAGAAgAAAAhANQMmv/aAAAAAwEAAA8AAABkcnMvZG93&#10;bnJldi54bWxMj0FrwkAQhe8F/8MyQm91EyVS0mxERD1JoVoovY3ZMQlmZ0N2TeK/79pLexl4vMd7&#10;32Sr0TSip87VlhXEswgEcWF1zaWCz9Pu5RWE88gaG8uk4E4OVvnkKcNU24E/qD/6UoQSdikqqLxv&#10;UyldUZFBN7MtcfAutjPog+xKqTscQrlp5DyKltJgzWGhwpY2FRXX480o2A84rBfxtj9cL5v79yl5&#10;/zrEpNTzdFy/gfA0+r8wPPADOuSB6WxvrJ1oFIRH/O99eEkC4qxgnixB5pn8z57/AAAA//8DAFBL&#10;AQItABQABgAIAAAAIQC2gziS/gAAAOEBAAATAAAAAAAAAAAAAAAAAAAAAABbQ29udGVudF9UeXBl&#10;c10ueG1sUEsBAi0AFAAGAAgAAAAhADj9If/WAAAAlAEAAAsAAAAAAAAAAAAAAAAALwEAAF9yZWxz&#10;Ly5yZWxzUEsBAi0AFAAGAAgAAAAhAByDKnVnAgAAPwgAAA4AAAAAAAAAAAAAAAAALgIAAGRycy9l&#10;Mm9Eb2MueG1sUEsBAi0AFAAGAAgAAAAhANQMmv/aAAAAAwEAAA8AAAAAAAAAAAAAAAAAwQQAAGRy&#10;cy9kb3ducmV2LnhtbFBLBQYAAAAABAAEAPMAAADIBQAAAAA=&#10;">
                      <v:rect id="Rectangle 100438" o:spid="_x0000_s105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5HwwAAAN8AAAAPAAAAZHJzL2Rvd25yZXYueG1sRE/NSsNA&#10;EL4LvsMygje7axUpabdFWgIFD9G2DzBkp9m02dmQXdP49s5B8Pjx/a82U+jUSENqI1t4nhlQxHV0&#10;LTcWTsfyaQEqZWSHXWSy8EMJNuv7uxUWLt74i8ZDbpSEcCrQgs+5L7ROtaeAaRZ7YuHOcQiYBQ6N&#10;dgPeJDx0em7Mmw7YsjR47Gnrqb4evoOF6lr53diWp+bykRx9VnFX5r21jw/T+xJUpin/i//ceyfz&#10;jXl9kcHyRwDo9S8AAAD//wMAUEsBAi0AFAAGAAgAAAAhANvh9svuAAAAhQEAABMAAAAAAAAAAAAA&#10;AAAAAAAAAFtDb250ZW50X1R5cGVzXS54bWxQSwECLQAUAAYACAAAACEAWvQsW78AAAAVAQAACwAA&#10;AAAAAAAAAAAAAAAfAQAAX3JlbHMvLnJlbHNQSwECLQAUAAYACAAAACEAFFvuR8MAAADfAAAADwAA&#10;AAAAAAAAAAAAAAAHAgAAZHJzL2Rvd25yZXYueG1sUEsFBgAAAAADAAMAtwAAAPcCAAAAAA==&#10;" filled="f" stroked="f">
                        <v:textbox inset="0,0,0,0">
                          <w:txbxContent>
                            <w:p w14:paraId="1C9F168B" w14:textId="77777777" w:rsidR="00774DBE" w:rsidRDefault="00774DBE" w:rsidP="00774DBE">
                              <w:r>
                                <w:rPr>
                                  <w:sz w:val="16"/>
                                </w:rPr>
                                <w:t>9</w:t>
                              </w:r>
                            </w:p>
                          </w:txbxContent>
                        </v:textbox>
                      </v:rect>
                      <v:rect id="Rectangle 100439" o:spid="_x0000_s1059"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0vcwgAAAN8AAAAPAAAAZHJzL2Rvd25yZXYueG1sRE/dasIw&#10;FL4X9g7hCLvTRB3DdUYZSkHwovPnAQ7NWdPZnJQm1u7tzWCwy4/vf7UZXCN66kLtWcNsqkAQl97U&#10;XGm4nPPJEkSIyAYbz6ThhwJs1k+jFWbG3/lI/SlWIoVwyFCDjbHNpAylJYdh6lvixH35zmFMsKuk&#10;6fCewl0j50q9Soc1pwaLLW0tldfTzWkoroXd9XV+qb4PwdBn4Xd53Gv9PB4+3kFEGuK/+M+9N2m+&#10;Ui+LN/j9kwDI9QMAAP//AwBQSwECLQAUAAYACAAAACEA2+H2y+4AAACFAQAAEwAAAAAAAAAAAAAA&#10;AAAAAAAAW0NvbnRlbnRfVHlwZXNdLnhtbFBLAQItABQABgAIAAAAIQBa9CxbvwAAABUBAAALAAAA&#10;AAAAAAAAAAAAAB8BAABfcmVscy8ucmVsc1BLAQItABQABgAIAAAAIQB7F0vcwgAAAN8AAAAPAAAA&#10;AAAAAAAAAAAAAAcCAABkcnMvZG93bnJldi54bWxQSwUGAAAAAAMAAwC3AAAA9gIAAAAA&#10;" filled="f" stroked="f">
                        <v:textbox inset="0,0,0,0">
                          <w:txbxContent>
                            <w:p w14:paraId="45E11B05" w14:textId="77777777" w:rsidR="00774DBE" w:rsidRDefault="00774DBE" w:rsidP="00774DBE">
                              <w:r>
                                <w:rPr>
                                  <w:sz w:val="16"/>
                                </w:rPr>
                                <w:t>%</w:t>
                              </w:r>
                            </w:p>
                          </w:txbxContent>
                        </v:textbox>
                      </v:rect>
                      <v:rect id="Rectangle 7814" o:spid="_x0000_s1060"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I9wwAAAN0AAAAPAAAAZHJzL2Rvd25yZXYueG1sRI/RisIw&#10;FETfBf8h3AXfNFXElWqURSkIPnRX/YBLc7fp2tyUJtb690YQ9nGYmTPMetvbWnTU+sqxgukkAUFc&#10;OF1xqeByzsZLED4ga6wdk4IHedhuhoM1ptrd+Ye6UyhFhLBPUYEJoUml9IUhi37iGuLo/brWYoiy&#10;LaVu8R7htpazJFlIixXHBYMN7QwV19PNKsivudl3VXYp/45e03fu9lk4KDX66L9WIAL14T/8bh+0&#10;gs/ldA6vN/EJyM0TAAD//wMAUEsBAi0AFAAGAAgAAAAhANvh9svuAAAAhQEAABMAAAAAAAAAAAAA&#10;AAAAAAAAAFtDb250ZW50X1R5cGVzXS54bWxQSwECLQAUAAYACAAAACEAWvQsW78AAAAVAQAACwAA&#10;AAAAAAAAAAAAAAAfAQAAX3JlbHMvLnJlbHNQSwECLQAUAAYACAAAACEANB4CPcMAAADdAAAADwAA&#10;AAAAAAAAAAAAAAAHAgAAZHJzL2Rvd25yZXYueG1sUEsFBgAAAAADAAMAtwAAAPcCAAAAAA==&#10;" filled="f" stroked="f">
                        <v:textbox inset="0,0,0,0">
                          <w:txbxContent>
                            <w:p w14:paraId="24D64519"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center"/>
          </w:tcPr>
          <w:p w14:paraId="306F565E"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08C9AA6" wp14:editId="5D15B49C">
                      <wp:extent cx="98574" cy="162763"/>
                      <wp:effectExtent l="0" t="0" r="0" b="0"/>
                      <wp:docPr id="111595" name="Group 111595"/>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40" name="Rectangle 100440"/>
                              <wps:cNvSpPr/>
                              <wps:spPr>
                                <a:xfrm rot="5399999">
                                  <a:off x="-17265" y="-15262"/>
                                  <a:ext cx="178504" cy="131103"/>
                                </a:xfrm>
                                <a:prstGeom prst="rect">
                                  <a:avLst/>
                                </a:prstGeom>
                                <a:ln>
                                  <a:noFill/>
                                </a:ln>
                              </wps:spPr>
                              <wps:txbx>
                                <w:txbxContent>
                                  <w:p w14:paraId="7A8AE73A" w14:textId="77777777" w:rsidR="00774DBE" w:rsidRDefault="00774DBE" w:rsidP="00774DBE">
                                    <w:r>
                                      <w:rPr>
                                        <w:sz w:val="16"/>
                                      </w:rPr>
                                      <w:t>9</w:t>
                                    </w:r>
                                  </w:p>
                                </w:txbxContent>
                              </wps:txbx>
                              <wps:bodyPr horzOverflow="overflow" vert="horz" lIns="0" tIns="0" rIns="0" bIns="0" rtlCol="0">
                                <a:noAutofit/>
                              </wps:bodyPr>
                            </wps:wsp>
                            <wps:wsp>
                              <wps:cNvPr id="100441" name="Rectangle 100441"/>
                              <wps:cNvSpPr/>
                              <wps:spPr>
                                <a:xfrm rot="5399999">
                                  <a:off x="-84372" y="51844"/>
                                  <a:ext cx="178504" cy="131103"/>
                                </a:xfrm>
                                <a:prstGeom prst="rect">
                                  <a:avLst/>
                                </a:prstGeom>
                                <a:ln>
                                  <a:noFill/>
                                </a:ln>
                              </wps:spPr>
                              <wps:txbx>
                                <w:txbxContent>
                                  <w:p w14:paraId="4806CD86" w14:textId="77777777" w:rsidR="00774DBE" w:rsidRDefault="00774DBE" w:rsidP="00774DBE">
                                    <w:r>
                                      <w:rPr>
                                        <w:sz w:val="16"/>
                                      </w:rPr>
                                      <w:t>%</w:t>
                                    </w:r>
                                  </w:p>
                                </w:txbxContent>
                              </wps:txbx>
                              <wps:bodyPr horzOverflow="overflow" vert="horz" lIns="0" tIns="0" rIns="0" bIns="0" rtlCol="0">
                                <a:noAutofit/>
                              </wps:bodyPr>
                            </wps:wsp>
                            <wps:wsp>
                              <wps:cNvPr id="7816" name="Rectangle 7816"/>
                              <wps:cNvSpPr/>
                              <wps:spPr>
                                <a:xfrm rot="5399999">
                                  <a:off x="14307" y="87783"/>
                                  <a:ext cx="37431" cy="131103"/>
                                </a:xfrm>
                                <a:prstGeom prst="rect">
                                  <a:avLst/>
                                </a:prstGeom>
                                <a:ln>
                                  <a:noFill/>
                                </a:ln>
                              </wps:spPr>
                              <wps:txbx>
                                <w:txbxContent>
                                  <w:p w14:paraId="5D6EDE42"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8C9AA6" id="Group 111595" o:spid="_x0000_s1061"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MWbQIAAD8IAAAOAAAAZHJzL2Uyb0RvYy54bWzkld1u0zAUx++ReAfL913iJG3SqOmEGKuQ&#10;EJsYPIDrOB9SYlu213Q8PcdO0sImkBjSQKIXrr9y/D+/c469uTz2HTpwbVopCkwuQoy4YLJsRV3g&#10;L5+vFxlGxlJR0k4KXuAHbvDl9vWrzaByHslGdiXXCIwIkw+qwI21Kg8CwxreU3MhFRewWEndUwtD&#10;XQelpgNY77sgCsNVMEhdKi0ZNwZmr8ZFvPX2q4oze1NVhlvUFRi0Wd9q3+5dG2w3NK81VU3LJhn0&#10;GSp62go49GTqilqK7nX7xFTfMi2NrOwFk30gq6pl3PsA3pDwkTc7Le+V96XOh1qdMAHaR5yebZZ9&#10;POy0ulO3GkgMqgYWfuR8OVa6d/+gEh09socTMn60iMHkOlumCUYMVsgqSlfxSJQ1gP3JR6x596vP&#10;gvnI4Achg4LUMGfvzZ95f9dQxT1Uk4P3txq1JYgPwySBBBG0hyz9BHlDRd1xNM17OH7/CZXJDVCb&#10;OSEtIbeW8dr9fCZM1BYkjVZLjADQgiyjVTQCmvmRNFuGM8CYkNADPJGgudLG7rjskesUWIMyb54e&#10;PhgLsmDrvMVp6YRrhbxuu25cdTMAdJbreva4P3qvo8ypcVN7WT4AikbqrzdQzlUnhwLLqYddhcPh&#10;bhWj7r2AELhimjt67uznjrbdW+lLbpTz5t7KqvV6z6dNuiC2o4aXCTL5SZDJjAKS4reDnCVxGvkg&#10;L0mWJP9UjNezY/9FjNOMrJ5G2M8+v4hJEoepD2+Wptl0x80lHKdJDEnlr8AXr+DYP2Hnmvp7Fewv&#10;bXil/JU0vajuGfx+7Cv+/O5vvwEAAP//AwBQSwMEFAAGAAgAAAAhANQMmv/aAAAAAwEAAA8AAABk&#10;cnMvZG93bnJldi54bWxMj0FrwkAQhe8F/8MyQm91EyVS0mxERD1JoVoovY3ZMQlmZ0N2TeK/79pL&#10;exl4vMd732Sr0TSip87VlhXEswgEcWF1zaWCz9Pu5RWE88gaG8uk4E4OVvnkKcNU24E/qD/6UoQS&#10;dikqqLxvUyldUZFBN7MtcfAutjPog+xKqTscQrlp5DyKltJgzWGhwpY2FRXX480o2A84rBfxtj9c&#10;L5v79yl5/zrEpNTzdFy/gfA0+r8wPPADOuSB6WxvrJ1oFIRH/O99eEkC4qxgnixB5pn8z57/AAAA&#10;//8DAFBLAQItABQABgAIAAAAIQC2gziS/gAAAOEBAAATAAAAAAAAAAAAAAAAAAAAAABbQ29udGVu&#10;dF9UeXBlc10ueG1sUEsBAi0AFAAGAAgAAAAhADj9If/WAAAAlAEAAAsAAAAAAAAAAAAAAAAALwEA&#10;AF9yZWxzLy5yZWxzUEsBAi0AFAAGAAgAAAAhACZM4xZtAgAAPwgAAA4AAAAAAAAAAAAAAAAALgIA&#10;AGRycy9lMm9Eb2MueG1sUEsBAi0AFAAGAAgAAAAhANQMmv/aAAAAAwEAAA8AAAAAAAAAAAAAAAAA&#10;xwQAAGRycy9kb3ducmV2LnhtbFBLBQYAAAAABAAEAPMAAADOBQAAAAA=&#10;">
                      <v:rect id="Rectangle 100440" o:spid="_x0000_s106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E8wgAAAN8AAAAPAAAAZHJzL2Rvd25yZXYueG1sRE9LasMw&#10;EN0XegcxhewaqSWU4kYJocEQyMLN5wCDNbWcWCNjqY57+86ikOXj/ZfrKXRqpCG1kS28zA0o4jq6&#10;lhsL51P5/A4qZWSHXWSy8EsJ1qvHhyUWLt74QOMxN0pCOBVowefcF1qn2lPANI89sXDfcQiYBQ6N&#10;dgPeJDx0+tWYNx2wZWnw2NOnp/p6/AkWqmvlt2NbnpvLPjn6quK2zDtrZ0/T5gNUpinfxf/unZP5&#10;xiwW8kD+CAC9+gMAAP//AwBQSwECLQAUAAYACAAAACEA2+H2y+4AAACFAQAAEwAAAAAAAAAAAAAA&#10;AAAAAAAAW0NvbnRlbnRfVHlwZXNdLnhtbFBLAQItABQABgAIAAAAIQBa9CxbvwAAABUBAAALAAAA&#10;AAAAAAAAAAAAAB8BAABfcmVscy8ucmVsc1BLAQItABQABgAIAAAAIQCyK5E8wgAAAN8AAAAPAAAA&#10;AAAAAAAAAAAAAAcCAABkcnMvZG93bnJldi54bWxQSwUGAAAAAAMAAwC3AAAA9gIAAAAA&#10;" filled="f" stroked="f">
                        <v:textbox inset="0,0,0,0">
                          <w:txbxContent>
                            <w:p w14:paraId="7A8AE73A" w14:textId="77777777" w:rsidR="00774DBE" w:rsidRDefault="00774DBE" w:rsidP="00774DBE">
                              <w:r>
                                <w:rPr>
                                  <w:sz w:val="16"/>
                                </w:rPr>
                                <w:t>9</w:t>
                              </w:r>
                            </w:p>
                          </w:txbxContent>
                        </v:textbox>
                      </v:rect>
                      <v:rect id="Rectangle 100441" o:spid="_x0000_s1063"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SnwgAAAN8AAAAPAAAAZHJzL2Rvd25yZXYueG1sRE/dasIw&#10;FL4XfIdwBrvTRBEZ1ShjUhC8qNM+wKE5Np3NSWli7d5+GQx2+fH9b/eja8VAfWg8a1jMFQjiypuG&#10;aw3lNZ+9gQgR2WDrmTR8U4D9bjrZYmb8kz9puMRapBAOGWqwMXaZlKGy5DDMfUecuJvvHcYE+1qa&#10;Hp8p3LVyqdRaOmw4NVjs6MNSdb88nIbiXtjD0ORl/XUKhs6FP+TxqPXry/i+ARFpjP/iP/fRpPlK&#10;rVYL+P2TAMjdDwAAAP//AwBQSwECLQAUAAYACAAAACEA2+H2y+4AAACFAQAAEwAAAAAAAAAAAAAA&#10;AAAAAAAAW0NvbnRlbnRfVHlwZXNdLnhtbFBLAQItABQABgAIAAAAIQBa9CxbvwAAABUBAAALAAAA&#10;AAAAAAAAAAAAAB8BAABfcmVscy8ucmVsc1BLAQItABQABgAIAAAAIQDdZzSnwgAAAN8AAAAPAAAA&#10;AAAAAAAAAAAAAAcCAABkcnMvZG93bnJldi54bWxQSwUGAAAAAAMAAwC3AAAA9gIAAAAA&#10;" filled="f" stroked="f">
                        <v:textbox inset="0,0,0,0">
                          <w:txbxContent>
                            <w:p w14:paraId="4806CD86" w14:textId="77777777" w:rsidR="00774DBE" w:rsidRDefault="00774DBE" w:rsidP="00774DBE">
                              <w:r>
                                <w:rPr>
                                  <w:sz w:val="16"/>
                                </w:rPr>
                                <w:t>%</w:t>
                              </w:r>
                            </w:p>
                          </w:txbxContent>
                        </v:textbox>
                      </v:rect>
                      <v:rect id="Rectangle 7816" o:spid="_x0000_s1064"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nRxQAAAN0AAAAPAAAAZHJzL2Rvd25yZXYueG1sRI/BasMw&#10;EETvhfyD2EButZwcUuNaCaXBEMjBrZsPWKyt5cZaGUtxnL+PCoUeh5l5wxT72fZiotF3jhWskxQE&#10;ceN0x62C81f5nIHwAVlj75gU3MnDfrd4KjDX7safNNWhFRHCPkcFJoQhl9I3hiz6xA3E0ft2o8UQ&#10;5dhKPeItwm0vN2m6lRY7jgsGB3o31Fzqq1VQXSpzmLry3P6cvKaPyh3KcFRqtZzfXkEEmsN/+K99&#10;1ApesvUWft/EJyB3DwAAAP//AwBQSwECLQAUAAYACAAAACEA2+H2y+4AAACFAQAAEwAAAAAAAAAA&#10;AAAAAAAAAAAAW0NvbnRlbnRfVHlwZXNdLnhtbFBLAQItABQABgAIAAAAIQBa9CxbvwAAABUBAAAL&#10;AAAAAAAAAAAAAAAAAB8BAABfcmVscy8ucmVsc1BLAQItABQABgAIAAAAIQCrgDnRxQAAAN0AAAAP&#10;AAAAAAAAAAAAAAAAAAcCAABkcnMvZG93bnJldi54bWxQSwUGAAAAAAMAAwC3AAAA+QIAAAAA&#10;" filled="f" stroked="f">
                        <v:textbox inset="0,0,0,0">
                          <w:txbxContent>
                            <w:p w14:paraId="5D6EDE42"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center"/>
          </w:tcPr>
          <w:p w14:paraId="3A51121D" w14:textId="77777777" w:rsidR="00774DBE" w:rsidRPr="00774DBE" w:rsidRDefault="00774DBE" w:rsidP="00774DBE">
            <w:pPr>
              <w:spacing w:line="259" w:lineRule="auto"/>
              <w:ind w:left="6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4BEAA80" wp14:editId="419FC492">
                      <wp:extent cx="98574" cy="162763"/>
                      <wp:effectExtent l="0" t="0" r="0" b="0"/>
                      <wp:docPr id="111602" name="Group 111602"/>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42" name="Rectangle 100442"/>
                              <wps:cNvSpPr/>
                              <wps:spPr>
                                <a:xfrm rot="5399999">
                                  <a:off x="-17265" y="-15262"/>
                                  <a:ext cx="178504" cy="131103"/>
                                </a:xfrm>
                                <a:prstGeom prst="rect">
                                  <a:avLst/>
                                </a:prstGeom>
                                <a:ln>
                                  <a:noFill/>
                                </a:ln>
                              </wps:spPr>
                              <wps:txbx>
                                <w:txbxContent>
                                  <w:p w14:paraId="2A667AFD" w14:textId="77777777" w:rsidR="00774DBE" w:rsidRDefault="00774DBE" w:rsidP="00774DBE">
                                    <w:r>
                                      <w:rPr>
                                        <w:sz w:val="16"/>
                                      </w:rPr>
                                      <w:t>9</w:t>
                                    </w:r>
                                  </w:p>
                                </w:txbxContent>
                              </wps:txbx>
                              <wps:bodyPr horzOverflow="overflow" vert="horz" lIns="0" tIns="0" rIns="0" bIns="0" rtlCol="0">
                                <a:noAutofit/>
                              </wps:bodyPr>
                            </wps:wsp>
                            <wps:wsp>
                              <wps:cNvPr id="100444" name="Rectangle 100444"/>
                              <wps:cNvSpPr/>
                              <wps:spPr>
                                <a:xfrm rot="5399999">
                                  <a:off x="-84372" y="51844"/>
                                  <a:ext cx="178504" cy="131103"/>
                                </a:xfrm>
                                <a:prstGeom prst="rect">
                                  <a:avLst/>
                                </a:prstGeom>
                                <a:ln>
                                  <a:noFill/>
                                </a:ln>
                              </wps:spPr>
                              <wps:txbx>
                                <w:txbxContent>
                                  <w:p w14:paraId="7A1D9192" w14:textId="77777777" w:rsidR="00774DBE" w:rsidRDefault="00774DBE" w:rsidP="00774DBE">
                                    <w:r>
                                      <w:rPr>
                                        <w:sz w:val="16"/>
                                      </w:rPr>
                                      <w:t>%</w:t>
                                    </w:r>
                                  </w:p>
                                </w:txbxContent>
                              </wps:txbx>
                              <wps:bodyPr horzOverflow="overflow" vert="horz" lIns="0" tIns="0" rIns="0" bIns="0" rtlCol="0">
                                <a:noAutofit/>
                              </wps:bodyPr>
                            </wps:wsp>
                            <wps:wsp>
                              <wps:cNvPr id="7818" name="Rectangle 7818"/>
                              <wps:cNvSpPr/>
                              <wps:spPr>
                                <a:xfrm rot="5399999">
                                  <a:off x="14308" y="87784"/>
                                  <a:ext cx="37431" cy="131103"/>
                                </a:xfrm>
                                <a:prstGeom prst="rect">
                                  <a:avLst/>
                                </a:prstGeom>
                                <a:ln>
                                  <a:noFill/>
                                </a:ln>
                              </wps:spPr>
                              <wps:txbx>
                                <w:txbxContent>
                                  <w:p w14:paraId="0A17FEEE"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BEAA80" id="Group 111602" o:spid="_x0000_s1065"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ftbQIAAD8IAAAOAAAAZHJzL2Uyb0RvYy54bWzclduK2zAQhu8LfQeh+8THxF4TZyndbiiU&#10;7tJtH0CR5QPYkpCUOOnTdyTbSZsthaawLM2FopNH/3wzI61uD12L9kzpRvAcB3MfI8apKBpe5fjb&#10;1/tZipE2hBekFZzl+Mg0vl2/fbPqZcZCUYu2YAqBEa6zXua4NkZmnqdpzTqi50IyDoulUB0xMFSV&#10;VyjSg/Wu9ULfX3q9UIVUgjKtYfZuWMRrZ78sGTUPZamZQW2OQZtxrXLt1rbeekWyShFZN3SUQa5Q&#10;0ZGGw6EnU3fEELRTzTNTXUOV0KI0cyo6T5RlQ5nzAbwJ/AtvNkrspPOlyvpKnjAB2gtOV5uln/cb&#10;JZ/kowISvayAhRtZXw6l6uw/qEQHh+x4QsYOBlGYvEkXSYwRhZVgGSbLaCBKa8D+7CNaf/jTZ950&#10;pPeLkF5Cauiz9/rfvH+qiWQOqs7A+0eFmgLE+34chxhx0kGWfoG8IbxqGRrnHRy3/4RKZxqoTZyQ&#10;EpBbi+jG/lwmjNRmQRIuFxgBoFmwCJfhAGjiFyTpwp8ARkHgO4AnEiSTSpsNEx2ynRwrUObMk/0n&#10;bUAWbJ22WC0tty0X903bDqt2BoBOcm3PHLYH53UUWDV2aiuKI6Cohfr+AOVctqLPsRh72FY4HG5X&#10;MWo/cgiBLaapo6bOduoo074XruQGOe92RpSN03s+bdQFsR00vEyQAfZvgxxPKCAp/jrIaRwlkD0Q&#10;5EWQxs4UyV5JjF3Gnan/5zFO0gCenMsIu9nriziIIx+sQnjTJEkvwhslMdTRcAW+fAW7++I1RNdd&#10;2vBKuStpfFHtM/jz2FX8+d1f/wAAAP//AwBQSwMEFAAGAAgAAAAhANQMmv/aAAAAAwEAAA8AAABk&#10;cnMvZG93bnJldi54bWxMj0FrwkAQhe8F/8MyQm91EyVS0mxERD1JoVoovY3ZMQlmZ0N2TeK/79pL&#10;exl4vMd732Sr0TSip87VlhXEswgEcWF1zaWCz9Pu5RWE88gaG8uk4E4OVvnkKcNU24E/qD/6UoQS&#10;dikqqLxvUyldUZFBN7MtcfAutjPog+xKqTscQrlp5DyKltJgzWGhwpY2FRXX480o2A84rBfxtj9c&#10;L5v79yl5/zrEpNTzdFy/gfA0+r8wPPADOuSB6WxvrJ1oFIRH/O99eEkC4qxgnixB5pn8z57/AAAA&#10;//8DAFBLAQItABQABgAIAAAAIQC2gziS/gAAAOEBAAATAAAAAAAAAAAAAAAAAAAAAABbQ29udGVu&#10;dF9UeXBlc10ueG1sUEsBAi0AFAAGAAgAAAAhADj9If/WAAAAlAEAAAsAAAAAAAAAAAAAAAAALwEA&#10;AF9yZWxzLy5yZWxzUEsBAi0AFAAGAAgAAAAhAIp+d+1tAgAAPwgAAA4AAAAAAAAAAAAAAAAALgIA&#10;AGRycy9lMm9Eb2MueG1sUEsBAi0AFAAGAAgAAAAhANQMmv/aAAAAAwEAAA8AAAAAAAAAAAAAAAAA&#10;xwQAAGRycy9kb3ducmV2LnhtbFBLBQYAAAAABAAEAPMAAADOBQAAAAA=&#10;">
                      <v:rect id="Rectangle 100442" o:spid="_x0000_s106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rQwQAAAN8AAAAPAAAAZHJzL2Rvd25yZXYueG1sRE/dasIw&#10;FL4f+A7hCN7NRJExqlGGUhC86KY+wKE5Np3NSWlirW+/DAQvP77/1WZwjeipC7VnDbOpAkFcelNz&#10;peF8yt8/QYSIbLDxTBoeFGCzHr2tMDP+zj/UH2MlUgiHDDXYGNtMylBachimviVO3MV3DmOCXSVN&#10;h/cU7ho5V+pDOqw5NVhsaWupvB5vTkNxLeyur/Nz9XsIhr4Lv8vjXuvJePhagog0xJf46d6bNF+p&#10;xWIO/38SALn+AwAA//8DAFBLAQItABQABgAIAAAAIQDb4fbL7gAAAIUBAAATAAAAAAAAAAAAAAAA&#10;AAAAAABbQ29udGVudF9UeXBlc10ueG1sUEsBAi0AFAAGAAgAAAAhAFr0LFu/AAAAFQEAAAsAAAAA&#10;AAAAAAAAAAAAHwEAAF9yZWxzLy5yZWxzUEsBAi0AFAAGAAgAAAAhAC21qtDBAAAA3wAAAA8AAAAA&#10;AAAAAAAAAAAABwIAAGRycy9kb3ducmV2LnhtbFBLBQYAAAAAAwADALcAAAD1AgAAAAA=&#10;" filled="f" stroked="f">
                        <v:textbox inset="0,0,0,0">
                          <w:txbxContent>
                            <w:p w14:paraId="2A667AFD" w14:textId="77777777" w:rsidR="00774DBE" w:rsidRDefault="00774DBE" w:rsidP="00774DBE">
                              <w:r>
                                <w:rPr>
                                  <w:sz w:val="16"/>
                                </w:rPr>
                                <w:t>9</w:t>
                              </w:r>
                            </w:p>
                          </w:txbxContent>
                        </v:textbox>
                      </v:rect>
                      <v:rect id="Rectangle 100444" o:spid="_x0000_s1067"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c/wgAAAN8AAAAPAAAAZHJzL2Rvd25yZXYueG1sRE/dasIw&#10;FL4f+A7hCLubiVLG6IxFlIKwi27OBzg0x6a2OSlNVru3XwaDXX58/9tidr2YaAytZw3rlQJBXHvT&#10;cqPh8lk+vYAIEdlg75k0fFOAYrd42GJu/J0/aDrHRqQQDjlqsDEOuZShtuQwrPxAnLirHx3GBMdG&#10;mhHvKdz1cqPUs3TYcmqwONDBUt2dv5yGqqvscWrLS3N7C4beK38s40nrx+W8fwURaY7/4j/3yaT5&#10;SmVZBr9/EgC5+wEAAP//AwBQSwECLQAUAAYACAAAACEA2+H2y+4AAACFAQAAEwAAAAAAAAAAAAAA&#10;AAAAAAAAW0NvbnRlbnRfVHlwZXNdLnhtbFBLAQItABQABgAIAAAAIQBa9CxbvwAAABUBAAALAAAA&#10;AAAAAAAAAAAAAB8BAABfcmVscy8ucmVsc1BLAQItABQABgAIAAAAIQDNEJc/wgAAAN8AAAAPAAAA&#10;AAAAAAAAAAAAAAcCAABkcnMvZG93bnJldi54bWxQSwUGAAAAAAMAAwC3AAAA9gIAAAAA&#10;" filled="f" stroked="f">
                        <v:textbox inset="0,0,0,0">
                          <w:txbxContent>
                            <w:p w14:paraId="7A1D9192" w14:textId="77777777" w:rsidR="00774DBE" w:rsidRDefault="00774DBE" w:rsidP="00774DBE">
                              <w:r>
                                <w:rPr>
                                  <w:sz w:val="16"/>
                                </w:rPr>
                                <w:t>%</w:t>
                              </w:r>
                            </w:p>
                          </w:txbxContent>
                        </v:textbox>
                      </v:rect>
                      <v:rect id="Rectangle 7818" o:spid="_x0000_s1068" style="position:absolute;left:14308;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g4wgAAAN0AAAAPAAAAZHJzL2Rvd25yZXYueG1sRE/NaoNA&#10;EL4X+g7LFHKra3poxWYjIUEI9GBjfYDBnbpWd1bcrTFv3z0Ucvz4/nfFakex0Ox7xwq2SQqCuHW6&#10;505B81U+ZyB8QNY4OiYFN/JQ7B8fdphrd+ULLXXoRAxhn6MCE8KUS+lbQxZ94ibiyH272WKIcO6k&#10;nvEaw+0oX9L0VVrsOTYYnOhoqB3qX6ugGipzWvqy6X4+vKbPyp3KcFZq87Qe3kEEWsNd/O8+awVv&#10;2TbOjW/iE5D7PwAAAP//AwBQSwECLQAUAAYACAAAACEA2+H2y+4AAACFAQAAEwAAAAAAAAAAAAAA&#10;AAAAAAAAW0NvbnRlbnRfVHlwZXNdLnhtbFBLAQItABQABgAIAAAAIQBa9CxbvwAAABUBAAALAAAA&#10;AAAAAAAAAAAAAB8BAABfcmVscy8ucmVsc1BLAQItABQABgAIAAAAIQC1Uwg4wgAAAN0AAAAPAAAA&#10;AAAAAAAAAAAAAAcCAABkcnMvZG93bnJldi54bWxQSwUGAAAAAAMAAwC3AAAA9gIAAAAA&#10;" filled="f" stroked="f">
                        <v:textbox inset="0,0,0,0">
                          <w:txbxContent>
                            <w:p w14:paraId="0A17FEEE" w14:textId="77777777" w:rsidR="00774DBE" w:rsidRDefault="00774DBE" w:rsidP="00774DBE">
                              <w:r>
                                <w:rPr>
                                  <w:sz w:val="16"/>
                                </w:rPr>
                                <w:t xml:space="preserve"> </w:t>
                              </w:r>
                            </w:p>
                          </w:txbxContent>
                        </v:textbox>
                      </v:rect>
                      <w10:anchorlock/>
                    </v:group>
                  </w:pict>
                </mc:Fallback>
              </mc:AlternateContent>
            </w:r>
          </w:p>
        </w:tc>
        <w:tc>
          <w:tcPr>
            <w:tcW w:w="364" w:type="dxa"/>
            <w:tcBorders>
              <w:top w:val="single" w:sz="3" w:space="0" w:color="000000"/>
              <w:left w:val="single" w:sz="3" w:space="0" w:color="000000"/>
              <w:bottom w:val="single" w:sz="3" w:space="0" w:color="000000"/>
              <w:right w:val="single" w:sz="3" w:space="0" w:color="000000"/>
            </w:tcBorders>
            <w:vAlign w:val="center"/>
          </w:tcPr>
          <w:p w14:paraId="5330C4B1"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944E73D" wp14:editId="5367CC9A">
                      <wp:extent cx="98574" cy="162763"/>
                      <wp:effectExtent l="0" t="0" r="0" b="0"/>
                      <wp:docPr id="111615" name="Group 111615"/>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46" name="Rectangle 100446"/>
                              <wps:cNvSpPr/>
                              <wps:spPr>
                                <a:xfrm rot="5399999">
                                  <a:off x="-17265" y="-15262"/>
                                  <a:ext cx="178504" cy="131103"/>
                                </a:xfrm>
                                <a:prstGeom prst="rect">
                                  <a:avLst/>
                                </a:prstGeom>
                                <a:ln>
                                  <a:noFill/>
                                </a:ln>
                              </wps:spPr>
                              <wps:txbx>
                                <w:txbxContent>
                                  <w:p w14:paraId="4ED32106" w14:textId="77777777" w:rsidR="00774DBE" w:rsidRDefault="00774DBE" w:rsidP="00774DBE">
                                    <w:r>
                                      <w:rPr>
                                        <w:sz w:val="16"/>
                                      </w:rPr>
                                      <w:t>9</w:t>
                                    </w:r>
                                  </w:p>
                                </w:txbxContent>
                              </wps:txbx>
                              <wps:bodyPr horzOverflow="overflow" vert="horz" lIns="0" tIns="0" rIns="0" bIns="0" rtlCol="0">
                                <a:noAutofit/>
                              </wps:bodyPr>
                            </wps:wsp>
                            <wps:wsp>
                              <wps:cNvPr id="100450" name="Rectangle 100450"/>
                              <wps:cNvSpPr/>
                              <wps:spPr>
                                <a:xfrm rot="5399999">
                                  <a:off x="-84372" y="51844"/>
                                  <a:ext cx="178504" cy="131103"/>
                                </a:xfrm>
                                <a:prstGeom prst="rect">
                                  <a:avLst/>
                                </a:prstGeom>
                                <a:ln>
                                  <a:noFill/>
                                </a:ln>
                              </wps:spPr>
                              <wps:txbx>
                                <w:txbxContent>
                                  <w:p w14:paraId="5B6C1D76" w14:textId="77777777" w:rsidR="00774DBE" w:rsidRDefault="00774DBE" w:rsidP="00774DBE">
                                    <w:r>
                                      <w:rPr>
                                        <w:sz w:val="16"/>
                                      </w:rPr>
                                      <w:t>%</w:t>
                                    </w:r>
                                  </w:p>
                                </w:txbxContent>
                              </wps:txbx>
                              <wps:bodyPr horzOverflow="overflow" vert="horz" lIns="0" tIns="0" rIns="0" bIns="0" rtlCol="0">
                                <a:noAutofit/>
                              </wps:bodyPr>
                            </wps:wsp>
                            <wps:wsp>
                              <wps:cNvPr id="7820" name="Rectangle 7820"/>
                              <wps:cNvSpPr/>
                              <wps:spPr>
                                <a:xfrm rot="5399999">
                                  <a:off x="14306" y="87784"/>
                                  <a:ext cx="37432" cy="131103"/>
                                </a:xfrm>
                                <a:prstGeom prst="rect">
                                  <a:avLst/>
                                </a:prstGeom>
                                <a:ln>
                                  <a:noFill/>
                                </a:ln>
                              </wps:spPr>
                              <wps:txbx>
                                <w:txbxContent>
                                  <w:p w14:paraId="3C5EA009"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44E73D" id="Group 111615" o:spid="_x0000_s1069"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wUZQIAAD8IAAAOAAAAZHJzL2Uyb0RvYy54bWzkVdtqGzEQfS/0H4Te7b1fsngdStOYQmlC&#10;0n6ArNVeYFcSkux1+vUdyV67dUIfHAiB+kEejbSjM+fMSIvr3dCjLVO6E7zEwdzHiHEqqo43Jf75&#10;43aWY6QN4RXpBWclfmIaXy8/fliMsmChaEVfMYUgCNfFKEvcGiMLz9O0ZQPRcyEZh8VaqIEYmKrG&#10;qxQZIfrQe6Hvp94oVCWVoExr8N7sF/HSxa9rRs1dXWtmUF9iwGbcqNy4tqO3XJCiUUS2HT3AIBeg&#10;GEjH4dBjqBtiCNqo7lmooaNKaFGbORWDJ+q6o8zlANkE/lk2KyU20uXSFGMjjzQBtWc8XRyWft+u&#10;lHyU9wqYGGUDXLiZzWVXq8H+A0q0c5Q9HSljO4MoOK/yJIsxorASpGGWRntGaQu0P/uItl/+9Zk3&#10;Hen9BWSUUBr6lL1+XfaPLZHMkaoLyP5eoa4C8L4fxylGnAxQpQ9QN4Q3PUMHvyPH7T9SpQsNrE08&#10;ISWgtpLoyv5cJRxYmwVZmCYYAUGzIAnTcE/QxF+Q5Yk/ERgFge8IPDJBCqm0WTExIGuUWAEyF55s&#10;v2kDsGDrtMVi6bkdubjt+n6/aj1A6ATXWma33rmso9iisa61qJ6AilaoX3fQznUvxhKLg4Vth8Ph&#10;dhWj/isHCWwzTYaajPVkKNN/Fq7l9nA+bYyoO4f3dNoBF2i7x/AmIicA/CWRwf8KkfM4ykInchLk&#10;sWOVFO9E42RK7L/QOMvDFxR23sv1DeLIh8sBejjPsvxM3iiLI9DeXYFv38Hpe1HXXdrwSrkr6fCi&#10;2mfwz7nr+NO7v/wNAAD//wMAUEsDBBQABgAIAAAAIQDUDJr/2gAAAAMBAAAPAAAAZHJzL2Rvd25y&#10;ZXYueG1sTI9Ba8JAEIXvBf/DMkJvdRMlUtJsREQ9SaFaKL2N2TEJZmdDdk3iv+/aS3sZeLzHe99k&#10;q9E0oqfO1ZYVxLMIBHFhdc2lgs/T7uUVhPPIGhvLpOBODlb55CnDVNuBP6g/+lKEEnYpKqi8b1Mp&#10;XVGRQTezLXHwLrYz6IPsSqk7HEK5aeQ8ipbSYM1hocKWNhUV1+PNKNgPOKwX8bY/XC+b+/cpef86&#10;xKTU83Rcv4HwNPq/MDzwAzrkgelsb6ydaBSER/zvfXhJAuKsYJ4sQeaZ/M+e/wAAAP//AwBQSwEC&#10;LQAUAAYACAAAACEAtoM4kv4AAADhAQAAEwAAAAAAAAAAAAAAAAAAAAAAW0NvbnRlbnRfVHlwZXNd&#10;LnhtbFBLAQItABQABgAIAAAAIQA4/SH/1gAAAJQBAAALAAAAAAAAAAAAAAAAAC8BAABfcmVscy8u&#10;cmVsc1BLAQItABQABgAIAAAAIQAmOUwUZQIAAD8IAAAOAAAAAAAAAAAAAAAAAC4CAABkcnMvZTJv&#10;RG9jLnhtbFBLAQItABQABgAIAAAAIQDUDJr/2gAAAAMBAAAPAAAAAAAAAAAAAAAAAL8EAABkcnMv&#10;ZG93bnJldi54bWxQSwUGAAAAAAQABADzAAAAxgUAAAAA&#10;">
                      <v:rect id="Rectangle 100446" o:spid="_x0000_s1070"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zTwgAAAN8AAAAPAAAAZHJzL2Rvd25yZXYueG1sRE/dasIw&#10;FL4f7B3CGexuJg6R0ZmWoRSEXdRpH+DQnDWdzUlpslrf3giDXX58/5tidr2YaAydZw3LhQJB3HjT&#10;cauhPpUvbyBCRDbYeyYNVwpQ5I8PG8yMv/AXTcfYihTCIUMNNsYhkzI0lhyGhR+IE/ftR4cxwbGV&#10;ZsRLCne9fFVqLR12nBosDrS11JyPv05Dda7sburKuv35DIYOld+Vca/189P88Q4i0hz/xX/uvUnz&#10;lVqt1nD/kwDI/AYAAP//AwBQSwECLQAUAAYACAAAACEA2+H2y+4AAACFAQAAEwAAAAAAAAAAAAAA&#10;AAAAAAAAW0NvbnRlbnRfVHlwZXNdLnhtbFBLAQItABQABgAIAAAAIQBa9CxbvwAAABUBAAALAAAA&#10;AAAAAAAAAAAAAB8BAABfcmVscy8ucmVsc1BLAQItABQABgAIAAAAIQBSjqzTwgAAAN8AAAAPAAAA&#10;AAAAAAAAAAAAAAcCAABkcnMvZG93bnJldi54bWxQSwUGAAAAAAMAAwC3AAAA9gIAAAAA&#10;" filled="f" stroked="f">
                        <v:textbox inset="0,0,0,0">
                          <w:txbxContent>
                            <w:p w14:paraId="4ED32106" w14:textId="77777777" w:rsidR="00774DBE" w:rsidRDefault="00774DBE" w:rsidP="00774DBE">
                              <w:r>
                                <w:rPr>
                                  <w:sz w:val="16"/>
                                </w:rPr>
                                <w:t>9</w:t>
                              </w:r>
                            </w:p>
                          </w:txbxContent>
                        </v:textbox>
                      </v:rect>
                      <v:rect id="Rectangle 100450" o:spid="_x0000_s1071"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gfhwwAAAN8AAAAPAAAAZHJzL2Rvd25yZXYueG1sRE/NSsNA&#10;EL4LvsMygje7a1EpabdFWgIFD9G2DzBkp9m02dmQXdP49s5B8Pjx/a82U+jUSENqI1t4nhlQxHV0&#10;LTcWTsfyaQEqZWSHXWSy8EMJNuv7uxUWLt74i8ZDbpSEcCrQgs+5L7ROtaeAaRZ7YuHOcQiYBQ6N&#10;dgPeJDx0em7Mmw7YsjR47Gnrqb4evoOF6lr53diWp+bykRx9VnFX5r21jw/T+xJUpin/i//ceyfz&#10;jXl5lQfyRwDo9S8AAAD//wMAUEsBAi0AFAAGAAgAAAAhANvh9svuAAAAhQEAABMAAAAAAAAAAAAA&#10;AAAAAAAAAFtDb250ZW50X1R5cGVzXS54bWxQSwECLQAUAAYACAAAACEAWvQsW78AAAAVAQAACwAA&#10;AAAAAAAAAAAAAAAfAQAAX3JlbHMvLnJlbHNQSwECLQAUAAYACAAAACEAN/IH4cMAAADfAAAADwAA&#10;AAAAAAAAAAAAAAAHAgAAZHJzL2Rvd25yZXYueG1sUEsFBgAAAAADAAMAtwAAAPcCAAAAAA==&#10;" filled="f" stroked="f">
                        <v:textbox inset="0,0,0,0">
                          <w:txbxContent>
                            <w:p w14:paraId="5B6C1D76" w14:textId="77777777" w:rsidR="00774DBE" w:rsidRDefault="00774DBE" w:rsidP="00774DBE">
                              <w:r>
                                <w:rPr>
                                  <w:sz w:val="16"/>
                                </w:rPr>
                                <w:t>%</w:t>
                              </w:r>
                            </w:p>
                          </w:txbxContent>
                        </v:textbox>
                      </v:rect>
                      <v:rect id="Rectangle 7820" o:spid="_x0000_s1072"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c6DwgAAAN0AAAAPAAAAZHJzL2Rvd25yZXYueG1sRE/NasJA&#10;EL4XfIdlCt7qpjm0krqKGAKBHlKtDzBkp9nU7GzIrkl8e/cgePz4/je72XZipMG3jhW8rxIQxLXT&#10;LTcKzr/F2xqED8gaO8ek4EYedtvFywYz7SY+0ngKjYgh7DNUYELoMyl9bciiX7meOHJ/brAYIhwa&#10;qQecYrjtZJokH9Jiy7HBYE8HQ/XldLUKqktl8rEtzs3/t9f0U7m8CKVSy9d5/wUi0Bye4oe71Ao+&#10;12ncH9/EJyC3dwAAAP//AwBQSwECLQAUAAYACAAAACEA2+H2y+4AAACFAQAAEwAAAAAAAAAAAAAA&#10;AAAAAAAAW0NvbnRlbnRfVHlwZXNdLnhtbFBLAQItABQABgAIAAAAIQBa9CxbvwAAABUBAAALAAAA&#10;AAAAAAAAAAAAAB8BAABfcmVscy8ucmVsc1BLAQItABQABgAIAAAAIQCFSc6DwgAAAN0AAAAPAAAA&#10;AAAAAAAAAAAAAAcCAABkcnMvZG93bnJldi54bWxQSwUGAAAAAAMAAwC3AAAA9gIAAAAA&#10;" filled="f" stroked="f">
                        <v:textbox inset="0,0,0,0">
                          <w:txbxContent>
                            <w:p w14:paraId="3C5EA009"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center"/>
          </w:tcPr>
          <w:p w14:paraId="10F69232" w14:textId="77777777" w:rsidR="00774DBE" w:rsidRPr="00774DBE" w:rsidRDefault="00774DBE" w:rsidP="00774DBE">
            <w:pPr>
              <w:spacing w:line="259" w:lineRule="auto"/>
              <w:ind w:left="23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02107B0" wp14:editId="1E30B951">
                      <wp:extent cx="98574" cy="162763"/>
                      <wp:effectExtent l="0" t="0" r="0" b="0"/>
                      <wp:docPr id="111645" name="Group 111645"/>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451" name="Rectangle 100451"/>
                              <wps:cNvSpPr/>
                              <wps:spPr>
                                <a:xfrm rot="5399999">
                                  <a:off x="-17265" y="-15262"/>
                                  <a:ext cx="178504" cy="131103"/>
                                </a:xfrm>
                                <a:prstGeom prst="rect">
                                  <a:avLst/>
                                </a:prstGeom>
                                <a:ln>
                                  <a:noFill/>
                                </a:ln>
                              </wps:spPr>
                              <wps:txbx>
                                <w:txbxContent>
                                  <w:p w14:paraId="2BBE9BC9" w14:textId="77777777" w:rsidR="00774DBE" w:rsidRDefault="00774DBE" w:rsidP="00774DBE">
                                    <w:r>
                                      <w:rPr>
                                        <w:sz w:val="16"/>
                                      </w:rPr>
                                      <w:t>9</w:t>
                                    </w:r>
                                  </w:p>
                                </w:txbxContent>
                              </wps:txbx>
                              <wps:bodyPr horzOverflow="overflow" vert="horz" lIns="0" tIns="0" rIns="0" bIns="0" rtlCol="0">
                                <a:noAutofit/>
                              </wps:bodyPr>
                            </wps:wsp>
                            <wps:wsp>
                              <wps:cNvPr id="100452" name="Rectangle 100452"/>
                              <wps:cNvSpPr/>
                              <wps:spPr>
                                <a:xfrm rot="5399999">
                                  <a:off x="-84372" y="51844"/>
                                  <a:ext cx="178504" cy="131103"/>
                                </a:xfrm>
                                <a:prstGeom prst="rect">
                                  <a:avLst/>
                                </a:prstGeom>
                                <a:ln>
                                  <a:noFill/>
                                </a:ln>
                              </wps:spPr>
                              <wps:txbx>
                                <w:txbxContent>
                                  <w:p w14:paraId="1109B096" w14:textId="77777777" w:rsidR="00774DBE" w:rsidRDefault="00774DBE" w:rsidP="00774DBE">
                                    <w:r>
                                      <w:rPr>
                                        <w:sz w:val="16"/>
                                      </w:rPr>
                                      <w:t>%</w:t>
                                    </w:r>
                                  </w:p>
                                </w:txbxContent>
                              </wps:txbx>
                              <wps:bodyPr horzOverflow="overflow" vert="horz" lIns="0" tIns="0" rIns="0" bIns="0" rtlCol="0">
                                <a:noAutofit/>
                              </wps:bodyPr>
                            </wps:wsp>
                            <wps:wsp>
                              <wps:cNvPr id="7822" name="Rectangle 7822"/>
                              <wps:cNvSpPr/>
                              <wps:spPr>
                                <a:xfrm rot="5399999">
                                  <a:off x="14306" y="87784"/>
                                  <a:ext cx="37432" cy="131103"/>
                                </a:xfrm>
                                <a:prstGeom prst="rect">
                                  <a:avLst/>
                                </a:prstGeom>
                                <a:ln>
                                  <a:noFill/>
                                </a:ln>
                              </wps:spPr>
                              <wps:txbx>
                                <w:txbxContent>
                                  <w:p w14:paraId="0AFB3930"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2107B0" id="Group 111645" o:spid="_x0000_s1073"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kVZAIAAD8IAAAOAAAAZHJzL2Uyb0RvYy54bWzkVduK2zAQfS/0H4TeE99jx8RZSrcbCqW7&#10;7LYfoMjyBWxJSEqc9Os7UuKkzbaFprAsNA/KaCSPzpwzIy1udn2HtkzpVvACB1MfI8apKFteF/jr&#10;l7tJhpE2hJekE5wVeM80vlm+fbMYZM5C0YiuZApBEK7zQRa4MUbmnqdpw3qip0IyDouVUD0xMFW1&#10;VyoyQPS+80Lfn3mDUKVUgjKtwXt7WMRLF7+qGDX3VaWZQV2BAZtxo3Lj2o7eckHyWhHZtPQIg1yB&#10;oicth0NPoW6JIWij2meh+pYqoUVlplT0nqiqljKXA2QT+BfZrJTYSJdLnQ+1PNEE1F7wdHVY+nm7&#10;UvJJPihgYpA1cOFmNpddpXr7DyjRzlG2P1HGdgZRcM6zJI0xorASzMJ0Fh0YpQ3Q/uwj2nz402fe&#10;eKT3E5BBQmnoc/b637J/aohkjlSdQ/YPCrUlgPf9OAkw4qSHKn2EuiG87hg6+h05bv+JKp1rYG3k&#10;CSkBtZVEc/tzlXBkbRKk4SzBCAiaBEk4Cw8EjfwFaZb4I4FREPiOwBMTJJdKmxUTPbJGgRUgc+HJ&#10;9pM2AAu2jlsslo7bkYu7tusOq9YDhI5wrWV2653LOkotGutai3IPVDRCfbuHdq46MRRYHC1sOxwO&#10;t6sYdR85SGCbaTTUaKxHQ5nuvXAtd4DzbmNE1Tq859OOuEDbA4aXETn8jchOGAsOiuKvRc7iKIXA&#10;IHISZHH8qjTO/iuN0yz8hcLOe30TB3Hkz5y8WZpmF/JGaRzBke4KfPkOnr8Wdd2lDa+Uu5KOL6p9&#10;Bn+cu44/v/vL7wAAAP//AwBQSwMEFAAGAAgAAAAhANQMmv/aAAAAAwEAAA8AAABkcnMvZG93bnJl&#10;di54bWxMj0FrwkAQhe8F/8MyQm91EyVS0mxERD1JoVoovY3ZMQlmZ0N2TeK/79pLexl4vMd732Sr&#10;0TSip87VlhXEswgEcWF1zaWCz9Pu5RWE88gaG8uk4E4OVvnkKcNU24E/qD/6UoQSdikqqLxvUyld&#10;UZFBN7MtcfAutjPog+xKqTscQrlp5DyKltJgzWGhwpY2FRXX480o2A84rBfxtj9cL5v79yl5/zrE&#10;pNTzdFy/gfA0+r8wPPADOuSB6WxvrJ1oFIRH/O99eEkC4qxgnixB5pn8z57/AAAA//8DAFBLAQIt&#10;ABQABgAIAAAAIQC2gziS/gAAAOEBAAATAAAAAAAAAAAAAAAAAAAAAABbQ29udGVudF9UeXBlc10u&#10;eG1sUEsBAi0AFAAGAAgAAAAhADj9If/WAAAAlAEAAAsAAAAAAAAAAAAAAAAALwEAAF9yZWxzLy5y&#10;ZWxzUEsBAi0AFAAGAAgAAAAhAMetSRVkAgAAPwgAAA4AAAAAAAAAAAAAAAAALgIAAGRycy9lMm9E&#10;b2MueG1sUEsBAi0AFAAGAAgAAAAhANQMmv/aAAAAAwEAAA8AAAAAAAAAAAAAAAAAvgQAAGRycy9k&#10;b3ducmV2LnhtbFBLBQYAAAAABAAEAPMAAADFBQAAAAA=&#10;">
                      <v:rect id="Rectangle 100451" o:spid="_x0000_s1074"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J6wgAAAN8AAAAPAAAAZHJzL2Rvd25yZXYueG1sRE/dasIw&#10;FL4f+A7hDLybicOJVKMMpSB4Uf8e4NCcNZ3NSWmyWt9+GQy8/Pj+V5vBNaKnLtSeNUwnCgRx6U3N&#10;lYbrJX9bgAgR2WDjmTQ8KMBmPXpZYWb8nU/Un2MlUgiHDDXYGNtMylBachgmviVO3JfvHMYEu0qa&#10;Du8p3DXyXam5dFhzarDY0tZSeTv/OA3FrbC7vs6v1fchGDoWfpfHvdbj1+FzCSLSEJ/if/fepPlK&#10;zT6m8PcnAZDrXwAAAP//AwBQSwECLQAUAAYACAAAACEA2+H2y+4AAACFAQAAEwAAAAAAAAAAAAAA&#10;AAAAAAAAW0NvbnRlbnRfVHlwZXNdLnhtbFBLAQItABQABgAIAAAAIQBa9CxbvwAAABUBAAALAAAA&#10;AAAAAAAAAAAAAB8BAABfcmVscy8ucmVsc1BLAQItABQABgAIAAAAIQBYvqJ6wgAAAN8AAAAPAAAA&#10;AAAAAAAAAAAAAAcCAABkcnMvZG93bnJldi54bWxQSwUGAAAAAAMAAwC3AAAA9gIAAAAA&#10;" filled="f" stroked="f">
                        <v:textbox inset="0,0,0,0">
                          <w:txbxContent>
                            <w:p w14:paraId="2BBE9BC9" w14:textId="77777777" w:rsidR="00774DBE" w:rsidRDefault="00774DBE" w:rsidP="00774DBE">
                              <w:r>
                                <w:rPr>
                                  <w:sz w:val="16"/>
                                </w:rPr>
                                <w:t>9</w:t>
                              </w:r>
                            </w:p>
                          </w:txbxContent>
                        </v:textbox>
                      </v:rect>
                      <v:rect id="Rectangle 100452" o:spid="_x0000_s1075"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wNwgAAAN8AAAAPAAAAZHJzL2Rvd25yZXYueG1sRE/dasIw&#10;FL4XfIdwhN1pMpkyOqMMpSDsov49wKE5azqbk9LE2r29GQy8/Pj+V5vBNaKnLtSeNbzOFAji0pua&#10;Kw2Xcz59BxEissHGM2n4pQCb9Xi0wsz4Ox+pP8VKpBAOGWqwMbaZlKG05DDMfEucuG/fOYwJdpU0&#10;Hd5TuGvkXKmldFhzarDY0tZSeT3dnIbiWthdX+eX6ucrGDoUfpfHvdYvk+HzA0SkIT7F/+69SfOV&#10;elvM4e9PAiDXDwAAAP//AwBQSwECLQAUAAYACAAAACEA2+H2y+4AAACFAQAAEwAAAAAAAAAAAAAA&#10;AAAAAAAAW0NvbnRlbnRfVHlwZXNdLnhtbFBLAQItABQABgAIAAAAIQBa9CxbvwAAABUBAAALAAAA&#10;AAAAAAAAAAAAAB8BAABfcmVscy8ucmVsc1BLAQItABQABgAIAAAAIQCobDwNwgAAAN8AAAAPAAAA&#10;AAAAAAAAAAAAAAcCAABkcnMvZG93bnJldi54bWxQSwUGAAAAAAMAAwC3AAAA9gIAAAAA&#10;" filled="f" stroked="f">
                        <v:textbox inset="0,0,0,0">
                          <w:txbxContent>
                            <w:p w14:paraId="1109B096" w14:textId="77777777" w:rsidR="00774DBE" w:rsidRDefault="00774DBE" w:rsidP="00774DBE">
                              <w:r>
                                <w:rPr>
                                  <w:sz w:val="16"/>
                                </w:rPr>
                                <w:t>%</w:t>
                              </w:r>
                            </w:p>
                          </w:txbxContent>
                        </v:textbox>
                      </v:rect>
                      <v:rect id="Rectangle 7822" o:spid="_x0000_s1076"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vwwAAAN0AAAAPAAAAZHJzL2Rvd25yZXYueG1sRI9Bi8Iw&#10;FITvC/6H8ARva2oPrlSjiFIQPHRX/QGP5tlUm5fSxFr/vVlY2OMwM98wq81gG9FT52vHCmbTBARx&#10;6XTNlYLLOf9cgPABWWPjmBS8yMNmPfpYYabdk3+oP4VKRAj7DBWYENpMSl8asuinriWO3tV1FkOU&#10;XSV1h88It41Mk2QuLdYcFwy2tDNU3k8Pq6C4F2bf1/mluh29pu/C7fNwUGoyHrZLEIGG8B/+ax+0&#10;gq9FmsLvm/gE5PoNAAD//wMAUEsBAi0AFAAGAAgAAAAhANvh9svuAAAAhQEAABMAAAAAAAAAAAAA&#10;AAAAAAAAAFtDb250ZW50X1R5cGVzXS54bWxQSwECLQAUAAYACAAAACEAWvQsW78AAAAVAQAACwAA&#10;AAAAAAAAAAAAAAAfAQAAX3JlbHMvLnJlbHNQSwECLQAUAAYACAAAACEAGtf1b8MAAADdAAAADwAA&#10;AAAAAAAAAAAAAAAHAgAAZHJzL2Rvd25yZXYueG1sUEsFBgAAAAADAAMAtwAAAPcCAAAAAA==&#10;" filled="f" stroked="f">
                        <v:textbox inset="0,0,0,0">
                          <w:txbxContent>
                            <w:p w14:paraId="0AFB3930" w14:textId="77777777" w:rsidR="00774DBE" w:rsidRDefault="00774DBE" w:rsidP="00774DBE">
                              <w:r>
                                <w:rPr>
                                  <w:sz w:val="16"/>
                                </w:rPr>
                                <w:t xml:space="preserve"> </w:t>
                              </w:r>
                            </w:p>
                          </w:txbxContent>
                        </v:textbox>
                      </v:rect>
                      <w10:anchorlock/>
                    </v:group>
                  </w:pict>
                </mc:Fallback>
              </mc:AlternateContent>
            </w:r>
          </w:p>
        </w:tc>
      </w:tr>
      <w:tr w:rsidR="00E96A5B" w:rsidRPr="00774DBE" w14:paraId="6D0E4ABA" w14:textId="77777777" w:rsidTr="00004431">
        <w:trPr>
          <w:trHeight w:val="1972"/>
        </w:trPr>
        <w:tc>
          <w:tcPr>
            <w:tcW w:w="0" w:type="auto"/>
            <w:vMerge/>
            <w:tcBorders>
              <w:top w:val="nil"/>
              <w:left w:val="single" w:sz="24" w:space="0" w:color="606060"/>
              <w:bottom w:val="nil"/>
              <w:right w:val="single" w:sz="3" w:space="0" w:color="000000"/>
            </w:tcBorders>
          </w:tcPr>
          <w:p w14:paraId="3A82AFFC"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42A61B08" w14:textId="77777777" w:rsidR="00774DBE" w:rsidRPr="00774DBE" w:rsidRDefault="00774DBE" w:rsidP="00774DBE">
            <w:pPr>
              <w:spacing w:line="244"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Darle seguimient</w:t>
            </w:r>
          </w:p>
          <w:p w14:paraId="7967DC7E"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o y apoyo </w:t>
            </w:r>
          </w:p>
          <w:p w14:paraId="2082BEC4"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al </w:t>
            </w:r>
          </w:p>
          <w:p w14:paraId="52DD3BBF" w14:textId="77777777" w:rsidR="00774DBE" w:rsidRPr="00774DBE" w:rsidRDefault="00774DBE" w:rsidP="00774DBE">
            <w:pPr>
              <w:spacing w:line="239" w:lineRule="auto"/>
              <w:ind w:left="108" w:right="110"/>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programa de la LIGA en nuestro municipio. </w:t>
            </w:r>
          </w:p>
          <w:p w14:paraId="0C49E05D"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0930F853" w14:textId="77777777" w:rsidR="00774DBE" w:rsidRPr="00774DBE" w:rsidRDefault="00774DBE" w:rsidP="00774DBE">
            <w:pPr>
              <w:spacing w:after="3" w:line="248"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Realizar </w:t>
            </w:r>
            <w:r w:rsidRPr="00774DBE">
              <w:rPr>
                <w:rFonts w:ascii="Century Gothic" w:eastAsia="Century Gothic" w:hAnsi="Century Gothic" w:cs="Century Gothic"/>
                <w:color w:val="000000"/>
                <w:sz w:val="16"/>
              </w:rPr>
              <w:tab/>
              <w:t xml:space="preserve">4 convivios </w:t>
            </w:r>
          </w:p>
          <w:p w14:paraId="36B345E5" w14:textId="77777777" w:rsidR="00774DBE" w:rsidRPr="00774DBE" w:rsidRDefault="00774DBE" w:rsidP="00774DBE">
            <w:pPr>
              <w:tabs>
                <w:tab w:val="center" w:pos="257"/>
                <w:tab w:val="center" w:pos="992"/>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con </w:t>
            </w:r>
            <w:r w:rsidRPr="00774DBE">
              <w:rPr>
                <w:rFonts w:ascii="Century Gothic" w:eastAsia="Century Gothic" w:hAnsi="Century Gothic" w:cs="Century Gothic"/>
                <w:color w:val="000000"/>
                <w:sz w:val="16"/>
              </w:rPr>
              <w:tab/>
              <w:t xml:space="preserve">el </w:t>
            </w:r>
          </w:p>
          <w:p w14:paraId="168D2F72"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programa </w:t>
            </w:r>
          </w:p>
          <w:p w14:paraId="4161E64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la liga en los diferentes municipios del país </w:t>
            </w:r>
          </w:p>
        </w:tc>
        <w:tc>
          <w:tcPr>
            <w:tcW w:w="985" w:type="dxa"/>
            <w:tcBorders>
              <w:top w:val="single" w:sz="3" w:space="0" w:color="000000"/>
              <w:left w:val="single" w:sz="3" w:space="0" w:color="000000"/>
              <w:bottom w:val="single" w:sz="3" w:space="0" w:color="000000"/>
              <w:right w:val="single" w:sz="3" w:space="0" w:color="000000"/>
            </w:tcBorders>
          </w:tcPr>
          <w:p w14:paraId="63CD198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Informes </w:t>
            </w:r>
          </w:p>
          <w:p w14:paraId="4E5905B1" w14:textId="77777777" w:rsidR="00774DBE" w:rsidRPr="00774DBE" w:rsidRDefault="00774DBE" w:rsidP="00774DBE">
            <w:pPr>
              <w:tabs>
                <w:tab w:val="center" w:pos="214"/>
                <w:tab w:val="center" w:pos="802"/>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de </w:t>
            </w:r>
            <w:r w:rsidRPr="00774DBE">
              <w:rPr>
                <w:rFonts w:ascii="Century Gothic" w:eastAsia="Century Gothic" w:hAnsi="Century Gothic" w:cs="Century Gothic"/>
                <w:color w:val="000000"/>
                <w:sz w:val="16"/>
              </w:rPr>
              <w:tab/>
              <w:t xml:space="preserve">la </w:t>
            </w:r>
          </w:p>
          <w:p w14:paraId="483C333D" w14:textId="2E29B391" w:rsidR="00774DBE" w:rsidRPr="00774DBE" w:rsidRDefault="00774DBE" w:rsidP="00774DBE">
            <w:pPr>
              <w:spacing w:line="259" w:lineRule="auto"/>
              <w:ind w:left="108" w:right="112"/>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participa ción Fotografí as Listado de </w:t>
            </w:r>
            <w:r w:rsidR="00E96A5B" w:rsidRPr="00774DBE">
              <w:rPr>
                <w:rFonts w:ascii="Century Gothic" w:eastAsia="Century Gothic" w:hAnsi="Century Gothic" w:cs="Century Gothic"/>
                <w:color w:val="000000"/>
                <w:sz w:val="16"/>
              </w:rPr>
              <w:t>asistencia</w:t>
            </w:r>
            <w:r w:rsidR="00E96A5B">
              <w:rPr>
                <w:rFonts w:ascii="Century Gothic" w:eastAsia="Century Gothic" w:hAnsi="Century Gothic" w:cs="Century Gothic"/>
                <w:color w:val="000000"/>
                <w:sz w:val="16"/>
              </w:rPr>
              <w:t>s</w:t>
            </w:r>
          </w:p>
        </w:tc>
        <w:tc>
          <w:tcPr>
            <w:tcW w:w="1140" w:type="dxa"/>
            <w:tcBorders>
              <w:top w:val="single" w:sz="3" w:space="0" w:color="000000"/>
              <w:left w:val="single" w:sz="3" w:space="0" w:color="000000"/>
              <w:bottom w:val="single" w:sz="3" w:space="0" w:color="000000"/>
              <w:right w:val="single" w:sz="3" w:space="0" w:color="000000"/>
            </w:tcBorders>
          </w:tcPr>
          <w:p w14:paraId="48868021"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Gestionar y </w:t>
            </w:r>
          </w:p>
          <w:p w14:paraId="6AEE4B13"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planificar </w:t>
            </w:r>
          </w:p>
          <w:p w14:paraId="52C316FB"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cada </w:t>
            </w:r>
          </w:p>
          <w:p w14:paraId="2155776C"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convivio </w:t>
            </w:r>
          </w:p>
          <w:p w14:paraId="66D334B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F9A191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5C13B34"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1092E68"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44" w:type="dxa"/>
            <w:tcBorders>
              <w:top w:val="single" w:sz="3" w:space="0" w:color="000000"/>
              <w:left w:val="single" w:sz="3" w:space="0" w:color="000000"/>
              <w:bottom w:val="single" w:sz="3" w:space="0" w:color="000000"/>
              <w:right w:val="single" w:sz="3" w:space="0" w:color="000000"/>
            </w:tcBorders>
          </w:tcPr>
          <w:p w14:paraId="1846109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Transporte </w:t>
            </w:r>
          </w:p>
          <w:p w14:paraId="52F65AC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50053E70"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Uniformes </w:t>
            </w:r>
          </w:p>
          <w:p w14:paraId="743926BA"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F8F97D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Hidratación </w:t>
            </w:r>
          </w:p>
          <w:p w14:paraId="52C01CA5"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2F17B91D" w14:textId="77777777" w:rsidR="00774DBE" w:rsidRPr="00774DBE" w:rsidRDefault="00774DBE" w:rsidP="00774DBE">
            <w:pPr>
              <w:tabs>
                <w:tab w:val="center" w:pos="316"/>
                <w:tab w:val="center" w:pos="925"/>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Pago </w:t>
            </w:r>
            <w:r w:rsidRPr="00774DBE">
              <w:rPr>
                <w:rFonts w:ascii="Century Gothic" w:eastAsia="Century Gothic" w:hAnsi="Century Gothic" w:cs="Century Gothic"/>
                <w:color w:val="000000"/>
                <w:sz w:val="16"/>
              </w:rPr>
              <w:tab/>
              <w:t xml:space="preserve">de </w:t>
            </w:r>
          </w:p>
          <w:p w14:paraId="3C2558D7"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arbitraje </w:t>
            </w:r>
          </w:p>
        </w:tc>
        <w:tc>
          <w:tcPr>
            <w:tcW w:w="925" w:type="dxa"/>
            <w:tcBorders>
              <w:top w:val="single" w:sz="3" w:space="0" w:color="000000"/>
              <w:left w:val="single" w:sz="3" w:space="0" w:color="000000"/>
              <w:bottom w:val="single" w:sz="3" w:space="0" w:color="000000"/>
              <w:right w:val="single" w:sz="3" w:space="0" w:color="000000"/>
            </w:tcBorders>
          </w:tcPr>
          <w:p w14:paraId="7FCDF8A2" w14:textId="77777777" w:rsidR="00774DBE" w:rsidRPr="00774DBE" w:rsidRDefault="00774DBE" w:rsidP="00774DBE">
            <w:pPr>
              <w:spacing w:line="242" w:lineRule="auto"/>
              <w:ind w:left="104" w:righ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w:t>
            </w:r>
          </w:p>
          <w:p w14:paraId="1BC8587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FF67936" w14:textId="77777777" w:rsidR="00774DBE" w:rsidRPr="00774DBE" w:rsidRDefault="00774DBE" w:rsidP="00774DBE">
            <w:pPr>
              <w:spacing w:line="239" w:lineRule="auto"/>
              <w:ind w:left="104" w:right="71"/>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Monitore s de la </w:t>
            </w:r>
          </w:p>
          <w:p w14:paraId="5D94FE5B"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liga </w:t>
            </w:r>
          </w:p>
          <w:p w14:paraId="37EEDF12"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1F09299"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Indes </w:t>
            </w:r>
          </w:p>
        </w:tc>
        <w:tc>
          <w:tcPr>
            <w:tcW w:w="272" w:type="dxa"/>
            <w:tcBorders>
              <w:top w:val="single" w:sz="3" w:space="0" w:color="000000"/>
              <w:left w:val="single" w:sz="3" w:space="0" w:color="000000"/>
              <w:bottom w:val="single" w:sz="3" w:space="0" w:color="000000"/>
              <w:right w:val="single" w:sz="3" w:space="0" w:color="000000"/>
            </w:tcBorders>
            <w:vAlign w:val="center"/>
          </w:tcPr>
          <w:p w14:paraId="6534E859"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52" w:type="dxa"/>
            <w:tcBorders>
              <w:top w:val="single" w:sz="3" w:space="0" w:color="000000"/>
              <w:left w:val="single" w:sz="3" w:space="0" w:color="000000"/>
              <w:bottom w:val="single" w:sz="3" w:space="0" w:color="000000"/>
              <w:right w:val="single" w:sz="3" w:space="0" w:color="000000"/>
            </w:tcBorders>
          </w:tcPr>
          <w:p w14:paraId="39C28655"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E420BC0" wp14:editId="56C9AED9">
                      <wp:extent cx="98574" cy="28143"/>
                      <wp:effectExtent l="0" t="0" r="0" b="0"/>
                      <wp:docPr id="112307" name="Group 112307"/>
                      <wp:cNvGraphicFramePr/>
                      <a:graphic xmlns:a="http://schemas.openxmlformats.org/drawingml/2006/main">
                        <a:graphicData uri="http://schemas.microsoft.com/office/word/2010/wordprocessingGroup">
                          <wpg:wgp>
                            <wpg:cNvGrpSpPr/>
                            <wpg:grpSpPr>
                              <a:xfrm>
                                <a:off x="0" y="0"/>
                                <a:ext cx="98574" cy="28143"/>
                                <a:chOff x="0" y="0"/>
                                <a:chExt cx="98574" cy="28143"/>
                              </a:xfrm>
                            </wpg:grpSpPr>
                            <wps:wsp>
                              <wps:cNvPr id="7946" name="Rectangle 7946"/>
                              <wps:cNvSpPr/>
                              <wps:spPr>
                                <a:xfrm rot="5399999">
                                  <a:off x="14307" y="-46836"/>
                                  <a:ext cx="37431" cy="131103"/>
                                </a:xfrm>
                                <a:prstGeom prst="rect">
                                  <a:avLst/>
                                </a:prstGeom>
                                <a:ln>
                                  <a:noFill/>
                                </a:ln>
                              </wps:spPr>
                              <wps:txbx>
                                <w:txbxContent>
                                  <w:p w14:paraId="035D25C8"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420BC0" id="Group 112307" o:spid="_x0000_s1077" style="width:7.75pt;height:2.2pt;mso-position-horizontal-relative:char;mso-position-vertical-relative:line" coordsize="98574,2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AIAAHUEAAAOAAAAZHJzL2Uyb0RvYy54bWyklNtu2zAMhu8H7B0E3Te2YzcHI04xrGsw&#10;YFiLdnsARZYPgCwKkhI7e/pRcpxsLbCLLhcKRcrUz8+kN3dDJ8lRGNuCKmgyiykRikPZqrqgP388&#10;3KwosY6pkklQoqAnYend9uOHTa9zMYcGZCkMwSTK5r0uaOOczqPI8kZ0zM5AC4XBCkzHHG5NHZWG&#10;9Zi9k9E8jhdRD6bUBriwFr33Y5BuQ/6qEtw9VpUVjsiCojYXVhPWvV+j7YbltWG6aflZBnuHio61&#10;Ci+9pLpnjpGDad+k6lpuwELlZhy6CKqq5SLUgNUk8atqdgYOOtRS532tL5gQ7StO707Lvx93Rr/o&#10;J4Mkel0ji7DztQyV6fw/qiRDQHa6IBODIxyd69XtMqOEY2S+SrJ0BMobpP7mGd58+cdT0XRh9JeM&#10;XmNj2Gvt9v9qf2mYFgGpzbH2J0PasqDLdbagRLEOO/QZe4apWgoSvAFLOHuBZHOLvCZCxAB21W26&#10;9r/QA2deSCNeUoJkbrLFKl2MaCZw6TJLkxFckiZJHMhdGLBcG+t2AjrijYIaVBWSs+M361AUHp2O&#10;eCVS+VXBQyvlGPUeRDmJ9ZYb9kOoNwuN7117KE8IoQHz6xHHuJLQFxTOFvWTjZf7KCXyq0L4fogm&#10;w0zGfjKMk58hjNoo59PBQdUGvdfbzrrwrQYr9HYo6DyHfnj+3IdT16/F9jcA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AqUt//&#10;FAIAAHUEAAAOAAAAAAAAAAAAAAAAAC4CAABkcnMvZTJvRG9jLnhtbFBLAQItABQABgAIAAAAIQAG&#10;8G4g2gAAAAIBAAAPAAAAAAAAAAAAAAAAAG4EAABkcnMvZG93bnJldi54bWxQSwUGAAAAAAQABADz&#10;AAAAdQUAAAAA&#10;">
                      <v:rect id="Rectangle 7946" o:spid="_x0000_s1078" style="position:absolute;left:14307;top:-46836;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lRxAAAAN0AAAAPAAAAZHJzL2Rvd25yZXYueG1sRI/RasJA&#10;FETfC/7DcgXf6sYitkZXESUg+JBW/YBL9pqNZu+G7Damf98VBB+HmTnDLNe9rUVHra8cK5iMExDE&#10;hdMVlwrOp+z9C4QPyBprx6TgjzysV4O3Jaba3fmHumMoRYSwT1GBCaFJpfSFIYt+7Bri6F1cazFE&#10;2ZZSt3iPcFvLjySZSYsVxwWDDW0NFbfjr1WQ33Kz66rsXF4PXtN37nZZ2Cs1GvabBYhAfXiFn+29&#10;VvA5n87g8SY+Abn6BwAA//8DAFBLAQItABQABgAIAAAAIQDb4fbL7gAAAIUBAAATAAAAAAAAAAAA&#10;AAAAAAAAAABbQ29udGVudF9UeXBlc10ueG1sUEsBAi0AFAAGAAgAAAAhAFr0LFu/AAAAFQEAAAsA&#10;AAAAAAAAAAAAAAAAHwEAAF9yZWxzLy5yZWxzUEsBAi0AFAAGAAgAAAAhAM7SGVHEAAAA3QAAAA8A&#10;AAAAAAAAAAAAAAAABwIAAGRycy9kb3ducmV2LnhtbFBLBQYAAAAAAwADALcAAAD4AgAAAAA=&#10;" filled="f" stroked="f">
                        <v:textbox inset="0,0,0,0">
                          <w:txbxContent>
                            <w:p w14:paraId="035D25C8" w14:textId="77777777" w:rsidR="00774DBE" w:rsidRDefault="00774DBE" w:rsidP="00774DBE">
                              <w:r>
                                <w:rPr>
                                  <w:sz w:val="16"/>
                                </w:rPr>
                                <w:t xml:space="preserve"> </w:t>
                              </w:r>
                            </w:p>
                          </w:txbxContent>
                        </v:textbox>
                      </v:rect>
                      <w10:anchorlock/>
                    </v:group>
                  </w:pict>
                </mc:Fallback>
              </mc:AlternateContent>
            </w:r>
          </w:p>
        </w:tc>
        <w:tc>
          <w:tcPr>
            <w:tcW w:w="276" w:type="dxa"/>
            <w:tcBorders>
              <w:top w:val="single" w:sz="3" w:space="0" w:color="000000"/>
              <w:left w:val="single" w:sz="3" w:space="0" w:color="000000"/>
              <w:bottom w:val="single" w:sz="3" w:space="0" w:color="000000"/>
              <w:right w:val="single" w:sz="3" w:space="0" w:color="000000"/>
            </w:tcBorders>
          </w:tcPr>
          <w:p w14:paraId="76A84936" w14:textId="77777777" w:rsidR="00774DBE" w:rsidRPr="00774DBE" w:rsidRDefault="00774DBE" w:rsidP="00774DBE">
            <w:pPr>
              <w:spacing w:line="259" w:lineRule="auto"/>
              <w:ind w:left="-3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12459C77" wp14:editId="13904EB6">
                      <wp:extent cx="98574" cy="246964"/>
                      <wp:effectExtent l="0" t="0" r="0" b="0"/>
                      <wp:docPr id="112318" name="Group 112318"/>
                      <wp:cNvGraphicFramePr/>
                      <a:graphic xmlns:a="http://schemas.openxmlformats.org/drawingml/2006/main">
                        <a:graphicData uri="http://schemas.microsoft.com/office/word/2010/wordprocessingGroup">
                          <wpg:wgp>
                            <wpg:cNvGrpSpPr/>
                            <wpg:grpSpPr>
                              <a:xfrm>
                                <a:off x="0" y="0"/>
                                <a:ext cx="98574" cy="246964"/>
                                <a:chOff x="0" y="0"/>
                                <a:chExt cx="98574" cy="246964"/>
                              </a:xfrm>
                            </wpg:grpSpPr>
                            <wps:wsp>
                              <wps:cNvPr id="100458" name="Rectangle 100458"/>
                              <wps:cNvSpPr/>
                              <wps:spPr>
                                <a:xfrm rot="5399999">
                                  <a:off x="-59136" y="26608"/>
                                  <a:ext cx="290796" cy="131103"/>
                                </a:xfrm>
                                <a:prstGeom prst="rect">
                                  <a:avLst/>
                                </a:prstGeom>
                                <a:ln>
                                  <a:noFill/>
                                </a:ln>
                              </wps:spPr>
                              <wps:txbx>
                                <w:txbxContent>
                                  <w:p w14:paraId="50CFE711" w14:textId="77777777" w:rsidR="00774DBE" w:rsidRDefault="00774DBE" w:rsidP="00774DBE">
                                    <w:r>
                                      <w:rPr>
                                        <w:sz w:val="16"/>
                                      </w:rPr>
                                      <w:t>25</w:t>
                                    </w:r>
                                  </w:p>
                                </w:txbxContent>
                              </wps:txbx>
                              <wps:bodyPr horzOverflow="overflow" vert="horz" lIns="0" tIns="0" rIns="0" bIns="0" rtlCol="0">
                                <a:noAutofit/>
                              </wps:bodyPr>
                            </wps:wsp>
                            <wps:wsp>
                              <wps:cNvPr id="100459" name="Rectangle 100459"/>
                              <wps:cNvSpPr/>
                              <wps:spPr>
                                <a:xfrm rot="5399999">
                                  <a:off x="-168255" y="135726"/>
                                  <a:ext cx="290796" cy="131103"/>
                                </a:xfrm>
                                <a:prstGeom prst="rect">
                                  <a:avLst/>
                                </a:prstGeom>
                                <a:ln>
                                  <a:noFill/>
                                </a:ln>
                              </wps:spPr>
                              <wps:txbx>
                                <w:txbxContent>
                                  <w:p w14:paraId="063CCDD7" w14:textId="77777777" w:rsidR="00774DBE" w:rsidRDefault="00774DBE" w:rsidP="00774DBE">
                                    <w:r>
                                      <w:rPr>
                                        <w:sz w:val="16"/>
                                      </w:rPr>
                                      <w:t xml:space="preserve"> %</w:t>
                                    </w:r>
                                  </w:p>
                                </w:txbxContent>
                              </wps:txbx>
                              <wps:bodyPr horzOverflow="overflow" vert="horz" lIns="0" tIns="0" rIns="0" bIns="0" rtlCol="0">
                                <a:noAutofit/>
                              </wps:bodyPr>
                            </wps:wsp>
                            <wps:wsp>
                              <wps:cNvPr id="7948" name="Rectangle 7948"/>
                              <wps:cNvSpPr/>
                              <wps:spPr>
                                <a:xfrm rot="5399999">
                                  <a:off x="14307" y="171985"/>
                                  <a:ext cx="37431" cy="131103"/>
                                </a:xfrm>
                                <a:prstGeom prst="rect">
                                  <a:avLst/>
                                </a:prstGeom>
                                <a:ln>
                                  <a:noFill/>
                                </a:ln>
                              </wps:spPr>
                              <wps:txbx>
                                <w:txbxContent>
                                  <w:p w14:paraId="60A062FB"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459C77" id="Group 112318" o:spid="_x0000_s1079" style="width:7.75pt;height:19.45pt;mso-position-horizontal-relative:char;mso-position-vertical-relative:line" coordsize="98574,24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jHagIAAEEIAAAOAAAAZHJzL2Uyb0RvYy54bWzkVW1v0zAQ/o7Ef7D8fct70kRNJ8TYhITY&#10;xOAHuI7zIiW2ZbtLx6/n7CQt2wCJIjEk+sE93zl3zz13Z68v9kOP7pnSneAlDs59jBinoup4U+Iv&#10;n6/OVhhpQ3hFesFZiR+Yxheb16/WoyxYKFrRV0whcMJ1McoSt8bIwvM0bdlA9LmQjIOxFmogBraq&#10;8SpFRvA+9F7o+6k3ClVJJSjTGrSXkxFvnP+6ZtTc1LVmBvUlBmzGrcqtW7t6mzUpGkVk29EZBjkB&#10;xUA6DkEPri6JIWinumeuho4qoUVtzqkYPFHXHWUuB8gm8J9kc63ETrpcmmJs5IEmoPYJTye7pR/v&#10;r5W8k7cKmBhlA1y4nc1lX6vB/gNKtHeUPRwoY3uDKCjzVZLFGFGwhHGap/HEKG2B9mcf0fbdrz7z&#10;lpDeIyCjhNbQx+z1n2V/1xLJHKm6gOxvFeoq6FzfjxPoVU4G6NJP0DeENz1Ds96R484fqNKFBtYW&#10;npAS0FtJlNuf64SZtbMkD6IUI0tQmvqriZ+FvjD3sxyslr8gCgI/svYDEaSQSptrJgZkhRIrAOa8&#10;k/sP2kxHlyMWSs/tysVV1/eT1WqAzwWtlcx+u3dJx4GNZlVbUT0AE61QX29gmutejCUWs4TtgENw&#10;a8Wof8+hAnaWFkEtwnYRlOnfCjdxE5w3OyPqzuE9RptxQWknDH+nxvlPapwvVEBP/HaNg3QVJokr&#10;chAlWZj+U1UOl9T+iypnefyDOXbaudlPqHAQR3421TcL4M57XN8oi6PgxYbYXRnHsXq5IXbXNrxT&#10;7gKb31T7EH6/d0N/fPk33wAAAP//AwBQSwMEFAAGAAgAAAAhACkfjpXbAAAAAwEAAA8AAABkcnMv&#10;ZG93bnJldi54bWxMj81qwzAQhO+FvoPYQm+N7AaH1LUcQmh7CoX8QOltY21sE2tlLMV23r5KL8ll&#10;YZhh5ttsMZpG9NS52rKCeBKBIC6srrlUsN99vsxBOI+ssbFMCi7kYJE/PmSYajvwhvqtL0UoYZei&#10;gsr7NpXSFRUZdBPbEgfvaDuDPsiulLrDIZSbRr5G0UwarDksVNjSqqLitD0bBV8DDstp/NGvT8fV&#10;5XeXfP+sY1Lq+WlcvoPwNPpbGK74AR3ywHSwZ9ZONArCI/7/Xr0kAXFQMJ2/gcwzec+e/wEAAP//&#10;AwBQSwECLQAUAAYACAAAACEAtoM4kv4AAADhAQAAEwAAAAAAAAAAAAAAAAAAAAAAW0NvbnRlbnRf&#10;VHlwZXNdLnhtbFBLAQItABQABgAIAAAAIQA4/SH/1gAAAJQBAAALAAAAAAAAAAAAAAAAAC8BAABf&#10;cmVscy8ucmVsc1BLAQItABQABgAIAAAAIQB5BUjHagIAAEEIAAAOAAAAAAAAAAAAAAAAAC4CAABk&#10;cnMvZTJvRG9jLnhtbFBLAQItABQABgAIAAAAIQApH46V2wAAAAMBAAAPAAAAAAAAAAAAAAAAAMQE&#10;AABkcnMvZG93bnJldi54bWxQSwUGAAAAAAQABADzAAAAzAUAAAAA&#10;">
                      <v:rect id="Rectangle 100458" o:spid="_x0000_s1080" style="position:absolute;left:-59136;top:26608;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vnwwAAAN8AAAAPAAAAZHJzL2Rvd25yZXYueG1sRE/NSsNA&#10;EL4LvsMygje7a1EpabdFWgIFD9G2DzBkp9m02dmQXdP49s5B8Pjx/a82U+jUSENqI1t4nhlQxHV0&#10;LTcWTsfyaQEqZWSHXWSy8EMJNuv7uxUWLt74i8ZDbpSEcCrQgs+5L7ROtaeAaRZ7YuHOcQiYBQ6N&#10;dgPeJDx0em7Mmw7YsjR47Gnrqb4evoOF6lr53diWp+bykRx9VnFX5r21jw/T+xJUpin/i//ceyfz&#10;jXl5lcHyRwDo9S8AAAD//wMAUEsBAi0AFAAGAAgAAAAhANvh9svuAAAAhQEAABMAAAAAAAAAAAAA&#10;AAAAAAAAAFtDb250ZW50X1R5cGVzXS54bWxQSwECLQAUAAYACAAAACEAWvQsW78AAAAVAQAACwAA&#10;AAAAAAAAAAAAAAAfAQAAX3JlbHMvLnJlbHNQSwECLQAUAAYACAAAACEAyYQL58MAAADfAAAADwAA&#10;AAAAAAAAAAAAAAAHAgAAZHJzL2Rvd25yZXYueG1sUEsFBgAAAAADAAMAtwAAAPcCAAAAAA==&#10;" filled="f" stroked="f">
                        <v:textbox inset="0,0,0,0">
                          <w:txbxContent>
                            <w:p w14:paraId="50CFE711" w14:textId="77777777" w:rsidR="00774DBE" w:rsidRDefault="00774DBE" w:rsidP="00774DBE">
                              <w:r>
                                <w:rPr>
                                  <w:sz w:val="16"/>
                                </w:rPr>
                                <w:t>25</w:t>
                              </w:r>
                            </w:p>
                          </w:txbxContent>
                        </v:textbox>
                      </v:rect>
                      <v:rect id="Rectangle 100459" o:spid="_x0000_s1081" style="position:absolute;left:-168255;top:135726;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58wgAAAN8AAAAPAAAAZHJzL2Rvd25yZXYueG1sRE/dasIw&#10;FL4X9g7hCLvTRHHDdUYZSkHwovPnAQ7NWdPZnJQm1u7tzWCwy4/vf7UZXCN66kLtWcNsqkAQl97U&#10;XGm4nPPJEkSIyAYbz6ThhwJs1k+jFWbG3/lI/SlWIoVwyFCDjbHNpAylJYdh6lvixH35zmFMsKuk&#10;6fCewl0j50q9Soc1pwaLLW0tldfTzWkoroXd9XV+qb4PwdBn4Xd53Gv9PB4+3kFEGuK/+M+9N2m+&#10;UouXN/j9kwDI9QMAAP//AwBQSwECLQAUAAYACAAAACEA2+H2y+4AAACFAQAAEwAAAAAAAAAAAAAA&#10;AAAAAAAAW0NvbnRlbnRfVHlwZXNdLnhtbFBLAQItABQABgAIAAAAIQBa9CxbvwAAABUBAAALAAAA&#10;AAAAAAAAAAAAAB8BAABfcmVscy8ucmVsc1BLAQItABQABgAIAAAAIQCmyK58wgAAAN8AAAAPAAAA&#10;AAAAAAAAAAAAAAcCAABkcnMvZG93bnJldi54bWxQSwUGAAAAAAMAAwC3AAAA9gIAAAAA&#10;" filled="f" stroked="f">
                        <v:textbox inset="0,0,0,0">
                          <w:txbxContent>
                            <w:p w14:paraId="063CCDD7" w14:textId="77777777" w:rsidR="00774DBE" w:rsidRDefault="00774DBE" w:rsidP="00774DBE">
                              <w:r>
                                <w:rPr>
                                  <w:sz w:val="16"/>
                                </w:rPr>
                                <w:t xml:space="preserve"> %</w:t>
                              </w:r>
                            </w:p>
                          </w:txbxContent>
                        </v:textbox>
                      </v:rect>
                      <v:rect id="Rectangle 7948" o:spid="_x0000_s1082" style="position:absolute;left:14307;top:17198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i4wQAAAN0AAAAPAAAAZHJzL2Rvd25yZXYueG1sRE/NisIw&#10;EL4L+w5hFrxpuiLqVqMsKwXBQ9X1AYZmbLo2k9LEWt/eHASPH9//atPbWnTU+sqxgq9xAoK4cLri&#10;UsH5LxstQPiArLF2TAoe5GGz/hisMNXuzkfqTqEUMYR9igpMCE0qpS8MWfRj1xBH7uJaiyHCtpS6&#10;xXsMt7WcJMlMWqw4Nhhs6NdQcT3drIL8mpttV2Xn8n/vNR1yt83CTqnhZ/+zBBGoD2/xy73TCubf&#10;0zg3volPQK6fAAAA//8DAFBLAQItABQABgAIAAAAIQDb4fbL7gAAAIUBAAATAAAAAAAAAAAAAAAA&#10;AAAAAABbQ29udGVudF9UeXBlc10ueG1sUEsBAi0AFAAGAAgAAAAhAFr0LFu/AAAAFQEAAAsAAAAA&#10;AAAAAAAAAAAAHwEAAF9yZWxzLy5yZWxzUEsBAi0AFAAGAAgAAAAhANABKLjBAAAA3QAAAA8AAAAA&#10;AAAAAAAAAAAABwIAAGRycy9kb3ducmV2LnhtbFBLBQYAAAAAAwADALcAAAD1AgAAAAA=&#10;" filled="f" stroked="f">
                        <v:textbox inset="0,0,0,0">
                          <w:txbxContent>
                            <w:p w14:paraId="60A062FB" w14:textId="77777777" w:rsidR="00774DBE" w:rsidRDefault="00774DBE" w:rsidP="00774DBE">
                              <w:r>
                                <w:rPr>
                                  <w:sz w:val="16"/>
                                </w:rPr>
                                <w:t xml:space="preserve"> </w:t>
                              </w:r>
                            </w:p>
                          </w:txbxContent>
                        </v:textbox>
                      </v:rect>
                      <w10:anchorlock/>
                    </v:group>
                  </w:pict>
                </mc:Fallback>
              </mc:AlternateContent>
            </w:r>
          </w:p>
        </w:tc>
        <w:tc>
          <w:tcPr>
            <w:tcW w:w="288" w:type="dxa"/>
            <w:tcBorders>
              <w:top w:val="single" w:sz="3" w:space="0" w:color="000000"/>
              <w:left w:val="single" w:sz="3" w:space="0" w:color="000000"/>
              <w:bottom w:val="single" w:sz="3" w:space="0" w:color="000000"/>
              <w:right w:val="single" w:sz="3" w:space="0" w:color="000000"/>
            </w:tcBorders>
            <w:vAlign w:val="center"/>
          </w:tcPr>
          <w:p w14:paraId="310D90C2"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428" w:type="dxa"/>
            <w:tcBorders>
              <w:top w:val="single" w:sz="3" w:space="0" w:color="000000"/>
              <w:left w:val="single" w:sz="3" w:space="0" w:color="000000"/>
              <w:bottom w:val="single" w:sz="3" w:space="0" w:color="000000"/>
              <w:right w:val="single" w:sz="3" w:space="0" w:color="000000"/>
            </w:tcBorders>
          </w:tcPr>
          <w:p w14:paraId="70772AEE"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228488D" wp14:editId="7E74180B">
                      <wp:extent cx="98574" cy="246964"/>
                      <wp:effectExtent l="0" t="0" r="0" b="0"/>
                      <wp:docPr id="112344" name="Group 112344"/>
                      <wp:cNvGraphicFramePr/>
                      <a:graphic xmlns:a="http://schemas.openxmlformats.org/drawingml/2006/main">
                        <a:graphicData uri="http://schemas.microsoft.com/office/word/2010/wordprocessingGroup">
                          <wpg:wgp>
                            <wpg:cNvGrpSpPr/>
                            <wpg:grpSpPr>
                              <a:xfrm>
                                <a:off x="0" y="0"/>
                                <a:ext cx="98574" cy="246964"/>
                                <a:chOff x="0" y="0"/>
                                <a:chExt cx="98574" cy="246964"/>
                              </a:xfrm>
                            </wpg:grpSpPr>
                            <wps:wsp>
                              <wps:cNvPr id="100462" name="Rectangle 100462"/>
                              <wps:cNvSpPr/>
                              <wps:spPr>
                                <a:xfrm rot="5399999">
                                  <a:off x="-59136" y="26608"/>
                                  <a:ext cx="290796" cy="131103"/>
                                </a:xfrm>
                                <a:prstGeom prst="rect">
                                  <a:avLst/>
                                </a:prstGeom>
                                <a:ln>
                                  <a:noFill/>
                                </a:ln>
                              </wps:spPr>
                              <wps:txbx>
                                <w:txbxContent>
                                  <w:p w14:paraId="61DD5C1D" w14:textId="77777777" w:rsidR="00774DBE" w:rsidRDefault="00774DBE" w:rsidP="00774DBE">
                                    <w:r>
                                      <w:rPr>
                                        <w:sz w:val="16"/>
                                      </w:rPr>
                                      <w:t>25</w:t>
                                    </w:r>
                                  </w:p>
                                </w:txbxContent>
                              </wps:txbx>
                              <wps:bodyPr horzOverflow="overflow" vert="horz" lIns="0" tIns="0" rIns="0" bIns="0" rtlCol="0">
                                <a:noAutofit/>
                              </wps:bodyPr>
                            </wps:wsp>
                            <wps:wsp>
                              <wps:cNvPr id="100465" name="Rectangle 100465"/>
                              <wps:cNvSpPr/>
                              <wps:spPr>
                                <a:xfrm rot="5399999">
                                  <a:off x="-168255" y="135727"/>
                                  <a:ext cx="290796" cy="131103"/>
                                </a:xfrm>
                                <a:prstGeom prst="rect">
                                  <a:avLst/>
                                </a:prstGeom>
                                <a:ln>
                                  <a:noFill/>
                                </a:ln>
                              </wps:spPr>
                              <wps:txbx>
                                <w:txbxContent>
                                  <w:p w14:paraId="665CF096" w14:textId="77777777" w:rsidR="00774DBE" w:rsidRDefault="00774DBE" w:rsidP="00774DBE">
                                    <w:r>
                                      <w:rPr>
                                        <w:sz w:val="16"/>
                                      </w:rPr>
                                      <w:t xml:space="preserve"> %</w:t>
                                    </w:r>
                                  </w:p>
                                </w:txbxContent>
                              </wps:txbx>
                              <wps:bodyPr horzOverflow="overflow" vert="horz" lIns="0" tIns="0" rIns="0" bIns="0" rtlCol="0">
                                <a:noAutofit/>
                              </wps:bodyPr>
                            </wps:wsp>
                            <wps:wsp>
                              <wps:cNvPr id="7951" name="Rectangle 7951"/>
                              <wps:cNvSpPr/>
                              <wps:spPr>
                                <a:xfrm rot="5399999">
                                  <a:off x="14307" y="171984"/>
                                  <a:ext cx="37431" cy="131103"/>
                                </a:xfrm>
                                <a:prstGeom prst="rect">
                                  <a:avLst/>
                                </a:prstGeom>
                                <a:ln>
                                  <a:noFill/>
                                </a:ln>
                              </wps:spPr>
                              <wps:txbx>
                                <w:txbxContent>
                                  <w:p w14:paraId="45AE7317"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28488D" id="Group 112344" o:spid="_x0000_s1083" style="width:7.75pt;height:19.45pt;mso-position-horizontal-relative:char;mso-position-vertical-relative:line" coordsize="98574,24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qQaAIAAEEIAAAOAAAAZHJzL2Uyb0RvYy54bWzkVW1v0zAQ/o7Ef7D8fc170kRLJ8RYhYTY&#10;xOAHuI7zIiW2ZXtNy6/n7CQtbAKJITEk+sE9+5zzc89zZ19eHYYe7ZnSneAlDlY+RoxTUXW8KfGX&#10;zzcXa4y0IbwiveCsxEem8dXm9avLURYsFK3oK6YQBOG6GGWJW2Nk4XmatmwgeiUk4+CshRqIgalq&#10;vEqREaIPvRf6fuqNQlVSCcq0htXryYk3Ln5dM2pu61ozg/oSAzbjRuXGnR29zSUpGkVk29EZBnkG&#10;ioF0HA49hbomhqAH1T0JNXRUCS1qs6Ji8ERdd5S5HCCbwH+UzVaJB+lyaYqxkSeagNpHPD07LP24&#10;3yp5L+8UMDHKBrhwM5vLoVaD/QeU6OAoO54oYweDKCzm6ySLMaLgCeM0T+OJUdoC7U8+ou27X33m&#10;LUd6PwAZJZSGPmev/yz7+5ZI5kjVBWR/p1BXQeX6fpyGGHEyQJV+grohvOkZmtcdOW7/iSpdaGBt&#10;4QkpAbWVRLn9uUqYWbtI8iBKMbIEpam/nvhZ6AtzP8vBa/kLoiDwI+s/EUEKqbTZMjEga5RYATAX&#10;new/aDNtXbZYKD23Ixc3Xd9PXrsCfC5orWUOu4NLOnZq2aWdqI7ARCvU11vo5roXY4nFbGHb4HC4&#10;9WLUv+eggO2lxVCLsVsMZfq3wnXcBOfNgxF15/CeT5txgbS28v6WxslPNE4s8RYG1MRvaxyk6zCB&#10;yE7FJAuzf0rlU2r/hcpZngRPNXarz1c4iCM/m/TNgnw933JLF0dZHMGZL9TE6VK5Ly2vu7bhnXIX&#10;2Pym2ofw+7lr+vPLv/kGAAD//wMAUEsDBBQABgAIAAAAIQApH46V2wAAAAMBAAAPAAAAZHJzL2Rv&#10;d25yZXYueG1sTI/NasMwEITvhb6D2EJvjewGh9S1HEJoewqF/EDpbWNtbBNrZSzFdt6+Si/JZWGY&#10;YebbbDGaRvTUudqygngSgSAurK65VLDffb7MQTiPrLGxTAou5GCRPz5kmGo78Ib6rS9FKGGXooLK&#10;+zaV0hUVGXQT2xIH72g7gz7IrpS6wyGUm0a+RtFMGqw5LFTY0qqi4rQ9GwVfAw7LafzRr0/H1eV3&#10;l3z/rGNS6vlpXL6D8DT6Wxiu+AEd8sB0sGfWTjQKwiP+/169JAFxUDCdv4HMM3nPnv8BAAD//wMA&#10;UEsBAi0AFAAGAAgAAAAhALaDOJL+AAAA4QEAABMAAAAAAAAAAAAAAAAAAAAAAFtDb250ZW50X1R5&#10;cGVzXS54bWxQSwECLQAUAAYACAAAACEAOP0h/9YAAACUAQAACwAAAAAAAAAAAAAAAAAvAQAAX3Jl&#10;bHMvLnJlbHNQSwECLQAUAAYACAAAACEAbzDKkGgCAABBCAAADgAAAAAAAAAAAAAAAAAuAgAAZHJz&#10;L2Uyb0RvYy54bWxQSwECLQAUAAYACAAAACEAKR+OldsAAAADAQAADwAAAAAAAAAAAAAAAADCBAAA&#10;ZHJzL2Rvd25yZXYueG1sUEsFBgAAAAAEAAQA8wAAAMoFAAAAAA==&#10;">
                      <v:rect id="Rectangle 100462" o:spid="_x0000_s1084" style="position:absolute;left:-59136;top:26608;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awwQAAAN8AAAAPAAAAZHJzL2Rvd25yZXYueG1sRE/dasIw&#10;FL4f+A7hCN7NRBGRapShFAQvOn8e4NAcm87mpDSxdm+/DAa7/Pj+N7vBNaKnLtSeNcymCgRx6U3N&#10;lYbbNX9fgQgR2WDjmTR8U4DddvS2wcz4F5+pv8RKpBAOGWqwMbaZlKG05DBMfUucuLvvHMYEu0qa&#10;Dl8p3DVyrtRSOqw5NVhsaW+pfFyeTkPxKOyhr/Nb9XUKhj4Lf8jjUevJePhYg4g0xH/xn/to0nyl&#10;Fss5/P5JAOT2BwAA//8DAFBLAQItABQABgAIAAAAIQDb4fbL7gAAAIUBAAATAAAAAAAAAAAAAAAA&#10;AAAAAABbQ29udGVudF9UeXBlc10ueG1sUEsBAi0AFAAGAAgAAAAhAFr0LFu/AAAAFQEAAAsAAAAA&#10;AAAAAAAAAAAAHwEAAF9yZWxzLy5yZWxzUEsBAi0AFAAGAAgAAAAhAGYA9rDBAAAA3wAAAA8AAAAA&#10;AAAAAAAAAAAABwIAAGRycy9kb3ducmV2LnhtbFBLBQYAAAAAAwADALcAAAD1AgAAAAA=&#10;" filled="f" stroked="f">
                        <v:textbox inset="0,0,0,0">
                          <w:txbxContent>
                            <w:p w14:paraId="61DD5C1D" w14:textId="77777777" w:rsidR="00774DBE" w:rsidRDefault="00774DBE" w:rsidP="00774DBE">
                              <w:r>
                                <w:rPr>
                                  <w:sz w:val="16"/>
                                </w:rPr>
                                <w:t>25</w:t>
                              </w:r>
                            </w:p>
                          </w:txbxContent>
                        </v:textbox>
                      </v:rect>
                      <v:rect id="Rectangle 100465" o:spid="_x0000_s1085" style="position:absolute;left:-168255;top:135727;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W7EwgAAAN8AAAAPAAAAZHJzL2Rvd25yZXYueG1sRE/dasIw&#10;FL4f+A7hCN7NZDJFqlGGUhB2Uac+wKE5azqbk9Jktb79Igi7/Pj+19vBNaKnLtSeNbxNFQji0pua&#10;Kw2Xc/66BBEissHGM2m4U4DtZvSyxsz4G39Rf4qVSCEcMtRgY2wzKUNpyWGY+pY4cd++cxgT7Cpp&#10;OrylcNfImVIL6bDm1GCxpZ2l8nr6dRqKa2H3fZ1fqp/PYOhY+H0eD1pPxsPHCkSkIf6Ln+6DSfOV&#10;el/M4fEnAZCbPwAAAP//AwBQSwECLQAUAAYACAAAACEA2+H2y+4AAACFAQAAEwAAAAAAAAAAAAAA&#10;AAAAAAAAW0NvbnRlbnRfVHlwZXNdLnhtbFBLAQItABQABgAIAAAAIQBa9CxbvwAAABUBAAALAAAA&#10;AAAAAAAAAAAAAB8BAABfcmVscy8ucmVsc1BLAQItABQABgAIAAAAIQDp6W7EwgAAAN8AAAAPAAAA&#10;AAAAAAAAAAAAAAcCAABkcnMvZG93bnJldi54bWxQSwUGAAAAAAMAAwC3AAAA9gIAAAAA&#10;" filled="f" stroked="f">
                        <v:textbox inset="0,0,0,0">
                          <w:txbxContent>
                            <w:p w14:paraId="665CF096" w14:textId="77777777" w:rsidR="00774DBE" w:rsidRDefault="00774DBE" w:rsidP="00774DBE">
                              <w:r>
                                <w:rPr>
                                  <w:sz w:val="16"/>
                                </w:rPr>
                                <w:t xml:space="preserve"> %</w:t>
                              </w:r>
                            </w:p>
                          </w:txbxContent>
                        </v:textbox>
                      </v:rect>
                      <v:rect id="Rectangle 7951" o:spid="_x0000_s1086" style="position:absolute;left:14307;top:1719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hf4xAAAAN0AAAAPAAAAZHJzL2Rvd25yZXYueG1sRI/RasJA&#10;FETfBf9huYJvurFgrdFVpBIQ+hCrfsAle81Gs3dDdo3x77uFQh+HmTnDrLe9rUVHra8cK5hNExDE&#10;hdMVlwou52zyAcIHZI21Y1LwIg/bzXCwxlS7J39TdwqliBD2KSowITSplL4wZNFPXUMcvatrLYYo&#10;21LqFp8Rbmv5liTv0mLFccFgQ5+GivvpYRXk99zsuyq7lLcvr+mYu30WDkqNR/1uBSJQH/7Df+2D&#10;VrBYzmfw+yY+Abn5AQAA//8DAFBLAQItABQABgAIAAAAIQDb4fbL7gAAAIUBAAATAAAAAAAAAAAA&#10;AAAAAAAAAABbQ29udGVudF9UeXBlc10ueG1sUEsBAi0AFAAGAAgAAAAhAFr0LFu/AAAAFQEAAAsA&#10;AAAAAAAAAAAAAAAAHwEAAF9yZWxzLy5yZWxzUEsBAi0AFAAGAAgAAAAhAMTiF/jEAAAA3QAAAA8A&#10;AAAAAAAAAAAAAAAABwIAAGRycy9kb3ducmV2LnhtbFBLBQYAAAAAAwADALcAAAD4AgAAAAA=&#10;" filled="f" stroked="f">
                        <v:textbox inset="0,0,0,0">
                          <w:txbxContent>
                            <w:p w14:paraId="45AE7317"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center"/>
          </w:tcPr>
          <w:p w14:paraId="26B6DF1A"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60" w:type="dxa"/>
            <w:tcBorders>
              <w:top w:val="single" w:sz="3" w:space="0" w:color="000000"/>
              <w:left w:val="single" w:sz="3" w:space="0" w:color="000000"/>
              <w:bottom w:val="single" w:sz="3" w:space="0" w:color="000000"/>
              <w:right w:val="single" w:sz="3" w:space="0" w:color="000000"/>
            </w:tcBorders>
            <w:vAlign w:val="center"/>
          </w:tcPr>
          <w:p w14:paraId="5099BEFD" w14:textId="77777777" w:rsidR="00774DBE" w:rsidRPr="00774DBE" w:rsidRDefault="00774DBE" w:rsidP="00774DBE">
            <w:pPr>
              <w:spacing w:line="259" w:lineRule="auto"/>
              <w:ind w:left="36"/>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52" w:type="dxa"/>
            <w:tcBorders>
              <w:top w:val="single" w:sz="3" w:space="0" w:color="000000"/>
              <w:left w:val="single" w:sz="3" w:space="0" w:color="000000"/>
              <w:bottom w:val="single" w:sz="3" w:space="0" w:color="000000"/>
              <w:right w:val="single" w:sz="3" w:space="0" w:color="000000"/>
            </w:tcBorders>
          </w:tcPr>
          <w:p w14:paraId="3540C1E2"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6CB617F" wp14:editId="03681696">
                      <wp:extent cx="98574" cy="246964"/>
                      <wp:effectExtent l="0" t="0" r="0" b="0"/>
                      <wp:docPr id="112388" name="Group 112388"/>
                      <wp:cNvGraphicFramePr/>
                      <a:graphic xmlns:a="http://schemas.openxmlformats.org/drawingml/2006/main">
                        <a:graphicData uri="http://schemas.microsoft.com/office/word/2010/wordprocessingGroup">
                          <wpg:wgp>
                            <wpg:cNvGrpSpPr/>
                            <wpg:grpSpPr>
                              <a:xfrm>
                                <a:off x="0" y="0"/>
                                <a:ext cx="98574" cy="246964"/>
                                <a:chOff x="0" y="0"/>
                                <a:chExt cx="98574" cy="246964"/>
                              </a:xfrm>
                            </wpg:grpSpPr>
                            <wps:wsp>
                              <wps:cNvPr id="100471" name="Rectangle 100471"/>
                              <wps:cNvSpPr/>
                              <wps:spPr>
                                <a:xfrm rot="5399999">
                                  <a:off x="-59136" y="26608"/>
                                  <a:ext cx="290796" cy="131103"/>
                                </a:xfrm>
                                <a:prstGeom prst="rect">
                                  <a:avLst/>
                                </a:prstGeom>
                                <a:ln>
                                  <a:noFill/>
                                </a:ln>
                              </wps:spPr>
                              <wps:txbx>
                                <w:txbxContent>
                                  <w:p w14:paraId="26A633AD" w14:textId="77777777" w:rsidR="00774DBE" w:rsidRDefault="00774DBE" w:rsidP="00774DBE">
                                    <w:r>
                                      <w:rPr>
                                        <w:sz w:val="16"/>
                                      </w:rPr>
                                      <w:t>25</w:t>
                                    </w:r>
                                  </w:p>
                                </w:txbxContent>
                              </wps:txbx>
                              <wps:bodyPr horzOverflow="overflow" vert="horz" lIns="0" tIns="0" rIns="0" bIns="0" rtlCol="0">
                                <a:noAutofit/>
                              </wps:bodyPr>
                            </wps:wsp>
                            <wps:wsp>
                              <wps:cNvPr id="100475" name="Rectangle 100475"/>
                              <wps:cNvSpPr/>
                              <wps:spPr>
                                <a:xfrm rot="5399999">
                                  <a:off x="-168255" y="135726"/>
                                  <a:ext cx="290796" cy="131103"/>
                                </a:xfrm>
                                <a:prstGeom prst="rect">
                                  <a:avLst/>
                                </a:prstGeom>
                                <a:ln>
                                  <a:noFill/>
                                </a:ln>
                              </wps:spPr>
                              <wps:txbx>
                                <w:txbxContent>
                                  <w:p w14:paraId="5272CE5C" w14:textId="77777777" w:rsidR="00774DBE" w:rsidRDefault="00774DBE" w:rsidP="00774DBE">
                                    <w:r>
                                      <w:rPr>
                                        <w:sz w:val="16"/>
                                      </w:rPr>
                                      <w:t xml:space="preserve"> %</w:t>
                                    </w:r>
                                  </w:p>
                                </w:txbxContent>
                              </wps:txbx>
                              <wps:bodyPr horzOverflow="overflow" vert="horz" lIns="0" tIns="0" rIns="0" bIns="0" rtlCol="0">
                                <a:noAutofit/>
                              </wps:bodyPr>
                            </wps:wsp>
                            <wps:wsp>
                              <wps:cNvPr id="7955" name="Rectangle 7955"/>
                              <wps:cNvSpPr/>
                              <wps:spPr>
                                <a:xfrm rot="5399999">
                                  <a:off x="14307" y="171985"/>
                                  <a:ext cx="37431" cy="131103"/>
                                </a:xfrm>
                                <a:prstGeom prst="rect">
                                  <a:avLst/>
                                </a:prstGeom>
                                <a:ln>
                                  <a:noFill/>
                                </a:ln>
                              </wps:spPr>
                              <wps:txbx>
                                <w:txbxContent>
                                  <w:p w14:paraId="18C82A29"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CB617F" id="Group 112388" o:spid="_x0000_s1087" style="width:7.75pt;height:19.45pt;mso-position-horizontal-relative:char;mso-position-vertical-relative:line" coordsize="98574,24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ryawIAAEEIAAAOAAAAZHJzL2Uyb0RvYy54bWzcVdtq3DAQfS/0H4Tes77baxNvKE0TCqUJ&#10;SfsBWlm+gC0JSYk3/fqOZHu32dBCt9CU7oNWmpFHZ86Zkc4vdkOPHpnSneAlDlY+RoxTUXW8KfHX&#10;L1dna4y0IbwiveCsxE9M44vN2zfnoyxYKFrRV0whCMJ1McoSt8bIwvM0bdlA9EpIxsFZCzUQA0vV&#10;eJUiI0Qfei/0/dQbhaqkEpRpDdbLyYk3Ln5dM2pu6lozg/oSAzbjRuXGrR29zTkpGkVk29EZBjkB&#10;xUA6DofuQ10SQ9CD6l6EGjqqhBa1WVExeKKuO8pcDpBN4B9lc63Eg3S5NMXYyD1NQO0RTyeHpZ8f&#10;r5W8l7cKmBhlA1y4lc1lV6vB/gNKtHOUPe0pYzuDKBjzdZLFGFHwhHGap/HEKG2B9hcf0fbDrz7z&#10;liO9Z0BGCaWhD9nrP8v+viWSOVJ1AdnfKtRVULm+H2cBRpwMUKV3UDeENz1Ds92R4/bvqdKFBtYW&#10;npASUFtJlNufq4SZtbMkD6IUI0tQmvrriZ+FvjD3sxy8lr8gCgI/sv49EaSQSptrJgZkJyVWAMxF&#10;J4+ftJm2LlsslJ7bkYurru8nr7UAnwtaOzO77c4lHWf2NGvaiuoJmGiF+nYD3Vz3YiyxmGfYNjgc&#10;br0Y9R85KGB7aZmoZbJdJsr074XruAnOuwcj6s7hPZw24wJpJwx/R+PkJxonCxVQE7+tcZCuwwQi&#10;OxWTLEz/KZVdzR14/89VznKrxHEfO+tc7CcoHMSRn036ZgHcec/1jbI4grvjlZo4Xyr3tZvYXdvw&#10;TrkLbH5T7UP449o1/eHl33wHAAD//wMAUEsDBBQABgAIAAAAIQApH46V2wAAAAMBAAAPAAAAZHJz&#10;L2Rvd25yZXYueG1sTI/NasMwEITvhb6D2EJvjewGh9S1HEJoewqF/EDpbWNtbBNrZSzFdt6+Si/J&#10;ZWGYYebbbDGaRvTUudqygngSgSAurK65VLDffb7MQTiPrLGxTAou5GCRPz5kmGo78Ib6rS9FKGGX&#10;ooLK+zaV0hUVGXQT2xIH72g7gz7IrpS6wyGUm0a+RtFMGqw5LFTY0qqi4rQ9GwVfAw7LafzRr0/H&#10;1eV3l3z/rGNS6vlpXL6D8DT6Wxiu+AEd8sB0sGfWTjQKwiP+/169JAFxUDCdv4HMM3nPnv8BAAD/&#10;/wMAUEsBAi0AFAAGAAgAAAAhALaDOJL+AAAA4QEAABMAAAAAAAAAAAAAAAAAAAAAAFtDb250ZW50&#10;X1R5cGVzXS54bWxQSwECLQAUAAYACAAAACEAOP0h/9YAAACUAQAACwAAAAAAAAAAAAAAAAAvAQAA&#10;X3JlbHMvLnJlbHNQSwECLQAUAAYACAAAACEA8Hbq8msCAABBCAAADgAAAAAAAAAAAAAAAAAuAgAA&#10;ZHJzL2Uyb0RvYy54bWxQSwECLQAUAAYACAAAACEAKR+OldsAAAADAQAADwAAAAAAAAAAAAAAAADF&#10;BAAAZHJzL2Rvd25yZXYueG1sUEsFBgAAAAAEAAQA8wAAAM0FAAAAAA==&#10;">
                      <v:rect id="Rectangle 100471" o:spid="_x0000_s1088" style="position:absolute;left:-59136;top:26608;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4awgAAAN8AAAAPAAAAZHJzL2Rvd25yZXYueG1sRE/dasIw&#10;FL4f+A7hDLybiUOmVKMMpSB4Uf8e4NCcNZ3NSWmyWt9+GQy8/Pj+V5vBNaKnLtSeNUwnCgRx6U3N&#10;lYbrJX9bgAgR2WDjmTQ8KMBmPXpZYWb8nU/Un2MlUgiHDDXYGNtMylBachgmviVO3JfvHMYEu0qa&#10;Du8p3DXyXakP6bDm1GCxpa2l8nb+cRqKW2F3fZ1fq+9DMHQs/C6Pe63Hr8PnEkSkIT7F/+69SfOV&#10;ms2n8PcnAZDrXwAAAP//AwBQSwECLQAUAAYACAAAACEA2+H2y+4AAACFAQAAEwAAAAAAAAAAAAAA&#10;AAAAAAAAW0NvbnRlbnRfVHlwZXNdLnhtbFBLAQItABQABgAIAAAAIQBa9CxbvwAAABUBAAALAAAA&#10;AAAAAAAAAAAAAB8BAABfcmVscy8ucmVsc1BLAQItABQABgAIAAAAIQATC/4awgAAAN8AAAAPAAAA&#10;AAAAAAAAAAAAAAcCAABkcnMvZG93bnJldi54bWxQSwUGAAAAAAMAAwC3AAAA9gIAAAAA&#10;" filled="f" stroked="f">
                        <v:textbox inset="0,0,0,0">
                          <w:txbxContent>
                            <w:p w14:paraId="26A633AD" w14:textId="77777777" w:rsidR="00774DBE" w:rsidRDefault="00774DBE" w:rsidP="00774DBE">
                              <w:r>
                                <w:rPr>
                                  <w:sz w:val="16"/>
                                </w:rPr>
                                <w:t>25</w:t>
                              </w:r>
                            </w:p>
                          </w:txbxContent>
                        </v:textbox>
                      </v:rect>
                      <v:rect id="Rectangle 100475" o:spid="_x0000_s1089" style="position:absolute;left:-168255;top:135726;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gZwgAAAN8AAAAPAAAAZHJzL2Rvd25yZXYueG1sRE/dasIw&#10;FL4X9g7hCLvTRHFzdEYZSkHwovPnAQ7NWdPZnJQm1u7tzWCwy4/vf7UZXCN66kLtWcNsqkAQl97U&#10;XGm4nPPJG4gQkQ02nknDDwXYrJ9GK8yMv/OR+lOsRArhkKEGG2ObSRlKSw7D1LfEifvyncOYYFdJ&#10;0+E9hbtGzpV6lQ5rTg0WW9paKq+nm9NQXAu76+v8Un0fgqHPwu/yuNf6eTx8vIOINMR/8Z97b9J8&#10;pRbLF/j9kwDI9QMAAP//AwBQSwECLQAUAAYACAAAACEA2+H2y+4AAACFAQAAEwAAAAAAAAAAAAAA&#10;AAAAAAAAW0NvbnRlbnRfVHlwZXNdLnhtbFBLAQItABQABgAIAAAAIQBa9CxbvwAAABUBAAALAAAA&#10;AAAAAAAAAAAAAB8BAABfcmVscy8ucmVsc1BLAQItABQABgAIAAAAIQBsMPgZwgAAAN8AAAAPAAAA&#10;AAAAAAAAAAAAAAcCAABkcnMvZG93bnJldi54bWxQSwUGAAAAAAMAAwC3AAAA9gIAAAAA&#10;" filled="f" stroked="f">
                        <v:textbox inset="0,0,0,0">
                          <w:txbxContent>
                            <w:p w14:paraId="5272CE5C" w14:textId="77777777" w:rsidR="00774DBE" w:rsidRDefault="00774DBE" w:rsidP="00774DBE">
                              <w:r>
                                <w:rPr>
                                  <w:sz w:val="16"/>
                                </w:rPr>
                                <w:t xml:space="preserve"> %</w:t>
                              </w:r>
                            </w:p>
                          </w:txbxContent>
                        </v:textbox>
                      </v:rect>
                      <v:rect id="Rectangle 7955" o:spid="_x0000_s1090" style="position:absolute;left:14307;top:17198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RH7xQAAAN0AAAAPAAAAZHJzL2Rvd25yZXYueG1sRI/RasJA&#10;FETfC/7DcgXf6qaCbU2zEVECgg9p1Q+4ZG+zqdm7IbvG+PduodDHYWbOMNl6tK0YqPeNYwUv8wQE&#10;ceV0w7WC86l4fgfhA7LG1jEpuJOHdT55yjDV7sZfNBxDLSKEfYoKTAhdKqWvDFn0c9cRR+/b9RZD&#10;lH0tdY+3CLetXCTJq7TYcFww2NHWUHU5Xq2C8lKa3dAU5/rn4DV9lm5XhL1Ss+m4+QARaAz/4b/2&#10;Xit4Wy2X8PsmPgGZPwAAAP//AwBQSwECLQAUAAYACAAAACEA2+H2y+4AAACFAQAAEwAAAAAAAAAA&#10;AAAAAAAAAAAAW0NvbnRlbnRfVHlwZXNdLnhtbFBLAQItABQABgAIAAAAIQBa9CxbvwAAABUBAAAL&#10;AAAAAAAAAAAAAAAAAB8BAABfcmVscy8ucmVsc1BLAQItABQABgAIAAAAIQC72RH7xQAAAN0AAAAP&#10;AAAAAAAAAAAAAAAAAAcCAABkcnMvZG93bnJldi54bWxQSwUGAAAAAAMAAwC3AAAA+QIAAAAA&#10;" filled="f" stroked="f">
                        <v:textbox inset="0,0,0,0">
                          <w:txbxContent>
                            <w:p w14:paraId="18C82A29"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center"/>
          </w:tcPr>
          <w:p w14:paraId="105ACA01" w14:textId="77777777" w:rsidR="00774DBE" w:rsidRPr="00774DBE" w:rsidRDefault="00774DBE" w:rsidP="00774DBE">
            <w:pPr>
              <w:spacing w:line="259" w:lineRule="auto"/>
              <w:ind w:left="36"/>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77" w:type="dxa"/>
            <w:tcBorders>
              <w:top w:val="single" w:sz="3" w:space="0" w:color="000000"/>
              <w:left w:val="single" w:sz="3" w:space="0" w:color="000000"/>
              <w:bottom w:val="single" w:sz="3" w:space="0" w:color="000000"/>
              <w:right w:val="single" w:sz="3" w:space="0" w:color="000000"/>
            </w:tcBorders>
            <w:vAlign w:val="center"/>
          </w:tcPr>
          <w:p w14:paraId="0604461C" w14:textId="77777777" w:rsidR="00774DBE" w:rsidRPr="00774DBE" w:rsidRDefault="00774DBE" w:rsidP="00774DBE">
            <w:pPr>
              <w:spacing w:line="259" w:lineRule="auto"/>
              <w:ind w:left="37"/>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64" w:type="dxa"/>
            <w:tcBorders>
              <w:top w:val="single" w:sz="3" w:space="0" w:color="000000"/>
              <w:left w:val="single" w:sz="3" w:space="0" w:color="000000"/>
              <w:bottom w:val="single" w:sz="3" w:space="0" w:color="000000"/>
              <w:right w:val="single" w:sz="3" w:space="0" w:color="000000"/>
            </w:tcBorders>
          </w:tcPr>
          <w:p w14:paraId="6D02470F"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B373CFA" wp14:editId="212B1D69">
                      <wp:extent cx="98574" cy="246964"/>
                      <wp:effectExtent l="0" t="0" r="0" b="0"/>
                      <wp:docPr id="112424" name="Group 112424"/>
                      <wp:cNvGraphicFramePr/>
                      <a:graphic xmlns:a="http://schemas.openxmlformats.org/drawingml/2006/main">
                        <a:graphicData uri="http://schemas.microsoft.com/office/word/2010/wordprocessingGroup">
                          <wpg:wgp>
                            <wpg:cNvGrpSpPr/>
                            <wpg:grpSpPr>
                              <a:xfrm>
                                <a:off x="0" y="0"/>
                                <a:ext cx="98574" cy="246964"/>
                                <a:chOff x="0" y="0"/>
                                <a:chExt cx="98574" cy="246964"/>
                              </a:xfrm>
                            </wpg:grpSpPr>
                            <wps:wsp>
                              <wps:cNvPr id="100480" name="Rectangle 100480"/>
                              <wps:cNvSpPr/>
                              <wps:spPr>
                                <a:xfrm rot="5399999">
                                  <a:off x="-59136" y="26608"/>
                                  <a:ext cx="290796" cy="131103"/>
                                </a:xfrm>
                                <a:prstGeom prst="rect">
                                  <a:avLst/>
                                </a:prstGeom>
                                <a:ln>
                                  <a:noFill/>
                                </a:ln>
                              </wps:spPr>
                              <wps:txbx>
                                <w:txbxContent>
                                  <w:p w14:paraId="50E08CA8" w14:textId="77777777" w:rsidR="00774DBE" w:rsidRDefault="00774DBE" w:rsidP="00774DBE">
                                    <w:r>
                                      <w:rPr>
                                        <w:sz w:val="16"/>
                                      </w:rPr>
                                      <w:t>25</w:t>
                                    </w:r>
                                  </w:p>
                                </w:txbxContent>
                              </wps:txbx>
                              <wps:bodyPr horzOverflow="overflow" vert="horz" lIns="0" tIns="0" rIns="0" bIns="0" rtlCol="0">
                                <a:noAutofit/>
                              </wps:bodyPr>
                            </wps:wsp>
                            <wps:wsp>
                              <wps:cNvPr id="100481" name="Rectangle 100481"/>
                              <wps:cNvSpPr/>
                              <wps:spPr>
                                <a:xfrm rot="5399999">
                                  <a:off x="-168255" y="135726"/>
                                  <a:ext cx="290796" cy="131103"/>
                                </a:xfrm>
                                <a:prstGeom prst="rect">
                                  <a:avLst/>
                                </a:prstGeom>
                                <a:ln>
                                  <a:noFill/>
                                </a:ln>
                              </wps:spPr>
                              <wps:txbx>
                                <w:txbxContent>
                                  <w:p w14:paraId="57364612" w14:textId="77777777" w:rsidR="00774DBE" w:rsidRDefault="00774DBE" w:rsidP="00774DBE">
                                    <w:r>
                                      <w:rPr>
                                        <w:sz w:val="16"/>
                                      </w:rPr>
                                      <w:t xml:space="preserve"> %</w:t>
                                    </w:r>
                                  </w:p>
                                </w:txbxContent>
                              </wps:txbx>
                              <wps:bodyPr horzOverflow="overflow" vert="horz" lIns="0" tIns="0" rIns="0" bIns="0" rtlCol="0">
                                <a:noAutofit/>
                              </wps:bodyPr>
                            </wps:wsp>
                            <wps:wsp>
                              <wps:cNvPr id="7959" name="Rectangle 7959"/>
                              <wps:cNvSpPr/>
                              <wps:spPr>
                                <a:xfrm rot="5399999">
                                  <a:off x="14306" y="171985"/>
                                  <a:ext cx="37432" cy="131103"/>
                                </a:xfrm>
                                <a:prstGeom prst="rect">
                                  <a:avLst/>
                                </a:prstGeom>
                                <a:ln>
                                  <a:noFill/>
                                </a:ln>
                              </wps:spPr>
                              <wps:txbx>
                                <w:txbxContent>
                                  <w:p w14:paraId="084399D5"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373CFA" id="Group 112424" o:spid="_x0000_s1091" style="width:7.75pt;height:19.45pt;mso-position-horizontal-relative:char;mso-position-vertical-relative:line" coordsize="98574,24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hKaAIAAEEIAAAOAAAAZHJzL2Uyb0RvYy54bWzkVW1v2yAQ/j5p/wHxvbGxYye24lTTukaT&#10;prVqtx9AMH6RbEBA4nS/fgeO07XVJi2T1knLB3Jw+Hjuee5gdXnoO7Tn2rRSFJjMQoy4YLJsRV3g&#10;r1+uL5YYGUtFSTspeIEfuMGX67dvVoPKeSQb2ZVcIwgiTD6oAjfWqjwIDGt4T81MKi7AWUndUwtT&#10;XQelpgNE77sgCsM0GKQulZaMGwOrV6MTr338quLM3lSV4RZ1BQZs1o/aj1s3BusVzWtNVdOyIwx6&#10;BoqetgIOPYW6opainW5fhOpbpqWRlZ0x2QeyqlrGfQ6QDQmfZbPRcqd8LnU+1OpEE1D7jKezw7LP&#10;+41W9+pWAxODqoELP3O5HCrdu39AiQ6esocTZfxgEYPFbJks5hgx8ETzNEvnI6OsAdpffMSaD7/6&#10;LJiODJ4AGRSUhnnM3vxZ9vcNVdyTanLI/lajtoTKDcP5EgpE0B6q9A7qhoq64+i47snx+09UmdwA&#10;axNPSEuorSTO3M9XwpG1iyQjcYqRIyhNw+XIz0RflIWLDLyOPxITEsbOfyKC5kobu+GyR84osAZg&#10;PjrdfzJ23DptcVA64UYhr9uuG71uBfic0DrLHrYHn3Ti698tbWX5AEw0Un+7gW6uOjkUWB4t7Boc&#10;DndejLqPAhRwvTQZejK2k6Ft9176jhvhvNtZWbUe7+NpR1wgrau8v6Ux+YnGxBHvYEBN/LbGJF1G&#10;SeJFJnGyiNJ/SuVTav+FyossyV5q7FfPV5jM43BsYrIgcOc91TdezOPo1Zo4mir3teX11za8U/4C&#10;O76p7iH8ce6b/vHlX38HAAD//wMAUEsDBBQABgAIAAAAIQApH46V2wAAAAMBAAAPAAAAZHJzL2Rv&#10;d25yZXYueG1sTI/NasMwEITvhb6D2EJvjewGh9S1HEJoewqF/EDpbWNtbBNrZSzFdt6+Si/JZWGY&#10;YebbbDGaRvTUudqygngSgSAurK65VLDffb7MQTiPrLGxTAou5GCRPz5kmGo78Ib6rS9FKGGXooLK&#10;+zaV0hUVGXQT2xIH72g7gz7IrpS6wyGUm0a+RtFMGqw5LFTY0qqi4rQ9GwVfAw7LafzRr0/H1eV3&#10;l3z/rGNS6vlpXL6D8DT6Wxiu+AEd8sB0sGfWTjQKwiP+/169JAFxUDCdv4HMM3nPnv8BAAD//wMA&#10;UEsBAi0AFAAGAAgAAAAhALaDOJL+AAAA4QEAABMAAAAAAAAAAAAAAAAAAAAAAFtDb250ZW50X1R5&#10;cGVzXS54bWxQSwECLQAUAAYACAAAACEAOP0h/9YAAACUAQAACwAAAAAAAAAAAAAAAAAvAQAAX3Jl&#10;bHMvLnJlbHNQSwECLQAUAAYACAAAACEA4N44SmgCAABBCAAADgAAAAAAAAAAAAAAAAAuAgAAZHJz&#10;L2Uyb0RvYy54bWxQSwECLQAUAAYACAAAACEAKR+OldsAAAADAQAADwAAAAAAAAAAAAAAAADCBAAA&#10;ZHJzL2Rvd25yZXYueG1sUEsFBgAAAAAEAAQA8wAAAMoFAAAAAA==&#10;">
                      <v:rect id="Rectangle 100480" o:spid="_x0000_s1092" style="position:absolute;left:-59136;top:26608;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umwgAAAN8AAAAPAAAAZHJzL2Rvd25yZXYueG1sRE/NasJA&#10;EL4X+g7LFLzV3RYpkrqKVAKCh7TqAwzZaTaanQ3ZbYxv3zkUevz4/lebKXRqpCG1kS28zA0o4jq6&#10;lhsL51P5vASVMrLDLjJZuFOCzfrxYYWFizf+ovGYGyUhnAq04HPuC61T7SlgmseeWLjvOATMAodG&#10;uwFvEh46/WrMmw7YsjR47OnDU309/gQL1bXyu7Etz83lkBx9VnFX5r21s6dp+w4q05T/xX/uvZP5&#10;xiyW8kD+CAC9/gUAAP//AwBQSwECLQAUAAYACAAAACEA2+H2y+4AAACFAQAAEwAAAAAAAAAAAAAA&#10;AAAAAAAAW0NvbnRlbnRfVHlwZXNdLnhtbFBLAQItABQABgAIAAAAIQBa9CxbvwAAABUBAAALAAAA&#10;AAAAAAAAAAAAAB8BAABfcmVscy8ucmVsc1BLAQItABQABgAIAAAAIQBJkiumwgAAAN8AAAAPAAAA&#10;AAAAAAAAAAAAAAcCAABkcnMvZG93bnJldi54bWxQSwUGAAAAAAMAAwC3AAAA9gIAAAAA&#10;" filled="f" stroked="f">
                        <v:textbox inset="0,0,0,0">
                          <w:txbxContent>
                            <w:p w14:paraId="50E08CA8" w14:textId="77777777" w:rsidR="00774DBE" w:rsidRDefault="00774DBE" w:rsidP="00774DBE">
                              <w:r>
                                <w:rPr>
                                  <w:sz w:val="16"/>
                                </w:rPr>
                                <w:t>25</w:t>
                              </w:r>
                            </w:p>
                          </w:txbxContent>
                        </v:textbox>
                      </v:rect>
                      <v:rect id="Rectangle 100481" o:spid="_x0000_s1093" style="position:absolute;left:-168255;top:135726;width:290796;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o49wgAAAN8AAAAPAAAAZHJzL2Rvd25yZXYueG1sRE/dasIw&#10;FL4XfIdwhN1poowhnWkZSkHYRZ36AIfmrOlsTkqT1e7tF2Gwy4/vf1dMrhMjDaH1rGG9UiCIa29a&#10;bjRcL+VyCyJEZIOdZ9LwQwGKfD7bYWb8nT9oPMdGpBAOGWqwMfaZlKG25DCsfE+cuE8/OIwJDo00&#10;A95TuOvkRqkX6bDl1GCxp72l+nb+dhqqW2UPY1tem6/3YOhU+UMZj1o/Laa3VxCRpvgv/nMfTZqv&#10;1PN2DY8/CYDMfwEAAP//AwBQSwECLQAUAAYACAAAACEA2+H2y+4AAACFAQAAEwAAAAAAAAAAAAAA&#10;AAAAAAAAW0NvbnRlbnRfVHlwZXNdLnhtbFBLAQItABQABgAIAAAAIQBa9CxbvwAAABUBAAALAAAA&#10;AAAAAAAAAAAAAB8BAABfcmVscy8ucmVsc1BLAQItABQABgAIAAAAIQAm3o49wgAAAN8AAAAPAAAA&#10;AAAAAAAAAAAAAAcCAABkcnMvZG93bnJldi54bWxQSwUGAAAAAAMAAwC3AAAA9gIAAAAA&#10;" filled="f" stroked="f">
                        <v:textbox inset="0,0,0,0">
                          <w:txbxContent>
                            <w:p w14:paraId="57364612" w14:textId="77777777" w:rsidR="00774DBE" w:rsidRDefault="00774DBE" w:rsidP="00774DBE">
                              <w:r>
                                <w:rPr>
                                  <w:sz w:val="16"/>
                                </w:rPr>
                                <w:t xml:space="preserve"> %</w:t>
                              </w:r>
                            </w:p>
                          </w:txbxContent>
                        </v:textbox>
                      </v:rect>
                      <v:rect id="Rectangle 7959" o:spid="_x0000_s1094" style="position:absolute;left:14306;top:17198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Bv+xQAAAN0AAAAPAAAAZHJzL2Rvd25yZXYueG1sRI/RasJA&#10;FETfC/7DcgXf6saCrUZXkUpA6ENq9AMu2Ws2mr0bsmuMf98tFPo4zMwZZr0dbCN66nztWMFsmoAg&#10;Lp2uuVJwPmWvCxA+IGtsHJOCJ3nYbkYva0y1e/CR+iJUIkLYp6jAhNCmUvrSkEU/dS1x9C6usxii&#10;7CqpO3xEuG3kW5K8S4s1xwWDLX0aKm/F3SrIb7nZ93V2rq5fXtN37vZZOCg1GQ+7FYhAQ/gP/7UP&#10;WsHHcr6E3zfxCcjNDwAAAP//AwBQSwECLQAUAAYACAAAACEA2+H2y+4AAACFAQAAEwAAAAAAAAAA&#10;AAAAAAAAAAAAW0NvbnRlbnRfVHlwZXNdLnhtbFBLAQItABQABgAIAAAAIQBa9CxbvwAAABUBAAAL&#10;AAAAAAAAAAAAAAAAAB8BAABfcmVscy8ucmVsc1BLAQItABQABgAIAAAAIQA6lBv+xQAAAN0AAAAP&#10;AAAAAAAAAAAAAAAAAAcCAABkcnMvZG93bnJldi54bWxQSwUGAAAAAAMAAwC3AAAA+QIAAAAA&#10;" filled="f" stroked="f">
                        <v:textbox inset="0,0,0,0">
                          <w:txbxContent>
                            <w:p w14:paraId="084399D5"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center"/>
          </w:tcPr>
          <w:p w14:paraId="0B6CEEB5" w14:textId="77777777" w:rsidR="00774DBE" w:rsidRPr="00774DBE" w:rsidRDefault="00774DBE" w:rsidP="00774DBE">
            <w:pPr>
              <w:spacing w:line="259" w:lineRule="auto"/>
              <w:ind w:left="2"/>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r>
      <w:tr w:rsidR="00E96A5B" w:rsidRPr="00774DBE" w14:paraId="16346AE7" w14:textId="77777777" w:rsidTr="00004431">
        <w:trPr>
          <w:trHeight w:val="3541"/>
        </w:trPr>
        <w:tc>
          <w:tcPr>
            <w:tcW w:w="0" w:type="auto"/>
            <w:vMerge/>
            <w:tcBorders>
              <w:top w:val="nil"/>
              <w:left w:val="single" w:sz="24" w:space="0" w:color="606060"/>
              <w:bottom w:val="nil"/>
              <w:right w:val="single" w:sz="3" w:space="0" w:color="000000"/>
            </w:tcBorders>
          </w:tcPr>
          <w:p w14:paraId="5855AB85"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69A1E129"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Organizar comités </w:t>
            </w:r>
          </w:p>
          <w:p w14:paraId="0247C58E"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deportivos </w:t>
            </w:r>
          </w:p>
          <w:p w14:paraId="16727C08" w14:textId="77777777" w:rsidR="00774DBE" w:rsidRPr="00774DBE" w:rsidRDefault="00774DBE" w:rsidP="00774DBE">
            <w:pPr>
              <w:tabs>
                <w:tab w:val="center" w:pos="209"/>
                <w:tab w:val="center" w:pos="91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en </w:t>
            </w:r>
            <w:r w:rsidRPr="00774DBE">
              <w:rPr>
                <w:rFonts w:ascii="Century Gothic" w:eastAsia="Century Gothic" w:hAnsi="Century Gothic" w:cs="Century Gothic"/>
                <w:color w:val="000000"/>
                <w:sz w:val="16"/>
              </w:rPr>
              <w:tab/>
              <w:t xml:space="preserve">las </w:t>
            </w:r>
          </w:p>
          <w:p w14:paraId="410CEF2A" w14:textId="628B3F97" w:rsidR="00774DBE" w:rsidRPr="00774DBE" w:rsidRDefault="00E96A5B" w:rsidP="00774DBE">
            <w:pPr>
              <w:spacing w:line="239" w:lineRule="auto"/>
              <w:ind w:left="108" w:right="111"/>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comunidad</w:t>
            </w:r>
            <w:r w:rsidR="00774DBE" w:rsidRPr="00774DBE">
              <w:rPr>
                <w:rFonts w:ascii="Century Gothic" w:eastAsia="Century Gothic" w:hAnsi="Century Gothic" w:cs="Century Gothic"/>
                <w:color w:val="000000"/>
                <w:sz w:val="16"/>
              </w:rPr>
              <w:t xml:space="preserve"> des urbanas y rurales para la </w:t>
            </w:r>
          </w:p>
          <w:p w14:paraId="283FE7D7"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programac</w:t>
            </w:r>
            <w:proofErr w:type="spellEnd"/>
          </w:p>
          <w:p w14:paraId="36ADE4D2"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ión</w:t>
            </w:r>
            <w:proofErr w:type="spellEnd"/>
            <w:r w:rsidRPr="00774DBE">
              <w:rPr>
                <w:rFonts w:ascii="Century Gothic" w:eastAsia="Century Gothic" w:hAnsi="Century Gothic" w:cs="Century Gothic"/>
                <w:color w:val="000000"/>
                <w:sz w:val="16"/>
              </w:rPr>
              <w:t xml:space="preserve">, </w:t>
            </w:r>
          </w:p>
          <w:p w14:paraId="48300B3B"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elaboració</w:t>
            </w:r>
            <w:proofErr w:type="spellEnd"/>
          </w:p>
          <w:p w14:paraId="762BA016" w14:textId="77777777" w:rsidR="00774DBE" w:rsidRPr="00774DBE" w:rsidRDefault="00774DBE" w:rsidP="00774DBE">
            <w:pPr>
              <w:tabs>
                <w:tab w:val="center" w:pos="157"/>
                <w:tab w:val="center" w:pos="975"/>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n </w:t>
            </w:r>
            <w:r w:rsidRPr="00774DBE">
              <w:rPr>
                <w:rFonts w:ascii="Century Gothic" w:eastAsia="Century Gothic" w:hAnsi="Century Gothic" w:cs="Century Gothic"/>
                <w:color w:val="000000"/>
                <w:sz w:val="16"/>
              </w:rPr>
              <w:tab/>
              <w:t xml:space="preserve">y </w:t>
            </w:r>
          </w:p>
          <w:p w14:paraId="02A95B0A"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masificació</w:t>
            </w:r>
            <w:proofErr w:type="spellEnd"/>
          </w:p>
          <w:p w14:paraId="3616499A" w14:textId="77777777" w:rsidR="00774DBE" w:rsidRPr="00774DBE" w:rsidRDefault="00774DBE" w:rsidP="00774DBE">
            <w:pPr>
              <w:tabs>
                <w:tab w:val="center" w:pos="157"/>
                <w:tab w:val="center" w:pos="510"/>
                <w:tab w:val="center" w:pos="91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n </w:t>
            </w:r>
            <w:r w:rsidRPr="00774DBE">
              <w:rPr>
                <w:rFonts w:ascii="Century Gothic" w:eastAsia="Century Gothic" w:hAnsi="Century Gothic" w:cs="Century Gothic"/>
                <w:color w:val="000000"/>
                <w:sz w:val="16"/>
              </w:rPr>
              <w:tab/>
              <w:t xml:space="preserve">de </w:t>
            </w:r>
            <w:r w:rsidRPr="00774DBE">
              <w:rPr>
                <w:rFonts w:ascii="Century Gothic" w:eastAsia="Century Gothic" w:hAnsi="Century Gothic" w:cs="Century Gothic"/>
                <w:color w:val="000000"/>
                <w:sz w:val="16"/>
              </w:rPr>
              <w:tab/>
              <w:t xml:space="preserve">las </w:t>
            </w:r>
          </w:p>
          <w:p w14:paraId="101270EB"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disciplinas deportivas. </w:t>
            </w:r>
          </w:p>
          <w:p w14:paraId="2E8294EE"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629832B8" w14:textId="77777777" w:rsidR="00774DBE" w:rsidRPr="00774DBE" w:rsidRDefault="00774DBE" w:rsidP="00774DBE">
            <w:pPr>
              <w:tabs>
                <w:tab w:val="center" w:pos="370"/>
                <w:tab w:val="center" w:pos="1012"/>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Formar </w:t>
            </w:r>
            <w:r w:rsidRPr="00774DBE">
              <w:rPr>
                <w:rFonts w:ascii="Century Gothic" w:eastAsia="Century Gothic" w:hAnsi="Century Gothic" w:cs="Century Gothic"/>
                <w:color w:val="000000"/>
                <w:sz w:val="16"/>
              </w:rPr>
              <w:tab/>
              <w:t xml:space="preserve">4 </w:t>
            </w:r>
          </w:p>
          <w:p w14:paraId="03DEA8E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comités </w:t>
            </w:r>
          </w:p>
          <w:p w14:paraId="100209D3"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deportivos, </w:t>
            </w:r>
          </w:p>
          <w:p w14:paraId="393F92B5" w14:textId="77777777" w:rsidR="00774DBE" w:rsidRPr="00774DBE" w:rsidRDefault="00774DBE" w:rsidP="00774DBE">
            <w:pPr>
              <w:spacing w:after="10"/>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uno en la zona </w:t>
            </w:r>
          </w:p>
          <w:p w14:paraId="56EC064A"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urbana </w:t>
            </w:r>
            <w:r w:rsidRPr="00774DBE">
              <w:rPr>
                <w:rFonts w:ascii="Century Gothic" w:eastAsia="Century Gothic" w:hAnsi="Century Gothic" w:cs="Century Gothic"/>
                <w:color w:val="000000"/>
                <w:sz w:val="16"/>
              </w:rPr>
              <w:tab/>
              <w:t xml:space="preserve">y tres en la zona rural </w:t>
            </w:r>
          </w:p>
        </w:tc>
        <w:tc>
          <w:tcPr>
            <w:tcW w:w="985" w:type="dxa"/>
            <w:tcBorders>
              <w:top w:val="single" w:sz="3" w:space="0" w:color="000000"/>
              <w:left w:val="single" w:sz="3" w:space="0" w:color="000000"/>
              <w:bottom w:val="single" w:sz="3" w:space="0" w:color="000000"/>
              <w:right w:val="single" w:sz="3" w:space="0" w:color="000000"/>
            </w:tcBorders>
          </w:tcPr>
          <w:p w14:paraId="37BA2B3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Acta de </w:t>
            </w:r>
            <w:proofErr w:type="spellStart"/>
            <w:r w:rsidRPr="00774DBE">
              <w:rPr>
                <w:rFonts w:ascii="Century Gothic" w:eastAsia="Century Gothic" w:hAnsi="Century Gothic" w:cs="Century Gothic"/>
                <w:color w:val="000000"/>
                <w:sz w:val="16"/>
              </w:rPr>
              <w:t>jurament</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ación</w:t>
            </w:r>
            <w:proofErr w:type="spellEnd"/>
            <w:r w:rsidRPr="00774DBE">
              <w:rPr>
                <w:rFonts w:ascii="Century Gothic" w:eastAsia="Century Gothic" w:hAnsi="Century Gothic" w:cs="Century Gothic"/>
                <w:color w:val="000000"/>
                <w:sz w:val="16"/>
              </w:rPr>
              <w:t xml:space="preserve"> por cada comité </w:t>
            </w:r>
          </w:p>
        </w:tc>
        <w:tc>
          <w:tcPr>
            <w:tcW w:w="1140" w:type="dxa"/>
            <w:tcBorders>
              <w:top w:val="single" w:sz="3" w:space="0" w:color="000000"/>
              <w:left w:val="single" w:sz="3" w:space="0" w:color="000000"/>
              <w:bottom w:val="single" w:sz="3" w:space="0" w:color="000000"/>
              <w:right w:val="single" w:sz="3" w:space="0" w:color="000000"/>
            </w:tcBorders>
          </w:tcPr>
          <w:p w14:paraId="7C197B47" w14:textId="77777777" w:rsidR="00774DBE" w:rsidRPr="00774DBE" w:rsidRDefault="00774DBE" w:rsidP="00774DBE">
            <w:pPr>
              <w:spacing w:after="4" w:line="239" w:lineRule="auto"/>
              <w:ind w:left="104" w:right="111"/>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Visitar y conocer el perfil de </w:t>
            </w:r>
          </w:p>
          <w:p w14:paraId="789B54D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cada </w:t>
            </w:r>
          </w:p>
          <w:p w14:paraId="7A13AF12"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integrante </w:t>
            </w:r>
          </w:p>
          <w:p w14:paraId="6030516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38B0C799"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Reuniones </w:t>
            </w:r>
          </w:p>
          <w:p w14:paraId="70E5FBDD"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informativa</w:t>
            </w:r>
          </w:p>
          <w:p w14:paraId="41FC51D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 </w:t>
            </w:r>
          </w:p>
          <w:p w14:paraId="07DC3EA9"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275C8A8D"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Juramenta ción </w:t>
            </w:r>
          </w:p>
        </w:tc>
        <w:tc>
          <w:tcPr>
            <w:tcW w:w="1144" w:type="dxa"/>
            <w:tcBorders>
              <w:top w:val="single" w:sz="3" w:space="0" w:color="000000"/>
              <w:left w:val="single" w:sz="3" w:space="0" w:color="000000"/>
              <w:bottom w:val="single" w:sz="3" w:space="0" w:color="000000"/>
              <w:right w:val="single" w:sz="3" w:space="0" w:color="000000"/>
            </w:tcBorders>
          </w:tcPr>
          <w:p w14:paraId="243BFCB2"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Papel </w:t>
            </w:r>
          </w:p>
          <w:p w14:paraId="2C59F85B"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Transporte Personería jurídica </w:t>
            </w:r>
          </w:p>
        </w:tc>
        <w:tc>
          <w:tcPr>
            <w:tcW w:w="925" w:type="dxa"/>
            <w:tcBorders>
              <w:top w:val="single" w:sz="3" w:space="0" w:color="000000"/>
              <w:left w:val="single" w:sz="3" w:space="0" w:color="000000"/>
              <w:bottom w:val="single" w:sz="3" w:space="0" w:color="000000"/>
              <w:right w:val="single" w:sz="3" w:space="0" w:color="000000"/>
            </w:tcBorders>
          </w:tcPr>
          <w:p w14:paraId="12997DAC" w14:textId="77777777" w:rsidR="00774DBE" w:rsidRPr="00774DBE" w:rsidRDefault="00774DBE" w:rsidP="00774DBE">
            <w:pPr>
              <w:spacing w:line="241" w:lineRule="auto"/>
              <w:ind w:left="104" w:righ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Indes Alcaldía </w:t>
            </w:r>
          </w:p>
          <w:p w14:paraId="2576F552"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municip</w:t>
            </w:r>
            <w:proofErr w:type="spellEnd"/>
          </w:p>
          <w:p w14:paraId="5FAE095A"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al </w:t>
            </w:r>
          </w:p>
          <w:p w14:paraId="32A9B53C"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Pnc</w:t>
            </w:r>
            <w:proofErr w:type="spellEnd"/>
            <w:r w:rsidRPr="00774DBE">
              <w:rPr>
                <w:rFonts w:ascii="Century Gothic" w:eastAsia="Century Gothic" w:hAnsi="Century Gothic" w:cs="Century Gothic"/>
                <w:color w:val="000000"/>
                <w:sz w:val="16"/>
              </w:rPr>
              <w:t xml:space="preserve"> </w:t>
            </w:r>
          </w:p>
          <w:p w14:paraId="339A9C1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bottom"/>
          </w:tcPr>
          <w:p w14:paraId="4D62B0F0" w14:textId="77777777" w:rsidR="00774DBE" w:rsidRPr="00774DBE" w:rsidRDefault="00774DBE" w:rsidP="00774DBE">
            <w:pPr>
              <w:spacing w:line="259" w:lineRule="auto"/>
              <w:ind w:left="-3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0E140FC7" wp14:editId="32ADF579">
                      <wp:extent cx="98574" cy="28144"/>
                      <wp:effectExtent l="0" t="0" r="0" b="0"/>
                      <wp:docPr id="113107" name="Group 113107"/>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8087" name="Rectangle 8087"/>
                              <wps:cNvSpPr/>
                              <wps:spPr>
                                <a:xfrm rot="5399999">
                                  <a:off x="14307" y="-46835"/>
                                  <a:ext cx="37432" cy="131103"/>
                                </a:xfrm>
                                <a:prstGeom prst="rect">
                                  <a:avLst/>
                                </a:prstGeom>
                                <a:ln>
                                  <a:noFill/>
                                </a:ln>
                              </wps:spPr>
                              <wps:txbx>
                                <w:txbxContent>
                                  <w:p w14:paraId="2352A797"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140FC7" id="Group 113107" o:spid="_x0000_s1095"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AeEwIAAHUEAAAOAAAAZHJzL2Uyb0RvYy54bWyklM1u2zAMx+8D9g6C7o3t2GldI04xrGsw&#10;YFiLdnsARZY/AFkUJCV29vSj5DjZWmCHLgeFEmXyz59Jr+/GXpKDMLYDVdJkEVMiFIeqU01Jf/54&#10;uMopsY6piklQoqRHYend5uOH9aALsYQWZCUMwSDKFoMuaeucLqLI8lb0zC5AC4XOGkzPHG5NE1WG&#10;DRi9l9Eyjq+jAUylDXBhLZ7eT066CfHrWnD3WNdWOCJLitpcWE1Yd36NNmtWNIbptuMnGewdKnrW&#10;KUx6DnXPHCN7070J1XfcgIXaLTj0EdR1x0WoAatJ4lfVbA3sdailKYZGnzEh2lec3h2Wfz9sjX7R&#10;TwZJDLpBFmHnaxlr0/t/VEnGgOx4RiZGRzge3uarm4wSjp5lnmTZBJS3SP3NM7z98o+nojlh9JeM&#10;QWNj2Evt9v9qf2mZFgGpLbD2J0O6qqR5nN9QoliPHfqMPcNUIwUJpwFLuHuGZAuLvGZCxAB21Sq9&#10;9b/QAydeSZbGGBXJXGXXebqa0Mzg0pssXU7gkjRJ4tS7zwxYoY11WwE98UZJDaoKwdnhm3XT1fmK&#10;VyKVXxU8dFJOXn+CKGex3nLjbgz1rkI2f7SD6ogQWjC/HnGMawlDSeFkUT/ZmNx7KZFfFcL3QzQb&#10;ZjZ2s2Gc/Axh1CY5n/YO6i7ovWQ76cK3GqzQ26H20xz64flzH25dvhab3wAAAP//AwBQSwMEFAAG&#10;AAgAAAAhAAbwbiDaAAAAAgEAAA8AAABkcnMvZG93bnJldi54bWxMj0FrwkAQhe+F/odlCt7qJtUU&#10;SbMRkbYnKVQF8TZmxySYnQ3ZNYn/vmsv7WXg8R7vfZMtR9OInjpXW1YQTyMQxIXVNZcK9ruP5wUI&#10;55E1NpZJwY0cLPPHhwxTbQf+pn7rSxFK2KWooPK+TaV0RUUG3dS2xME7286gD7Irpe5wCOWmkS9R&#10;9CoN1hwWKmxpXVFx2V6Ngs8Bh9Usfu83l/P6dtwlX4dNTEpNnsbVGwhPo/8Lwx0/oEMemE72ytqJ&#10;RkF4xP/eu5ckIE4K5nOQeSb/o+c/AAAA//8DAFBLAQItABQABgAIAAAAIQC2gziS/gAAAOEBAAAT&#10;AAAAAAAAAAAAAAAAAAAAAABbQ29udGVudF9UeXBlc10ueG1sUEsBAi0AFAAGAAgAAAAhADj9If/W&#10;AAAAlAEAAAsAAAAAAAAAAAAAAAAALwEAAF9yZWxzLy5yZWxzUEsBAi0AFAAGAAgAAAAhAG/WQB4T&#10;AgAAdQQAAA4AAAAAAAAAAAAAAAAALgIAAGRycy9lMm9Eb2MueG1sUEsBAi0AFAAGAAgAAAAhAAbw&#10;biDaAAAAAgEAAA8AAAAAAAAAAAAAAAAAbQQAAGRycy9kb3ducmV2LnhtbFBLBQYAAAAABAAEAPMA&#10;AAB0BQAAAAA=&#10;">
                      <v:rect id="Rectangle 8087" o:spid="_x0000_s1096" style="position:absolute;left:14307;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9iqwwAAAN0AAAAPAAAAZHJzL2Rvd25yZXYueG1sRI/disIw&#10;FITvhX2HcBb2TtPdi7VUo4hSELyofw9waI5NtTkpTazdt98IgpfDzHzDzJeDbURPna8dK/ieJCCI&#10;S6drrhScT/k4BeEDssbGMSn4Iw/Lxcdojpl2Dz5QfwyViBD2GSowIbSZlL40ZNFPXEscvYvrLIYo&#10;u0rqDh8Rbhv5kyS/0mLNccFgS2tD5e14twqKW2E2fZ2fq+vOa9oXbpOHrVJfn8NqBiLQEN7hV3ur&#10;FaRJOoXnm/gE5OIfAAD//wMAUEsBAi0AFAAGAAgAAAAhANvh9svuAAAAhQEAABMAAAAAAAAAAAAA&#10;AAAAAAAAAFtDb250ZW50X1R5cGVzXS54bWxQSwECLQAUAAYACAAAACEAWvQsW78AAAAVAQAACwAA&#10;AAAAAAAAAAAAAAAfAQAAX3JlbHMvLnJlbHNQSwECLQAUAAYACAAAACEAhxvYqsMAAADdAAAADwAA&#10;AAAAAAAAAAAAAAAHAgAAZHJzL2Rvd25yZXYueG1sUEsFBgAAAAADAAMAtwAAAPcCAAAAAA==&#10;" filled="f" stroked="f">
                        <v:textbox inset="0,0,0,0">
                          <w:txbxContent>
                            <w:p w14:paraId="2352A797"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tcPr>
          <w:p w14:paraId="5E2AC2D3"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6AEF4ED" wp14:editId="10F71D5D">
                      <wp:extent cx="98574" cy="246456"/>
                      <wp:effectExtent l="0" t="0" r="0" b="0"/>
                      <wp:docPr id="113119" name="Group 113119"/>
                      <wp:cNvGraphicFramePr/>
                      <a:graphic xmlns:a="http://schemas.openxmlformats.org/drawingml/2006/main">
                        <a:graphicData uri="http://schemas.microsoft.com/office/word/2010/wordprocessingGroup">
                          <wpg:wgp>
                            <wpg:cNvGrpSpPr/>
                            <wpg:grpSpPr>
                              <a:xfrm>
                                <a:off x="0" y="0"/>
                                <a:ext cx="98574" cy="246456"/>
                                <a:chOff x="0" y="0"/>
                                <a:chExt cx="98574" cy="246456"/>
                              </a:xfrm>
                            </wpg:grpSpPr>
                            <wps:wsp>
                              <wps:cNvPr id="100490" name="Rectangle 100490"/>
                              <wps:cNvSpPr/>
                              <wps:spPr>
                                <a:xfrm rot="5399999">
                                  <a:off x="-59136" y="26608"/>
                                  <a:ext cx="290797" cy="131103"/>
                                </a:xfrm>
                                <a:prstGeom prst="rect">
                                  <a:avLst/>
                                </a:prstGeom>
                                <a:ln>
                                  <a:noFill/>
                                </a:ln>
                              </wps:spPr>
                              <wps:txbx>
                                <w:txbxContent>
                                  <w:p w14:paraId="11BC38DA" w14:textId="77777777" w:rsidR="00774DBE" w:rsidRDefault="00774DBE" w:rsidP="00774DBE">
                                    <w:r>
                                      <w:rPr>
                                        <w:sz w:val="16"/>
                                      </w:rPr>
                                      <w:t>25</w:t>
                                    </w:r>
                                  </w:p>
                                </w:txbxContent>
                              </wps:txbx>
                              <wps:bodyPr horzOverflow="overflow" vert="horz" lIns="0" tIns="0" rIns="0" bIns="0" rtlCol="0">
                                <a:noAutofit/>
                              </wps:bodyPr>
                            </wps:wsp>
                            <wps:wsp>
                              <wps:cNvPr id="100491" name="Rectangle 100491"/>
                              <wps:cNvSpPr/>
                              <wps:spPr>
                                <a:xfrm rot="5399999">
                                  <a:off x="-168255" y="135727"/>
                                  <a:ext cx="290797" cy="131103"/>
                                </a:xfrm>
                                <a:prstGeom prst="rect">
                                  <a:avLst/>
                                </a:prstGeom>
                                <a:ln>
                                  <a:noFill/>
                                </a:ln>
                              </wps:spPr>
                              <wps:txbx>
                                <w:txbxContent>
                                  <w:p w14:paraId="636A76FD" w14:textId="77777777" w:rsidR="00774DBE" w:rsidRDefault="00774DBE" w:rsidP="00774DBE">
                                    <w:r>
                                      <w:rPr>
                                        <w:sz w:val="16"/>
                                      </w:rPr>
                                      <w:t xml:space="preserve"> %</w:t>
                                    </w:r>
                                  </w:p>
                                </w:txbxContent>
                              </wps:txbx>
                              <wps:bodyPr horzOverflow="overflow" vert="horz" lIns="0" tIns="0" rIns="0" bIns="0" rtlCol="0">
                                <a:noAutofit/>
                              </wps:bodyPr>
                            </wps:wsp>
                            <wps:wsp>
                              <wps:cNvPr id="8089" name="Rectangle 8089"/>
                              <wps:cNvSpPr/>
                              <wps:spPr>
                                <a:xfrm rot="5399999">
                                  <a:off x="14308" y="171477"/>
                                  <a:ext cx="37429" cy="131103"/>
                                </a:xfrm>
                                <a:prstGeom prst="rect">
                                  <a:avLst/>
                                </a:prstGeom>
                                <a:ln>
                                  <a:noFill/>
                                </a:ln>
                              </wps:spPr>
                              <wps:txbx>
                                <w:txbxContent>
                                  <w:p w14:paraId="37D68DB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AEF4ED" id="Group 113119" o:spid="_x0000_s1097" style="width:7.75pt;height:19.4pt;mso-position-horizontal-relative:char;mso-position-vertical-relative:line" coordsize="98574,246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nFbgIAAEEIAAAOAAAAZHJzL2Uyb0RvYy54bWzkVdtu1DAQfUfiHyy/t4lz3UTNVojSCgnR&#10;isIHeB3nIiW2ZbvNlq9n7CS70AokikSR2AfveMaZOXNmxj47348Duufa9FJUmJyGGHHBZN2LtsJf&#10;Pl+ebDAyloqaDlLwCj9wg8+3r1+dTarkkezkUHONwIkw5aQq3FmryiAwrOMjNadScQHGRuqRWtjq&#10;Nqg1ncD7OARRGGbBJHWttGTcGNBezEa89f6bhjN73TSGWzRUGLBZv2q/7twabM9o2Wqqup4tMOgz&#10;UIy0FxD04OqCWorudP/E1dgzLY1s7CmTYyCbpmfc5wDZkPBRNlda3imfS1tOrTrQBNQ+4unZbtnH&#10;+yutbtWNBiYm1QIXfudy2Td6dP+AEu09ZQ8HyvjeIgbKYpPmCUYMLFGSJWk2M8o6oP3JR6x796vP&#10;gjVk8AOQSUFrmGP25s+yv+2o4p5UU0L2Nxr1NXRuGCYFNIigI3TpJ+gbKtqBo0XvyfHnD1SZ0gBr&#10;K09IS+itNC7cz3fCwtpJWpA4w8gRlGXhZuZnpS8qwrzIZ/5ITEgYO/uBCFoqbewVlyNyQoU1APPe&#10;6f0HY+ej6xEHZRBuFfKyH4bZ6jTA54rWSXa/2/uk08RFc6qdrB+AiU7qr9cwzc0gpwrLRcJuwCG4&#10;s2I0vBdQATdLq6BXYbcK2g5vpZ+4Gc6bOyub3uM9RltwQWlnDH+nxuQnNSYrFdATv11jkm2iNPVF&#10;JnGaR/k/VeV0Te2/qPIm3BRPa+y1S7M/o8IkiWF03RCTnCT5o/rGeRJBTHcJvsAQ+yv3OFYvN8T+&#10;2oZ3yl9gy5vqHsLv937ojy//9hsAAAD//wMAUEsDBBQABgAIAAAAIQBxn2xC2gAAAAMBAAAPAAAA&#10;ZHJzL2Rvd25yZXYueG1sTI9Ba8JAEIXvhf6HZQre6iaVlJBmIyKtJylUC+JtzI5JMDsbsmsS/33X&#10;XtrLwOM93vsmX06mFQP1rrGsIJ5HIIhLqxuuFHzvP55TEM4ja2wtk4IbOVgWjw85ZtqO/EXDzlci&#10;lLDLUEHtfZdJ6cqaDLq57YiDd7a9QR9kX0nd4xjKTStfouhVGmw4LNTY0bqm8rK7GgWbEcfVIn4f&#10;tpfz+nbcJ5+HbUxKzZ6m1RsIT5P/C8MdP6BDEZhO9sraiVZBeMT/3ruXJCBOChZpCrLI5X/24gcA&#10;AP//AwBQSwECLQAUAAYACAAAACEAtoM4kv4AAADhAQAAEwAAAAAAAAAAAAAAAAAAAAAAW0NvbnRl&#10;bnRfVHlwZXNdLnhtbFBLAQItABQABgAIAAAAIQA4/SH/1gAAAJQBAAALAAAAAAAAAAAAAAAAAC8B&#10;AABfcmVscy8ucmVsc1BLAQItABQABgAIAAAAIQA4nonFbgIAAEEIAAAOAAAAAAAAAAAAAAAAAC4C&#10;AABkcnMvZTJvRG9jLnhtbFBLAQItABQABgAIAAAAIQBxn2xC2gAAAAMBAAAPAAAAAAAAAAAAAAAA&#10;AMgEAABkcnMvZG93bnJldi54bWxQSwUGAAAAAAQABADzAAAAzwUAAAAA&#10;">
                      <v:rect id="Rectangle 100490" o:spid="_x0000_s1098" style="position:absolute;left:-59136;top:26608;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17wwAAAN8AAAAPAAAAZHJzL2Rvd25yZXYueG1sRE/NSsNA&#10;EL4LvsMygje7axGxabdFWgIFD9G2DzBkp9m02dmQXdP49s5B8Pjx/a82U+jUSENqI1t4nhlQxHV0&#10;LTcWTsfy6Q1UysgOu8hk4YcSbNb3dyssXLzxF42H3CgJ4VSgBZ9zX2idak8B0yz2xMKd4xAwCxwa&#10;7Qa8SXjo9NyYVx2wZWnw2NPWU309fAcL1bXyu7EtT83lIzn6rOKuzHtrHx+m9yWoTFP+F/+5907m&#10;G/OykAfyRwDo9S8AAAD//wMAUEsBAi0AFAAGAAgAAAAhANvh9svuAAAAhQEAABMAAAAAAAAAAAAA&#10;AAAAAAAAAFtDb250ZW50X1R5cGVzXS54bWxQSwECLQAUAAYACAAAACEAWvQsW78AAAAVAQAACwAA&#10;AAAAAAAAAAAAAAAfAQAAX3JlbHMvLnJlbHNQSwECLQAUAAYACAAAACEAzEu9e8MAAADfAAAADwAA&#10;AAAAAAAAAAAAAAAHAgAAZHJzL2Rvd25yZXYueG1sUEsFBgAAAAADAAMAtwAAAPcCAAAAAA==&#10;" filled="f" stroked="f">
                        <v:textbox inset="0,0,0,0">
                          <w:txbxContent>
                            <w:p w14:paraId="11BC38DA" w14:textId="77777777" w:rsidR="00774DBE" w:rsidRDefault="00774DBE" w:rsidP="00774DBE">
                              <w:r>
                                <w:rPr>
                                  <w:sz w:val="16"/>
                                </w:rPr>
                                <w:t>25</w:t>
                              </w:r>
                            </w:p>
                          </w:txbxContent>
                        </v:textbox>
                      </v:rect>
                      <v:rect id="Rectangle 100491" o:spid="_x0000_s1099" style="position:absolute;left:-168255;top:135727;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jgwgAAAN8AAAAPAAAAZHJzL2Rvd25yZXYueG1sRE/dasIw&#10;FL4f+A7hDLybiUOGVqMMpSB4Uf8e4NCcNZ3NSWmyWt9+GQy8/Pj+V5vBNaKnLtSeNUwnCgRx6U3N&#10;lYbrJX+bgwgR2WDjmTQ8KMBmPXpZYWb8nU/Un2MlUgiHDDXYGNtMylBachgmviVO3JfvHMYEu0qa&#10;Du8p3DXyXakP6bDm1GCxpa2l8nb+cRqKW2F3fZ1fq+9DMHQs/C6Pe63Hr8PnEkSkIT7F/+69SfOV&#10;mi2m8PcnAZDrXwAAAP//AwBQSwECLQAUAAYACAAAACEA2+H2y+4AAACFAQAAEwAAAAAAAAAAAAAA&#10;AAAAAAAAW0NvbnRlbnRfVHlwZXNdLnhtbFBLAQItABQABgAIAAAAIQBa9CxbvwAAABUBAAALAAAA&#10;AAAAAAAAAAAAAB8BAABfcmVscy8ucmVsc1BLAQItABQABgAIAAAAIQCjBxjgwgAAAN8AAAAPAAAA&#10;AAAAAAAAAAAAAAcCAABkcnMvZG93bnJldi54bWxQSwUGAAAAAAMAAwC3AAAA9gIAAAAA&#10;" filled="f" stroked="f">
                        <v:textbox inset="0,0,0,0">
                          <w:txbxContent>
                            <w:p w14:paraId="636A76FD" w14:textId="77777777" w:rsidR="00774DBE" w:rsidRDefault="00774DBE" w:rsidP="00774DBE">
                              <w:r>
                                <w:rPr>
                                  <w:sz w:val="16"/>
                                </w:rPr>
                                <w:t xml:space="preserve"> %</w:t>
                              </w:r>
                            </w:p>
                          </w:txbxContent>
                        </v:textbox>
                      </v:rect>
                      <v:rect id="Rectangle 8089" o:spid="_x0000_s1100" style="position:absolute;left:14308;top:171477;width:37429;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lDxAAAAN0AAAAPAAAAZHJzL2Rvd25yZXYueG1sRI/BasMw&#10;EETvhfyD2EBujZwcgutGCaXGYOjBrZsPWKyt5cZaGUu1nb+PCoUeh5l5wxzPi+3FRKPvHCvYbRMQ&#10;xI3THbcKLp/FYwrCB2SNvWNScCMP59Pq4YiZdjN/0FSHVkQI+wwVmBCGTErfGLLot24gjt6XGy2G&#10;KMdW6hHnCLe93CfJQVrsOC4YHOjVUHOtf6yC6lqZfOqKS/v95jW9Vy4vQqnUZr28PIMItIT/8F+7&#10;1ArSJH2C3zfxCcjTHQAA//8DAFBLAQItABQABgAIAAAAIQDb4fbL7gAAAIUBAAATAAAAAAAAAAAA&#10;AAAAAAAAAABbQ29udGVudF9UeXBlc10ueG1sUEsBAi0AFAAGAAgAAAAhAFr0LFu/AAAAFQEAAAsA&#10;AAAAAAAAAAAAAAAAHwEAAF9yZWxzLy5yZWxzUEsBAi0AFAAGAAgAAAAhAJnI6UPEAAAA3QAAAA8A&#10;AAAAAAAAAAAAAAAABwIAAGRycy9kb3ducmV2LnhtbFBLBQYAAAAAAwADALcAAAD4AgAAAAA=&#10;" filled="f" stroked="f">
                        <v:textbox inset="0,0,0,0">
                          <w:txbxContent>
                            <w:p w14:paraId="37D68DB3" w14:textId="77777777" w:rsidR="00774DBE" w:rsidRDefault="00774DBE" w:rsidP="00774DBE">
                              <w:r>
                                <w:rPr>
                                  <w:sz w:val="16"/>
                                </w:rPr>
                                <w:t xml:space="preserve"> </w:t>
                              </w:r>
                            </w:p>
                          </w:txbxContent>
                        </v:textbox>
                      </v:rect>
                      <w10:anchorlock/>
                    </v:group>
                  </w:pict>
                </mc:Fallback>
              </mc:AlternateContent>
            </w:r>
          </w:p>
        </w:tc>
        <w:tc>
          <w:tcPr>
            <w:tcW w:w="276" w:type="dxa"/>
            <w:tcBorders>
              <w:top w:val="single" w:sz="3" w:space="0" w:color="000000"/>
              <w:left w:val="single" w:sz="3" w:space="0" w:color="000000"/>
              <w:bottom w:val="single" w:sz="3" w:space="0" w:color="000000"/>
              <w:right w:val="single" w:sz="3" w:space="0" w:color="000000"/>
            </w:tcBorders>
          </w:tcPr>
          <w:p w14:paraId="2980F81D" w14:textId="77777777" w:rsidR="00774DBE" w:rsidRPr="00774DBE" w:rsidRDefault="00774DBE" w:rsidP="00774DBE">
            <w:pPr>
              <w:spacing w:line="259" w:lineRule="auto"/>
              <w:ind w:left="-3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32E3686" wp14:editId="4EEEA64B">
                      <wp:extent cx="98574" cy="246456"/>
                      <wp:effectExtent l="0" t="0" r="0" b="0"/>
                      <wp:docPr id="113134" name="Group 113134"/>
                      <wp:cNvGraphicFramePr/>
                      <a:graphic xmlns:a="http://schemas.openxmlformats.org/drawingml/2006/main">
                        <a:graphicData uri="http://schemas.microsoft.com/office/word/2010/wordprocessingGroup">
                          <wpg:wgp>
                            <wpg:cNvGrpSpPr/>
                            <wpg:grpSpPr>
                              <a:xfrm>
                                <a:off x="0" y="0"/>
                                <a:ext cx="98574" cy="246456"/>
                                <a:chOff x="0" y="0"/>
                                <a:chExt cx="98574" cy="246456"/>
                              </a:xfrm>
                            </wpg:grpSpPr>
                            <wps:wsp>
                              <wps:cNvPr id="100492" name="Rectangle 100492"/>
                              <wps:cNvSpPr/>
                              <wps:spPr>
                                <a:xfrm rot="5399999">
                                  <a:off x="-59136" y="26608"/>
                                  <a:ext cx="290797" cy="131103"/>
                                </a:xfrm>
                                <a:prstGeom prst="rect">
                                  <a:avLst/>
                                </a:prstGeom>
                                <a:ln>
                                  <a:noFill/>
                                </a:ln>
                              </wps:spPr>
                              <wps:txbx>
                                <w:txbxContent>
                                  <w:p w14:paraId="493DAEE5" w14:textId="77777777" w:rsidR="00774DBE" w:rsidRDefault="00774DBE" w:rsidP="00774DBE">
                                    <w:r>
                                      <w:rPr>
                                        <w:sz w:val="16"/>
                                      </w:rPr>
                                      <w:t>25</w:t>
                                    </w:r>
                                  </w:p>
                                </w:txbxContent>
                              </wps:txbx>
                              <wps:bodyPr horzOverflow="overflow" vert="horz" lIns="0" tIns="0" rIns="0" bIns="0" rtlCol="0">
                                <a:noAutofit/>
                              </wps:bodyPr>
                            </wps:wsp>
                            <wps:wsp>
                              <wps:cNvPr id="100493" name="Rectangle 100493"/>
                              <wps:cNvSpPr/>
                              <wps:spPr>
                                <a:xfrm rot="5399999">
                                  <a:off x="-168255" y="135727"/>
                                  <a:ext cx="290797" cy="131103"/>
                                </a:xfrm>
                                <a:prstGeom prst="rect">
                                  <a:avLst/>
                                </a:prstGeom>
                                <a:ln>
                                  <a:noFill/>
                                </a:ln>
                              </wps:spPr>
                              <wps:txbx>
                                <w:txbxContent>
                                  <w:p w14:paraId="57A74AE3" w14:textId="77777777" w:rsidR="00774DBE" w:rsidRDefault="00774DBE" w:rsidP="00774DBE">
                                    <w:r>
                                      <w:rPr>
                                        <w:sz w:val="16"/>
                                      </w:rPr>
                                      <w:t xml:space="preserve"> %</w:t>
                                    </w:r>
                                  </w:p>
                                </w:txbxContent>
                              </wps:txbx>
                              <wps:bodyPr horzOverflow="overflow" vert="horz" lIns="0" tIns="0" rIns="0" bIns="0" rtlCol="0">
                                <a:noAutofit/>
                              </wps:bodyPr>
                            </wps:wsp>
                            <wps:wsp>
                              <wps:cNvPr id="8091" name="Rectangle 8091"/>
                              <wps:cNvSpPr/>
                              <wps:spPr>
                                <a:xfrm rot="5399999">
                                  <a:off x="14308" y="171477"/>
                                  <a:ext cx="37429" cy="131103"/>
                                </a:xfrm>
                                <a:prstGeom prst="rect">
                                  <a:avLst/>
                                </a:prstGeom>
                                <a:ln>
                                  <a:noFill/>
                                </a:ln>
                              </wps:spPr>
                              <wps:txbx>
                                <w:txbxContent>
                                  <w:p w14:paraId="7E35D227"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2E3686" id="Group 113134" o:spid="_x0000_s1101" style="width:7.75pt;height:19.4pt;mso-position-horizontal-relative:char;mso-position-vertical-relative:line" coordsize="98574,246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kawIAAEEIAAAOAAAAZHJzL2Uyb0RvYy54bWzclW1v0zAQx98j8R0sv9/ynDTR0gkxViEh&#10;NjH4AK7jPEiJbdle0/HpOTtJC6tAokgw0RfuxXbO//vdXXx1vR96tGNKd4KXOLj0MWKciqrjTYm/&#10;fL69WGGkDeEV6QVnJX5iGl+vX7+6GmXBQtGKvmIKgROui1GWuDVGFp6nacsGoi+FZBwWa6EGYuBR&#10;NV6lyAjeh94LfT/1RqEqqQRlWsPszbSI185/XTNq7upaM4P6EoM240blxq0dvfUVKRpFZNvRWQY5&#10;Q8VAOg6HHlzdEEPQo+pOXA0dVUKL2lxSMXiirjvKXAwQTeA/i2ajxKN0sTTF2MgDJkD7jNPZbunH&#10;3UbJB3mvgMQoG2Dhnmws+1oN9h9Uor1D9nRAxvYGUZjMV0kWY0RhJYzTOEknorQF7Ccv0fbdr17z&#10;liO9H4SMEkpDH6PXfxb9Q0skc1B1AdHfK9RVULm+H+chRpwMUKWfoG4Ib3qG5nkHx+0/oNKFBmoL&#10;J6QE1FYS5fbnKmGmdpHkQZRiZAGlqb+a+Cz4wtzP8mziF0RB4Ed2/QCCFFJps2FiQNYosQJhzjvZ&#10;fdBm2rpssVJ6bkcubru+n1btDPBc1FrL7Ld7F3SS2dPs1FZUT0CiFerrHXRz3YuxxGK2sG1wONyu&#10;YtS/55AB20uLoRZjuxjK9G+F67hJzptHI+rO6T2eNuuC1E4a/k6Oo5/k2IG34qAmfjvHQboKk8Ql&#10;OYiSLHRcSfFCsuxq7sj9P8/yys+D0xy72bnYz8hwEEfQuraJgyyIs2f5jbI4zP9ZE+cvpYndZxvu&#10;KfcBm+9UexF+/+ya/njzr78BAAD//wMAUEsDBBQABgAIAAAAIQBxn2xC2gAAAAMBAAAPAAAAZHJz&#10;L2Rvd25yZXYueG1sTI9Ba8JAEIXvhf6HZQre6iaVlJBmIyKtJylUC+JtzI5JMDsbsmsS/33XXtrL&#10;wOM93vsmX06mFQP1rrGsIJ5HIIhLqxuuFHzvP55TEM4ja2wtk4IbOVgWjw85ZtqO/EXDzlcilLDL&#10;UEHtfZdJ6cqaDLq57YiDd7a9QR9kX0nd4xjKTStfouhVGmw4LNTY0bqm8rK7GgWbEcfVIn4ftpfz&#10;+nbcJ5+HbUxKzZ6m1RsIT5P/C8MdP6BDEZhO9sraiVZBeMT/3ruXJCBOChZpCrLI5X/24gcAAP//&#10;AwBQSwECLQAUAAYACAAAACEAtoM4kv4AAADhAQAAEwAAAAAAAAAAAAAAAAAAAAAAW0NvbnRlbnRf&#10;VHlwZXNdLnhtbFBLAQItABQABgAIAAAAIQA4/SH/1gAAAJQBAAALAAAAAAAAAAAAAAAAAC8BAABf&#10;cmVscy8ucmVsc1BLAQItABQABgAIAAAAIQAGx/ekawIAAEEIAAAOAAAAAAAAAAAAAAAAAC4CAABk&#10;cnMvZTJvRG9jLnhtbFBLAQItABQABgAIAAAAIQBxn2xC2gAAAAMBAAAPAAAAAAAAAAAAAAAAAMUE&#10;AABkcnMvZG93bnJldi54bWxQSwUGAAAAAAQABADzAAAAzAUAAAAA&#10;">
                      <v:rect id="Rectangle 100492" o:spid="_x0000_s1102" style="position:absolute;left:-59136;top:26608;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YaXwgAAAN8AAAAPAAAAZHJzL2Rvd25yZXYueG1sRE/dasIw&#10;FL4XfIdwhN1pMhniOqMMpSDsov49wKE5azqbk9LE2r29GQy8/Pj+V5vBNaKnLtSeNbzOFAji0pua&#10;Kw2Xcz5dgggR2WDjmTT8UoDNejxaYWb8nY/Un2IlUgiHDDXYGNtMylBachhmviVO3LfvHMYEu0qa&#10;Du8p3DVyrtRCOqw5NVhsaWupvJ5uTkNxLeyur/NL9fMVDB0Kv8vjXuuXyfD5ASLSEJ/if/fepPlK&#10;vb3P4e9PAiDXDwAAAP//AwBQSwECLQAUAAYACAAAACEA2+H2y+4AAACFAQAAEwAAAAAAAAAAAAAA&#10;AAAAAAAAW0NvbnRlbnRfVHlwZXNdLnhtbFBLAQItABQABgAIAAAAIQBa9CxbvwAAABUBAAALAAAA&#10;AAAAAAAAAAAAAB8BAABfcmVscy8ucmVsc1BLAQItABQABgAIAAAAIQBT1YaXwgAAAN8AAAAPAAAA&#10;AAAAAAAAAAAAAAcCAABkcnMvZG93bnJldi54bWxQSwUGAAAAAAMAAwC3AAAA9gIAAAAA&#10;" filled="f" stroked="f">
                        <v:textbox inset="0,0,0,0">
                          <w:txbxContent>
                            <w:p w14:paraId="493DAEE5" w14:textId="77777777" w:rsidR="00774DBE" w:rsidRDefault="00774DBE" w:rsidP="00774DBE">
                              <w:r>
                                <w:rPr>
                                  <w:sz w:val="16"/>
                                </w:rPr>
                                <w:t>25</w:t>
                              </w:r>
                            </w:p>
                          </w:txbxContent>
                        </v:textbox>
                      </v:rect>
                      <v:rect id="Rectangle 100493" o:spid="_x0000_s1103" style="position:absolute;left:-168255;top:135727;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SMMwgAAAN8AAAAPAAAAZHJzL2Rvd25yZXYueG1sRE/dasIw&#10;FL4X9g7hCLvTRB3DdUYZSkHwovPnAQ7NWdPZnJQm1u7tzWCwy4/vf7UZXCN66kLtWcNsqkAQl97U&#10;XGm4nPPJEkSIyAYbz6ThhwJs1k+jFWbG3/lI/SlWIoVwyFCDjbHNpAylJYdh6lvixH35zmFMsKuk&#10;6fCewl0j50q9Soc1pwaLLW0tldfTzWkoroXd9XV+qb4PwdBn4Xd53Gv9PB4+3kFEGuK/+M+9N2m+&#10;Ui9vC/j9kwDI9QMAAP//AwBQSwECLQAUAAYACAAAACEA2+H2y+4AAACFAQAAEwAAAAAAAAAAAAAA&#10;AAAAAAAAW0NvbnRlbnRfVHlwZXNdLnhtbFBLAQItABQABgAIAAAAIQBa9CxbvwAAABUBAAALAAAA&#10;AAAAAAAAAAAAAB8BAABfcmVscy8ucmVsc1BLAQItABQABgAIAAAAIQA8mSMMwgAAAN8AAAAPAAAA&#10;AAAAAAAAAAAAAAcCAABkcnMvZG93bnJldi54bWxQSwUGAAAAAAMAAwC3AAAA9gIAAAAA&#10;" filled="f" stroked="f">
                        <v:textbox inset="0,0,0,0">
                          <w:txbxContent>
                            <w:p w14:paraId="57A74AE3" w14:textId="77777777" w:rsidR="00774DBE" w:rsidRDefault="00774DBE" w:rsidP="00774DBE">
                              <w:r>
                                <w:rPr>
                                  <w:sz w:val="16"/>
                                </w:rPr>
                                <w:t xml:space="preserve"> %</w:t>
                              </w:r>
                            </w:p>
                          </w:txbxContent>
                        </v:textbox>
                      </v:rect>
                      <v:rect id="Rectangle 8091" o:spid="_x0000_s1104" style="position:absolute;left:14308;top:171477;width:37429;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3OYxQAAAN0AAAAPAAAAZHJzL2Rvd25yZXYueG1sRI/BasMw&#10;EETvhfyD2EBujZwcgutGCSXGYOjBbZIPWKyt5cZaGUu1nb+PCoUeh5l5w+yPs+3ESINvHSvYrBMQ&#10;xLXTLTcKrpfiOQXhA7LGzjEpuJOH42HxtMdMu4k/aTyHRkQI+wwVmBD6TEpfG7Lo164njt6XGyyG&#10;KIdG6gGnCLed3CbJTlpsOS4Y7OlkqL6df6yC6laZfGyLa/P97jV9VC4vQqnUajm/vYIINIf/8F+7&#10;1ArS5GUDv2/iE5CHBwAAAP//AwBQSwECLQAUAAYACAAAACEA2+H2y+4AAACFAQAAEwAAAAAAAAAA&#10;AAAAAAAAAAAAW0NvbnRlbnRfVHlwZXNdLnhtbFBLAQItABQABgAIAAAAIQBa9CxbvwAAABUBAAAL&#10;AAAAAAAAAAAAAAAAAB8BAABfcmVscy8ucmVsc1BLAQItABQABgAIAAAAIQDiZ3OYxQAAAN0AAAAP&#10;AAAAAAAAAAAAAAAAAAcCAABkcnMvZG93bnJldi54bWxQSwUGAAAAAAMAAwC3AAAA+QIAAAAA&#10;" filled="f" stroked="f">
                        <v:textbox inset="0,0,0,0">
                          <w:txbxContent>
                            <w:p w14:paraId="7E35D227" w14:textId="77777777" w:rsidR="00774DBE" w:rsidRDefault="00774DBE" w:rsidP="00774DBE">
                              <w:r>
                                <w:rPr>
                                  <w:sz w:val="16"/>
                                </w:rPr>
                                <w:t xml:space="preserve"> </w:t>
                              </w:r>
                            </w:p>
                          </w:txbxContent>
                        </v:textbox>
                      </v:rect>
                      <w10:anchorlock/>
                    </v:group>
                  </w:pict>
                </mc:Fallback>
              </mc:AlternateContent>
            </w:r>
          </w:p>
        </w:tc>
        <w:tc>
          <w:tcPr>
            <w:tcW w:w="288" w:type="dxa"/>
            <w:tcBorders>
              <w:top w:val="single" w:sz="3" w:space="0" w:color="000000"/>
              <w:left w:val="single" w:sz="3" w:space="0" w:color="000000"/>
              <w:bottom w:val="single" w:sz="3" w:space="0" w:color="000000"/>
              <w:right w:val="single" w:sz="3" w:space="0" w:color="000000"/>
            </w:tcBorders>
          </w:tcPr>
          <w:p w14:paraId="53BB33BF" w14:textId="77777777" w:rsidR="00774DBE" w:rsidRPr="00774DBE" w:rsidRDefault="00774DBE" w:rsidP="00774DBE">
            <w:pPr>
              <w:spacing w:line="259" w:lineRule="auto"/>
              <w:ind w:left="-1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46E6F93" wp14:editId="0BBB3C90">
                      <wp:extent cx="98574" cy="246456"/>
                      <wp:effectExtent l="0" t="0" r="0" b="0"/>
                      <wp:docPr id="113143" name="Group 113143"/>
                      <wp:cNvGraphicFramePr/>
                      <a:graphic xmlns:a="http://schemas.openxmlformats.org/drawingml/2006/main">
                        <a:graphicData uri="http://schemas.microsoft.com/office/word/2010/wordprocessingGroup">
                          <wpg:wgp>
                            <wpg:cNvGrpSpPr/>
                            <wpg:grpSpPr>
                              <a:xfrm>
                                <a:off x="0" y="0"/>
                                <a:ext cx="98574" cy="246456"/>
                                <a:chOff x="0" y="0"/>
                                <a:chExt cx="98574" cy="246456"/>
                              </a:xfrm>
                            </wpg:grpSpPr>
                            <wps:wsp>
                              <wps:cNvPr id="100494" name="Rectangle 100494"/>
                              <wps:cNvSpPr/>
                              <wps:spPr>
                                <a:xfrm rot="5399999">
                                  <a:off x="-59136" y="26608"/>
                                  <a:ext cx="290797" cy="131103"/>
                                </a:xfrm>
                                <a:prstGeom prst="rect">
                                  <a:avLst/>
                                </a:prstGeom>
                                <a:ln>
                                  <a:noFill/>
                                </a:ln>
                              </wps:spPr>
                              <wps:txbx>
                                <w:txbxContent>
                                  <w:p w14:paraId="40B3D839" w14:textId="77777777" w:rsidR="00774DBE" w:rsidRDefault="00774DBE" w:rsidP="00774DBE">
                                    <w:r>
                                      <w:rPr>
                                        <w:sz w:val="16"/>
                                      </w:rPr>
                                      <w:t>25</w:t>
                                    </w:r>
                                  </w:p>
                                </w:txbxContent>
                              </wps:txbx>
                              <wps:bodyPr horzOverflow="overflow" vert="horz" lIns="0" tIns="0" rIns="0" bIns="0" rtlCol="0">
                                <a:noAutofit/>
                              </wps:bodyPr>
                            </wps:wsp>
                            <wps:wsp>
                              <wps:cNvPr id="100495" name="Rectangle 100495"/>
                              <wps:cNvSpPr/>
                              <wps:spPr>
                                <a:xfrm rot="5399999">
                                  <a:off x="-168255" y="135727"/>
                                  <a:ext cx="290797" cy="131103"/>
                                </a:xfrm>
                                <a:prstGeom prst="rect">
                                  <a:avLst/>
                                </a:prstGeom>
                                <a:ln>
                                  <a:noFill/>
                                </a:ln>
                              </wps:spPr>
                              <wps:txbx>
                                <w:txbxContent>
                                  <w:p w14:paraId="5991425C" w14:textId="77777777" w:rsidR="00774DBE" w:rsidRDefault="00774DBE" w:rsidP="00774DBE">
                                    <w:r>
                                      <w:rPr>
                                        <w:sz w:val="16"/>
                                      </w:rPr>
                                      <w:t xml:space="preserve"> %</w:t>
                                    </w:r>
                                  </w:p>
                                </w:txbxContent>
                              </wps:txbx>
                              <wps:bodyPr horzOverflow="overflow" vert="horz" lIns="0" tIns="0" rIns="0" bIns="0" rtlCol="0">
                                <a:noAutofit/>
                              </wps:bodyPr>
                            </wps:wsp>
                            <wps:wsp>
                              <wps:cNvPr id="8093" name="Rectangle 8093"/>
                              <wps:cNvSpPr/>
                              <wps:spPr>
                                <a:xfrm rot="5399999">
                                  <a:off x="14308" y="171476"/>
                                  <a:ext cx="37429" cy="131103"/>
                                </a:xfrm>
                                <a:prstGeom prst="rect">
                                  <a:avLst/>
                                </a:prstGeom>
                                <a:ln>
                                  <a:noFill/>
                                </a:ln>
                              </wps:spPr>
                              <wps:txbx>
                                <w:txbxContent>
                                  <w:p w14:paraId="379D1AED"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6E6F93" id="Group 113143" o:spid="_x0000_s1105" style="width:7.75pt;height:19.4pt;mso-position-horizontal-relative:char;mso-position-vertical-relative:line" coordsize="98574,246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ltZwIAAEEIAAAOAAAAZHJzL2Uyb0RvYy54bWzkVW1v0zAQ/o7Ef7D8fc170kRLJ8RYhYTY&#10;xOAHuI7zIiW2ZXtNy6/n7CQtbAKJIcEk+sE9n53zc89zZ19eHYYe7ZnSneAlDlY+RoxTUXW8KfGX&#10;zzcXa4y0IbwiveCsxEem8dXm9avLURYsFK3oK6YQBOG6GGWJW2Nk4XmatmwgeiUk47BYCzUQA1PV&#10;eJUiI0Qfei/0/dQbhaqkEpRpDd7raRFvXPy6ZtTc1rVmBvUlBmzGjcqNOzt6m0tSNIrItqMzDPIM&#10;FAPpOBx6CnVNDEEPqnsSauioElrUZkXF4Im67ihzOUA2gf8om60SD9Ll0hRjI080AbWPeHp2WPpx&#10;v1XyXt4pYGKUDXDhZjaXQ60G+w8o0cFRdjxRxg4GUXDm6ySLMaKwEsZpnKQTo7QF2p98RNt3v/rM&#10;W470fgAySigNfc5e/1n29y2RzJGqC8j+TqGugsr1/TiHRDgZoEo/Qd0Q3vQMzX5Hjtt/okoXGlhb&#10;eEJKQG0lUW5/rhJm1i6SPIhSjCxBaeqvJ34W+sLcz/Js4i+IgsCP7PqJCFJIpc2WiQFZo8QKgLno&#10;ZP9Bm2nrssVC6bkdubjp+n5atR7gc0FrLXPYHVzSqat/69qJ6ghMtEJ9vYVurnsxlljMFrYNDofb&#10;VYz69xwUsL20GGoxdouhTP9WuI6b4Lx5MKLuHN7zaTMukNZW3t/SOPmJxokl3sKAmvhtjYN0HSYQ&#10;GUQOoiQLsxelcrCk9l+ovPbz6KnGzvt8hYM4gtZ1+mZBnM233NLFURaH+T9r4vClyOuubXin3AU2&#10;v6n2Ifx+7pr+/PJvvgEAAP//AwBQSwMEFAAGAAgAAAAhAHGfbELaAAAAAwEAAA8AAABkcnMvZG93&#10;bnJldi54bWxMj0FrwkAQhe+F/odlCt7qJpWUkGYjIq0nKVQL4m3MjkkwOxuyaxL/fdde2svA4z3e&#10;+yZfTqYVA/WusawgnkcgiEurG64UfO8/nlMQziNrbC2Tghs5WBaPDzlm2o78RcPOVyKUsMtQQe19&#10;l0npypoMurntiIN3tr1BH2RfSd3jGMpNK1+i6FUabDgs1NjRuqbysrsaBZsRx9Uifh+2l/P6dtwn&#10;n4dtTErNnqbVGwhPk/8Lwx0/oEMRmE72ytqJVkF4xP/eu5ckIE4KFmkKssjlf/biBwAA//8DAFBL&#10;AQItABQABgAIAAAAIQC2gziS/gAAAOEBAAATAAAAAAAAAAAAAAAAAAAAAABbQ29udGVudF9UeXBl&#10;c10ueG1sUEsBAi0AFAAGAAgAAAAhADj9If/WAAAAlAEAAAsAAAAAAAAAAAAAAAAALwEAAF9yZWxz&#10;Ly5yZWxzUEsBAi0AFAAGAAgAAAAhAMVDmW1nAgAAQQgAAA4AAAAAAAAAAAAAAAAALgIAAGRycy9l&#10;Mm9Eb2MueG1sUEsBAi0AFAAGAAgAAAAhAHGfbELaAAAAAwEAAA8AAAAAAAAAAAAAAAAAwQQAAGRy&#10;cy9kb3ducmV2LnhtbFBLBQYAAAAABAAEAPMAAADIBQAAAAA=&#10;">
                      <v:rect id="Rectangle 100494" o:spid="_x0000_s1106" style="position:absolute;left:-59136;top:26608;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Lt4wgAAAN8AAAAPAAAAZHJzL2Rvd25yZXYueG1sRE/dasIw&#10;FL4XfIdwhN1pMhFxnVGGUhB2Uf8e4NCcNZ3NSWmy2r29GQy8/Pj+19vBNaKnLtSeNbzOFAji0pua&#10;Kw3XSz5dgQgR2WDjmTT8UoDtZjxaY2b8nU/Un2MlUgiHDDXYGNtMylBachhmviVO3JfvHMYEu0qa&#10;Du8p3DVyrtRSOqw5NVhsaWepvJ1/nIbiVth9X+fX6vszGDoWfp/Hg9Yvk+HjHUSkIT7F/+6DSfOV&#10;Wrwt4O9PAiA3DwAAAP//AwBQSwECLQAUAAYACAAAACEA2+H2y+4AAACFAQAAEwAAAAAAAAAAAAAA&#10;AAAAAAAAW0NvbnRlbnRfVHlwZXNdLnhtbFBLAQItABQABgAIAAAAIQBa9CxbvwAAABUBAAALAAAA&#10;AAAAAAAAAAAAAB8BAABfcmVscy8ucmVsc1BLAQItABQABgAIAAAAIQCzcLt4wgAAAN8AAAAPAAAA&#10;AAAAAAAAAAAAAAcCAABkcnMvZG93bnJldi54bWxQSwUGAAAAAAMAAwC3AAAA9gIAAAAA&#10;" filled="f" stroked="f">
                        <v:textbox inset="0,0,0,0">
                          <w:txbxContent>
                            <w:p w14:paraId="40B3D839" w14:textId="77777777" w:rsidR="00774DBE" w:rsidRDefault="00774DBE" w:rsidP="00774DBE">
                              <w:r>
                                <w:rPr>
                                  <w:sz w:val="16"/>
                                </w:rPr>
                                <w:t>25</w:t>
                              </w:r>
                            </w:p>
                          </w:txbxContent>
                        </v:textbox>
                      </v:rect>
                      <v:rect id="Rectangle 100495" o:spid="_x0000_s1107" style="position:absolute;left:-168255;top:135727;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7jwgAAAN8AAAAPAAAAZHJzL2Rvd25yZXYueG1sRE/dasIw&#10;FL4X9g7hCLvTRHHDdUYZSkHwovPnAQ7NWdPZnJQm1u7tzWCwy4/vf7UZXCN66kLtWcNsqkAQl97U&#10;XGm4nPPJEkSIyAYbz6ThhwJs1k+jFWbG3/lI/SlWIoVwyFCDjbHNpAylJYdh6lvixH35zmFMsKuk&#10;6fCewl0j50q9Soc1pwaLLW0tldfTzWkoroXd9XV+qb4PwdBn4Xd53Gv9PB4+3kFEGuK/+M+9N2m+&#10;Uou3F/j9kwDI9QMAAP//AwBQSwECLQAUAAYACAAAACEA2+H2y+4AAACFAQAAEwAAAAAAAAAAAAAA&#10;AAAAAAAAW0NvbnRlbnRfVHlwZXNdLnhtbFBLAQItABQABgAIAAAAIQBa9CxbvwAAABUBAAALAAAA&#10;AAAAAAAAAAAAAB8BAABfcmVscy8ucmVsc1BLAQItABQABgAIAAAAIQDcPB7jwgAAAN8AAAAPAAAA&#10;AAAAAAAAAAAAAAcCAABkcnMvZG93bnJldi54bWxQSwUGAAAAAAMAAwC3AAAA9gIAAAAA&#10;" filled="f" stroked="f">
                        <v:textbox inset="0,0,0,0">
                          <w:txbxContent>
                            <w:p w14:paraId="5991425C" w14:textId="77777777" w:rsidR="00774DBE" w:rsidRDefault="00774DBE" w:rsidP="00774DBE">
                              <w:r>
                                <w:rPr>
                                  <w:sz w:val="16"/>
                                </w:rPr>
                                <w:t xml:space="preserve"> %</w:t>
                              </w:r>
                            </w:p>
                          </w:txbxContent>
                        </v:textbox>
                      </v:rect>
                      <v:rect id="Rectangle 8093" o:spid="_x0000_s1108" style="position:absolute;left:14308;top:171476;width:37429;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0wwAAAN0AAAAPAAAAZHJzL2Rvd25yZXYueG1sRI/RisIw&#10;FETfF/yHcAXf1nQVRKtRFqUg+FBX/YBLc7fp2tyUJtb690YQ9nGYmTPMatPbWnTU+sqxgq9xAoK4&#10;cLriUsHlnH3OQfiArLF2TAoe5GGzHnysMNXuzj/UnUIpIoR9igpMCE0qpS8MWfRj1xBH79e1FkOU&#10;bSl1i/cIt7WcJMlMWqw4LhhsaGuouJ5uVkF+zc2uq7JL+Xfwmo6522Vhr9Ro2H8vQQTqw3/43d5r&#10;BfNkMYXXm/gE5PoJAAD//wMAUEsBAi0AFAAGAAgAAAAhANvh9svuAAAAhQEAABMAAAAAAAAAAAAA&#10;AAAAAAAAAFtDb250ZW50X1R5cGVzXS54bWxQSwECLQAUAAYACAAAACEAWvQsW78AAAAVAQAACwAA&#10;AAAAAAAAAAAAAAAfAQAAX3JlbHMvLnJlbHNQSwECLQAUAAYACAAAACEAfflIdMMAAADdAAAADwAA&#10;AAAAAAAAAAAAAAAHAgAAZHJzL2Rvd25yZXYueG1sUEsFBgAAAAADAAMAtwAAAPcCAAAAAA==&#10;" filled="f" stroked="f">
                        <v:textbox inset="0,0,0,0">
                          <w:txbxContent>
                            <w:p w14:paraId="379D1AED" w14:textId="77777777" w:rsidR="00774DBE" w:rsidRDefault="00774DBE" w:rsidP="00774DBE">
                              <w:r>
                                <w:rPr>
                                  <w:sz w:val="16"/>
                                </w:rPr>
                                <w:t xml:space="preserve"> </w:t>
                              </w:r>
                            </w:p>
                          </w:txbxContent>
                        </v:textbox>
                      </v:rect>
                      <w10:anchorlock/>
                    </v:group>
                  </w:pict>
                </mc:Fallback>
              </mc:AlternateContent>
            </w:r>
          </w:p>
        </w:tc>
        <w:tc>
          <w:tcPr>
            <w:tcW w:w="428" w:type="dxa"/>
            <w:tcBorders>
              <w:top w:val="single" w:sz="3" w:space="0" w:color="000000"/>
              <w:left w:val="single" w:sz="3" w:space="0" w:color="000000"/>
              <w:bottom w:val="single" w:sz="3" w:space="0" w:color="000000"/>
              <w:right w:val="single" w:sz="3" w:space="0" w:color="000000"/>
            </w:tcBorders>
          </w:tcPr>
          <w:p w14:paraId="4FBCFD9A"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90F11D8" wp14:editId="422C416B">
                      <wp:extent cx="98574" cy="246456"/>
                      <wp:effectExtent l="0" t="0" r="0" b="0"/>
                      <wp:docPr id="113185" name="Group 113185"/>
                      <wp:cNvGraphicFramePr/>
                      <a:graphic xmlns:a="http://schemas.openxmlformats.org/drawingml/2006/main">
                        <a:graphicData uri="http://schemas.microsoft.com/office/word/2010/wordprocessingGroup">
                          <wpg:wgp>
                            <wpg:cNvGrpSpPr/>
                            <wpg:grpSpPr>
                              <a:xfrm>
                                <a:off x="0" y="0"/>
                                <a:ext cx="98574" cy="246456"/>
                                <a:chOff x="0" y="0"/>
                                <a:chExt cx="98574" cy="246456"/>
                              </a:xfrm>
                            </wpg:grpSpPr>
                            <wps:wsp>
                              <wps:cNvPr id="100496" name="Rectangle 100496"/>
                              <wps:cNvSpPr/>
                              <wps:spPr>
                                <a:xfrm rot="5399999">
                                  <a:off x="-59136" y="26607"/>
                                  <a:ext cx="290797" cy="131103"/>
                                </a:xfrm>
                                <a:prstGeom prst="rect">
                                  <a:avLst/>
                                </a:prstGeom>
                                <a:ln>
                                  <a:noFill/>
                                </a:ln>
                              </wps:spPr>
                              <wps:txbx>
                                <w:txbxContent>
                                  <w:p w14:paraId="33DD15BA" w14:textId="77777777" w:rsidR="00774DBE" w:rsidRDefault="00774DBE" w:rsidP="00774DBE">
                                    <w:r>
                                      <w:rPr>
                                        <w:sz w:val="16"/>
                                      </w:rPr>
                                      <w:t>25</w:t>
                                    </w:r>
                                  </w:p>
                                </w:txbxContent>
                              </wps:txbx>
                              <wps:bodyPr horzOverflow="overflow" vert="horz" lIns="0" tIns="0" rIns="0" bIns="0" rtlCol="0">
                                <a:noAutofit/>
                              </wps:bodyPr>
                            </wps:wsp>
                            <wps:wsp>
                              <wps:cNvPr id="100497" name="Rectangle 100497"/>
                              <wps:cNvSpPr/>
                              <wps:spPr>
                                <a:xfrm rot="5399999">
                                  <a:off x="-168255" y="135726"/>
                                  <a:ext cx="290797" cy="131103"/>
                                </a:xfrm>
                                <a:prstGeom prst="rect">
                                  <a:avLst/>
                                </a:prstGeom>
                                <a:ln>
                                  <a:noFill/>
                                </a:ln>
                              </wps:spPr>
                              <wps:txbx>
                                <w:txbxContent>
                                  <w:p w14:paraId="1D6C22BD" w14:textId="77777777" w:rsidR="00774DBE" w:rsidRDefault="00774DBE" w:rsidP="00774DBE">
                                    <w:r>
                                      <w:rPr>
                                        <w:sz w:val="16"/>
                                      </w:rPr>
                                      <w:t xml:space="preserve"> %</w:t>
                                    </w:r>
                                  </w:p>
                                </w:txbxContent>
                              </wps:txbx>
                              <wps:bodyPr horzOverflow="overflow" vert="horz" lIns="0" tIns="0" rIns="0" bIns="0" rtlCol="0">
                                <a:noAutofit/>
                              </wps:bodyPr>
                            </wps:wsp>
                            <wps:wsp>
                              <wps:cNvPr id="8095" name="Rectangle 8095"/>
                              <wps:cNvSpPr/>
                              <wps:spPr>
                                <a:xfrm rot="5399999">
                                  <a:off x="14308" y="171478"/>
                                  <a:ext cx="37429" cy="131103"/>
                                </a:xfrm>
                                <a:prstGeom prst="rect">
                                  <a:avLst/>
                                </a:prstGeom>
                                <a:ln>
                                  <a:noFill/>
                                </a:ln>
                              </wps:spPr>
                              <wps:txbx>
                                <w:txbxContent>
                                  <w:p w14:paraId="5CD270E7"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0F11D8" id="Group 113185" o:spid="_x0000_s1109" style="width:7.75pt;height:19.4pt;mso-position-horizontal-relative:char;mso-position-vertical-relative:line" coordsize="98574,246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BxbgIAAEEIAAAOAAAAZHJzL2Uyb0RvYy54bWzclW1r2zAQx98P9h2E3rd+tmMTp4x1LYOx&#10;lnb7AIosP4AtCUmp0336nWQ7WdsxWAZbWV4oZ0k+3f3+d9b6Yj/06IEp3Qle4uDcx4hxKqqONyX+&#10;+uXqbIWRNoRXpBeclfiRaXyxeftmPcqChaIVfcUUAidcF6MscWuMLDxP05YNRJ8LyTgs1kINxMCj&#10;arxKkRG8D70X+n7qjUJVUgnKtIbZy2kRb5z/umbU3NS1Zgb1JYbYjBuVG7d29DZrUjSKyLajcxjk&#10;hCgG0nE49ODqkhiCdqp74WroqBJa1OacisETdd1R5nKAbAL/WTbXSuyky6UpxkYeMAHaZ5xOdks/&#10;P1wreS9vFZAYZQMs3JPNZV+rwf5DlGjvkD0ekLG9QRQm81WSxRhRWAnjNE7SiShtAfuLl2j74Vev&#10;ecuR3pNARgmloY/Z6z/L/r4lkjmouoDsbxXqKqhc34/zFCNOBqjSO6gbwpueoXnewXH7D6h0oYHa&#10;wgkpAbWVRLn9uUqYqZ0leRCBYwsoTf1s4rPgC3M/y7OJXxAFgR/Z9QMIUkilzTUTA7JGiRUE5ryT&#10;h0/aTFuXLTaUntuRi6uu76dVOwM8l2itZfbbvUs6dafZqa2oHoFEK9S3G+jmuhdjicVsYdvgcLhd&#10;xaj/yEEB20uLoRZjuxjK9O+F67gpnHc7I+rOxXs8bY4LpLWV97c0Btg/1dgJY8OAmvhtjYN0FSaJ&#10;EzmIkiycu+CVqBzbmjpy/89VXvk5KPFcYzc7YzhB4SCOfLjJoImDLIiz1dMujrI4zP9ZEyevRV73&#10;2YZ7yn3A5jvVXoQ/PrumP978m+8AAAD//wMAUEsDBBQABgAIAAAAIQBxn2xC2gAAAAMBAAAPAAAA&#10;ZHJzL2Rvd25yZXYueG1sTI9Ba8JAEIXvhf6HZQre6iaVlJBmIyKtJylUC+JtzI5JMDsbsmsS/33X&#10;XtrLwOM93vsmX06mFQP1rrGsIJ5HIIhLqxuuFHzvP55TEM4ja2wtk4IbOVgWjw85ZtqO/EXDzlci&#10;lLDLUEHtfZdJ6cqaDLq57YiDd7a9QR9kX0nd4xjKTStfouhVGmw4LNTY0bqm8rK7GgWbEcfVIn4f&#10;tpfz+nbcJ5+HbUxKzZ6m1RsIT5P/C8MdP6BDEZhO9sraiVZBeMT/3ruXJCBOChZpCrLI5X/24gcA&#10;AP//AwBQSwECLQAUAAYACAAAACEAtoM4kv4AAADhAQAAEwAAAAAAAAAAAAAAAAAAAAAAW0NvbnRl&#10;bnRfVHlwZXNdLnhtbFBLAQItABQABgAIAAAAIQA4/SH/1gAAAJQBAAALAAAAAAAAAAAAAAAAAC8B&#10;AABfcmVscy8ucmVsc1BLAQItABQABgAIAAAAIQDTC9BxbgIAAEEIAAAOAAAAAAAAAAAAAAAAAC4C&#10;AABkcnMvZTJvRG9jLnhtbFBLAQItABQABgAIAAAAIQBxn2xC2gAAAAMBAAAPAAAAAAAAAAAAAAAA&#10;AMgEAABkcnMvZG93bnJldi54bWxQSwUGAAAAAAQABADzAAAAzwUAAAAA&#10;">
                      <v:rect id="Rectangle 100496" o:spid="_x0000_s1110" style="position:absolute;left:-59136;top:26607;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oCUwgAAAN8AAAAPAAAAZHJzL2Rvd25yZXYueG1sRE/dasIw&#10;FL4f+A7hCN7NZDJkVqMMpSDsok59gENz1nQ2J6XJan37RRC8/Pj+V5vBNaKnLtSeNbxNFQji0pua&#10;Kw3nU/76ASJEZIONZ9JwowCb9ehlhZnxV/6m/hgrkUI4ZKjBxthmUobSksMw9S1x4n585zAm2FXS&#10;dHhN4a6RM6Xm0mHNqcFiS1tL5eX45zQUl8Lu+jo/V79fwdCh8Ls87rWejIfPJYhIQ3yKH+69SfOV&#10;el/M4f4nAZDrfwAAAP//AwBQSwECLQAUAAYACAAAACEA2+H2y+4AAACFAQAAEwAAAAAAAAAAAAAA&#10;AAAAAAAAW0NvbnRlbnRfVHlwZXNdLnhtbFBLAQItABQABgAIAAAAIQBa9CxbvwAAABUBAAALAAAA&#10;AAAAAAAAAAAAAB8BAABfcmVscy8ucmVsc1BLAQItABQABgAIAAAAIQAs7oCUwgAAAN8AAAAPAAAA&#10;AAAAAAAAAAAAAAcCAABkcnMvZG93bnJldi54bWxQSwUGAAAAAAMAAwC3AAAA9gIAAAAA&#10;" filled="f" stroked="f">
                        <v:textbox inset="0,0,0,0">
                          <w:txbxContent>
                            <w:p w14:paraId="33DD15BA" w14:textId="77777777" w:rsidR="00774DBE" w:rsidRDefault="00774DBE" w:rsidP="00774DBE">
                              <w:r>
                                <w:rPr>
                                  <w:sz w:val="16"/>
                                </w:rPr>
                                <w:t>25</w:t>
                              </w:r>
                            </w:p>
                          </w:txbxContent>
                        </v:textbox>
                      </v:rect>
                      <v:rect id="Rectangle 100497" o:spid="_x0000_s1111" style="position:absolute;left:-168255;top:135726;width:290797;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UPwgAAAN8AAAAPAAAAZHJzL2Rvd25yZXYueG1sRE/dasIw&#10;FL4X9g7hCLvTRJHNdUYZSkHwovPnAQ7NWdPZnJQm1u7tzWCwy4/vf7UZXCN66kLtWcNsqkAQl97U&#10;XGm4nPPJEkSIyAYbz6ThhwJs1k+jFWbG3/lI/SlWIoVwyFCDjbHNpAylJYdh6lvixH35zmFMsKuk&#10;6fCewl0j50q9SIc1pwaLLW0tldfTzWkoroXd9XV+qb4PwdBn4Xd53Gv9PB4+3kFEGuK/+M+9N2m+&#10;Uou3V/j9kwDI9QMAAP//AwBQSwECLQAUAAYACAAAACEA2+H2y+4AAACFAQAAEwAAAAAAAAAAAAAA&#10;AAAAAAAAW0NvbnRlbnRfVHlwZXNdLnhtbFBLAQItABQABgAIAAAAIQBa9CxbvwAAABUBAAALAAAA&#10;AAAAAAAAAAAAAB8BAABfcmVscy8ucmVsc1BLAQItABQABgAIAAAAIQBDoiUPwgAAAN8AAAAPAAAA&#10;AAAAAAAAAAAAAAcCAABkcnMvZG93bnJldi54bWxQSwUGAAAAAAMAAwC3AAAA9gIAAAAA&#10;" filled="f" stroked="f">
                        <v:textbox inset="0,0,0,0">
                          <w:txbxContent>
                            <w:p w14:paraId="1D6C22BD" w14:textId="77777777" w:rsidR="00774DBE" w:rsidRDefault="00774DBE" w:rsidP="00774DBE">
                              <w:r>
                                <w:rPr>
                                  <w:sz w:val="16"/>
                                </w:rPr>
                                <w:t xml:space="preserve"> %</w:t>
                              </w:r>
                            </w:p>
                          </w:txbxContent>
                        </v:textbox>
                      </v:rect>
                      <v:rect id="Rectangle 8095" o:spid="_x0000_s1112" style="position:absolute;left:14308;top:171478;width:37429;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WbwwAAAN0AAAAPAAAAZHJzL2Rvd25yZXYueG1sRI/RisIw&#10;FETfF/yHcAXf1nQFRatRFqUg+FBX/YBLc7fp2tyUJtb690YQ9nGYmTPMatPbWnTU+sqxgq9xAoK4&#10;cLriUsHlnH3OQfiArLF2TAoe5GGzHnysMNXuzj/UnUIpIoR9igpMCE0qpS8MWfRj1xBH79e1FkOU&#10;bSl1i/cIt7WcJMlMWqw4LhhsaGuouJ5uVkF+zc2uq7JL+Xfwmo6522Vhr9Ro2H8vQQTqw3/43d5r&#10;BfNkMYXXm/gE5PoJAAD//wMAUEsBAi0AFAAGAAgAAAAhANvh9svuAAAAhQEAABMAAAAAAAAAAAAA&#10;AAAAAAAAAFtDb250ZW50X1R5cGVzXS54bWxQSwECLQAUAAYACAAAACEAWvQsW78AAAAVAQAACwAA&#10;AAAAAAAAAAAAAAAfAQAAX3JlbHMvLnJlbHNQSwECLQAUAAYACAAAACEAnVx1m8MAAADdAAAADwAA&#10;AAAAAAAAAAAAAAAHAgAAZHJzL2Rvd25yZXYueG1sUEsFBgAAAAADAAMAtwAAAPcCAAAAAA==&#10;" filled="f" stroked="f">
                        <v:textbox inset="0,0,0,0">
                          <w:txbxContent>
                            <w:p w14:paraId="5CD270E7"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bottom"/>
          </w:tcPr>
          <w:p w14:paraId="2059E745"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6D67752" wp14:editId="5CAC4946">
                      <wp:extent cx="98574" cy="28144"/>
                      <wp:effectExtent l="0" t="0" r="0" b="0"/>
                      <wp:docPr id="113199" name="Group 113199"/>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8096" name="Rectangle 8096"/>
                              <wps:cNvSpPr/>
                              <wps:spPr>
                                <a:xfrm rot="5399999">
                                  <a:off x="14307" y="-46835"/>
                                  <a:ext cx="37432" cy="131103"/>
                                </a:xfrm>
                                <a:prstGeom prst="rect">
                                  <a:avLst/>
                                </a:prstGeom>
                                <a:ln>
                                  <a:noFill/>
                                </a:ln>
                              </wps:spPr>
                              <wps:txbx>
                                <w:txbxContent>
                                  <w:p w14:paraId="57633379"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D67752" id="Group 113199" o:spid="_x0000_s1113"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eFAIAAHUEAAAOAAAAZHJzL2Uyb0RvYy54bWyklM1u2zAMx+8D9g6C7o3t2EkTI04xrGsw&#10;YFiLdnsARZY/AFkUJCV29vSj5DjZWmCHLgeFEmXyz59Jb+6GTpKjMLYFVdBkFlMiFIeyVXVBf/54&#10;uFlRYh1TJZOgREFPwtK77ccPm17nYg4NyFIYgkGUzXtd0MY5nUeR5Y3omJ2BFgqdFZiOOdyaOioN&#10;6zF6J6N5HC+jHkypDXBhLZ7ej066DfGrSnD3WFVWOCILitpcWE1Y936NthuW14bppuVnGewdKjrW&#10;Kkx6CXXPHCMH074J1bXcgIXKzTh0EVRVy0WoAatJ4lfV7AwcdKilzvtaXzAh2lec3h2Wfz/ujH7R&#10;TwZJ9LpGFmHnaxkq0/l/VEmGgOx0QSYGRzgerleL24wSjp75KsmyEShvkPqbZ3jz5R9PRVPC6C8Z&#10;vcbGsNfa7f/V/tIwLQJSm2PtT4a0ZUFX8XpJiWIddugz9gxTtRQknAYs4e4Fks0t8poIEQPYVYt0&#10;7X+hB868kiyNbylBMjfZcpUuRjQTuPQ2S+cjuCRNkjj17gsDlmtj3U5AR7xRUIOqQnB2/GbdeHW6&#10;4pVI5VcFD62Uo9efIMpJrLfcsB9Cvculz+aP9lCeEEID5tcjjnEloS8onC3qJxuTey8l8qtC+H6I&#10;JsNMxn4yjJOfIYzaKOfTwUHVBr3XbGdd+FaDFXo71H6eQz88f+7DrevXYvsb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DGw3/e&#10;FAIAAHUEAAAOAAAAAAAAAAAAAAAAAC4CAABkcnMvZTJvRG9jLnhtbFBLAQItABQABgAIAAAAIQAG&#10;8G4g2gAAAAIBAAAPAAAAAAAAAAAAAAAAAG4EAABkcnMvZG93bnJldi54bWxQSwUGAAAAAAQABADz&#10;AAAAdQUAAAAA&#10;">
                      <v:rect id="Rectangle 8096" o:spid="_x0000_s1114" style="position:absolute;left:14307;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vsxAAAAN0AAAAPAAAAZHJzL2Rvd25yZXYueG1sRI/disIw&#10;FITvhX2HcBa803T3QrQaRVYKghf1pw9waI5NtTkpTbZ2334jCF4OM/MNs9oMthE9db52rOBrmoAg&#10;Lp2uuVJQXLLJHIQPyBobx6Tgjzxs1h+jFabaPfhE/TlUIkLYp6jAhNCmUvrSkEU/dS1x9K6usxii&#10;7CqpO3xEuG3kd5LMpMWa44LBln4Mlffzr1WQ33Oz6+usqG4Hr+mYu10W9kqNP4ftEkSgIbzDr/Ze&#10;K5gnixk838QnINf/AAAA//8DAFBLAQItABQABgAIAAAAIQDb4fbL7gAAAIUBAAATAAAAAAAAAAAA&#10;AAAAAAAAAABbQ29udGVudF9UeXBlc10ueG1sUEsBAi0AFAAGAAgAAAAhAFr0LFu/AAAAFQEAAAsA&#10;AAAAAAAAAAAAAAAAHwEAAF9yZWxzLy5yZWxzUEsBAi0AFAAGAAgAAAAhAG2O6+zEAAAA3QAAAA8A&#10;AAAAAAAAAAAAAAAABwIAAGRycy9kb3ducmV2LnhtbFBLBQYAAAAAAwADALcAAAD4AgAAAAA=&#10;" filled="f" stroked="f">
                        <v:textbox inset="0,0,0,0">
                          <w:txbxContent>
                            <w:p w14:paraId="57633379"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bottom"/>
          </w:tcPr>
          <w:p w14:paraId="340A123E"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883DD04" wp14:editId="55C2D372">
                      <wp:extent cx="98574" cy="28144"/>
                      <wp:effectExtent l="0" t="0" r="0" b="0"/>
                      <wp:docPr id="113213" name="Group 113213"/>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8097" name="Rectangle 8097"/>
                              <wps:cNvSpPr/>
                              <wps:spPr>
                                <a:xfrm rot="5399999">
                                  <a:off x="14307" y="-46835"/>
                                  <a:ext cx="37432" cy="131103"/>
                                </a:xfrm>
                                <a:prstGeom prst="rect">
                                  <a:avLst/>
                                </a:prstGeom>
                                <a:ln>
                                  <a:noFill/>
                                </a:ln>
                              </wps:spPr>
                              <wps:txbx>
                                <w:txbxContent>
                                  <w:p w14:paraId="75389DC7"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83DD04" id="Group 113213" o:spid="_x0000_s1115"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V2FAIAAHUEAAAOAAAAZHJzL2Uyb0RvYy54bWyklM1u2zAMx+8D9g6C7o3t2GkSI04xrGsw&#10;YFiLdnsARZY/AFkUJCV29vSj5DjZWmCHLgeFEmXyz59Jb+6GTpKjMLYFVdBkFlMiFIeyVXVBf/54&#10;uFlRYh1TJZOgREFPwtK77ccPm17nYg4NyFIYgkGUzXtd0MY5nUeR5Y3omJ2BFgqdFZiOOdyaOioN&#10;6zF6J6N5HN9GPZhSG+DCWjy9H510G+JXleDusaqscEQWFLW5sJqw7v0abTcsrw3TTcvPMtg7VHSs&#10;VZj0EuqeOUYOpn0Tqmu5AQuVm3HoIqiqlotQA1aTxK+q2Rk46FBLnfe1vmBCtK84vTss/37cGf2i&#10;nwyS6HWNLMLO1zJUpvP/qJIMAdnpgkwMjnA8XK8Wy4wSjp75KsmyEShvkPqbZ3jz5R9PRVPC6C8Z&#10;vcbGsNfa7f/V/tIwLQJSm2PtT4a0ZUFX8XpJiWIddugz9gxTtRQknAYs4e4Fks0t8poIEQPYVYt0&#10;7X+hB868kiyNMSqSucluV+liRDOBS5dZOh/BJWmSxKl3XxiwXBvrdgI64o2CGlQVgrPjN+vGq9MV&#10;r0Qqvyp4aKUcvf4EUU5iveWG/RDqvV36bP5oD+UJITRgfj3iGFcS+oLC2aJ+sjG591IivyqE74do&#10;Msxk7CfDOPkZwqiNcj4dHFRt0HvNdtaFbzVYobdD7ec59MPz5z7cun4ttr8B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AEuaV2&#10;FAIAAHUEAAAOAAAAAAAAAAAAAAAAAC4CAABkcnMvZTJvRG9jLnhtbFBLAQItABQABgAIAAAAIQAG&#10;8G4g2gAAAAIBAAAPAAAAAAAAAAAAAAAAAG4EAABkcnMvZG93bnJldi54bWxQSwUGAAAAAAQABADz&#10;AAAAdQUAAAAA&#10;">
                      <v:rect id="Rectangle 8097" o:spid="_x0000_s1116" style="position:absolute;left:14307;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53xAAAAN0AAAAPAAAAZHJzL2Rvd25yZXYueG1sRI/disIw&#10;FITvF3yHcATv1nS98KcaZVEKghd11Qc4NGebrs1JaWKtb28EYS+HmfmGWW16W4uOWl85VvA1TkAQ&#10;F05XXCq4nLPPOQgfkDXWjknBgzxs1oOPFaba3fmHulMoRYSwT1GBCaFJpfSFIYt+7Bri6P261mKI&#10;si2lbvEe4baWkySZSosVxwWDDW0NFdfTzSrIr7nZdVV2Kf8OXtMxd7ss7JUaDfvvJYhAffgPv9t7&#10;rWCeLGbwehOfgFw/AQAA//8DAFBLAQItABQABgAIAAAAIQDb4fbL7gAAAIUBAAATAAAAAAAAAAAA&#10;AAAAAAAAAABbQ29udGVudF9UeXBlc10ueG1sUEsBAi0AFAAGAAgAAAAhAFr0LFu/AAAAFQEAAAsA&#10;AAAAAAAAAAAAAAAAHwEAAF9yZWxzLy5yZWxzUEsBAi0AFAAGAAgAAAAhAALCTnfEAAAA3QAAAA8A&#10;AAAAAAAAAAAAAAAABwIAAGRycy9kb3ducmV2LnhtbFBLBQYAAAAAAwADALcAAAD4AgAAAAA=&#10;" filled="f" stroked="f">
                        <v:textbox inset="0,0,0,0">
                          <w:txbxContent>
                            <w:p w14:paraId="75389DC7"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bottom"/>
          </w:tcPr>
          <w:p w14:paraId="016A95A4"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E3692F5" wp14:editId="7EB092F9">
                      <wp:extent cx="98574" cy="28144"/>
                      <wp:effectExtent l="0" t="0" r="0" b="0"/>
                      <wp:docPr id="113222" name="Group 113222"/>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8098" name="Rectangle 8098"/>
                              <wps:cNvSpPr/>
                              <wps:spPr>
                                <a:xfrm rot="5399999">
                                  <a:off x="14307" y="-46835"/>
                                  <a:ext cx="37432" cy="131103"/>
                                </a:xfrm>
                                <a:prstGeom prst="rect">
                                  <a:avLst/>
                                </a:prstGeom>
                                <a:ln>
                                  <a:noFill/>
                                </a:ln>
                              </wps:spPr>
                              <wps:txbx>
                                <w:txbxContent>
                                  <w:p w14:paraId="4D2529A9"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3692F5" id="Group 113222" o:spid="_x0000_s1117"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TcFAIAAHUEAAAOAAAAZHJzL2Uyb0RvYy54bWyklM1u2zAMx+8D9g6C7o3t2EkdI04xrGsw&#10;YFiLdnsARZY/AFkUJCVO9vSj5DjZWmCHLgeFEmXyz59Jr++OvSQHYWwHqqTJLKZEKA5Vp5qS/vzx&#10;cJNTYh1TFZOgRElPwtK7zccP60EXYg4tyEoYgkGULQZd0tY5XUSR5a3omZ2BFgqdNZieOdyaJqoM&#10;GzB6L6N5HC+jAUylDXBhLZ7ej066CfHrWnD3WNdWOCJLitpcWE1Yd36NNmtWNIbptuNnGewdKnrW&#10;KUx6CXXPHCN7070J1XfcgIXazTj0EdR1x0WoAatJ4lfVbA3sdailKYZGXzAh2lec3h2Wfz9sjX7R&#10;TwZJDLpBFmHnaznWpvf/qJIcA7LTBZk4OsLxcJUvbjNKOHrmeZJlI1DeIvU3z/D2yz+eiqaE0V8y&#10;Bo2NYa+12/+r/aVlWgSktsDanwzpqpLm8Qr7VLEeO/QZe4apRgoSTgOWcPcCyRYWeU2EiAHsqkW6&#10;8r/QA2deSZbGt5QgmZtsmaeLEc0ELr3N0vkILkmTJE69+8KAFdpYtxXQE2+U1KCqEJwdvlk3Xp2u&#10;eCVS+VXBQyfl6PUniHIS6y133B1DvcvcZ/NHO6hOCKEF8+sRx7iWMJQUzhb1k43JvZcS+VUhfD9E&#10;k2EmYzcZxsnPEEZtlPNp76Dugt5rtrMufKvBCr0daj/PoR+eP/fh1vVrsfkN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AfFMTc&#10;FAIAAHUEAAAOAAAAAAAAAAAAAAAAAC4CAABkcnMvZTJvRG9jLnhtbFBLAQItABQABgAIAAAAIQAG&#10;8G4g2gAAAAIBAAAPAAAAAAAAAAAAAAAAAG4EAABkcnMvZG93bnJldi54bWxQSwUGAAAAAAQABADz&#10;AAAAdQUAAAAA&#10;">
                      <v:rect id="Rectangle 8098" o:spid="_x0000_s1118" style="position:absolute;left:14307;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oFwQAAAN0AAAAPAAAAZHJzL2Rvd25yZXYueG1sRE/LisIw&#10;FN0L8w/hDsxOU2cxaDUWUQrCLOrrAy7NtaltbkqTqZ2/NwvB5eG819loWzFQ72vHCuazBARx6XTN&#10;lYLrJZ8uQPiArLF1TAr+yUO2+ZisMdXuwScazqESMYR9igpMCF0qpS8NWfQz1xFH7uZ6iyHCvpK6&#10;x0cMt638TpIfabHm2GCwo52hsjn/WQVFU5j9UOfX6v7rNR0Lt8/DQamvz3G7AhFoDG/xy33QChbJ&#10;Ms6Nb+ITkJsnAAAA//8DAFBLAQItABQABgAIAAAAIQDb4fbL7gAAAIUBAAATAAAAAAAAAAAAAAAA&#10;AAAAAABbQ29udGVudF9UeXBlc10ueG1sUEsBAi0AFAAGAAgAAAAhAFr0LFu/AAAAFQEAAAsAAAAA&#10;AAAAAAAAAAAAHwEAAF9yZWxzLy5yZWxzUEsBAi0AFAAGAAgAAAAhAHNd2gXBAAAA3QAAAA8AAAAA&#10;AAAAAAAAAAAABwIAAGRycy9kb3ducmV2LnhtbFBLBQYAAAAAAwADALcAAAD1AgAAAAA=&#10;" filled="f" stroked="f">
                        <v:textbox inset="0,0,0,0">
                          <w:txbxContent>
                            <w:p w14:paraId="4D2529A9"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bottom"/>
          </w:tcPr>
          <w:p w14:paraId="70FB6222"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7034FB8" wp14:editId="35162A06">
                      <wp:extent cx="98574" cy="28144"/>
                      <wp:effectExtent l="0" t="0" r="0" b="0"/>
                      <wp:docPr id="113228" name="Group 113228"/>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8099" name="Rectangle 8099"/>
                              <wps:cNvSpPr/>
                              <wps:spPr>
                                <a:xfrm rot="5399999">
                                  <a:off x="14307" y="-46835"/>
                                  <a:ext cx="37432" cy="131103"/>
                                </a:xfrm>
                                <a:prstGeom prst="rect">
                                  <a:avLst/>
                                </a:prstGeom>
                                <a:ln>
                                  <a:noFill/>
                                </a:ln>
                              </wps:spPr>
                              <wps:txbx>
                                <w:txbxContent>
                                  <w:p w14:paraId="3A0345C1"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034FB8" id="Group 113228" o:spid="_x0000_s1119"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50FAIAAHUEAAAOAAAAZHJzL2Uyb0RvYy54bWyklM1u2zAMx+8D9g6C7o3t2EkTI04xrGsw&#10;YFiLdnsARZY/AFkUJCV29vSj5DjZWmCHLgeFEmXyz59Jb+6GTpKjMLYFVdBkFlMiFIeyVXVBf/54&#10;uFlRYh1TJZOgREFPwtK77ccPm17nYg4NyFIYgkGUzXtd0MY5nUeR5Y3omJ2BFgqdFZiOOdyaOioN&#10;6zF6J6N5HC+jHkypDXBhLZ7ej066DfGrSnD3WFVWOCILitpcWE1Y936NthuW14bppuVnGewdKjrW&#10;Kkx6CXXPHCMH074J1bXcgIXKzTh0EVRVy0WoAatJ4lfV7AwcdKilzvtaXzAh2lec3h2Wfz/ujH7R&#10;TwZJ9LpGFmHnaxkq0/l/VEmGgOx0QSYGRzgerleL24wSjp75KsmyEShvkPqbZ3jz5R9PRVPC6C8Z&#10;vcbGsNfa7f/V/tIwLQJSm2PtT4a0ZUFX8XpNiWIddugz9gxTtRQknAYs4e4Fks0t8poIEQPYVYt0&#10;7X+hB868kiyNbylBMjfZcpUuRjQTuPQ2S+cjuCRNkjj17gsDlmtj3U5AR7xRUIOqQnB2/GbdeHW6&#10;4pVI5VcFD62Uo9efIMpJrLfcsB9Cvcu1z+aP9lCeEEID5tcjjnEloS8onC3qJxuTey8l8qtC+H6I&#10;JsNMxn4yjJOfIYzaKOfTwUHVBr3XbGdd+FaDFXo71H6eQz88f+7DrevXYvsb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Ddbh50&#10;FAIAAHUEAAAOAAAAAAAAAAAAAAAAAC4CAABkcnMvZTJvRG9jLnhtbFBLAQItABQABgAIAAAAIQAG&#10;8G4g2gAAAAIBAAAPAAAAAAAAAAAAAAAAAG4EAABkcnMvZG93bnJldi54bWxQSwUGAAAAAAQABADz&#10;AAAAdQUAAAAA&#10;">
                      <v:rect id="Rectangle 8099" o:spid="_x0000_s1120" style="position:absolute;left:14307;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exAAAAN0AAAAPAAAAZHJzL2Rvd25yZXYueG1sRI/disIw&#10;FITvhX2HcBa803T3QrQaRVYKghf1pw9waI5NtTkpTbbWt98sCF4OM/MNs9oMthE9db52rOBrmoAg&#10;Lp2uuVJQXLLJHIQPyBobx6TgSR4264/RClPtHnyi/hwqESHsU1RgQmhTKX1pyKKfupY4elfXWQxR&#10;dpXUHT4i3DbyO0lm0mLNccFgSz+Gyvv51yrI77nZ9XVWVLeD13TM3S4Le6XGn8N2CSLQEN7hV3uv&#10;FcyTxQL+38QnINd/AAAA//8DAFBLAQItABQABgAIAAAAIQDb4fbL7gAAAIUBAAATAAAAAAAAAAAA&#10;AAAAAAAAAABbQ29udGVudF9UeXBlc10ueG1sUEsBAi0AFAAGAAgAAAAhAFr0LFu/AAAAFQEAAAsA&#10;AAAAAAAAAAAAAAAAHwEAAF9yZWxzLy5yZWxzUEsBAi0AFAAGAAgAAAAhABwRf57EAAAA3QAAAA8A&#10;AAAAAAAAAAAAAAAABwIAAGRycy9kb3ducmV2LnhtbFBLBQYAAAAAAwADALcAAAD4AgAAAAA=&#10;" filled="f" stroked="f">
                        <v:textbox inset="0,0,0,0">
                          <w:txbxContent>
                            <w:p w14:paraId="3A0345C1"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center"/>
          </w:tcPr>
          <w:p w14:paraId="76F09CF9" w14:textId="77777777" w:rsidR="00774DBE" w:rsidRPr="00774DBE" w:rsidRDefault="00774DBE" w:rsidP="00774DBE">
            <w:pPr>
              <w:spacing w:line="259" w:lineRule="auto"/>
              <w:ind w:left="37"/>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64" w:type="dxa"/>
            <w:tcBorders>
              <w:top w:val="single" w:sz="3" w:space="0" w:color="000000"/>
              <w:left w:val="single" w:sz="3" w:space="0" w:color="000000"/>
              <w:bottom w:val="single" w:sz="3" w:space="0" w:color="000000"/>
              <w:right w:val="single" w:sz="3" w:space="0" w:color="000000"/>
            </w:tcBorders>
            <w:vAlign w:val="center"/>
          </w:tcPr>
          <w:p w14:paraId="07C2F41F" w14:textId="77777777" w:rsidR="00774DBE" w:rsidRPr="00774DBE" w:rsidRDefault="00774DBE" w:rsidP="00774DBE">
            <w:pPr>
              <w:spacing w:line="259" w:lineRule="auto"/>
              <w:ind w:left="4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722" w:type="dxa"/>
            <w:tcBorders>
              <w:top w:val="single" w:sz="3" w:space="0" w:color="000000"/>
              <w:left w:val="single" w:sz="3" w:space="0" w:color="000000"/>
              <w:bottom w:val="single" w:sz="3" w:space="0" w:color="000000"/>
              <w:right w:val="single" w:sz="24" w:space="0" w:color="606060"/>
            </w:tcBorders>
            <w:vAlign w:val="center"/>
          </w:tcPr>
          <w:p w14:paraId="5D1BFFE2" w14:textId="77777777" w:rsidR="00774DBE" w:rsidRPr="00774DBE" w:rsidRDefault="00774DBE" w:rsidP="00774DBE">
            <w:pPr>
              <w:spacing w:line="259" w:lineRule="auto"/>
              <w:ind w:left="2"/>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r>
      <w:tr w:rsidR="00E96A5B" w:rsidRPr="00774DBE" w14:paraId="44D05FDC" w14:textId="77777777" w:rsidTr="00004431">
        <w:trPr>
          <w:trHeight w:val="2173"/>
        </w:trPr>
        <w:tc>
          <w:tcPr>
            <w:tcW w:w="0" w:type="auto"/>
            <w:vMerge/>
            <w:tcBorders>
              <w:top w:val="nil"/>
              <w:left w:val="single" w:sz="24" w:space="0" w:color="606060"/>
              <w:bottom w:val="nil"/>
              <w:right w:val="single" w:sz="3" w:space="0" w:color="000000"/>
            </w:tcBorders>
          </w:tcPr>
          <w:p w14:paraId="73F5E5AC"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3B78FBCF" w14:textId="77777777" w:rsidR="00774DBE" w:rsidRPr="00774DBE" w:rsidRDefault="00774DBE" w:rsidP="00774DBE">
            <w:pPr>
              <w:spacing w:line="239" w:lineRule="auto"/>
              <w:ind w:left="108" w:right="3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Participar en diferentes </w:t>
            </w:r>
          </w:p>
          <w:p w14:paraId="2B6105A6"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actividade</w:t>
            </w:r>
            <w:proofErr w:type="spellEnd"/>
          </w:p>
          <w:p w14:paraId="442275CA"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 </w:t>
            </w:r>
          </w:p>
          <w:p w14:paraId="790DA0F8"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deportivas, culturales, artísticas y </w:t>
            </w:r>
          </w:p>
          <w:p w14:paraId="1AE53B17"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ambientale</w:t>
            </w:r>
            <w:proofErr w:type="spellEnd"/>
          </w:p>
          <w:p w14:paraId="349406BE" w14:textId="77777777" w:rsidR="00774DBE" w:rsidRPr="00774DBE" w:rsidRDefault="00774DBE" w:rsidP="00720779">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representa</w:t>
            </w:r>
          </w:p>
        </w:tc>
        <w:tc>
          <w:tcPr>
            <w:tcW w:w="1173" w:type="dxa"/>
            <w:tcBorders>
              <w:top w:val="single" w:sz="3" w:space="0" w:color="000000"/>
              <w:left w:val="single" w:sz="3" w:space="0" w:color="000000"/>
              <w:bottom w:val="single" w:sz="3" w:space="0" w:color="000000"/>
              <w:right w:val="single" w:sz="3" w:space="0" w:color="000000"/>
            </w:tcBorders>
          </w:tcPr>
          <w:p w14:paraId="2DD375ED" w14:textId="77777777" w:rsidR="00774DBE" w:rsidRPr="00774DBE" w:rsidRDefault="00774DBE" w:rsidP="00774DBE">
            <w:pPr>
              <w:spacing w:after="2" w:line="242" w:lineRule="auto"/>
              <w:ind w:left="104" w:right="71"/>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Poder participar en diferentes actividades y </w:t>
            </w:r>
            <w:r w:rsidRPr="00774DBE">
              <w:rPr>
                <w:rFonts w:ascii="Century Gothic" w:eastAsia="Century Gothic" w:hAnsi="Century Gothic" w:cs="Century Gothic"/>
                <w:color w:val="000000"/>
                <w:sz w:val="16"/>
              </w:rPr>
              <w:tab/>
              <w:t xml:space="preserve">eventos </w:t>
            </w:r>
          </w:p>
          <w:p w14:paraId="245FC2D7"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deportivos </w:t>
            </w:r>
          </w:p>
        </w:tc>
        <w:tc>
          <w:tcPr>
            <w:tcW w:w="985" w:type="dxa"/>
            <w:tcBorders>
              <w:top w:val="single" w:sz="3" w:space="0" w:color="000000"/>
              <w:left w:val="single" w:sz="3" w:space="0" w:color="000000"/>
              <w:bottom w:val="single" w:sz="3" w:space="0" w:color="000000"/>
              <w:right w:val="single" w:sz="3" w:space="0" w:color="000000"/>
            </w:tcBorders>
          </w:tcPr>
          <w:p w14:paraId="08C27F5C" w14:textId="77777777" w:rsidR="00774DBE" w:rsidRPr="00774DBE" w:rsidRDefault="00774DBE" w:rsidP="00774DBE">
            <w:pPr>
              <w:spacing w:line="259" w:lineRule="auto"/>
              <w:ind w:left="108" w:right="47"/>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Informes Listas de </w:t>
            </w:r>
            <w:proofErr w:type="spellStart"/>
            <w:r w:rsidRPr="00774DBE">
              <w:rPr>
                <w:rFonts w:ascii="Century Gothic" w:eastAsia="Century Gothic" w:hAnsi="Century Gothic" w:cs="Century Gothic"/>
                <w:color w:val="000000"/>
                <w:sz w:val="16"/>
              </w:rPr>
              <w:t>asistenci</w:t>
            </w:r>
            <w:proofErr w:type="spellEnd"/>
            <w:r w:rsidRPr="00774DBE">
              <w:rPr>
                <w:rFonts w:ascii="Century Gothic" w:eastAsia="Century Gothic" w:hAnsi="Century Gothic" w:cs="Century Gothic"/>
                <w:color w:val="000000"/>
                <w:sz w:val="16"/>
              </w:rPr>
              <w:t xml:space="preserve"> as </w:t>
            </w:r>
            <w:proofErr w:type="spellStart"/>
            <w:r w:rsidRPr="00774DBE">
              <w:rPr>
                <w:rFonts w:ascii="Century Gothic" w:eastAsia="Century Gothic" w:hAnsi="Century Gothic" w:cs="Century Gothic"/>
                <w:color w:val="000000"/>
                <w:sz w:val="16"/>
              </w:rPr>
              <w:t>Fotografí</w:t>
            </w:r>
            <w:proofErr w:type="spellEnd"/>
            <w:r w:rsidRPr="00774DBE">
              <w:rPr>
                <w:rFonts w:ascii="Century Gothic" w:eastAsia="Century Gothic" w:hAnsi="Century Gothic" w:cs="Century Gothic"/>
                <w:color w:val="000000"/>
                <w:sz w:val="16"/>
              </w:rPr>
              <w:t xml:space="preserve"> as </w:t>
            </w:r>
          </w:p>
        </w:tc>
        <w:tc>
          <w:tcPr>
            <w:tcW w:w="1140" w:type="dxa"/>
            <w:tcBorders>
              <w:top w:val="single" w:sz="3" w:space="0" w:color="000000"/>
              <w:left w:val="single" w:sz="3" w:space="0" w:color="000000"/>
              <w:bottom w:val="single" w:sz="3" w:space="0" w:color="000000"/>
              <w:right w:val="single" w:sz="3" w:space="0" w:color="000000"/>
            </w:tcBorders>
          </w:tcPr>
          <w:p w14:paraId="289CAA50"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Participar </w:t>
            </w:r>
          </w:p>
          <w:p w14:paraId="1D3E9A41" w14:textId="77777777" w:rsidR="00774DBE" w:rsidRPr="00774DBE" w:rsidRDefault="00774DBE" w:rsidP="00774DBE">
            <w:pPr>
              <w:tabs>
                <w:tab w:val="center" w:pos="205"/>
                <w:tab w:val="center" w:pos="925"/>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en </w:t>
            </w:r>
            <w:r w:rsidRPr="00774DBE">
              <w:rPr>
                <w:rFonts w:ascii="Century Gothic" w:eastAsia="Century Gothic" w:hAnsi="Century Gothic" w:cs="Century Gothic"/>
                <w:color w:val="000000"/>
                <w:sz w:val="16"/>
              </w:rPr>
              <w:tab/>
              <w:t xml:space="preserve">las </w:t>
            </w:r>
          </w:p>
          <w:p w14:paraId="05B06544"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diferentes </w:t>
            </w:r>
          </w:p>
          <w:p w14:paraId="5B299747"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actividades </w:t>
            </w:r>
          </w:p>
          <w:p w14:paraId="659D53C2"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44" w:type="dxa"/>
            <w:tcBorders>
              <w:top w:val="single" w:sz="3" w:space="0" w:color="000000"/>
              <w:left w:val="single" w:sz="3" w:space="0" w:color="000000"/>
              <w:bottom w:val="single" w:sz="3" w:space="0" w:color="000000"/>
              <w:right w:val="single" w:sz="3" w:space="0" w:color="000000"/>
            </w:tcBorders>
          </w:tcPr>
          <w:p w14:paraId="5FA338EE"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Transporte </w:t>
            </w:r>
          </w:p>
          <w:p w14:paraId="13CBDB2E" w14:textId="77777777" w:rsidR="00774DBE" w:rsidRPr="00774DBE" w:rsidRDefault="00774DBE" w:rsidP="00774DBE">
            <w:pPr>
              <w:spacing w:line="239" w:lineRule="auto"/>
              <w:ind w:left="108" w:right="92"/>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Refrigerio Material deportivo Uniforme de </w:t>
            </w:r>
            <w:proofErr w:type="spellStart"/>
            <w:r w:rsidRPr="00774DBE">
              <w:rPr>
                <w:rFonts w:ascii="Century Gothic" w:eastAsia="Century Gothic" w:hAnsi="Century Gothic" w:cs="Century Gothic"/>
                <w:color w:val="000000"/>
                <w:sz w:val="16"/>
              </w:rPr>
              <w:t>presentaci</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ón</w:t>
            </w:r>
            <w:proofErr w:type="spellEnd"/>
            <w:r w:rsidRPr="00774DBE">
              <w:rPr>
                <w:rFonts w:ascii="Century Gothic" w:eastAsia="Century Gothic" w:hAnsi="Century Gothic" w:cs="Century Gothic"/>
                <w:color w:val="000000"/>
                <w:sz w:val="16"/>
              </w:rPr>
              <w:t xml:space="preserve"> </w:t>
            </w:r>
          </w:p>
          <w:p w14:paraId="0EA4299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25" w:type="dxa"/>
            <w:tcBorders>
              <w:top w:val="single" w:sz="3" w:space="0" w:color="000000"/>
              <w:left w:val="single" w:sz="3" w:space="0" w:color="000000"/>
              <w:bottom w:val="single" w:sz="3" w:space="0" w:color="000000"/>
              <w:right w:val="single" w:sz="3" w:space="0" w:color="000000"/>
            </w:tcBorders>
          </w:tcPr>
          <w:p w14:paraId="4ADC29F8" w14:textId="77777777" w:rsidR="00774DBE" w:rsidRPr="00774DBE" w:rsidRDefault="00774DBE" w:rsidP="00774DBE">
            <w:pPr>
              <w:spacing w:line="239" w:lineRule="auto"/>
              <w:ind w:left="104" w:righ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Indes Alcaldía </w:t>
            </w:r>
          </w:p>
          <w:p w14:paraId="7B42FE0F"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municip</w:t>
            </w:r>
            <w:proofErr w:type="spellEnd"/>
          </w:p>
          <w:p w14:paraId="5419860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al </w:t>
            </w:r>
          </w:p>
          <w:p w14:paraId="723788B1"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Pnc</w:t>
            </w:r>
            <w:proofErr w:type="spellEnd"/>
            <w:r w:rsidRPr="00774DBE">
              <w:rPr>
                <w:rFonts w:ascii="Century Gothic" w:eastAsia="Century Gothic" w:hAnsi="Century Gothic" w:cs="Century Gothic"/>
                <w:color w:val="000000"/>
                <w:sz w:val="16"/>
              </w:rPr>
              <w:t xml:space="preserve"> </w:t>
            </w:r>
          </w:p>
          <w:p w14:paraId="5783D972"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bottom"/>
          </w:tcPr>
          <w:p w14:paraId="7839E106" w14:textId="77777777" w:rsidR="00774DBE" w:rsidRPr="00774DBE" w:rsidRDefault="00774DBE" w:rsidP="00774DBE">
            <w:pPr>
              <w:spacing w:line="259" w:lineRule="auto"/>
              <w:ind w:left="-3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E56FC67" wp14:editId="5A1DB530">
                      <wp:extent cx="98574" cy="28142"/>
                      <wp:effectExtent l="0" t="0" r="0" b="0"/>
                      <wp:docPr id="113861" name="Group 113861"/>
                      <wp:cNvGraphicFramePr/>
                      <a:graphic xmlns:a="http://schemas.openxmlformats.org/drawingml/2006/main">
                        <a:graphicData uri="http://schemas.microsoft.com/office/word/2010/wordprocessingGroup">
                          <wpg:wgp>
                            <wpg:cNvGrpSpPr/>
                            <wpg:grpSpPr>
                              <a:xfrm>
                                <a:off x="0" y="0"/>
                                <a:ext cx="98574" cy="28142"/>
                                <a:chOff x="0" y="0"/>
                                <a:chExt cx="98574" cy="28142"/>
                              </a:xfrm>
                            </wpg:grpSpPr>
                            <wps:wsp>
                              <wps:cNvPr id="8220" name="Rectangle 8220"/>
                              <wps:cNvSpPr/>
                              <wps:spPr>
                                <a:xfrm rot="5399999">
                                  <a:off x="14308" y="-46836"/>
                                  <a:ext cx="37429" cy="131103"/>
                                </a:xfrm>
                                <a:prstGeom prst="rect">
                                  <a:avLst/>
                                </a:prstGeom>
                                <a:ln>
                                  <a:noFill/>
                                </a:ln>
                              </wps:spPr>
                              <wps:txbx>
                                <w:txbxContent>
                                  <w:p w14:paraId="1F3AB38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56FC67" id="Group 113861" o:spid="_x0000_s1121" style="width:7.75pt;height:2.2pt;mso-position-horizontal-relative:char;mso-position-vertical-relative:line" coordsize="98574,2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vsEwIAAHUEAAAOAAAAZHJzL2Uyb0RvYy54bWyklNtu2zAMhu8H7B0E3Tc+pTkYcYphXYMB&#10;w1q02wMosnwAZFGQlNjZ04+S42RrgV10uVAoUqZ+fia9uRs6SY7C2BZUQZNZTIlQHMpW1QX9+ePh&#10;ZkWJdUyVTIISBT0JS++2Hz9sep2LFBqQpTAEkyib97qgjXM6jyLLG9ExOwMtFAYrMB1zuDV1VBrW&#10;Y/ZORmkcL6IeTKkNcGEteu/HIN2G/FUluHusKisckQVFbS6sJqx7v0bbDctrw3TT8rMM9g4VHWsV&#10;XnpJdc8cIwfTvknVtdyAhcrNOHQRVFXLRagBq0niV9XsDBx0qKXO+1pfMCHaV5zenZZ/P+6MftFP&#10;Bkn0ukYWYedrGSrT+X9USYaA7HRBJgZHODrXq9vlnBKOkXSVzNMRKG+Q+ptnePPlH09F04XRXzJ6&#10;jY1hr7Xb/6v9pWFaBKQ2x9qfDGnLgq7SFJtDsQ479Bl7hqlaChK8AUs4e4Fkc4u8JkLEAHbVbbb2&#10;v9ADZ17JPIux+5HMzXyxyhYjmglctpyn6xFckiVJnPnwhQHLtbFuJ6Aj3iioQVUhOTt+s248Oh3x&#10;SqTyq4KHVsox6j2IchLrLTfsh1DvMjS+d+2hPCGEBsyvRxzjSkJfUDhb1E82Xu6jlMivCuH7IZoM&#10;Mxn7yTBOfoYwaqOcTwcHVRv0Xm8768K3GqzQ26H28xz64flzH05dvxbb3wAAAP//AwBQSwMEFAAG&#10;AAgAAAAhAAbwbiDaAAAAAgEAAA8AAABkcnMvZG93bnJldi54bWxMj0FrwkAQhe+F/odlCt7qJtUU&#10;SbMRkbYnKVQF8TZmxySYnQ3ZNYn/vmsv7WXg8R7vfZMtR9OInjpXW1YQTyMQxIXVNZcK9ruP5wUI&#10;55E1NpZJwY0cLPPHhwxTbQf+pn7rSxFK2KWooPK+TaV0RUUG3dS2xME7286gD7Irpe5wCOWmkS9R&#10;9CoN1hwWKmxpXVFx2V6Ngs8Bh9Usfu83l/P6dtwlX4dNTEpNnsbVGwhPo/8Lwx0/oEMemE72ytqJ&#10;RkF4xP/eu5ckIE4K5nOQeSb/o+c/AAAA//8DAFBLAQItABQABgAIAAAAIQC2gziS/gAAAOEBAAAT&#10;AAAAAAAAAAAAAAAAAAAAAABbQ29udGVudF9UeXBlc10ueG1sUEsBAi0AFAAGAAgAAAAhADj9If/W&#10;AAAAlAEAAAsAAAAAAAAAAAAAAAAALwEAAF9yZWxzLy5yZWxzUEsBAi0AFAAGAAgAAAAhAIUAe+wT&#10;AgAAdQQAAA4AAAAAAAAAAAAAAAAALgIAAGRycy9lMm9Eb2MueG1sUEsBAi0AFAAGAAgAAAAhAAbw&#10;biDaAAAAAgEAAA8AAAAAAAAAAAAAAAAAbQQAAGRycy9kb3ducmV2LnhtbFBLBQYAAAAABAAEAPMA&#10;AAB0BQAAAAA=&#10;">
                      <v:rect id="Rectangle 8220" o:spid="_x0000_s1122" style="position:absolute;left:14308;top:-46836;width:37429;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HEFwQAAAN0AAAAPAAAAZHJzL2Rvd25yZXYueG1sRE/LisIw&#10;FN0L8w/hDsxO0+likGosohQEFx0fH3Bprk1tc1OaTK1/P1kILg/nvc4n24mRBt84VvC9SEAQV043&#10;XCu4Xor5EoQPyBo7x6TgSR7yzcdsjZl2Dz7ReA61iCHsM1RgQugzKX1lyKJfuJ44cjc3WAwRDrXU&#10;Az5iuO1kmiQ/0mLDscFgTztDVXv+swrKtjT7sSmu9f3oNf2Wbl+Eg1Jfn9N2BSLQFN7il/ugFSzT&#10;NO6Pb+ITkJt/AAAA//8DAFBLAQItABQABgAIAAAAIQDb4fbL7gAAAIUBAAATAAAAAAAAAAAAAAAA&#10;AAAAAABbQ29udGVudF9UeXBlc10ueG1sUEsBAi0AFAAGAAgAAAAhAFr0LFu/AAAAFQEAAAsAAAAA&#10;AAAAAAAAAAAAHwEAAF9yZWxzLy5yZWxzUEsBAi0AFAAGAAgAAAAhAINQcQXBAAAA3QAAAA8AAAAA&#10;AAAAAAAAAAAABwIAAGRycy9kb3ducmV2LnhtbFBLBQYAAAAAAwADALcAAAD1AgAAAAA=&#10;" filled="f" stroked="f">
                        <v:textbox inset="0,0,0,0">
                          <w:txbxContent>
                            <w:p w14:paraId="1F3AB383"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5F7A919F"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0BCCE00" wp14:editId="2637AE7E">
                      <wp:extent cx="98574" cy="162763"/>
                      <wp:effectExtent l="0" t="0" r="0" b="0"/>
                      <wp:docPr id="113890" name="Group 113890"/>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01" name="Rectangle 100501"/>
                              <wps:cNvSpPr/>
                              <wps:spPr>
                                <a:xfrm rot="5399999">
                                  <a:off x="-17265" y="-15263"/>
                                  <a:ext cx="178504" cy="131103"/>
                                </a:xfrm>
                                <a:prstGeom prst="rect">
                                  <a:avLst/>
                                </a:prstGeom>
                                <a:ln>
                                  <a:noFill/>
                                </a:ln>
                              </wps:spPr>
                              <wps:txbx>
                                <w:txbxContent>
                                  <w:p w14:paraId="2CB21271" w14:textId="77777777" w:rsidR="00774DBE" w:rsidRDefault="00774DBE" w:rsidP="00774DBE">
                                    <w:r>
                                      <w:rPr>
                                        <w:sz w:val="16"/>
                                      </w:rPr>
                                      <w:t>9</w:t>
                                    </w:r>
                                  </w:p>
                                </w:txbxContent>
                              </wps:txbx>
                              <wps:bodyPr horzOverflow="overflow" vert="horz" lIns="0" tIns="0" rIns="0" bIns="0" rtlCol="0">
                                <a:noAutofit/>
                              </wps:bodyPr>
                            </wps:wsp>
                            <wps:wsp>
                              <wps:cNvPr id="100502" name="Rectangle 100502"/>
                              <wps:cNvSpPr/>
                              <wps:spPr>
                                <a:xfrm rot="5399999">
                                  <a:off x="-84371" y="51842"/>
                                  <a:ext cx="178504" cy="131103"/>
                                </a:xfrm>
                                <a:prstGeom prst="rect">
                                  <a:avLst/>
                                </a:prstGeom>
                                <a:ln>
                                  <a:noFill/>
                                </a:ln>
                              </wps:spPr>
                              <wps:txbx>
                                <w:txbxContent>
                                  <w:p w14:paraId="5B2D04A2" w14:textId="77777777" w:rsidR="00774DBE" w:rsidRDefault="00774DBE" w:rsidP="00774DBE">
                                    <w:r>
                                      <w:rPr>
                                        <w:sz w:val="16"/>
                                      </w:rPr>
                                      <w:t>%</w:t>
                                    </w:r>
                                  </w:p>
                                </w:txbxContent>
                              </wps:txbx>
                              <wps:bodyPr horzOverflow="overflow" vert="horz" lIns="0" tIns="0" rIns="0" bIns="0" rtlCol="0">
                                <a:noAutofit/>
                              </wps:bodyPr>
                            </wps:wsp>
                            <wps:wsp>
                              <wps:cNvPr id="8222" name="Rectangle 8222"/>
                              <wps:cNvSpPr/>
                              <wps:spPr>
                                <a:xfrm rot="5399999">
                                  <a:off x="14307" y="87782"/>
                                  <a:ext cx="37431" cy="131103"/>
                                </a:xfrm>
                                <a:prstGeom prst="rect">
                                  <a:avLst/>
                                </a:prstGeom>
                                <a:ln>
                                  <a:noFill/>
                                </a:ln>
                              </wps:spPr>
                              <wps:txbx>
                                <w:txbxContent>
                                  <w:p w14:paraId="48C9FACF"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BCCE00" id="Group 113890" o:spid="_x0000_s1123"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TIagIAAD8IAAAOAAAAZHJzL2Uyb0RvYy54bWzklV1v0zAUhu+R+A+W79t8NU0WNZ0QYxUS&#10;YtMGP8B1nA8psS3bbTp+PcdukkIHSBRpINEL17GT4/c8r4+9uj50LdozpRvBcxzMfYwYp6JoeJXj&#10;z59uZylG2hBekFZwluMnpvH1+vWrVS8zFopatAVTCIJwnfUyx7UxMvM8TWvWET0XknGYLIXqiIFH&#10;VXmFIj1E71ov9P2l1wtVSCUo0xpGb46TeO3ilyWj5q4sNTOozTFoM65Vrt3a1luvSFYpIuuGDjLI&#10;BSo60nBYdAp1QwxBO9U8C9U1VAktSjOnovNEWTaUuRwgm8A/y2ajxE66XKqsr+SECdCecbo4LP24&#10;3yj5KO8VkOhlBSzck83lUKrO/oNKdHDIniZk7GAQhcGrNE4WGFGYCZZhsoyORGkN2J99ROt3v/rM&#10;G5f0vhPSS9ga+pS9/rPsH2simYOqM8j+XqGmAPG+H/sBRpx0sEsfYN8QXrUMDeMOjnt/QqUzDdRG&#10;TkgJ2FtxdGV/bicM1GZBEi5jjADQLIjDEdDIL0jS2B8BRkHgO4ATCZJJpc2GiQ7ZTo4VKHPhyf6D&#10;NiALXh1fsVpablsubpu2Pc7aEQA6yrU9c9geXNZJYO2yQ1tRPAGKWqgvd1DOZSv6HIuhh22Fw+J2&#10;FqP2PQcLbDGNHTV2tmNHmfatcCV3lPNmZ0TZOL2n1QZd4O1Rw8uYHP7E5HBEAZvit01OFxGwtCbH&#10;QbpwoUj2j3g8JfZfeJyG4Q8cdqOXF3GwiPzE2ZsmSXpmb5QsIvDeHYEvX8HuvDjV1N+rYHdowy3l&#10;jqThRrXX4LfPruJP9/76KwAAAP//AwBQSwMEFAAGAAgAAAAhANQMmv/aAAAAAwEAAA8AAABkcnMv&#10;ZG93bnJldi54bWxMj0FrwkAQhe8F/8MyQm91EyVS0mxERD1JoVoovY3ZMQlmZ0N2TeK/79pLexl4&#10;vMd732Sr0TSip87VlhXEswgEcWF1zaWCz9Pu5RWE88gaG8uk4E4OVvnkKcNU24E/qD/6UoQSdikq&#10;qLxvUyldUZFBN7MtcfAutjPog+xKqTscQrlp5DyKltJgzWGhwpY2FRXX480o2A84rBfxtj9cL5v7&#10;9yl5/zrEpNTzdFy/gfA0+r8wPPADOuSB6WxvrJ1oFIRH/O99eEkC4qxgnixB5pn8z57/AAAA//8D&#10;AFBLAQItABQABgAIAAAAIQC2gziS/gAAAOEBAAATAAAAAAAAAAAAAAAAAAAAAABbQ29udGVudF9U&#10;eXBlc10ueG1sUEsBAi0AFAAGAAgAAAAhADj9If/WAAAAlAEAAAsAAAAAAAAAAAAAAAAALwEAAF9y&#10;ZWxzLy5yZWxzUEsBAi0AFAAGAAgAAAAhAB8l1MhqAgAAPwgAAA4AAAAAAAAAAAAAAAAALgIAAGRy&#10;cy9lMm9Eb2MueG1sUEsBAi0AFAAGAAgAAAAhANQMmv/aAAAAAwEAAA8AAAAAAAAAAAAAAAAAxAQA&#10;AGRycy9kb3ducmV2LnhtbFBLBQYAAAAABAAEAPMAAADLBQAAAAA=&#10;">
                      <v:rect id="Rectangle 100501" o:spid="_x0000_s1124" style="position:absolute;left:-17265;top:-1526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IL6wQAAAN8AAAAPAAAAZHJzL2Rvd25yZXYueG1sRE/dasIw&#10;FL4X9g7hDHaniYIyOqOIUhC8qHN9gENz1nQ2J6WJtXt7Iwx2+fH9r7eja8VAfWg8a5jPFAjiypuG&#10;aw3lVz59BxEissHWM2n4pQDbzctkjZnxd/6k4RJrkUI4ZKjBxthlUobKksMw8x1x4r597zAm2NfS&#10;9HhP4a6VC6VW0mHDqcFiR3tL1fVycxqKa2EPQ5OX9c8pGDoX/pDHo9Zvr+PuA0SkMf6L/9xHk+Yr&#10;tVRzeP5JAOTmAQAA//8DAFBLAQItABQABgAIAAAAIQDb4fbL7gAAAIUBAAATAAAAAAAAAAAAAAAA&#10;AAAAAABbQ29udGVudF9UeXBlc10ueG1sUEsBAi0AFAAGAAgAAAAhAFr0LFu/AAAAFQEAAAsAAAAA&#10;AAAAAAAAAAAAHwEAAF9yZWxzLy5yZWxzUEsBAi0AFAAGAAgAAAAhAD3sgvrBAAAA3wAAAA8AAAAA&#10;AAAAAAAAAAAABwIAAGRycy9kb3ducmV2LnhtbFBLBQYAAAAAAwADALcAAAD1AgAAAAA=&#10;" filled="f" stroked="f">
                        <v:textbox inset="0,0,0,0">
                          <w:txbxContent>
                            <w:p w14:paraId="2CB21271" w14:textId="77777777" w:rsidR="00774DBE" w:rsidRDefault="00774DBE" w:rsidP="00774DBE">
                              <w:r>
                                <w:rPr>
                                  <w:sz w:val="16"/>
                                </w:rPr>
                                <w:t>9</w:t>
                              </w:r>
                            </w:p>
                          </w:txbxContent>
                        </v:textbox>
                      </v:rect>
                      <v:rect id="Rectangle 100502" o:spid="_x0000_s1125" style="position:absolute;left:-84371;top:5184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yNwgAAAN8AAAAPAAAAZHJzL2Rvd25yZXYueG1sRE/dasIw&#10;FL4XfIdwBrvTZMJkdKZFlIKwizrnAxyas6azOSlNrN3bG2Gwy4/vf1NMrhMjDaH1rOFlqUAQ1960&#10;3Gg4f5WLNxAhIhvsPJOGXwpQ5PPZBjPjb/xJ4yk2IoVwyFCDjbHPpAy1JYdh6XvixH37wWFMcGik&#10;GfCWwl0nV0qtpcOWU4PFnnaW6svp6jRUl8rux7Y8Nz8fwdCx8vsyHrR+fpq27yAiTfFf/Oc+mDRf&#10;qVe1gsefBEDmdwAAAP//AwBQSwECLQAUAAYACAAAACEA2+H2y+4AAACFAQAAEwAAAAAAAAAAAAAA&#10;AAAAAAAAW0NvbnRlbnRfVHlwZXNdLnhtbFBLAQItABQABgAIAAAAIQBa9CxbvwAAABUBAAALAAAA&#10;AAAAAAAAAAAAAB8BAABfcmVscy8ucmVsc1BLAQItABQABgAIAAAAIQDNPhyNwgAAAN8AAAAPAAAA&#10;AAAAAAAAAAAAAAcCAABkcnMvZG93bnJldi54bWxQSwUGAAAAAAMAAwC3AAAA9gIAAAAA&#10;" filled="f" stroked="f">
                        <v:textbox inset="0,0,0,0">
                          <w:txbxContent>
                            <w:p w14:paraId="5B2D04A2" w14:textId="77777777" w:rsidR="00774DBE" w:rsidRDefault="00774DBE" w:rsidP="00774DBE">
                              <w:r>
                                <w:rPr>
                                  <w:sz w:val="16"/>
                                </w:rPr>
                                <w:t>%</w:t>
                              </w:r>
                            </w:p>
                          </w:txbxContent>
                        </v:textbox>
                      </v:rect>
                      <v:rect id="Rectangle 8222" o:spid="_x0000_s1126" style="position:absolute;left:14307;top:87782;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rpwwAAAN0AAAAPAAAAZHJzL2Rvd25yZXYueG1sRI9Bi8Iw&#10;FITvC/6H8IS9ren2IFKNIisFwUNd7Q94NM+m2ryUJtb67zfCgsdhZr5hVpvRtmKg3jeOFXzPEhDE&#10;ldMN1wrKc/61AOEDssbWMSl4kofNevKxwky7B//ScAq1iBD2GSowIXSZlL4yZNHPXEccvYvrLYYo&#10;+1rqHh8RbluZJslcWmw4Lhjs6MdQdTvdrYLiVpjd0ORlfT14TcfC7fKwV+pzOm6XIAKN4R3+b++1&#10;gkWapvB6E5+AXP8BAAD//wMAUEsBAi0AFAAGAAgAAAAhANvh9svuAAAAhQEAABMAAAAAAAAAAAAA&#10;AAAAAAAAAFtDb250ZW50X1R5cGVzXS54bWxQSwECLQAUAAYACAAAACEAWvQsW78AAAAVAQAACwAA&#10;AAAAAAAAAAAAAAAfAQAAX3JlbHMvLnJlbHNQSwECLQAUAAYACAAAACEAHM5K6cMAAADdAAAADwAA&#10;AAAAAAAAAAAAAAAHAgAAZHJzL2Rvd25yZXYueG1sUEsFBgAAAAADAAMAtwAAAPcCAAAAAA==&#10;" filled="f" stroked="f">
                        <v:textbox inset="0,0,0,0">
                          <w:txbxContent>
                            <w:p w14:paraId="48C9FACF" w14:textId="77777777" w:rsidR="00774DBE" w:rsidRDefault="00774DBE" w:rsidP="00774DBE">
                              <w:r>
                                <w:rPr>
                                  <w:sz w:val="16"/>
                                </w:rPr>
                                <w:t xml:space="preserve"> </w:t>
                              </w:r>
                            </w:p>
                          </w:txbxContent>
                        </v:textbox>
                      </v:rect>
                      <w10:anchorlock/>
                    </v:group>
                  </w:pict>
                </mc:Fallback>
              </mc:AlternateContent>
            </w:r>
          </w:p>
        </w:tc>
        <w:tc>
          <w:tcPr>
            <w:tcW w:w="276" w:type="dxa"/>
            <w:tcBorders>
              <w:top w:val="single" w:sz="3" w:space="0" w:color="000000"/>
              <w:left w:val="single" w:sz="3" w:space="0" w:color="000000"/>
              <w:bottom w:val="single" w:sz="3" w:space="0" w:color="000000"/>
              <w:right w:val="single" w:sz="3" w:space="0" w:color="000000"/>
            </w:tcBorders>
            <w:vAlign w:val="center"/>
          </w:tcPr>
          <w:p w14:paraId="7C317712" w14:textId="77777777" w:rsidR="00774DBE" w:rsidRPr="00774DBE" w:rsidRDefault="00774DBE" w:rsidP="00774DBE">
            <w:pPr>
              <w:spacing w:line="259" w:lineRule="auto"/>
              <w:ind w:left="-3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12DDF1B" wp14:editId="17D4E5A7">
                      <wp:extent cx="98574" cy="190703"/>
                      <wp:effectExtent l="0" t="0" r="0" b="0"/>
                      <wp:docPr id="113915" name="Group 113915"/>
                      <wp:cNvGraphicFramePr/>
                      <a:graphic xmlns:a="http://schemas.openxmlformats.org/drawingml/2006/main">
                        <a:graphicData uri="http://schemas.microsoft.com/office/word/2010/wordprocessingGroup">
                          <wpg:wgp>
                            <wpg:cNvGrpSpPr/>
                            <wpg:grpSpPr>
                              <a:xfrm>
                                <a:off x="0" y="0"/>
                                <a:ext cx="98574" cy="190703"/>
                                <a:chOff x="0" y="0"/>
                                <a:chExt cx="98574" cy="190703"/>
                              </a:xfrm>
                            </wpg:grpSpPr>
                            <wps:wsp>
                              <wps:cNvPr id="100504" name="Rectangle 100504"/>
                              <wps:cNvSpPr/>
                              <wps:spPr>
                                <a:xfrm rot="5399999">
                                  <a:off x="-21976" y="-10552"/>
                                  <a:ext cx="216475" cy="131103"/>
                                </a:xfrm>
                                <a:prstGeom prst="rect">
                                  <a:avLst/>
                                </a:prstGeom>
                                <a:ln>
                                  <a:noFill/>
                                </a:ln>
                              </wps:spPr>
                              <wps:txbx>
                                <w:txbxContent>
                                  <w:p w14:paraId="475F3CE2" w14:textId="77777777" w:rsidR="00774DBE" w:rsidRDefault="00774DBE" w:rsidP="00774DBE">
                                    <w:r>
                                      <w:rPr>
                                        <w:sz w:val="16"/>
                                      </w:rPr>
                                      <w:t>9</w:t>
                                    </w:r>
                                  </w:p>
                                </w:txbxContent>
                              </wps:txbx>
                              <wps:bodyPr horzOverflow="overflow" vert="horz" lIns="0" tIns="0" rIns="0" bIns="0" rtlCol="0">
                                <a:noAutofit/>
                              </wps:bodyPr>
                            </wps:wsp>
                            <wps:wsp>
                              <wps:cNvPr id="100507" name="Rectangle 100507"/>
                              <wps:cNvSpPr/>
                              <wps:spPr>
                                <a:xfrm rot="5399999">
                                  <a:off x="-103155" y="70625"/>
                                  <a:ext cx="216475" cy="131103"/>
                                </a:xfrm>
                                <a:prstGeom prst="rect">
                                  <a:avLst/>
                                </a:prstGeom>
                                <a:ln>
                                  <a:noFill/>
                                </a:ln>
                              </wps:spPr>
                              <wps:txbx>
                                <w:txbxContent>
                                  <w:p w14:paraId="0648F308" w14:textId="77777777" w:rsidR="00774DBE" w:rsidRDefault="00774DBE" w:rsidP="00774DBE">
                                    <w:r>
                                      <w:rPr>
                                        <w:sz w:val="16"/>
                                      </w:rPr>
                                      <w:t>.%</w:t>
                                    </w:r>
                                  </w:p>
                                </w:txbxContent>
                              </wps:txbx>
                              <wps:bodyPr horzOverflow="overflow" vert="horz" lIns="0" tIns="0" rIns="0" bIns="0" rtlCol="0">
                                <a:noAutofit/>
                              </wps:bodyPr>
                            </wps:wsp>
                            <wps:wsp>
                              <wps:cNvPr id="8224" name="Rectangle 8224"/>
                              <wps:cNvSpPr/>
                              <wps:spPr>
                                <a:xfrm rot="5399999">
                                  <a:off x="14307" y="115724"/>
                                  <a:ext cx="37431" cy="131103"/>
                                </a:xfrm>
                                <a:prstGeom prst="rect">
                                  <a:avLst/>
                                </a:prstGeom>
                                <a:ln>
                                  <a:noFill/>
                                </a:ln>
                              </wps:spPr>
                              <wps:txbx>
                                <w:txbxContent>
                                  <w:p w14:paraId="14CF133C"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2DDF1B" id="Group 113915" o:spid="_x0000_s1127" style="width:7.75pt;height:15pt;mso-position-horizontal-relative:char;mso-position-vertical-relative:line" coordsize="98574,19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4QbAIAAEEIAAAOAAAAZHJzL2Uyb0RvYy54bWzclduO0zAQhu+ReAfL921OTdNGTVeIZSsk&#10;xK524QFcxzlIiW3ZbpPl6Rk7SQu7gESRWEQvXJ8y/uebGXtz1bcNOjKla8EzHMx9jBinIq95meHP&#10;n25mK4y0ITwnjeAsw49M46vt61ebTqYsFJVocqYQGOE67WSGK2Nk6nmaVqwlei4k47BYCNUSA0NV&#10;erkiHVhvGy/0/aXXCZVLJSjTGmavh0W8dfaLglFzWxSaGdRkGLQZ1yrX7m3rbTckLRWRVU1HGeQC&#10;FS2pORx6MnVNDEEHVT8z1dZUCS0KM6ei9URR1JQ5H8CbwH/izU6Jg3S+lGlXyhMmQPuE08Vm6cfj&#10;TskHeaeARCdLYOFG1pe+UK39B5Wod8geT8hYbxCFyfUqThYYUVgJ1n7iRwNRWgH2Zx/R6t2vPvOm&#10;I73vhHQSUkOfvdd/5v1DRSRzUHUK3t8pVOcg3vdjHxzhpIUsvYe8IbxsGBrnHRy3/4RKpxqoTZyQ&#10;EpBbcbS2P5cJI7VZGKyTJUYAaBb4cRwOgCZ+YbBcJPEIMAqCAeCJBEml0mbHRItsJ8MKlDnz5PhB&#10;G5AFW6ctVkvDbcvFTd00w6qdAaCTXNsz/b53XkPoRs/2In8EFJVQX26hnItGdBkWYw/bCofD7SpG&#10;zXsOIbDFNHXU1NlPHWWat8KV3CDnzcGIonZ6rYDhtFEXxNam3t8KcvKTICcTCkiK3w4yxC2IIYwQ&#10;5cRfhvE/FWSn5oz9Pw/yKgx/UMdu9vIqDhaRD4ljb7kgTuAAMEXSqYijZBEFL1bDyylxX7qG3bUN&#10;75S7lMY31T6E345dzZ9f/u1XAAAA//8DAFBLAwQUAAYACAAAACEARlQW1toAAAADAQAADwAAAGRy&#10;cy9kb3ducmV2LnhtbEyPwWrDMBBE74X+g9hAb43kBpfiWA4htD2FQpNC6W1jbWwTa2UsxXb+vkov&#10;zWVhmGHmbb6abCsG6n3jWEMyVyCIS2carjR87d8eX0D4gGywdUwaLuRhVdzf5ZgZN/InDbtQiVjC&#10;PkMNdQhdJqUva7Lo564jjt7R9RZDlH0lTY9jLLetfFLqWVpsOC7U2NGmpvK0O1sN7yOO60XyOmxP&#10;x83lZ59+fG8T0vphNq2XIAJN4T8MV/yIDkVkOrgzGy9aDfGR8HevXpqCOGhYKAWyyOUte/ELAAD/&#10;/wMAUEsBAi0AFAAGAAgAAAAhALaDOJL+AAAA4QEAABMAAAAAAAAAAAAAAAAAAAAAAFtDb250ZW50&#10;X1R5cGVzXS54bWxQSwECLQAUAAYACAAAACEAOP0h/9YAAACUAQAACwAAAAAAAAAAAAAAAAAvAQAA&#10;X3JlbHMvLnJlbHNQSwECLQAUAAYACAAAACEAdqAuEGwCAABBCAAADgAAAAAAAAAAAAAAAAAuAgAA&#10;ZHJzL2Uyb0RvYy54bWxQSwECLQAUAAYACAAAACEARlQW1toAAAADAQAADwAAAAAAAAAAAAAAAADG&#10;BAAAZHJzL2Rvd25yZXYueG1sUEsFBgAAAAAEAAQA8wAAAM0FAAAAAA==&#10;">
                      <v:rect id="Rectangle 100504" o:spid="_x0000_s1128" style="position:absolute;left:-21976;top:-10552;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FiwQAAAN8AAAAPAAAAZHJzL2Rvd25yZXYueG1sRE/dasIw&#10;FL4f+A7hCN7NRHFjVKOIUhB20c35AIfm2FSbk9LE2r39Igi7/Pj+V5vBNaKnLtSeNcymCgRx6U3N&#10;lYbTT/76ASJEZIONZ9LwSwE269HLCjPj7/xN/TFWIoVwyFCDjbHNpAylJYdh6lvixJ195zAm2FXS&#10;dHhP4a6Rc6XepcOaU4PFlnaWyuvx5jQU18Lu+zo/VZfPYOir8Ps8HrSejIftEkSkIf6Ln+6DSfOV&#10;elMLePxJAOT6DwAA//8DAFBLAQItABQABgAIAAAAIQDb4fbL7gAAAIUBAAATAAAAAAAAAAAAAAAA&#10;AAAAAABbQ29udGVudF9UeXBlc10ueG1sUEsBAi0AFAAGAAgAAAAhAFr0LFu/AAAAFQEAAAsAAAAA&#10;AAAAAAAAAAAAHwEAAF9yZWxzLy5yZWxzUEsBAi0AFAAGAAgAAAAhAC2bIWLBAAAA3wAAAA8AAAAA&#10;AAAAAAAAAAAABwIAAGRycy9kb3ducmV2LnhtbFBLBQYAAAAAAwADALcAAAD1AgAAAAA=&#10;" filled="f" stroked="f">
                        <v:textbox inset="0,0,0,0">
                          <w:txbxContent>
                            <w:p w14:paraId="475F3CE2" w14:textId="77777777" w:rsidR="00774DBE" w:rsidRDefault="00774DBE" w:rsidP="00774DBE">
                              <w:r>
                                <w:rPr>
                                  <w:sz w:val="16"/>
                                </w:rPr>
                                <w:t>9</w:t>
                              </w:r>
                            </w:p>
                          </w:txbxContent>
                        </v:textbox>
                      </v:rect>
                      <v:rect id="Rectangle 100507" o:spid="_x0000_s1129" style="position:absolute;left:-103155;top:70625;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8VwQAAAN8AAAAPAAAAZHJzL2Rvd25yZXYueG1sRE/dasIw&#10;FL4f+A7hCN7NRMFtVKOIUhB20c35AIfm2FSbk9LE2r39Igi7/Pj+V5vBNaKnLtSeNcymCgRx6U3N&#10;lYbTT/76ASJEZIONZ9LwSwE269HLCjPj7/xN/TFWIoVwyFCDjbHNpAylJYdh6lvixJ195zAm2FXS&#10;dHhP4a6Rc6XepMOaU4PFlnaWyuvx5jQU18Lu+zo/VZfPYOir8Ps8HrSejIftEkSkIf6Ln+6DSfOV&#10;Wqh3ePxJAOT6DwAA//8DAFBLAQItABQABgAIAAAAIQDb4fbL7gAAAIUBAAATAAAAAAAAAAAAAAAA&#10;AAAAAABbQ29udGVudF9UeXBlc10ueG1sUEsBAi0AFAAGAAgAAAAhAFr0LFu/AAAAFQEAAAsAAAAA&#10;AAAAAAAAAAAAHwEAAF9yZWxzLy5yZWxzUEsBAi0AFAAGAAgAAAAhAN1JvxXBAAAA3wAAAA8AAAAA&#10;AAAAAAAAAAAABwIAAGRycy9kb3ducmV2LnhtbFBLBQYAAAAAAwADALcAAAD1AgAAAAA=&#10;" filled="f" stroked="f">
                        <v:textbox inset="0,0,0,0">
                          <w:txbxContent>
                            <w:p w14:paraId="0648F308" w14:textId="77777777" w:rsidR="00774DBE" w:rsidRDefault="00774DBE" w:rsidP="00774DBE">
                              <w:r>
                                <w:rPr>
                                  <w:sz w:val="16"/>
                                </w:rPr>
                                <w:t>.%</w:t>
                              </w:r>
                            </w:p>
                          </w:txbxContent>
                        </v:textbox>
                      </v:rect>
                      <v:rect id="Rectangle 8224" o:spid="_x0000_s1130" style="position:absolute;left:14307;top:11572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3cGwwAAAN0AAAAPAAAAZHJzL2Rvd25yZXYueG1sRI/RisIw&#10;FETfF/yHcAXf1tQii1SjiFIQfOiu+gGX5tpUm5vSxFr/3iws7OMwM2eY1Wawjeip87VjBbNpAoK4&#10;dLrmSsHlnH8uQPiArLFxTApe5GGzHn2sMNPuyT/Un0IlIoR9hgpMCG0mpS8NWfRT1xJH7+o6iyHK&#10;rpK6w2eE20amSfIlLdYcFwy2tDNU3k8Pq6C4F2bf1/mluh29pu/C7fNwUGoyHrZLEIGG8B/+ax+0&#10;gkWazuH3TXwCcv0GAAD//wMAUEsBAi0AFAAGAAgAAAAhANvh9svuAAAAhQEAABMAAAAAAAAAAAAA&#10;AAAAAAAAAFtDb250ZW50X1R5cGVzXS54bWxQSwECLQAUAAYACAAAACEAWvQsW78AAAAVAQAACwAA&#10;AAAAAAAAAAAAAAAfAQAAX3JlbHMvLnJlbHNQSwECLQAUAAYACAAAACEA/Gt3BsMAAADdAAAADwAA&#10;AAAAAAAAAAAAAAAHAgAAZHJzL2Rvd25yZXYueG1sUEsFBgAAAAADAAMAtwAAAPcCAAAAAA==&#10;" filled="f" stroked="f">
                        <v:textbox inset="0,0,0,0">
                          <w:txbxContent>
                            <w:p w14:paraId="14CF133C" w14:textId="77777777" w:rsidR="00774DBE" w:rsidRDefault="00774DBE" w:rsidP="00774DBE">
                              <w:r>
                                <w:rPr>
                                  <w:sz w:val="16"/>
                                </w:rPr>
                                <w:t xml:space="preserve"> </w:t>
                              </w:r>
                            </w:p>
                          </w:txbxContent>
                        </v:textbox>
                      </v:rect>
                      <w10:anchorlock/>
                    </v:group>
                  </w:pict>
                </mc:Fallback>
              </mc:AlternateContent>
            </w:r>
          </w:p>
        </w:tc>
        <w:tc>
          <w:tcPr>
            <w:tcW w:w="288" w:type="dxa"/>
            <w:tcBorders>
              <w:top w:val="single" w:sz="3" w:space="0" w:color="000000"/>
              <w:left w:val="single" w:sz="3" w:space="0" w:color="000000"/>
              <w:bottom w:val="single" w:sz="3" w:space="0" w:color="000000"/>
              <w:right w:val="single" w:sz="3" w:space="0" w:color="000000"/>
            </w:tcBorders>
            <w:vAlign w:val="center"/>
          </w:tcPr>
          <w:p w14:paraId="10B1E67A" w14:textId="77777777" w:rsidR="00774DBE" w:rsidRPr="00774DBE" w:rsidRDefault="00774DBE" w:rsidP="00774DBE">
            <w:pPr>
              <w:spacing w:line="259" w:lineRule="auto"/>
              <w:ind w:left="-1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D7AFF26" wp14:editId="529B3995">
                      <wp:extent cx="98574" cy="190703"/>
                      <wp:effectExtent l="0" t="0" r="0" b="0"/>
                      <wp:docPr id="113924" name="Group 113924"/>
                      <wp:cNvGraphicFramePr/>
                      <a:graphic xmlns:a="http://schemas.openxmlformats.org/drawingml/2006/main">
                        <a:graphicData uri="http://schemas.microsoft.com/office/word/2010/wordprocessingGroup">
                          <wpg:wgp>
                            <wpg:cNvGrpSpPr/>
                            <wpg:grpSpPr>
                              <a:xfrm>
                                <a:off x="0" y="0"/>
                                <a:ext cx="98574" cy="190703"/>
                                <a:chOff x="0" y="0"/>
                                <a:chExt cx="98574" cy="190703"/>
                              </a:xfrm>
                            </wpg:grpSpPr>
                            <wps:wsp>
                              <wps:cNvPr id="100508" name="Rectangle 100508"/>
                              <wps:cNvSpPr/>
                              <wps:spPr>
                                <a:xfrm rot="5399999">
                                  <a:off x="-21976" y="-10553"/>
                                  <a:ext cx="216475" cy="131103"/>
                                </a:xfrm>
                                <a:prstGeom prst="rect">
                                  <a:avLst/>
                                </a:prstGeom>
                                <a:ln>
                                  <a:noFill/>
                                </a:ln>
                              </wps:spPr>
                              <wps:txbx>
                                <w:txbxContent>
                                  <w:p w14:paraId="13003762" w14:textId="77777777" w:rsidR="00774DBE" w:rsidRDefault="00774DBE" w:rsidP="00774DBE">
                                    <w:r>
                                      <w:rPr>
                                        <w:sz w:val="16"/>
                                      </w:rPr>
                                      <w:t>9</w:t>
                                    </w:r>
                                  </w:p>
                                </w:txbxContent>
                              </wps:txbx>
                              <wps:bodyPr horzOverflow="overflow" vert="horz" lIns="0" tIns="0" rIns="0" bIns="0" rtlCol="0">
                                <a:noAutofit/>
                              </wps:bodyPr>
                            </wps:wsp>
                            <wps:wsp>
                              <wps:cNvPr id="100509" name="Rectangle 100509"/>
                              <wps:cNvSpPr/>
                              <wps:spPr>
                                <a:xfrm rot="5399999">
                                  <a:off x="-103155" y="70626"/>
                                  <a:ext cx="216475" cy="131103"/>
                                </a:xfrm>
                                <a:prstGeom prst="rect">
                                  <a:avLst/>
                                </a:prstGeom>
                                <a:ln>
                                  <a:noFill/>
                                </a:ln>
                              </wps:spPr>
                              <wps:txbx>
                                <w:txbxContent>
                                  <w:p w14:paraId="237D7FCA" w14:textId="77777777" w:rsidR="00774DBE" w:rsidRDefault="00774DBE" w:rsidP="00774DBE">
                                    <w:r>
                                      <w:rPr>
                                        <w:sz w:val="16"/>
                                      </w:rPr>
                                      <w:t>.%</w:t>
                                    </w:r>
                                  </w:p>
                                </w:txbxContent>
                              </wps:txbx>
                              <wps:bodyPr horzOverflow="overflow" vert="horz" lIns="0" tIns="0" rIns="0" bIns="0" rtlCol="0">
                                <a:noAutofit/>
                              </wps:bodyPr>
                            </wps:wsp>
                            <wps:wsp>
                              <wps:cNvPr id="8226" name="Rectangle 8226"/>
                              <wps:cNvSpPr/>
                              <wps:spPr>
                                <a:xfrm rot="5399999">
                                  <a:off x="14307" y="115723"/>
                                  <a:ext cx="37431" cy="131103"/>
                                </a:xfrm>
                                <a:prstGeom prst="rect">
                                  <a:avLst/>
                                </a:prstGeom>
                                <a:ln>
                                  <a:noFill/>
                                </a:ln>
                              </wps:spPr>
                              <wps:txbx>
                                <w:txbxContent>
                                  <w:p w14:paraId="2443C64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7AFF26" id="Group 113924" o:spid="_x0000_s1131" style="width:7.75pt;height:15pt;mso-position-horizontal-relative:char;mso-position-vertical-relative:line" coordsize="98574,19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MstaQIAAEEIAAAOAAAAZHJzL2Uyb0RvYy54bWzklduO0zAQhu+ReAfL923itGnaqOkKsewK&#10;CbErFh7AdZyDlNiW7TZdnp6xk7TQCiSKxCLRC3diO+N/vpmJ1zeHtkF7rk0tRYbJNMSICybzWpQZ&#10;/vL5brLEyFgqctpIwTP8zA2+2bx+te5UyiNZySbnGoETYdJOZbiyVqVBYFjFW2qmUnEBi4XULbXw&#10;qMsg17QD720TRGG4CDqpc6Ul48bA7G2/iDfef1FwZh+KwnCLmgyDNutH7cetG4PNmqalpqqq2SCD&#10;XqGipbWAQ4+ubqmlaKfrC1dtzbQ0srBTJttAFkXNuI8BoiHhWTT3Wu6Uj6VMu1IdMQHaM05Xu2Uf&#10;9/daPalHDSQ6VQIL/+RiORS6df+gEh08sucjMn6wiMHkahknc4wYrJBVmISzniirAPvFS6x696vX&#10;gvHI4AchnYLSMKfozZ9F/1RRxT1Uk0L0jxrVOYgPwziEWhW0hSr9BHVDRdlwNMx7OH7/EZVJDVAb&#10;OSEtobbi2cr9fCUM1CYRWSULjADQhIRxPAAa+UVkMU/iAeCMkB7gkQRNlTb2nssWOSPDGpR593T/&#10;wViQBVvHLU5LI9wo5F3dNP2qmwGgo1xn2cP24KNOEpcuN7WV+TOgqKT++gDtXDSyy7AcLOw6HA53&#10;qxg17wWkwDXTaOjR2I6Gts1b6Vuul/NmZ2VRe72n0wZdkNtew99J8uonSV6NKKAofjvJkDcSQxoh&#10;y0m4iBZ9F/wjSV6Okf0XSV5GgP+ij/3s9V1M5rMw8eklJE6isyaeJfMZebEePhbuS6fXf7bhnvIf&#10;peFOdRfh98++5083/+YbAAAA//8DAFBLAwQUAAYACAAAACEARlQW1toAAAADAQAADwAAAGRycy9k&#10;b3ducmV2LnhtbEyPwWrDMBBE74X+g9hAb43kBpfiWA4htD2FQpNC6W1jbWwTa2UsxXb+vkovzWVh&#10;mGHmbb6abCsG6n3jWEMyVyCIS2carjR87d8eX0D4gGywdUwaLuRhVdzf5ZgZN/InDbtQiVjCPkMN&#10;dQhdJqUva7Lo564jjt7R9RZDlH0lTY9jLLetfFLqWVpsOC7U2NGmpvK0O1sN7yOO60XyOmxPx83l&#10;Z59+fG8T0vphNq2XIAJN4T8MV/yIDkVkOrgzGy9aDfGR8HevXpqCOGhYKAWyyOUte/ELAAD//wMA&#10;UEsBAi0AFAAGAAgAAAAhALaDOJL+AAAA4QEAABMAAAAAAAAAAAAAAAAAAAAAAFtDb250ZW50X1R5&#10;cGVzXS54bWxQSwECLQAUAAYACAAAACEAOP0h/9YAAACUAQAACwAAAAAAAAAAAAAAAAAvAQAAX3Jl&#10;bHMvLnJlbHNQSwECLQAUAAYACAAAACEAtyjLLWkCAABBCAAADgAAAAAAAAAAAAAAAAAuAgAAZHJz&#10;L2Uyb0RvYy54bWxQSwECLQAUAAYACAAAACEARlQW1toAAAADAQAADwAAAAAAAAAAAAAAAADDBAAA&#10;ZHJzL2Rvd25yZXYueG1sUEsFBgAAAAAEAAQA8wAAAMoFAAAAAA==&#10;">
                      <v:rect id="Rectangle 100508" o:spid="_x0000_s1132" style="position:absolute;left:-21976;top:-10553;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tnwgAAAN8AAAAPAAAAZHJzL2Rvd25yZXYueG1sRE/NasJA&#10;EL4LfYdlCr3pbgsVSV2lVAKCh1jrAwzZaTY1Oxuya0zfvnMQevz4/tfbKXRqpCG1kS08Lwwo4jq6&#10;lhsL569yvgKVMrLDLjJZ+KUE283DbI2Fizf+pPGUGyUhnAq04HPuC61T7SlgWsSeWLjvOATMAodG&#10;uwFvEh46/WLMUgdsWRo89vThqb6crsFCdan8bmzLc/NzSI6OVdyVeW/t0+P0/gYq05T/xXf33sl8&#10;Y16NDJY/AkBv/gAAAP//AwBQSwECLQAUAAYACAAAACEA2+H2y+4AAACFAQAAEwAAAAAAAAAAAAAA&#10;AAAAAAAAW0NvbnRlbnRfVHlwZXNdLnhtbFBLAQItABQABgAIAAAAIQBa9CxbvwAAABUBAAALAAAA&#10;AAAAAAAAAAAAAB8BAABfcmVscy8ucmVsc1BLAQItABQABgAIAAAAIQCs1itnwgAAAN8AAAAPAAAA&#10;AAAAAAAAAAAAAAcCAABkcnMvZG93bnJldi54bWxQSwUGAAAAAAMAAwC3AAAA9gIAAAAA&#10;" filled="f" stroked="f">
                        <v:textbox inset="0,0,0,0">
                          <w:txbxContent>
                            <w:p w14:paraId="13003762" w14:textId="77777777" w:rsidR="00774DBE" w:rsidRDefault="00774DBE" w:rsidP="00774DBE">
                              <w:r>
                                <w:rPr>
                                  <w:sz w:val="16"/>
                                </w:rPr>
                                <w:t>9</w:t>
                              </w:r>
                            </w:p>
                          </w:txbxContent>
                        </v:textbox>
                      </v:rect>
                      <v:rect id="Rectangle 100509" o:spid="_x0000_s1133" style="position:absolute;left:-103155;top:70626;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o78wQAAAN8AAAAPAAAAZHJzL2Rvd25yZXYueG1sRE/dasIw&#10;FL4f+A7hCN7NRMGxVaOIUhB20c35AIfm2FSbk9LE2r39Igi7/Pj+V5vBNaKnLtSeNcymCgRx6U3N&#10;lYbTT/76DiJEZIONZ9LwSwE269HLCjPj7/xN/TFWIoVwyFCDjbHNpAylJYdh6lvixJ195zAm2FXS&#10;dHhP4a6Rc6XepMOaU4PFlnaWyuvx5jQU18Lu+zo/VZfPYOir8Ps8HrSejIftEkSkIf6Ln+6DSfOV&#10;WqgPePxJAOT6DwAA//8DAFBLAQItABQABgAIAAAAIQDb4fbL7gAAAIUBAAATAAAAAAAAAAAAAAAA&#10;AAAAAABbQ29udGVudF9UeXBlc10ueG1sUEsBAi0AFAAGAAgAAAAhAFr0LFu/AAAAFQEAAAsAAAAA&#10;AAAAAAAAAAAAHwEAAF9yZWxzLy5yZWxzUEsBAi0AFAAGAAgAAAAhAMOajvzBAAAA3wAAAA8AAAAA&#10;AAAAAAAAAAAABwIAAGRycy9kb3ducmV2LnhtbFBLBQYAAAAAAwADALcAAAD1AgAAAAA=&#10;" filled="f" stroked="f">
                        <v:textbox inset="0,0,0,0">
                          <w:txbxContent>
                            <w:p w14:paraId="237D7FCA" w14:textId="77777777" w:rsidR="00774DBE" w:rsidRDefault="00774DBE" w:rsidP="00774DBE">
                              <w:r>
                                <w:rPr>
                                  <w:sz w:val="16"/>
                                </w:rPr>
                                <w:t>.%</w:t>
                              </w:r>
                            </w:p>
                          </w:txbxContent>
                        </v:textbox>
                      </v:rect>
                      <v:rect id="Rectangle 8226" o:spid="_x0000_s1134" style="position:absolute;left:14307;top:11572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UzqwwAAAN0AAAAPAAAAZHJzL2Rvd25yZXYueG1sRI9Bi8Iw&#10;FITvgv8hPMGbpvYgUo0iSkHYQ1fXH/Bonk21eSlNrN1/bxaEPQ4z8w2z2Q22ET11vnasYDFPQBCX&#10;TtdcKbj+5LMVCB+QNTaOScEvedhtx6MNZtq9+Ez9JVQiQthnqMCE0GZS+tKQRT93LXH0bq6zGKLs&#10;Kqk7fEW4bWSaJEtpsea4YLClg6HycXlaBcWjMMe+zq/V/ctr+i7cMQ8npaaTYb8GEWgI/+FP+6QV&#10;rNJ0CX9v4hOQ2zcAAAD//wMAUEsBAi0AFAAGAAgAAAAhANvh9svuAAAAhQEAABMAAAAAAAAAAAAA&#10;AAAAAAAAAFtDb250ZW50X1R5cGVzXS54bWxQSwECLQAUAAYACAAAACEAWvQsW78AAAAVAQAACwAA&#10;AAAAAAAAAAAAAAAfAQAAX3JlbHMvLnJlbHNQSwECLQAUAAYACAAAACEAY/VM6sMAAADdAAAADwAA&#10;AAAAAAAAAAAAAAAHAgAAZHJzL2Rvd25yZXYueG1sUEsFBgAAAAADAAMAtwAAAPcCAAAAAA==&#10;" filled="f" stroked="f">
                        <v:textbox inset="0,0,0,0">
                          <w:txbxContent>
                            <w:p w14:paraId="2443C64A" w14:textId="77777777" w:rsidR="00774DBE" w:rsidRDefault="00774DBE" w:rsidP="00774DBE">
                              <w:r>
                                <w:rPr>
                                  <w:sz w:val="16"/>
                                </w:rPr>
                                <w:t xml:space="preserve"> </w:t>
                              </w:r>
                            </w:p>
                          </w:txbxContent>
                        </v:textbox>
                      </v:rect>
                      <w10:anchorlock/>
                    </v:group>
                  </w:pict>
                </mc:Fallback>
              </mc:AlternateContent>
            </w:r>
          </w:p>
        </w:tc>
        <w:tc>
          <w:tcPr>
            <w:tcW w:w="428" w:type="dxa"/>
            <w:tcBorders>
              <w:top w:val="single" w:sz="3" w:space="0" w:color="000000"/>
              <w:left w:val="single" w:sz="3" w:space="0" w:color="000000"/>
              <w:bottom w:val="single" w:sz="3" w:space="0" w:color="000000"/>
              <w:right w:val="single" w:sz="3" w:space="0" w:color="000000"/>
            </w:tcBorders>
            <w:vAlign w:val="center"/>
          </w:tcPr>
          <w:p w14:paraId="13E39065"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7FCEEBC" wp14:editId="2D5F6177">
                      <wp:extent cx="98574" cy="162763"/>
                      <wp:effectExtent l="0" t="0" r="0" b="0"/>
                      <wp:docPr id="113933" name="Group 113933"/>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11" name="Rectangle 100511"/>
                              <wps:cNvSpPr/>
                              <wps:spPr>
                                <a:xfrm rot="5399999">
                                  <a:off x="-17265" y="-15262"/>
                                  <a:ext cx="178504" cy="131103"/>
                                </a:xfrm>
                                <a:prstGeom prst="rect">
                                  <a:avLst/>
                                </a:prstGeom>
                                <a:ln>
                                  <a:noFill/>
                                </a:ln>
                              </wps:spPr>
                              <wps:txbx>
                                <w:txbxContent>
                                  <w:p w14:paraId="384785C6" w14:textId="77777777" w:rsidR="00774DBE" w:rsidRDefault="00774DBE" w:rsidP="00774DBE">
                                    <w:r>
                                      <w:rPr>
                                        <w:sz w:val="16"/>
                                      </w:rPr>
                                      <w:t>9</w:t>
                                    </w:r>
                                  </w:p>
                                </w:txbxContent>
                              </wps:txbx>
                              <wps:bodyPr horzOverflow="overflow" vert="horz" lIns="0" tIns="0" rIns="0" bIns="0" rtlCol="0">
                                <a:noAutofit/>
                              </wps:bodyPr>
                            </wps:wsp>
                            <wps:wsp>
                              <wps:cNvPr id="100512" name="Rectangle 100512"/>
                              <wps:cNvSpPr/>
                              <wps:spPr>
                                <a:xfrm rot="5399999">
                                  <a:off x="-84371" y="51843"/>
                                  <a:ext cx="178504" cy="131103"/>
                                </a:xfrm>
                                <a:prstGeom prst="rect">
                                  <a:avLst/>
                                </a:prstGeom>
                                <a:ln>
                                  <a:noFill/>
                                </a:ln>
                              </wps:spPr>
                              <wps:txbx>
                                <w:txbxContent>
                                  <w:p w14:paraId="0142FA49" w14:textId="77777777" w:rsidR="00774DBE" w:rsidRDefault="00774DBE" w:rsidP="00774DBE">
                                    <w:r>
                                      <w:rPr>
                                        <w:sz w:val="16"/>
                                      </w:rPr>
                                      <w:t>%</w:t>
                                    </w:r>
                                  </w:p>
                                </w:txbxContent>
                              </wps:txbx>
                              <wps:bodyPr horzOverflow="overflow" vert="horz" lIns="0" tIns="0" rIns="0" bIns="0" rtlCol="0">
                                <a:noAutofit/>
                              </wps:bodyPr>
                            </wps:wsp>
                            <wps:wsp>
                              <wps:cNvPr id="8228" name="Rectangle 8228"/>
                              <wps:cNvSpPr/>
                              <wps:spPr>
                                <a:xfrm rot="5399999">
                                  <a:off x="14307" y="87783"/>
                                  <a:ext cx="37431" cy="131103"/>
                                </a:xfrm>
                                <a:prstGeom prst="rect">
                                  <a:avLst/>
                                </a:prstGeom>
                                <a:ln>
                                  <a:noFill/>
                                </a:ln>
                              </wps:spPr>
                              <wps:txbx>
                                <w:txbxContent>
                                  <w:p w14:paraId="6C291D8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CEEBC" id="Group 113933" o:spid="_x0000_s1135"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2awIAAD8IAAAOAAAAZHJzL2Uyb0RvYy54bWzcVduO0zAQfUfiHyy/t4mTpslGTVeIZSsk&#10;xK5Y+ADXcS5SYlu227R8PWO3aaErkCjSguiDOx474zPnzNiL213foS3XppWiwGQaYsQFk2Ur6gJ/&#10;+Xw/yTAyloqSdlLwAu+5wbfL168Wg8p5JBvZlVwjCCJMPqgCN9aqPAgMa3hPzVQqLmCxkrqnFqa6&#10;DkpNB4jed0EUhvNgkLpUWjJuDHjvDot46eNXFWf2oaoMt6grMGCzftR+XLsxWC5oXmuqmpYdYdAr&#10;UPS0FXDoKdQdtRRtdPssVN8yLY2s7JTJPpBV1TLuc4BsSHiRzUrLjfK51PlQqxNNQO0FT1eHZR+3&#10;K62e1KMGJgZVAxd+5nLZVbp3/4AS7Txl+xNlfGcRA+dNlqQzjBiskHmUzuMDo6wB2p99xJp3v/os&#10;GI8MfgAyKCgNc87e/Fn2Tw1V3JNqcsj+UaO2BPBhmBCCkaA9VOknqBsq6o6jo9+T4/efqDK5AdZG&#10;npCWUFtJfON+vhKOrE1IGs0TjICgCUmieXQgaOSPpFkSjgTGhISewBMTNFfa2BWXPXJGgTUg8+Hp&#10;9oOxAAu2jlsclk64Ucj7tusOq84DhI5wnWV3653POvMN4FxrWe6Bikbqrw/QzlUnhwLLo4Vdh8Ph&#10;bhWj7r0ACVwzjYYejfVoaNu9lb7lDnDebKysWo/3fNoRF2jrSu+lRI5+IrIXxsGAovhtkbNZnEL1&#10;gMgJAfuf0pg4NGfW/3ONsyiCJ+eyjb33+iYmszhMvbxZmmYX8sbpLAbt/RX48h18Ktu/3cH+0oZX&#10;yl9JxxfVPYPfz33Hn9/95TcAAAD//wMAUEsDBBQABgAIAAAAIQDUDJr/2gAAAAMBAAAPAAAAZHJz&#10;L2Rvd25yZXYueG1sTI9Ba8JAEIXvBf/DMkJvdRMlUtJsREQ9SaFaKL2N2TEJZmdDdk3iv+/aS3sZ&#10;eLzHe99kq9E0oqfO1ZYVxLMIBHFhdc2lgs/T7uUVhPPIGhvLpOBODlb55CnDVNuBP6g/+lKEEnYp&#10;Kqi8b1MpXVGRQTezLXHwLrYz6IPsSqk7HEK5aeQ8ipbSYM1hocKWNhUV1+PNKNgPOKwX8bY/XC+b&#10;+/cpef86xKTU83Rcv4HwNPq/MDzwAzrkgelsb6ydaBSER/zvfXhJAuKsYJ4sQeaZ/M+e/wAAAP//&#10;AwBQSwECLQAUAAYACAAAACEAtoM4kv4AAADhAQAAEwAAAAAAAAAAAAAAAAAAAAAAW0NvbnRlbnRf&#10;VHlwZXNdLnhtbFBLAQItABQABgAIAAAAIQA4/SH/1gAAAJQBAAALAAAAAAAAAAAAAAAAAC8BAABf&#10;cmVscy8ucmVsc1BLAQItABQABgAIAAAAIQBey/X2awIAAD8IAAAOAAAAAAAAAAAAAAAAAC4CAABk&#10;cnMvZTJvRG9jLnhtbFBLAQItABQABgAIAAAAIQDUDJr/2gAAAAMBAAAPAAAAAAAAAAAAAAAAAMUE&#10;AABkcnMvZG93bnJldi54bWxQSwUGAAAAAAQABADzAAAAzAUAAAAA&#10;">
                      <v:rect id="Rectangle 100511" o:spid="_x0000_s113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QnwQAAAN8AAAAPAAAAZHJzL2Rvd25yZXYueG1sRE/dasIw&#10;FL4f+A7hCN7NpIJjVKOMSUHwopv6AIfmrOlsTkoTa337ZSB4+fH9r7eja8VAfWg8a8jmCgRx5U3D&#10;tYbzqXh9BxEissHWM2m4U4DtZvKyxtz4G3/TcIy1SCEcctRgY+xyKUNlyWGY+444cT++dxgT7Gtp&#10;erylcNfKhVJv0mHDqcFiR5+Wqsvx6jSUl9LuhqY417+HYOir9Lsi7rWeTcePFYhIY3yKH+69SfOV&#10;WmYZ/P9JAOTmDwAA//8DAFBLAQItABQABgAIAAAAIQDb4fbL7gAAAIUBAAATAAAAAAAAAAAAAAAA&#10;AAAAAABbQ29udGVudF9UeXBlc10ueG1sUEsBAi0AFAAGAAgAAAAhAFr0LFu/AAAAFQEAAAsAAAAA&#10;AAAAAAAAAAAAHwEAAF9yZWxzLy5yZWxzUEsBAi0AFAAGAAgAAAAhALg1FCfBAAAA3wAAAA8AAAAA&#10;AAAAAAAAAAAABwIAAGRycy9kb3ducmV2LnhtbFBLBQYAAAAAAwADALcAAAD1AgAAAAA=&#10;" filled="f" stroked="f">
                        <v:textbox inset="0,0,0,0">
                          <w:txbxContent>
                            <w:p w14:paraId="384785C6" w14:textId="77777777" w:rsidR="00774DBE" w:rsidRDefault="00774DBE" w:rsidP="00774DBE">
                              <w:r>
                                <w:rPr>
                                  <w:sz w:val="16"/>
                                </w:rPr>
                                <w:t>9</w:t>
                              </w:r>
                            </w:p>
                          </w:txbxContent>
                        </v:textbox>
                      </v:rect>
                      <v:rect id="Rectangle 100512" o:spid="_x0000_s1137"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4pQwQAAAN8AAAAPAAAAZHJzL2Rvd25yZXYueG1sRE/dasIw&#10;FL4f+A7hCN7NRGFjVKOIUhB20U19gENzbKrNSWlirW9vhMEuP77/5XpwjeipC7VnDbOpAkFcelNz&#10;peF0zN+/QISIbLDxTBoeFGC9Gr0tMTP+zr/UH2IlUgiHDDXYGNtMylBachimviVO3Nl3DmOCXSVN&#10;h/cU7ho5V+pTOqw5NVhsaWupvB5uTkNxLeyur/NTdfkOhn4Kv8vjXuvJeNgsQEQa4r/4z703ab5S&#10;H7M5vP4kAHL1BAAA//8DAFBLAQItABQABgAIAAAAIQDb4fbL7gAAAIUBAAATAAAAAAAAAAAAAAAA&#10;AAAAAABbQ29udGVudF9UeXBlc10ueG1sUEsBAi0AFAAGAAgAAAAhAFr0LFu/AAAAFQEAAAsAAAAA&#10;AAAAAAAAAAAAHwEAAF9yZWxzLy5yZWxzUEsBAi0AFAAGAAgAAAAhAEjnilDBAAAA3wAAAA8AAAAA&#10;AAAAAAAAAAAABwIAAGRycy9kb3ducmV2LnhtbFBLBQYAAAAAAwADALcAAAD1AgAAAAA=&#10;" filled="f" stroked="f">
                        <v:textbox inset="0,0,0,0">
                          <w:txbxContent>
                            <w:p w14:paraId="0142FA49" w14:textId="77777777" w:rsidR="00774DBE" w:rsidRDefault="00774DBE" w:rsidP="00774DBE">
                              <w:r>
                                <w:rPr>
                                  <w:sz w:val="16"/>
                                </w:rPr>
                                <w:t>%</w:t>
                              </w:r>
                            </w:p>
                          </w:txbxContent>
                        </v:textbox>
                      </v:rect>
                      <v:rect id="Rectangle 8228" o:spid="_x0000_s1138"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0DwQAAAN0AAAAPAAAAZHJzL2Rvd25yZXYueG1sRE/LisIw&#10;FN0L8w/hDsxO0+likGosohQEFx0fH3Bprk1tc1OaTK1/P1kILg/nvc4n24mRBt84VvC9SEAQV043&#10;XCu4Xor5EoQPyBo7x6TgSR7yzcdsjZl2Dz7ReA61iCHsM1RgQugzKX1lyKJfuJ44cjc3WAwRDrXU&#10;Az5iuO1kmiQ/0mLDscFgTztDVXv+swrKtjT7sSmu9f3oNf2Wbl+Eg1Jfn9N2BSLQFN7il/ugFSzT&#10;NM6Nb+ITkJt/AAAA//8DAFBLAQItABQABgAIAAAAIQDb4fbL7gAAAIUBAAATAAAAAAAAAAAAAAAA&#10;AAAAAABbQ29udGVudF9UeXBlc10ueG1sUEsBAi0AFAAGAAgAAAAhAFr0LFu/AAAAFQEAAAsAAAAA&#10;AAAAAAAAAAAAHwEAAF9yZWxzLy5yZWxzUEsBAi0AFAAGAAgAAAAhAH0mfQPBAAAA3QAAAA8AAAAA&#10;AAAAAAAAAAAABwIAAGRycy9kb3ducmV2LnhtbFBLBQYAAAAAAwADALcAAAD1AgAAAAA=&#10;" filled="f" stroked="f">
                        <v:textbox inset="0,0,0,0">
                          <w:txbxContent>
                            <w:p w14:paraId="6C291D8A"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center"/>
          </w:tcPr>
          <w:p w14:paraId="1C271D67"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F2ACA6D" wp14:editId="67A49A47">
                      <wp:extent cx="98574" cy="162763"/>
                      <wp:effectExtent l="0" t="0" r="0" b="0"/>
                      <wp:docPr id="113942" name="Group 113942"/>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13" name="Rectangle 100513"/>
                              <wps:cNvSpPr/>
                              <wps:spPr>
                                <a:xfrm rot="5399999">
                                  <a:off x="-17265" y="-15262"/>
                                  <a:ext cx="178504" cy="131103"/>
                                </a:xfrm>
                                <a:prstGeom prst="rect">
                                  <a:avLst/>
                                </a:prstGeom>
                                <a:ln>
                                  <a:noFill/>
                                </a:ln>
                              </wps:spPr>
                              <wps:txbx>
                                <w:txbxContent>
                                  <w:p w14:paraId="5D0D694A" w14:textId="77777777" w:rsidR="00774DBE" w:rsidRDefault="00774DBE" w:rsidP="00774DBE">
                                    <w:r>
                                      <w:rPr>
                                        <w:sz w:val="16"/>
                                      </w:rPr>
                                      <w:t>9</w:t>
                                    </w:r>
                                  </w:p>
                                </w:txbxContent>
                              </wps:txbx>
                              <wps:bodyPr horzOverflow="overflow" vert="horz" lIns="0" tIns="0" rIns="0" bIns="0" rtlCol="0">
                                <a:noAutofit/>
                              </wps:bodyPr>
                            </wps:wsp>
                            <wps:wsp>
                              <wps:cNvPr id="100514" name="Rectangle 100514"/>
                              <wps:cNvSpPr/>
                              <wps:spPr>
                                <a:xfrm rot="5399999">
                                  <a:off x="-84371" y="51843"/>
                                  <a:ext cx="178504" cy="131103"/>
                                </a:xfrm>
                                <a:prstGeom prst="rect">
                                  <a:avLst/>
                                </a:prstGeom>
                                <a:ln>
                                  <a:noFill/>
                                </a:ln>
                              </wps:spPr>
                              <wps:txbx>
                                <w:txbxContent>
                                  <w:p w14:paraId="4F3F067A" w14:textId="77777777" w:rsidR="00774DBE" w:rsidRDefault="00774DBE" w:rsidP="00774DBE">
                                    <w:r>
                                      <w:rPr>
                                        <w:sz w:val="16"/>
                                      </w:rPr>
                                      <w:t>%</w:t>
                                    </w:r>
                                  </w:p>
                                </w:txbxContent>
                              </wps:txbx>
                              <wps:bodyPr horzOverflow="overflow" vert="horz" lIns="0" tIns="0" rIns="0" bIns="0" rtlCol="0">
                                <a:noAutofit/>
                              </wps:bodyPr>
                            </wps:wsp>
                            <wps:wsp>
                              <wps:cNvPr id="8230" name="Rectangle 8230"/>
                              <wps:cNvSpPr/>
                              <wps:spPr>
                                <a:xfrm rot="5399999">
                                  <a:off x="14307" y="87784"/>
                                  <a:ext cx="37431" cy="131103"/>
                                </a:xfrm>
                                <a:prstGeom prst="rect">
                                  <a:avLst/>
                                </a:prstGeom>
                                <a:ln>
                                  <a:noFill/>
                                </a:ln>
                              </wps:spPr>
                              <wps:txbx>
                                <w:txbxContent>
                                  <w:p w14:paraId="50CD8A3E"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2ACA6D" id="Group 113942" o:spid="_x0000_s1139"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KobAIAAD8IAAAOAAAAZHJzL2Uyb0RvYy54bWzkVW1v0zAQ/o7Ef7D8fc1b02TR0gkxViEh&#10;NjH4Aa7jvEiJbdle0/LrOV+bFjaERJEGEv3gns/O+bnnubOvrrdDTzbC2E7JkkazkBIhuao62ZT0&#10;y+fbi5wS65isWK+kKOlOWHq9fP3qatSFiFWr+koYAkGkLUZd0tY5XQSB5a0YmJ0pLSQs1soMzMHU&#10;NEFl2AjRhz6Iw3ARjMpU2igurAXvzX6RLjF+XQvu7uraCkf6kgI2h6PBce3HYHnFisYw3Xb8AIOd&#10;gWJgnYRDj6FumGPk0XTPQg0dN8qq2s24GgJV1x0XmANkE4VPslkZ9agxl6YYG32kCah9wtPZYfnH&#10;zcroB31vgIlRN8AFznwu29oM/h9Qki1StjtSJraOcHBe5mk2p4TDSrSIs0WyZ5S3QPuzj3j77lef&#10;BdORwQ9ARg2lYU/Z2z/L/qFlWiCptoDs7w3pKgAfhmmUUCLZAFX6CeqGyaYX5OBHcnD/kSpbWGBt&#10;4okYBbWVJpf+h5VwYO0iyuJFSgkQdBGl8SLeEzTxF2V5Gk4EJlEUIoFHJlihjXUroQbijZIaQIbh&#10;2eaDdQALtk5bPJZe+lGq267v96veA4ROcL3ltustZp3jad61VtUOqGiV+XoH7Vz3aiypOljUdzgc&#10;7lcp6d9LkMA302SYyVhPhnH9W4Utt4fz5tGpukO8p9MOuEBbX3ovJTKQ/VOR514YDwOK4rdFzudJ&#10;FqHIaQT2P6XxMbH/QuM8TqA0nyqM3vP1jeZJmKG8eZblSCgrphZOsnkC2uMV+PIdnE5l+7fVxUsb&#10;Xim8kg4vqn8Gv59jx5/e/eU3AAAA//8DAFBLAwQUAAYACAAAACEA1Aya/9oAAAADAQAADwAAAGRy&#10;cy9kb3ducmV2LnhtbEyPQWvCQBCF7wX/wzJCb3UTJVLSbEREPUmhWii9jdkxCWZnQ3ZN4r/v2kt7&#10;GXi8x3vfZKvRNKKnztWWFcSzCARxYXXNpYLP0+7lFYTzyBoby6TgTg5W+eQpw1TbgT+oP/pShBJ2&#10;KSqovG9TKV1RkUE3sy1x8C62M+iD7EqpOxxCuWnkPIqW0mDNYaHCljYVFdfjzSjYDzisF/G2P1wv&#10;m/v3KXn/OsSk1PN0XL+B8DT6vzA88AM65IHpbG+snWgUhEf87314SQLirGCeLEHmmfzPnv8AAAD/&#10;/wMAUEsBAi0AFAAGAAgAAAAhALaDOJL+AAAA4QEAABMAAAAAAAAAAAAAAAAAAAAAAFtDb250ZW50&#10;X1R5cGVzXS54bWxQSwECLQAUAAYACAAAACEAOP0h/9YAAACUAQAACwAAAAAAAAAAAAAAAAAvAQAA&#10;X3JlbHMvLnJlbHNQSwECLQAUAAYACAAAACEApHayqGwCAAA/CAAADgAAAAAAAAAAAAAAAAAuAgAA&#10;ZHJzL2Uyb0RvYy54bWxQSwECLQAUAAYACAAAACEA1Aya/9oAAAADAQAADwAAAAAAAAAAAAAAAADG&#10;BAAAZHJzL2Rvd25yZXYueG1sUEsFBgAAAAAEAAQA8wAAAM0FAAAAAA==&#10;">
                      <v:rect id="Rectangle 100513" o:spid="_x0000_s1140"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LwgAAAN8AAAAPAAAAZHJzL2Rvd25yZXYueG1sRE/dasIw&#10;FL4f+A7hDLybiZOJVKMMpSB4Uf8e4NCcNZ3NSWmyWt9+GQy8/Pj+V5vBNaKnLtSeNUwnCgRx6U3N&#10;lYbrJX9bgAgR2WDjmTQ8KMBmPXpZYWb8nU/Un2MlUgiHDDXYGNtMylBachgmviVO3JfvHMYEu0qa&#10;Du8p3DXyXam5dFhzarDY0tZSeTv/OA3FrbC7vs6v1fchGDoWfpfHvdbj1+FzCSLSEJ/if/fepPlK&#10;fUxn8PcnAZDrXwAAAP//AwBQSwECLQAUAAYACAAAACEA2+H2y+4AAACFAQAAEwAAAAAAAAAAAAAA&#10;AAAAAAAAW0NvbnRlbnRfVHlwZXNdLnhtbFBLAQItABQABgAIAAAAIQBa9CxbvwAAABUBAAALAAAA&#10;AAAAAAAAAAAAAB8BAABfcmVscy8ucmVsc1BLAQItABQABgAIAAAAIQAnqy/LwgAAAN8AAAAPAAAA&#10;AAAAAAAAAAAAAAcCAABkcnMvZG93bnJldi54bWxQSwUGAAAAAAMAAwC3AAAA9gIAAAAA&#10;" filled="f" stroked="f">
                        <v:textbox inset="0,0,0,0">
                          <w:txbxContent>
                            <w:p w14:paraId="5D0D694A" w14:textId="77777777" w:rsidR="00774DBE" w:rsidRDefault="00774DBE" w:rsidP="00774DBE">
                              <w:r>
                                <w:rPr>
                                  <w:sz w:val="16"/>
                                </w:rPr>
                                <w:t>9</w:t>
                              </w:r>
                            </w:p>
                          </w:txbxContent>
                        </v:textbox>
                      </v:rect>
                      <v:rect id="Rectangle 100514" o:spid="_x0000_s1141"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e/wgAAAN8AAAAPAAAAZHJzL2Rvd25yZXYueG1sRE/dasIw&#10;FL4f+A7hDLybicOJVKMMpSB4Uf8e4NCcNZ3NSWmyWt9+GQy8/Pj+V5vBNaKnLtSeNUwnCgRx6U3N&#10;lYbrJX9bgAgR2WDjmTQ8KMBmPXpZYWb8nU/Un2MlUgiHDDXYGNtMylBachgmviVO3JfvHMYEu0qa&#10;Du8p3DXyXam5dFhzarDY0tZSeTv/OA3FrbC7vs6v1fchGDoWfpfHvdbj1+FzCSLSEJ/if/fepPlK&#10;fUxn8PcnAZDrXwAAAP//AwBQSwECLQAUAAYACAAAACEA2+H2y+4AAACFAQAAEwAAAAAAAAAAAAAA&#10;AAAAAAAAW0NvbnRlbnRfVHlwZXNdLnhtbFBLAQItABQABgAIAAAAIQBa9CxbvwAAABUBAAALAAAA&#10;AAAAAAAAAAAAAB8BAABfcmVscy8ucmVsc1BLAQItABQABgAIAAAAIQCoQre/wgAAAN8AAAAPAAAA&#10;AAAAAAAAAAAAAAcCAABkcnMvZG93bnJldi54bWxQSwUGAAAAAAMAAwC3AAAA9gIAAAAA&#10;" filled="f" stroked="f">
                        <v:textbox inset="0,0,0,0">
                          <w:txbxContent>
                            <w:p w14:paraId="4F3F067A" w14:textId="77777777" w:rsidR="00774DBE" w:rsidRDefault="00774DBE" w:rsidP="00774DBE">
                              <w:r>
                                <w:rPr>
                                  <w:sz w:val="16"/>
                                </w:rPr>
                                <w:t>%</w:t>
                              </w:r>
                            </w:p>
                          </w:txbxContent>
                        </v:textbox>
                      </v:rect>
                      <v:rect id="Rectangle 8230" o:spid="_x0000_s1142"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fYwQAAAN0AAAAPAAAAZHJzL2Rvd25yZXYueG1sRE/dasIw&#10;FL4f+A7hDLyb6ToY0hlFLIXCLjqdD3BozprO5qQ0sa1vby4ELz++/81utp0YafCtYwXvqwQEce10&#10;y42C82/xtgbhA7LGzjEpuJGH3XbxssFMu4mPNJ5CI2II+wwVmBD6TEpfG7LoV64njtyfGyyGCIdG&#10;6gGnGG47mSbJp7TYcmww2NPBUH05Xa2C6lKZfGyLc/P/7TX9VC4vQqnU8nXef4EINIen+OEutYJ1&#10;+hH3xzfxCcjtHQAA//8DAFBLAQItABQABgAIAAAAIQDb4fbL7gAAAIUBAAATAAAAAAAAAAAAAAAA&#10;AAAAAABbQ29udGVudF9UeXBlc10ueG1sUEsBAi0AFAAGAAgAAAAhAFr0LFu/AAAAFQEAAAsAAAAA&#10;AAAAAAAAAAAAHwEAAF9yZWxzLy5yZWxzUEsBAi0AFAAGAAgAAAAhAAaJ59jBAAAA3QAAAA8AAAAA&#10;AAAAAAAAAAAABwIAAGRycy9kb3ducmV2LnhtbFBLBQYAAAAAAwADALcAAAD1AgAAAAA=&#10;" filled="f" stroked="f">
                        <v:textbox inset="0,0,0,0">
                          <w:txbxContent>
                            <w:p w14:paraId="50CD8A3E"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center"/>
          </w:tcPr>
          <w:p w14:paraId="239FC06D"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0BF781A" wp14:editId="3C6F3CE9">
                      <wp:extent cx="98574" cy="162763"/>
                      <wp:effectExtent l="0" t="0" r="0" b="0"/>
                      <wp:docPr id="113959" name="Group 113959"/>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17" name="Rectangle 100517"/>
                              <wps:cNvSpPr/>
                              <wps:spPr>
                                <a:xfrm rot="5399999">
                                  <a:off x="-17265" y="-15262"/>
                                  <a:ext cx="178504" cy="131103"/>
                                </a:xfrm>
                                <a:prstGeom prst="rect">
                                  <a:avLst/>
                                </a:prstGeom>
                                <a:ln>
                                  <a:noFill/>
                                </a:ln>
                              </wps:spPr>
                              <wps:txbx>
                                <w:txbxContent>
                                  <w:p w14:paraId="646A70CE" w14:textId="77777777" w:rsidR="00774DBE" w:rsidRDefault="00774DBE" w:rsidP="00774DBE">
                                    <w:r>
                                      <w:rPr>
                                        <w:sz w:val="16"/>
                                      </w:rPr>
                                      <w:t>9</w:t>
                                    </w:r>
                                  </w:p>
                                </w:txbxContent>
                              </wps:txbx>
                              <wps:bodyPr horzOverflow="overflow" vert="horz" lIns="0" tIns="0" rIns="0" bIns="0" rtlCol="0">
                                <a:noAutofit/>
                              </wps:bodyPr>
                            </wps:wsp>
                            <wps:wsp>
                              <wps:cNvPr id="100519" name="Rectangle 100519"/>
                              <wps:cNvSpPr/>
                              <wps:spPr>
                                <a:xfrm rot="5399999">
                                  <a:off x="-84371" y="51843"/>
                                  <a:ext cx="178504" cy="131103"/>
                                </a:xfrm>
                                <a:prstGeom prst="rect">
                                  <a:avLst/>
                                </a:prstGeom>
                                <a:ln>
                                  <a:noFill/>
                                </a:ln>
                              </wps:spPr>
                              <wps:txbx>
                                <w:txbxContent>
                                  <w:p w14:paraId="76A86357" w14:textId="77777777" w:rsidR="00774DBE" w:rsidRDefault="00774DBE" w:rsidP="00774DBE">
                                    <w:r>
                                      <w:rPr>
                                        <w:sz w:val="16"/>
                                      </w:rPr>
                                      <w:t>%</w:t>
                                    </w:r>
                                  </w:p>
                                </w:txbxContent>
                              </wps:txbx>
                              <wps:bodyPr horzOverflow="overflow" vert="horz" lIns="0" tIns="0" rIns="0" bIns="0" rtlCol="0">
                                <a:noAutofit/>
                              </wps:bodyPr>
                            </wps:wsp>
                            <wps:wsp>
                              <wps:cNvPr id="8232" name="Rectangle 8232"/>
                              <wps:cNvSpPr/>
                              <wps:spPr>
                                <a:xfrm rot="5399999">
                                  <a:off x="14307" y="87783"/>
                                  <a:ext cx="37431" cy="131103"/>
                                </a:xfrm>
                                <a:prstGeom prst="rect">
                                  <a:avLst/>
                                </a:prstGeom>
                                <a:ln>
                                  <a:noFill/>
                                </a:ln>
                              </wps:spPr>
                              <wps:txbx>
                                <w:txbxContent>
                                  <w:p w14:paraId="27F0A635"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F781A" id="Group 113959" o:spid="_x0000_s1143"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QSZQIAAD8IAAAOAAAAZHJzL2Uyb0RvYy54bWzkVduK2zAQfS/0H4TeE9/i2DFxltLthkLp&#10;Lt32AxRZvoAtCUmJk359R4qdtAktNIVloXlQRiN5dOacGWl5t+9atGNKN4LnOJj6GDFORdHwKsff&#10;vj5MUoy0IbwgreAsxwem8d3q7ZtlLzMWilq0BVMIgnCd9TLHtTEy8zxNa9YRPRWScVgsheqIgamq&#10;vEKRHqJ3rRf6/tzrhSqkEpRpDd774yJeufhlyah5LEvNDGpzDNiMG5UbN3b0VkuSVYrIuqEDDHID&#10;io40HA49hbonhqCtaq5CdQ1VQovSTKnoPFGWDWUuB8gm8C+yWSuxlS6XKusreaIJqL3g6eaw9PNu&#10;reSzfFLARC8r4MLNbC77UnX2H1CivaPscKKM7Q2i4FykcTLDiMJKMA+TeXRklNZA+9VHtP7wp8+8&#10;8UjvFyC9hNLQ5+z1v2X/XBPJHKk6g+yfFGoKAO/7cZBgxEkHVfoF6obwqmVo8Dty3P4TVTrTwNrI&#10;E1ICaiuOFvbnKmFgbRIk4TzGCAiaBHE4D48EjfwFSRr7I4FREPiOwBMTJJNKmzUTHbJGjhUgc+HJ&#10;7pM2AAu2jlsslpbbkYuHpm2Pq9YDhI5wrWX2m73LOp1bNNa1EcUBqKiF+v4I7Vy2os+xGCxsOxwO&#10;t6sYtR85SGCbaTTUaGxGQ5n2vXAtd4TzbmtE2Ti859MGXKDtEcPLiLz4jciLkQooir8WOZ1FSeBE&#10;jgOwX5XGyZjYf6FxGkbhtcLOe3sTB7PIh8sBejhNkvRC3iiZRaC9uwJfvoPT16Kuu7ThlXJX0vCi&#10;2mfw57nr+PO7v/oBAAD//wMAUEsDBBQABgAIAAAAIQDUDJr/2gAAAAMBAAAPAAAAZHJzL2Rvd25y&#10;ZXYueG1sTI9Ba8JAEIXvBf/DMkJvdRMlUtJsREQ9SaFaKL2N2TEJZmdDdk3iv+/aS3sZeLzHe99k&#10;q9E0oqfO1ZYVxLMIBHFhdc2lgs/T7uUVhPPIGhvLpOBODlb55CnDVNuBP6g/+lKEEnYpKqi8b1Mp&#10;XVGRQTezLXHwLrYz6IPsSqk7HEK5aeQ8ipbSYM1hocKWNhUV1+PNKNgPOKwX8bY/XC+b+/cpef86&#10;xKTU83Rcv4HwNPq/MDzwAzrkgelsb6ydaBSER/zvfXhJAuKsYJ4sQeaZ/M+e/wAAAP//AwBQSwEC&#10;LQAUAAYACAAAACEAtoM4kv4AAADhAQAAEwAAAAAAAAAAAAAAAAAAAAAAW0NvbnRlbnRfVHlwZXNd&#10;LnhtbFBLAQItABQABgAIAAAAIQA4/SH/1gAAAJQBAAALAAAAAAAAAAAAAAAAAC8BAABfcmVscy8u&#10;cmVsc1BLAQItABQABgAIAAAAIQAAP2QSZQIAAD8IAAAOAAAAAAAAAAAAAAAAAC4CAABkcnMvZTJv&#10;RG9jLnhtbFBLAQItABQABgAIAAAAIQDUDJr/2gAAAAMBAAAPAAAAAAAAAAAAAAAAAL8EAABkcnMv&#10;ZG93bnJldi54bWxQSwUGAAAAAAQABADzAAAAxgUAAAAA&#10;">
                      <v:rect id="Rectangle 100517" o:spid="_x0000_s1144"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nIwgAAAN8AAAAPAAAAZHJzL2Rvd25yZXYueG1sRE/dasIw&#10;FL4f+A7hDLybiQOnVKMMpSB4Uf8e4NCcNZ3NSWmyWt9+GQy8/Pj+V5vBNaKnLtSeNUwnCgRx6U3N&#10;lYbrJX9bgAgR2WDjmTQ8KMBmPXpZYWb8nU/Un2MlUgiHDDXYGNtMylBachgmviVO3JfvHMYEu0qa&#10;Du8p3DXyXakP6bDm1GCxpa2l8nb+cRqKW2F3fZ1fq+9DMHQs/C6Pe63Hr8PnEkSkIT7F/+69SfOV&#10;mk3n8PcnAZDrXwAAAP//AwBQSwECLQAUAAYACAAAACEA2+H2y+4AAACFAQAAEwAAAAAAAAAAAAAA&#10;AAAAAAAAW0NvbnRlbnRfVHlwZXNdLnhtbFBLAQItABQABgAIAAAAIQBa9CxbvwAAABUBAAALAAAA&#10;AAAAAAAAAAAAAB8BAABfcmVscy8ucmVsc1BLAQItABQABgAIAAAAIQBYkCnIwgAAAN8AAAAPAAAA&#10;AAAAAAAAAAAAAAcCAABkcnMvZG93bnJldi54bWxQSwUGAAAAAAMAAwC3AAAA9gIAAAAA&#10;" filled="f" stroked="f">
                        <v:textbox inset="0,0,0,0">
                          <w:txbxContent>
                            <w:p w14:paraId="646A70CE" w14:textId="77777777" w:rsidR="00774DBE" w:rsidRDefault="00774DBE" w:rsidP="00774DBE">
                              <w:r>
                                <w:rPr>
                                  <w:sz w:val="16"/>
                                </w:rPr>
                                <w:t>9</w:t>
                              </w:r>
                            </w:p>
                          </w:txbxContent>
                        </v:textbox>
                      </v:rect>
                      <v:rect id="Rectangle 100519" o:spid="_x0000_s1145"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ghwgAAAN8AAAAPAAAAZHJzL2Rvd25yZXYueG1sRE/dasIw&#10;FL4f+A7hDLybiQOHVqMMpSB4Uf8e4NCcNZ3NSWmyWt9+GQy8/Pj+V5vBNaKnLtSeNUwnCgRx6U3N&#10;lYbrJX+bgwgR2WDjmTQ8KMBmPXpZYWb8nU/Un2MlUgiHDDXYGNtMylBachgmviVO3JfvHMYEu0qa&#10;Du8p3DXyXakP6bDm1GCxpa2l8nb+cRqKW2F3fZ1fq+9DMHQs/C6Pe63Hr8PnEkSkIT7F/+69SfOV&#10;mk0X8PcnAZDrXwAAAP//AwBQSwECLQAUAAYACAAAACEA2+H2y+4AAACFAQAAEwAAAAAAAAAAAAAA&#10;AAAAAAAAW0NvbnRlbnRfVHlwZXNdLnhtbFBLAQItABQABgAIAAAAIQBa9CxbvwAAABUBAAALAAAA&#10;AAAAAAAAAAAAAB8BAABfcmVscy8ucmVsc1BLAQItABQABgAIAAAAIQBGQxghwgAAAN8AAAAPAAAA&#10;AAAAAAAAAAAAAAcCAABkcnMvZG93bnJldi54bWxQSwUGAAAAAAMAAwC3AAAA9gIAAAAA&#10;" filled="f" stroked="f">
                        <v:textbox inset="0,0,0,0">
                          <w:txbxContent>
                            <w:p w14:paraId="76A86357" w14:textId="77777777" w:rsidR="00774DBE" w:rsidRDefault="00774DBE" w:rsidP="00774DBE">
                              <w:r>
                                <w:rPr>
                                  <w:sz w:val="16"/>
                                </w:rPr>
                                <w:t>%</w:t>
                              </w:r>
                            </w:p>
                          </w:txbxContent>
                        </v:textbox>
                      </v:rect>
                      <v:rect id="Rectangle 8232" o:spid="_x0000_s1146"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w0wwAAAN0AAAAPAAAAZHJzL2Rvd25yZXYueG1sRI/RisIw&#10;FETfF/yHcAXf1tQKi1SjiFIQfOiu+gGX5tpUm5vSxFr/3iws7OMwM2eY1Wawjeip87VjBbNpAoK4&#10;dLrmSsHlnH8uQPiArLFxTApe5GGzHn2sMNPuyT/Un0IlIoR9hgpMCG0mpS8NWfRT1xJH7+o6iyHK&#10;rpK6w2eE20amSfIlLdYcFwy2tDNU3k8Pq6C4F2bf1/mluh29pu/C7fNwUGoyHrZLEIGG8B/+ax+0&#10;gkU6T+H3TXwCcv0GAAD//wMAUEsBAi0AFAAGAAgAAAAhANvh9svuAAAAhQEAABMAAAAAAAAAAAAA&#10;AAAAAAAAAFtDb250ZW50X1R5cGVzXS54bWxQSwECLQAUAAYACAAAACEAWvQsW78AAAAVAQAACwAA&#10;AAAAAAAAAAAAAAAfAQAAX3JlbHMvLnJlbHNQSwECLQAUAAYACAAAACEAmRfcNMMAAADdAAAADwAA&#10;AAAAAAAAAAAAAAAHAgAAZHJzL2Rvd25yZXYueG1sUEsFBgAAAAADAAMAtwAAAPcCAAAAAA==&#10;" filled="f" stroked="f">
                        <v:textbox inset="0,0,0,0">
                          <w:txbxContent>
                            <w:p w14:paraId="27F0A635"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42A5DE6E"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12808AB8" wp14:editId="685660AD">
                      <wp:extent cx="98574" cy="162763"/>
                      <wp:effectExtent l="0" t="0" r="0" b="0"/>
                      <wp:docPr id="113978" name="Group 113978"/>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22" name="Rectangle 100522"/>
                              <wps:cNvSpPr/>
                              <wps:spPr>
                                <a:xfrm rot="5399999">
                                  <a:off x="-17265" y="-15262"/>
                                  <a:ext cx="178504" cy="131103"/>
                                </a:xfrm>
                                <a:prstGeom prst="rect">
                                  <a:avLst/>
                                </a:prstGeom>
                                <a:ln>
                                  <a:noFill/>
                                </a:ln>
                              </wps:spPr>
                              <wps:txbx>
                                <w:txbxContent>
                                  <w:p w14:paraId="675D699B" w14:textId="77777777" w:rsidR="00774DBE" w:rsidRDefault="00774DBE" w:rsidP="00774DBE">
                                    <w:r>
                                      <w:rPr>
                                        <w:sz w:val="16"/>
                                      </w:rPr>
                                      <w:t>9</w:t>
                                    </w:r>
                                  </w:p>
                                </w:txbxContent>
                              </wps:txbx>
                              <wps:bodyPr horzOverflow="overflow" vert="horz" lIns="0" tIns="0" rIns="0" bIns="0" rtlCol="0">
                                <a:noAutofit/>
                              </wps:bodyPr>
                            </wps:wsp>
                            <wps:wsp>
                              <wps:cNvPr id="100523" name="Rectangle 100523"/>
                              <wps:cNvSpPr/>
                              <wps:spPr>
                                <a:xfrm rot="5399999">
                                  <a:off x="-84371" y="51843"/>
                                  <a:ext cx="178504" cy="131103"/>
                                </a:xfrm>
                                <a:prstGeom prst="rect">
                                  <a:avLst/>
                                </a:prstGeom>
                                <a:ln>
                                  <a:noFill/>
                                </a:ln>
                              </wps:spPr>
                              <wps:txbx>
                                <w:txbxContent>
                                  <w:p w14:paraId="4ABCB90D" w14:textId="77777777" w:rsidR="00774DBE" w:rsidRDefault="00774DBE" w:rsidP="00774DBE">
                                    <w:r>
                                      <w:rPr>
                                        <w:sz w:val="16"/>
                                      </w:rPr>
                                      <w:t>%</w:t>
                                    </w:r>
                                  </w:p>
                                </w:txbxContent>
                              </wps:txbx>
                              <wps:bodyPr horzOverflow="overflow" vert="horz" lIns="0" tIns="0" rIns="0" bIns="0" rtlCol="0">
                                <a:noAutofit/>
                              </wps:bodyPr>
                            </wps:wsp>
                            <wps:wsp>
                              <wps:cNvPr id="8234" name="Rectangle 8234"/>
                              <wps:cNvSpPr/>
                              <wps:spPr>
                                <a:xfrm rot="5399999">
                                  <a:off x="14307" y="87783"/>
                                  <a:ext cx="37431" cy="131103"/>
                                </a:xfrm>
                                <a:prstGeom prst="rect">
                                  <a:avLst/>
                                </a:prstGeom>
                                <a:ln>
                                  <a:noFill/>
                                </a:ln>
                              </wps:spPr>
                              <wps:txbx>
                                <w:txbxContent>
                                  <w:p w14:paraId="2AE32A9E"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808AB8" id="Group 113978" o:spid="_x0000_s1147"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POagIAAD8IAAAOAAAAZHJzL2Uyb0RvYy54bWzclW1r2zAQx98P9h2E3jd+imPH1CljXctg&#10;rGXdPoAiyw9gS0JS6nSffqdLnGwpGyyDUpYXyunBp//9TiddXm2HnjwKYzslSxrNQkqE5KrqZFPS&#10;b19vLnJKrGOyYr2SoqRPwtKr1ds3l6MuRKxa1VfCEHAibTHqkrbO6SIILG/FwOxMaSFhslZmYA66&#10;pgkqw0bwPvRBHIaLYFSm0kZxYS2MXu8m6Qr917Xg7q6urXCkLyloc9gabNe+DVaXrGgM023H9zLY&#10;GSoG1knY9ODqmjlGNqZ75mrouFFW1W7G1RCouu64wBggmig8iebWqI3GWJpibPQBE6A94XS2W/75&#10;8dboB31vgMSoG2CBPR/LtjaD/weVZIvIng7IxNYRDoPLPM3mlHCYiRZxtkh2RHkL2J99xNsPf/os&#10;mLYMfhEyajga9hi9/bfoH1qmBUK1BUR/b0hXgfgwTOOYEskGOKVf4Nww2fSC7McRDq4/oLKFBWoT&#10;J2IUnK00WfofnoQ9tYsoixcpJQDoIkrjRbwDNPGLsjwNJ4BJFIUI8ECCFdpYdyvUQLxRUgPK0D17&#10;/GQdyIKl0xKvpZe+leqm6/vdrB8BoJNcb7nteotR50uvxg+tVfUEKFplvt9BOde9Gkuq9hb1FQ6b&#10;+1lK+o8SUuCLaTLMZKwnw7j+vcKS28l5t3Gq7lDvcbe9LsjtTsPLJDn5TZIRvBcHh+Kvk5zPkyzC&#10;JKcR2K8px0u85I7U//Mc53EC5XRaxjh6fhFH8yTMML15luUn6U2yeQK5xyvwxSt4Gb2WCsZLG14p&#10;vJL2L6p/Bn/uY8Uf3/3VDwAAAP//AwBQSwMEFAAGAAgAAAAhANQMmv/aAAAAAwEAAA8AAABkcnMv&#10;ZG93bnJldi54bWxMj0FrwkAQhe8F/8MyQm91EyVS0mxERD1JoVoovY3ZMQlmZ0N2TeK/79pLexl4&#10;vMd732Sr0TSip87VlhXEswgEcWF1zaWCz9Pu5RWE88gaG8uk4E4OVvnkKcNU24E/qD/6UoQSdikq&#10;qLxvUyldUZFBN7MtcfAutjPog+xKqTscQrlp5DyKltJgzWGhwpY2FRXX480o2A84rBfxtj9cL5v7&#10;9yl5/zrEpNTzdFy/gfA0+r8wPPADOuSB6WxvrJ1oFIRH/O99eEkC4qxgnixB5pn8z57/AAAA//8D&#10;AFBLAQItABQABgAIAAAAIQC2gziS/gAAAOEBAAATAAAAAAAAAAAAAAAAAAAAAABbQ29udGVudF9U&#10;eXBlc10ueG1sUEsBAi0AFAAGAAgAAAAhADj9If/WAAAAlAEAAAsAAAAAAAAAAAAAAAAALwEAAF9y&#10;ZWxzLy5yZWxzUEsBAi0AFAAGAAgAAAAhAKGKk85qAgAAPwgAAA4AAAAAAAAAAAAAAAAALgIAAGRy&#10;cy9lMm9Eb2MueG1sUEsBAi0AFAAGAAgAAAAhANQMmv/aAAAAAwEAAA8AAAAAAAAAAAAAAAAAxAQA&#10;AGRycy9kb3ducmV2LnhtbFBLBQYAAAAABAAEAPMAAADLBQAAAAA=&#10;">
                      <v:rect id="Rectangle 100522" o:spid="_x0000_s114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0DtwQAAAN8AAAAPAAAAZHJzL2Rvd25yZXYueG1sRE/dasIw&#10;FL4XfIdwhN1pYsExOqOIUhC86OZ8gENzbKrNSWli7d5+GQx2+fH9r7eja8VAfWg8a1guFAjiypuG&#10;aw2Xr2L+BiJEZIOtZ9LwTQG2m+lkjbnxT/6k4RxrkUI45KjBxtjlUobKksOw8B1x4q6+dxgT7Gtp&#10;enymcNfKTKlX6bDh1GCxo72l6n5+OA3lvbSHoSku9e0UDH2U/lDEo9Yvs3H3DiLSGP/Ff+6jSfOV&#10;WmUZ/P5JAOTmBwAA//8DAFBLAQItABQABgAIAAAAIQDb4fbL7gAAAIUBAAATAAAAAAAAAAAAAAAA&#10;AAAAAABbQ29udGVudF9UeXBlc10ueG1sUEsBAi0AFAAGAAgAAAAhAFr0LFu/AAAAFQEAAAsAAAAA&#10;AAAAAAAAAAAAHwEAAF9yZWxzLy5yZWxzUEsBAi0AFAAGAAgAAAAhAIaLQO3BAAAA3wAAAA8AAAAA&#10;AAAAAAAAAAAABwIAAGRycy9kb3ducmV2LnhtbFBLBQYAAAAAAwADALcAAAD1AgAAAAA=&#10;" filled="f" stroked="f">
                        <v:textbox inset="0,0,0,0">
                          <w:txbxContent>
                            <w:p w14:paraId="675D699B" w14:textId="77777777" w:rsidR="00774DBE" w:rsidRDefault="00774DBE" w:rsidP="00774DBE">
                              <w:r>
                                <w:rPr>
                                  <w:sz w:val="16"/>
                                </w:rPr>
                                <w:t>9</w:t>
                              </w:r>
                            </w:p>
                          </w:txbxContent>
                        </v:textbox>
                      </v:rect>
                      <v:rect id="Rectangle 100523" o:spid="_x0000_s1149"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2wgAAAN8AAAAPAAAAZHJzL2Rvd25yZXYueG1sRE/dasIw&#10;FL4XfIdwhN1pMocyOqMMpSDsov49wKE5azqbk9LE2r29GQy8/Pj+V5vBNaKnLtSeNbzOFAji0pua&#10;Kw2Xcz59BxEissHGM2n4pQCb9Xi0wsz4Ox+pP8VKpBAOGWqwMbaZlKG05DDMfEucuG/fOYwJdpU0&#10;Hd5TuGvkXKmldFhzarDY0tZSeT3dnIbiWthdX+eX6ucrGDoUfpfHvdYvk+HzA0SkIT7F/+69SfOV&#10;Wszf4O9PAiDXDwAAAP//AwBQSwECLQAUAAYACAAAACEA2+H2y+4AAACFAQAAEwAAAAAAAAAAAAAA&#10;AAAAAAAAW0NvbnRlbnRfVHlwZXNdLnhtbFBLAQItABQABgAIAAAAIQBa9CxbvwAAABUBAAALAAAA&#10;AAAAAAAAAAAAAB8BAABfcmVscy8ucmVsc1BLAQItABQABgAIAAAAIQDpx+V2wgAAAN8AAAAPAAAA&#10;AAAAAAAAAAAAAAcCAABkcnMvZG93bnJldi54bWxQSwUGAAAAAAMAAwC3AAAA9gIAAAAA&#10;" filled="f" stroked="f">
                        <v:textbox inset="0,0,0,0">
                          <w:txbxContent>
                            <w:p w14:paraId="4ABCB90D" w14:textId="77777777" w:rsidR="00774DBE" w:rsidRDefault="00774DBE" w:rsidP="00774DBE">
                              <w:r>
                                <w:rPr>
                                  <w:sz w:val="16"/>
                                </w:rPr>
                                <w:t>%</w:t>
                              </w:r>
                            </w:p>
                          </w:txbxContent>
                        </v:textbox>
                      </v:rect>
                      <v:rect id="Rectangle 8234" o:spid="_x0000_s1150"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uHbxQAAAN0AAAAPAAAAZHJzL2Rvd25yZXYueG1sRI/BasMw&#10;EETvhfyD2EBujVynFONECSXGEOjBrZMPWKyt5cZaGUtx3L+vCoUeh5l5w+wOs+3FRKPvHCt4Wicg&#10;iBunO24VXM7lYwbCB2SNvWNS8E0eDvvFww5z7e78QVMdWhEh7HNUYEIYcil9Y8iiX7uBOHqfbrQY&#10;ohxbqUe8R7jtZZokL9Jix3HB4EBHQ821vlkF1bUyxdSVl/brzWt6r1xRhpNSq+X8ugURaA7/4b/2&#10;SSvI0s0z/L6JT0DufwAAAP//AwBQSwECLQAUAAYACAAAACEA2+H2y+4AAACFAQAAEwAAAAAAAAAA&#10;AAAAAAAAAAAAW0NvbnRlbnRfVHlwZXNdLnhtbFBLAQItABQABgAIAAAAIQBa9CxbvwAAABUBAAAL&#10;AAAAAAAAAAAAAAAAAB8BAABfcmVscy8ucmVsc1BLAQItABQABgAIAAAAIQB5suHbxQAAAN0AAAAP&#10;AAAAAAAAAAAAAAAAAAcCAABkcnMvZG93bnJldi54bWxQSwUGAAAAAAMAAwC3AAAA+QIAAAAA&#10;" filled="f" stroked="f">
                        <v:textbox inset="0,0,0,0">
                          <w:txbxContent>
                            <w:p w14:paraId="2AE32A9E"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center"/>
          </w:tcPr>
          <w:p w14:paraId="7052EAB7"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4C7B0A7" wp14:editId="0BD0CE6A">
                      <wp:extent cx="98574" cy="162763"/>
                      <wp:effectExtent l="0" t="0" r="0" b="0"/>
                      <wp:docPr id="113987" name="Group 113987"/>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24" name="Rectangle 100524"/>
                              <wps:cNvSpPr/>
                              <wps:spPr>
                                <a:xfrm rot="5399999">
                                  <a:off x="-17265" y="-15262"/>
                                  <a:ext cx="178504" cy="131103"/>
                                </a:xfrm>
                                <a:prstGeom prst="rect">
                                  <a:avLst/>
                                </a:prstGeom>
                                <a:ln>
                                  <a:noFill/>
                                </a:ln>
                              </wps:spPr>
                              <wps:txbx>
                                <w:txbxContent>
                                  <w:p w14:paraId="17E34774" w14:textId="77777777" w:rsidR="00774DBE" w:rsidRDefault="00774DBE" w:rsidP="00774DBE">
                                    <w:r>
                                      <w:rPr>
                                        <w:sz w:val="16"/>
                                      </w:rPr>
                                      <w:t>9</w:t>
                                    </w:r>
                                  </w:p>
                                </w:txbxContent>
                              </wps:txbx>
                              <wps:bodyPr horzOverflow="overflow" vert="horz" lIns="0" tIns="0" rIns="0" bIns="0" rtlCol="0">
                                <a:noAutofit/>
                              </wps:bodyPr>
                            </wps:wsp>
                            <wps:wsp>
                              <wps:cNvPr id="100525" name="Rectangle 100525"/>
                              <wps:cNvSpPr/>
                              <wps:spPr>
                                <a:xfrm rot="5399999">
                                  <a:off x="-84371" y="51843"/>
                                  <a:ext cx="178504" cy="131103"/>
                                </a:xfrm>
                                <a:prstGeom prst="rect">
                                  <a:avLst/>
                                </a:prstGeom>
                                <a:ln>
                                  <a:noFill/>
                                </a:ln>
                              </wps:spPr>
                              <wps:txbx>
                                <w:txbxContent>
                                  <w:p w14:paraId="7255BBD6" w14:textId="77777777" w:rsidR="00774DBE" w:rsidRDefault="00774DBE" w:rsidP="00774DBE">
                                    <w:r>
                                      <w:rPr>
                                        <w:sz w:val="16"/>
                                      </w:rPr>
                                      <w:t>%</w:t>
                                    </w:r>
                                  </w:p>
                                </w:txbxContent>
                              </wps:txbx>
                              <wps:bodyPr horzOverflow="overflow" vert="horz" lIns="0" tIns="0" rIns="0" bIns="0" rtlCol="0">
                                <a:noAutofit/>
                              </wps:bodyPr>
                            </wps:wsp>
                            <wps:wsp>
                              <wps:cNvPr id="8236" name="Rectangle 8236"/>
                              <wps:cNvSpPr/>
                              <wps:spPr>
                                <a:xfrm rot="5399999">
                                  <a:off x="14307" y="87783"/>
                                  <a:ext cx="37431" cy="131103"/>
                                </a:xfrm>
                                <a:prstGeom prst="rect">
                                  <a:avLst/>
                                </a:prstGeom>
                                <a:ln>
                                  <a:noFill/>
                                </a:ln>
                              </wps:spPr>
                              <wps:txbx>
                                <w:txbxContent>
                                  <w:p w14:paraId="3C72E3E8"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C7B0A7" id="Group 113987" o:spid="_x0000_s1151"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8aaQIAAD8IAAAOAAAAZHJzL2Uyb0RvYy54bWzcVW1v0zAQ/o7Ef7D8fctb06TR0gkxViEh&#10;NjH4Aa7jvEiJbdne0vLrOV+bFlaERJEGoh/c89k5P/c8d/bV9WboyZMwtlOypNFlSImQXFWdbEr6&#10;5fPtRU6JdUxWrFdSlHQrLL1evn51NepCxKpVfSUMgSDSFqMuaeucLoLA8lYMzF4qLSQs1soMzMHU&#10;NEFl2AjRhz6Iw3AejMpU2igurAXvzW6RLjF+XQvu7uraCkf6kgI2h6PBce3HYHnFisYw3XZ8D4Od&#10;gWJgnYRDD6FumGPk0XQnoYaOG2VV7S65GgJV1x0XmANkE4XPslkZ9agxl6YYG32gCah9xtPZYfnH&#10;p5XRD/reABOjboALnPlcNrUZ/D+gJBukbHugTGwc4eBc5Gk2o4TDSjSPs3myY5S3QPvJR7x996vP&#10;gunI4Acgo4bSsMfs7Z9l/9AyLZBUW0D294Z0FYAPwzSGRCQboEo/Qd0w2fSC7P1IDu4/UGULC6xN&#10;PBGjoLbSZOF/WAl71i6iLJ6nlABBF1Eaz+MdQRN/UZan4URgEkUhEnhgghXaWLcSaiDeKKkBZBie&#10;PX2wDmDB1mmLx9JLP0p12/X9btV7gNAJrrfcZr3BrBeIxrvWqtoCFa0yX++gnetejSVVe4v6DofD&#10;/Sol/XsJEvhmmgwzGevJMK5/q7DldnDePDpVd4j3eNoeF2jrS++lRAYtfipy6oXxMKAoflvkfJZk&#10;EYqcRmD/UxojmiPr/7nGeZzMTxVG7/n6RrMkzFDePMvyZ/Im2SwB7fEKfPkOnk1l+7c7GC9teKXw&#10;Stq/qP4Z/H6OHX9895ffAAAA//8DAFBLAwQUAAYACAAAACEA1Aya/9oAAAADAQAADwAAAGRycy9k&#10;b3ducmV2LnhtbEyPQWvCQBCF7wX/wzJCb3UTJVLSbEREPUmhWii9jdkxCWZnQ3ZN4r/v2kt7GXi8&#10;x3vfZKvRNKKnztWWFcSzCARxYXXNpYLP0+7lFYTzyBoby6TgTg5W+eQpw1TbgT+oP/pShBJ2KSqo&#10;vG9TKV1RkUE3sy1x8C62M+iD7EqpOxxCuWnkPIqW0mDNYaHCljYVFdfjzSjYDzisF/G2P1wvm/v3&#10;KXn/OsSk1PN0XL+B8DT6vzA88AM65IHpbG+snWgUhEf87314SQLirGCeLEHmmfzPnv8AAAD//wMA&#10;UEsBAi0AFAAGAAgAAAAhALaDOJL+AAAA4QEAABMAAAAAAAAAAAAAAAAAAAAAAFtDb250ZW50X1R5&#10;cGVzXS54bWxQSwECLQAUAAYACAAAACEAOP0h/9YAAACUAQAACwAAAAAAAAAAAAAAAAAvAQAAX3Jl&#10;bHMvLnJlbHNQSwECLQAUAAYACAAAACEAausfGmkCAAA/CAAADgAAAAAAAAAAAAAAAAAuAgAAZHJz&#10;L2Uyb0RvYy54bWxQSwECLQAUAAYACAAAACEA1Aya/9oAAAADAQAADwAAAAAAAAAAAAAAAADDBAAA&#10;ZHJzL2Rvd25yZXYueG1sUEsFBgAAAAAEAAQA8wAAAMoFAAAAAA==&#10;">
                      <v:rect id="Rectangle 100524" o:spid="_x0000_s115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0CwgAAAN8AAAAPAAAAZHJzL2Rvd25yZXYueG1sRE/dasIw&#10;FL4XfIdwhN1pMpkyOqMMpSDsov49wKE5azqbk9LE2r29GQy8/Pj+V5vBNaKnLtSeNbzOFAji0pua&#10;Kw2Xcz59BxEissHGM2n4pQCb9Xi0wsz4Ox+pP8VKpBAOGWqwMbaZlKG05DDMfEucuG/fOYwJdpU0&#10;Hd5TuGvkXKmldFhzarDY0tZSeT3dnIbiWthdX+eX6ucrGDoUfpfHvdYvk+HzA0SkIT7F/+69SfOV&#10;Wszf4O9PAiDXDwAAAP//AwBQSwECLQAUAAYACAAAACEA2+H2y+4AAACFAQAAEwAAAAAAAAAAAAAA&#10;AAAAAAAAW0NvbnRlbnRfVHlwZXNdLnhtbFBLAQItABQABgAIAAAAIQBa9CxbvwAAABUBAAALAAAA&#10;AAAAAAAAAAAAAB8BAABfcmVscy8ucmVsc1BLAQItABQABgAIAAAAIQBmLn0CwgAAAN8AAAAPAAAA&#10;AAAAAAAAAAAAAAcCAABkcnMvZG93bnJldi54bWxQSwUGAAAAAAMAAwC3AAAA9gIAAAAA&#10;" filled="f" stroked="f">
                        <v:textbox inset="0,0,0,0">
                          <w:txbxContent>
                            <w:p w14:paraId="17E34774" w14:textId="77777777" w:rsidR="00774DBE" w:rsidRDefault="00774DBE" w:rsidP="00774DBE">
                              <w:r>
                                <w:rPr>
                                  <w:sz w:val="16"/>
                                </w:rPr>
                                <w:t>9</w:t>
                              </w:r>
                            </w:p>
                          </w:txbxContent>
                        </v:textbox>
                      </v:rect>
                      <v:rect id="Rectangle 100525" o:spid="_x0000_s1153"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iZwQAAAN8AAAAPAAAAZHJzL2Rvd25yZXYueG1sRE/dasIw&#10;FL4f+A7hCN7NRMExqlGGUhC86KY+wKE5Np3NSWlirW+/DAQvP77/1WZwjeipC7VnDbOpAkFcelNz&#10;peF8yt8/QYSIbLDxTBoeFGCzHr2tMDP+zj/UH2MlUgiHDDXYGNtMylBachimviVO3MV3DmOCXSVN&#10;h/cU7ho5V+pDOqw5NVhsaWupvB5vTkNxLeyur/Nz9XsIhr4Lv8vjXuvJePhagog0xJf46d6bNF+p&#10;xXwB/38SALn+AwAA//8DAFBLAQItABQABgAIAAAAIQDb4fbL7gAAAIUBAAATAAAAAAAAAAAAAAAA&#10;AAAAAABbQ29udGVudF9UeXBlc10ueG1sUEsBAi0AFAAGAAgAAAAhAFr0LFu/AAAAFQEAAAsAAAAA&#10;AAAAAAAAAAAAHwEAAF9yZWxzLy5yZWxzUEsBAi0AFAAGAAgAAAAhAAli2JnBAAAA3wAAAA8AAAAA&#10;AAAAAAAAAAAABwIAAGRycy9kb3ducmV2LnhtbFBLBQYAAAAAAwADALcAAAD1AgAAAAA=&#10;" filled="f" stroked="f">
                        <v:textbox inset="0,0,0,0">
                          <w:txbxContent>
                            <w:p w14:paraId="7255BBD6" w14:textId="77777777" w:rsidR="00774DBE" w:rsidRDefault="00774DBE" w:rsidP="00774DBE">
                              <w:r>
                                <w:rPr>
                                  <w:sz w:val="16"/>
                                </w:rPr>
                                <w:t>%</w:t>
                              </w:r>
                            </w:p>
                          </w:txbxContent>
                        </v:textbox>
                      </v:rect>
                      <v:rect id="Rectangle 8236" o:spid="_x0000_s1154"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o3xAAAAN0AAAAPAAAAZHJzL2Rvd25yZXYueG1sRI/disIw&#10;FITvhX2HcBb2TtNVEKlGEaUgeFF/+gCH5thUm5PSZGv37TcLgpfDzHzDrDaDbURPna8dK/ieJCCI&#10;S6drrhQU12y8AOEDssbGMSn4JQ+b9cdohal2Tz5TfwmViBD2KSowIbSplL40ZNFPXEscvZvrLIYo&#10;u0rqDp8Rbhs5TZK5tFhzXDDY0s5Q+bj8WAX5Izf7vs6K6n70mk6522fhoNTX57Bdggg0hHf41T5o&#10;BYvpbA7/b+ITkOs/AAAA//8DAFBLAQItABQABgAIAAAAIQDb4fbL7gAAAIUBAAATAAAAAAAAAAAA&#10;AAAAAAAAAABbQ29udGVudF9UeXBlc10ueG1sUEsBAi0AFAAGAAgAAAAhAFr0LFu/AAAAFQEAAAsA&#10;AAAAAAAAAAAAAAAAHwEAAF9yZWxzLy5yZWxzUEsBAi0AFAAGAAgAAAAhAOYs2jfEAAAA3QAAAA8A&#10;AAAAAAAAAAAAAAAABwIAAGRycy9kb3ducmV2LnhtbFBLBQYAAAAAAwADALcAAAD4AgAAAAA=&#10;" filled="f" stroked="f">
                        <v:textbox inset="0,0,0,0">
                          <w:txbxContent>
                            <w:p w14:paraId="3C72E3E8"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center"/>
          </w:tcPr>
          <w:p w14:paraId="380356A2" w14:textId="77777777" w:rsidR="00774DBE" w:rsidRPr="00774DBE" w:rsidRDefault="00774DBE" w:rsidP="00774DBE">
            <w:pPr>
              <w:spacing w:line="259" w:lineRule="auto"/>
              <w:ind w:left="6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48B6085" wp14:editId="5202A801">
                      <wp:extent cx="98574" cy="162763"/>
                      <wp:effectExtent l="0" t="0" r="0" b="0"/>
                      <wp:docPr id="113996" name="Group 113996"/>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28" name="Rectangle 100528"/>
                              <wps:cNvSpPr/>
                              <wps:spPr>
                                <a:xfrm rot="5399999">
                                  <a:off x="-17265" y="-15262"/>
                                  <a:ext cx="178504" cy="131103"/>
                                </a:xfrm>
                                <a:prstGeom prst="rect">
                                  <a:avLst/>
                                </a:prstGeom>
                                <a:ln>
                                  <a:noFill/>
                                </a:ln>
                              </wps:spPr>
                              <wps:txbx>
                                <w:txbxContent>
                                  <w:p w14:paraId="2FE54BB9" w14:textId="77777777" w:rsidR="00774DBE" w:rsidRDefault="00774DBE" w:rsidP="00774DBE">
                                    <w:r>
                                      <w:rPr>
                                        <w:sz w:val="16"/>
                                      </w:rPr>
                                      <w:t>9</w:t>
                                    </w:r>
                                  </w:p>
                                </w:txbxContent>
                              </wps:txbx>
                              <wps:bodyPr horzOverflow="overflow" vert="horz" lIns="0" tIns="0" rIns="0" bIns="0" rtlCol="0">
                                <a:noAutofit/>
                              </wps:bodyPr>
                            </wps:wsp>
                            <wps:wsp>
                              <wps:cNvPr id="100530" name="Rectangle 100530"/>
                              <wps:cNvSpPr/>
                              <wps:spPr>
                                <a:xfrm rot="5399999">
                                  <a:off x="-84371" y="51843"/>
                                  <a:ext cx="178504" cy="131103"/>
                                </a:xfrm>
                                <a:prstGeom prst="rect">
                                  <a:avLst/>
                                </a:prstGeom>
                                <a:ln>
                                  <a:noFill/>
                                </a:ln>
                              </wps:spPr>
                              <wps:txbx>
                                <w:txbxContent>
                                  <w:p w14:paraId="53B4EE2E" w14:textId="77777777" w:rsidR="00774DBE" w:rsidRDefault="00774DBE" w:rsidP="00774DBE">
                                    <w:r>
                                      <w:rPr>
                                        <w:sz w:val="16"/>
                                      </w:rPr>
                                      <w:t>%</w:t>
                                    </w:r>
                                  </w:p>
                                </w:txbxContent>
                              </wps:txbx>
                              <wps:bodyPr horzOverflow="overflow" vert="horz" lIns="0" tIns="0" rIns="0" bIns="0" rtlCol="0">
                                <a:noAutofit/>
                              </wps:bodyPr>
                            </wps:wsp>
                            <wps:wsp>
                              <wps:cNvPr id="8238" name="Rectangle 8238"/>
                              <wps:cNvSpPr/>
                              <wps:spPr>
                                <a:xfrm rot="5399999">
                                  <a:off x="14308" y="87783"/>
                                  <a:ext cx="37431" cy="131103"/>
                                </a:xfrm>
                                <a:prstGeom prst="rect">
                                  <a:avLst/>
                                </a:prstGeom>
                                <a:ln>
                                  <a:noFill/>
                                </a:ln>
                              </wps:spPr>
                              <wps:txbx>
                                <w:txbxContent>
                                  <w:p w14:paraId="422C4A05"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8B6085" id="Group 113996" o:spid="_x0000_s1155"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FIYwIAAD8IAAAOAAAAZHJzL2Uyb0RvYy54bWzkVduO2yAQfa/Uf0C8J77FsWPFWVXdblSp&#10;6q522w8gGF8kGxCQOOnXdyB20mZXfchKq5WaBzIMeDhzzgwsb/Zdi3ZM6UbwHAdTHyPGqSgaXuX4&#10;54+7SYqRNoQXpBWc5fjANL5Zffyw7GXGQlGLtmAKQRCus17muDZGZp6nac06oqdCMg6LpVAdMTBV&#10;lVco0kP0rvVC3597vVCFVIIyrcF7e1zEKxe/LBk192WpmUFtjgGbcaNy48aO3mpJskoRWTd0gEGu&#10;QNGRhsOhp1C3xBC0Vc2zUF1DldCiNFMqOk+UZUOZywGyCfyLbNZKbKXLpcr6Sp5oAmoveLo6LP2+&#10;Wyv5JB8UMNHLCrhwM5vLvlSd/QeUaO8oO5woY3uDKDgXaZzMMKKwEszDZB4dGaU10P7sI1p/+ddn&#10;3nik9xeQXkJp6HP2+nXZP9VEMkeqziD7B4WaAsD7fhxCrXLSQZU+Qt0QXrUMDX5Hjtt/okpnGlgb&#10;eUJKQG3F0cL+XCUMrE2CJJzHGAFBkyAO5+GRoJG/IEljfyQwCgLfEXhigmRSabNmokPWyLECZC48&#10;2X3TBmDB1nGLxdJyO3Jx17TtcdV6gNARrrXMfrN3WS9ii8a6NqI4ABW1UL/uoZ3LVvQ5FoOFbYfD&#10;4XYVo/YrBwlsM42GGo3NaCjTfhau5Y5wPm2NKBuH93zagAu0PWJ4E5EjAP6SyOB/hcjpLEoCJ3Ic&#10;gP2uNJ6Pif0XGqdh9EIbO+/1+gazyIeo0MNpkqQX8kbJLALt3RX49h2cvBd13aUNr5S7koYX1T6D&#10;f85dx5/f/dVvAAAA//8DAFBLAwQUAAYACAAAACEA1Aya/9oAAAADAQAADwAAAGRycy9kb3ducmV2&#10;LnhtbEyPQWvCQBCF7wX/wzJCb3UTJVLSbEREPUmhWii9jdkxCWZnQ3ZN4r/v2kt7GXi8x3vfZKvR&#10;NKKnztWWFcSzCARxYXXNpYLP0+7lFYTzyBoby6TgTg5W+eQpw1TbgT+oP/pShBJ2KSqovG9TKV1R&#10;kUE3sy1x8C62M+iD7EqpOxxCuWnkPIqW0mDNYaHCljYVFdfjzSjYDzisF/G2P1wvm/v3KXn/OsSk&#10;1PN0XL+B8DT6vzA88AM65IHpbG+snWgUhEf87314SQLirGCeLEHmmfzPnv8AAAD//wMAUEsBAi0A&#10;FAAGAAgAAAAhALaDOJL+AAAA4QEAABMAAAAAAAAAAAAAAAAAAAAAAFtDb250ZW50X1R5cGVzXS54&#10;bWxQSwECLQAUAAYACAAAACEAOP0h/9YAAACUAQAACwAAAAAAAAAAAAAAAAAvAQAAX3JlbHMvLnJl&#10;bHNQSwECLQAUAAYACAAAACEA4czhSGMCAAA/CAAADgAAAAAAAAAAAAAAAAAuAgAAZHJzL2Uyb0Rv&#10;Yy54bWxQSwECLQAUAAYACAAAACEA1Aya/9oAAAADAQAADwAAAAAAAAAAAAAAAAC9BAAAZHJzL2Rv&#10;d25yZXYueG1sUEsFBgAAAAAEAAQA8wAAAMQFAAAAAA==&#10;">
                      <v:rect id="Rectangle 100528" o:spid="_x0000_s115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cHwgAAAN8AAAAPAAAAZHJzL2Rvd25yZXYueG1sRE/NasJA&#10;EL4XfIdlBG91t4KlpK4ilYDQQ1r1AYbsNBvNzobsNqZv3zkUevz4/je7KXRqpCG1kS08LQ0o4jq6&#10;lhsLl3P5+AIqZWSHXWSy8EMJdtvZwwYLF+/8SeMpN0pCOBVowefcF1qn2lPAtIw9sXBfcQiYBQ6N&#10;dgPeJTx0emXMsw7YsjR47OnNU307fQcL1a3yh7EtL831PTn6qOKhzEdrF/Np/woq05T/xX/uo5P5&#10;xqxXMlj+CAC9/QUAAP//AwBQSwECLQAUAAYACAAAACEA2+H2y+4AAACFAQAAEwAAAAAAAAAAAAAA&#10;AAAAAAAAW0NvbnRlbnRfVHlwZXNdLnhtbFBLAQItABQABgAIAAAAIQBa9CxbvwAAABUBAAALAAAA&#10;AAAAAAAAAAAAAB8BAABfcmVscy8ucmVsc1BLAQItABQABgAIAAAAIQDnY3cHwgAAAN8AAAAPAAAA&#10;AAAAAAAAAAAAAAcCAABkcnMvZG93bnJldi54bWxQSwUGAAAAAAMAAwC3AAAA9gIAAAAA&#10;" filled="f" stroked="f">
                        <v:textbox inset="0,0,0,0">
                          <w:txbxContent>
                            <w:p w14:paraId="2FE54BB9" w14:textId="77777777" w:rsidR="00774DBE" w:rsidRDefault="00774DBE" w:rsidP="00774DBE">
                              <w:r>
                                <w:rPr>
                                  <w:sz w:val="16"/>
                                </w:rPr>
                                <w:t>9</w:t>
                              </w:r>
                            </w:p>
                          </w:txbxContent>
                        </v:textbox>
                      </v:rect>
                      <v:rect id="Rectangle 100530" o:spid="_x0000_s1157"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3cwwAAAN8AAAAPAAAAZHJzL2Rvd25yZXYueG1sRE/NSsNA&#10;EL4LvsMygje7a0UpabdFWgIFD9G2DzBkp9m02dmQXdP49s5B8Pjx/a82U+jUSENqI1t4nhlQxHV0&#10;LTcWTsfyaQEqZWSHXWSy8EMJNuv7uxUWLt74i8ZDbpSEcCrQgs+5L7ROtaeAaRZ7YuHOcQiYBQ6N&#10;dgPeJDx0em7Mmw7YsjR47Gnrqb4evoOF6lr53diWp+bykRx9VnFX5r21jw/T+xJUpin/i//ceyfz&#10;jXl9kQfyRwDo9S8AAAD//wMAUEsBAi0AFAAGAAgAAAAhANvh9svuAAAAhQEAABMAAAAAAAAAAAAA&#10;AAAAAAAAAFtDb250ZW50X1R5cGVzXS54bWxQSwECLQAUAAYACAAAACEAWvQsW78AAAAVAQAACwAA&#10;AAAAAAAAAAAAAAAfAQAAX3JlbHMvLnJlbHNQSwECLQAUAAYACAAAACEAnMzt3MMAAADfAAAADwAA&#10;AAAAAAAAAAAAAAAHAgAAZHJzL2Rvd25yZXYueG1sUEsFBgAAAAADAAMAtwAAAPcCAAAAAA==&#10;" filled="f" stroked="f">
                        <v:textbox inset="0,0,0,0">
                          <w:txbxContent>
                            <w:p w14:paraId="53B4EE2E" w14:textId="77777777" w:rsidR="00774DBE" w:rsidRDefault="00774DBE" w:rsidP="00774DBE">
                              <w:r>
                                <w:rPr>
                                  <w:sz w:val="16"/>
                                </w:rPr>
                                <w:t>%</w:t>
                              </w:r>
                            </w:p>
                          </w:txbxContent>
                        </v:textbox>
                      </v:rect>
                      <v:rect id="Rectangle 8238" o:spid="_x0000_s1158" style="position:absolute;left:14308;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wQAAAN0AAAAPAAAAZHJzL2Rvd25yZXYueG1sRE/dasIw&#10;FL4f+A7hDLyb6ToY0hlFLIXCLjqdD3BozprO5qQ0sa1vby4ELz++/81utp0YafCtYwXvqwQEce10&#10;y42C82/xtgbhA7LGzjEpuJGH3XbxssFMu4mPNJ5CI2II+wwVmBD6TEpfG7LoV64njtyfGyyGCIdG&#10;6gGnGG47mSbJp7TYcmww2NPBUH05Xa2C6lKZfGyLc/P/7TX9VC4vQqnU8nXef4EINIen+OEutYJ1&#10;+hHnxjfxCcjtHQAA//8DAFBLAQItABQABgAIAAAAIQDb4fbL7gAAAIUBAAATAAAAAAAAAAAAAAAA&#10;AAAAAABbQ29udGVudF9UeXBlc10ueG1sUEsBAi0AFAAGAAgAAAAhAFr0LFu/AAAAFQEAAAsAAAAA&#10;AAAAAAAAAAAAHwEAAF9yZWxzLy5yZWxzUEsBAi0AFAAGAAgAAAAhAPj/697BAAAA3QAAAA8AAAAA&#10;AAAAAAAAAAAABwIAAGRycy9kb3ducmV2LnhtbFBLBQYAAAAAAwADALcAAAD1AgAAAAA=&#10;" filled="f" stroked="f">
                        <v:textbox inset="0,0,0,0">
                          <w:txbxContent>
                            <w:p w14:paraId="422C4A05" w14:textId="77777777" w:rsidR="00774DBE" w:rsidRDefault="00774DBE" w:rsidP="00774DBE">
                              <w:r>
                                <w:rPr>
                                  <w:sz w:val="16"/>
                                </w:rPr>
                                <w:t xml:space="preserve"> </w:t>
                              </w:r>
                            </w:p>
                          </w:txbxContent>
                        </v:textbox>
                      </v:rect>
                      <w10:anchorlock/>
                    </v:group>
                  </w:pict>
                </mc:Fallback>
              </mc:AlternateContent>
            </w:r>
          </w:p>
        </w:tc>
        <w:tc>
          <w:tcPr>
            <w:tcW w:w="364" w:type="dxa"/>
            <w:tcBorders>
              <w:top w:val="single" w:sz="3" w:space="0" w:color="000000"/>
              <w:left w:val="single" w:sz="3" w:space="0" w:color="000000"/>
              <w:bottom w:val="single" w:sz="3" w:space="0" w:color="000000"/>
              <w:right w:val="single" w:sz="3" w:space="0" w:color="000000"/>
            </w:tcBorders>
            <w:vAlign w:val="center"/>
          </w:tcPr>
          <w:p w14:paraId="731F4AE8"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AF41876" wp14:editId="115B4880">
                      <wp:extent cx="98574" cy="162763"/>
                      <wp:effectExtent l="0" t="0" r="0" b="0"/>
                      <wp:docPr id="114000" name="Group 114000"/>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31" name="Rectangle 100531"/>
                              <wps:cNvSpPr/>
                              <wps:spPr>
                                <a:xfrm rot="5399999">
                                  <a:off x="-17265" y="-15262"/>
                                  <a:ext cx="178504" cy="131103"/>
                                </a:xfrm>
                                <a:prstGeom prst="rect">
                                  <a:avLst/>
                                </a:prstGeom>
                                <a:ln>
                                  <a:noFill/>
                                </a:ln>
                              </wps:spPr>
                              <wps:txbx>
                                <w:txbxContent>
                                  <w:p w14:paraId="4F8E20B7" w14:textId="77777777" w:rsidR="00774DBE" w:rsidRDefault="00774DBE" w:rsidP="00774DBE">
                                    <w:r>
                                      <w:rPr>
                                        <w:sz w:val="16"/>
                                      </w:rPr>
                                      <w:t>9</w:t>
                                    </w:r>
                                  </w:p>
                                </w:txbxContent>
                              </wps:txbx>
                              <wps:bodyPr horzOverflow="overflow" vert="horz" lIns="0" tIns="0" rIns="0" bIns="0" rtlCol="0">
                                <a:noAutofit/>
                              </wps:bodyPr>
                            </wps:wsp>
                            <wps:wsp>
                              <wps:cNvPr id="100533" name="Rectangle 100533"/>
                              <wps:cNvSpPr/>
                              <wps:spPr>
                                <a:xfrm rot="5399999">
                                  <a:off x="-84371" y="51843"/>
                                  <a:ext cx="178504" cy="131103"/>
                                </a:xfrm>
                                <a:prstGeom prst="rect">
                                  <a:avLst/>
                                </a:prstGeom>
                                <a:ln>
                                  <a:noFill/>
                                </a:ln>
                              </wps:spPr>
                              <wps:txbx>
                                <w:txbxContent>
                                  <w:p w14:paraId="3610D813" w14:textId="77777777" w:rsidR="00774DBE" w:rsidRDefault="00774DBE" w:rsidP="00774DBE">
                                    <w:r>
                                      <w:rPr>
                                        <w:sz w:val="16"/>
                                      </w:rPr>
                                      <w:t>%</w:t>
                                    </w:r>
                                  </w:p>
                                </w:txbxContent>
                              </wps:txbx>
                              <wps:bodyPr horzOverflow="overflow" vert="horz" lIns="0" tIns="0" rIns="0" bIns="0" rtlCol="0">
                                <a:noAutofit/>
                              </wps:bodyPr>
                            </wps:wsp>
                            <wps:wsp>
                              <wps:cNvPr id="8240" name="Rectangle 8240"/>
                              <wps:cNvSpPr/>
                              <wps:spPr>
                                <a:xfrm rot="5399999">
                                  <a:off x="14308" y="87783"/>
                                  <a:ext cx="37431" cy="131103"/>
                                </a:xfrm>
                                <a:prstGeom prst="rect">
                                  <a:avLst/>
                                </a:prstGeom>
                                <a:ln>
                                  <a:noFill/>
                                </a:ln>
                              </wps:spPr>
                              <wps:txbx>
                                <w:txbxContent>
                                  <w:p w14:paraId="4FB5644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F41876" id="Group 114000" o:spid="_x0000_s1159"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lYaQIAAEAIAAAOAAAAZHJzL2Uyb0RvYy54bWzklduK2zAQhu8LfQeh+8SnOHZMnKV0u6FQ&#10;uku3fQBFlg9gS0JS4myfviPZTtosLTSFZaG5UMaSPfrnmxlpfXPsWnRgSjeC5ziY+xgxTkXR8CrH&#10;377ezVKMtCG8IK3gLMdPTOObzds3615mLBS1aAumEDjhOutljmtjZOZ5mtasI3ouJOOwWArVEQOP&#10;qvIKRXrw3rVe6PtLrxeqkEpQpjXM3g6LeOP8lyWj5r4sNTOozTFoM25UbtzZ0dusSVYpIuuGjjLI&#10;FSo60nDY9OTqlhiC9qp55qprqBJalGZOReeJsmwoczFANIF/Ec1Wib10sVRZX8kTJkB7welqt/Tz&#10;Yavko3xQQKKXFbBwTzaWY6k6+w8q0dEhezohY0eDKEyu0jhZYERhJViGyTIaiNIasD/7iNYf/vSZ&#10;N23p/SKkl1Aa+hy9/rfoH2simYOqM4j+QaGmAPG+H0cBRpx0UKVfoG4Ir1qGxnkHx71/QqUzDdQm&#10;TkgJqK04Wtmfq4SR2ixIwmWMEQCaBXG4DAdAE78gSWN/AhgFge8AnkiQTCpttkx0yBo5VqDMuSeH&#10;T9qALHh1esVqabkdubhr2nZYtTMAdJJrLXPcHV3Uq9SqsVM7UTwBilqo7/fQzmUr+hyL0cK2w2Fz&#10;u4pR+5FDCmwzTYaajN1kKNO+F67lBjnv9kaUjdN73m3UBbkdNLxMkqPfJNmBt+KgKP46yekiSqB6&#10;IMlxAParyvHqv8pxGi6gNC/b2M1e38TBIvLhIoP0pkmSXqQ3Shb25HBH4It3MJxPryW97tSGa8qd&#10;SeOVau/Bn59dy58v/s0PAAAA//8DAFBLAwQUAAYACAAAACEA1Aya/9oAAAADAQAADwAAAGRycy9k&#10;b3ducmV2LnhtbEyPQWvCQBCF7wX/wzJCb3UTJVLSbEREPUmhWii9jdkxCWZnQ3ZN4r/v2kt7GXi8&#10;x3vfZKvRNKKnztWWFcSzCARxYXXNpYLP0+7lFYTzyBoby6TgTg5W+eQpw1TbgT+oP/pShBJ2KSqo&#10;vG9TKV1RkUE3sy1x8C62M+iD7EqpOxxCuWnkPIqW0mDNYaHCljYVFdfjzSjYDzisF/G2P1wvm/v3&#10;KXn/OsSk1PN0XL+B8DT6vzA88AM65IHpbG+snWgUhEf87314SQLirGCeLEHmmfzPnv8AAAD//wMA&#10;UEsBAi0AFAAGAAgAAAAhALaDOJL+AAAA4QEAABMAAAAAAAAAAAAAAAAAAAAAAFtDb250ZW50X1R5&#10;cGVzXS54bWxQSwECLQAUAAYACAAAACEAOP0h/9YAAACUAQAACwAAAAAAAAAAAAAAAAAvAQAAX3Jl&#10;bHMvLnJlbHNQSwECLQAUAAYACAAAACEAYBCpWGkCAABACAAADgAAAAAAAAAAAAAAAAAuAgAAZHJz&#10;L2Uyb0RvYy54bWxQSwECLQAUAAYACAAAACEA1Aya/9oAAAADAQAADwAAAAAAAAAAAAAAAADDBAAA&#10;ZHJzL2Rvd25yZXYueG1sUEsFBgAAAAAEAAQA8wAAAMoFAAAAAA==&#10;">
                      <v:rect id="Rectangle 100531" o:spid="_x0000_s1160"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hHwgAAAN8AAAAPAAAAZHJzL2Rvd25yZXYueG1sRE/dasIw&#10;FL4f+A7hDLybiZOJVKMMpSB4Uf8e4NCcNZ3NSWmyWt9+GQy8/Pj+V5vBNaKnLtSeNUwnCgRx6U3N&#10;lYbrJX9bgAgR2WDjmTQ8KMBmPXpZYWb8nU/Un2MlUgiHDDXYGNtMylBachgmviVO3JfvHMYEu0qa&#10;Du8p3DXyXam5dFhzarDY0tZSeTv/OA3FrbC7vs6v1fchGDoWfpfHvdbj1+FzCSLSEJ/if/fepPlK&#10;fcym8PcnAZDrXwAAAP//AwBQSwECLQAUAAYACAAAACEA2+H2y+4AAACFAQAAEwAAAAAAAAAAAAAA&#10;AAAAAAAAW0NvbnRlbnRfVHlwZXNdLnhtbFBLAQItABQABgAIAAAAIQBa9CxbvwAAABUBAAALAAAA&#10;AAAAAAAAAAAAAB8BAABfcmVscy8ucmVsc1BLAQItABQABgAIAAAAIQDzgEhHwgAAAN8AAAAPAAAA&#10;AAAAAAAAAAAAAAcCAABkcnMvZG93bnJldi54bWxQSwUGAAAAAAMAAwC3AAAA9gIAAAAA&#10;" filled="f" stroked="f">
                        <v:textbox inset="0,0,0,0">
                          <w:txbxContent>
                            <w:p w14:paraId="4F8E20B7" w14:textId="77777777" w:rsidR="00774DBE" w:rsidRDefault="00774DBE" w:rsidP="00774DBE">
                              <w:r>
                                <w:rPr>
                                  <w:sz w:val="16"/>
                                </w:rPr>
                                <w:t>9</w:t>
                              </w:r>
                            </w:p>
                          </w:txbxContent>
                        </v:textbox>
                      </v:rect>
                      <v:rect id="Rectangle 100533" o:spid="_x0000_s1161"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OrwgAAAN8AAAAPAAAAZHJzL2Rvd25yZXYueG1sRE/dasIw&#10;FL4XfIdwhN1pMkUZnVGGUhB2Uf8e4NCcNZ3NSWmy2r29GQy8/Pj+19vBNaKnLtSeNbzOFAji0pua&#10;Kw3XSz59AxEissHGM2n4pQDbzXi0xsz4O5+oP8dKpBAOGWqwMbaZlKG05DDMfEucuC/fOYwJdpU0&#10;Hd5TuGvkXKmVdFhzarDY0s5SeTv/OA3FrbD7vs6v1fdnMHQs/D6PB61fJsPHO4hIQ3yK/90Hk+Yr&#10;tVws4O9PAiA3DwAAAP//AwBQSwECLQAUAAYACAAAACEA2+H2y+4AAACFAQAAEwAAAAAAAAAAAAAA&#10;AAAAAAAAW0NvbnRlbnRfVHlwZXNdLnhtbFBLAQItABQABgAIAAAAIQBa9CxbvwAAABUBAAALAAAA&#10;AAAAAAAAAAAAAB8BAABfcmVscy8ucmVsc1BLAQItABQABgAIAAAAIQBsHnOrwgAAAN8AAAAPAAAA&#10;AAAAAAAAAAAAAAcCAABkcnMvZG93bnJldi54bWxQSwUGAAAAAAMAAwC3AAAA9gIAAAAA&#10;" filled="f" stroked="f">
                        <v:textbox inset="0,0,0,0">
                          <w:txbxContent>
                            <w:p w14:paraId="3610D813" w14:textId="77777777" w:rsidR="00774DBE" w:rsidRDefault="00774DBE" w:rsidP="00774DBE">
                              <w:r>
                                <w:rPr>
                                  <w:sz w:val="16"/>
                                </w:rPr>
                                <w:t>%</w:t>
                              </w:r>
                            </w:p>
                          </w:txbxContent>
                        </v:textbox>
                      </v:rect>
                      <v:rect id="Rectangle 8240" o:spid="_x0000_s1162" style="position:absolute;left:14308;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5SlwQAAAN0AAAAPAAAAZHJzL2Rvd25yZXYueG1sRE/dasIw&#10;FL4f+A7hDLyb6coY0hlFLIXCLjqdD3BozprO5qQ0sa1vby4ELz++/81utp0YafCtYwXvqwQEce10&#10;y42C82/xtgbhA7LGzjEpuJGH3XbxssFMu4mPNJ5CI2II+wwVmBD6TEpfG7LoV64njtyfGyyGCIdG&#10;6gGnGG47mSbJp7TYcmww2NPBUH05Xa2C6lKZfGyLc/P/7TX9VC4vQqnU8nXef4EINIen+OEutYJ1&#10;+hH3xzfxCcjtHQAA//8DAFBLAQItABQABgAIAAAAIQDb4fbL7gAAAIUBAAATAAAAAAAAAAAAAAAA&#10;AAAAAABbQ29udGVudF9UeXBlc10ueG1sUEsBAi0AFAAGAAgAAAAhAFr0LFu/AAAAFQEAAAsAAAAA&#10;AAAAAAAAAAAAHwEAAF9yZWxzLy5yZWxzUEsBAi0AFAAGAAgAAAAhAF6PlKXBAAAA3QAAAA8AAAAA&#10;AAAAAAAAAAAABwIAAGRycy9kb3ducmV2LnhtbFBLBQYAAAAAAwADALcAAAD1AgAAAAA=&#10;" filled="f" stroked="f">
                        <v:textbox inset="0,0,0,0">
                          <w:txbxContent>
                            <w:p w14:paraId="4FB5644A"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center"/>
          </w:tcPr>
          <w:p w14:paraId="1289A01E" w14:textId="77777777" w:rsidR="00774DBE" w:rsidRPr="00774DBE" w:rsidRDefault="00774DBE" w:rsidP="00774DBE">
            <w:pPr>
              <w:spacing w:line="259" w:lineRule="auto"/>
              <w:ind w:left="23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5F923F9" wp14:editId="71E6009D">
                      <wp:extent cx="98574" cy="162763"/>
                      <wp:effectExtent l="0" t="0" r="0" b="0"/>
                      <wp:docPr id="114009" name="Group 114009"/>
                      <wp:cNvGraphicFramePr/>
                      <a:graphic xmlns:a="http://schemas.openxmlformats.org/drawingml/2006/main">
                        <a:graphicData uri="http://schemas.microsoft.com/office/word/2010/wordprocessingGroup">
                          <wpg:wgp>
                            <wpg:cNvGrpSpPr/>
                            <wpg:grpSpPr>
                              <a:xfrm>
                                <a:off x="0" y="0"/>
                                <a:ext cx="98574" cy="162763"/>
                                <a:chOff x="0" y="0"/>
                                <a:chExt cx="98574" cy="162763"/>
                              </a:xfrm>
                            </wpg:grpSpPr>
                            <wps:wsp>
                              <wps:cNvPr id="100535" name="Rectangle 100535"/>
                              <wps:cNvSpPr/>
                              <wps:spPr>
                                <a:xfrm rot="5399999">
                                  <a:off x="-17265" y="-15262"/>
                                  <a:ext cx="178504" cy="131103"/>
                                </a:xfrm>
                                <a:prstGeom prst="rect">
                                  <a:avLst/>
                                </a:prstGeom>
                                <a:ln>
                                  <a:noFill/>
                                </a:ln>
                              </wps:spPr>
                              <wps:txbx>
                                <w:txbxContent>
                                  <w:p w14:paraId="1CC2DE7E" w14:textId="77777777" w:rsidR="00774DBE" w:rsidRDefault="00774DBE" w:rsidP="00774DBE">
                                    <w:r>
                                      <w:rPr>
                                        <w:sz w:val="16"/>
                                      </w:rPr>
                                      <w:t>9</w:t>
                                    </w:r>
                                  </w:p>
                                </w:txbxContent>
                              </wps:txbx>
                              <wps:bodyPr horzOverflow="overflow" vert="horz" lIns="0" tIns="0" rIns="0" bIns="0" rtlCol="0">
                                <a:noAutofit/>
                              </wps:bodyPr>
                            </wps:wsp>
                            <wps:wsp>
                              <wps:cNvPr id="100536" name="Rectangle 100536"/>
                              <wps:cNvSpPr/>
                              <wps:spPr>
                                <a:xfrm rot="5399999">
                                  <a:off x="-84371" y="51843"/>
                                  <a:ext cx="178504" cy="131103"/>
                                </a:xfrm>
                                <a:prstGeom prst="rect">
                                  <a:avLst/>
                                </a:prstGeom>
                                <a:ln>
                                  <a:noFill/>
                                </a:ln>
                              </wps:spPr>
                              <wps:txbx>
                                <w:txbxContent>
                                  <w:p w14:paraId="3E6AEBB1" w14:textId="77777777" w:rsidR="00774DBE" w:rsidRDefault="00774DBE" w:rsidP="00774DBE">
                                    <w:r>
                                      <w:rPr>
                                        <w:sz w:val="16"/>
                                      </w:rPr>
                                      <w:t>%</w:t>
                                    </w:r>
                                  </w:p>
                                </w:txbxContent>
                              </wps:txbx>
                              <wps:bodyPr horzOverflow="overflow" vert="horz" lIns="0" tIns="0" rIns="0" bIns="0" rtlCol="0">
                                <a:noAutofit/>
                              </wps:bodyPr>
                            </wps:wsp>
                            <wps:wsp>
                              <wps:cNvPr id="8242" name="Rectangle 8242"/>
                              <wps:cNvSpPr/>
                              <wps:spPr>
                                <a:xfrm rot="5399999">
                                  <a:off x="14308" y="87783"/>
                                  <a:ext cx="37431" cy="131103"/>
                                </a:xfrm>
                                <a:prstGeom prst="rect">
                                  <a:avLst/>
                                </a:prstGeom>
                                <a:ln>
                                  <a:noFill/>
                                </a:ln>
                              </wps:spPr>
                              <wps:txbx>
                                <w:txbxContent>
                                  <w:p w14:paraId="1881893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F923F9" id="Group 114009" o:spid="_x0000_s1163" style="width:7.75pt;height:12.8pt;mso-position-horizontal-relative:char;mso-position-vertical-relative:line" coordsize="98574,16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1nZwIAAEIIAAAOAAAAZHJzL2Uyb0RvYy54bWzclduO0zAQhu+ReAfL921OzWGjpivEshUS&#10;YlcsPIDrOAcpsS3bbbo8PWM3aaEVSBQJVvTCndjO+J9vZuLl7b7v0I4p3Qpe4GDuY8Q4FWXL6wJ/&#10;+Xw/yzDShvCSdIKzAj8zjW9Xr18tB5mzUDSiK5lC4ITrfJAFboyRuedp2rCe6LmQjMNiJVRPDDyq&#10;2isVGcB733mh7yfeIFQplaBMa5i9OyzilfNfVYyah6rSzKCuwKDNuFG5cWNHb7Ukea2IbFo6yiBX&#10;qOhJy+HQo6s7YgjaqvbCVd9SJbSozJyK3hNV1VLmYoBoAv8smrUSW+liqfOhlkdMgPaM09Vu6cfd&#10;Wskn+aiAxCBrYOGebCz7SvX2H1SivUP2fETG9gZRmLzJ4nSBEYWVIAnTJDoQpQ1gv3iJNu9+9Zo3&#10;Hen9IGSQUBr6FL3+s+ifGiKZg6pziP5RobYE8b4fRzFGnPRQpZ+gbgivO4bGeQfH7T+i0rkGahMn&#10;pATUVhzd2J+rhJHaLEjDBBwDoFkQh0l4ADTxC9Is9ieAURD4DuCRBMml0mbNRI+sUWAFypx7svug&#10;DciCrdMWq6XjduTivu26w6qdAaCTXGuZ/WY/Rh1YOXZuI8pnYNEI9fUB+rnqxFBgMVrYtjicblcx&#10;6t5zyIHtpslQk7GZDGW6t8L13EHPm60RVesEn04bhUFyDxr+TpaTn2Q5mVBAVfx2lrNFlAYuy3EA&#10;9stKsqu5E/b/PMlZuAgvU+xmr2/jYBH5cJVBF2dpmp3lN0oXESTffQT/QQ87NS8hve67DReV+yqN&#10;l6q9Cb9/dj1/uvpX3wAAAP//AwBQSwMEFAAGAAgAAAAhANQMmv/aAAAAAwEAAA8AAABkcnMvZG93&#10;bnJldi54bWxMj0FrwkAQhe8F/8MyQm91EyVS0mxERD1JoVoovY3ZMQlmZ0N2TeK/79pLexl4vMd7&#10;32Sr0TSip87VlhXEswgEcWF1zaWCz9Pu5RWE88gaG8uk4E4OVvnkKcNU24E/qD/6UoQSdikqqLxv&#10;UyldUZFBN7MtcfAutjPog+xKqTscQrlp5DyKltJgzWGhwpY2FRXX480o2A84rBfxtj9cL5v79yl5&#10;/zrEpNTzdFy/gfA0+r8wPPADOuSB6WxvrJ1oFIRH/O99eEkC4qxgnixB5pn8z57/AAAA//8DAFBL&#10;AQItABQABgAIAAAAIQC2gziS/gAAAOEBAAATAAAAAAAAAAAAAAAAAAAAAABbQ29udGVudF9UeXBl&#10;c10ueG1sUEsBAi0AFAAGAAgAAAAhADj9If/WAAAAlAEAAAsAAAAAAAAAAAAAAAAALwEAAF9yZWxz&#10;Ly5yZWxzUEsBAi0AFAAGAAgAAAAhAFRfXWdnAgAAQggAAA4AAAAAAAAAAAAAAAAALgIAAGRycy9l&#10;Mm9Eb2MueG1sUEsBAi0AFAAGAAgAAAAhANQMmv/aAAAAAwEAAA8AAAAAAAAAAAAAAAAAwQQAAGRy&#10;cy9kb3ducmV2LnhtbFBLBQYAAAAABAAEAPMAAADIBQAAAAA=&#10;">
                      <v:rect id="Rectangle 100535" o:spid="_x0000_s1164"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5EwgAAAN8AAAAPAAAAZHJzL2Rvd25yZXYueG1sRE/dasIw&#10;FL4f+A7hCN7NZA6HVKMMpSDsok59gENz1nQ2J6XJan37RRC8/Pj+V5vBNaKnLtSeNbxNFQji0pua&#10;Kw3nU/66ABEissHGM2m4UYDNevSywsz4K39Tf4yVSCEcMtRgY2wzKUNpyWGY+pY4cT++cxgT7Cpp&#10;OrymcNfImVIf0mHNqcFiS1tL5eX45zQUl8Lu+jo/V79fwdCh8Ls87rWejIfPJYhIQ3yKH+69SfOV&#10;mr/P4f4nAZDrfwAAAP//AwBQSwECLQAUAAYACAAAACEA2+H2y+4AAACFAQAAEwAAAAAAAAAAAAAA&#10;AAAAAAAAW0NvbnRlbnRfVHlwZXNdLnhtbFBLAQItABQABgAIAAAAIQBa9CxbvwAAABUBAAALAAAA&#10;AAAAAAAAAAAAAB8BAABfcmVscy8ucmVsc1BLAQItABQABgAIAAAAIQCMu05EwgAAAN8AAAAPAAAA&#10;AAAAAAAAAAAAAAcCAABkcnMvZG93bnJldi54bWxQSwUGAAAAAAMAAwC3AAAA9gIAAAAA&#10;" filled="f" stroked="f">
                        <v:textbox inset="0,0,0,0">
                          <w:txbxContent>
                            <w:p w14:paraId="1CC2DE7E" w14:textId="77777777" w:rsidR="00774DBE" w:rsidRDefault="00774DBE" w:rsidP="00774DBE">
                              <w:r>
                                <w:rPr>
                                  <w:sz w:val="16"/>
                                </w:rPr>
                                <w:t>9</w:t>
                              </w:r>
                            </w:p>
                          </w:txbxContent>
                        </v:textbox>
                      </v:rect>
                      <v:rect id="Rectangle 100536" o:spid="_x0000_s1165" style="position:absolute;left:-84371;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AzwgAAAN8AAAAPAAAAZHJzL2Rvd25yZXYueG1sRE/dasIw&#10;FL4f+A7hCN7NZA5FqlGGUhB2Uac+wKE5azqbk9Jktb79Igi7/Pj+19vBNaKnLtSeNbxNFQji0pua&#10;Kw2Xc/66BBEissHGM2m4U4DtZvSyxsz4G39Rf4qVSCEcMtRgY2wzKUNpyWGY+pY4cd++cxgT7Cpp&#10;OrylcNfImVIL6bDm1GCxpZ2l8nr6dRqKa2H3fZ1fqp/PYOhY+H0eD1pPxsPHCkSkIf6Ln+6DSfOV&#10;mr8v4PEnAZCbPwAAAP//AwBQSwECLQAUAAYACAAAACEA2+H2y+4AAACFAQAAEwAAAAAAAAAAAAAA&#10;AAAAAAAAW0NvbnRlbnRfVHlwZXNdLnhtbFBLAQItABQABgAIAAAAIQBa9CxbvwAAABUBAAALAAAA&#10;AAAAAAAAAAAAAB8BAABfcmVscy8ucmVsc1BLAQItABQABgAIAAAAIQB8adAzwgAAAN8AAAAPAAAA&#10;AAAAAAAAAAAAAAcCAABkcnMvZG93bnJldi54bWxQSwUGAAAAAAMAAwC3AAAA9gIAAAAA&#10;" filled="f" stroked="f">
                        <v:textbox inset="0,0,0,0">
                          <w:txbxContent>
                            <w:p w14:paraId="3E6AEBB1" w14:textId="77777777" w:rsidR="00774DBE" w:rsidRDefault="00774DBE" w:rsidP="00774DBE">
                              <w:r>
                                <w:rPr>
                                  <w:sz w:val="16"/>
                                </w:rPr>
                                <w:t>%</w:t>
                              </w:r>
                            </w:p>
                          </w:txbxContent>
                        </v:textbox>
                      </v:rect>
                      <v:rect id="Rectangle 8242" o:spid="_x0000_s1166" style="position:absolute;left:14308;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9JwwAAAN0AAAAPAAAAZHJzL2Rvd25yZXYueG1sRI/RisIw&#10;FETfF/yHcAXf1tQii1SjiFIQfOiu+gGX5tpUm5vSxFr/3iws7OMwM2eY1Wawjeip87VjBbNpAoK4&#10;dLrmSsHlnH8uQPiArLFxTApe5GGzHn2sMNPuyT/Un0IlIoR9hgpMCG0mpS8NWfRT1xJH7+o6iyHK&#10;rpK6w2eE20amSfIlLdYcFwy2tDNU3k8Pq6C4F2bf1/mluh29pu/C7fNwUGoyHrZLEIGG8B/+ax+0&#10;gkU6T+H3TXwCcv0GAAD//wMAUEsBAi0AFAAGAAgAAAAhANvh9svuAAAAhQEAABMAAAAAAAAAAAAA&#10;AAAAAAAAAFtDb250ZW50X1R5cGVzXS54bWxQSwECLQAUAAYACAAAACEAWvQsW78AAAAVAQAACwAA&#10;AAAAAAAAAAAAAAAfAQAAX3JlbHMvLnJlbHNQSwECLQAUAAYACAAAACEAwRGvScMAAADdAAAADwAA&#10;AAAAAAAAAAAAAAAHAgAAZHJzL2Rvd25yZXYueG1sUEsFBgAAAAADAAMAtwAAAPcCAAAAAA==&#10;" filled="f" stroked="f">
                        <v:textbox inset="0,0,0,0">
                          <w:txbxContent>
                            <w:p w14:paraId="18818933" w14:textId="77777777" w:rsidR="00774DBE" w:rsidRDefault="00774DBE" w:rsidP="00774DBE">
                              <w:r>
                                <w:rPr>
                                  <w:sz w:val="16"/>
                                </w:rPr>
                                <w:t xml:space="preserve"> </w:t>
                              </w:r>
                            </w:p>
                          </w:txbxContent>
                        </v:textbox>
                      </v:rect>
                      <w10:anchorlock/>
                    </v:group>
                  </w:pict>
                </mc:Fallback>
              </mc:AlternateContent>
            </w:r>
          </w:p>
        </w:tc>
      </w:tr>
      <w:tr w:rsidR="00774DBE" w:rsidRPr="00774DBE" w14:paraId="44A39D7E" w14:textId="77777777" w:rsidTr="00004431">
        <w:trPr>
          <w:trHeight w:val="1154"/>
        </w:trPr>
        <w:tc>
          <w:tcPr>
            <w:tcW w:w="0" w:type="auto"/>
            <w:vMerge/>
            <w:tcBorders>
              <w:top w:val="nil"/>
              <w:left w:val="single" w:sz="24" w:space="0" w:color="606060"/>
              <w:bottom w:val="single" w:sz="11" w:space="0" w:color="000000"/>
              <w:right w:val="single" w:sz="3" w:space="0" w:color="000000"/>
            </w:tcBorders>
          </w:tcPr>
          <w:p w14:paraId="08FA674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002" w:type="dxa"/>
            <w:gridSpan w:val="18"/>
            <w:tcBorders>
              <w:top w:val="single" w:sz="3" w:space="0" w:color="000000"/>
              <w:left w:val="nil"/>
              <w:bottom w:val="single" w:sz="11" w:space="0" w:color="000000"/>
              <w:right w:val="single" w:sz="24" w:space="0" w:color="606060"/>
            </w:tcBorders>
            <w:vAlign w:val="bottom"/>
          </w:tcPr>
          <w:p w14:paraId="09588E92" w14:textId="750DD754" w:rsidR="00774DBE" w:rsidRPr="00774DBE" w:rsidRDefault="00774DBE" w:rsidP="00517429">
            <w:pPr>
              <w:spacing w:line="259" w:lineRule="auto"/>
              <w:ind w:right="174"/>
              <w:rPr>
                <w:rFonts w:ascii="Century Gothic" w:eastAsia="Century Gothic" w:hAnsi="Century Gothic" w:cs="Century Gothic"/>
                <w:color w:val="000000"/>
                <w:sz w:val="24"/>
              </w:rPr>
            </w:pPr>
          </w:p>
          <w:p w14:paraId="25623BFA" w14:textId="77777777" w:rsidR="00774DBE" w:rsidRPr="00774DBE" w:rsidRDefault="00774DBE" w:rsidP="00774DBE">
            <w:pPr>
              <w:spacing w:line="259" w:lineRule="auto"/>
              <w:ind w:left="997"/>
              <w:rPr>
                <w:rFonts w:ascii="Century Gothic" w:eastAsia="Century Gothic" w:hAnsi="Century Gothic" w:cs="Century Gothic"/>
                <w:color w:val="000000"/>
                <w:sz w:val="24"/>
              </w:rPr>
            </w:pPr>
            <w:r w:rsidRPr="00774DBE">
              <w:rPr>
                <w:rFonts w:ascii="Calibri" w:eastAsia="Calibri" w:hAnsi="Calibri" w:cs="Calibri"/>
                <w:color w:val="000000"/>
              </w:rPr>
              <w:t xml:space="preserve"> </w:t>
            </w:r>
          </w:p>
        </w:tc>
      </w:tr>
    </w:tbl>
    <w:p w14:paraId="53DDC30A" w14:textId="77777777" w:rsidR="00774DBE" w:rsidRPr="00774DBE" w:rsidRDefault="00774DBE" w:rsidP="00774DBE">
      <w:pPr>
        <w:spacing w:after="0"/>
        <w:ind w:left="-1440" w:right="10800"/>
        <w:rPr>
          <w:rFonts w:ascii="Century Gothic" w:eastAsia="Century Gothic" w:hAnsi="Century Gothic" w:cs="Century Gothic"/>
          <w:color w:val="000000"/>
          <w:sz w:val="24"/>
          <w:lang w:val="es-ES" w:eastAsia="es-ES"/>
        </w:rPr>
      </w:pPr>
      <w:r w:rsidRPr="00774DBE">
        <w:rPr>
          <w:rFonts w:ascii="Century Gothic" w:eastAsia="Century Gothic" w:hAnsi="Century Gothic" w:cs="Century Gothic"/>
          <w:color w:val="000000"/>
          <w:sz w:val="24"/>
          <w:lang w:val="es-ES" w:eastAsia="es-ES"/>
        </w:rPr>
        <w:br w:type="page"/>
      </w:r>
    </w:p>
    <w:p w14:paraId="7D902F6B" w14:textId="77777777" w:rsidR="00774DBE" w:rsidRPr="00774DBE" w:rsidRDefault="00774DBE" w:rsidP="00774DBE">
      <w:pPr>
        <w:spacing w:after="0"/>
        <w:ind w:left="-1440" w:right="10800"/>
        <w:rPr>
          <w:rFonts w:ascii="Century Gothic" w:eastAsia="Century Gothic" w:hAnsi="Century Gothic" w:cs="Century Gothic"/>
          <w:color w:val="000000"/>
          <w:sz w:val="24"/>
          <w:lang w:val="es-ES" w:eastAsia="es-ES"/>
        </w:rPr>
      </w:pPr>
    </w:p>
    <w:tbl>
      <w:tblPr>
        <w:tblStyle w:val="TableGrid"/>
        <w:tblW w:w="11168" w:type="dxa"/>
        <w:tblInd w:w="-902" w:type="dxa"/>
        <w:tblCellMar>
          <w:top w:w="44" w:type="dxa"/>
          <w:bottom w:w="5" w:type="dxa"/>
        </w:tblCellMar>
        <w:tblLook w:val="04A0" w:firstRow="1" w:lastRow="0" w:firstColumn="1" w:lastColumn="0" w:noHBand="0" w:noVBand="1"/>
      </w:tblPr>
      <w:tblGrid>
        <w:gridCol w:w="158"/>
        <w:gridCol w:w="1144"/>
        <w:gridCol w:w="1170"/>
        <w:gridCol w:w="986"/>
        <w:gridCol w:w="974"/>
        <w:gridCol w:w="304"/>
        <w:gridCol w:w="1136"/>
        <w:gridCol w:w="917"/>
        <w:gridCol w:w="262"/>
        <w:gridCol w:w="343"/>
        <w:gridCol w:w="266"/>
        <w:gridCol w:w="279"/>
        <w:gridCol w:w="418"/>
        <w:gridCol w:w="311"/>
        <w:gridCol w:w="350"/>
        <w:gridCol w:w="343"/>
        <w:gridCol w:w="383"/>
        <w:gridCol w:w="367"/>
        <w:gridCol w:w="354"/>
        <w:gridCol w:w="703"/>
      </w:tblGrid>
      <w:tr w:rsidR="00774DBE" w:rsidRPr="00774DBE" w14:paraId="336ED686" w14:textId="77777777" w:rsidTr="00004431">
        <w:trPr>
          <w:trHeight w:val="882"/>
        </w:trPr>
        <w:tc>
          <w:tcPr>
            <w:tcW w:w="1298" w:type="dxa"/>
            <w:gridSpan w:val="2"/>
            <w:tcBorders>
              <w:top w:val="single" w:sz="11" w:space="0" w:color="000000"/>
              <w:left w:val="single" w:sz="24" w:space="0" w:color="606060"/>
              <w:bottom w:val="single" w:sz="3" w:space="0" w:color="000000"/>
              <w:right w:val="nil"/>
            </w:tcBorders>
          </w:tcPr>
          <w:p w14:paraId="1F782571"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73" w:type="dxa"/>
            <w:tcBorders>
              <w:top w:val="single" w:sz="11" w:space="0" w:color="000000"/>
              <w:left w:val="nil"/>
              <w:bottom w:val="single" w:sz="3" w:space="0" w:color="000000"/>
              <w:right w:val="nil"/>
            </w:tcBorders>
          </w:tcPr>
          <w:p w14:paraId="5F41266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985" w:type="dxa"/>
            <w:tcBorders>
              <w:top w:val="single" w:sz="11" w:space="0" w:color="000000"/>
              <w:left w:val="nil"/>
              <w:bottom w:val="single" w:sz="3" w:space="0" w:color="000000"/>
              <w:right w:val="nil"/>
            </w:tcBorders>
          </w:tcPr>
          <w:p w14:paraId="616B531F"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0" w:type="dxa"/>
            <w:gridSpan w:val="2"/>
            <w:tcBorders>
              <w:top w:val="single" w:sz="11" w:space="0" w:color="000000"/>
              <w:left w:val="nil"/>
              <w:bottom w:val="single" w:sz="3" w:space="0" w:color="000000"/>
              <w:right w:val="nil"/>
            </w:tcBorders>
          </w:tcPr>
          <w:p w14:paraId="6D60C951"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4" w:type="dxa"/>
            <w:tcBorders>
              <w:top w:val="single" w:sz="11" w:space="0" w:color="000000"/>
              <w:left w:val="nil"/>
              <w:bottom w:val="single" w:sz="3" w:space="0" w:color="000000"/>
              <w:right w:val="nil"/>
            </w:tcBorders>
          </w:tcPr>
          <w:p w14:paraId="35180856" w14:textId="77777777" w:rsidR="00774DBE" w:rsidRPr="00774DBE" w:rsidRDefault="00774DBE" w:rsidP="00774DBE">
            <w:pPr>
              <w:spacing w:line="259" w:lineRule="auto"/>
              <w:ind w:right="110"/>
              <w:jc w:val="right"/>
              <w:rPr>
                <w:rFonts w:ascii="Century Gothic" w:eastAsia="Century Gothic" w:hAnsi="Century Gothic" w:cs="Century Gothic"/>
                <w:color w:val="000000"/>
                <w:sz w:val="24"/>
              </w:rPr>
            </w:pPr>
            <w:r w:rsidRPr="00774DBE">
              <w:rPr>
                <w:rFonts w:ascii="Calibri" w:eastAsia="Calibri" w:hAnsi="Calibri" w:cs="Calibri"/>
                <w:color w:val="000000"/>
              </w:rPr>
              <w:t xml:space="preserve"> </w:t>
            </w:r>
          </w:p>
        </w:tc>
        <w:tc>
          <w:tcPr>
            <w:tcW w:w="1196" w:type="dxa"/>
            <w:gridSpan w:val="2"/>
            <w:tcBorders>
              <w:top w:val="single" w:sz="11" w:space="0" w:color="000000"/>
              <w:left w:val="nil"/>
              <w:bottom w:val="single" w:sz="3" w:space="0" w:color="000000"/>
              <w:right w:val="nil"/>
            </w:tcBorders>
          </w:tcPr>
          <w:p w14:paraId="760491E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628" w:type="dxa"/>
            <w:gridSpan w:val="2"/>
            <w:tcBorders>
              <w:top w:val="single" w:sz="11" w:space="0" w:color="000000"/>
              <w:left w:val="nil"/>
              <w:bottom w:val="single" w:sz="3" w:space="0" w:color="000000"/>
              <w:right w:val="nil"/>
            </w:tcBorders>
          </w:tcPr>
          <w:p w14:paraId="285E096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88" w:type="dxa"/>
            <w:tcBorders>
              <w:top w:val="single" w:sz="11" w:space="0" w:color="000000"/>
              <w:left w:val="nil"/>
              <w:bottom w:val="single" w:sz="3" w:space="0" w:color="000000"/>
              <w:right w:val="nil"/>
            </w:tcBorders>
          </w:tcPr>
          <w:p w14:paraId="3A9BC781"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428" w:type="dxa"/>
            <w:tcBorders>
              <w:top w:val="single" w:sz="11" w:space="0" w:color="000000"/>
              <w:left w:val="nil"/>
              <w:bottom w:val="single" w:sz="3" w:space="0" w:color="000000"/>
              <w:right w:val="nil"/>
            </w:tcBorders>
          </w:tcPr>
          <w:p w14:paraId="054168D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20" w:type="dxa"/>
            <w:tcBorders>
              <w:top w:val="single" w:sz="11" w:space="0" w:color="000000"/>
              <w:left w:val="nil"/>
              <w:bottom w:val="single" w:sz="3" w:space="0" w:color="000000"/>
              <w:right w:val="nil"/>
            </w:tcBorders>
          </w:tcPr>
          <w:p w14:paraId="395FFD2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0" w:type="dxa"/>
            <w:tcBorders>
              <w:top w:val="single" w:sz="11" w:space="0" w:color="000000"/>
              <w:left w:val="nil"/>
              <w:bottom w:val="single" w:sz="3" w:space="0" w:color="000000"/>
              <w:right w:val="nil"/>
            </w:tcBorders>
          </w:tcPr>
          <w:p w14:paraId="327FEDCE"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11" w:space="0" w:color="000000"/>
              <w:left w:val="nil"/>
              <w:bottom w:val="single" w:sz="3" w:space="0" w:color="000000"/>
              <w:right w:val="nil"/>
            </w:tcBorders>
          </w:tcPr>
          <w:p w14:paraId="70D2BE7E"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92" w:type="dxa"/>
            <w:tcBorders>
              <w:top w:val="single" w:sz="11" w:space="0" w:color="000000"/>
              <w:left w:val="nil"/>
              <w:bottom w:val="single" w:sz="3" w:space="0" w:color="000000"/>
              <w:right w:val="nil"/>
            </w:tcBorders>
          </w:tcPr>
          <w:p w14:paraId="5FE2CCA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77" w:type="dxa"/>
            <w:tcBorders>
              <w:top w:val="single" w:sz="11" w:space="0" w:color="000000"/>
              <w:left w:val="nil"/>
              <w:bottom w:val="single" w:sz="3" w:space="0" w:color="000000"/>
              <w:right w:val="nil"/>
            </w:tcBorders>
          </w:tcPr>
          <w:p w14:paraId="1AD102D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4" w:type="dxa"/>
            <w:tcBorders>
              <w:top w:val="single" w:sz="11" w:space="0" w:color="000000"/>
              <w:left w:val="nil"/>
              <w:bottom w:val="single" w:sz="3" w:space="0" w:color="000000"/>
              <w:right w:val="nil"/>
            </w:tcBorders>
          </w:tcPr>
          <w:p w14:paraId="5F6707D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722" w:type="dxa"/>
            <w:tcBorders>
              <w:top w:val="single" w:sz="11" w:space="0" w:color="000000"/>
              <w:left w:val="nil"/>
              <w:bottom w:val="single" w:sz="3" w:space="0" w:color="000000"/>
              <w:right w:val="single" w:sz="24" w:space="0" w:color="606060"/>
            </w:tcBorders>
          </w:tcPr>
          <w:p w14:paraId="0EA38D42"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r>
      <w:tr w:rsidR="00774DBE" w:rsidRPr="00774DBE" w14:paraId="7DDA1552" w14:textId="77777777" w:rsidTr="00004431">
        <w:trPr>
          <w:trHeight w:val="1148"/>
        </w:trPr>
        <w:tc>
          <w:tcPr>
            <w:tcW w:w="166" w:type="dxa"/>
            <w:vMerge w:val="restart"/>
            <w:tcBorders>
              <w:top w:val="nil"/>
              <w:left w:val="single" w:sz="24" w:space="0" w:color="606060"/>
              <w:bottom w:val="single" w:sz="11" w:space="0" w:color="000000"/>
              <w:right w:val="single" w:sz="3" w:space="0" w:color="000000"/>
            </w:tcBorders>
          </w:tcPr>
          <w:p w14:paraId="3E28995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368F5D19" w14:textId="77777777" w:rsidR="00774DBE" w:rsidRPr="00774DBE" w:rsidRDefault="00774DBE" w:rsidP="00774DBE">
            <w:pPr>
              <w:spacing w:line="244"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ndo</w:t>
            </w:r>
            <w:proofErr w:type="spellEnd"/>
            <w:r w:rsidRPr="00774DBE">
              <w:rPr>
                <w:rFonts w:ascii="Century Gothic" w:eastAsia="Century Gothic" w:hAnsi="Century Gothic" w:cs="Century Gothic"/>
                <w:color w:val="000000"/>
                <w:sz w:val="16"/>
              </w:rPr>
              <w:t xml:space="preserve"> </w:t>
            </w:r>
            <w:r w:rsidRPr="00774DBE">
              <w:rPr>
                <w:rFonts w:ascii="Century Gothic" w:eastAsia="Century Gothic" w:hAnsi="Century Gothic" w:cs="Century Gothic"/>
                <w:color w:val="000000"/>
                <w:sz w:val="16"/>
              </w:rPr>
              <w:tab/>
              <w:t xml:space="preserve">el deporte. </w:t>
            </w:r>
          </w:p>
          <w:p w14:paraId="34F34E4A"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750F4E4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985" w:type="dxa"/>
            <w:tcBorders>
              <w:top w:val="single" w:sz="3" w:space="0" w:color="000000"/>
              <w:left w:val="single" w:sz="3" w:space="0" w:color="000000"/>
              <w:bottom w:val="single" w:sz="3" w:space="0" w:color="000000"/>
              <w:right w:val="single" w:sz="3" w:space="0" w:color="000000"/>
            </w:tcBorders>
          </w:tcPr>
          <w:p w14:paraId="673B4BD1"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0" w:type="dxa"/>
            <w:gridSpan w:val="2"/>
            <w:tcBorders>
              <w:top w:val="single" w:sz="3" w:space="0" w:color="000000"/>
              <w:left w:val="single" w:sz="3" w:space="0" w:color="000000"/>
              <w:bottom w:val="single" w:sz="3" w:space="0" w:color="000000"/>
              <w:right w:val="single" w:sz="3" w:space="0" w:color="000000"/>
            </w:tcBorders>
          </w:tcPr>
          <w:p w14:paraId="68D8702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4" w:type="dxa"/>
            <w:tcBorders>
              <w:top w:val="single" w:sz="3" w:space="0" w:color="000000"/>
              <w:left w:val="single" w:sz="3" w:space="0" w:color="000000"/>
              <w:bottom w:val="single" w:sz="3" w:space="0" w:color="000000"/>
              <w:right w:val="single" w:sz="3" w:space="0" w:color="000000"/>
            </w:tcBorders>
          </w:tcPr>
          <w:p w14:paraId="5253A99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925" w:type="dxa"/>
            <w:tcBorders>
              <w:top w:val="single" w:sz="3" w:space="0" w:color="000000"/>
              <w:left w:val="single" w:sz="3" w:space="0" w:color="000000"/>
              <w:bottom w:val="single" w:sz="3" w:space="0" w:color="000000"/>
              <w:right w:val="single" w:sz="3" w:space="0" w:color="000000"/>
            </w:tcBorders>
          </w:tcPr>
          <w:p w14:paraId="6E9CDCE4"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72" w:type="dxa"/>
            <w:tcBorders>
              <w:top w:val="single" w:sz="3" w:space="0" w:color="000000"/>
              <w:left w:val="single" w:sz="3" w:space="0" w:color="000000"/>
              <w:bottom w:val="single" w:sz="3" w:space="0" w:color="000000"/>
              <w:right w:val="single" w:sz="3" w:space="0" w:color="000000"/>
            </w:tcBorders>
          </w:tcPr>
          <w:p w14:paraId="12D3000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3" w:space="0" w:color="000000"/>
              <w:left w:val="single" w:sz="3" w:space="0" w:color="000000"/>
              <w:bottom w:val="single" w:sz="3" w:space="0" w:color="000000"/>
              <w:right w:val="single" w:sz="3" w:space="0" w:color="000000"/>
            </w:tcBorders>
          </w:tcPr>
          <w:p w14:paraId="43B4E74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76" w:type="dxa"/>
            <w:tcBorders>
              <w:top w:val="single" w:sz="3" w:space="0" w:color="000000"/>
              <w:left w:val="single" w:sz="3" w:space="0" w:color="000000"/>
              <w:bottom w:val="single" w:sz="3" w:space="0" w:color="000000"/>
              <w:right w:val="single" w:sz="3" w:space="0" w:color="000000"/>
            </w:tcBorders>
          </w:tcPr>
          <w:p w14:paraId="0E198DBA"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88" w:type="dxa"/>
            <w:tcBorders>
              <w:top w:val="single" w:sz="3" w:space="0" w:color="000000"/>
              <w:left w:val="single" w:sz="3" w:space="0" w:color="000000"/>
              <w:bottom w:val="single" w:sz="3" w:space="0" w:color="000000"/>
              <w:right w:val="single" w:sz="3" w:space="0" w:color="000000"/>
            </w:tcBorders>
          </w:tcPr>
          <w:p w14:paraId="055EC083"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428" w:type="dxa"/>
            <w:tcBorders>
              <w:top w:val="single" w:sz="3" w:space="0" w:color="000000"/>
              <w:left w:val="single" w:sz="3" w:space="0" w:color="000000"/>
              <w:bottom w:val="single" w:sz="3" w:space="0" w:color="000000"/>
              <w:right w:val="single" w:sz="3" w:space="0" w:color="000000"/>
            </w:tcBorders>
          </w:tcPr>
          <w:p w14:paraId="1F0C0DF3"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20" w:type="dxa"/>
            <w:tcBorders>
              <w:top w:val="single" w:sz="3" w:space="0" w:color="000000"/>
              <w:left w:val="single" w:sz="3" w:space="0" w:color="000000"/>
              <w:bottom w:val="single" w:sz="3" w:space="0" w:color="000000"/>
              <w:right w:val="single" w:sz="3" w:space="0" w:color="000000"/>
            </w:tcBorders>
          </w:tcPr>
          <w:p w14:paraId="2C7FEB23"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0" w:type="dxa"/>
            <w:tcBorders>
              <w:top w:val="single" w:sz="3" w:space="0" w:color="000000"/>
              <w:left w:val="single" w:sz="3" w:space="0" w:color="000000"/>
              <w:bottom w:val="single" w:sz="3" w:space="0" w:color="000000"/>
              <w:right w:val="single" w:sz="3" w:space="0" w:color="000000"/>
            </w:tcBorders>
          </w:tcPr>
          <w:p w14:paraId="426C589C"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3" w:space="0" w:color="000000"/>
              <w:left w:val="single" w:sz="3" w:space="0" w:color="000000"/>
              <w:bottom w:val="single" w:sz="3" w:space="0" w:color="000000"/>
              <w:right w:val="single" w:sz="3" w:space="0" w:color="000000"/>
            </w:tcBorders>
          </w:tcPr>
          <w:p w14:paraId="519029AB"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92" w:type="dxa"/>
            <w:tcBorders>
              <w:top w:val="single" w:sz="3" w:space="0" w:color="000000"/>
              <w:left w:val="single" w:sz="3" w:space="0" w:color="000000"/>
              <w:bottom w:val="single" w:sz="3" w:space="0" w:color="000000"/>
              <w:right w:val="single" w:sz="3" w:space="0" w:color="000000"/>
            </w:tcBorders>
          </w:tcPr>
          <w:p w14:paraId="229B6C8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77" w:type="dxa"/>
            <w:tcBorders>
              <w:top w:val="single" w:sz="3" w:space="0" w:color="000000"/>
              <w:left w:val="single" w:sz="3" w:space="0" w:color="000000"/>
              <w:bottom w:val="single" w:sz="3" w:space="0" w:color="000000"/>
              <w:right w:val="single" w:sz="3" w:space="0" w:color="000000"/>
            </w:tcBorders>
          </w:tcPr>
          <w:p w14:paraId="3F9F1DA2"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4" w:type="dxa"/>
            <w:tcBorders>
              <w:top w:val="single" w:sz="3" w:space="0" w:color="000000"/>
              <w:left w:val="single" w:sz="3" w:space="0" w:color="000000"/>
              <w:bottom w:val="single" w:sz="3" w:space="0" w:color="000000"/>
              <w:right w:val="single" w:sz="3" w:space="0" w:color="000000"/>
            </w:tcBorders>
          </w:tcPr>
          <w:p w14:paraId="5640983B"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722" w:type="dxa"/>
            <w:tcBorders>
              <w:top w:val="single" w:sz="3" w:space="0" w:color="000000"/>
              <w:left w:val="single" w:sz="3" w:space="0" w:color="000000"/>
              <w:bottom w:val="single" w:sz="3" w:space="0" w:color="000000"/>
              <w:right w:val="single" w:sz="24" w:space="0" w:color="606060"/>
            </w:tcBorders>
          </w:tcPr>
          <w:p w14:paraId="071CFB1C"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r>
      <w:tr w:rsidR="00774DBE" w:rsidRPr="00774DBE" w14:paraId="3CB960C0" w14:textId="77777777" w:rsidTr="00004431">
        <w:trPr>
          <w:trHeight w:val="7074"/>
        </w:trPr>
        <w:tc>
          <w:tcPr>
            <w:tcW w:w="0" w:type="auto"/>
            <w:vMerge/>
            <w:tcBorders>
              <w:top w:val="nil"/>
              <w:left w:val="single" w:sz="24" w:space="0" w:color="606060"/>
              <w:bottom w:val="nil"/>
              <w:right w:val="single" w:sz="3" w:space="0" w:color="000000"/>
            </w:tcBorders>
          </w:tcPr>
          <w:p w14:paraId="3270D4D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2DA10A4D" w14:textId="77777777" w:rsidR="00774DBE" w:rsidRPr="00774DBE" w:rsidRDefault="00774DBE" w:rsidP="00774DBE">
            <w:pPr>
              <w:spacing w:line="246"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Capacitar constante mente </w:t>
            </w:r>
            <w:r w:rsidRPr="00774DBE">
              <w:rPr>
                <w:rFonts w:ascii="Century Gothic" w:eastAsia="Century Gothic" w:hAnsi="Century Gothic" w:cs="Century Gothic"/>
                <w:color w:val="000000"/>
                <w:sz w:val="16"/>
              </w:rPr>
              <w:tab/>
              <w:t xml:space="preserve">al </w:t>
            </w:r>
          </w:p>
          <w:p w14:paraId="1615048A" w14:textId="77777777" w:rsidR="00774DBE" w:rsidRPr="00774DBE" w:rsidRDefault="00774DBE" w:rsidP="00774DBE">
            <w:pPr>
              <w:spacing w:after="11"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personal deportivo </w:t>
            </w:r>
          </w:p>
          <w:p w14:paraId="3F5BF06F" w14:textId="77777777" w:rsidR="00774DBE" w:rsidRPr="00774DBE" w:rsidRDefault="00774DBE" w:rsidP="00774DBE">
            <w:pPr>
              <w:tabs>
                <w:tab w:val="center" w:pos="295"/>
                <w:tab w:val="center" w:pos="921"/>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para </w:t>
            </w:r>
            <w:r w:rsidRPr="00774DBE">
              <w:rPr>
                <w:rFonts w:ascii="Century Gothic" w:eastAsia="Century Gothic" w:hAnsi="Century Gothic" w:cs="Century Gothic"/>
                <w:color w:val="000000"/>
                <w:sz w:val="16"/>
              </w:rPr>
              <w:tab/>
              <w:t xml:space="preserve">un </w:t>
            </w:r>
          </w:p>
          <w:p w14:paraId="4523A50C" w14:textId="3DE80612" w:rsidR="00774DBE" w:rsidRPr="00774DBE" w:rsidRDefault="00774DBE" w:rsidP="00774DBE">
            <w:pPr>
              <w:spacing w:line="239" w:lineRule="auto"/>
              <w:ind w:left="108" w:right="50"/>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mejor </w:t>
            </w:r>
            <w:r w:rsidR="008F10C9" w:rsidRPr="00774DBE">
              <w:rPr>
                <w:rFonts w:ascii="Century Gothic" w:eastAsia="Century Gothic" w:hAnsi="Century Gothic" w:cs="Century Gothic"/>
                <w:color w:val="000000"/>
                <w:sz w:val="16"/>
              </w:rPr>
              <w:t>rendimiento</w:t>
            </w:r>
            <w:r w:rsidRPr="00774DBE">
              <w:rPr>
                <w:rFonts w:ascii="Century Gothic" w:eastAsia="Century Gothic" w:hAnsi="Century Gothic" w:cs="Century Gothic"/>
                <w:color w:val="000000"/>
                <w:sz w:val="16"/>
              </w:rPr>
              <w:t xml:space="preserve">, para la </w:t>
            </w:r>
          </w:p>
          <w:p w14:paraId="037F853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innovación </w:t>
            </w:r>
          </w:p>
          <w:p w14:paraId="4E26703D" w14:textId="77777777" w:rsidR="00774DBE" w:rsidRPr="00774DBE" w:rsidRDefault="00774DBE" w:rsidP="00774DBE">
            <w:pPr>
              <w:spacing w:after="1" w:line="239" w:lineRule="auto"/>
              <w:ind w:left="108" w:right="4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y </w:t>
            </w:r>
            <w:proofErr w:type="spellStart"/>
            <w:r w:rsidRPr="00774DBE">
              <w:rPr>
                <w:rFonts w:ascii="Century Gothic" w:eastAsia="Century Gothic" w:hAnsi="Century Gothic" w:cs="Century Gothic"/>
                <w:color w:val="000000"/>
                <w:sz w:val="16"/>
              </w:rPr>
              <w:t>actualizaci</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ón</w:t>
            </w:r>
            <w:proofErr w:type="spellEnd"/>
            <w:r w:rsidRPr="00774DBE">
              <w:rPr>
                <w:rFonts w:ascii="Century Gothic" w:eastAsia="Century Gothic" w:hAnsi="Century Gothic" w:cs="Century Gothic"/>
                <w:color w:val="000000"/>
                <w:sz w:val="16"/>
              </w:rPr>
              <w:t xml:space="preserve"> de los </w:t>
            </w:r>
          </w:p>
          <w:p w14:paraId="33ACA529"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conocimie</w:t>
            </w:r>
            <w:proofErr w:type="spellEnd"/>
          </w:p>
          <w:p w14:paraId="0148D6F0" w14:textId="77777777" w:rsidR="00774DBE" w:rsidRPr="00774DBE" w:rsidRDefault="00774DBE" w:rsidP="00774DBE">
            <w:pPr>
              <w:spacing w:line="239" w:lineRule="auto"/>
              <w:ind w:left="108" w:right="6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ntos</w:t>
            </w:r>
            <w:proofErr w:type="spellEnd"/>
            <w:r w:rsidRPr="00774DBE">
              <w:rPr>
                <w:rFonts w:ascii="Century Gothic" w:eastAsia="Century Gothic" w:hAnsi="Century Gothic" w:cs="Century Gothic"/>
                <w:color w:val="000000"/>
                <w:sz w:val="16"/>
              </w:rPr>
              <w:t xml:space="preserve"> previos; así </w:t>
            </w:r>
          </w:p>
          <w:p w14:paraId="626A5BC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como </w:t>
            </w:r>
          </w:p>
          <w:p w14:paraId="254FA9AD"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también </w:t>
            </w:r>
          </w:p>
          <w:p w14:paraId="7C2D229E" w14:textId="77777777" w:rsidR="00774DBE" w:rsidRPr="00774DBE" w:rsidRDefault="00774DBE" w:rsidP="00774DBE">
            <w:pPr>
              <w:tabs>
                <w:tab w:val="center" w:pos="295"/>
                <w:tab w:val="center" w:pos="94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para </w:t>
            </w:r>
            <w:r w:rsidRPr="00774DBE">
              <w:rPr>
                <w:rFonts w:ascii="Century Gothic" w:eastAsia="Century Gothic" w:hAnsi="Century Gothic" w:cs="Century Gothic"/>
                <w:color w:val="000000"/>
                <w:sz w:val="16"/>
              </w:rPr>
              <w:tab/>
              <w:t xml:space="preserve">la </w:t>
            </w:r>
          </w:p>
          <w:p w14:paraId="6A960041"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elaboració</w:t>
            </w:r>
            <w:proofErr w:type="spellEnd"/>
          </w:p>
          <w:p w14:paraId="1794BD5E" w14:textId="77777777" w:rsidR="00774DBE" w:rsidRPr="00774DBE" w:rsidRDefault="00774DBE" w:rsidP="00774DBE">
            <w:pPr>
              <w:tabs>
                <w:tab w:val="center" w:pos="157"/>
                <w:tab w:val="center" w:pos="910"/>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n </w:t>
            </w:r>
            <w:r w:rsidRPr="00774DBE">
              <w:rPr>
                <w:rFonts w:ascii="Century Gothic" w:eastAsia="Century Gothic" w:hAnsi="Century Gothic" w:cs="Century Gothic"/>
                <w:color w:val="000000"/>
                <w:sz w:val="16"/>
              </w:rPr>
              <w:tab/>
              <w:t xml:space="preserve">de </w:t>
            </w:r>
          </w:p>
          <w:p w14:paraId="40318D60"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planeacion</w:t>
            </w:r>
            <w:proofErr w:type="spellEnd"/>
          </w:p>
          <w:p w14:paraId="480967A1" w14:textId="77777777" w:rsidR="00774DBE" w:rsidRPr="00774DBE" w:rsidRDefault="00774DBE" w:rsidP="00774DBE">
            <w:pPr>
              <w:spacing w:line="239" w:lineRule="auto"/>
              <w:ind w:left="108" w:right="47"/>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es semanales o mensuales, </w:t>
            </w:r>
          </w:p>
          <w:p w14:paraId="2BD9577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utilizando </w:t>
            </w:r>
          </w:p>
          <w:p w14:paraId="4BFD511D"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como </w:t>
            </w:r>
          </w:p>
          <w:p w14:paraId="501D9A0E"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herramient</w:t>
            </w:r>
            <w:proofErr w:type="spellEnd"/>
          </w:p>
          <w:p w14:paraId="1AABE0BB" w14:textId="77777777" w:rsidR="00774DBE" w:rsidRPr="00774DBE" w:rsidRDefault="00774DBE" w:rsidP="00774DBE">
            <w:pPr>
              <w:tabs>
                <w:tab w:val="center" w:pos="163"/>
                <w:tab w:val="center" w:pos="951"/>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a </w:t>
            </w:r>
            <w:r w:rsidRPr="00774DBE">
              <w:rPr>
                <w:rFonts w:ascii="Century Gothic" w:eastAsia="Century Gothic" w:hAnsi="Century Gothic" w:cs="Century Gothic"/>
                <w:color w:val="000000"/>
                <w:sz w:val="16"/>
              </w:rPr>
              <w:tab/>
              <w:t xml:space="preserve">la </w:t>
            </w:r>
          </w:p>
          <w:p w14:paraId="4ED93103" w14:textId="77777777" w:rsidR="00774DBE" w:rsidRPr="00774DBE" w:rsidRDefault="00774DBE" w:rsidP="00774DBE">
            <w:pPr>
              <w:spacing w:line="239" w:lineRule="auto"/>
              <w:ind w:left="108" w:right="115"/>
              <w:jc w:val="both"/>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jornalizació</w:t>
            </w:r>
            <w:proofErr w:type="spellEnd"/>
            <w:r w:rsidRPr="00774DBE">
              <w:rPr>
                <w:rFonts w:ascii="Century Gothic" w:eastAsia="Century Gothic" w:hAnsi="Century Gothic" w:cs="Century Gothic"/>
                <w:color w:val="000000"/>
                <w:sz w:val="16"/>
              </w:rPr>
              <w:t xml:space="preserve"> n, el micro, mesa y </w:t>
            </w:r>
          </w:p>
          <w:p w14:paraId="7D3A1A13"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macro </w:t>
            </w:r>
          </w:p>
          <w:p w14:paraId="390750E0"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ciclo, entre otros. </w:t>
            </w:r>
          </w:p>
        </w:tc>
        <w:tc>
          <w:tcPr>
            <w:tcW w:w="1173" w:type="dxa"/>
            <w:tcBorders>
              <w:top w:val="single" w:sz="3" w:space="0" w:color="000000"/>
              <w:left w:val="single" w:sz="3" w:space="0" w:color="000000"/>
              <w:bottom w:val="single" w:sz="3" w:space="0" w:color="000000"/>
              <w:right w:val="single" w:sz="3" w:space="0" w:color="000000"/>
            </w:tcBorders>
          </w:tcPr>
          <w:p w14:paraId="68B67285" w14:textId="77777777" w:rsidR="00774DBE" w:rsidRPr="00774DBE" w:rsidRDefault="00774DBE" w:rsidP="00774DBE">
            <w:pPr>
              <w:spacing w:line="259" w:lineRule="auto"/>
              <w:ind w:left="104" w:right="112"/>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Gestionar la cantidad de cuatro </w:t>
            </w:r>
            <w:proofErr w:type="spellStart"/>
            <w:r w:rsidRPr="00774DBE">
              <w:rPr>
                <w:rFonts w:ascii="Century Gothic" w:eastAsia="Century Gothic" w:hAnsi="Century Gothic" w:cs="Century Gothic"/>
                <w:color w:val="000000"/>
                <w:sz w:val="16"/>
              </w:rPr>
              <w:t>capacitaci</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ones</w:t>
            </w:r>
            <w:proofErr w:type="spellEnd"/>
            <w:r w:rsidRPr="00774DBE">
              <w:rPr>
                <w:rFonts w:ascii="Century Gothic" w:eastAsia="Century Gothic" w:hAnsi="Century Gothic" w:cs="Century Gothic"/>
                <w:color w:val="000000"/>
                <w:sz w:val="16"/>
              </w:rPr>
              <w:t xml:space="preserve"> en pro de un mejor servicio a la ciudadanía </w:t>
            </w:r>
          </w:p>
        </w:tc>
        <w:tc>
          <w:tcPr>
            <w:tcW w:w="985" w:type="dxa"/>
            <w:tcBorders>
              <w:top w:val="single" w:sz="3" w:space="0" w:color="000000"/>
              <w:left w:val="single" w:sz="3" w:space="0" w:color="000000"/>
              <w:bottom w:val="single" w:sz="3" w:space="0" w:color="000000"/>
              <w:right w:val="single" w:sz="3" w:space="0" w:color="000000"/>
            </w:tcBorders>
          </w:tcPr>
          <w:p w14:paraId="3A544DA8" w14:textId="77777777" w:rsidR="00774DBE" w:rsidRPr="00774DBE" w:rsidRDefault="00774DBE" w:rsidP="00774DBE">
            <w:pPr>
              <w:spacing w:line="259" w:lineRule="auto"/>
              <w:ind w:left="108" w:righ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Informes </w:t>
            </w:r>
            <w:proofErr w:type="spellStart"/>
            <w:r w:rsidRPr="00774DBE">
              <w:rPr>
                <w:rFonts w:ascii="Century Gothic" w:eastAsia="Century Gothic" w:hAnsi="Century Gothic" w:cs="Century Gothic"/>
                <w:color w:val="000000"/>
                <w:sz w:val="16"/>
              </w:rPr>
              <w:t>Evaluacio</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nes</w:t>
            </w:r>
            <w:proofErr w:type="spellEnd"/>
            <w:r w:rsidRPr="00774DBE">
              <w:rPr>
                <w:rFonts w:ascii="Century Gothic" w:eastAsia="Century Gothic" w:hAnsi="Century Gothic" w:cs="Century Gothic"/>
                <w:color w:val="000000"/>
                <w:sz w:val="16"/>
              </w:rPr>
              <w:t xml:space="preserve"> Listado de </w:t>
            </w:r>
            <w:proofErr w:type="spellStart"/>
            <w:r w:rsidRPr="00774DBE">
              <w:rPr>
                <w:rFonts w:ascii="Century Gothic" w:eastAsia="Century Gothic" w:hAnsi="Century Gothic" w:cs="Century Gothic"/>
                <w:color w:val="000000"/>
                <w:sz w:val="16"/>
              </w:rPr>
              <w:t>asistenci</w:t>
            </w:r>
            <w:proofErr w:type="spellEnd"/>
            <w:r w:rsidRPr="00774DBE">
              <w:rPr>
                <w:rFonts w:ascii="Century Gothic" w:eastAsia="Century Gothic" w:hAnsi="Century Gothic" w:cs="Century Gothic"/>
                <w:color w:val="000000"/>
                <w:sz w:val="16"/>
              </w:rPr>
              <w:t xml:space="preserve"> a </w:t>
            </w:r>
            <w:proofErr w:type="spellStart"/>
            <w:r w:rsidRPr="00774DBE">
              <w:rPr>
                <w:rFonts w:ascii="Century Gothic" w:eastAsia="Century Gothic" w:hAnsi="Century Gothic" w:cs="Century Gothic"/>
                <w:color w:val="000000"/>
                <w:sz w:val="16"/>
              </w:rPr>
              <w:t>Fotografí</w:t>
            </w:r>
            <w:proofErr w:type="spellEnd"/>
            <w:r w:rsidRPr="00774DBE">
              <w:rPr>
                <w:rFonts w:ascii="Century Gothic" w:eastAsia="Century Gothic" w:hAnsi="Century Gothic" w:cs="Century Gothic"/>
                <w:color w:val="000000"/>
                <w:sz w:val="16"/>
              </w:rPr>
              <w:t xml:space="preserve"> as </w:t>
            </w:r>
          </w:p>
        </w:tc>
        <w:tc>
          <w:tcPr>
            <w:tcW w:w="819" w:type="dxa"/>
            <w:tcBorders>
              <w:top w:val="single" w:sz="3" w:space="0" w:color="000000"/>
              <w:left w:val="single" w:sz="3" w:space="0" w:color="000000"/>
              <w:bottom w:val="single" w:sz="3" w:space="0" w:color="000000"/>
              <w:right w:val="nil"/>
            </w:tcBorders>
          </w:tcPr>
          <w:p w14:paraId="4F33EABD" w14:textId="77777777" w:rsidR="00774DBE" w:rsidRPr="00774DBE" w:rsidRDefault="00774DBE" w:rsidP="00774DBE">
            <w:pPr>
              <w:spacing w:line="259" w:lineRule="auto"/>
              <w:ind w:left="104" w:right="-36"/>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Gestionar </w:t>
            </w:r>
          </w:p>
          <w:p w14:paraId="15C14428"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las </w:t>
            </w:r>
          </w:p>
          <w:p w14:paraId="326070CC" w14:textId="77777777" w:rsidR="00774DBE" w:rsidRPr="00774DBE" w:rsidRDefault="00774DBE" w:rsidP="00774DBE">
            <w:pPr>
              <w:spacing w:line="259" w:lineRule="auto"/>
              <w:ind w:left="104" w:right="-14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capacitaci</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ones</w:t>
            </w:r>
            <w:proofErr w:type="spellEnd"/>
            <w:r w:rsidRPr="00774DBE">
              <w:rPr>
                <w:rFonts w:ascii="Century Gothic" w:eastAsia="Century Gothic" w:hAnsi="Century Gothic" w:cs="Century Gothic"/>
                <w:color w:val="000000"/>
                <w:sz w:val="16"/>
              </w:rPr>
              <w:t xml:space="preserve"> </w:t>
            </w:r>
          </w:p>
        </w:tc>
        <w:tc>
          <w:tcPr>
            <w:tcW w:w="321" w:type="dxa"/>
            <w:tcBorders>
              <w:top w:val="single" w:sz="3" w:space="0" w:color="000000"/>
              <w:left w:val="nil"/>
              <w:bottom w:val="single" w:sz="3" w:space="0" w:color="000000"/>
              <w:right w:val="single" w:sz="3" w:space="0" w:color="000000"/>
            </w:tcBorders>
          </w:tcPr>
          <w:p w14:paraId="38D419C7"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4" w:type="dxa"/>
            <w:tcBorders>
              <w:top w:val="single" w:sz="3" w:space="0" w:color="000000"/>
              <w:left w:val="single" w:sz="3" w:space="0" w:color="000000"/>
              <w:bottom w:val="single" w:sz="3" w:space="0" w:color="000000"/>
              <w:right w:val="single" w:sz="3" w:space="0" w:color="000000"/>
            </w:tcBorders>
          </w:tcPr>
          <w:p w14:paraId="3BEDAEB3" w14:textId="77777777" w:rsidR="00774DBE" w:rsidRPr="00774DBE" w:rsidRDefault="00774DBE" w:rsidP="00774DBE">
            <w:pPr>
              <w:spacing w:after="1" w:line="23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Infraestruct</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ura</w:t>
            </w:r>
            <w:proofErr w:type="spellEnd"/>
            <w:r w:rsidRPr="00774DBE">
              <w:rPr>
                <w:rFonts w:ascii="Century Gothic" w:eastAsia="Century Gothic" w:hAnsi="Century Gothic" w:cs="Century Gothic"/>
                <w:color w:val="000000"/>
                <w:sz w:val="16"/>
              </w:rPr>
              <w:t xml:space="preserve"> idónea </w:t>
            </w:r>
          </w:p>
          <w:p w14:paraId="2853E6D7"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Cañón Computad</w:t>
            </w:r>
          </w:p>
          <w:p w14:paraId="35CB8978" w14:textId="77777777" w:rsidR="00774DBE" w:rsidRPr="00774DBE" w:rsidRDefault="00774DBE" w:rsidP="00774DBE">
            <w:pPr>
              <w:spacing w:after="15"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ora Certificado</w:t>
            </w:r>
          </w:p>
          <w:p w14:paraId="5C657F62" w14:textId="77777777" w:rsidR="00774DBE" w:rsidRPr="00774DBE" w:rsidRDefault="00774DBE" w:rsidP="00774DBE">
            <w:pPr>
              <w:tabs>
                <w:tab w:val="center" w:pos="139"/>
                <w:tab w:val="center" w:pos="984"/>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s </w:t>
            </w:r>
            <w:r w:rsidRPr="00774DBE">
              <w:rPr>
                <w:rFonts w:ascii="Century Gothic" w:eastAsia="Century Gothic" w:hAnsi="Century Gothic" w:cs="Century Gothic"/>
                <w:color w:val="000000"/>
                <w:sz w:val="16"/>
              </w:rPr>
              <w:tab/>
              <w:t xml:space="preserve">o </w:t>
            </w:r>
          </w:p>
          <w:p w14:paraId="3CD4B4AF"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diplomas </w:t>
            </w:r>
          </w:p>
          <w:p w14:paraId="47246E7F"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Refrigerios </w:t>
            </w:r>
          </w:p>
          <w:p w14:paraId="5BAFDE9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Sonido </w:t>
            </w:r>
          </w:p>
        </w:tc>
        <w:tc>
          <w:tcPr>
            <w:tcW w:w="925" w:type="dxa"/>
            <w:tcBorders>
              <w:top w:val="single" w:sz="3" w:space="0" w:color="000000"/>
              <w:left w:val="single" w:sz="3" w:space="0" w:color="000000"/>
              <w:bottom w:val="single" w:sz="3" w:space="0" w:color="000000"/>
              <w:right w:val="single" w:sz="3" w:space="0" w:color="000000"/>
            </w:tcBorders>
            <w:vAlign w:val="center"/>
          </w:tcPr>
          <w:p w14:paraId="04FA581E" w14:textId="77777777" w:rsidR="00774DBE" w:rsidRPr="00774DBE" w:rsidRDefault="00774DBE" w:rsidP="00774DBE">
            <w:pPr>
              <w:spacing w:line="239" w:lineRule="auto"/>
              <w:ind w:left="104" w:righ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Indes Alcaldía </w:t>
            </w:r>
          </w:p>
          <w:p w14:paraId="1313188B"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municip</w:t>
            </w:r>
            <w:proofErr w:type="spellEnd"/>
          </w:p>
          <w:p w14:paraId="5EA15553"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al </w:t>
            </w:r>
          </w:p>
          <w:p w14:paraId="6E53404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0AD57F38"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Polidepo</w:t>
            </w:r>
            <w:proofErr w:type="spellEnd"/>
          </w:p>
          <w:p w14:paraId="3B7E4D67"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rtivo</w:t>
            </w:r>
            <w:proofErr w:type="spellEnd"/>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center"/>
          </w:tcPr>
          <w:p w14:paraId="776C3BE3" w14:textId="77777777" w:rsidR="00774DBE" w:rsidRPr="00774DBE" w:rsidRDefault="00774DBE" w:rsidP="00774DBE">
            <w:pPr>
              <w:spacing w:line="259" w:lineRule="auto"/>
              <w:ind w:left="-3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1FB27C4D" wp14:editId="1D5753CA">
                      <wp:extent cx="98574" cy="218517"/>
                      <wp:effectExtent l="0" t="0" r="0" b="0"/>
                      <wp:docPr id="112137" name="Group 112137"/>
                      <wp:cNvGraphicFramePr/>
                      <a:graphic xmlns:a="http://schemas.openxmlformats.org/drawingml/2006/main">
                        <a:graphicData uri="http://schemas.microsoft.com/office/word/2010/wordprocessingGroup">
                          <wpg:wgp>
                            <wpg:cNvGrpSpPr/>
                            <wpg:grpSpPr>
                              <a:xfrm>
                                <a:off x="0" y="0"/>
                                <a:ext cx="98574" cy="218517"/>
                                <a:chOff x="0" y="0"/>
                                <a:chExt cx="98574" cy="218517"/>
                              </a:xfrm>
                            </wpg:grpSpPr>
                            <wps:wsp>
                              <wps:cNvPr id="103144" name="Rectangle 103144"/>
                              <wps:cNvSpPr/>
                              <wps:spPr>
                                <a:xfrm rot="5399999">
                                  <a:off x="-54426" y="21897"/>
                                  <a:ext cx="252824" cy="131103"/>
                                </a:xfrm>
                                <a:prstGeom prst="rect">
                                  <a:avLst/>
                                </a:prstGeom>
                                <a:ln>
                                  <a:noFill/>
                                </a:ln>
                              </wps:spPr>
                              <wps:txbx>
                                <w:txbxContent>
                                  <w:p w14:paraId="0EB93143" w14:textId="77777777" w:rsidR="00774DBE" w:rsidRDefault="00774DBE" w:rsidP="00774DBE">
                                    <w:r>
                                      <w:rPr>
                                        <w:sz w:val="16"/>
                                      </w:rPr>
                                      <w:t>25</w:t>
                                    </w:r>
                                  </w:p>
                                </w:txbxContent>
                              </wps:txbx>
                              <wps:bodyPr horzOverflow="overflow" vert="horz" lIns="0" tIns="0" rIns="0" bIns="0" rtlCol="0">
                                <a:noAutofit/>
                              </wps:bodyPr>
                            </wps:wsp>
                            <wps:wsp>
                              <wps:cNvPr id="103149" name="Rectangle 103149"/>
                              <wps:cNvSpPr/>
                              <wps:spPr>
                                <a:xfrm rot="5399999">
                                  <a:off x="-149472" y="116944"/>
                                  <a:ext cx="252824" cy="131103"/>
                                </a:xfrm>
                                <a:prstGeom prst="rect">
                                  <a:avLst/>
                                </a:prstGeom>
                                <a:ln>
                                  <a:noFill/>
                                </a:ln>
                              </wps:spPr>
                              <wps:txbx>
                                <w:txbxContent>
                                  <w:p w14:paraId="2964CD5C" w14:textId="77777777" w:rsidR="00774DBE" w:rsidRDefault="00774DBE" w:rsidP="00774DBE">
                                    <w:r>
                                      <w:rPr>
                                        <w:sz w:val="16"/>
                                      </w:rPr>
                                      <w:t>%</w:t>
                                    </w:r>
                                  </w:p>
                                </w:txbxContent>
                              </wps:txbx>
                              <wps:bodyPr horzOverflow="overflow" vert="horz" lIns="0" tIns="0" rIns="0" bIns="0" rtlCol="0">
                                <a:noAutofit/>
                              </wps:bodyPr>
                            </wps:wsp>
                            <wps:wsp>
                              <wps:cNvPr id="8616" name="Rectangle 8616"/>
                              <wps:cNvSpPr/>
                              <wps:spPr>
                                <a:xfrm rot="5399999">
                                  <a:off x="14307" y="143537"/>
                                  <a:ext cx="37431" cy="131103"/>
                                </a:xfrm>
                                <a:prstGeom prst="rect">
                                  <a:avLst/>
                                </a:prstGeom>
                                <a:ln>
                                  <a:noFill/>
                                </a:ln>
                              </wps:spPr>
                              <wps:txbx>
                                <w:txbxContent>
                                  <w:p w14:paraId="43382D42"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B27C4D" id="Group 112137" o:spid="_x0000_s1167" style="width:7.75pt;height:17.2pt;mso-position-horizontal-relative:char;mso-position-vertical-relative:line" coordsize="98574,21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YWaAIAAEQIAAAOAAAAZHJzL2Uyb0RvYy54bWzklVtv0zAUgN+R+A+W37fEubRN1HRCjE1I&#10;iE0MfoDrOBcpsS3bXTp+PcdO0kInkCgSTKIP7vEl5/Kdc+z11b7v0CPXppWiwOQyxIgLJstW1AX+&#10;8vnmYoWRsVSUtJOCF/iJG3y1ef1qPaicR7KRXck1AiXC5IMqcGOtyoPAsIb31FxKxQVsVlL31MJU&#10;10Gp6QDa+y6IwnARDFKXSkvGjYHV63ETb7z+quLM3lWV4RZ1BQbfrB+1H7duDDZrmteaqqZlkxv0&#10;DC962gowelB1TS1FO90+U9W3TEsjK3vJZB/IqmoZ9zFANCQ8ieZWy53ysdT5UKsDJkB7wulstezj&#10;461WD+peA4lB1cDCz1ws+0r37h+8RHuP7OmAjO8tYrCYrdJlghGDnYisUrIcibIGsD/7iDXvfvVZ&#10;MJsMfnBkUFAa5hi9+bPoHxqquIdqcoj+XqO2hMoNY5JAIIL2UKWfoG6oqDuOpnUPx58/oDK5AWoz&#10;J6Ql1FYaZ+7nK2GidpEmSbTAaASUTXxmfFEaraKJH4kJWHP8DiBorrSxt1z2yAkF1uCY104fPxg7&#10;Hp2POFc64UYhb9quG3fdCvCcvXWS3W/3U9CJM+fWtrJ8AhSN1F/voJ2rTg4FlpOEXYeDdbeLUfde&#10;QApcM82CnoXtLGjbvZW+5UZ/3uysrFrv8NHa5BjkdvTh7yQ5+0mSsxkFFMVvJ5kkWbKMfJYJWWRQ&#10;ScCV5i8lzekc23+R5tWCQMOddrJfnar9jBSTJA6XY4KTOI1P+jheJjEZr8F/0caLl5Jff3PDU+Xv&#10;sOlZdW/h93Pf9sfHf/MNAAD//wMAUEsDBBQABgAIAAAAIQD9spNx2wAAAAMBAAAPAAAAZHJzL2Rv&#10;d25yZXYueG1sTI9Ba8JAEIXvhf6HZQre6ibVSEmzEZHakxSqQultzI5JMDsbsmsS/33XXupl4PEe&#10;732TLUfTiJ46V1tWEE8jEMSF1TWXCg77zfMrCOeRNTaWScGVHCzzx4cMU20H/qJ+50sRStilqKDy&#10;vk2ldEVFBt3UtsTBO9nOoA+yK6XucAjlppEvUbSQBmsOCxW2tK6oOO8uRsHHgMNqFr/32/Npff3Z&#10;J5/f25iUmjyNqzcQnkb/H4YbfkCHPDAd7YW1E42C8Ij/uzcvSUAcFczmc5B5Ju/Z818AAAD//wMA&#10;UEsBAi0AFAAGAAgAAAAhALaDOJL+AAAA4QEAABMAAAAAAAAAAAAAAAAAAAAAAFtDb250ZW50X1R5&#10;cGVzXS54bWxQSwECLQAUAAYACAAAACEAOP0h/9YAAACUAQAACwAAAAAAAAAAAAAAAAAvAQAAX3Jl&#10;bHMvLnJlbHNQSwECLQAUAAYACAAAACEAtxVGFmgCAABECAAADgAAAAAAAAAAAAAAAAAuAgAAZHJz&#10;L2Uyb0RvYy54bWxQSwECLQAUAAYACAAAACEA/bKTcdsAAAADAQAADwAAAAAAAAAAAAAAAADCBAAA&#10;ZHJzL2Rvd25yZXYueG1sUEsFBgAAAAAEAAQA8wAAAMoFAAAAAA==&#10;">
                      <v:rect id="Rectangle 103144" o:spid="_x0000_s1168" style="position:absolute;left:-54426;top:21897;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mqwgAAAN8AAAAPAAAAZHJzL2Rvd25yZXYueG1sRE/LisIw&#10;FN0P+A/hCu7G1AeDVKOIUhBcdEb9gEtzbarNTWlirX9vBgZmeTjv1aa3teio9ZVjBZNxAoK4cLri&#10;UsHlnH0uQPiArLF2TApe5GGzHnysMNXuyT/UnUIpYgj7FBWYEJpUSl8YsujHriGO3NW1FkOEbSl1&#10;i88Ybms5TZIvabHi2GCwoZ2h4n56WAX5PTf7rsou5e3oNX3nbp+Fg1KjYb9dggjUh3/xn/ug4/xk&#10;NpnP4fdPBCDXbwAAAP//AwBQSwECLQAUAAYACAAAACEA2+H2y+4AAACFAQAAEwAAAAAAAAAAAAAA&#10;AAAAAAAAW0NvbnRlbnRfVHlwZXNdLnhtbFBLAQItABQABgAIAAAAIQBa9CxbvwAAABUBAAALAAAA&#10;AAAAAAAAAAAAAB8BAABfcmVscy8ucmVsc1BLAQItABQABgAIAAAAIQDZFEmqwgAAAN8AAAAPAAAA&#10;AAAAAAAAAAAAAAcCAABkcnMvZG93bnJldi54bWxQSwUGAAAAAAMAAwC3AAAA9gIAAAAA&#10;" filled="f" stroked="f">
                        <v:textbox inset="0,0,0,0">
                          <w:txbxContent>
                            <w:p w14:paraId="0EB93143" w14:textId="77777777" w:rsidR="00774DBE" w:rsidRDefault="00774DBE" w:rsidP="00774DBE">
                              <w:r>
                                <w:rPr>
                                  <w:sz w:val="16"/>
                                </w:rPr>
                                <w:t>25</w:t>
                              </w:r>
                            </w:p>
                          </w:txbxContent>
                        </v:textbox>
                      </v:rect>
                      <v:rect id="Rectangle 103149" o:spid="_x0000_s1169" style="position:absolute;left:-149472;top:116944;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eY0wgAAAN8AAAAPAAAAZHJzL2Rvd25yZXYueG1sRE/dasIw&#10;FL4f+A7hDLybqT+M2RlFlILgRTf1AQ7NWdPZnJQm1vr2RhC8/Pj+F6ve1qKj1leOFYxHCQjiwumK&#10;SwWnY/bxBcIHZI21Y1JwIw+r5eBtgal2V/6l7hBKEUPYp6jAhNCkUvrCkEU/cg1x5P5cazFE2JZS&#10;t3iN4baWkyT5lBYrjg0GG9oYKs6Hi1WQn3Oz7arsVP7vvaaf3G2zsFNq+N6vv0EE6sNL/HTvdJyf&#10;TMezOTz+RAByeQcAAP//AwBQSwECLQAUAAYACAAAACEA2+H2y+4AAACFAQAAEwAAAAAAAAAAAAAA&#10;AAAAAAAAW0NvbnRlbnRfVHlwZXNdLnhtbFBLAQItABQABgAIAAAAIQBa9CxbvwAAABUBAAALAAAA&#10;AAAAAAAAAAAAAB8BAABfcmVscy8ucmVsc1BLAQItABQABgAIAAAAIQA3FeY0wgAAAN8AAAAPAAAA&#10;AAAAAAAAAAAAAAcCAABkcnMvZG93bnJldi54bWxQSwUGAAAAAAMAAwC3AAAA9gIAAAAA&#10;" filled="f" stroked="f">
                        <v:textbox inset="0,0,0,0">
                          <w:txbxContent>
                            <w:p w14:paraId="2964CD5C" w14:textId="77777777" w:rsidR="00774DBE" w:rsidRDefault="00774DBE" w:rsidP="00774DBE">
                              <w:r>
                                <w:rPr>
                                  <w:sz w:val="16"/>
                                </w:rPr>
                                <w:t>%</w:t>
                              </w:r>
                            </w:p>
                          </w:txbxContent>
                        </v:textbox>
                      </v:rect>
                      <v:rect id="Rectangle 8616" o:spid="_x0000_s1170" style="position:absolute;left:14307;top:143537;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pOwwAAAN0AAAAPAAAAZHJzL2Rvd25yZXYueG1sRI9Bi8Iw&#10;FITvC/6H8ARva6qHItUoohSEPdRVf8CjeTbV5qU0sXb/vREWPA4z8w2z2gy2ET11vnasYDZNQBCX&#10;TtdcKbic8+8FCB+QNTaOScEfedisR18rzLR78i/1p1CJCGGfoQITQptJ6UtDFv3UtcTRu7rOYoiy&#10;q6Tu8BnhtpHzJEmlxZrjgsGWdobK++lhFRT3wuz7Or9Utx+v6Vi4fR4OSk3Gw3YJItAQPuH/9kEr&#10;WKSzFN5v4hOQ6xcAAAD//wMAUEsBAi0AFAAGAAgAAAAhANvh9svuAAAAhQEAABMAAAAAAAAAAAAA&#10;AAAAAAAAAFtDb250ZW50X1R5cGVzXS54bWxQSwECLQAUAAYACAAAACEAWvQsW78AAAAVAQAACwAA&#10;AAAAAAAAAAAAAAAfAQAAX3JlbHMvLnJlbHNQSwECLQAUAAYACAAAACEAthYqTsMAAADdAAAADwAA&#10;AAAAAAAAAAAAAAAHAgAAZHJzL2Rvd25yZXYueG1sUEsFBgAAAAADAAMAtwAAAPcCAAAAAA==&#10;" filled="f" stroked="f">
                        <v:textbox inset="0,0,0,0">
                          <w:txbxContent>
                            <w:p w14:paraId="43382D42"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0E425AA5" w14:textId="77777777" w:rsidR="00774DBE" w:rsidRPr="00774DBE" w:rsidRDefault="00774DBE" w:rsidP="00774DBE">
            <w:pPr>
              <w:spacing w:line="259" w:lineRule="auto"/>
              <w:ind w:left="4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76" w:type="dxa"/>
            <w:tcBorders>
              <w:top w:val="single" w:sz="3" w:space="0" w:color="000000"/>
              <w:left w:val="single" w:sz="3" w:space="0" w:color="000000"/>
              <w:bottom w:val="single" w:sz="3" w:space="0" w:color="000000"/>
              <w:right w:val="single" w:sz="3" w:space="0" w:color="000000"/>
            </w:tcBorders>
            <w:vAlign w:val="center"/>
          </w:tcPr>
          <w:p w14:paraId="229C2411" w14:textId="77777777" w:rsidR="00774DBE" w:rsidRPr="00774DBE" w:rsidRDefault="00774DBE" w:rsidP="00774DBE">
            <w:pPr>
              <w:spacing w:line="259" w:lineRule="auto"/>
              <w:ind w:left="4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88" w:type="dxa"/>
            <w:tcBorders>
              <w:top w:val="single" w:sz="3" w:space="0" w:color="000000"/>
              <w:left w:val="single" w:sz="3" w:space="0" w:color="000000"/>
              <w:bottom w:val="single" w:sz="3" w:space="0" w:color="000000"/>
              <w:right w:val="single" w:sz="3" w:space="0" w:color="000000"/>
            </w:tcBorders>
            <w:vAlign w:val="center"/>
          </w:tcPr>
          <w:p w14:paraId="5B205586" w14:textId="77777777" w:rsidR="00774DBE" w:rsidRPr="00774DBE" w:rsidRDefault="00774DBE" w:rsidP="00774DBE">
            <w:pPr>
              <w:spacing w:line="259" w:lineRule="auto"/>
              <w:ind w:left="-1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A36409A" wp14:editId="4E593414">
                      <wp:extent cx="98574" cy="218517"/>
                      <wp:effectExtent l="0" t="0" r="0" b="0"/>
                      <wp:docPr id="112223" name="Group 112223"/>
                      <wp:cNvGraphicFramePr/>
                      <a:graphic xmlns:a="http://schemas.openxmlformats.org/drawingml/2006/main">
                        <a:graphicData uri="http://schemas.microsoft.com/office/word/2010/wordprocessingGroup">
                          <wpg:wgp>
                            <wpg:cNvGrpSpPr/>
                            <wpg:grpSpPr>
                              <a:xfrm>
                                <a:off x="0" y="0"/>
                                <a:ext cx="98574" cy="218517"/>
                                <a:chOff x="0" y="0"/>
                                <a:chExt cx="98574" cy="218517"/>
                              </a:xfrm>
                            </wpg:grpSpPr>
                            <wps:wsp>
                              <wps:cNvPr id="103150" name="Rectangle 103150"/>
                              <wps:cNvSpPr/>
                              <wps:spPr>
                                <a:xfrm rot="5399999">
                                  <a:off x="-54426" y="21897"/>
                                  <a:ext cx="252824" cy="131103"/>
                                </a:xfrm>
                                <a:prstGeom prst="rect">
                                  <a:avLst/>
                                </a:prstGeom>
                                <a:ln>
                                  <a:noFill/>
                                </a:ln>
                              </wps:spPr>
                              <wps:txbx>
                                <w:txbxContent>
                                  <w:p w14:paraId="2563E684" w14:textId="77777777" w:rsidR="00774DBE" w:rsidRDefault="00774DBE" w:rsidP="00774DBE">
                                    <w:r>
                                      <w:rPr>
                                        <w:sz w:val="16"/>
                                      </w:rPr>
                                      <w:t>25</w:t>
                                    </w:r>
                                  </w:p>
                                </w:txbxContent>
                              </wps:txbx>
                              <wps:bodyPr horzOverflow="overflow" vert="horz" lIns="0" tIns="0" rIns="0" bIns="0" rtlCol="0">
                                <a:noAutofit/>
                              </wps:bodyPr>
                            </wps:wsp>
                            <wps:wsp>
                              <wps:cNvPr id="103151" name="Rectangle 103151"/>
                              <wps:cNvSpPr/>
                              <wps:spPr>
                                <a:xfrm rot="5399999">
                                  <a:off x="-149472" y="116944"/>
                                  <a:ext cx="252824" cy="131103"/>
                                </a:xfrm>
                                <a:prstGeom prst="rect">
                                  <a:avLst/>
                                </a:prstGeom>
                                <a:ln>
                                  <a:noFill/>
                                </a:ln>
                              </wps:spPr>
                              <wps:txbx>
                                <w:txbxContent>
                                  <w:p w14:paraId="7ED10DF9" w14:textId="77777777" w:rsidR="00774DBE" w:rsidRDefault="00774DBE" w:rsidP="00774DBE">
                                    <w:r>
                                      <w:rPr>
                                        <w:sz w:val="16"/>
                                      </w:rPr>
                                      <w:t>%</w:t>
                                    </w:r>
                                  </w:p>
                                </w:txbxContent>
                              </wps:txbx>
                              <wps:bodyPr horzOverflow="overflow" vert="horz" lIns="0" tIns="0" rIns="0" bIns="0" rtlCol="0">
                                <a:noAutofit/>
                              </wps:bodyPr>
                            </wps:wsp>
                            <wps:wsp>
                              <wps:cNvPr id="8620" name="Rectangle 8620"/>
                              <wps:cNvSpPr/>
                              <wps:spPr>
                                <a:xfrm rot="5399999">
                                  <a:off x="14307" y="143537"/>
                                  <a:ext cx="37431" cy="131103"/>
                                </a:xfrm>
                                <a:prstGeom prst="rect">
                                  <a:avLst/>
                                </a:prstGeom>
                                <a:ln>
                                  <a:noFill/>
                                </a:ln>
                              </wps:spPr>
                              <wps:txbx>
                                <w:txbxContent>
                                  <w:p w14:paraId="10BBA220"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36409A" id="Group 112223" o:spid="_x0000_s1171" style="width:7.75pt;height:17.2pt;mso-position-horizontal-relative:char;mso-position-vertical-relative:line" coordsize="98574,21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NtZgIAAEQIAAAOAAAAZHJzL2Uyb0RvYy54bWzklduO0zAQhu+ReAfL99vUOfQQNV0hlq2Q&#10;ELvahQdwHecgJbZlu02Xp2fsJC10AYkiwUr0wvUp43++mbFX14e2QXuuTS1FhslkihEXTOa1KDP8&#10;+dPt1QIjY6nIaSMFz/ATN/h6/frVqlMpD2Ulm5xrBEaESTuV4cpalQaBYRVvqZlIxQUsFlK31MJQ&#10;l0GuaQfW2yYIp9NZ0EmdKy0ZNwZmb/pFvPb2i4Ize1cUhlvUZBi0Wd9q325dG6xXNC01VVXNBhn0&#10;AhUtrQUcejR1Qy1FO10/M9XWTEsjCzthsg1kUdSMex/AGzI982aj5U55X8q0K9URE6A943SxWfZx&#10;v9HqUd1rINGpElj4kfPlUOjW/YNKdPDIno7I+MEiBpPLRTKPMWKwEpJFQuY9UVYB9mcfserdrz4L&#10;xiOD74R0ClLDnLw3f+b9Y0UV91BNCt7fa1TnkLnTiCSQIIK2kKUPkDdUlA1Hw7yH4/cfUZnUALWR&#10;E9ISciuJlu7nM2GgdpXEcTjDqAe0HPiM+MIkXIQDPxIROM3xO4KgqdLGbrhsketkWIMwb53uPxjb&#10;bx23OCmNcK2Qt3XT9KtuBniOal3PHraHwWkvx81tZf4EKCqpv9xBOReN7DIshx52FQ6nu1WMmvcC&#10;QuCKaezosbMdO9o2b6UvuV7Pm52VRe0Fn04bhEFsXer9rSCTnwSZOPJOBiTFbweZxMt4HvooEzJb&#10;xnFfBi8lzIvRt/8izItZ+INK9rOXh5jE0XTeBziOkuisjqN5HEFiuWvwX5Tx8qXE19/c8FT5O2x4&#10;Vt1b+O3Yl/3p8V9/BQAA//8DAFBLAwQUAAYACAAAACEA/bKTcdsAAAADAQAADwAAAGRycy9kb3du&#10;cmV2LnhtbEyPQWvCQBCF74X+h2UK3uom1UhJsxGR2pMUqkLpbcyOSTA7G7JrEv99117qZeDxHu99&#10;ky1H04ieOldbVhBPIxDEhdU1lwoO+83zKwjnkTU2lknBlRws88eHDFNtB/6ifudLEUrYpaig8r5N&#10;pXRFRQbd1LbEwTvZzqAPsiul7nAI5aaRL1G0kAZrDgsVtrSuqDjvLkbBx4DDaha/99vzaX392Sef&#10;39uYlJo8jas3EJ5G/x+GG35AhzwwHe2FtRONgvCI/7s3L0lAHBXM5nOQeSbv2fNfAAAA//8DAFBL&#10;AQItABQABgAIAAAAIQC2gziS/gAAAOEBAAATAAAAAAAAAAAAAAAAAAAAAABbQ29udGVudF9UeXBl&#10;c10ueG1sUEsBAi0AFAAGAAgAAAAhADj9If/WAAAAlAEAAAsAAAAAAAAAAAAAAAAALwEAAF9yZWxz&#10;Ly5yZWxzUEsBAi0AFAAGAAgAAAAhAKm3c21mAgAARAgAAA4AAAAAAAAAAAAAAAAALgIAAGRycy9l&#10;Mm9Eb2MueG1sUEsBAi0AFAAGAAgAAAAhAP2yk3HbAAAAAwEAAA8AAAAAAAAAAAAAAAAAwAQAAGRy&#10;cy9kb3ducmV2LnhtbFBLBQYAAAAABAAEAPMAAADIBQAAAAA=&#10;">
                      <v:rect id="Rectangle 103150" o:spid="_x0000_s1172" style="position:absolute;left:-54426;top:21897;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tl0wgAAAN8AAAAPAAAAZHJzL2Rvd25yZXYueG1sRE/NasJA&#10;EL4LfYdlCr3VjRVLSV1FKgGhh6j1AYbsNBvNzobsGtO37xwEjx/f/3I9+lYN1McmsIHZNANFXAXb&#10;cG3g9FO8foCKCdliG5gM/FGE9eppssTchhsfaDimWkkIxxwNuJS6XOtYOfIYp6EjFu439B6TwL7W&#10;tsebhPtWv2XZu/bYsDQ47OjLUXU5Xr2B8lK67dAUp/r8HS3ty7At0s6Yl+dx8wkq0Zge4rt7Z2V+&#10;Np8t5IH8EQB69Q8AAP//AwBQSwECLQAUAAYACAAAACEA2+H2y+4AAACFAQAAEwAAAAAAAAAAAAAA&#10;AAAAAAAAW0NvbnRlbnRfVHlwZXNdLnhtbFBLAQItABQABgAIAAAAIQBa9CxbvwAAABUBAAALAAAA&#10;AAAAAAAAAAAAAB8BAABfcmVscy8ucmVsc1BLAQItABQABgAIAAAAIQAj9tl0wgAAAN8AAAAPAAAA&#10;AAAAAAAAAAAAAAcCAABkcnMvZG93bnJldi54bWxQSwUGAAAAAAMAAwC3AAAA9gIAAAAA&#10;" filled="f" stroked="f">
                        <v:textbox inset="0,0,0,0">
                          <w:txbxContent>
                            <w:p w14:paraId="2563E684" w14:textId="77777777" w:rsidR="00774DBE" w:rsidRDefault="00774DBE" w:rsidP="00774DBE">
                              <w:r>
                                <w:rPr>
                                  <w:sz w:val="16"/>
                                </w:rPr>
                                <w:t>25</w:t>
                              </w:r>
                            </w:p>
                          </w:txbxContent>
                        </v:textbox>
                      </v:rect>
                      <v:rect id="Rectangle 103151" o:spid="_x0000_s1173" style="position:absolute;left:-149472;top:116944;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zvwgAAAN8AAAAPAAAAZHJzL2Rvd25yZXYueG1sRE/dasIw&#10;FL4f7B3CGXg30yoOqUYZk4LgRbfqAxyaY1NtTkoTa317Mxjs8uP7X29H24qBet84VpBOExDEldMN&#10;1wpOx/x9CcIHZI2tY1LwIA/bzevLGjPt7vxDQxlqEUPYZ6jAhNBlUvrKkEU/dR1x5M6utxgi7Gup&#10;e7zHcNvKWZJ8SIsNxwaDHX0Zqq7lzSooroXZDU1+qi8Hr+m7cLs87JWavI2fKxCBxvAv/nPvdZyf&#10;zNNFCr9/IgC5eQIAAP//AwBQSwECLQAUAAYACAAAACEA2+H2y+4AAACFAQAAEwAAAAAAAAAAAAAA&#10;AAAAAAAAW0NvbnRlbnRfVHlwZXNdLnhtbFBLAQItABQABgAIAAAAIQBa9CxbvwAAABUBAAALAAAA&#10;AAAAAAAAAAAAAB8BAABfcmVscy8ucmVsc1BLAQItABQABgAIAAAAIQBMunzvwgAAAN8AAAAPAAAA&#10;AAAAAAAAAAAAAAcCAABkcnMvZG93bnJldi54bWxQSwUGAAAAAAMAAwC3AAAA9gIAAAAA&#10;" filled="f" stroked="f">
                        <v:textbox inset="0,0,0,0">
                          <w:txbxContent>
                            <w:p w14:paraId="7ED10DF9" w14:textId="77777777" w:rsidR="00774DBE" w:rsidRDefault="00774DBE" w:rsidP="00774DBE">
                              <w:r>
                                <w:rPr>
                                  <w:sz w:val="16"/>
                                </w:rPr>
                                <w:t>%</w:t>
                              </w:r>
                            </w:p>
                          </w:txbxContent>
                        </v:textbox>
                      </v:rect>
                      <v:rect id="Rectangle 8620" o:spid="_x0000_s1174" style="position:absolute;left:14307;top:143537;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90cwQAAAN0AAAAPAAAAZHJzL2Rvd25yZXYueG1sRE/LisIw&#10;FN0PzD+EO+BuTMeFSDWKTCkIs6iPfsCluTa1zU1pMrX+vVkILg/nvdlNthMjDb5xrOBnnoAgrpxu&#10;uFZQXvLvFQgfkDV2jknBgzzstp8fG0y1u/OJxnOoRQxhn6ICE0KfSukrQxb93PXEkbu6wWKIcKil&#10;HvAew20nF0mylBYbjg0Ge/o1VLXnf6ugaAuTjU1e1rc/r+lYuCwPB6VmX9N+DSLQFN7il/ugFayW&#10;i7g/volPQG6fAAAA//8DAFBLAQItABQABgAIAAAAIQDb4fbL7gAAAIUBAAATAAAAAAAAAAAAAAAA&#10;AAAAAABbQ29udGVudF9UeXBlc10ueG1sUEsBAi0AFAAGAAgAAAAhAFr0LFu/AAAAFQEAAAsAAAAA&#10;AAAAAAAAAAAAHwEAAF9yZWxzLy5yZWxzUEsBAi0AFAAGAAgAAAAhAJjf3RzBAAAA3QAAAA8AAAAA&#10;AAAAAAAAAAAABwIAAGRycy9kb3ducmV2LnhtbFBLBQYAAAAAAwADALcAAAD1AgAAAAA=&#10;" filled="f" stroked="f">
                        <v:textbox inset="0,0,0,0">
                          <w:txbxContent>
                            <w:p w14:paraId="10BBA220" w14:textId="77777777" w:rsidR="00774DBE" w:rsidRDefault="00774DBE" w:rsidP="00774DBE">
                              <w:r>
                                <w:rPr>
                                  <w:sz w:val="16"/>
                                </w:rPr>
                                <w:t xml:space="preserve"> </w:t>
                              </w:r>
                            </w:p>
                          </w:txbxContent>
                        </v:textbox>
                      </v:rect>
                      <w10:anchorlock/>
                    </v:group>
                  </w:pict>
                </mc:Fallback>
              </mc:AlternateContent>
            </w:r>
          </w:p>
        </w:tc>
        <w:tc>
          <w:tcPr>
            <w:tcW w:w="428" w:type="dxa"/>
            <w:tcBorders>
              <w:top w:val="single" w:sz="3" w:space="0" w:color="000000"/>
              <w:left w:val="single" w:sz="3" w:space="0" w:color="000000"/>
              <w:bottom w:val="single" w:sz="3" w:space="0" w:color="000000"/>
              <w:right w:val="single" w:sz="3" w:space="0" w:color="000000"/>
            </w:tcBorders>
            <w:vAlign w:val="bottom"/>
          </w:tcPr>
          <w:p w14:paraId="027DDC1C"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F2FBED4" wp14:editId="75B8A381">
                      <wp:extent cx="98574" cy="28143"/>
                      <wp:effectExtent l="0" t="0" r="0" b="0"/>
                      <wp:docPr id="112255" name="Group 112255"/>
                      <wp:cNvGraphicFramePr/>
                      <a:graphic xmlns:a="http://schemas.openxmlformats.org/drawingml/2006/main">
                        <a:graphicData uri="http://schemas.microsoft.com/office/word/2010/wordprocessingGroup">
                          <wpg:wgp>
                            <wpg:cNvGrpSpPr/>
                            <wpg:grpSpPr>
                              <a:xfrm>
                                <a:off x="0" y="0"/>
                                <a:ext cx="98574" cy="28143"/>
                                <a:chOff x="0" y="0"/>
                                <a:chExt cx="98574" cy="28143"/>
                              </a:xfrm>
                            </wpg:grpSpPr>
                            <wps:wsp>
                              <wps:cNvPr id="8621" name="Rectangle 8621"/>
                              <wps:cNvSpPr/>
                              <wps:spPr>
                                <a:xfrm rot="5399999">
                                  <a:off x="14307" y="-46835"/>
                                  <a:ext cx="37431" cy="131103"/>
                                </a:xfrm>
                                <a:prstGeom prst="rect">
                                  <a:avLst/>
                                </a:prstGeom>
                                <a:ln>
                                  <a:noFill/>
                                </a:ln>
                              </wps:spPr>
                              <wps:txbx>
                                <w:txbxContent>
                                  <w:p w14:paraId="14204A5E"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2FBED4" id="Group 112255" o:spid="_x0000_s1175" style="width:7.75pt;height:2.2pt;mso-position-horizontal-relative:char;mso-position-vertical-relative:line" coordsize="98574,2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EeFAIAAHYEAAAOAAAAZHJzL2Uyb0RvYy54bWyklM1u2zAMx+8D9g6C7o3tOF814hTDugYD&#10;hrVotwdQZMk2IIuCpMTOnn6UEidbC+zQ5aBQlEz++TPp9d3QKXIQ1rWgS5pNUkqE5lC1ui7pzx8P&#10;NytKnGe6Ygq0KOlROHq3+fhh3ZtCTKEBVQlLMIh2RW9K2nhviiRxvBEdcxMwQuOhBNsxj1tbJ5Vl&#10;PUbvVDJN00XSg62MBS6cQ+/96ZBuYnwpBfePUjrhiSopavNxtXHdhTXZrFlRW2aalp9lsHeo6Fir&#10;Mekl1D3zjOxt+yZU13ILDqSfcOgSkLLlItaA1WTpq2q2FvYm1lIXfW0umBDtK07vDsu/H7bWvJgn&#10;iyR6UyOLuAu1DNJ24R9VkiEiO16QicETjs7b1Xw5o4TjyXSVzfITUN4g9TfP8ObLP55KxoTJXzJ6&#10;g43hrrW7/6v9pWFGRKSuwNqfLGmrkq4W04wSzTrs0GfsGaZrJUj0Rizx7gWSKxzyGgkRC9hV8/w2&#10;/GIPnHkhjXRJCZK5mS1W+fyEZgSXL2c55gzgsjzL0kjuwoAVxjq/FdCRYJTUoqoYnB2+OY+i8Op4&#10;JShROqwaHlqlTqfBgyhHscHyw26I9WK+oCb4dlAdkUID9tcjzrFU0JcUzhYNo43Zwykl6qtG+mGK&#10;RsOOxm40rFefIc7aSc+nvQfZRsHXbGdh+FqjFZs7VnQexDA9f+7jrevnYvMb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AidxEe&#10;FAIAAHYEAAAOAAAAAAAAAAAAAAAAAC4CAABkcnMvZTJvRG9jLnhtbFBLAQItABQABgAIAAAAIQAG&#10;8G4g2gAAAAIBAAAPAAAAAAAAAAAAAAAAAG4EAABkcnMvZG93bnJldi54bWxQSwUGAAAAAAQABADz&#10;AAAAdQUAAAAA&#10;">
                      <v:rect id="Rectangle 8621" o:spid="_x0000_s1176" style="position:absolute;left:14307;top:-4683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3iHxAAAAN0AAAAPAAAAZHJzL2Rvd25yZXYueG1sRI/BasMw&#10;EETvhf6D2EBujZwcjHGjhJJgCPTg1MkHLNbWcmOtjKXa7t9HgUKOw8y8Ybb72XZipMG3jhWsVwkI&#10;4trplhsF10vxloHwAVlj55gU/JGH/e71ZYu5dhN/0ViFRkQI+xwVmBD6XEpfG7LoV64njt63GyyG&#10;KIdG6gGnCLed3CRJKi22HBcM9nQwVN+qX6ugvJXmOLbFtfn59JrOpTsW4aTUcjF/vIMINIdn+L99&#10;0gqydLOGx5v4BOTuDgAA//8DAFBLAQItABQABgAIAAAAIQDb4fbL7gAAAIUBAAATAAAAAAAAAAAA&#10;AAAAAAAAAABbQ29udGVudF9UeXBlc10ueG1sUEsBAi0AFAAGAAgAAAAhAFr0LFu/AAAAFQEAAAsA&#10;AAAAAAAAAAAAAAAAHwEAAF9yZWxzLy5yZWxzUEsBAi0AFAAGAAgAAAAhAPeTeIfEAAAA3QAAAA8A&#10;AAAAAAAAAAAAAAAABwIAAGRycy9kb3ducmV2LnhtbFBLBQYAAAAAAwADALcAAAD4AgAAAAA=&#10;" filled="f" stroked="f">
                        <v:textbox inset="0,0,0,0">
                          <w:txbxContent>
                            <w:p w14:paraId="14204A5E"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bottom"/>
          </w:tcPr>
          <w:p w14:paraId="3171DD43"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765798F" wp14:editId="1AF539CB">
                      <wp:extent cx="98574" cy="28143"/>
                      <wp:effectExtent l="0" t="0" r="0" b="0"/>
                      <wp:docPr id="112265" name="Group 112265"/>
                      <wp:cNvGraphicFramePr/>
                      <a:graphic xmlns:a="http://schemas.openxmlformats.org/drawingml/2006/main">
                        <a:graphicData uri="http://schemas.microsoft.com/office/word/2010/wordprocessingGroup">
                          <wpg:wgp>
                            <wpg:cNvGrpSpPr/>
                            <wpg:grpSpPr>
                              <a:xfrm>
                                <a:off x="0" y="0"/>
                                <a:ext cx="98574" cy="28143"/>
                                <a:chOff x="0" y="0"/>
                                <a:chExt cx="98574" cy="28143"/>
                              </a:xfrm>
                            </wpg:grpSpPr>
                            <wps:wsp>
                              <wps:cNvPr id="8622" name="Rectangle 8622"/>
                              <wps:cNvSpPr/>
                              <wps:spPr>
                                <a:xfrm rot="5399999">
                                  <a:off x="14307" y="-46835"/>
                                  <a:ext cx="37431" cy="131103"/>
                                </a:xfrm>
                                <a:prstGeom prst="rect">
                                  <a:avLst/>
                                </a:prstGeom>
                                <a:ln>
                                  <a:noFill/>
                                </a:ln>
                              </wps:spPr>
                              <wps:txbx>
                                <w:txbxContent>
                                  <w:p w14:paraId="476A0E08"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65798F" id="Group 112265" o:spid="_x0000_s1177" style="width:7.75pt;height:2.2pt;mso-position-horizontal-relative:char;mso-position-vertical-relative:line" coordsize="98574,2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UyFQIAAHYEAAAOAAAAZHJzL2Uyb0RvYy54bWyklNtu2zAMhu8H7B0E3Te24xxcI04xrGsw&#10;YFiLdnsARZYPgCwKkhI7e/pRcpxsLbCLLhcKRcrUz8+kN3dDJ8lRGNuCKmgyiykRikPZqrqgP388&#10;3GSUWMdUySQoUdCTsPRu+/HDpte5mEMDshSGYBJl814XtHFO51FkeSM6ZmeghcJgBaZjDremjkrD&#10;eszeyWgex6uoB1NqA1xYi977MUi3IX9VCe4eq8oKR2RBUZsLqwnr3q/RdsPy2jDdtPwsg71DRcda&#10;hZdeUt0zx8jBtG9SdS03YKFyMw5dBFXVchFqwGqS+FU1OwMHHWqp877WF0yI9hWnd6fl3487o1/0&#10;k0ESva6RRdj5WobKdP4fVZIhIDtdkInBEY7O22y5XlDCMTLPkkU6AuUNUn/zDG++/OOpaLow+ktG&#10;r7Ex7LV2+3+1vzRMi4DU5lj7kyFtWdBsNZ9ToliHHfqMPcNULQUJ3oAlnL1AsrlFXhMhYgC7apne&#10;+l/ogTMvpBGvKUEyN4tVli5HNBO4dL1IkxFckiZJHMhdGLBcG+t2AjrijYIaVBWSs+M361AUHp2O&#10;eCVS+VXBQyvlGPUeRDmJ9ZYb9kOoN0kSr8b79lCekEID5tcjznEloS8onC3qRxtv91FK5FeF9P0U&#10;TYaZjP1kGCc/Q5i1Uc+ng4OqDYKvt52F4WsNVmjuUNF5EP30/LkPp66fi+1vAAAA//8DAFBLAwQU&#10;AAYACAAAACEABvBuINoAAAACAQAADwAAAGRycy9kb3ducmV2LnhtbEyPQWvCQBCF74X+h2UK3uom&#10;1RRJsxGRticpVAXxNmbHJJidDdk1if++ay/tZeDxHu99ky1H04ieOldbVhBPIxDEhdU1lwr2u4/n&#10;BQjnkTU2lknBjRws88eHDFNtB/6mfutLEUrYpaig8r5NpXRFRQbd1LbEwTvbzqAPsiul7nAI5aaR&#10;L1H0Kg3WHBYqbGldUXHZXo2CzwGH1Sx+7zeX8/p23CVfh01MSk2extUbCE+j/wvDHT+gQx6YTvbK&#10;2olGQXjE/967lyQgTgrmc5B5Jv+j5z8AAAD//wMAUEsBAi0AFAAGAAgAAAAhALaDOJL+AAAA4QEA&#10;ABMAAAAAAAAAAAAAAAAAAAAAAFtDb250ZW50X1R5cGVzXS54bWxQSwECLQAUAAYACAAAACEAOP0h&#10;/9YAAACUAQAACwAAAAAAAAAAAAAAAAAvAQAAX3JlbHMvLnJlbHNQSwECLQAUAAYACAAAACEAWGAF&#10;MhUCAAB2BAAADgAAAAAAAAAAAAAAAAAuAgAAZHJzL2Uyb0RvYy54bWxQSwECLQAUAAYACAAAACEA&#10;BvBuINoAAAACAQAADwAAAAAAAAAAAAAAAABvBAAAZHJzL2Rvd25yZXYueG1sUEsFBgAAAAAEAAQA&#10;8wAAAHYFAAAAAA==&#10;">
                      <v:rect id="Rectangle 8622" o:spid="_x0000_s1178" style="position:absolute;left:14307;top:-4683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bwwwAAAN0AAAAPAAAAZHJzL2Rvd25yZXYueG1sRI9Bi8Iw&#10;FITvgv8hPMGbpvYgUo0iSkHYQ1fXH/Bonk21eSlNrN1/bxaEPQ4z8w2z2Q22ET11vnasYDFPQBCX&#10;TtdcKbj+5LMVCB+QNTaOScEvedhtx6MNZtq9+Ez9JVQiQthnqMCE0GZS+tKQRT93LXH0bq6zGKLs&#10;Kqk7fEW4bWSaJEtpsea4YLClg6HycXlaBcWjMMe+zq/V/ctr+i7cMQ8npaaTYb8GEWgI/+FP+6QV&#10;rJZpCn9v4hOQ2zcAAAD//wMAUEsBAi0AFAAGAAgAAAAhANvh9svuAAAAhQEAABMAAAAAAAAAAAAA&#10;AAAAAAAAAFtDb250ZW50X1R5cGVzXS54bWxQSwECLQAUAAYACAAAACEAWvQsW78AAAAVAQAACwAA&#10;AAAAAAAAAAAAAAAfAQAAX3JlbHMvLnJlbHNQSwECLQAUAAYACAAAACEAB0Hm8MMAAADdAAAADwAA&#10;AAAAAAAAAAAAAAAHAgAAZHJzL2Rvd25yZXYueG1sUEsFBgAAAAADAAMAtwAAAPcCAAAAAA==&#10;" filled="f" stroked="f">
                        <v:textbox inset="0,0,0,0">
                          <w:txbxContent>
                            <w:p w14:paraId="476A0E08"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center"/>
          </w:tcPr>
          <w:p w14:paraId="78422AEE"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CB6E83A" wp14:editId="1FF7DDDA">
                      <wp:extent cx="98574" cy="218517"/>
                      <wp:effectExtent l="0" t="0" r="0" b="0"/>
                      <wp:docPr id="112270" name="Group 112270"/>
                      <wp:cNvGraphicFramePr/>
                      <a:graphic xmlns:a="http://schemas.openxmlformats.org/drawingml/2006/main">
                        <a:graphicData uri="http://schemas.microsoft.com/office/word/2010/wordprocessingGroup">
                          <wpg:wgp>
                            <wpg:cNvGrpSpPr/>
                            <wpg:grpSpPr>
                              <a:xfrm>
                                <a:off x="0" y="0"/>
                                <a:ext cx="98574" cy="218517"/>
                                <a:chOff x="0" y="0"/>
                                <a:chExt cx="98574" cy="218517"/>
                              </a:xfrm>
                            </wpg:grpSpPr>
                            <wps:wsp>
                              <wps:cNvPr id="103152" name="Rectangle 103152"/>
                              <wps:cNvSpPr/>
                              <wps:spPr>
                                <a:xfrm rot="5399999">
                                  <a:off x="-54426" y="21897"/>
                                  <a:ext cx="252824" cy="131103"/>
                                </a:xfrm>
                                <a:prstGeom prst="rect">
                                  <a:avLst/>
                                </a:prstGeom>
                                <a:ln>
                                  <a:noFill/>
                                </a:ln>
                              </wps:spPr>
                              <wps:txbx>
                                <w:txbxContent>
                                  <w:p w14:paraId="53C6C0A8" w14:textId="77777777" w:rsidR="00774DBE" w:rsidRDefault="00774DBE" w:rsidP="00774DBE">
                                    <w:r>
                                      <w:rPr>
                                        <w:sz w:val="16"/>
                                      </w:rPr>
                                      <w:t>25</w:t>
                                    </w:r>
                                  </w:p>
                                </w:txbxContent>
                              </wps:txbx>
                              <wps:bodyPr horzOverflow="overflow" vert="horz" lIns="0" tIns="0" rIns="0" bIns="0" rtlCol="0">
                                <a:noAutofit/>
                              </wps:bodyPr>
                            </wps:wsp>
                            <wps:wsp>
                              <wps:cNvPr id="103153" name="Rectangle 103153"/>
                              <wps:cNvSpPr/>
                              <wps:spPr>
                                <a:xfrm rot="5399999">
                                  <a:off x="-149472" y="116944"/>
                                  <a:ext cx="252824" cy="131103"/>
                                </a:xfrm>
                                <a:prstGeom prst="rect">
                                  <a:avLst/>
                                </a:prstGeom>
                                <a:ln>
                                  <a:noFill/>
                                </a:ln>
                              </wps:spPr>
                              <wps:txbx>
                                <w:txbxContent>
                                  <w:p w14:paraId="5F44CF78" w14:textId="77777777" w:rsidR="00774DBE" w:rsidRDefault="00774DBE" w:rsidP="00774DBE">
                                    <w:r>
                                      <w:rPr>
                                        <w:sz w:val="16"/>
                                      </w:rPr>
                                      <w:t>%</w:t>
                                    </w:r>
                                  </w:p>
                                </w:txbxContent>
                              </wps:txbx>
                              <wps:bodyPr horzOverflow="overflow" vert="horz" lIns="0" tIns="0" rIns="0" bIns="0" rtlCol="0">
                                <a:noAutofit/>
                              </wps:bodyPr>
                            </wps:wsp>
                            <wps:wsp>
                              <wps:cNvPr id="8624" name="Rectangle 8624"/>
                              <wps:cNvSpPr/>
                              <wps:spPr>
                                <a:xfrm rot="5399999">
                                  <a:off x="14307" y="143537"/>
                                  <a:ext cx="37431" cy="131103"/>
                                </a:xfrm>
                                <a:prstGeom prst="rect">
                                  <a:avLst/>
                                </a:prstGeom>
                                <a:ln>
                                  <a:noFill/>
                                </a:ln>
                              </wps:spPr>
                              <wps:txbx>
                                <w:txbxContent>
                                  <w:p w14:paraId="1391BE75"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B6E83A" id="Group 112270" o:spid="_x0000_s1179" style="width:7.75pt;height:17.2pt;mso-position-horizontal-relative:char;mso-position-vertical-relative:line" coordsize="98574,21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HBbAIAAEQIAAAOAAAAZHJzL2Uyb0RvYy54bWzkVduO0zAQfUfiHyy/b1Pn0kvUdIVYtkJC&#10;7IqFD3Ad5yIltmW7TcvXM3aSFroCiSKxSPTBHV8yc+bMHHt1e2gbtOfa1FJkmEymGHHBZF6LMsNf&#10;Pt/fLDAyloqcNlLwDB+5wbfr169WnUp5KCvZ5FwjcCJM2qkMV9aqNAgMq3hLzUQqLmCzkLqlFqa6&#10;DHJNO/DeNkE4nc6CTupcacm4MbB612/itfdfFJzZh6Iw3KImw4DN+lH7cevGYL2iaampqmo2wKBX&#10;oGhpLSDoydUdtRTtdP3MVVszLY0s7ITJNpBFUTPuc4BsyPQim42WO+VzKdOuVCeagNoLnq52yz7u&#10;N1o9qUcNTHSqBC78zOVyKHTr/gElOnjKjifK+MEiBovLRTKPMWKwE5JFQuY9o6wC2p99xKp3v/os&#10;GEMGPwDpFLSGOWdv/iz7p4oq7kk1KWT/qFGdQ+dOI5KEGAnaQpd+gr6homw4GtY9Of78iSqTGmBt&#10;5AlpCb2VREv3850wsHaTxHE4w6gnaDnwM9IXJuEiHPgjEYFojr8TETRV2tgNly1yRoY1APPe6f6D&#10;sf3R8YiD0gg3CnlfN02/61aAzxGts+xhe+iTJqEL59a2Mj8CFZXUXx9AzkUjuwzLwcJO4RDd7WLU&#10;vBdQAiem0dCjsR0NbZu30kuux/NmZ2VRe8DnaAMwqG2P4e8UOfpJkT3zDhw0xW8XmcTLeA7tA1Um&#10;ZLaM414G/0qZT7n9F2VezJykLpXsV4duv6LEJI6m877AcZREFzqO5nFE+mvwJWTs2+0srJeTsb+5&#10;4anyd9jwrLq38Pu5l/358V9/AwAA//8DAFBLAwQUAAYACAAAACEA/bKTcdsAAAADAQAADwAAAGRy&#10;cy9kb3ducmV2LnhtbEyPQWvCQBCF74X+h2UK3uom1UhJsxGR2pMUqkLpbcyOSTA7G7JrEv99117q&#10;ZeDxHu99ky1H04ieOldbVhBPIxDEhdU1lwoO+83zKwjnkTU2lknBlRws88eHDFNtB/6ifudLEUrY&#10;paig8r5NpXRFRQbd1LbEwTvZzqAPsiul7nAI5aaRL1G0kAZrDgsVtrSuqDjvLkbBx4DDaha/99vz&#10;aX392Sef39uYlJo8jas3EJ5G/x+GG35AhzwwHe2FtRONgvCI/7s3L0lAHBXM5nOQeSbv2fNfAAAA&#10;//8DAFBLAQItABQABgAIAAAAIQC2gziS/gAAAOEBAAATAAAAAAAAAAAAAAAAAAAAAABbQ29udGVu&#10;dF9UeXBlc10ueG1sUEsBAi0AFAAGAAgAAAAhADj9If/WAAAAlAEAAAsAAAAAAAAAAAAAAAAALwEA&#10;AF9yZWxzLy5yZWxzUEsBAi0AFAAGAAgAAAAhAHsmUcFsAgAARAgAAA4AAAAAAAAAAAAAAAAALgIA&#10;AGRycy9lMm9Eb2MueG1sUEsBAi0AFAAGAAgAAAAhAP2yk3HbAAAAAwEAAA8AAAAAAAAAAAAAAAAA&#10;xgQAAGRycy9kb3ducmV2LnhtbFBLBQYAAAAABAAEAPMAAADOBQAAAAA=&#10;">
                      <v:rect id="Rectangle 103152" o:spid="_x0000_s1180" style="position:absolute;left:-54426;top:21897;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OKYwQAAAN8AAAAPAAAAZHJzL2Rvd25yZXYueG1sRE/NisIw&#10;EL4L+w5hFvamqS7KUo0iKwXBQ9X1AYZmbKrNpDTZWt/eCILHj+9/septLTpqfeVYwXiUgCAunK64&#10;VHD6y4Y/IHxA1lg7JgV38rBafgwWmGp34wN1x1CKGMI+RQUmhCaV0heGLPqRa4gjd3atxRBhW0rd&#10;4i2G21pOkmQmLVYcGww29GuouB7/rYL8mptNV2Wn8rLzmva522Rhq9TXZ7+egwjUh7f45d7qOD/5&#10;Hk8n8PwTAcjlAwAA//8DAFBLAQItABQABgAIAAAAIQDb4fbL7gAAAIUBAAATAAAAAAAAAAAAAAAA&#10;AAAAAABbQ29udGVudF9UeXBlc10ueG1sUEsBAi0AFAAGAAgAAAAhAFr0LFu/AAAAFQEAAAsAAAAA&#10;AAAAAAAAAAAAHwEAAF9yZWxzLy5yZWxzUEsBAi0AFAAGAAgAAAAhALxo4pjBAAAA3wAAAA8AAAAA&#10;AAAAAAAAAAAABwIAAGRycy9kb3ducmV2LnhtbFBLBQYAAAAAAwADALcAAAD1AgAAAAA=&#10;" filled="f" stroked="f">
                        <v:textbox inset="0,0,0,0">
                          <w:txbxContent>
                            <w:p w14:paraId="53C6C0A8" w14:textId="77777777" w:rsidR="00774DBE" w:rsidRDefault="00774DBE" w:rsidP="00774DBE">
                              <w:r>
                                <w:rPr>
                                  <w:sz w:val="16"/>
                                </w:rPr>
                                <w:t>25</w:t>
                              </w:r>
                            </w:p>
                          </w:txbxContent>
                        </v:textbox>
                      </v:rect>
                      <v:rect id="Rectangle 103153" o:spid="_x0000_s1181" style="position:absolute;left:-149472;top:116944;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cDwQAAAN8AAAAPAAAAZHJzL2Rvd25yZXYueG1sRE/LisIw&#10;FN0L8w/hDsxOU0cUqUaRkYIwi/r6gEtzbarNTWkytfP3RhBcHs57ue5tLTpqfeVYwXiUgCAunK64&#10;VHA+ZcM5CB+QNdaOScE/eVivPgZLTLW784G6YyhFDGGfogITQpNK6QtDFv3INcSRu7jWYoiwLaVu&#10;8R7DbS2/k2QmLVYcGww29GOouB3/rIL8lpttV2Xn8vrrNe1zt83CTqmvz36zABGoD2/xy73TcX4y&#10;GU8n8PwTAcjVAwAA//8DAFBLAQItABQABgAIAAAAIQDb4fbL7gAAAIUBAAATAAAAAAAAAAAAAAAA&#10;AAAAAABbQ29udGVudF9UeXBlc10ueG1sUEsBAi0AFAAGAAgAAAAhAFr0LFu/AAAAFQEAAAsAAAAA&#10;AAAAAAAAAAAAHwEAAF9yZWxzLy5yZWxzUEsBAi0AFAAGAAgAAAAhANMkRwPBAAAA3wAAAA8AAAAA&#10;AAAAAAAAAAAABwIAAGRycy9kb3ducmV2LnhtbFBLBQYAAAAAAwADALcAAAD1AgAAAAA=&#10;" filled="f" stroked="f">
                        <v:textbox inset="0,0,0,0">
                          <w:txbxContent>
                            <w:p w14:paraId="5F44CF78" w14:textId="77777777" w:rsidR="00774DBE" w:rsidRDefault="00774DBE" w:rsidP="00774DBE">
                              <w:r>
                                <w:rPr>
                                  <w:sz w:val="16"/>
                                </w:rPr>
                                <w:t>%</w:t>
                              </w:r>
                            </w:p>
                          </w:txbxContent>
                        </v:textbox>
                      </v:rect>
                      <v:rect id="Rectangle 8624" o:spid="_x0000_s1182" style="position:absolute;left:14307;top:143537;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sfxAAAAN0AAAAPAAAAZHJzL2Rvd25yZXYueG1sRI/disIw&#10;FITvhX2HcBb2TtMVEalGEaUgeFF/+gCH5thUm5PSZGv37TcLgpfDzHzDrDaDbURPna8dK/ieJCCI&#10;S6drrhQU12y8AOEDssbGMSn4JQ+b9cdohal2Tz5TfwmViBD2KSowIbSplL40ZNFPXEscvZvrLIYo&#10;u0rqDp8Rbhs5TZK5tFhzXDDY0s5Q+bj8WAX5Izf7vs6K6n70mk6522fhoNTX57Bdggg0hHf41T5o&#10;BYv5dAb/b+ITkOs/AAAA//8DAFBLAQItABQABgAIAAAAIQDb4fbL7gAAAIUBAAATAAAAAAAAAAAA&#10;AAAAAAAAAABbQ29udGVudF9UeXBlc10ueG1sUEsBAi0AFAAGAAgAAAAhAFr0LFu/AAAAFQEAAAsA&#10;AAAAAAAAAAAAAAAAHwEAAF9yZWxzLy5yZWxzUEsBAi0AFAAGAAgAAAAhAOfk2x/EAAAA3QAAAA8A&#10;AAAAAAAAAAAAAAAABwIAAGRycy9kb3ducmV2LnhtbFBLBQYAAAAAAwADALcAAAD4AgAAAAA=&#10;" filled="f" stroked="f">
                        <v:textbox inset="0,0,0,0">
                          <w:txbxContent>
                            <w:p w14:paraId="1391BE75"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bottom"/>
          </w:tcPr>
          <w:p w14:paraId="1D75EA45"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0306B370" wp14:editId="331E8EDA">
                      <wp:extent cx="98574" cy="28143"/>
                      <wp:effectExtent l="0" t="0" r="0" b="0"/>
                      <wp:docPr id="112286" name="Group 112286"/>
                      <wp:cNvGraphicFramePr/>
                      <a:graphic xmlns:a="http://schemas.openxmlformats.org/drawingml/2006/main">
                        <a:graphicData uri="http://schemas.microsoft.com/office/word/2010/wordprocessingGroup">
                          <wpg:wgp>
                            <wpg:cNvGrpSpPr/>
                            <wpg:grpSpPr>
                              <a:xfrm>
                                <a:off x="0" y="0"/>
                                <a:ext cx="98574" cy="28143"/>
                                <a:chOff x="0" y="0"/>
                                <a:chExt cx="98574" cy="28143"/>
                              </a:xfrm>
                            </wpg:grpSpPr>
                            <wps:wsp>
                              <wps:cNvPr id="8625" name="Rectangle 8625"/>
                              <wps:cNvSpPr/>
                              <wps:spPr>
                                <a:xfrm rot="5399999">
                                  <a:off x="14307" y="-46835"/>
                                  <a:ext cx="37431" cy="131103"/>
                                </a:xfrm>
                                <a:prstGeom prst="rect">
                                  <a:avLst/>
                                </a:prstGeom>
                                <a:ln>
                                  <a:noFill/>
                                </a:ln>
                              </wps:spPr>
                              <wps:txbx>
                                <w:txbxContent>
                                  <w:p w14:paraId="2AD209C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06B370" id="Group 112286" o:spid="_x0000_s1183" style="width:7.75pt;height:2.2pt;mso-position-horizontal-relative:char;mso-position-vertical-relative:line" coordsize="98574,2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GaFAIAAHYEAAAOAAAAZHJzL2Uyb0RvYy54bWyklNtu2zAMhu8H7B0E3Te24xxcI04xrGsw&#10;YFiLdnsARZYPgCwKkhI7e/pRcpxsLbCLLhcKRcrUz8+kN3dDJ8lRGNuCKmgyiykRikPZqrqgP388&#10;3GSUWMdUySQoUdCTsPRu+/HDpte5mEMDshSGYBJl814XtHFO51FkeSM6ZmeghcJgBaZjDremjkrD&#10;eszeyWgex6uoB1NqA1xYi977MUi3IX9VCe4eq8oKR2RBUZsLqwnr3q/RdsPy2jDdtPwsg71DRcda&#10;hZdeUt0zx8jBtG9SdS03YKFyMw5dBFXVchFqwGqS+FU1OwMHHWqp877WF0yI9hWnd6fl3487o1/0&#10;k0ESva6RRdj5WobKdP4fVZIhIDtdkInBEY7O22y5XlDCMTLPkkU6AuUNUn/zDG++/OOpaLow+ktG&#10;r7Ex7LV2+3+1vzRMi4DU5lj7kyFtWdBsNV9SoliHHfqMPcNULQUJ3oAlnL1AsrlFXhMhYgC7apne&#10;+l/ogTMvpBGvKUEyN4tVli5HNBO4dL1IkxFckiZJHMhdGLBcG+t2AjrijYIaVBWSs+M361AUHp2O&#10;eCVS+VXBQyvlGPUeRDmJ9ZYb9kOoN0mCGu/bQ3lCCg2YX484x5WEvqBwtqgfbbzdRymRXxXS91M0&#10;GWYy9pNhnPwMYdZGPZ8ODqo2CL7edhaGrzVYoblDRedB9NPz5z6cun4utr8B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C4UGGa&#10;FAIAAHYEAAAOAAAAAAAAAAAAAAAAAC4CAABkcnMvZTJvRG9jLnhtbFBLAQItABQABgAIAAAAIQAG&#10;8G4g2gAAAAIBAAAPAAAAAAAAAAAAAAAAAG4EAABkcnMvZG93bnJldi54bWxQSwUGAAAAAAQABADz&#10;AAAAdQUAAAAA&#10;">
                      <v:rect id="Rectangle 8625" o:spid="_x0000_s1184" style="position:absolute;left:14307;top:-4683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6ExAAAAN0AAAAPAAAAZHJzL2Rvd25yZXYueG1sRI/disIw&#10;FITvhX2HcBb2TtMVFKlGEaUgeFF/+gCH5thUm5PSZGv37TcLgpfDzHzDrDaDbURPna8dK/ieJCCI&#10;S6drrhQU12y8AOEDssbGMSn4JQ+b9cdohal2Tz5TfwmViBD2KSowIbSplL40ZNFPXEscvZvrLIYo&#10;u0rqDp8Rbhs5TZK5tFhzXDDY0s5Q+bj8WAX5Izf7vs6K6n70mk6522fhoNTX57Bdggg0hHf41T5o&#10;BYv5dAb/b+ITkOs/AAAA//8DAFBLAQItABQABgAIAAAAIQDb4fbL7gAAAIUBAAATAAAAAAAAAAAA&#10;AAAAAAAAAABbQ29udGVudF9UeXBlc10ueG1sUEsBAi0AFAAGAAgAAAAhAFr0LFu/AAAAFQEAAAsA&#10;AAAAAAAAAAAAAAAAHwEAAF9yZWxzLy5yZWxzUEsBAi0AFAAGAAgAAAAhAIiofoTEAAAA3QAAAA8A&#10;AAAAAAAAAAAAAAAABwIAAGRycy9kb3ducmV2LnhtbFBLBQYAAAAAAwADALcAAAD4AgAAAAA=&#10;" filled="f" stroked="f">
                        <v:textbox inset="0,0,0,0">
                          <w:txbxContent>
                            <w:p w14:paraId="2AD209CA"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bottom"/>
          </w:tcPr>
          <w:p w14:paraId="4FA90BA4"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65B1FC2" wp14:editId="60DE28CC">
                      <wp:extent cx="98574" cy="28143"/>
                      <wp:effectExtent l="0" t="0" r="0" b="0"/>
                      <wp:docPr id="112291" name="Group 112291"/>
                      <wp:cNvGraphicFramePr/>
                      <a:graphic xmlns:a="http://schemas.openxmlformats.org/drawingml/2006/main">
                        <a:graphicData uri="http://schemas.microsoft.com/office/word/2010/wordprocessingGroup">
                          <wpg:wgp>
                            <wpg:cNvGrpSpPr/>
                            <wpg:grpSpPr>
                              <a:xfrm>
                                <a:off x="0" y="0"/>
                                <a:ext cx="98574" cy="28143"/>
                                <a:chOff x="0" y="0"/>
                                <a:chExt cx="98574" cy="28143"/>
                              </a:xfrm>
                            </wpg:grpSpPr>
                            <wps:wsp>
                              <wps:cNvPr id="8626" name="Rectangle 8626"/>
                              <wps:cNvSpPr/>
                              <wps:spPr>
                                <a:xfrm rot="5399999">
                                  <a:off x="14307" y="-46835"/>
                                  <a:ext cx="37431" cy="131103"/>
                                </a:xfrm>
                                <a:prstGeom prst="rect">
                                  <a:avLst/>
                                </a:prstGeom>
                                <a:ln>
                                  <a:noFill/>
                                </a:ln>
                              </wps:spPr>
                              <wps:txbx>
                                <w:txbxContent>
                                  <w:p w14:paraId="42B4A0BF"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5B1FC2" id="Group 112291" o:spid="_x0000_s1185" style="width:7.75pt;height:2.2pt;mso-position-horizontal-relative:char;mso-position-vertical-relative:line" coordsize="98574,2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eFFQIAAHYEAAAOAAAAZHJzL2Uyb0RvYy54bWyklNtu2zAMhu8H7B0E3Te24xxcI04xrGsw&#10;YFiLdnsARZYPgCwKkhI7e/pRcpxsLbCLLhcKRcrUz8+kN3dDJ8lRGNuCKmgyiykRikPZqrqgP388&#10;3GSUWMdUySQoUdCTsPRu+/HDpte5mEMDshSGYBJl814XtHFO51FkeSM6ZmeghcJgBaZjDremjkrD&#10;eszeyWgex6uoB1NqA1xYi977MUi3IX9VCe4eq8oKR2RBUZsLqwnr3q/RdsPy2jDdtPwsg71DRcda&#10;hZdeUt0zx8jBtG9SdS03YKFyMw5dBFXVchFqwGqS+FU1OwMHHWqp877WF0yI9hWnd6fl3487o1/0&#10;k0ESva6RRdj5WobKdP4fVZIhIDtdkInBEY7O22y5XlDCMTLPkkU6AuUNUn/zDG++/OOpaLow+ktG&#10;r7Ex7LV2+3+1vzRMi4DU5lj7kyFtWdBsNV9RoliHHfqMPcNULQUJ3oAlnL1AsrlFXhMhYgC7apne&#10;+l/ogTMvpBGvKUEyN4tVli5HNBO4dL1IkxFckiZJHMhdGLBcG+t2AjrijYIaVBWSs+M361AUHp2O&#10;eCVS+VXBQyvlGPUeRDmJ9ZYb9kOoN0lWXo337aE8IYUGzK9HnONKQl9QOFvUjzbe7qOUyK8K6fsp&#10;mgwzGfvJME5+hjBro55PBwdVGwRfbzsLw9carNDcoaLzIPrp+XMfTl0/F9vfAAAA//8DAFBLAwQU&#10;AAYACAAAACEABvBuINoAAAACAQAADwAAAGRycy9kb3ducmV2LnhtbEyPQWvCQBCF74X+h2UK3uom&#10;1RRJsxGRticpVAXxNmbHJJidDdk1if++ay/tZeDxHu99ky1H04ieOldbVhBPIxDEhdU1lwr2u4/n&#10;BQjnkTU2lknBjRws88eHDFNtB/6mfutLEUrYpaig8r5NpXRFRQbd1LbEwTvbzqAPsiul7nAI5aaR&#10;L1H0Kg3WHBYqbGldUXHZXo2CzwGH1Sx+7zeX8/p23CVfh01MSk2extUbCE+j/wvDHT+gQx6YTvbK&#10;2olGQXjE/967lyQgTgrmc5B5Jv+j5z8AAAD//wMAUEsBAi0AFAAGAAgAAAAhALaDOJL+AAAA4QEA&#10;ABMAAAAAAAAAAAAAAAAAAAAAAFtDb250ZW50X1R5cGVzXS54bWxQSwECLQAUAAYACAAAACEAOP0h&#10;/9YAAACUAQAACwAAAAAAAAAAAAAAAAAvAQAAX3JlbHMvLnJlbHNQSwECLQAUAAYACAAAACEACPAn&#10;hRUCAAB2BAAADgAAAAAAAAAAAAAAAAAuAgAAZHJzL2Uyb0RvYy54bWxQSwECLQAUAAYACAAAACEA&#10;BvBuINoAAAACAQAADwAAAAAAAAAAAAAAAABvBAAAZHJzL2Rvd25yZXYueG1sUEsFBgAAAAAEAAQA&#10;8wAAAHYFAAAAAA==&#10;">
                      <v:rect id="Rectangle 8626" o:spid="_x0000_s1186" style="position:absolute;left:14307;top:-4683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DzwwAAAN0AAAAPAAAAZHJzL2Rvd25yZXYueG1sRI9Bi8Iw&#10;FITvC/6H8ARva6qHItUoohSEPdRVf8CjeTbV5qU0sXb/vREWPA4z8w2z2gy2ET11vnasYDZNQBCX&#10;TtdcKbic8+8FCB+QNTaOScEfedisR18rzLR78i/1p1CJCGGfoQITQptJ6UtDFv3UtcTRu7rOYoiy&#10;q6Tu8BnhtpHzJEmlxZrjgsGWdobK++lhFRT3wuz7Or9Utx+v6Vi4fR4OSk3Gw3YJItAQPuH/9kEr&#10;WKTzFN5v4hOQ6xcAAAD//wMAUEsBAi0AFAAGAAgAAAAhANvh9svuAAAAhQEAABMAAAAAAAAAAAAA&#10;AAAAAAAAAFtDb250ZW50X1R5cGVzXS54bWxQSwECLQAUAAYACAAAACEAWvQsW78AAAAVAQAACwAA&#10;AAAAAAAAAAAAAAAfAQAAX3JlbHMvLnJlbHNQSwECLQAUAAYACAAAACEAeHrg88MAAADdAAAADwAA&#10;AAAAAAAAAAAAAAAHAgAAZHJzL2Rvd25yZXYueG1sUEsFBgAAAAADAAMAtwAAAPcCAAAAAA==&#10;" filled="f" stroked="f">
                        <v:textbox inset="0,0,0,0">
                          <w:txbxContent>
                            <w:p w14:paraId="42B4A0BF"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bottom"/>
          </w:tcPr>
          <w:p w14:paraId="233083B9" w14:textId="77777777" w:rsidR="00774DBE" w:rsidRPr="00774DBE" w:rsidRDefault="00774DBE" w:rsidP="00774DBE">
            <w:pPr>
              <w:spacing w:line="259" w:lineRule="auto"/>
              <w:ind w:left="6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5CFF359" wp14:editId="55B783FC">
                      <wp:extent cx="98574" cy="28143"/>
                      <wp:effectExtent l="0" t="0" r="0" b="0"/>
                      <wp:docPr id="112306" name="Group 112306"/>
                      <wp:cNvGraphicFramePr/>
                      <a:graphic xmlns:a="http://schemas.openxmlformats.org/drawingml/2006/main">
                        <a:graphicData uri="http://schemas.microsoft.com/office/word/2010/wordprocessingGroup">
                          <wpg:wgp>
                            <wpg:cNvGrpSpPr/>
                            <wpg:grpSpPr>
                              <a:xfrm>
                                <a:off x="0" y="0"/>
                                <a:ext cx="98574" cy="28143"/>
                                <a:chOff x="0" y="0"/>
                                <a:chExt cx="98574" cy="28143"/>
                              </a:xfrm>
                            </wpg:grpSpPr>
                            <wps:wsp>
                              <wps:cNvPr id="8627" name="Rectangle 8627"/>
                              <wps:cNvSpPr/>
                              <wps:spPr>
                                <a:xfrm rot="5399999">
                                  <a:off x="14306" y="-46835"/>
                                  <a:ext cx="37432" cy="131103"/>
                                </a:xfrm>
                                <a:prstGeom prst="rect">
                                  <a:avLst/>
                                </a:prstGeom>
                                <a:ln>
                                  <a:noFill/>
                                </a:ln>
                              </wps:spPr>
                              <wps:txbx>
                                <w:txbxContent>
                                  <w:p w14:paraId="3BFF8CE1"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CFF359" id="Group 112306" o:spid="_x0000_s1187" style="width:7.75pt;height:2.2pt;mso-position-horizontal-relative:char;mso-position-vertical-relative:line" coordsize="98574,2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8FQIAAHYEAAAOAAAAZHJzL2Uyb0RvYy54bWyklNtu2zAMhu8H7B0E3Te24xxcI04xrGsw&#10;YFiLdnsARZYPgCwKkhI7e/pRcpxsLbCLLhcKRcrUz8+kN3dDJ8lRGNuCKmgyiykRikPZqrqgP388&#10;3GSUWMdUySQoUdCTsPRu+/HDpte5mEMDshSGYBJl814XtHFO51FkeSM6ZmeghcJgBaZjDremjkrD&#10;eszeyWgex6uoB1NqA1xYi977MUi3IX9VCe4eq8oKR2RBUZsLqwnr3q/RdsPy2jDdtPwsg71DRcda&#10;hZdeUt0zx8jBtG9SdS03YKFyMw5dBFXVchFqwGqS+FU1OwMHHWqp877WF0yI9hWnd6fl3487o1/0&#10;k0ESva6RRdj5WobKdP4fVZIhIDtdkInBEY7O22y5XlDCMTLPkkU6AuUNUn/zDG++/OOpaLow+ktG&#10;r7Ex7LV2+3+1vzRMi4DU5lj7kyFtWdBsNV9ToliHHfqMPcNULQUJ3oAlnL1AsrlFXhMhYgC7apne&#10;+l/ogTMvpBGvKEEyN4tVli5HNBO4dL1I5yO4JE2SOJC7MGC5NtbtBHTEGwU1qCokZ8dv1qEoPDod&#10;8Uqk8quCh1bKMeo9iHIS6y037IdQb5KsvRrv20N5QgoNmF+POMeVhL6gcLaoH2283UcpkV8V0vdT&#10;NBlmMvaTYZz8DGHWRj2fDg6qNgi+3nYWhq81WKG5Q0XnQfTT8+c+nLp+Lra/AQAA//8DAFBLAwQU&#10;AAYACAAAACEABvBuINoAAAACAQAADwAAAGRycy9kb3ducmV2LnhtbEyPQWvCQBCF74X+h2UK3uom&#10;1RRJsxGRticpVAXxNmbHJJidDdk1if++ay/tZeDxHu99ky1H04ieOldbVhBPIxDEhdU1lwr2u4/n&#10;BQjnkTU2lknBjRws88eHDFNtB/6mfutLEUrYpaig8r5NpXRFRQbd1LbEwTvbzqAPsiul7nAI5aaR&#10;L1H0Kg3WHBYqbGldUXHZXo2CzwGH1Sx+7zeX8/p23CVfh01MSk2extUbCE+j/wvDHT+gQx6YTvbK&#10;2olGQXjE/967lyQgTgrmc5B5Jv+j5z8AAAD//wMAUEsBAi0AFAAGAAgAAAAhALaDOJL+AAAA4QEA&#10;ABMAAAAAAAAAAAAAAAAAAAAAAFtDb250ZW50X1R5cGVzXS54bWxQSwECLQAUAAYACAAAACEAOP0h&#10;/9YAAACUAQAACwAAAAAAAAAAAAAAAAAvAQAAX3JlbHMvLnJlbHNQSwECLQAUAAYACAAAACEAqwPz&#10;/BUCAAB2BAAADgAAAAAAAAAAAAAAAAAuAgAAZHJzL2Uyb0RvYy54bWxQSwECLQAUAAYACAAAACEA&#10;BvBuINoAAAACAQAADwAAAAAAAAAAAAAAAABvBAAAZHJzL2Rvd25yZXYueG1sUEsFBgAAAAAEAAQA&#10;8wAAAHYFAAAAAA==&#10;">
                      <v:rect id="Rectangle 8627" o:spid="_x0000_s1188" style="position:absolute;left:14306;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VoxAAAAN0AAAAPAAAAZHJzL2Rvd25yZXYueG1sRI/disIw&#10;FITvhX2HcBa803S9cKUaRZSC4EX96QMcmmNTbU5Kk63dt98IC14OM/MNs9oMthE9db52rOBrmoAg&#10;Lp2uuVJQXLPJAoQPyBobx6Tglzxs1h+jFabaPflM/SVUIkLYp6jAhNCmUvrSkEU/dS1x9G6usxii&#10;7CqpO3xGuG3kLEnm0mLNccFgSztD5ePyYxXkj9zs+zorqvvRazrlbp+Fg1Ljz2G7BBFoCO/wf/ug&#10;FSzms294vYlPQK7/AAAA//8DAFBLAQItABQABgAIAAAAIQDb4fbL7gAAAIUBAAATAAAAAAAAAAAA&#10;AAAAAAAAAABbQ29udGVudF9UeXBlc10ueG1sUEsBAi0AFAAGAAgAAAAhAFr0LFu/AAAAFQEAAAsA&#10;AAAAAAAAAAAAAAAAHwEAAF9yZWxzLy5yZWxzUEsBAi0AFAAGAAgAAAAhABc2RWjEAAAA3QAAAA8A&#10;AAAAAAAAAAAAAAAABwIAAGRycy9kb3ducmV2LnhtbFBLBQYAAAAAAwADALcAAAD4AgAAAAA=&#10;" filled="f" stroked="f">
                        <v:textbox inset="0,0,0,0">
                          <w:txbxContent>
                            <w:p w14:paraId="3BFF8CE1" w14:textId="77777777" w:rsidR="00774DBE" w:rsidRDefault="00774DBE" w:rsidP="00774DBE">
                              <w:r>
                                <w:rPr>
                                  <w:sz w:val="16"/>
                                </w:rPr>
                                <w:t xml:space="preserve"> </w:t>
                              </w:r>
                            </w:p>
                          </w:txbxContent>
                        </v:textbox>
                      </v:rect>
                      <w10:anchorlock/>
                    </v:group>
                  </w:pict>
                </mc:Fallback>
              </mc:AlternateContent>
            </w:r>
          </w:p>
        </w:tc>
        <w:tc>
          <w:tcPr>
            <w:tcW w:w="364" w:type="dxa"/>
            <w:tcBorders>
              <w:top w:val="single" w:sz="3" w:space="0" w:color="000000"/>
              <w:left w:val="single" w:sz="3" w:space="0" w:color="000000"/>
              <w:bottom w:val="single" w:sz="3" w:space="0" w:color="000000"/>
              <w:right w:val="single" w:sz="3" w:space="0" w:color="000000"/>
            </w:tcBorders>
            <w:vAlign w:val="center"/>
          </w:tcPr>
          <w:p w14:paraId="173A0E53"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C4F2E8A" wp14:editId="04B955BA">
                      <wp:extent cx="98574" cy="218517"/>
                      <wp:effectExtent l="0" t="0" r="0" b="0"/>
                      <wp:docPr id="112320" name="Group 112320"/>
                      <wp:cNvGraphicFramePr/>
                      <a:graphic xmlns:a="http://schemas.openxmlformats.org/drawingml/2006/main">
                        <a:graphicData uri="http://schemas.microsoft.com/office/word/2010/wordprocessingGroup">
                          <wpg:wgp>
                            <wpg:cNvGrpSpPr/>
                            <wpg:grpSpPr>
                              <a:xfrm>
                                <a:off x="0" y="0"/>
                                <a:ext cx="98574" cy="218517"/>
                                <a:chOff x="0" y="0"/>
                                <a:chExt cx="98574" cy="218517"/>
                              </a:xfrm>
                            </wpg:grpSpPr>
                            <wps:wsp>
                              <wps:cNvPr id="103154" name="Rectangle 103154"/>
                              <wps:cNvSpPr/>
                              <wps:spPr>
                                <a:xfrm rot="5399999">
                                  <a:off x="-54426" y="21897"/>
                                  <a:ext cx="252825" cy="131103"/>
                                </a:xfrm>
                                <a:prstGeom prst="rect">
                                  <a:avLst/>
                                </a:prstGeom>
                                <a:ln>
                                  <a:noFill/>
                                </a:ln>
                              </wps:spPr>
                              <wps:txbx>
                                <w:txbxContent>
                                  <w:p w14:paraId="1E60DAC5" w14:textId="77777777" w:rsidR="00774DBE" w:rsidRDefault="00774DBE" w:rsidP="00774DBE">
                                    <w:r>
                                      <w:rPr>
                                        <w:sz w:val="16"/>
                                      </w:rPr>
                                      <w:t>25</w:t>
                                    </w:r>
                                  </w:p>
                                </w:txbxContent>
                              </wps:txbx>
                              <wps:bodyPr horzOverflow="overflow" vert="horz" lIns="0" tIns="0" rIns="0" bIns="0" rtlCol="0">
                                <a:noAutofit/>
                              </wps:bodyPr>
                            </wps:wsp>
                            <wps:wsp>
                              <wps:cNvPr id="103155" name="Rectangle 103155"/>
                              <wps:cNvSpPr/>
                              <wps:spPr>
                                <a:xfrm rot="5399999">
                                  <a:off x="-149473" y="116943"/>
                                  <a:ext cx="252825" cy="131103"/>
                                </a:xfrm>
                                <a:prstGeom prst="rect">
                                  <a:avLst/>
                                </a:prstGeom>
                                <a:ln>
                                  <a:noFill/>
                                </a:ln>
                              </wps:spPr>
                              <wps:txbx>
                                <w:txbxContent>
                                  <w:p w14:paraId="3E655BD7" w14:textId="77777777" w:rsidR="00774DBE" w:rsidRDefault="00774DBE" w:rsidP="00774DBE">
                                    <w:r>
                                      <w:rPr>
                                        <w:sz w:val="16"/>
                                      </w:rPr>
                                      <w:t>%</w:t>
                                    </w:r>
                                  </w:p>
                                </w:txbxContent>
                              </wps:txbx>
                              <wps:bodyPr horzOverflow="overflow" vert="horz" lIns="0" tIns="0" rIns="0" bIns="0" rtlCol="0">
                                <a:noAutofit/>
                              </wps:bodyPr>
                            </wps:wsp>
                            <wps:wsp>
                              <wps:cNvPr id="8629" name="Rectangle 8629"/>
                              <wps:cNvSpPr/>
                              <wps:spPr>
                                <a:xfrm rot="5399999">
                                  <a:off x="14306" y="143537"/>
                                  <a:ext cx="37432" cy="131103"/>
                                </a:xfrm>
                                <a:prstGeom prst="rect">
                                  <a:avLst/>
                                </a:prstGeom>
                                <a:ln>
                                  <a:noFill/>
                                </a:ln>
                              </wps:spPr>
                              <wps:txbx>
                                <w:txbxContent>
                                  <w:p w14:paraId="637D62B4"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4F2E8A" id="Group 112320" o:spid="_x0000_s1189" style="width:7.75pt;height:17.2pt;mso-position-horizontal-relative:char;mso-position-vertical-relative:line" coordsize="98574,21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xjagIAAEQIAAAOAAAAZHJzL2Uyb0RvYy54bWzklduO0zAQQN+R+AfL79s0tzaJmq4Qy1ZI&#10;iF2x8AGu41ykxLZst+ny9YydpIUWIVEkFok+uJOxM5czM/Hq9tC1aM+UbgTPsT+bY8Q4FUXDqxx/&#10;+Xx/k2CkDeEFaQVnOX5mGt+uX79a9TJjgahFWzCFwAjXWS9zXBsjM8/TtGYd0TMhGYfNUqiOGHhU&#10;lVco0oP1rvWC+Xzh9UIVUgnKtAbt3bCJ185+WTJqHspSM4PaHENsxq3KrVu7eusVySpFZN3QMQxy&#10;RRQdaTg4PZq6I4agnWouTHUNVUKL0syo6DxRlg1lLgfIxp+fZbNRYiddLlXWV/KICdCecbraLP24&#10;3yj5JB8VkOhlBSzck83lUKrO/kOU6OCQPR+RsYNBFJRpEi8jjCjsBH4S+8uBKK0B+8VLtH73q9e8&#10;yaX3QyC9hNbQp+z1n2X/VBPJHFSdQfaPCjUFdO489GNIhJMOuvQT9A3hVcvQqHdw3PkjKp1poDZx&#10;QkpAb8Vhan+uE0ZqN3EUBQuMBkDpyGfCF8RBEsQDPz/0wZvldwRBMqm02TDRISvkWEFgzjrZf9Bm&#10;ODodsaG03K5c3DdtO+xaDfCcorWSOWwPQ9J+Yt1Z3VYUz4CiFurrA4xz2Yo+x2KUsJ1w8G53MWrf&#10;cyiBHaZJUJOwnQRl2rfCjdwQz5udEWXjAj55GwOD2g4x/J0iA+2fFjmeUEBT/HaR/SiNlqGrsu8v&#10;0siVkWT/SpnTKbf/oszJIkgvi+y0Y7dfUWI/CufDGIMUh2dzHC6jMHixMQ7cPXYarJcbY/flhqvK&#10;fcPGa9Xehd8/u7E/Xf7rbwAAAP//AwBQSwMEFAAGAAgAAAAhAP2yk3HbAAAAAwEAAA8AAABkcnMv&#10;ZG93bnJldi54bWxMj0FrwkAQhe+F/odlCt7qJtVISbMRkdqTFKpC6W3MjkkwOxuyaxL/fdde6mXg&#10;8R7vfZMtR9OInjpXW1YQTyMQxIXVNZcKDvvN8ysI55E1NpZJwZUcLPPHhwxTbQf+on7nSxFK2KWo&#10;oPK+TaV0RUUG3dS2xME72c6gD7Irpe5wCOWmkS9RtJAGaw4LFba0rqg47y5GwceAw2oWv/fb82l9&#10;/dknn9/bmJSaPI2rNxCeRv8fhht+QIc8MB3thbUTjYLwiP+7Ny9JQBwVzOZzkHkm79nzXwAAAP//&#10;AwBQSwECLQAUAAYACAAAACEAtoM4kv4AAADhAQAAEwAAAAAAAAAAAAAAAAAAAAAAW0NvbnRlbnRf&#10;VHlwZXNdLnhtbFBLAQItABQABgAIAAAAIQA4/SH/1gAAAJQBAAALAAAAAAAAAAAAAAAAAC8BAABf&#10;cmVscy8ucmVsc1BLAQItABQABgAIAAAAIQCmp9xjagIAAEQIAAAOAAAAAAAAAAAAAAAAAC4CAABk&#10;cnMvZTJvRG9jLnhtbFBLAQItABQABgAIAAAAIQD9spNx2wAAAAMBAAAPAAAAAAAAAAAAAAAAAMQE&#10;AABkcnMvZG93bnJldi54bWxQSwUGAAAAAAQABADzAAAAzAUAAAAA&#10;">
                      <v:rect id="Rectangle 103154" o:spid="_x0000_s1190" style="position:absolute;left:-54426;top:21897;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93wgAAAN8AAAAPAAAAZHJzL2Rvd25yZXYueG1sRE/dasIw&#10;FL4f+A7hDLybqT8b0hlFlILgRTf1AQ7NWdPZnJQm1vr2RhC8/Pj+F6ve1qKj1leOFYxHCQjiwumK&#10;SwWnY/YxB+EDssbaMSm4kYfVcvC2wFS7K/9SdwiliCHsU1RgQmhSKX1hyKIfuYY4cn+utRgibEup&#10;W7zGcFvLSZJ8SYsVxwaDDW0MFefDxSrIz7nZdlV2Kv/3XtNP7rZZ2Ck1fO/X3yAC9eElfrp3Os5P&#10;puPPGTz+RAByeQcAAP//AwBQSwECLQAUAAYACAAAACEA2+H2y+4AAACFAQAAEwAAAAAAAAAAAAAA&#10;AAAAAAAAW0NvbnRlbnRfVHlwZXNdLnhtbFBLAQItABQABgAIAAAAIQBa9CxbvwAAABUBAAALAAAA&#10;AAAAAAAAAAAAAB8BAABfcmVscy8ucmVsc1BLAQItABQABgAIAAAAIQBczd93wgAAAN8AAAAPAAAA&#10;AAAAAAAAAAAAAAcCAABkcnMvZG93bnJldi54bWxQSwUGAAAAAAMAAwC3AAAA9gIAAAAA&#10;" filled="f" stroked="f">
                        <v:textbox inset="0,0,0,0">
                          <w:txbxContent>
                            <w:p w14:paraId="1E60DAC5" w14:textId="77777777" w:rsidR="00774DBE" w:rsidRDefault="00774DBE" w:rsidP="00774DBE">
                              <w:r>
                                <w:rPr>
                                  <w:sz w:val="16"/>
                                </w:rPr>
                                <w:t>25</w:t>
                              </w:r>
                            </w:p>
                          </w:txbxContent>
                        </v:textbox>
                      </v:rect>
                      <v:rect id="Rectangle 103155" o:spid="_x0000_s1191" style="position:absolute;left:-149473;top:116943;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XrswQAAAN8AAAAPAAAAZHJzL2Rvd25yZXYueG1sRE/NisIw&#10;EL4v+A5hBG9rquIi1SiiFAQP3VUfYGjGptpMShNrfXuzsLDHj+9/teltLTpqfeVYwWScgCAunK64&#10;VHA5Z58LED4ga6wdk4IXedisBx8rTLV78g91p1CKGMI+RQUmhCaV0heGLPqxa4gjd3WtxRBhW0rd&#10;4jOG21pOk+RLWqw4NhhsaGeouJ8eVkF+z82+q7JLeTt6Td+522fhoNRo2G+XIAL14V/85z7oOD+Z&#10;TeZz+P0TAcj1GwAA//8DAFBLAQItABQABgAIAAAAIQDb4fbL7gAAAIUBAAATAAAAAAAAAAAAAAAA&#10;AAAAAABbQ29udGVudF9UeXBlc10ueG1sUEsBAi0AFAAGAAgAAAAhAFr0LFu/AAAAFQEAAAsAAAAA&#10;AAAAAAAAAAAAHwEAAF9yZWxzLy5yZWxzUEsBAi0AFAAGAAgAAAAhADOBeuzBAAAA3wAAAA8AAAAA&#10;AAAAAAAAAAAABwIAAGRycy9kb3ducmV2LnhtbFBLBQYAAAAAAwADALcAAAD1AgAAAAA=&#10;" filled="f" stroked="f">
                        <v:textbox inset="0,0,0,0">
                          <w:txbxContent>
                            <w:p w14:paraId="3E655BD7" w14:textId="77777777" w:rsidR="00774DBE" w:rsidRDefault="00774DBE" w:rsidP="00774DBE">
                              <w:r>
                                <w:rPr>
                                  <w:sz w:val="16"/>
                                </w:rPr>
                                <w:t>%</w:t>
                              </w:r>
                            </w:p>
                          </w:txbxContent>
                        </v:textbox>
                      </v:rect>
                      <v:rect id="Rectangle 8629" o:spid="_x0000_s1192" style="position:absolute;left:14306;top:143537;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SBxQAAAN0AAAAPAAAAZHJzL2Rvd25yZXYueG1sRI/BasMw&#10;EETvhfyD2EBvjZwcjONGCaXBEOjBjZsPWKyt5cZaGUuxnb+PCoUeh5l5w+wOs+3ESINvHStYrxIQ&#10;xLXTLTcKLl/FSwbCB2SNnWNScCcPh/3iaYe5dhOfaaxCIyKEfY4KTAh9LqWvDVn0K9cTR+/bDRZD&#10;lEMj9YBThNtObpIklRZbjgsGe3o3VF+rm1VQXktzHNvi0vx8eE2fpTsW4aTU83J+ewURaA7/4b/2&#10;SSvI0s0Wft/EJyD3DwAAAP//AwBQSwECLQAUAAYACAAAACEA2+H2y+4AAACFAQAAEwAAAAAAAAAA&#10;AAAAAAAAAAAAW0NvbnRlbnRfVHlwZXNdLnhtbFBLAQItABQABgAIAAAAIQBa9CxbvwAAABUBAAAL&#10;AAAAAAAAAAAAAAAAAB8BAABfcmVscy8ucmVsc1BLAQItABQABgAIAAAAIQAJ5XSBxQAAAN0AAAAP&#10;AAAAAAAAAAAAAAAAAAcCAABkcnMvZG93bnJldi54bWxQSwUGAAAAAAMAAwC3AAAA+QIAAAAA&#10;" filled="f" stroked="f">
                        <v:textbox inset="0,0,0,0">
                          <w:txbxContent>
                            <w:p w14:paraId="637D62B4"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center"/>
          </w:tcPr>
          <w:p w14:paraId="29444FE2" w14:textId="77777777" w:rsidR="00774DBE" w:rsidRPr="00774DBE" w:rsidRDefault="00774DBE" w:rsidP="00774DBE">
            <w:pPr>
              <w:spacing w:line="259" w:lineRule="auto"/>
              <w:ind w:left="2"/>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r>
      <w:tr w:rsidR="00774DBE" w:rsidRPr="00774DBE" w14:paraId="1EA18CE9" w14:textId="77777777" w:rsidTr="00004431">
        <w:trPr>
          <w:trHeight w:val="1776"/>
        </w:trPr>
        <w:tc>
          <w:tcPr>
            <w:tcW w:w="0" w:type="auto"/>
            <w:vMerge/>
            <w:tcBorders>
              <w:top w:val="nil"/>
              <w:left w:val="single" w:sz="24" w:space="0" w:color="606060"/>
              <w:bottom w:val="nil"/>
              <w:right w:val="single" w:sz="3" w:space="0" w:color="000000"/>
            </w:tcBorders>
          </w:tcPr>
          <w:p w14:paraId="2EC182D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50C42FF7"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Masificar </w:t>
            </w:r>
          </w:p>
          <w:p w14:paraId="1170FEBC" w14:textId="77777777" w:rsidR="00774DBE" w:rsidRPr="00774DBE" w:rsidRDefault="00774DBE" w:rsidP="00774DBE">
            <w:pPr>
              <w:tabs>
                <w:tab w:val="center" w:pos="327"/>
                <w:tab w:val="center" w:pos="91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todas </w:t>
            </w:r>
            <w:r w:rsidRPr="00774DBE">
              <w:rPr>
                <w:rFonts w:ascii="Century Gothic" w:eastAsia="Century Gothic" w:hAnsi="Century Gothic" w:cs="Century Gothic"/>
                <w:color w:val="000000"/>
                <w:sz w:val="16"/>
              </w:rPr>
              <w:tab/>
              <w:t xml:space="preserve">las </w:t>
            </w:r>
          </w:p>
          <w:p w14:paraId="36E92A45" w14:textId="77777777" w:rsidR="00774DBE" w:rsidRPr="00774DBE" w:rsidRDefault="00774DBE" w:rsidP="00774DBE">
            <w:pPr>
              <w:spacing w:line="259" w:lineRule="auto"/>
              <w:ind w:left="108" w:right="113"/>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disciplinas deportivas con las que contamos como unidad de deporte </w:t>
            </w:r>
          </w:p>
        </w:tc>
        <w:tc>
          <w:tcPr>
            <w:tcW w:w="1173" w:type="dxa"/>
            <w:tcBorders>
              <w:top w:val="single" w:sz="3" w:space="0" w:color="000000"/>
              <w:left w:val="single" w:sz="3" w:space="0" w:color="000000"/>
              <w:bottom w:val="single" w:sz="3" w:space="0" w:color="000000"/>
              <w:right w:val="single" w:sz="3" w:space="0" w:color="000000"/>
            </w:tcBorders>
          </w:tcPr>
          <w:p w14:paraId="2A0766D8" w14:textId="77777777" w:rsidR="00774DBE" w:rsidRPr="00774DBE" w:rsidRDefault="00774DBE" w:rsidP="00774DBE">
            <w:pPr>
              <w:spacing w:line="259" w:lineRule="auto"/>
              <w:ind w:left="104" w:right="7"/>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Expandirnos y </w:t>
            </w:r>
            <w:r w:rsidRPr="00774DBE">
              <w:rPr>
                <w:rFonts w:ascii="Century Gothic" w:eastAsia="Century Gothic" w:hAnsi="Century Gothic" w:cs="Century Gothic"/>
                <w:color w:val="000000"/>
                <w:sz w:val="16"/>
              </w:rPr>
              <w:tab/>
              <w:t xml:space="preserve">poder llegar a más lugares del municipio enseñando deporte </w:t>
            </w:r>
          </w:p>
        </w:tc>
        <w:tc>
          <w:tcPr>
            <w:tcW w:w="985" w:type="dxa"/>
            <w:tcBorders>
              <w:top w:val="single" w:sz="3" w:space="0" w:color="000000"/>
              <w:left w:val="single" w:sz="3" w:space="0" w:color="000000"/>
              <w:bottom w:val="single" w:sz="3" w:space="0" w:color="000000"/>
              <w:right w:val="single" w:sz="3" w:space="0" w:color="000000"/>
            </w:tcBorders>
            <w:vAlign w:val="center"/>
          </w:tcPr>
          <w:p w14:paraId="790134C5"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Informes </w:t>
            </w:r>
            <w:proofErr w:type="spellStart"/>
            <w:r w:rsidRPr="00774DBE">
              <w:rPr>
                <w:rFonts w:ascii="Century Gothic" w:eastAsia="Century Gothic" w:hAnsi="Century Gothic" w:cs="Century Gothic"/>
                <w:color w:val="000000"/>
                <w:sz w:val="16"/>
              </w:rPr>
              <w:t>Evaluacio</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nes</w:t>
            </w:r>
            <w:proofErr w:type="spellEnd"/>
            <w:r w:rsidRPr="00774DBE">
              <w:rPr>
                <w:rFonts w:ascii="Century Gothic" w:eastAsia="Century Gothic" w:hAnsi="Century Gothic" w:cs="Century Gothic"/>
                <w:color w:val="000000"/>
                <w:sz w:val="16"/>
              </w:rPr>
              <w:t xml:space="preserve"> </w:t>
            </w:r>
          </w:p>
          <w:p w14:paraId="3E5274A2" w14:textId="77777777" w:rsidR="00774DBE" w:rsidRPr="00774DBE" w:rsidRDefault="00774DBE" w:rsidP="00774DBE">
            <w:pPr>
              <w:spacing w:line="239" w:lineRule="auto"/>
              <w:ind w:left="108" w:right="29"/>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constant</w:t>
            </w:r>
            <w:proofErr w:type="spellEnd"/>
            <w:r w:rsidRPr="00774DBE">
              <w:rPr>
                <w:rFonts w:ascii="Century Gothic" w:eastAsia="Century Gothic" w:hAnsi="Century Gothic" w:cs="Century Gothic"/>
                <w:color w:val="000000"/>
                <w:sz w:val="16"/>
              </w:rPr>
              <w:t xml:space="preserve"> es </w:t>
            </w:r>
            <w:proofErr w:type="spellStart"/>
            <w:r w:rsidRPr="00774DBE">
              <w:rPr>
                <w:rFonts w:ascii="Century Gothic" w:eastAsia="Century Gothic" w:hAnsi="Century Gothic" w:cs="Century Gothic"/>
                <w:color w:val="000000"/>
                <w:sz w:val="16"/>
              </w:rPr>
              <w:t>Fotografí</w:t>
            </w:r>
            <w:proofErr w:type="spellEnd"/>
            <w:r w:rsidRPr="00774DBE">
              <w:rPr>
                <w:rFonts w:ascii="Century Gothic" w:eastAsia="Century Gothic" w:hAnsi="Century Gothic" w:cs="Century Gothic"/>
                <w:color w:val="000000"/>
                <w:sz w:val="16"/>
              </w:rPr>
              <w:t xml:space="preserve"> as </w:t>
            </w:r>
          </w:p>
          <w:p w14:paraId="7C51497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40" w:type="dxa"/>
            <w:gridSpan w:val="2"/>
            <w:tcBorders>
              <w:top w:val="single" w:sz="3" w:space="0" w:color="000000"/>
              <w:left w:val="single" w:sz="3" w:space="0" w:color="000000"/>
              <w:bottom w:val="single" w:sz="3" w:space="0" w:color="000000"/>
              <w:right w:val="single" w:sz="3" w:space="0" w:color="000000"/>
            </w:tcBorders>
          </w:tcPr>
          <w:p w14:paraId="557D03B2" w14:textId="77777777" w:rsidR="00774DBE" w:rsidRPr="00774DBE" w:rsidRDefault="00774DBE" w:rsidP="00774DBE">
            <w:pPr>
              <w:tabs>
                <w:tab w:val="center" w:pos="355"/>
                <w:tab w:val="center" w:pos="925"/>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Clases </w:t>
            </w:r>
            <w:r w:rsidRPr="00774DBE">
              <w:rPr>
                <w:rFonts w:ascii="Century Gothic" w:eastAsia="Century Gothic" w:hAnsi="Century Gothic" w:cs="Century Gothic"/>
                <w:color w:val="000000"/>
                <w:sz w:val="16"/>
              </w:rPr>
              <w:tab/>
              <w:t xml:space="preserve">de </w:t>
            </w:r>
          </w:p>
          <w:p w14:paraId="3803A200" w14:textId="77777777" w:rsidR="00774DBE" w:rsidRPr="00774DBE" w:rsidRDefault="00774DBE" w:rsidP="00774DBE">
            <w:pPr>
              <w:spacing w:after="11" w:line="239" w:lineRule="auto"/>
              <w:ind w:left="104" w:right="26"/>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los diferentes deportes </w:t>
            </w:r>
          </w:p>
          <w:p w14:paraId="7E6AA7C6" w14:textId="77777777" w:rsidR="00774DBE" w:rsidRPr="00774DBE" w:rsidRDefault="00774DBE" w:rsidP="00774DBE">
            <w:pPr>
              <w:tabs>
                <w:tab w:val="center" w:pos="258"/>
                <w:tab w:val="center" w:pos="944"/>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que </w:t>
            </w:r>
            <w:r w:rsidRPr="00774DBE">
              <w:rPr>
                <w:rFonts w:ascii="Century Gothic" w:eastAsia="Century Gothic" w:hAnsi="Century Gothic" w:cs="Century Gothic"/>
                <w:color w:val="000000"/>
                <w:sz w:val="16"/>
              </w:rPr>
              <w:tab/>
              <w:t xml:space="preserve">se </w:t>
            </w:r>
          </w:p>
          <w:p w14:paraId="5CB34599"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imparten Entrenos Juegos recreativos </w:t>
            </w:r>
          </w:p>
        </w:tc>
        <w:tc>
          <w:tcPr>
            <w:tcW w:w="1144" w:type="dxa"/>
            <w:tcBorders>
              <w:top w:val="single" w:sz="3" w:space="0" w:color="000000"/>
              <w:left w:val="single" w:sz="3" w:space="0" w:color="000000"/>
              <w:bottom w:val="single" w:sz="3" w:space="0" w:color="000000"/>
              <w:right w:val="single" w:sz="3" w:space="0" w:color="000000"/>
            </w:tcBorders>
            <w:vAlign w:val="center"/>
          </w:tcPr>
          <w:p w14:paraId="6481E35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Material </w:t>
            </w:r>
          </w:p>
          <w:p w14:paraId="65FC260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deportivo </w:t>
            </w:r>
          </w:p>
          <w:p w14:paraId="154B99B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1054935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Transporte </w:t>
            </w:r>
          </w:p>
          <w:p w14:paraId="17A446BF"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143AC955" w14:textId="77777777" w:rsidR="00774DBE" w:rsidRPr="00774DBE" w:rsidRDefault="00774DBE" w:rsidP="00774DBE">
            <w:pPr>
              <w:spacing w:line="259" w:lineRule="auto"/>
              <w:ind w:left="108" w:right="33"/>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Instalacion</w:t>
            </w:r>
            <w:proofErr w:type="spellEnd"/>
            <w:r w:rsidRPr="00774DBE">
              <w:rPr>
                <w:rFonts w:ascii="Century Gothic" w:eastAsia="Century Gothic" w:hAnsi="Century Gothic" w:cs="Century Gothic"/>
                <w:color w:val="000000"/>
                <w:sz w:val="16"/>
              </w:rPr>
              <w:t xml:space="preserve"> es </w:t>
            </w:r>
          </w:p>
        </w:tc>
        <w:tc>
          <w:tcPr>
            <w:tcW w:w="925" w:type="dxa"/>
            <w:tcBorders>
              <w:top w:val="single" w:sz="3" w:space="0" w:color="000000"/>
              <w:left w:val="single" w:sz="3" w:space="0" w:color="000000"/>
              <w:bottom w:val="single" w:sz="3" w:space="0" w:color="000000"/>
              <w:right w:val="single" w:sz="3" w:space="0" w:color="000000"/>
            </w:tcBorders>
          </w:tcPr>
          <w:p w14:paraId="2E4A8158" w14:textId="77777777" w:rsidR="00774DBE" w:rsidRPr="00774DBE" w:rsidRDefault="00774DBE" w:rsidP="00774DBE">
            <w:pPr>
              <w:spacing w:after="4" w:line="239" w:lineRule="auto"/>
              <w:ind w:left="104" w:righ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Indes Alcaldía </w:t>
            </w:r>
          </w:p>
          <w:p w14:paraId="7B50E109"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municip</w:t>
            </w:r>
            <w:proofErr w:type="spellEnd"/>
          </w:p>
          <w:p w14:paraId="68D60ED4"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al </w:t>
            </w:r>
          </w:p>
          <w:p w14:paraId="7703BEE4"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Pnc</w:t>
            </w:r>
            <w:proofErr w:type="spellEnd"/>
            <w:r w:rsidRPr="00774DBE">
              <w:rPr>
                <w:rFonts w:ascii="Century Gothic" w:eastAsia="Century Gothic" w:hAnsi="Century Gothic" w:cs="Century Gothic"/>
                <w:color w:val="000000"/>
                <w:sz w:val="16"/>
              </w:rPr>
              <w:t xml:space="preserve"> </w:t>
            </w:r>
          </w:p>
          <w:p w14:paraId="65BF35E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bottom"/>
          </w:tcPr>
          <w:p w14:paraId="7383A92B" w14:textId="77777777" w:rsidR="00774DBE" w:rsidRPr="00774DBE" w:rsidRDefault="00774DBE" w:rsidP="00774DBE">
            <w:pPr>
              <w:spacing w:line="259" w:lineRule="auto"/>
              <w:ind w:left="-3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51A8222" wp14:editId="74FF29B7">
                      <wp:extent cx="98574" cy="28144"/>
                      <wp:effectExtent l="0" t="0" r="0" b="0"/>
                      <wp:docPr id="112995" name="Group 112995"/>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8751" name="Rectangle 8751"/>
                              <wps:cNvSpPr/>
                              <wps:spPr>
                                <a:xfrm rot="5399999">
                                  <a:off x="14306" y="-46835"/>
                                  <a:ext cx="37432" cy="131103"/>
                                </a:xfrm>
                                <a:prstGeom prst="rect">
                                  <a:avLst/>
                                </a:prstGeom>
                                <a:ln>
                                  <a:noFill/>
                                </a:ln>
                              </wps:spPr>
                              <wps:txbx>
                                <w:txbxContent>
                                  <w:p w14:paraId="306BADEF"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1A8222" id="Group 112995" o:spid="_x0000_s1193"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74FQIAAHYEAAAOAAAAZHJzL2Uyb0RvYy54bWyklNtu2zAMhu8H7B0E3Te2Y+dQI04xrGsw&#10;YFiLdnsARZYPgCwKkhI7e/pRcpxsLbCLLhcKJcrkz8+kN3dDJ8lRGNuCKmgyiykRikPZqrqgP388&#10;3KwpsY6pkklQoqAnYend9uOHTa9zMYcGZCkMwSDK5r0uaOOczqPI8kZ0zM5AC4XOCkzHHG5NHZWG&#10;9Ri9k9E8jpdRD6bUBriwFk/vRyfdhvhVJbh7rCorHJEFRW0urCase79G2w3La8N00/KzDPYOFR1r&#10;FSa9hLpnjpGDad+E6lpuwELlZhy6CKqq5SLUgNUk8atqdgYOOtRS532tL5gQ7StO7w7Lvx93Rr/o&#10;J4Mkel0ji7DztQyV6fw/qiRDQHa6IBODIxwPb9eLVUYJR898nWTZCJQ3SP3NM7z58o+noilh9JeM&#10;XmNj2Gvt9v9qf2mYFgGpzbH2J0PasqDr1SKhRLEOO/QZe4apWgoSTgOWcPcCyeYWeU2EiAHsqkV6&#10;63+hB868kiyNl5QgmZtsuU4XI5oJXLrK0vkILkmTJE69+8KA5dpYtxPQEW8U1KCqEJwdv1k3Xp2u&#10;eCVS+VXBQyvl6PUniHIS6y037IdQbzJPfDp/tofyhBQaML8ecY4rCX1B4WxRP9qY3XspkV8V0vdT&#10;NBlmMvaTYZz8DGHWRj2fDg6qNgi+ZjsLw9carNDcofjzIPrp+XMfbl0/F9vfAAAA//8DAFBLAwQU&#10;AAYACAAAACEABvBuINoAAAACAQAADwAAAGRycy9kb3ducmV2LnhtbEyPQWvCQBCF74X+h2UK3uom&#10;1RRJsxGRticpVAXxNmbHJJidDdk1if++ay/tZeDxHu99ky1H04ieOldbVhBPIxDEhdU1lwr2u4/n&#10;BQjnkTU2lknBjRws88eHDFNtB/6mfutLEUrYpaig8r5NpXRFRQbd1LbEwTvbzqAPsiul7nAI5aaR&#10;L1H0Kg3WHBYqbGldUXHZXo2CzwGH1Sx+7zeX8/p23CVfh01MSk2extUbCE+j/wvDHT+gQx6YTvbK&#10;2olGQXjE/967lyQgTgrmc5B5Jv+j5z8AAAD//wMAUEsBAi0AFAAGAAgAAAAhALaDOJL+AAAA4QEA&#10;ABMAAAAAAAAAAAAAAAAAAAAAAFtDb250ZW50X1R5cGVzXS54bWxQSwECLQAUAAYACAAAACEAOP0h&#10;/9YAAACUAQAACwAAAAAAAAAAAAAAAAAvAQAAX3JlbHMvLnJlbHNQSwECLQAUAAYACAAAACEANpD+&#10;+BUCAAB2BAAADgAAAAAAAAAAAAAAAAAuAgAAZHJzL2Uyb0RvYy54bWxQSwECLQAUAAYACAAAACEA&#10;BvBuINoAAAACAQAADwAAAAAAAAAAAAAAAABvBAAAZHJzL2Rvd25yZXYueG1sUEsFBgAAAAAEAAQA&#10;8wAAAHYFAAAAAA==&#10;">
                      <v:rect id="Rectangle 8751" o:spid="_x0000_s1194" style="position:absolute;left:14306;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RnwwAAAN0AAAAPAAAAZHJzL2Rvd25yZXYueG1sRI/RisIw&#10;FETfBf8h3AXfNFXQlWqURSkIPnRX/YBLc7fp2tyUJtb690YQ9nGYmTPMetvbWnTU+sqxgukkAUFc&#10;OF1xqeByzsZLED4ga6wdk4IHedhuhoM1ptrd+Ye6UyhFhLBPUYEJoUml9IUhi37iGuLo/brWYoiy&#10;LaVu8R7htpazJFlIixXHBYMN7QwV19PNKsivudl3VXYp/45e03fu9lk4KDX66L9WIAL14T/8bh+0&#10;guXnfAqvN/EJyM0TAAD//wMAUEsBAi0AFAAGAAgAAAAhANvh9svuAAAAhQEAABMAAAAAAAAAAAAA&#10;AAAAAAAAAFtDb250ZW50X1R5cGVzXS54bWxQSwECLQAUAAYACAAAACEAWvQsW78AAAAVAQAACwAA&#10;AAAAAAAAAAAAAAAfAQAAX3JlbHMvLnJlbHNQSwECLQAUAAYACAAAACEA2XQEZ8MAAADdAAAADwAA&#10;AAAAAAAAAAAAAAAHAgAAZHJzL2Rvd25yZXYueG1sUEsFBgAAAAADAAMAtwAAAPcCAAAAAA==&#10;" filled="f" stroked="f">
                        <v:textbox inset="0,0,0,0">
                          <w:txbxContent>
                            <w:p w14:paraId="306BADEF"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1CFDD70D"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BF049BD" wp14:editId="4C49C607">
                      <wp:extent cx="98574" cy="162764"/>
                      <wp:effectExtent l="0" t="0" r="0" b="0"/>
                      <wp:docPr id="113004" name="Group 113004"/>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56" name="Rectangle 103156"/>
                              <wps:cNvSpPr/>
                              <wps:spPr>
                                <a:xfrm rot="5399999">
                                  <a:off x="-17265" y="-15262"/>
                                  <a:ext cx="178504" cy="131103"/>
                                </a:xfrm>
                                <a:prstGeom prst="rect">
                                  <a:avLst/>
                                </a:prstGeom>
                                <a:ln>
                                  <a:noFill/>
                                </a:ln>
                              </wps:spPr>
                              <wps:txbx>
                                <w:txbxContent>
                                  <w:p w14:paraId="46E75562" w14:textId="77777777" w:rsidR="00774DBE" w:rsidRDefault="00774DBE" w:rsidP="00774DBE">
                                    <w:r>
                                      <w:rPr>
                                        <w:sz w:val="16"/>
                                      </w:rPr>
                                      <w:t>9</w:t>
                                    </w:r>
                                  </w:p>
                                </w:txbxContent>
                              </wps:txbx>
                              <wps:bodyPr horzOverflow="overflow" vert="horz" lIns="0" tIns="0" rIns="0" bIns="0" rtlCol="0">
                                <a:noAutofit/>
                              </wps:bodyPr>
                            </wps:wsp>
                            <wps:wsp>
                              <wps:cNvPr id="103157" name="Rectangle 103157"/>
                              <wps:cNvSpPr/>
                              <wps:spPr>
                                <a:xfrm rot="5399999">
                                  <a:off x="-84372" y="51843"/>
                                  <a:ext cx="178504" cy="131103"/>
                                </a:xfrm>
                                <a:prstGeom prst="rect">
                                  <a:avLst/>
                                </a:prstGeom>
                                <a:ln>
                                  <a:noFill/>
                                </a:ln>
                              </wps:spPr>
                              <wps:txbx>
                                <w:txbxContent>
                                  <w:p w14:paraId="6CA32E07" w14:textId="77777777" w:rsidR="00774DBE" w:rsidRDefault="00774DBE" w:rsidP="00774DBE">
                                    <w:r>
                                      <w:rPr>
                                        <w:sz w:val="16"/>
                                      </w:rPr>
                                      <w:t>%</w:t>
                                    </w:r>
                                  </w:p>
                                </w:txbxContent>
                              </wps:txbx>
                              <wps:bodyPr horzOverflow="overflow" vert="horz" lIns="0" tIns="0" rIns="0" bIns="0" rtlCol="0">
                                <a:noAutofit/>
                              </wps:bodyPr>
                            </wps:wsp>
                            <wps:wsp>
                              <wps:cNvPr id="8753" name="Rectangle 8753"/>
                              <wps:cNvSpPr/>
                              <wps:spPr>
                                <a:xfrm rot="5399999">
                                  <a:off x="14306" y="87784"/>
                                  <a:ext cx="37432" cy="131103"/>
                                </a:xfrm>
                                <a:prstGeom prst="rect">
                                  <a:avLst/>
                                </a:prstGeom>
                                <a:ln>
                                  <a:noFill/>
                                </a:ln>
                              </wps:spPr>
                              <wps:txbx>
                                <w:txbxContent>
                                  <w:p w14:paraId="1AFBB854"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F049BD" id="Group 113004" o:spid="_x0000_s1195"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TjaQIAAEIIAAAOAAAAZHJzL2Uyb0RvYy54bWzcVduO0zAQfUfiHyy/t7k1TTZqukIsWyEh&#10;dsXCB7iOc5ES27LdpuXrGTtJC1uBRJFgRR/c8dgZnzlnxl7dHroW7ZnSjeA5DuY+RoxTUTS8yvGX&#10;z/ezFCNtCC9IKzjL8ZFpfLt+/WrVy4yFohZtwRSCIFxnvcxxbYzMPE/TmnVEz4VkHBZLoTpiYKoq&#10;r1Ckh+hd64W+v/R6oQqpBGVag/duWMRrF78sGTUPZamZQW2OAZtxo3Lj1o7eekWyShFZN3SEQa5A&#10;0ZGGw6GnUHfEELRTzUWorqFKaFGaORWdJ8qyoczlANkE/rNsNkrspMulyvpKnmgCap/xdHVY+nG/&#10;UfJJPipgopcVcOFmNpdDqTr7DyjRwVF2PFHGDgZRcN6kcbLAiMJKsAyT5WJglNZA+8VHtH73q8+8&#10;6UjvByC9hNLQ5+z1n2X/VBPJHKk6g+wfFWoKAO9HQbzEiJMOqvQT1A3hVcvQ6HfkuP0nqnSmgbWJ&#10;J6QE1FYc3difq4SRtVmQhMsYIyBoFsThMhwImvgLkjT2JwKjAI6z6ycmSCaVNhsmOmSNHCtA5sKT&#10;/Qdthq3TFoul5Xbk4r5p22HVeoDQCa61zGF7GLIOHRzr24riCFzUQn19gH4uW9HnWIwWti0Op9tV&#10;jNr3HDSw3TQZajK2k6FM+1a4nhvwvNkZUTYO8Pm0ERiIa2vvb6mc/ETlxDJvYUBV/LbK6SJKQqdy&#10;HID9skR2cM60/+cip0kcXUrsvNcLHCwiH64H6OI0SdLxlpuaOEoWEYjvLsF/0MMOzUuQ193b8FC5&#10;C2x8VO1L+P3c9fz56V9/AwAA//8DAFBLAwQUAAYACAAAACEA1Aya/9oAAAADAQAADwAAAGRycy9k&#10;b3ducmV2LnhtbEyPQWvCQBCF7wX/wzJCb3UTJVLSbEREPUmhWii9jdkxCWZnQ3ZN4r/v2kt7GXi8&#10;x3vfZKvRNKKnztWWFcSzCARxYXXNpYLP0+7lFYTzyBoby6TgTg5W+eQpw1TbgT+oP/pShBJ2KSqo&#10;vG9TKV1RkUE3sy1x8C62M+iD7EqpOxxCuWnkPIqW0mDNYaHCljYVFdfjzSjYDzisF/G2P1wvm/v3&#10;KXn/OsSk1PN0XL+B8DT6vzA88AM65IHpbG+snWgUhEf87314SQLirGCeLEHmmfzPnv8AAAD//wMA&#10;UEsBAi0AFAAGAAgAAAAhALaDOJL+AAAA4QEAABMAAAAAAAAAAAAAAAAAAAAAAFtDb250ZW50X1R5&#10;cGVzXS54bWxQSwECLQAUAAYACAAAACEAOP0h/9YAAACUAQAACwAAAAAAAAAAAAAAAAAvAQAAX3Jl&#10;bHMvLnJlbHNQSwECLQAUAAYACAAAACEAg92E42kCAABCCAAADgAAAAAAAAAAAAAAAAAuAgAAZHJz&#10;L2Uyb0RvYy54bWxQSwECLQAUAAYACAAAACEA1Aya/9oAAAADAQAADwAAAAAAAAAAAAAAAADDBAAA&#10;ZHJzL2Rvd25yZXYueG1sUEsFBgAAAAAEAAQA8wAAAMoFAAAAAA==&#10;">
                      <v:rect id="Rectangle 103156" o:spid="_x0000_s119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bwQAAAN8AAAAPAAAAZHJzL2Rvd25yZXYueG1sRE/NisIw&#10;EL4v+A5hBG9rqrIi1SiiFAQP3VUfYGjGptpMShNrfXuzsLDHj+9/teltLTpqfeVYwWScgCAunK64&#10;VHA5Z58LED4ga6wdk4IXedisBx8rTLV78g91p1CKGMI+RQUmhCaV0heGLPqxa4gjd3WtxRBhW0rd&#10;4jOG21pOk2QuLVYcGww2tDNU3E8PqyC/52bfVdmlvB29pu/c7bNwUGo07LdLEIH68C/+cx90nJ/M&#10;Jl9z+P0TAcj1GwAA//8DAFBLAQItABQABgAIAAAAIQDb4fbL7gAAAIUBAAATAAAAAAAAAAAAAAAA&#10;AAAAAABbQ29udGVudF9UeXBlc10ueG1sUEsBAi0AFAAGAAgAAAAhAFr0LFu/AAAAFQEAAAsAAAAA&#10;AAAAAAAAAAAAHwEAAF9yZWxzLy5yZWxzUEsBAi0AFAAGAAgAAAAhAMNT5JvBAAAA3wAAAA8AAAAA&#10;AAAAAAAAAAAABwIAAGRycy9kb3ducmV2LnhtbFBLBQYAAAAAAwADALcAAAD1AgAAAAA=&#10;" filled="f" stroked="f">
                        <v:textbox inset="0,0,0,0">
                          <w:txbxContent>
                            <w:p w14:paraId="46E75562" w14:textId="77777777" w:rsidR="00774DBE" w:rsidRDefault="00774DBE" w:rsidP="00774DBE">
                              <w:r>
                                <w:rPr>
                                  <w:sz w:val="16"/>
                                </w:rPr>
                                <w:t>9</w:t>
                              </w:r>
                            </w:p>
                          </w:txbxContent>
                        </v:textbox>
                      </v:rect>
                      <v:rect id="Rectangle 103157" o:spid="_x0000_s1197"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0EAwgAAAN8AAAAPAAAAZHJzL2Rvd25yZXYueG1sRE/dasIw&#10;FL4f+A7hDLybqYqbdEYRpSB40U19gENz1nQ2J6WJtb69EQQvP77/xaq3teio9ZVjBeNRAoK4cLri&#10;UsHpmH3MQfiArLF2TApu5GG1HLwtMNXuyr/UHUIpYgj7FBWYEJpUSl8YsuhHriGO3J9rLYYI21Lq&#10;Fq8x3NZykiSf0mLFscFgQxtDxflwsQryc262XZWdyv+91/STu20WdkoN3/v1N4hAfXiJn+6djvOT&#10;6Xj2BY8/EYBc3gEAAP//AwBQSwECLQAUAAYACAAAACEA2+H2y+4AAACFAQAAEwAAAAAAAAAAAAAA&#10;AAAAAAAAW0NvbnRlbnRfVHlwZXNdLnhtbFBLAQItABQABgAIAAAAIQBa9CxbvwAAABUBAAALAAAA&#10;AAAAAAAAAAAAAB8BAABfcmVscy8ucmVsc1BLAQItABQABgAIAAAAIQCsH0EAwgAAAN8AAAAPAAAA&#10;AAAAAAAAAAAAAAcCAABkcnMvZG93bnJldi54bWxQSwUGAAAAAAMAAwC3AAAA9gIAAAAA&#10;" filled="f" stroked="f">
                        <v:textbox inset="0,0,0,0">
                          <w:txbxContent>
                            <w:p w14:paraId="6CA32E07" w14:textId="77777777" w:rsidR="00774DBE" w:rsidRDefault="00774DBE" w:rsidP="00774DBE">
                              <w:r>
                                <w:rPr>
                                  <w:sz w:val="16"/>
                                </w:rPr>
                                <w:t>%</w:t>
                              </w:r>
                            </w:p>
                          </w:txbxContent>
                        </v:textbox>
                      </v:rect>
                      <v:rect id="Rectangle 8753" o:spid="_x0000_s1198"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LxQAAAN0AAAAPAAAAZHJzL2Rvd25yZXYueG1sRI/RasJA&#10;FETfC/7DcgXf6sZKq0RXkUpA6ENq9AMu2Ws2mr0bsmuMf98tFPo4zMwZZr0dbCN66nztWMFsmoAg&#10;Lp2uuVJwPmWvSxA+IGtsHJOCJ3nYbkYva0y1e/CR+iJUIkLYp6jAhNCmUvrSkEU/dS1x9C6usxii&#10;7CqpO3xEuG3kW5J8SIs1xwWDLX0aKm/F3SrIb7nZ93V2rq5fXtN37vZZOCg1GQ+7FYhAQ/gP/7UP&#10;WsFy8T6H3zfxCcjNDwAAAP//AwBQSwECLQAUAAYACAAAACEA2+H2y+4AAACFAQAAEwAAAAAAAAAA&#10;AAAAAAAAAAAAW0NvbnRlbnRfVHlwZXNdLnhtbFBLAQItABQABgAIAAAAIQBa9CxbvwAAABUBAAAL&#10;AAAAAAAAAAAAAAAAAB8BAABfcmVscy8ucmVsc1BLAQItABQABgAIAAAAIQBG6j+LxQAAAN0AAAAP&#10;AAAAAAAAAAAAAAAAAAcCAABkcnMvZG93bnJldi54bWxQSwUGAAAAAAMAAwC3AAAA+QIAAAAA&#10;" filled="f" stroked="f">
                        <v:textbox inset="0,0,0,0">
                          <w:txbxContent>
                            <w:p w14:paraId="1AFBB854" w14:textId="77777777" w:rsidR="00774DBE" w:rsidRDefault="00774DBE" w:rsidP="00774DBE">
                              <w:r>
                                <w:rPr>
                                  <w:sz w:val="16"/>
                                </w:rPr>
                                <w:t xml:space="preserve"> </w:t>
                              </w:r>
                            </w:p>
                          </w:txbxContent>
                        </v:textbox>
                      </v:rect>
                      <w10:anchorlock/>
                    </v:group>
                  </w:pict>
                </mc:Fallback>
              </mc:AlternateContent>
            </w:r>
          </w:p>
        </w:tc>
        <w:tc>
          <w:tcPr>
            <w:tcW w:w="276" w:type="dxa"/>
            <w:tcBorders>
              <w:top w:val="single" w:sz="3" w:space="0" w:color="000000"/>
              <w:left w:val="single" w:sz="3" w:space="0" w:color="000000"/>
              <w:bottom w:val="single" w:sz="3" w:space="0" w:color="000000"/>
              <w:right w:val="single" w:sz="3" w:space="0" w:color="000000"/>
            </w:tcBorders>
            <w:vAlign w:val="center"/>
          </w:tcPr>
          <w:p w14:paraId="512FCE16" w14:textId="77777777" w:rsidR="00774DBE" w:rsidRPr="00774DBE" w:rsidRDefault="00774DBE" w:rsidP="00774DBE">
            <w:pPr>
              <w:spacing w:line="259" w:lineRule="auto"/>
              <w:ind w:left="-3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53EE9D0" wp14:editId="199CA04A">
                      <wp:extent cx="98574" cy="190703"/>
                      <wp:effectExtent l="0" t="0" r="0" b="0"/>
                      <wp:docPr id="113018" name="Group 113018"/>
                      <wp:cNvGraphicFramePr/>
                      <a:graphic xmlns:a="http://schemas.openxmlformats.org/drawingml/2006/main">
                        <a:graphicData uri="http://schemas.microsoft.com/office/word/2010/wordprocessingGroup">
                          <wpg:wgp>
                            <wpg:cNvGrpSpPr/>
                            <wpg:grpSpPr>
                              <a:xfrm>
                                <a:off x="0" y="0"/>
                                <a:ext cx="98574" cy="190703"/>
                                <a:chOff x="0" y="0"/>
                                <a:chExt cx="98574" cy="190703"/>
                              </a:xfrm>
                            </wpg:grpSpPr>
                            <wps:wsp>
                              <wps:cNvPr id="103158" name="Rectangle 103158"/>
                              <wps:cNvSpPr/>
                              <wps:spPr>
                                <a:xfrm rot="5399999">
                                  <a:off x="-21976" y="-10552"/>
                                  <a:ext cx="216475" cy="131103"/>
                                </a:xfrm>
                                <a:prstGeom prst="rect">
                                  <a:avLst/>
                                </a:prstGeom>
                                <a:ln>
                                  <a:noFill/>
                                </a:ln>
                              </wps:spPr>
                              <wps:txbx>
                                <w:txbxContent>
                                  <w:p w14:paraId="036EB68B" w14:textId="77777777" w:rsidR="00774DBE" w:rsidRDefault="00774DBE" w:rsidP="00774DBE">
                                    <w:r>
                                      <w:rPr>
                                        <w:sz w:val="16"/>
                                      </w:rPr>
                                      <w:t>9</w:t>
                                    </w:r>
                                  </w:p>
                                </w:txbxContent>
                              </wps:txbx>
                              <wps:bodyPr horzOverflow="overflow" vert="horz" lIns="0" tIns="0" rIns="0" bIns="0" rtlCol="0">
                                <a:noAutofit/>
                              </wps:bodyPr>
                            </wps:wsp>
                            <wps:wsp>
                              <wps:cNvPr id="103159" name="Rectangle 103159"/>
                              <wps:cNvSpPr/>
                              <wps:spPr>
                                <a:xfrm rot="5399999">
                                  <a:off x="-103154" y="70625"/>
                                  <a:ext cx="216475" cy="131103"/>
                                </a:xfrm>
                                <a:prstGeom prst="rect">
                                  <a:avLst/>
                                </a:prstGeom>
                                <a:ln>
                                  <a:noFill/>
                                </a:ln>
                              </wps:spPr>
                              <wps:txbx>
                                <w:txbxContent>
                                  <w:p w14:paraId="28BDB2BE" w14:textId="77777777" w:rsidR="00774DBE" w:rsidRDefault="00774DBE" w:rsidP="00774DBE">
                                    <w:r>
                                      <w:rPr>
                                        <w:sz w:val="16"/>
                                      </w:rPr>
                                      <w:t>.%</w:t>
                                    </w:r>
                                  </w:p>
                                </w:txbxContent>
                              </wps:txbx>
                              <wps:bodyPr horzOverflow="overflow" vert="horz" lIns="0" tIns="0" rIns="0" bIns="0" rtlCol="0">
                                <a:noAutofit/>
                              </wps:bodyPr>
                            </wps:wsp>
                            <wps:wsp>
                              <wps:cNvPr id="8755" name="Rectangle 8755"/>
                              <wps:cNvSpPr/>
                              <wps:spPr>
                                <a:xfrm rot="5399999">
                                  <a:off x="14306" y="115723"/>
                                  <a:ext cx="37432" cy="131103"/>
                                </a:xfrm>
                                <a:prstGeom prst="rect">
                                  <a:avLst/>
                                </a:prstGeom>
                                <a:ln>
                                  <a:noFill/>
                                </a:ln>
                              </wps:spPr>
                              <wps:txbx>
                                <w:txbxContent>
                                  <w:p w14:paraId="70CBF212"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3EE9D0" id="Group 113018" o:spid="_x0000_s1199" style="width:7.75pt;height:15pt;mso-position-horizontal-relative:char;mso-position-vertical-relative:line" coordsize="98574,19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eNaQIAAEQIAAAOAAAAZHJzL2Uyb0RvYy54bWzkVduO0zAQfUfiHyy/t7k1TRs1XSGWrZAQ&#10;u2LhA1zHuUiJbdluk+XrGTtJC12BRJFgJfrgjmecmTNnZuzNTd826MiUrgXPcDD3MWKcirzmZYa/&#10;fL6brTDShvCcNIKzDD8xjW+2r19tOpmyUFSiyZlC4ITrtJMZroyRqedpWrGW6LmQjIOxEKolBraq&#10;9HJFOvDeNl7o+0uvEyqXSlCmNWhvByPeOv9Fwai5LwrNDGoyDNiMW5Vb93b1thuSlorIqqYjDHIF&#10;ipbUHIKeXN0SQ9BB1c9ctTVVQovCzKloPVEUNWUuB8gm8C+y2SlxkC6XMu1KeaIJqL3g6Wq39ONx&#10;p+SjfFDARCdL4MLtbC59oVr7DyhR7yh7OlHGeoMoKNerOFlgRMESrP3EjwZGaQW0P/uIVu9+9Zk3&#10;hfR+ANJJaA19zl7/WfaPFZHMkapTyP5BoToH8H4UxNCrnLTQpZ+gbwgvG4ZGvSPHnT9RpVMNrE08&#10;ISWgt+JobX+uE0bWZmGwTpYYAUGzwI/jcCBo4i8MloskHgmMAghn7ScmSCqVNjsmWmSFDCtA5tyT&#10;4wdthqPTEYul4Xbl4q5umsFqNUDoBNdKpt/3Q9ZhbMNZ3V7kT8BFJdTXe5jnohFdhsUoYTviEN1a&#10;MWrec6iBnaZJUJOwnwRlmrfCzdyA583BiKJ2gM/RRmBQ3AHD36ny+idVXk9UQFf8dpVdn8AgQJkT&#10;fznQStKXUuXllNp/UeVVEsNEXU6y047NfkWFg0XkD2McBHESjvfcVOAoWUThv5vi5KXU193c8FS5&#10;K2x8Vu1b+P3eTf358d9+AwAA//8DAFBLAwQUAAYACAAAACEARlQW1toAAAADAQAADwAAAGRycy9k&#10;b3ducmV2LnhtbEyPwWrDMBBE74X+g9hAb43kBpfiWA4htD2FQpNC6W1jbWwTa2UsxXb+vkovzWVh&#10;mGHmbb6abCsG6n3jWEMyVyCIS2carjR87d8eX0D4gGywdUwaLuRhVdzf5ZgZN/InDbtQiVjCPkMN&#10;dQhdJqUva7Lo564jjt7R9RZDlH0lTY9jLLetfFLqWVpsOC7U2NGmpvK0O1sN7yOO60XyOmxPx83l&#10;Z59+fG8T0vphNq2XIAJN4T8MV/yIDkVkOrgzGy9aDfGR8HevXpqCOGhYKAWyyOUte/ELAAD//wMA&#10;UEsBAi0AFAAGAAgAAAAhALaDOJL+AAAA4QEAABMAAAAAAAAAAAAAAAAAAAAAAFtDb250ZW50X1R5&#10;cGVzXS54bWxQSwECLQAUAAYACAAAACEAOP0h/9YAAACUAQAACwAAAAAAAAAAAAAAAAAvAQAAX3Jl&#10;bHMvLnJlbHNQSwECLQAUAAYACAAAACEALc3XjWkCAABECAAADgAAAAAAAAAAAAAAAAAuAgAAZHJz&#10;L2Uyb0RvYy54bWxQSwECLQAUAAYACAAAACEARlQW1toAAAADAQAADwAAAAAAAAAAAAAAAADDBAAA&#10;ZHJzL2Rvd25yZXYueG1sUEsFBgAAAAAEAAQA8wAAAMoFAAAAAA==&#10;">
                      <v:rect id="Rectangle 103158" o:spid="_x0000_s1200" style="position:absolute;left:-21976;top:-10552;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VywgAAAN8AAAAPAAAAZHJzL2Rvd25yZXYueG1sRE/NasJA&#10;EL4LfYdlCr3VjRVLSV1FKgGhh6j1AYbsNBvNzobsGtO37xwEjx/f/3I9+lYN1McmsIHZNANFXAXb&#10;cG3g9FO8foCKCdliG5gM/FGE9eppssTchhsfaDimWkkIxxwNuJS6XOtYOfIYp6EjFu439B6TwL7W&#10;tsebhPtWv2XZu/bYsDQ47OjLUXU5Xr2B8lK67dAUp/r8HS3ty7At0s6Yl+dx8wkq0Zge4rt7Z2V+&#10;Np8tZLD8EQB69Q8AAP//AwBQSwECLQAUAAYACAAAACEA2+H2y+4AAACFAQAAEwAAAAAAAAAAAAAA&#10;AAAAAAAAW0NvbnRlbnRfVHlwZXNdLnhtbFBLAQItABQABgAIAAAAIQBa9CxbvwAAABUBAAALAAAA&#10;AAAAAAAAAAAAAB8BAABfcmVscy8ucmVsc1BLAQItABQABgAIAAAAIQDdgNVywgAAAN8AAAAPAAAA&#10;AAAAAAAAAAAAAAcCAABkcnMvZG93bnJldi54bWxQSwUGAAAAAAMAAwC3AAAA9gIAAAAA&#10;" filled="f" stroked="f">
                        <v:textbox inset="0,0,0,0">
                          <w:txbxContent>
                            <w:p w14:paraId="036EB68B" w14:textId="77777777" w:rsidR="00774DBE" w:rsidRDefault="00774DBE" w:rsidP="00774DBE">
                              <w:r>
                                <w:rPr>
                                  <w:sz w:val="16"/>
                                </w:rPr>
                                <w:t>9</w:t>
                              </w:r>
                            </w:p>
                          </w:txbxContent>
                        </v:textbox>
                      </v:rect>
                      <v:rect id="Rectangle 103159" o:spid="_x0000_s1201" style="position:absolute;left:-103154;top:70625;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DpwgAAAN8AAAAPAAAAZHJzL2Rvd25yZXYueG1sRE/dasIw&#10;FL4f+A7hDLybqYpjdkYRpSB40U19gENz1nQ2J6WJtb69EQQvP77/xaq3teio9ZVjBeNRAoK4cLri&#10;UsHpmH18gfABWWPtmBTcyMNqOXhbYKrdlX+pO4RSxBD2KSowITSplL4wZNGPXEMcuT/XWgwRtqXU&#10;LV5juK3lJEk+pcWKY4PBhjaGivPhYhXk59xsuyo7lf97r+knd9ss7JQavvfrbxCB+vASP907Hecn&#10;0/FsDo8/EYBc3gEAAP//AwBQSwECLQAUAAYACAAAACEA2+H2y+4AAACFAQAAEwAAAAAAAAAAAAAA&#10;AAAAAAAAW0NvbnRlbnRfVHlwZXNdLnhtbFBLAQItABQABgAIAAAAIQBa9CxbvwAAABUBAAALAAAA&#10;AAAAAAAAAAAAAB8BAABfcmVscy8ucmVsc1BLAQItABQABgAIAAAAIQCyzHDpwgAAAN8AAAAPAAAA&#10;AAAAAAAAAAAAAAcCAABkcnMvZG93bnJldi54bWxQSwUGAAAAAAMAAwC3AAAA9gIAAAAA&#10;" filled="f" stroked="f">
                        <v:textbox inset="0,0,0,0">
                          <w:txbxContent>
                            <w:p w14:paraId="28BDB2BE" w14:textId="77777777" w:rsidR="00774DBE" w:rsidRDefault="00774DBE" w:rsidP="00774DBE">
                              <w:r>
                                <w:rPr>
                                  <w:sz w:val="16"/>
                                </w:rPr>
                                <w:t>.%</w:t>
                              </w:r>
                            </w:p>
                          </w:txbxContent>
                        </v:textbox>
                      </v:rect>
                      <v:rect id="Rectangle 8755" o:spid="_x0000_s1202" style="position:absolute;left:14306;top:115723;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JkxQAAAN0AAAAPAAAAZHJzL2Rvd25yZXYueG1sRI/BasMw&#10;EETvhfyD2EBujdyAW+NGCSXGEMjBrZsPWKyt5cZaGUtxnL+vCoUeh5l5w2z3s+3FRKPvHCt4Wicg&#10;iBunO24VnD/LxwyED8gae8ek4E4e9rvFwxZz7W78QVMdWhEh7HNUYEIYcil9Y8iiX7uBOHpfbrQY&#10;ohxbqUe8Rbjt5SZJnqXFjuOCwYEOhppLfbUKqktliqkrz+33yWt6r1xRhqNSq+X89goi0Bz+w3/t&#10;o1aQvaQp/L6JT0DufgAAAP//AwBQSwECLQAUAAYACAAAACEA2+H2y+4AAACFAQAAEwAAAAAAAAAA&#10;AAAAAAAAAAAAW0NvbnRlbnRfVHlwZXNdLnhtbFBLAQItABQABgAIAAAAIQBa9CxbvwAAABUBAAAL&#10;AAAAAAAAAAAAAAAAAB8BAABfcmVscy8ucmVsc1BLAQItABQABgAIAAAAIQCmTwJkxQAAAN0AAAAP&#10;AAAAAAAAAAAAAAAAAAcCAABkcnMvZG93bnJldi54bWxQSwUGAAAAAAMAAwC3AAAA+QIAAAAA&#10;" filled="f" stroked="f">
                        <v:textbox inset="0,0,0,0">
                          <w:txbxContent>
                            <w:p w14:paraId="70CBF212" w14:textId="77777777" w:rsidR="00774DBE" w:rsidRDefault="00774DBE" w:rsidP="00774DBE">
                              <w:r>
                                <w:rPr>
                                  <w:sz w:val="16"/>
                                </w:rPr>
                                <w:t xml:space="preserve"> </w:t>
                              </w:r>
                            </w:p>
                          </w:txbxContent>
                        </v:textbox>
                      </v:rect>
                      <w10:anchorlock/>
                    </v:group>
                  </w:pict>
                </mc:Fallback>
              </mc:AlternateContent>
            </w:r>
          </w:p>
        </w:tc>
        <w:tc>
          <w:tcPr>
            <w:tcW w:w="288" w:type="dxa"/>
            <w:tcBorders>
              <w:top w:val="single" w:sz="3" w:space="0" w:color="000000"/>
              <w:left w:val="single" w:sz="3" w:space="0" w:color="000000"/>
              <w:bottom w:val="single" w:sz="3" w:space="0" w:color="000000"/>
              <w:right w:val="single" w:sz="3" w:space="0" w:color="000000"/>
            </w:tcBorders>
            <w:vAlign w:val="center"/>
          </w:tcPr>
          <w:p w14:paraId="3201FCF5" w14:textId="77777777" w:rsidR="00774DBE" w:rsidRPr="00774DBE" w:rsidRDefault="00774DBE" w:rsidP="00774DBE">
            <w:pPr>
              <w:spacing w:line="259" w:lineRule="auto"/>
              <w:ind w:left="-1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8BDF48D" wp14:editId="1A5B8B82">
                      <wp:extent cx="98574" cy="190703"/>
                      <wp:effectExtent l="0" t="0" r="0" b="0"/>
                      <wp:docPr id="113041" name="Group 113041"/>
                      <wp:cNvGraphicFramePr/>
                      <a:graphic xmlns:a="http://schemas.openxmlformats.org/drawingml/2006/main">
                        <a:graphicData uri="http://schemas.microsoft.com/office/word/2010/wordprocessingGroup">
                          <wpg:wgp>
                            <wpg:cNvGrpSpPr/>
                            <wpg:grpSpPr>
                              <a:xfrm>
                                <a:off x="0" y="0"/>
                                <a:ext cx="98574" cy="190703"/>
                                <a:chOff x="0" y="0"/>
                                <a:chExt cx="98574" cy="190703"/>
                              </a:xfrm>
                            </wpg:grpSpPr>
                            <wps:wsp>
                              <wps:cNvPr id="103160" name="Rectangle 103160"/>
                              <wps:cNvSpPr/>
                              <wps:spPr>
                                <a:xfrm rot="5399999">
                                  <a:off x="-21976" y="-10553"/>
                                  <a:ext cx="216475" cy="131103"/>
                                </a:xfrm>
                                <a:prstGeom prst="rect">
                                  <a:avLst/>
                                </a:prstGeom>
                                <a:ln>
                                  <a:noFill/>
                                </a:ln>
                              </wps:spPr>
                              <wps:txbx>
                                <w:txbxContent>
                                  <w:p w14:paraId="70624164" w14:textId="77777777" w:rsidR="00774DBE" w:rsidRDefault="00774DBE" w:rsidP="00774DBE">
                                    <w:r>
                                      <w:rPr>
                                        <w:sz w:val="16"/>
                                      </w:rPr>
                                      <w:t>9</w:t>
                                    </w:r>
                                  </w:p>
                                </w:txbxContent>
                              </wps:txbx>
                              <wps:bodyPr horzOverflow="overflow" vert="horz" lIns="0" tIns="0" rIns="0" bIns="0" rtlCol="0">
                                <a:noAutofit/>
                              </wps:bodyPr>
                            </wps:wsp>
                            <wps:wsp>
                              <wps:cNvPr id="103161" name="Rectangle 103161"/>
                              <wps:cNvSpPr/>
                              <wps:spPr>
                                <a:xfrm rot="5399999">
                                  <a:off x="-103154" y="70624"/>
                                  <a:ext cx="216475" cy="131103"/>
                                </a:xfrm>
                                <a:prstGeom prst="rect">
                                  <a:avLst/>
                                </a:prstGeom>
                                <a:ln>
                                  <a:noFill/>
                                </a:ln>
                              </wps:spPr>
                              <wps:txbx>
                                <w:txbxContent>
                                  <w:p w14:paraId="60127C88" w14:textId="77777777" w:rsidR="00774DBE" w:rsidRDefault="00774DBE" w:rsidP="00774DBE">
                                    <w:r>
                                      <w:rPr>
                                        <w:sz w:val="16"/>
                                      </w:rPr>
                                      <w:t>.%</w:t>
                                    </w:r>
                                  </w:p>
                                </w:txbxContent>
                              </wps:txbx>
                              <wps:bodyPr horzOverflow="overflow" vert="horz" lIns="0" tIns="0" rIns="0" bIns="0" rtlCol="0">
                                <a:noAutofit/>
                              </wps:bodyPr>
                            </wps:wsp>
                            <wps:wsp>
                              <wps:cNvPr id="8757" name="Rectangle 8757"/>
                              <wps:cNvSpPr/>
                              <wps:spPr>
                                <a:xfrm rot="5399999">
                                  <a:off x="14306" y="115723"/>
                                  <a:ext cx="37432" cy="131103"/>
                                </a:xfrm>
                                <a:prstGeom prst="rect">
                                  <a:avLst/>
                                </a:prstGeom>
                                <a:ln>
                                  <a:noFill/>
                                </a:ln>
                              </wps:spPr>
                              <wps:txbx>
                                <w:txbxContent>
                                  <w:p w14:paraId="7E391F3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BDF48D" id="Group 113041" o:spid="_x0000_s1203" style="width:7.75pt;height:15pt;mso-position-horizontal-relative:char;mso-position-vertical-relative:line" coordsize="98574,19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3gbAIAAEQIAAAOAAAAZHJzL2Uyb0RvYy54bWzkVW1v0zAQ/o7Ef7D8vUucNE0bNZ0QYxUS&#10;YhODH+A6zouU2JbtLi2/nrOTtNAJJIbEkOgH93J27p577p54fX3oWvTItWmkyDG5CjHigsmiEVWO&#10;v3y+nS0xMpaKgrZS8BwfucHXm9ev1r3KeCRr2RZcIwgiTNarHNfWqiwIDKt5R82VVFzAZil1Ry08&#10;6iooNO0hetcGURgugl7qQmnJuDHgvRk28cbHL0vO7F1ZGm5Rm2PAZv2q/bpza7BZ06zSVNUNG2HQ&#10;Z6DoaCMg6SnUDbUU7XXzJFTXMC2NLO0Vk10gy7Jh3NcA1ZDwopqtlnvla6myvlInmoDaC56eHZZ9&#10;fNxq9aDuNTDRqwq48E+ulkOpO/cPKNHBU3Y8UcYPFjFwrpZJOseIwQ5ZhWkYD4yyGmh/8hKr3/3q&#10;tWBKGfwApFcwGuZcvfmz6h9qqrgn1WRQ/b1GTQHgw5gsYEAE7WBKP8HcUFG1HI1+T44/f6LKZAZY&#10;m3hCWsJsJfHK/fwkjKzNIrJKFxgBQTMSJslI0MRfRBbzNBkJjAmkcwSemKCZ0sZuueyQM3KsAZkP&#10;Tx8/GDscnY44LK1wq5C3TdsOu84DhE5wnWUPu8NQdbR06ZxvJ4sjcFFL/fUO9Fy2ss+xHC3sJA7Z&#10;3S5G7XsBPXBqmgw9GbvJ0LZ9K73mBjxv9laWjQd8zjYCg+YOGP5Ol8lPukwmKmAqfrvLbk4SEAK0&#10;OQ0X0XyQwb/S5dVU2n/R5WWapE977L3jsD+jw2Qeh4OMCUnS6ELGcTqPoxdTcezvsbOuXk7F/ssN&#10;V5X/hI3XqrsLv3/2qj9f/ptvAAAA//8DAFBLAwQUAAYACAAAACEARlQW1toAAAADAQAADwAAAGRy&#10;cy9kb3ducmV2LnhtbEyPwWrDMBBE74X+g9hAb43kBpfiWA4htD2FQpNC6W1jbWwTa2UsxXb+vkov&#10;zWVhmGHmbb6abCsG6n3jWEMyVyCIS2carjR87d8eX0D4gGywdUwaLuRhVdzf5ZgZN/InDbtQiVjC&#10;PkMNdQhdJqUva7Lo564jjt7R9RZDlH0lTY9jLLetfFLqWVpsOC7U2NGmpvK0O1sN7yOO60XyOmxP&#10;x83lZ59+fG8T0vphNq2XIAJN4T8MV/yIDkVkOrgzGy9aDfGR8HevXpqCOGhYKAWyyOUte/ELAAD/&#10;/wMAUEsBAi0AFAAGAAgAAAAhALaDOJL+AAAA4QEAABMAAAAAAAAAAAAAAAAAAAAAAFtDb250ZW50&#10;X1R5cGVzXS54bWxQSwECLQAUAAYACAAAACEAOP0h/9YAAACUAQAACwAAAAAAAAAAAAAAAAAvAQAA&#10;X3JlbHMvLnJlbHNQSwECLQAUAAYACAAAACEAgDbN4GwCAABECAAADgAAAAAAAAAAAAAAAAAuAgAA&#10;ZHJzL2Uyb0RvYy54bWxQSwECLQAUAAYACAAAACEARlQW1toAAAADAQAADwAAAAAAAAAAAAAAAADG&#10;BAAAZHJzL2Rvd25yZXYueG1sUEsFBgAAAAAEAAQA8wAAAM0FAAAAAA==&#10;">
                      <v:rect id="Rectangle 103160" o:spid="_x0000_s1204" style="position:absolute;left:-21976;top:-10553;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PJwwAAAN8AAAAPAAAAZHJzL2Rvd25yZXYueG1sRE/NasJA&#10;EL4X+g7LFLzVjS2IpK5BlIDQQ6r1AYbsNJsmOxuy2xjfvnMo9Pjx/W+L2fdqojG2gQ2slhko4jrY&#10;lhsD18/yeQMqJmSLfWAycKcIxe7xYYu5DTc+03RJjZIQjjkacCkNudaxduQxLsNALNxXGD0mgWOj&#10;7Yg3Cfe9fsmytfbYsjQ4HOjgqO4uP95A1VXuOLXltfl+j5Y+qnAs08mYxdO8fwOVaE7/4j/3ycr8&#10;7HW1lgfyRwDo3S8AAAD//wMAUEsBAi0AFAAGAAgAAAAhANvh9svuAAAAhQEAABMAAAAAAAAAAAAA&#10;AAAAAAAAAFtDb250ZW50X1R5cGVzXS54bWxQSwECLQAUAAYACAAAACEAWvQsW78AAAAVAQAACwAA&#10;AAAAAAAAAAAAAAAfAQAAX3JlbHMvLnJlbHNQSwECLQAUAAYACAAAACEA7ZoTycMAAADfAAAADwAA&#10;AAAAAAAAAAAAAAAHAgAAZHJzL2Rvd25yZXYueG1sUEsFBgAAAAADAAMAtwAAAPcCAAAAAA==&#10;" filled="f" stroked="f">
                        <v:textbox inset="0,0,0,0">
                          <w:txbxContent>
                            <w:p w14:paraId="70624164" w14:textId="77777777" w:rsidR="00774DBE" w:rsidRDefault="00774DBE" w:rsidP="00774DBE">
                              <w:r>
                                <w:rPr>
                                  <w:sz w:val="16"/>
                                </w:rPr>
                                <w:t>9</w:t>
                              </w:r>
                            </w:p>
                          </w:txbxContent>
                        </v:textbox>
                      </v:rect>
                      <v:rect id="Rectangle 103161" o:spid="_x0000_s1205" style="position:absolute;left:-103154;top:70624;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rZSwQAAAN8AAAAPAAAAZHJzL2Rvd25yZXYueG1sRE/NisIw&#10;EL4v+A5hBG9rWgVZqlFEKQgeuqs+wNCMTbWZlCbW7ttvFgSPH9//ajPYRvTU+dqxgnSagCAuna65&#10;UnA5559fIHxA1tg4JgW/5GGzHn2sMNPuyT/Un0IlYgj7DBWYENpMSl8asuinriWO3NV1FkOEXSV1&#10;h88Ybhs5S5KFtFhzbDDY0s5QeT89rILiXph9X+eX6nb0mr4Lt8/DQanJeNguQQQawlv8ch90nJ/M&#10;00UK/38iALn+AwAA//8DAFBLAQItABQABgAIAAAAIQDb4fbL7gAAAIUBAAATAAAAAAAAAAAAAAAA&#10;AAAAAABbQ29udGVudF9UeXBlc10ueG1sUEsBAi0AFAAGAAgAAAAhAFr0LFu/AAAAFQEAAAsAAAAA&#10;AAAAAAAAAAAAHwEAAF9yZWxzLy5yZWxzUEsBAi0AFAAGAAgAAAAhAILWtlLBAAAA3wAAAA8AAAAA&#10;AAAAAAAAAAAABwIAAGRycy9kb3ducmV2LnhtbFBLBQYAAAAAAwADALcAAAD1AgAAAAA=&#10;" filled="f" stroked="f">
                        <v:textbox inset="0,0,0,0">
                          <w:txbxContent>
                            <w:p w14:paraId="60127C88" w14:textId="77777777" w:rsidR="00774DBE" w:rsidRDefault="00774DBE" w:rsidP="00774DBE">
                              <w:r>
                                <w:rPr>
                                  <w:sz w:val="16"/>
                                </w:rPr>
                                <w:t>.%</w:t>
                              </w:r>
                            </w:p>
                          </w:txbxContent>
                        </v:textbox>
                      </v:rect>
                      <v:rect id="Rectangle 8757" o:spid="_x0000_s1206" style="position:absolute;left:14306;top:115723;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mIxAAAAN0AAAAPAAAAZHJzL2Rvd25yZXYueG1sRI/disIw&#10;FITvhX2HcBb2TlMX/KEaRVYKwl7Uvwc4NMem2pyUJtbu228EwcthZr5hluve1qKj1leOFYxHCQji&#10;wumKSwXnUzacg/ABWWPtmBT8kYf16mOwxFS7Bx+oO4ZSRAj7FBWYEJpUSl8YsuhHriGO3sW1FkOU&#10;bSl1i48It7X8TpKptFhxXDDY0I+h4na8WwX5LTfbrsrO5fXXa9rnbpuFnVJfn/1mASJQH97hV3un&#10;Fcxnkxk838QnIFf/AAAA//8DAFBLAQItABQABgAIAAAAIQDb4fbL7gAAAIUBAAATAAAAAAAAAAAA&#10;AAAAAAAAAABbQ29udGVudF9UeXBlc10ueG1sUEsBAi0AFAAGAAgAAAAhAFr0LFu/AAAAFQEAAAsA&#10;AAAAAAAAAAAAAAAAHwEAAF9yZWxzLy5yZWxzUEsBAi0AFAAGAAgAAAAhADnROYjEAAAA3QAAAA8A&#10;AAAAAAAAAAAAAAAABwIAAGRycy9kb3ducmV2LnhtbFBLBQYAAAAAAwADALcAAAD4AgAAAAA=&#10;" filled="f" stroked="f">
                        <v:textbox inset="0,0,0,0">
                          <w:txbxContent>
                            <w:p w14:paraId="7E391F33" w14:textId="77777777" w:rsidR="00774DBE" w:rsidRDefault="00774DBE" w:rsidP="00774DBE">
                              <w:r>
                                <w:rPr>
                                  <w:sz w:val="16"/>
                                </w:rPr>
                                <w:t xml:space="preserve"> </w:t>
                              </w:r>
                            </w:p>
                          </w:txbxContent>
                        </v:textbox>
                      </v:rect>
                      <w10:anchorlock/>
                    </v:group>
                  </w:pict>
                </mc:Fallback>
              </mc:AlternateContent>
            </w:r>
          </w:p>
        </w:tc>
        <w:tc>
          <w:tcPr>
            <w:tcW w:w="428" w:type="dxa"/>
            <w:tcBorders>
              <w:top w:val="single" w:sz="3" w:space="0" w:color="000000"/>
              <w:left w:val="single" w:sz="3" w:space="0" w:color="000000"/>
              <w:bottom w:val="single" w:sz="3" w:space="0" w:color="000000"/>
              <w:right w:val="single" w:sz="3" w:space="0" w:color="000000"/>
            </w:tcBorders>
            <w:vAlign w:val="center"/>
          </w:tcPr>
          <w:p w14:paraId="11520A1D"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503BC3D" wp14:editId="3B594AF9">
                      <wp:extent cx="98574" cy="162764"/>
                      <wp:effectExtent l="0" t="0" r="0" b="0"/>
                      <wp:docPr id="113059" name="Group 113059"/>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62" name="Rectangle 103162"/>
                              <wps:cNvSpPr/>
                              <wps:spPr>
                                <a:xfrm rot="5399999">
                                  <a:off x="-17265" y="-15262"/>
                                  <a:ext cx="178504" cy="131103"/>
                                </a:xfrm>
                                <a:prstGeom prst="rect">
                                  <a:avLst/>
                                </a:prstGeom>
                                <a:ln>
                                  <a:noFill/>
                                </a:ln>
                              </wps:spPr>
                              <wps:txbx>
                                <w:txbxContent>
                                  <w:p w14:paraId="6A1B9E56" w14:textId="77777777" w:rsidR="00774DBE" w:rsidRDefault="00774DBE" w:rsidP="00774DBE">
                                    <w:r>
                                      <w:rPr>
                                        <w:sz w:val="16"/>
                                      </w:rPr>
                                      <w:t>9</w:t>
                                    </w:r>
                                  </w:p>
                                </w:txbxContent>
                              </wps:txbx>
                              <wps:bodyPr horzOverflow="overflow" vert="horz" lIns="0" tIns="0" rIns="0" bIns="0" rtlCol="0">
                                <a:noAutofit/>
                              </wps:bodyPr>
                            </wps:wsp>
                            <wps:wsp>
                              <wps:cNvPr id="103163" name="Rectangle 103163"/>
                              <wps:cNvSpPr/>
                              <wps:spPr>
                                <a:xfrm rot="5399999">
                                  <a:off x="-84372" y="51843"/>
                                  <a:ext cx="178504" cy="131103"/>
                                </a:xfrm>
                                <a:prstGeom prst="rect">
                                  <a:avLst/>
                                </a:prstGeom>
                                <a:ln>
                                  <a:noFill/>
                                </a:ln>
                              </wps:spPr>
                              <wps:txbx>
                                <w:txbxContent>
                                  <w:p w14:paraId="5D5C10D0" w14:textId="77777777" w:rsidR="00774DBE" w:rsidRDefault="00774DBE" w:rsidP="00774DBE">
                                    <w:r>
                                      <w:rPr>
                                        <w:sz w:val="16"/>
                                      </w:rPr>
                                      <w:t>%</w:t>
                                    </w:r>
                                  </w:p>
                                </w:txbxContent>
                              </wps:txbx>
                              <wps:bodyPr horzOverflow="overflow" vert="horz" lIns="0" tIns="0" rIns="0" bIns="0" rtlCol="0">
                                <a:noAutofit/>
                              </wps:bodyPr>
                            </wps:wsp>
                            <wps:wsp>
                              <wps:cNvPr id="8759" name="Rectangle 8759"/>
                              <wps:cNvSpPr/>
                              <wps:spPr>
                                <a:xfrm rot="5399999">
                                  <a:off x="14306" y="87784"/>
                                  <a:ext cx="37432" cy="131103"/>
                                </a:xfrm>
                                <a:prstGeom prst="rect">
                                  <a:avLst/>
                                </a:prstGeom>
                                <a:ln>
                                  <a:noFill/>
                                </a:ln>
                              </wps:spPr>
                              <wps:txbx>
                                <w:txbxContent>
                                  <w:p w14:paraId="3ACAC13E"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03BC3D" id="Group 113059" o:spid="_x0000_s1207"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n7bAIAAEIIAAAOAAAAZHJzL2Uyb0RvYy54bWzcVW2P0zAM/o7Ef4jyfWu7rmtXrTshjpuQ&#10;EHfi4AdkafoitUmUZGuPX4+TthvcBBJD4hD7kDl2aj9+bCebm75t0JEpXQue4WDuY8Q4FXnNywx/&#10;+Xw3SzDShvCcNIKzDD8xjW+2r19tOpmyhahEkzOFwAnXaSczXBkjU8/TtGIt0XMhGQdjIVRLDGxV&#10;6eWKdOC9bbyF76+8TqhcKkGZ1qC9HYx46/wXBaPmvig0M6jJMGAzblVu3dvV225IWioiq5qOMMgV&#10;KFpScwh6cnVLDEEHVV+4amuqhBaFmVPReqIoaspcDpBN4D/LZqfEQbpcyrQr5YkmoPYZT1e7pR+P&#10;OyUf5YMCJjpZAhduZ3PpC9Xaf0CJekfZ04ky1htEQblOoniJEQVLsFrEq+XAKK2A9ouPaPXuV595&#10;U0jvByCdhNbQ5+z1n2X/WBHJHKk6hewfFKpzAO+HgB8jTlro0k/QN4SXDUOj3pHjzp+o0qkG1iae&#10;kBLQW1G4tj/XCSNrsyBerCKMgKBZEC0ghmu5ib8gTiJ/IjAMIJy1n5ggqVTa7JhokRUyrACZc0+O&#10;H7QZjk5HLJaG25WLu7ppBqvVAKETXCuZft8PWYeBDWd1e5E/AReVUF/vYZ6LRnQZFqOE7YhDdGvF&#10;qHnPoQZ2miZBTcJ+EpRp3go3cwOeNwcjitoBPkcbgUFxBwx/p8rhT6rsmLfgoCt+u8rJMoyhfaDK&#10;UQDyv1Vk13Nn2v/zIidxtL4ssdOOvX5FgYNl6K9cfZM4TsZbbhriMF6GUHx3Cb7ADJ8a96Vn2N3b&#10;8FC5C2x8VO1L+P3ezfz56d9+AwAA//8DAFBLAwQUAAYACAAAACEA1Aya/9oAAAADAQAADwAAAGRy&#10;cy9kb3ducmV2LnhtbEyPQWvCQBCF7wX/wzJCb3UTJVLSbEREPUmhWii9jdkxCWZnQ3ZN4r/v2kt7&#10;GXi8x3vfZKvRNKKnztWWFcSzCARxYXXNpYLP0+7lFYTzyBoby6TgTg5W+eQpw1TbgT+oP/pShBJ2&#10;KSqovG9TKV1RkUE3sy1x8C62M+iD7EqpOxxCuWnkPIqW0mDNYaHCljYVFdfjzSjYDzisF/G2P1wv&#10;m/v3KXn/OsSk1PN0XL+B8DT6vzA88AM65IHpbG+snWgUhEf87314SQLirGCeLEHmmfzPnv8AAAD/&#10;/wMAUEsBAi0AFAAGAAgAAAAhALaDOJL+AAAA4QEAABMAAAAAAAAAAAAAAAAAAAAAAFtDb250ZW50&#10;X1R5cGVzXS54bWxQSwECLQAUAAYACAAAACEAOP0h/9YAAACUAQAACwAAAAAAAAAAAAAAAAAvAQAA&#10;X3JlbHMvLnJlbHNQSwECLQAUAAYACAAAACEACnWJ+2wCAABCCAAADgAAAAAAAAAAAAAAAAAuAgAA&#10;ZHJzL2Uyb0RvYy54bWxQSwECLQAUAAYACAAAACEA1Aya/9oAAAADAQAADwAAAAAAAAAAAAAAAADG&#10;BAAAZHJzL2Rvd25yZXYueG1sUEsFBgAAAAAEAAQA8wAAAM0FAAAAAA==&#10;">
                      <v:rect id="Rectangle 103162" o:spid="_x0000_s120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glwgAAAN8AAAAPAAAAZHJzL2Rvd25yZXYueG1sRE/LisIw&#10;FN0L8w/hDsxOUx0QqUYRpSDMoj76AZfmTtOxuSlNpta/N4Lg8nDeq81gG9FT52vHCqaTBARx6XTN&#10;lYLiko0XIHxA1tg4JgV38rBZf4xWmGp34xP151CJGMI+RQUmhDaV0peGLPqJa4kj9+s6iyHCrpK6&#10;w1sMt42cJclcWqw5NhhsaWeovJ7/rYL8mpt9X2dF9ffjNR1zt8/CQamvz2G7BBFoCG/xy33QcX7y&#10;PZ3P4PknApDrBwAAAP//AwBQSwECLQAUAAYACAAAACEA2+H2y+4AAACFAQAAEwAAAAAAAAAAAAAA&#10;AAAAAAAAW0NvbnRlbnRfVHlwZXNdLnhtbFBLAQItABQABgAIAAAAIQBa9CxbvwAAABUBAAALAAAA&#10;AAAAAAAAAAAAAB8BAABfcmVscy8ucmVsc1BLAQItABQABgAIAAAAIQByBCglwgAAAN8AAAAPAAAA&#10;AAAAAAAAAAAAAAcCAABkcnMvZG93bnJldi54bWxQSwUGAAAAAAMAAwC3AAAA9gIAAAAA&#10;" filled="f" stroked="f">
                        <v:textbox inset="0,0,0,0">
                          <w:txbxContent>
                            <w:p w14:paraId="6A1B9E56" w14:textId="77777777" w:rsidR="00774DBE" w:rsidRDefault="00774DBE" w:rsidP="00774DBE">
                              <w:r>
                                <w:rPr>
                                  <w:sz w:val="16"/>
                                </w:rPr>
                                <w:t>9</w:t>
                              </w:r>
                            </w:p>
                          </w:txbxContent>
                        </v:textbox>
                      </v:rect>
                      <v:rect id="Rectangle 103163" o:spid="_x0000_s1209"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2+wgAAAN8AAAAPAAAAZHJzL2Rvd25yZXYueG1sRE/dasIw&#10;FL4f+A7hCLtbUxWKdI0yJgVhF52dD3BozprO5qQ0sda3N4PBLj++/2I/215MNPrOsYJVkoIgbpzu&#10;uFVw/ipftiB8QNbYOyYFd/Kw3y2eCsy1u/GJpjq0Ioawz1GBCWHIpfSNIYs+cQNx5L7daDFEOLZS&#10;j3iL4baX6zTNpMWOY4PBgd4NNZf6ahVUl8ocpq48tz8fXtNn5Q5lOCr1vJzfXkEEmsO/+M991HF+&#10;ulllG/j9EwHI3QMAAP//AwBQSwECLQAUAAYACAAAACEA2+H2y+4AAACFAQAAEwAAAAAAAAAAAAAA&#10;AAAAAAAAW0NvbnRlbnRfVHlwZXNdLnhtbFBLAQItABQABgAIAAAAIQBa9CxbvwAAABUBAAALAAAA&#10;AAAAAAAAAAAAAB8BAABfcmVscy8ucmVsc1BLAQItABQABgAIAAAAIQAdSI2+wgAAAN8AAAAPAAAA&#10;AAAAAAAAAAAAAAcCAABkcnMvZG93bnJldi54bWxQSwUGAAAAAAMAAwC3AAAA9gIAAAAA&#10;" filled="f" stroked="f">
                        <v:textbox inset="0,0,0,0">
                          <w:txbxContent>
                            <w:p w14:paraId="5D5C10D0" w14:textId="77777777" w:rsidR="00774DBE" w:rsidRDefault="00774DBE" w:rsidP="00774DBE">
                              <w:r>
                                <w:rPr>
                                  <w:sz w:val="16"/>
                                </w:rPr>
                                <w:t>%</w:t>
                              </w:r>
                            </w:p>
                          </w:txbxContent>
                        </v:textbox>
                      </v:rect>
                      <v:rect id="Rectangle 8759" o:spid="_x0000_s1210"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hhxQAAAN0AAAAPAAAAZHJzL2Rvd25yZXYueG1sRI/dasJA&#10;FITvC77DcgTv6saCbYyuIpWA0IvUnwc4ZI/ZaPZsyK4xvn23UOjlMDPfMKvNYBvRU+drxwpm0wQE&#10;cel0zZWC8yl/TUH4gKyxcUwKnuRhsx69rDDT7sEH6o+hEhHCPkMFJoQ2k9KXhiz6qWuJo3dxncUQ&#10;ZVdJ3eEjwm0j35LkXVqsOS4YbOnTUHk73q2C4laYXV/n5+r65TV9F26Xh71Sk/GwXYIINIT/8F97&#10;rxWkH/MF/L6JT0CufwAAAP//AwBQSwECLQAUAAYACAAAACEA2+H2y+4AAACFAQAAEwAAAAAAAAAA&#10;AAAAAAAAAAAAW0NvbnRlbnRfVHlwZXNdLnhtbFBLAQItABQABgAIAAAAIQBa9CxbvwAAABUBAAAL&#10;AAAAAAAAAAAAAAAAAB8BAABfcmVscy8ucmVsc1BLAQItABQABgAIAAAAIQAnAghhxQAAAN0AAAAP&#10;AAAAAAAAAAAAAAAAAAcCAABkcnMvZG93bnJldi54bWxQSwUGAAAAAAMAAwC3AAAA+QIAAAAA&#10;" filled="f" stroked="f">
                        <v:textbox inset="0,0,0,0">
                          <w:txbxContent>
                            <w:p w14:paraId="3ACAC13E"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center"/>
          </w:tcPr>
          <w:p w14:paraId="135ABC7A"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B9E11FD" wp14:editId="2A250774">
                      <wp:extent cx="98574" cy="162764"/>
                      <wp:effectExtent l="0" t="0" r="0" b="0"/>
                      <wp:docPr id="113067" name="Group 113067"/>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64" name="Rectangle 103164"/>
                              <wps:cNvSpPr/>
                              <wps:spPr>
                                <a:xfrm rot="5399999">
                                  <a:off x="-17265" y="-15262"/>
                                  <a:ext cx="178504" cy="131103"/>
                                </a:xfrm>
                                <a:prstGeom prst="rect">
                                  <a:avLst/>
                                </a:prstGeom>
                                <a:ln>
                                  <a:noFill/>
                                </a:ln>
                              </wps:spPr>
                              <wps:txbx>
                                <w:txbxContent>
                                  <w:p w14:paraId="1277721E" w14:textId="77777777" w:rsidR="00774DBE" w:rsidRDefault="00774DBE" w:rsidP="00774DBE">
                                    <w:r>
                                      <w:rPr>
                                        <w:sz w:val="16"/>
                                      </w:rPr>
                                      <w:t>9</w:t>
                                    </w:r>
                                  </w:p>
                                </w:txbxContent>
                              </wps:txbx>
                              <wps:bodyPr horzOverflow="overflow" vert="horz" lIns="0" tIns="0" rIns="0" bIns="0" rtlCol="0">
                                <a:noAutofit/>
                              </wps:bodyPr>
                            </wps:wsp>
                            <wps:wsp>
                              <wps:cNvPr id="103165" name="Rectangle 103165"/>
                              <wps:cNvSpPr/>
                              <wps:spPr>
                                <a:xfrm rot="5399999">
                                  <a:off x="-84372" y="51843"/>
                                  <a:ext cx="178504" cy="131103"/>
                                </a:xfrm>
                                <a:prstGeom prst="rect">
                                  <a:avLst/>
                                </a:prstGeom>
                                <a:ln>
                                  <a:noFill/>
                                </a:ln>
                              </wps:spPr>
                              <wps:txbx>
                                <w:txbxContent>
                                  <w:p w14:paraId="3C8A8B99" w14:textId="77777777" w:rsidR="00774DBE" w:rsidRDefault="00774DBE" w:rsidP="00774DBE">
                                    <w:r>
                                      <w:rPr>
                                        <w:sz w:val="16"/>
                                      </w:rPr>
                                      <w:t>%</w:t>
                                    </w:r>
                                  </w:p>
                                </w:txbxContent>
                              </wps:txbx>
                              <wps:bodyPr horzOverflow="overflow" vert="horz" lIns="0" tIns="0" rIns="0" bIns="0" rtlCol="0">
                                <a:noAutofit/>
                              </wps:bodyPr>
                            </wps:wsp>
                            <wps:wsp>
                              <wps:cNvPr id="8761" name="Rectangle 8761"/>
                              <wps:cNvSpPr/>
                              <wps:spPr>
                                <a:xfrm rot="5399999">
                                  <a:off x="14306" y="87784"/>
                                  <a:ext cx="37432" cy="131103"/>
                                </a:xfrm>
                                <a:prstGeom prst="rect">
                                  <a:avLst/>
                                </a:prstGeom>
                                <a:ln>
                                  <a:noFill/>
                                </a:ln>
                              </wps:spPr>
                              <wps:txbx>
                                <w:txbxContent>
                                  <w:p w14:paraId="4AAB0A5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9E11FD" id="Group 113067" o:spid="_x0000_s1211"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PCaAIAAEIIAAAOAAAAZHJzL2Uyb0RvYy54bWzkVdtuEzEQfUfiHyy/N3vLXrrqpkKURkiI&#10;VhQ+wPF6L9KubdluNuHrGXsvgQYhUSSKRB6c8dg7PnPOjH11feg7tGdKt4IXOFj5GDFORdnyusBf&#10;Pt9eZBhpQ3hJOsFZgY9M4+vN61dXg8xZKBrRlUwhCMJ1PsgCN8bI3PM0bVhP9EpIxmGxEqonBqaq&#10;9kpFBojed17o+4k3CFVKJSjTGrw34yLeuPhVxai5qyrNDOoKDNiMG5Ubd3b0NlckrxWRTUsnGOQZ&#10;KHrScjh0CXVDDEGPqj0L1bdUCS0qs6Ki90RVtZS5HCCbwH+SzVaJR+lyqfOhlgtNQO0Tnp4dln7c&#10;b5V8kPcKmBhkDVy4mc3lUKne/gNKdHCUHRfK2MEgCs7LLE7XGFFYCZIwTdYjo7QB2s8+os27X33m&#10;zUd6PwAZJJSGPmWv/yz7h4ZI5kjVOWR/r1BbAng/CgA84qSHKv0EdUN43TE0+R05bv9Clc41sDbz&#10;hJSA2oqjS/tzlTCxdhGkYRJjBARdBHGYhCNBM39BmsX+TGAUwHF2fWGC5FJps2WiR9YosAJkLjzZ&#10;f9Bm3DpvsVg6bkcubtuuG1etBwid4VrLHHaHMevI6WV9O1EegYtGqK930M9VJ4YCi8nCtsXhdLuK&#10;Ufeegwa2m2ZDzcZuNpTp3grXcyOeN49GVK0DfDptAgbi2tr7WyqDGD9VObbMWxhQFb+tcraO0tCp&#10;HAdg/1siL5n9FyJnaRKcS+y8zxc4WEd+4vTN0jSbbrm5iaN0HYH47hJ8gR5O5sJ9aXndvQ0PlbvA&#10;pkfVvoTfz13Pn57+zTcAAAD//wMAUEsDBBQABgAIAAAAIQDUDJr/2gAAAAMBAAAPAAAAZHJzL2Rv&#10;d25yZXYueG1sTI9Ba8JAEIXvBf/DMkJvdRMlUtJsREQ9SaFaKL2N2TEJZmdDdk3iv+/aS3sZeLzH&#10;e99kq9E0oqfO1ZYVxLMIBHFhdc2lgs/T7uUVhPPIGhvLpOBODlb55CnDVNuBP6g/+lKEEnYpKqi8&#10;b1MpXVGRQTezLXHwLrYz6IPsSqk7HEK5aeQ8ipbSYM1hocKWNhUV1+PNKNgPOKwX8bY/XC+b+/cp&#10;ef86xKTU83Rcv4HwNPq/MDzwAzrkgelsb6ydaBSER/zvfXhJAuKsYJ4sQeaZ/M+e/wAAAP//AwBQ&#10;SwECLQAUAAYACAAAACEAtoM4kv4AAADhAQAAEwAAAAAAAAAAAAAAAAAAAAAAW0NvbnRlbnRfVHlw&#10;ZXNdLnhtbFBLAQItABQABgAIAAAAIQA4/SH/1gAAAJQBAAALAAAAAAAAAAAAAAAAAC8BAABfcmVs&#10;cy8ucmVsc1BLAQItABQABgAIAAAAIQCGwJPCaAIAAEIIAAAOAAAAAAAAAAAAAAAAAC4CAABkcnMv&#10;ZTJvRG9jLnhtbFBLAQItABQABgAIAAAAIQDUDJr/2gAAAAMBAAAPAAAAAAAAAAAAAAAAAMIEAABk&#10;cnMvZG93bnJldi54bWxQSwUGAAAAAAQABADzAAAAyQUAAAAA&#10;">
                      <v:rect id="Rectangle 103164" o:spid="_x0000_s121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XKwQAAAN8AAAAPAAAAZHJzL2Rvd25yZXYueG1sRE/NisIw&#10;EL4v+A5hBG9rqi4i1SiiFAQP3VUfYGjGptpMShNrfXuzsLDHj+9/teltLTpqfeVYwWScgCAunK64&#10;VHA5Z58LED4ga6wdk4IXedisBx8rTLV78g91p1CKGMI+RQUmhCaV0heGLPqxa4gjd3WtxRBhW0rd&#10;4jOG21pOk2QuLVYcGww2tDNU3E8PqyC/52bfVdmlvB29pu/c7bNwUGo07LdLEIH68C/+cx90nJ/M&#10;JvMv+P0TAcj1GwAA//8DAFBLAQItABQABgAIAAAAIQDb4fbL7gAAAIUBAAATAAAAAAAAAAAAAAAA&#10;AAAAAABbQ29udGVudF9UeXBlc10ueG1sUEsBAi0AFAAGAAgAAAAhAFr0LFu/AAAAFQEAAAsAAAAA&#10;AAAAAAAAAAAAHwEAAF9yZWxzLy5yZWxzUEsBAi0AFAAGAAgAAAAhAJKhFcrBAAAA3wAAAA8AAAAA&#10;AAAAAAAAAAAABwIAAGRycy9kb3ducmV2LnhtbFBLBQYAAAAAAwADALcAAAD1AgAAAAA=&#10;" filled="f" stroked="f">
                        <v:textbox inset="0,0,0,0">
                          <w:txbxContent>
                            <w:p w14:paraId="1277721E" w14:textId="77777777" w:rsidR="00774DBE" w:rsidRDefault="00774DBE" w:rsidP="00774DBE">
                              <w:r>
                                <w:rPr>
                                  <w:sz w:val="16"/>
                                </w:rPr>
                                <w:t>9</w:t>
                              </w:r>
                            </w:p>
                          </w:txbxContent>
                        </v:textbox>
                      </v:rect>
                      <v:rect id="Rectangle 103165" o:spid="_x0000_s1213"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bBRwQAAAN8AAAAPAAAAZHJzL2Rvd25yZXYueG1sRE/NisIw&#10;EL4v+A5hBG9rqrIi1SiiFAQP3VUfYGjGptpMShNrfXuzsLDHj+9/teltLTpqfeVYwWScgCAunK64&#10;VHA5Z58LED4ga6wdk4IXedisBx8rTLV78g91p1CKGMI+RQUmhCaV0heGLPqxa4gjd3WtxRBhW0rd&#10;4jOG21pOk2QuLVYcGww2tDNU3E8PqyC/52bfVdmlvB29pu/c7bNwUGo07LdLEIH68C/+cx90nJ/M&#10;JvMv+P0TAcj1GwAA//8DAFBLAQItABQABgAIAAAAIQDb4fbL7gAAAIUBAAATAAAAAAAAAAAAAAAA&#10;AAAAAABbQ29udGVudF9UeXBlc10ueG1sUEsBAi0AFAAGAAgAAAAhAFr0LFu/AAAAFQEAAAsAAAAA&#10;AAAAAAAAAAAAHwEAAF9yZWxzLy5yZWxzUEsBAi0AFAAGAAgAAAAhAP3tsFHBAAAA3wAAAA8AAAAA&#10;AAAAAAAAAAAABwIAAGRycy9kb3ducmV2LnhtbFBLBQYAAAAAAwADALcAAAD1AgAAAAA=&#10;" filled="f" stroked="f">
                        <v:textbox inset="0,0,0,0">
                          <w:txbxContent>
                            <w:p w14:paraId="3C8A8B99" w14:textId="77777777" w:rsidR="00774DBE" w:rsidRDefault="00774DBE" w:rsidP="00774DBE">
                              <w:r>
                                <w:rPr>
                                  <w:sz w:val="16"/>
                                </w:rPr>
                                <w:t>%</w:t>
                              </w:r>
                            </w:p>
                          </w:txbxContent>
                        </v:textbox>
                      </v:rect>
                      <v:rect id="Rectangle 8761" o:spid="_x0000_s1214"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7axQAAAN0AAAAPAAAAZHJzL2Rvd25yZXYueG1sRI/BasMw&#10;EETvhfyD2EButZwcUuNaCaXBEMjBrZsPWKyt5cZaGUtxnL+PCoUeh5l5wxT72fZiotF3jhWskxQE&#10;ceN0x62C81f5nIHwAVlj75gU3MnDfrd4KjDX7safNNWhFRHCPkcFJoQhl9I3hiz6xA3E0ft2o8UQ&#10;5dhKPeItwm0vN2m6lRY7jgsGB3o31Fzqq1VQXSpzmLry3P6cvKaPyh3KcFRqtZzfXkEEmsN/+K99&#10;1Aqyl+0aft/EJyB3DwAAAP//AwBQSwECLQAUAAYACAAAACEA2+H2y+4AAACFAQAAEwAAAAAAAAAA&#10;AAAAAAAAAAAAW0NvbnRlbnRfVHlwZXNdLnhtbFBLAQItABQABgAIAAAAIQBa9CxbvwAAABUBAAAL&#10;AAAAAAAAAAAAAAAAAB8BAABfcmVscy8ucmVsc1BLAQItABQABgAIAAAAIQAXGM7axQAAAN0AAAAP&#10;AAAAAAAAAAAAAAAAAAcCAABkcnMvZG93bnJldi54bWxQSwUGAAAAAAMAAwC3AAAA+QIAAAAA&#10;" filled="f" stroked="f">
                        <v:textbox inset="0,0,0,0">
                          <w:txbxContent>
                            <w:p w14:paraId="4AAB0A53"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center"/>
          </w:tcPr>
          <w:p w14:paraId="1AFD41CE"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99BC062" wp14:editId="1730683D">
                      <wp:extent cx="98574" cy="162764"/>
                      <wp:effectExtent l="0" t="0" r="0" b="0"/>
                      <wp:docPr id="113076" name="Group 113076"/>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66" name="Rectangle 103166"/>
                              <wps:cNvSpPr/>
                              <wps:spPr>
                                <a:xfrm rot="5399999">
                                  <a:off x="-17265" y="-15262"/>
                                  <a:ext cx="178504" cy="131103"/>
                                </a:xfrm>
                                <a:prstGeom prst="rect">
                                  <a:avLst/>
                                </a:prstGeom>
                                <a:ln>
                                  <a:noFill/>
                                </a:ln>
                              </wps:spPr>
                              <wps:txbx>
                                <w:txbxContent>
                                  <w:p w14:paraId="0F8690BA" w14:textId="77777777" w:rsidR="00774DBE" w:rsidRDefault="00774DBE" w:rsidP="00774DBE">
                                    <w:r>
                                      <w:rPr>
                                        <w:sz w:val="16"/>
                                      </w:rPr>
                                      <w:t>9</w:t>
                                    </w:r>
                                  </w:p>
                                </w:txbxContent>
                              </wps:txbx>
                              <wps:bodyPr horzOverflow="overflow" vert="horz" lIns="0" tIns="0" rIns="0" bIns="0" rtlCol="0">
                                <a:noAutofit/>
                              </wps:bodyPr>
                            </wps:wsp>
                            <wps:wsp>
                              <wps:cNvPr id="103167" name="Rectangle 103167"/>
                              <wps:cNvSpPr/>
                              <wps:spPr>
                                <a:xfrm rot="5399999">
                                  <a:off x="-84372" y="51843"/>
                                  <a:ext cx="178504" cy="131103"/>
                                </a:xfrm>
                                <a:prstGeom prst="rect">
                                  <a:avLst/>
                                </a:prstGeom>
                                <a:ln>
                                  <a:noFill/>
                                </a:ln>
                              </wps:spPr>
                              <wps:txbx>
                                <w:txbxContent>
                                  <w:p w14:paraId="781F0ED2" w14:textId="77777777" w:rsidR="00774DBE" w:rsidRDefault="00774DBE" w:rsidP="00774DBE">
                                    <w:r>
                                      <w:rPr>
                                        <w:sz w:val="16"/>
                                      </w:rPr>
                                      <w:t>%</w:t>
                                    </w:r>
                                  </w:p>
                                </w:txbxContent>
                              </wps:txbx>
                              <wps:bodyPr horzOverflow="overflow" vert="horz" lIns="0" tIns="0" rIns="0" bIns="0" rtlCol="0">
                                <a:noAutofit/>
                              </wps:bodyPr>
                            </wps:wsp>
                            <wps:wsp>
                              <wps:cNvPr id="8763" name="Rectangle 8763"/>
                              <wps:cNvSpPr/>
                              <wps:spPr>
                                <a:xfrm rot="5399999">
                                  <a:off x="14306" y="87784"/>
                                  <a:ext cx="37432" cy="131103"/>
                                </a:xfrm>
                                <a:prstGeom prst="rect">
                                  <a:avLst/>
                                </a:prstGeom>
                                <a:ln>
                                  <a:noFill/>
                                </a:ln>
                              </wps:spPr>
                              <wps:txbx>
                                <w:txbxContent>
                                  <w:p w14:paraId="42D814A4"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9BC062" id="Group 113076" o:spid="_x0000_s1215"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cOZgIAAEIIAAAOAAAAZHJzL2Uyb0RvYy54bWzkVduO0zAQfUfiHyy/t7m1SRo1XSGWrZAQ&#10;u2LhA1zHuUiJbdlu0+XrGTtJC1uBRJFgJfrgjmecmTNnZuz1zbFr0YEp3Qie42DuY8Q4FUXDqxx/&#10;+Xw3SzHShvCCtIKzHD8xjW82r1+te5mxUNSiLZhC4ITrrJc5ro2RmedpWrOO6LmQjIOxFKojBraq&#10;8gpFevDetV7o+7HXC1VIJSjTGrS3gxFvnP+yZNTcl6VmBrU5BmzGrcqtO7t6mzXJKkVk3dARBrkC&#10;RUcaDkFPrm6JIWivmgtXXUOV0KI0cyo6T5RlQ5nLAbIJ/GfZbJXYS5dLlfWVPNEE1D7j6Wq39ONh&#10;q+SjfFDARC8r4MLtbC7HUnX2H1Cio6Ps6UQZOxpEQblKl8kCIwqWIA6TeDEwSmug/eIjWr/71Wfe&#10;FNL7AUgvoTX0OXv9Z9k/1kQyR6rOIPsHhZoCwPtREMcYcdJBl36CviG8ahka9Y4cd/5Elc40sDbx&#10;hJSA3lpGK/tznTCyNguSMF5iBATNgmUYhwNBE39Bki79icAogHDWfmKCZFJps2WiQ1bIsQJkzj05&#10;fNBmODodsVhablcu7pq2HaxWA4ROcK1kjrvjkHWU2HBWtxPFE3BRC/X1Hua5bEWfYzFK2I44RLdW&#10;jNr3HGpgp2kS1CTsJkGZ9q1wMzfgebM3omwc4HO0ERgUd8Dwd6qc/KTKJyqgK367yukiSkJX5WUA&#10;8ssqcvpfFTlN4uiyxE479voVBQ4WkQ/XA0xxmiTpeMtNQxwliwiK7y7BfzDDq5dSXndvw0PlLrDx&#10;UbUv4fd7N/Pnp3/zDQAA//8DAFBLAwQUAAYACAAAACEA1Aya/9oAAAADAQAADwAAAGRycy9kb3du&#10;cmV2LnhtbEyPQWvCQBCF7wX/wzJCb3UTJVLSbEREPUmhWii9jdkxCWZnQ3ZN4r/v2kt7GXi8x3vf&#10;ZKvRNKKnztWWFcSzCARxYXXNpYLP0+7lFYTzyBoby6TgTg5W+eQpw1TbgT+oP/pShBJ2KSqovG9T&#10;KV1RkUE3sy1x8C62M+iD7EqpOxxCuWnkPIqW0mDNYaHCljYVFdfjzSjYDzisF/G2P1wvm/v3KXn/&#10;OsSk1PN0XL+B8DT6vzA88AM65IHpbG+snWgUhEf87314SQLirGCeLEHmmfzPnv8AAAD//wMAUEsB&#10;Ai0AFAAGAAgAAAAhALaDOJL+AAAA4QEAABMAAAAAAAAAAAAAAAAAAAAAAFtDb250ZW50X1R5cGVz&#10;XS54bWxQSwECLQAUAAYACAAAACEAOP0h/9YAAACUAQAACwAAAAAAAAAAAAAAAAAvAQAAX3JlbHMv&#10;LnJlbHNQSwECLQAUAAYACAAAACEAJim3DmYCAABCCAAADgAAAAAAAAAAAAAAAAAuAgAAZHJzL2Uy&#10;b0RvYy54bWxQSwECLQAUAAYACAAAACEA1Aya/9oAAAADAQAADwAAAAAAAAAAAAAAAADABAAAZHJz&#10;L2Rvd25yZXYueG1sUEsFBgAAAAAEAAQA8wAAAMcFAAAAAA==&#10;">
                      <v:rect id="Rectangle 103166" o:spid="_x0000_s121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4mwQAAAN8AAAAPAAAAZHJzL2Rvd25yZXYueG1sRE/LisIw&#10;FN0L8w/hCu40dYQiHaOIUhBc1NcHXJo7TbW5KU2snb+fCAOzPJz3ajPYRvTU+dqxgvksAUFcOl1z&#10;peB2zadLED4ga2wck4If8rBZf4xWmGn34jP1l1CJGMI+QwUmhDaT0peGLPqZa4kj9+06iyHCrpK6&#10;w1cMt438TJJUWqw5NhhsaWeofFyeVkHxKMy+r/NbdT96TafC7fNwUGoyHrZfIAIN4V/85z7oOD9Z&#10;zNMU3n8iALn+BQAA//8DAFBLAQItABQABgAIAAAAIQDb4fbL7gAAAIUBAAATAAAAAAAAAAAAAAAA&#10;AAAAAABbQ29udGVudF9UeXBlc10ueG1sUEsBAi0AFAAGAAgAAAAhAFr0LFu/AAAAFQEAAAsAAAAA&#10;AAAAAAAAAAAAHwEAAF9yZWxzLy5yZWxzUEsBAi0AFAAGAAgAAAAhAA0/LibBAAAA3wAAAA8AAAAA&#10;AAAAAAAAAAAABwIAAGRycy9kb3ducmV2LnhtbFBLBQYAAAAAAwADALcAAAD1AgAAAAA=&#10;" filled="f" stroked="f">
                        <v:textbox inset="0,0,0,0">
                          <w:txbxContent>
                            <w:p w14:paraId="0F8690BA" w14:textId="77777777" w:rsidR="00774DBE" w:rsidRDefault="00774DBE" w:rsidP="00774DBE">
                              <w:r>
                                <w:rPr>
                                  <w:sz w:val="16"/>
                                </w:rPr>
                                <w:t>9</w:t>
                              </w:r>
                            </w:p>
                          </w:txbxContent>
                        </v:textbox>
                      </v:rect>
                      <v:rect id="Rectangle 103167" o:spid="_x0000_s1217"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4u9wQAAAN8AAAAPAAAAZHJzL2Rvd25yZXYueG1sRE/NisIw&#10;EL4v+A5hBG9rqoIr1SiiFAQP3VUfYGjGptpMShNrfXuzsLDHj+9/teltLTpqfeVYwWScgCAunK64&#10;VHA5Z58LED4ga6wdk4IXedisBx8rTLV78g91p1CKGMI+RQUmhCaV0heGLPqxa4gjd3WtxRBhW0rd&#10;4jOG21pOk2QuLVYcGww2tDNU3E8PqyC/52bfVdmlvB29pu/c7bNwUGo07LdLEIH68C/+cx90nJ/M&#10;JvMv+P0TAcj1GwAA//8DAFBLAQItABQABgAIAAAAIQDb4fbL7gAAAIUBAAATAAAAAAAAAAAAAAAA&#10;AAAAAABbQ29udGVudF9UeXBlc10ueG1sUEsBAi0AFAAGAAgAAAAhAFr0LFu/AAAAFQEAAAsAAAAA&#10;AAAAAAAAAAAAHwEAAF9yZWxzLy5yZWxzUEsBAi0AFAAGAAgAAAAhAGJzi73BAAAA3wAAAA8AAAAA&#10;AAAAAAAAAAAABwIAAGRycy9kb3ducmV2LnhtbFBLBQYAAAAAAwADALcAAAD1AgAAAAA=&#10;" filled="f" stroked="f">
                        <v:textbox inset="0,0,0,0">
                          <w:txbxContent>
                            <w:p w14:paraId="781F0ED2" w14:textId="77777777" w:rsidR="00774DBE" w:rsidRDefault="00774DBE" w:rsidP="00774DBE">
                              <w:r>
                                <w:rPr>
                                  <w:sz w:val="16"/>
                                </w:rPr>
                                <w:t>%</w:t>
                              </w:r>
                            </w:p>
                          </w:txbxContent>
                        </v:textbox>
                      </v:rect>
                      <v:rect id="Rectangle 8763" o:spid="_x0000_s1218"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U2xAAAAN0AAAAPAAAAZHJzL2Rvd25yZXYueG1sRI/disIw&#10;FITvhX2HcBb2TlNXUKlGkZWCsBf17wEOzbGpNielibX79htB8HKYmW+Y5bq3teio9ZVjBeNRAoK4&#10;cLriUsH5lA3nIHxA1lg7JgV/5GG9+hgsMdXuwQfqjqEUEcI+RQUmhCaV0heGLPqRa4ijd3GtxRBl&#10;W0rd4iPCbS2/k2QqLVYcFww29GOouB3vVkF+y822q7Jzef31mva522Zhp9TXZ79ZgAjUh3f41d5p&#10;BfPZdALPN/EJyNU/AAAA//8DAFBLAQItABQABgAIAAAAIQDb4fbL7gAAAIUBAAATAAAAAAAAAAAA&#10;AAAAAAAAAABbQ29udGVudF9UeXBlc10ueG1sUEsBAi0AFAAGAAgAAAAhAFr0LFu/AAAAFQEAAAsA&#10;AAAAAAAAAAAAAAAAHwEAAF9yZWxzLy5yZWxzUEsBAi0AFAAGAAgAAAAhAIiG9TbEAAAA3QAAAA8A&#10;AAAAAAAAAAAAAAAABwIAAGRycy9kb3ducmV2LnhtbFBLBQYAAAAAAwADALcAAAD4AgAAAAA=&#10;" filled="f" stroked="f">
                        <v:textbox inset="0,0,0,0">
                          <w:txbxContent>
                            <w:p w14:paraId="42D814A4"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00D23922"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71BB092" wp14:editId="3C51A4A9">
                      <wp:extent cx="98574" cy="162764"/>
                      <wp:effectExtent l="0" t="0" r="0" b="0"/>
                      <wp:docPr id="113087" name="Group 113087"/>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68" name="Rectangle 103168"/>
                              <wps:cNvSpPr/>
                              <wps:spPr>
                                <a:xfrm rot="5399999">
                                  <a:off x="-17265" y="-15263"/>
                                  <a:ext cx="178504" cy="131103"/>
                                </a:xfrm>
                                <a:prstGeom prst="rect">
                                  <a:avLst/>
                                </a:prstGeom>
                                <a:ln>
                                  <a:noFill/>
                                </a:ln>
                              </wps:spPr>
                              <wps:txbx>
                                <w:txbxContent>
                                  <w:p w14:paraId="76A7EC83" w14:textId="77777777" w:rsidR="00774DBE" w:rsidRDefault="00774DBE" w:rsidP="00774DBE">
                                    <w:r>
                                      <w:rPr>
                                        <w:sz w:val="16"/>
                                      </w:rPr>
                                      <w:t>9</w:t>
                                    </w:r>
                                  </w:p>
                                </w:txbxContent>
                              </wps:txbx>
                              <wps:bodyPr horzOverflow="overflow" vert="horz" lIns="0" tIns="0" rIns="0" bIns="0" rtlCol="0">
                                <a:noAutofit/>
                              </wps:bodyPr>
                            </wps:wsp>
                            <wps:wsp>
                              <wps:cNvPr id="103169" name="Rectangle 103169"/>
                              <wps:cNvSpPr/>
                              <wps:spPr>
                                <a:xfrm rot="5399999">
                                  <a:off x="-84372" y="51843"/>
                                  <a:ext cx="178504" cy="131103"/>
                                </a:xfrm>
                                <a:prstGeom prst="rect">
                                  <a:avLst/>
                                </a:prstGeom>
                                <a:ln>
                                  <a:noFill/>
                                </a:ln>
                              </wps:spPr>
                              <wps:txbx>
                                <w:txbxContent>
                                  <w:p w14:paraId="0259A505" w14:textId="77777777" w:rsidR="00774DBE" w:rsidRDefault="00774DBE" w:rsidP="00774DBE">
                                    <w:r>
                                      <w:rPr>
                                        <w:sz w:val="16"/>
                                      </w:rPr>
                                      <w:t>%</w:t>
                                    </w:r>
                                  </w:p>
                                </w:txbxContent>
                              </wps:txbx>
                              <wps:bodyPr horzOverflow="overflow" vert="horz" lIns="0" tIns="0" rIns="0" bIns="0" rtlCol="0">
                                <a:noAutofit/>
                              </wps:bodyPr>
                            </wps:wsp>
                            <wps:wsp>
                              <wps:cNvPr id="8765" name="Rectangle 8765"/>
                              <wps:cNvSpPr/>
                              <wps:spPr>
                                <a:xfrm rot="5399999">
                                  <a:off x="14306" y="87784"/>
                                  <a:ext cx="37432" cy="131103"/>
                                </a:xfrm>
                                <a:prstGeom prst="rect">
                                  <a:avLst/>
                                </a:prstGeom>
                                <a:ln>
                                  <a:noFill/>
                                </a:ln>
                              </wps:spPr>
                              <wps:txbx>
                                <w:txbxContent>
                                  <w:p w14:paraId="0D80229C"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1BB092" id="Group 113087" o:spid="_x0000_s1219"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TAaAIAAEIIAAAOAAAAZHJzL2Uyb0RvYy54bWzkVduO0zAQfUfiHyy/t7m1SRo1XSGWrZAQ&#10;u2LhA1zHuUiJbdlu0+XrGTtJC12BRJFgJfrgjsfO+Mw5M/b65ti16MCUbgTPcTD3MWKciqLhVY6/&#10;fL6bpRhpQ3hBWsFZjp+Yxjeb16/WvcxYKGrRFkwhCMJ11ssc18bIzPM0rVlH9FxIxmGxFKojBqaq&#10;8gpFeojetV7o+7HXC1VIJSjTGry3wyLeuPhlyai5L0vNDGpzDNiMG5Ubd3b0NmuSVYrIuqEjDHIF&#10;io40HA49hbolhqC9ap6F6hqqhBalmVPReaIsG8pcDpBN4F9ks1ViL10uVdZX8kQTUHvB09Vh6cfD&#10;VslH+aCAiV5WwIWb2VyOpersP6BER0fZ04kydjSIgnOVLpMFRhRWgjhM4sXAKK2B9mcf0frdrz7z&#10;piO9H4D0EkpDn7PXf5b9Y00kc6TqDLJ/UKgpALwfBTHUKicdVOknqBvCq5ah0e/IcftPVOlMA2sT&#10;T0gJqK1ltLI/Vwkja7MgCeMlRkDQLFiGcTQQNPEXJOnSnwiMAjjOrp+YIJlU2myZ6JA1cqwAmQtP&#10;Dh+0GbZOWyyWltuRi7umbYdV6wFCJ7jWMsfdcch64TrA+naieAIuaqG+3kM/l63ocyxGC9sWh9Pt&#10;Kkbtew4a2G6aDDUZu8lQpn0rXM8NeN7sjSgbB/h82ggMxLW197dUXv1E5ZVl3sKAqvhtldNFlIRO&#10;5WUA9ssSOZgy+y9EThPbb5eN7LzXCxwsIj92+qZJko633NTEUbKIQHx3Cf6DHg5firzu3oaHyl1g&#10;46NqX8Lv567nz0//5hsAAAD//wMAUEsDBBQABgAIAAAAIQDUDJr/2gAAAAMBAAAPAAAAZHJzL2Rv&#10;d25yZXYueG1sTI9Ba8JAEIXvBf/DMkJvdRMlUtJsREQ9SaFaKL2N2TEJZmdDdk3iv+/aS3sZeLzH&#10;e99kq9E0oqfO1ZYVxLMIBHFhdc2lgs/T7uUVhPPIGhvLpOBODlb55CnDVNuBP6g/+lKEEnYpKqi8&#10;b1MpXVGRQTezLXHwLrYz6IPsSqk7HEK5aeQ8ipbSYM1hocKWNhUV1+PNKNgPOKwX8bY/XC+b+/cp&#10;ef86xKTU83Rcv4HwNPq/MDzwAzrkgelsb6ydaBSER/zvfXhJAuKsYJ4sQeaZ/M+e/wAAAP//AwBQ&#10;SwECLQAUAAYACAAAACEAtoM4kv4AAADhAQAAEwAAAAAAAAAAAAAAAAAAAAAAW0NvbnRlbnRfVHlw&#10;ZXNdLnhtbFBLAQItABQABgAIAAAAIQA4/SH/1gAAAJQBAAALAAAAAAAAAAAAAAAAAC8BAABfcmVs&#10;cy8ucmVsc1BLAQItABQABgAIAAAAIQD5iCTAaAIAAEIIAAAOAAAAAAAAAAAAAAAAAC4CAABkcnMv&#10;ZTJvRG9jLnhtbFBLAQItABQABgAIAAAAIQDUDJr/2gAAAAMBAAAPAAAAAAAAAAAAAAAAAMIEAABk&#10;cnMvZG93bnJldi54bWxQSwUGAAAAAAQABADzAAAAyQUAAAAA&#10;">
                      <v:rect id="Rectangle 103168" o:spid="_x0000_s1220" style="position:absolute;left:-17265;top:-1526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B/PwwAAAN8AAAAPAAAAZHJzL2Rvd25yZXYueG1sRE/NasJA&#10;EL4X+g7LFLzVjS2IpK5BlIDQQ6r1AYbsNJsmOxuy2xjfvnMo9Pjx/W+L2fdqojG2gQ2slhko4jrY&#10;lhsD18/yeQMqJmSLfWAycKcIxe7xYYu5DTc+03RJjZIQjjkacCkNudaxduQxLsNALNxXGD0mgWOj&#10;7Yg3Cfe9fsmytfbYsjQ4HOjgqO4uP95A1VXuOLXltfl+j5Y+qnAs08mYxdO8fwOVaE7/4j/3ycr8&#10;7HW1lsHyRwDo3S8AAAD//wMAUEsBAi0AFAAGAAgAAAAhANvh9svuAAAAhQEAABMAAAAAAAAAAAAA&#10;AAAAAAAAAFtDb250ZW50X1R5cGVzXS54bWxQSwECLQAUAAYACAAAACEAWvQsW78AAAAVAQAACwAA&#10;AAAAAAAAAAAAAAAfAQAAX3JlbHMvLnJlbHNQSwECLQAUAAYACAAAACEAE+wfz8MAAADfAAAADwAA&#10;AAAAAAAAAAAAAAAHAgAAZHJzL2Rvd25yZXYueG1sUEsFBgAAAAADAAMAtwAAAPcCAAAAAA==&#10;" filled="f" stroked="f">
                        <v:textbox inset="0,0,0,0">
                          <w:txbxContent>
                            <w:p w14:paraId="76A7EC83" w14:textId="77777777" w:rsidR="00774DBE" w:rsidRDefault="00774DBE" w:rsidP="00774DBE">
                              <w:r>
                                <w:rPr>
                                  <w:sz w:val="16"/>
                                </w:rPr>
                                <w:t>9</w:t>
                              </w:r>
                            </w:p>
                          </w:txbxContent>
                        </v:textbox>
                      </v:rect>
                      <v:rect id="Rectangle 103169" o:spid="_x0000_s1221"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pUwQAAAN8AAAAPAAAAZHJzL2Rvd25yZXYueG1sRE/NisIw&#10;EL4v+A5hBG9rqoKs1SiiFAQP3VUfYGjGptpMShNrfXuzsLDHj+9/teltLTpqfeVYwWScgCAunK64&#10;VHA5Z59fIHxA1lg7JgUv8rBZDz5WmGr35B/qTqEUMYR9igpMCE0qpS8MWfRj1xBH7upaiyHCtpS6&#10;xWcMt7WcJslcWqw4NhhsaGeouJ8eVkF+z82+q7JLeTt6Td+522fhoNRo2G+XIAL14V/85z7oOD+Z&#10;TeYL+P0TAcj1GwAA//8DAFBLAQItABQABgAIAAAAIQDb4fbL7gAAAIUBAAATAAAAAAAAAAAAAAAA&#10;AAAAAABbQ29udGVudF9UeXBlc10ueG1sUEsBAi0AFAAGAAgAAAAhAFr0LFu/AAAAFQEAAAsAAAAA&#10;AAAAAAAAAAAAHwEAAF9yZWxzLy5yZWxzUEsBAi0AFAAGAAgAAAAhAHygulTBAAAA3wAAAA8AAAAA&#10;AAAAAAAAAAAABwIAAGRycy9kb3ducmV2LnhtbFBLBQYAAAAAAwADALcAAAD1AgAAAAA=&#10;" filled="f" stroked="f">
                        <v:textbox inset="0,0,0,0">
                          <w:txbxContent>
                            <w:p w14:paraId="0259A505" w14:textId="77777777" w:rsidR="00774DBE" w:rsidRDefault="00774DBE" w:rsidP="00774DBE">
                              <w:r>
                                <w:rPr>
                                  <w:sz w:val="16"/>
                                </w:rPr>
                                <w:t>%</w:t>
                              </w:r>
                            </w:p>
                          </w:txbxContent>
                        </v:textbox>
                      </v:rect>
                      <v:rect id="Rectangle 8765" o:spid="_x0000_s1222"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jZxAAAAN0AAAAPAAAAZHJzL2Rvd25yZXYueG1sRI/disIw&#10;FITvhX2HcBb2TlMX/KEaRVYKwl7Uvwc4NMem2pyUJtbu228EwcthZr5hluve1qKj1leOFYxHCQji&#10;wumKSwXnUzacg/ABWWPtmBT8kYf16mOwxFS7Bx+oO4ZSRAj7FBWYEJpUSl8YsuhHriGO3sW1FkOU&#10;bSl1i48It7X8TpKptFhxXDDY0I+h4na8WwX5LTfbrsrO5fXXa9rnbpuFnVJfn/1mASJQH97hV3un&#10;Fcxn0wk838QnIFf/AAAA//8DAFBLAQItABQABgAIAAAAIQDb4fbL7gAAAIUBAAATAAAAAAAAAAAA&#10;AAAAAAAAAABbQ29udGVudF9UeXBlc10ueG1sUEsBAi0AFAAGAAgAAAAhAFr0LFu/AAAAFQEAAAsA&#10;AAAAAAAAAAAAAAAAHwEAAF9yZWxzLy5yZWxzUEsBAi0AFAAGAAgAAAAhAGgjyNnEAAAA3QAAAA8A&#10;AAAAAAAAAAAAAAAABwIAAGRycy9kb3ducmV2LnhtbFBLBQYAAAAAAwADALcAAAD4AgAAAAA=&#10;" filled="f" stroked="f">
                        <v:textbox inset="0,0,0,0">
                          <w:txbxContent>
                            <w:p w14:paraId="0D80229C"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center"/>
          </w:tcPr>
          <w:p w14:paraId="1BE670CC"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326B625" wp14:editId="1F267F9C">
                      <wp:extent cx="98574" cy="162764"/>
                      <wp:effectExtent l="0" t="0" r="0" b="0"/>
                      <wp:docPr id="113096" name="Group 113096"/>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70" name="Rectangle 103170"/>
                              <wps:cNvSpPr/>
                              <wps:spPr>
                                <a:xfrm rot="5399999">
                                  <a:off x="-17265" y="-15263"/>
                                  <a:ext cx="178504" cy="131103"/>
                                </a:xfrm>
                                <a:prstGeom prst="rect">
                                  <a:avLst/>
                                </a:prstGeom>
                                <a:ln>
                                  <a:noFill/>
                                </a:ln>
                              </wps:spPr>
                              <wps:txbx>
                                <w:txbxContent>
                                  <w:p w14:paraId="62507FAF" w14:textId="77777777" w:rsidR="00774DBE" w:rsidRDefault="00774DBE" w:rsidP="00774DBE">
                                    <w:r>
                                      <w:rPr>
                                        <w:sz w:val="16"/>
                                      </w:rPr>
                                      <w:t>9</w:t>
                                    </w:r>
                                  </w:p>
                                </w:txbxContent>
                              </wps:txbx>
                              <wps:bodyPr horzOverflow="overflow" vert="horz" lIns="0" tIns="0" rIns="0" bIns="0" rtlCol="0">
                                <a:noAutofit/>
                              </wps:bodyPr>
                            </wps:wsp>
                            <wps:wsp>
                              <wps:cNvPr id="103171" name="Rectangle 103171"/>
                              <wps:cNvSpPr/>
                              <wps:spPr>
                                <a:xfrm rot="5399999">
                                  <a:off x="-84372" y="51843"/>
                                  <a:ext cx="178504" cy="131103"/>
                                </a:xfrm>
                                <a:prstGeom prst="rect">
                                  <a:avLst/>
                                </a:prstGeom>
                                <a:ln>
                                  <a:noFill/>
                                </a:ln>
                              </wps:spPr>
                              <wps:txbx>
                                <w:txbxContent>
                                  <w:p w14:paraId="25EC089D" w14:textId="77777777" w:rsidR="00774DBE" w:rsidRDefault="00774DBE" w:rsidP="00774DBE">
                                    <w:r>
                                      <w:rPr>
                                        <w:sz w:val="16"/>
                                      </w:rPr>
                                      <w:t>%</w:t>
                                    </w:r>
                                  </w:p>
                                </w:txbxContent>
                              </wps:txbx>
                              <wps:bodyPr horzOverflow="overflow" vert="horz" lIns="0" tIns="0" rIns="0" bIns="0" rtlCol="0">
                                <a:noAutofit/>
                              </wps:bodyPr>
                            </wps:wsp>
                            <wps:wsp>
                              <wps:cNvPr id="8767" name="Rectangle 8767"/>
                              <wps:cNvSpPr/>
                              <wps:spPr>
                                <a:xfrm rot="5399999">
                                  <a:off x="14306" y="87784"/>
                                  <a:ext cx="37432" cy="131103"/>
                                </a:xfrm>
                                <a:prstGeom prst="rect">
                                  <a:avLst/>
                                </a:prstGeom>
                                <a:ln>
                                  <a:noFill/>
                                </a:ln>
                              </wps:spPr>
                              <wps:txbx>
                                <w:txbxContent>
                                  <w:p w14:paraId="58594AAD"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6B625" id="Group 113096" o:spid="_x0000_s1223"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J8agIAAEIIAAAOAAAAZHJzL2Uyb0RvYy54bWzcVduO0zAQfUfiHyy/t0ma5rJR0xVi2QoJ&#10;sSsWPsB1nIuU2JbtNi1fz9hJWtgKJIrEIvrgjmecmTNnZuzV7aFr0Z4p3Qie42DuY8Q4FUXDqxx/&#10;+Xw/SzHShvCCtIKzHB+Zxrfr169WvczYQtSiLZhC4ITrrJc5ro2RmedpWrOO6LmQjIOxFKojBraq&#10;8gpFevDetd7C92OvF6qQSlCmNWjvBiNeO/9lyah5KEvNDGpzDNiMW5Vbt3b11iuSVYrIuqEjDHIF&#10;io40HIKeXN0RQ9BONReuuoYqoUVp5lR0nijLhjKXA2QT+M+y2Sixky6XKusreaIJqH3G09Vu6cf9&#10;Rskn+aiAiV5WwIXb2VwOpersP6BEB0fZ8UQZOxhEQXmTRskSIwqWIF4k8XJglNZA+8VHtH73q8+8&#10;KaT3A5BeQmvoc/b6z7J/qolkjlSdQfaPCjUFgPfDIIEG4aSDLv0EfUN41TI06h057vyJKp1pYG3i&#10;CSkBvRWFN/bnOmFkbRYkizjCCAiaBdEiDgeCJv6CJI38icAwgHDWfmKCZFJps2GiQ1bIsQJkzj3Z&#10;f9BmODodsVhablcu7pu2HaxWA4ROcK1kDtvDkPXShbO6rSiOwEUt1NcHmOeyFX2OxShhO+IQ3Vox&#10;at9zqIGdpklQk7CdBGXat8LN3IDnzc6IsnGAz9FGYFBc23t/q8rBT6ocWOYtDOiK365yugyThaty&#10;FID8bxXZDeWZ9v+8yGkSJ5cldtrrCxwsQz929U2TJB1vuWmIw2QZQvHdJfgCMxxNjfvSM+zubXio&#10;3AU2Pqr2Jfx+72b+/PSvvwEAAP//AwBQSwMEFAAGAAgAAAAhANQMmv/aAAAAAwEAAA8AAABkcnMv&#10;ZG93bnJldi54bWxMj0FrwkAQhe8F/8MyQm91EyVS0mxERD1JoVoovY3ZMQlmZ0N2TeK/79pLexl4&#10;vMd732Sr0TSip87VlhXEswgEcWF1zaWCz9Pu5RWE88gaG8uk4E4OVvnkKcNU24E/qD/6UoQSdikq&#10;qLxvUyldUZFBN7MtcfAutjPog+xKqTscQrlp5DyKltJgzWGhwpY2FRXX480o2A84rBfxtj9cL5v7&#10;9yl5/zrEpNTzdFy/gfA0+r8wPPADOuSB6WxvrJ1oFIRH/O99eEkC4qxgnixB5pn8z57/AAAA//8D&#10;AFBLAQItABQABgAIAAAAIQC2gziS/gAAAOEBAAATAAAAAAAAAAAAAAAAAAAAAABbQ29udGVudF9U&#10;eXBlc10ueG1sUEsBAi0AFAAGAAgAAAAhADj9If/WAAAAlAEAAAsAAAAAAAAAAAAAAAAALwEAAF9y&#10;ZWxzLy5yZWxzUEsBAi0AFAAGAAgAAAAhAKuAEnxqAgAAQggAAA4AAAAAAAAAAAAAAAAALgIAAGRy&#10;cy9lMm9Eb2MueG1sUEsBAi0AFAAGAAgAAAAhANQMmv/aAAAAAwEAAA8AAAAAAAAAAAAAAAAAxAQA&#10;AGRycy9kb3ducmV2LnhtbFBLBQYAAAAABAAEAPMAAADLBQAAAAA=&#10;">
                      <v:rect id="Rectangle 103170" o:spid="_x0000_s1224" style="position:absolute;left:-17265;top:-1526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4UUwgAAAN8AAAAPAAAAZHJzL2Rvd25yZXYueG1sRE/NasJA&#10;EL4LfYdlCr3VjRVsSV1FKgGhh6j1AYbsNBvNzobsGtO37xwEjx/f/3I9+lYN1McmsIHZNANFXAXb&#10;cG3g9FO8foCKCdliG5gM/FGE9eppssTchhsfaDimWkkIxxwNuJS6XOtYOfIYp6EjFu439B6TwL7W&#10;tsebhPtWv2XZQntsWBocdvTlqLocr95AeSnddmiKU33+jpb2ZdgWaWfMy/O4+QSVaEwP8d29szI/&#10;m8/e5YH8EQB69Q8AAP//AwBQSwECLQAUAAYACAAAACEA2+H2y+4AAACFAQAAEwAAAAAAAAAAAAAA&#10;AAAAAAAAW0NvbnRlbnRfVHlwZXNdLnhtbFBLAQItABQABgAIAAAAIQBa9CxbvwAAABUBAAALAAAA&#10;AAAAAAAAAAAAAB8BAABfcmVscy8ucmVsc1BLAQItABQABgAIAAAAIQBoQ4UUwgAAAN8AAAAPAAAA&#10;AAAAAAAAAAAAAAcCAABkcnMvZG93bnJldi54bWxQSwUGAAAAAAMAAwC3AAAA9gIAAAAA&#10;" filled="f" stroked="f">
                        <v:textbox inset="0,0,0,0">
                          <w:txbxContent>
                            <w:p w14:paraId="62507FAF" w14:textId="77777777" w:rsidR="00774DBE" w:rsidRDefault="00774DBE" w:rsidP="00774DBE">
                              <w:r>
                                <w:rPr>
                                  <w:sz w:val="16"/>
                                </w:rPr>
                                <w:t>9</w:t>
                              </w:r>
                            </w:p>
                          </w:txbxContent>
                        </v:textbox>
                      </v:rect>
                      <v:rect id="Rectangle 103171" o:spid="_x0000_s1225"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CPwgAAAN8AAAAPAAAAZHJzL2Rvd25yZXYueG1sRE/dasIw&#10;FL4f7B3CGXg30yo4qUYZk4LgRbfqAxyaY1NtTkoTa317Mxjs8uP7X29H24qBet84VpBOExDEldMN&#10;1wpOx/x9CcIHZI2tY1LwIA/bzevLGjPt7vxDQxlqEUPYZ6jAhNBlUvrKkEU/dR1x5M6utxgi7Gup&#10;e7zHcNvKWZIspMWGY4PBjr4MVdfyZhUU18LshiY/1ZeD1/RduF0e9kpN3sbPFYhAY/gX/7n3Os5P&#10;5ulHCr9/IgC5eQIAAP//AwBQSwECLQAUAAYACAAAACEA2+H2y+4AAACFAQAAEwAAAAAAAAAAAAAA&#10;AAAAAAAAW0NvbnRlbnRfVHlwZXNdLnhtbFBLAQItABQABgAIAAAAIQBa9CxbvwAAABUBAAALAAAA&#10;AAAAAAAAAAAAAB8BAABfcmVscy8ucmVsc1BLAQItABQABgAIAAAAIQAHDyCPwgAAAN8AAAAPAAAA&#10;AAAAAAAAAAAAAAcCAABkcnMvZG93bnJldi54bWxQSwUGAAAAAAMAAwC3AAAA9gIAAAAA&#10;" filled="f" stroked="f">
                        <v:textbox inset="0,0,0,0">
                          <w:txbxContent>
                            <w:p w14:paraId="25EC089D" w14:textId="77777777" w:rsidR="00774DBE" w:rsidRDefault="00774DBE" w:rsidP="00774DBE">
                              <w:r>
                                <w:rPr>
                                  <w:sz w:val="16"/>
                                </w:rPr>
                                <w:t>%</w:t>
                              </w:r>
                            </w:p>
                          </w:txbxContent>
                        </v:textbox>
                      </v:rect>
                      <v:rect id="Rectangle 8767" o:spid="_x0000_s1226"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fM1xQAAAN0AAAAPAAAAZHJzL2Rvd25yZXYueG1sRI/BasMw&#10;EETvgf6D2EJvsdweEuNYCaXBEMjBreMPWKyt5cZaGUtx3L+vCoUeh5l5wxSHxQ5ipsn3jhU8JykI&#10;4tbpnjsFzaVcZyB8QNY4OCYF3+ThsH9YFZhrd+cPmuvQiQhhn6MCE8KYS+lbQxZ94kbi6H26yWKI&#10;cuqknvAe4XaQL2m6kRZ7jgsGR3oz1F7rm1VQXStznPuy6b7OXtN75Y5lOCn19Li87kAEWsJ/+K99&#10;0gqy7WYLv2/iE5D7HwAAAP//AwBQSwECLQAUAAYACAAAACEA2+H2y+4AAACFAQAAEwAAAAAAAAAA&#10;AAAAAAAAAAAAW0NvbnRlbnRfVHlwZXNdLnhtbFBLAQItABQABgAIAAAAIQBa9CxbvwAAABUBAAAL&#10;AAAAAAAAAAAAAAAAAB8BAABfcmVscy8ucmVsc1BLAQItABQABgAIAAAAIQD3vfM1xQAAAN0AAAAP&#10;AAAAAAAAAAAAAAAAAAcCAABkcnMvZG93bnJldi54bWxQSwUGAAAAAAMAAwC3AAAA+QIAAAAA&#10;" filled="f" stroked="f">
                        <v:textbox inset="0,0,0,0">
                          <w:txbxContent>
                            <w:p w14:paraId="58594AAD"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center"/>
          </w:tcPr>
          <w:p w14:paraId="7281F25D" w14:textId="77777777" w:rsidR="00774DBE" w:rsidRPr="00774DBE" w:rsidRDefault="00774DBE" w:rsidP="00774DBE">
            <w:pPr>
              <w:spacing w:line="259" w:lineRule="auto"/>
              <w:ind w:left="6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2FA592B" wp14:editId="793B83C2">
                      <wp:extent cx="98574" cy="162764"/>
                      <wp:effectExtent l="0" t="0" r="0" b="0"/>
                      <wp:docPr id="113106" name="Group 113106"/>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72" name="Rectangle 103172"/>
                              <wps:cNvSpPr/>
                              <wps:spPr>
                                <a:xfrm rot="5399999">
                                  <a:off x="-17265" y="-15262"/>
                                  <a:ext cx="178504" cy="131103"/>
                                </a:xfrm>
                                <a:prstGeom prst="rect">
                                  <a:avLst/>
                                </a:prstGeom>
                                <a:ln>
                                  <a:noFill/>
                                </a:ln>
                              </wps:spPr>
                              <wps:txbx>
                                <w:txbxContent>
                                  <w:p w14:paraId="387843F5" w14:textId="77777777" w:rsidR="00774DBE" w:rsidRDefault="00774DBE" w:rsidP="00774DBE">
                                    <w:r>
                                      <w:rPr>
                                        <w:sz w:val="16"/>
                                      </w:rPr>
                                      <w:t>9</w:t>
                                    </w:r>
                                  </w:p>
                                </w:txbxContent>
                              </wps:txbx>
                              <wps:bodyPr horzOverflow="overflow" vert="horz" lIns="0" tIns="0" rIns="0" bIns="0" rtlCol="0">
                                <a:noAutofit/>
                              </wps:bodyPr>
                            </wps:wsp>
                            <wps:wsp>
                              <wps:cNvPr id="103173" name="Rectangle 103173"/>
                              <wps:cNvSpPr/>
                              <wps:spPr>
                                <a:xfrm rot="5399999">
                                  <a:off x="-84372" y="51843"/>
                                  <a:ext cx="178504" cy="131103"/>
                                </a:xfrm>
                                <a:prstGeom prst="rect">
                                  <a:avLst/>
                                </a:prstGeom>
                                <a:ln>
                                  <a:noFill/>
                                </a:ln>
                              </wps:spPr>
                              <wps:txbx>
                                <w:txbxContent>
                                  <w:p w14:paraId="7210B68E" w14:textId="77777777" w:rsidR="00774DBE" w:rsidRDefault="00774DBE" w:rsidP="00774DBE">
                                    <w:r>
                                      <w:rPr>
                                        <w:sz w:val="16"/>
                                      </w:rPr>
                                      <w:t>%</w:t>
                                    </w:r>
                                  </w:p>
                                </w:txbxContent>
                              </wps:txbx>
                              <wps:bodyPr horzOverflow="overflow" vert="horz" lIns="0" tIns="0" rIns="0" bIns="0" rtlCol="0">
                                <a:noAutofit/>
                              </wps:bodyPr>
                            </wps:wsp>
                            <wps:wsp>
                              <wps:cNvPr id="8769" name="Rectangle 8769"/>
                              <wps:cNvSpPr/>
                              <wps:spPr>
                                <a:xfrm rot="5399999">
                                  <a:off x="14306" y="87784"/>
                                  <a:ext cx="37432" cy="131103"/>
                                </a:xfrm>
                                <a:prstGeom prst="rect">
                                  <a:avLst/>
                                </a:prstGeom>
                                <a:ln>
                                  <a:noFill/>
                                </a:ln>
                              </wps:spPr>
                              <wps:txbx>
                                <w:txbxContent>
                                  <w:p w14:paraId="3B4CD7A6"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FA592B" id="Group 113106" o:spid="_x0000_s1227"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eGZwIAAEIIAAAOAAAAZHJzL2Uyb0RvYy54bWzkVduO0zAQfUfiHyy/t0maNkmjpivEshUS&#10;YlcsfIDrOBcpsS3bbbJ8PWMnaWErkCgSrEQf3PElM2fOmbE3N33boCNTuhY8w8Hcx4hxKvKalxn+&#10;8vlulmCkDeE5aQRnGX5iGt9sX7/adDJlC1GJJmcKgROu005muDJGpp6nacVaoudCMg6bhVAtMTBV&#10;pZcr0oH3tvEWvh95nVC5VIIyrWH1dtjEW+e/KBg190WhmUFNhgGbcaNy496O3nZD0lIRWdV0hEGu&#10;QNGSmkPQk6tbYgg6qPrCVVtTJbQozJyK1hNFUVPmcoBsAv9ZNjslDtLlUqZdKU80AbXPeLraLf14&#10;3Cn5KB8UMNHJErhwM5tLX6jW/gNK1DvKnk6Usd4gCovrZBUvMaKwE0SLOFoOjNIKaL/4iFbvfvWZ&#10;N4X0fgDSSSgNfc5e/1n2jxWRzJGqU8j+QaE6B/B+GMQLjDhpoUo/Qd0QXjYMjeuOHHf+RJVONbA2&#10;8YSUgNpahWv7c5UwsjYDt9EKIyBoFqwW0WIgaOIviJOVPxEYBhDO7p+YIKlU2uyYaJE1MqwAmXNP&#10;jh+0GY5ORyyWhtuRi7u6aYZduwKETnCtZfp9P2S9jGw4u7YX+RNwUQn19R76uWhEl2ExWti2OES3&#10;uxg17zloYLtpMtRk7CdDmeatcD034HlzMKKoHeBztBEYiDtg+Dsqhz9R2TFvwUFV/LbKyTK05QMq&#10;rwKwX5bI8X8lchJH60uJ3epY61cIHCxDP3L6JnGcjLfc1MRhvAxBfHcJ/oMeTl6KvO7ehofKXWDj&#10;o2pfwu/nrufPT//2GwAAAP//AwBQSwMEFAAGAAgAAAAhANQMmv/aAAAAAwEAAA8AAABkcnMvZG93&#10;bnJldi54bWxMj0FrwkAQhe8F/8MyQm91EyVS0mxERD1JoVoovY3ZMQlmZ0N2TeK/79pLexl4vMd7&#10;32Sr0TSip87VlhXEswgEcWF1zaWCz9Pu5RWE88gaG8uk4E4OVvnkKcNU24E/qD/6UoQSdikqqLxv&#10;UyldUZFBN7MtcfAutjPog+xKqTscQrlp5DyKltJgzWGhwpY2FRXX480o2A84rBfxtj9cL5v79yl5&#10;/zrEpNTzdFy/gfA0+r8wPPADOuSB6WxvrJ1oFIRH/O99eEkC4qxgnixB5pn8z57/AAAA//8DAFBL&#10;AQItABQABgAIAAAAIQC2gziS/gAAAOEBAAATAAAAAAAAAAAAAAAAAAAAAABbQ29udGVudF9UeXBl&#10;c10ueG1sUEsBAi0AFAAGAAgAAAAhADj9If/WAAAAlAEAAAsAAAAAAAAAAAAAAAAALwEAAF9yZWxz&#10;Ly5yZWxzUEsBAi0AFAAGAAgAAAAhACTJh4ZnAgAAQggAAA4AAAAAAAAAAAAAAAAALgIAAGRycy9l&#10;Mm9Eb2MueG1sUEsBAi0AFAAGAAgAAAAhANQMmv/aAAAAAwEAAA8AAAAAAAAAAAAAAAAAwQQAAGRy&#10;cy9kb3ducmV2LnhtbFBLBQYAAAAABAAEAPMAAADIBQAAAAA=&#10;">
                      <v:rect id="Rectangle 103172" o:spid="_x0000_s122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b74wQAAAN8AAAAPAAAAZHJzL2Rvd25yZXYueG1sRE/NisIw&#10;EL4L+w5hFvamqS7oUo0iKwXBQ9X1AYZmbKrNpDTZWt/eCILHj+9/septLTpqfeVYwXiUgCAunK64&#10;VHD6y4Y/IHxA1lg7JgV38rBafgwWmGp34wN1x1CKGMI+RQUmhCaV0heGLPqRa4gjd3atxRBhW0rd&#10;4i2G21pOkmQqLVYcGww29GuouB7/rYL8mptNV2Wn8rLzmva522Rhq9TXZ7+egwjUh7f45d7qOD/5&#10;Hs8m8PwTAcjlAwAA//8DAFBLAQItABQABgAIAAAAIQDb4fbL7gAAAIUBAAATAAAAAAAAAAAAAAAA&#10;AAAAAABbQ29udGVudF9UeXBlc10ueG1sUEsBAi0AFAAGAAgAAAAhAFr0LFu/AAAAFQEAAAsAAAAA&#10;AAAAAAAAAAAAHwEAAF9yZWxzLy5yZWxzUEsBAi0AFAAGAAgAAAAhAPfdvvjBAAAA3wAAAA8AAAAA&#10;AAAAAAAAAAAABwIAAGRycy9kb3ducmV2LnhtbFBLBQYAAAAAAwADALcAAAD1AgAAAAA=&#10;" filled="f" stroked="f">
                        <v:textbox inset="0,0,0,0">
                          <w:txbxContent>
                            <w:p w14:paraId="387843F5" w14:textId="77777777" w:rsidR="00774DBE" w:rsidRDefault="00774DBE" w:rsidP="00774DBE">
                              <w:r>
                                <w:rPr>
                                  <w:sz w:val="16"/>
                                </w:rPr>
                                <w:t>9</w:t>
                              </w:r>
                            </w:p>
                          </w:txbxContent>
                        </v:textbox>
                      </v:rect>
                      <v:rect id="Rectangle 103173" o:spid="_x0000_s1229"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tjwQAAAN8AAAAPAAAAZHJzL2Rvd25yZXYueG1sRE/LisIw&#10;FN0L8w/hDsxOU0dQqUaRkYIwi/r6gEtzbarNTWkytfP3RhBcHs57ue5tLTpqfeVYwXiUgCAunK64&#10;VHA+ZcM5CB+QNdaOScE/eVivPgZLTLW784G6YyhFDGGfogITQpNK6QtDFv3INcSRu7jWYoiwLaVu&#10;8R7DbS2/k2QqLVYcGww29GOouB3/rIL8lpttV2Xn8vrrNe1zt83CTqmvz36zABGoD2/xy73TcX4y&#10;Gc8m8PwTAcjVAwAA//8DAFBLAQItABQABgAIAAAAIQDb4fbL7gAAAIUBAAATAAAAAAAAAAAAAAAA&#10;AAAAAABbQ29udGVudF9UeXBlc10ueG1sUEsBAi0AFAAGAAgAAAAhAFr0LFu/AAAAFQEAAAsAAAAA&#10;AAAAAAAAAAAAHwEAAF9yZWxzLy5yZWxzUEsBAi0AFAAGAAgAAAAhAJiRG2PBAAAA3wAAAA8AAAAA&#10;AAAAAAAAAAAABwIAAGRycy9kb3ducmV2LnhtbFBLBQYAAAAAAwADALcAAAD1AgAAAAA=&#10;" filled="f" stroked="f">
                        <v:textbox inset="0,0,0,0">
                          <w:txbxContent>
                            <w:p w14:paraId="7210B68E" w14:textId="77777777" w:rsidR="00774DBE" w:rsidRDefault="00774DBE" w:rsidP="00774DBE">
                              <w:r>
                                <w:rPr>
                                  <w:sz w:val="16"/>
                                </w:rPr>
                                <w:t>%</w:t>
                              </w:r>
                            </w:p>
                          </w:txbxContent>
                        </v:textbox>
                      </v:rect>
                      <v:rect id="Rectangle 8769" o:spid="_x0000_s1230"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LcxQAAAN0AAAAPAAAAZHJzL2Rvd25yZXYueG1sRI/BasMw&#10;EETvhfyD2EBujZweUseNYkqMwdCD2yQfsFhby421MpbqOH9fFQo9DjPzhtnns+3FRKPvHCvYrBMQ&#10;xI3THbcKLufyMQXhA7LG3jEpuJOH/LB42GOm3Y0/aDqFVkQI+wwVmBCGTErfGLLo124gjt6nGy2G&#10;KMdW6hFvEW57+ZQkW2mx47hgcKCjoeZ6+rYK6mttiqkrL+3Xm9f0XruiDJVSq+X8+gIi0Bz+w3/t&#10;SitIn7c7+H0Tn4A8/AAAAP//AwBQSwECLQAUAAYACAAAACEA2+H2y+4AAACFAQAAEwAAAAAAAAAA&#10;AAAAAAAAAAAAW0NvbnRlbnRfVHlwZXNdLnhtbFBLAQItABQABgAIAAAAIQBa9CxbvwAAABUBAAAL&#10;AAAAAAAAAAAAAAAAAB8BAABfcmVscy8ucmVsc1BLAQItABQABgAIAAAAIQDpbsLcxQAAAN0AAAAP&#10;AAAAAAAAAAAAAAAAAAcCAABkcnMvZG93bnJldi54bWxQSwUGAAAAAAMAAwC3AAAA+QIAAAAA&#10;" filled="f" stroked="f">
                        <v:textbox inset="0,0,0,0">
                          <w:txbxContent>
                            <w:p w14:paraId="3B4CD7A6" w14:textId="77777777" w:rsidR="00774DBE" w:rsidRDefault="00774DBE" w:rsidP="00774DBE">
                              <w:r>
                                <w:rPr>
                                  <w:sz w:val="16"/>
                                </w:rPr>
                                <w:t xml:space="preserve"> </w:t>
                              </w:r>
                            </w:p>
                          </w:txbxContent>
                        </v:textbox>
                      </v:rect>
                      <w10:anchorlock/>
                    </v:group>
                  </w:pict>
                </mc:Fallback>
              </mc:AlternateContent>
            </w:r>
          </w:p>
        </w:tc>
        <w:tc>
          <w:tcPr>
            <w:tcW w:w="364" w:type="dxa"/>
            <w:tcBorders>
              <w:top w:val="single" w:sz="3" w:space="0" w:color="000000"/>
              <w:left w:val="single" w:sz="3" w:space="0" w:color="000000"/>
              <w:bottom w:val="single" w:sz="3" w:space="0" w:color="000000"/>
              <w:right w:val="single" w:sz="3" w:space="0" w:color="000000"/>
            </w:tcBorders>
            <w:vAlign w:val="center"/>
          </w:tcPr>
          <w:p w14:paraId="7E3BBE39"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B3AB211" wp14:editId="15CE3B7A">
                      <wp:extent cx="98574" cy="162764"/>
                      <wp:effectExtent l="0" t="0" r="0" b="0"/>
                      <wp:docPr id="113112" name="Group 113112"/>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74" name="Rectangle 103174"/>
                              <wps:cNvSpPr/>
                              <wps:spPr>
                                <a:xfrm rot="5399999">
                                  <a:off x="-17265" y="-15262"/>
                                  <a:ext cx="178504" cy="131103"/>
                                </a:xfrm>
                                <a:prstGeom prst="rect">
                                  <a:avLst/>
                                </a:prstGeom>
                                <a:ln>
                                  <a:noFill/>
                                </a:ln>
                              </wps:spPr>
                              <wps:txbx>
                                <w:txbxContent>
                                  <w:p w14:paraId="44CBDA1B" w14:textId="77777777" w:rsidR="00774DBE" w:rsidRDefault="00774DBE" w:rsidP="00774DBE">
                                    <w:r>
                                      <w:rPr>
                                        <w:sz w:val="16"/>
                                      </w:rPr>
                                      <w:t>9</w:t>
                                    </w:r>
                                  </w:p>
                                </w:txbxContent>
                              </wps:txbx>
                              <wps:bodyPr horzOverflow="overflow" vert="horz" lIns="0" tIns="0" rIns="0" bIns="0" rtlCol="0">
                                <a:noAutofit/>
                              </wps:bodyPr>
                            </wps:wsp>
                            <wps:wsp>
                              <wps:cNvPr id="103175" name="Rectangle 103175"/>
                              <wps:cNvSpPr/>
                              <wps:spPr>
                                <a:xfrm rot="5399999">
                                  <a:off x="-84372" y="51843"/>
                                  <a:ext cx="178504" cy="131103"/>
                                </a:xfrm>
                                <a:prstGeom prst="rect">
                                  <a:avLst/>
                                </a:prstGeom>
                                <a:ln>
                                  <a:noFill/>
                                </a:ln>
                              </wps:spPr>
                              <wps:txbx>
                                <w:txbxContent>
                                  <w:p w14:paraId="1A50039C" w14:textId="77777777" w:rsidR="00774DBE" w:rsidRDefault="00774DBE" w:rsidP="00774DBE">
                                    <w:r>
                                      <w:rPr>
                                        <w:sz w:val="16"/>
                                      </w:rPr>
                                      <w:t>%</w:t>
                                    </w:r>
                                  </w:p>
                                </w:txbxContent>
                              </wps:txbx>
                              <wps:bodyPr horzOverflow="overflow" vert="horz" lIns="0" tIns="0" rIns="0" bIns="0" rtlCol="0">
                                <a:noAutofit/>
                              </wps:bodyPr>
                            </wps:wsp>
                            <wps:wsp>
                              <wps:cNvPr id="8771" name="Rectangle 8771"/>
                              <wps:cNvSpPr/>
                              <wps:spPr>
                                <a:xfrm rot="5399999">
                                  <a:off x="14306" y="87784"/>
                                  <a:ext cx="37432" cy="131103"/>
                                </a:xfrm>
                                <a:prstGeom prst="rect">
                                  <a:avLst/>
                                </a:prstGeom>
                                <a:ln>
                                  <a:noFill/>
                                </a:ln>
                              </wps:spPr>
                              <wps:txbx>
                                <w:txbxContent>
                                  <w:p w14:paraId="4EB58E5C"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3AB211" id="Group 113112" o:spid="_x0000_s1231"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dZbAIAAEIIAAAOAAAAZHJzL2Uyb0RvYy54bWzcVduO0zAQfUfiHyy/t7k1TRo1XSGWrZAQ&#10;u2LhA1zHuUiJbdlu0+XrGTtJC1uERJEWRB/c8SUzZ86Zsdc3x65FB6Z0I3iOg7mPEeNUFA2vcvzl&#10;890sxUgbwgvSCs5y/MQ0vtm8frXuZcZCUYu2YAqBE66zXua4NkZmnqdpzTqi50IyDpulUB0xMFWV&#10;VyjSg/eu9ULfX3q9UIVUgjKtYfV22MQb578sGTX3ZamZQW2OAZtxo3Ljzo7eZk2yShFZN3SEQa5A&#10;0ZGGQ9CTq1tiCNqr5sJV11AltCjNnIrOE2XZUOZygGwC/1k2WyX20uVSZX0lTzQBtc94utot/XjY&#10;KvkoHxQw0csKuHAzm8uxVJ39B5To6Ch7OlHGjgZRWFylcbLAiMJOsAyT5WJglNZA+8VHtH73q8+8&#10;KaT3A5BeQmnoc/b6z7J/rIlkjlSdQfYPCjUFgPejwCbCSQdV+gnqhvCqZWhcd+S48yeqdKaBtYkn&#10;pATUVhyt7M9VwsjaLEjCZYwREDQL4nAZDgRN/AVJGvsTgVEA4ez+iQmSSaXNlokOWSPHCpA59+Tw&#10;QZvh6HTEYmm5Hbm4a9p22LUrQOgE11rmuDsOWS9WNpxd24niCbiohfp6D/1ctqLPsRgtbFscottd&#10;jNr3HDSw3TQZajJ2k6FM+1a4nhvwvNkbUTYO8DnaCAzEHTC8jMogxk9VjicqoCp+W+V0ESWhUzkO&#10;wP6nRI7dNXem/T8XOU2S4FJitzrW+hUCB4vIXzp9wVE63nJTE0fJIgLx3SX48j0cB1Ph/u0edvc2&#10;PFTuAhsfVfsSfj93PX9++jffAAAA//8DAFBLAwQUAAYACAAAACEA1Aya/9oAAAADAQAADwAAAGRy&#10;cy9kb3ducmV2LnhtbEyPQWvCQBCF7wX/wzJCb3UTJVLSbEREPUmhWii9jdkxCWZnQ3ZN4r/v2kt7&#10;GXi8x3vfZKvRNKKnztWWFcSzCARxYXXNpYLP0+7lFYTzyBoby6TgTg5W+eQpw1TbgT+oP/pShBJ2&#10;KSqovG9TKV1RkUE3sy1x8C62M+iD7EqpOxxCuWnkPIqW0mDNYaHCljYVFdfjzSjYDzisF/G2P1wv&#10;m/v3KXn/OsSk1PN0XL+B8DT6vzA88AM65IHpbG+snWgUhEf87314SQLirGCeLEHmmfzPnv8AAAD/&#10;/wMAUEsBAi0AFAAGAAgAAAAhALaDOJL+AAAA4QEAABMAAAAAAAAAAAAAAAAAAAAAAFtDb250ZW50&#10;X1R5cGVzXS54bWxQSwECLQAUAAYACAAAACEAOP0h/9YAAACUAQAACwAAAAAAAAAAAAAAAAAvAQAA&#10;X3JlbHMvLnJlbHNQSwECLQAUAAYACAAAACEAouiHWWwCAABCCAAADgAAAAAAAAAAAAAAAAAuAgAA&#10;ZHJzL2Uyb0RvYy54bWxQSwECLQAUAAYACAAAACEA1Aya/9oAAAADAQAADwAAAAAAAAAAAAAAAADG&#10;BAAAZHJzL2Rvd25yZXYueG1sUEsFBgAAAAAEAAQA8wAAAM0FAAAAAA==&#10;">
                      <v:rect id="Rectangle 103174" o:spid="_x0000_s123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MXwgAAAN8AAAAPAAAAZHJzL2Rvd25yZXYueG1sRE/dasIw&#10;FL4f+A7hDLybqT9s0hlFlILgRTf1AQ7NWdPZnJQm1vr2RhC8/Pj+F6ve1qKj1leOFYxHCQjiwumK&#10;SwWnY/YxB+EDssbaMSm4kYfVcvC2wFS7K/9SdwiliCHsU1RgQmhSKX1hyKIfuYY4cn+utRgibEup&#10;W7zGcFvLSZJ8SosVxwaDDW0MFefDxSrIz7nZdlV2Kv/3XtNP7rZZ2Ck1fO/X3yAC9eElfrp3Os5P&#10;puOvGTz+RAByeQcAAP//AwBQSwECLQAUAAYACAAAACEA2+H2y+4AAACFAQAAEwAAAAAAAAAAAAAA&#10;AAAAAAAAW0NvbnRlbnRfVHlwZXNdLnhtbFBLAQItABQABgAIAAAAIQBa9CxbvwAAABUBAAALAAAA&#10;AAAAAAAAAAAAAB8BAABfcmVscy8ucmVsc1BLAQItABQABgAIAAAAIQAXeIMXwgAAAN8AAAAPAAAA&#10;AAAAAAAAAAAAAAcCAABkcnMvZG93bnJldi54bWxQSwUGAAAAAAMAAwC3AAAA9gIAAAAA&#10;" filled="f" stroked="f">
                        <v:textbox inset="0,0,0,0">
                          <w:txbxContent>
                            <w:p w14:paraId="44CBDA1B" w14:textId="77777777" w:rsidR="00774DBE" w:rsidRDefault="00774DBE" w:rsidP="00774DBE">
                              <w:r>
                                <w:rPr>
                                  <w:sz w:val="16"/>
                                </w:rPr>
                                <w:t>9</w:t>
                              </w:r>
                            </w:p>
                          </w:txbxContent>
                        </v:textbox>
                      </v:rect>
                      <v:rect id="Rectangle 103175" o:spid="_x0000_s1233"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aMwgAAAN8AAAAPAAAAZHJzL2Rvd25yZXYueG1sRE/dasIw&#10;FL4f+A7hDLybqYqbdEYRpSB40U19gENz1nQ2J6WJtb69EQQvP77/xaq3teio9ZVjBeNRAoK4cLri&#10;UsHpmH3MQfiArLF2TApu5GG1HLwtMNXuyr/UHUIpYgj7FBWYEJpUSl8YsuhHriGO3J9rLYYI21Lq&#10;Fq8x3NZykiSf0mLFscFgQxtDxflwsQryc262XZWdyv+91/STu20WdkoN3/v1N4hAfXiJn+6djvOT&#10;6fhrBo8/EYBc3gEAAP//AwBQSwECLQAUAAYACAAAACEA2+H2y+4AAACFAQAAEwAAAAAAAAAAAAAA&#10;AAAAAAAAW0NvbnRlbnRfVHlwZXNdLnhtbFBLAQItABQABgAIAAAAIQBa9CxbvwAAABUBAAALAAAA&#10;AAAAAAAAAAAAAB8BAABfcmVscy8ucmVsc1BLAQItABQABgAIAAAAIQB4NCaMwgAAAN8AAAAPAAAA&#10;AAAAAAAAAAAAAAcCAABkcnMvZG93bnJldi54bWxQSwUGAAAAAAMAAwC3AAAA9gIAAAAA&#10;" filled="f" stroked="f">
                        <v:textbox inset="0,0,0,0">
                          <w:txbxContent>
                            <w:p w14:paraId="1A50039C" w14:textId="77777777" w:rsidR="00774DBE" w:rsidRDefault="00774DBE" w:rsidP="00774DBE">
                              <w:r>
                                <w:rPr>
                                  <w:sz w:val="16"/>
                                </w:rPr>
                                <w:t>%</w:t>
                              </w:r>
                            </w:p>
                          </w:txbxContent>
                        </v:textbox>
                      </v:rect>
                      <v:rect id="Rectangle 8771" o:spid="_x0000_s1234" style="position:absolute;left:14306;top:87784;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gHxQAAAN0AAAAPAAAAZHJzL2Rvd25yZXYueG1sRI/BasMw&#10;EETvhfyD2EBvtZwc4uBaCaXBEMjBbZoPWKyt5cZaGUux3b+PAoUeh5l5wxT72XZipMG3jhWskhQE&#10;ce10y42Cy1f5sgXhA7LGzjEp+CUP+93iqcBcu4k/aTyHRkQI+xwVmBD6XEpfG7LoE9cTR+/bDRZD&#10;lEMj9YBThNtOrtN0Iy22HBcM9vRuqL6eb1ZBda3MYWzLS/Nz8po+Kncow1Gp5+X89goi0Bz+w3/t&#10;o1awzbIVPN7EJyB3dwAAAP//AwBQSwECLQAUAAYACAAAACEA2+H2y+4AAACFAQAAEwAAAAAAAAAA&#10;AAAAAAAAAAAAW0NvbnRlbnRfVHlwZXNdLnhtbFBLAQItABQABgAIAAAAIQBa9CxbvwAAABUBAAAL&#10;AAAAAAAAAAAAAAAAAB8BAABfcmVscy8ucmVsc1BLAQItABQABgAIAAAAIQCSwVgHxQAAAN0AAAAP&#10;AAAAAAAAAAAAAAAAAAcCAABkcnMvZG93bnJldi54bWxQSwUGAAAAAAMAAwC3AAAA+QIAAAAA&#10;" filled="f" stroked="f">
                        <v:textbox inset="0,0,0,0">
                          <w:txbxContent>
                            <w:p w14:paraId="4EB58E5C"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bottom"/>
          </w:tcPr>
          <w:p w14:paraId="54FD909C" w14:textId="77777777" w:rsidR="00774DBE" w:rsidRPr="00774DBE" w:rsidRDefault="00774DBE" w:rsidP="00774DBE">
            <w:pPr>
              <w:spacing w:line="259" w:lineRule="auto"/>
              <w:ind w:left="23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3CC7031" wp14:editId="74F8DC78">
                      <wp:extent cx="98574" cy="28144"/>
                      <wp:effectExtent l="0" t="0" r="0" b="0"/>
                      <wp:docPr id="113125" name="Group 113125"/>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8772" name="Rectangle 8772"/>
                              <wps:cNvSpPr/>
                              <wps:spPr>
                                <a:xfrm rot="5399999">
                                  <a:off x="14306" y="-46835"/>
                                  <a:ext cx="37432" cy="131103"/>
                                </a:xfrm>
                                <a:prstGeom prst="rect">
                                  <a:avLst/>
                                </a:prstGeom>
                                <a:ln>
                                  <a:noFill/>
                                </a:ln>
                              </wps:spPr>
                              <wps:txbx>
                                <w:txbxContent>
                                  <w:p w14:paraId="2E9B050F"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CC7031" id="Group 113125" o:spid="_x0000_s1235"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5NFgIAAHYEAAAOAAAAZHJzL2Uyb0RvYy54bWyklNtu2zAMhu8H7B0E3Te2Y+dQI04xrGsw&#10;YFiLdnsARZYPgCwKkhI7e/pRcpxsLbCLLhcKJcrkz8+kN3dDJ8lRGNuCKmgyiykRikPZqrqgP388&#10;3KwpsY6pkklQoqAnYend9uOHTa9zMYcGZCkMwSDK5r0uaOOczqPI8kZ0zM5AC4XOCkzHHG5NHZWG&#10;9Ri9k9E8jpdRD6bUBriwFk/vRyfdhvhVJbh7rCorHJEFRW0urCase79G2w3La8N00/KzDPYOFR1r&#10;FSa9hLpnjpGDad+E6lpuwELlZhy6CKqq5SLUgNUk8atqdgYOOtRS532tL5gQ7StO7w7Lvx93Rr/o&#10;J4Mkel0ji7DztQyV6fw/qiRDQHa6IBODIxwPb9eLVUYJR898nWTZCJQ3SP3NM7z58o+noilh9JeM&#10;XmNj2Gvt9v9qf2mYFgGpzbH2J0PasqDr1WpOiWIddugz9gxTtRQknAYs4e4Fks0t8poIEQPYVYv0&#10;1v9CD5x5JVkaLylBMjfZcp0uRjQTuHSVpZjTg0vSJIlT774wYLk21u0EdMQbBTWoKgRnx2/WjVen&#10;K16JVH5V8NBKOXr9CaKcxHrLDfsh1Jss5j6dP9tDeUIKDZhfjzjHlYS+oHC2qB9tzO69lMivCun7&#10;KZoMMxn7yTBOfoYwa6OeTwcHVRsEX7OdheFrDVZo7lD8eRD99Py5D7eun4vtbwAAAP//AwBQSwME&#10;FAAGAAgAAAAhAAbwbiDaAAAAAgEAAA8AAABkcnMvZG93bnJldi54bWxMj0FrwkAQhe+F/odlCt7q&#10;JtUUSbMRkbYnKVQF8TZmxySYnQ3ZNYn/vmsv7WXg8R7vfZMtR9OInjpXW1YQTyMQxIXVNZcK9ruP&#10;5wUI55E1NpZJwY0cLPPHhwxTbQf+pn7rSxFK2KWooPK+TaV0RUUG3dS2xME7286gD7Irpe5wCOWm&#10;kS9R9CoN1hwWKmxpXVFx2V6Ngs8Bh9Usfu83l/P6dtwlX4dNTEpNnsbVGwhPo/8Lwx0/oEMemE72&#10;ytqJRkF4xP/eu5ckIE4K5nOQeSb/o+c/AAAA//8DAFBLAQItABQABgAIAAAAIQC2gziS/gAAAOEB&#10;AAATAAAAAAAAAAAAAAAAAAAAAABbQ29udGVudF9UeXBlc10ueG1sUEsBAi0AFAAGAAgAAAAhADj9&#10;If/WAAAAlAEAAAsAAAAAAAAAAAAAAAAALwEAAF9yZWxzLy5yZWxzUEsBAi0AFAAGAAgAAAAhANAk&#10;bk0WAgAAdgQAAA4AAAAAAAAAAAAAAAAALgIAAGRycy9lMm9Eb2MueG1sUEsBAi0AFAAGAAgAAAAh&#10;AAbwbiDaAAAAAgEAAA8AAAAAAAAAAAAAAAAAcAQAAGRycy9kb3ducmV2LnhtbFBLBQYAAAAABAAE&#10;APMAAAB3BQAAAAA=&#10;">
                      <v:rect id="Rectangle 8772" o:spid="_x0000_s1236" style="position:absolute;left:14306;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8ZwxAAAAN0AAAAPAAAAZHJzL2Rvd25yZXYueG1sRI/disIw&#10;FITvhX2HcBb2TtP1QqUaRZSC4EX96QMcmmNTbU5Kk63dt98sCF4OM/MNs9oMthE9db52rOB7koAg&#10;Lp2uuVJQXLPxAoQPyBobx6Tglzxs1h+jFabaPflM/SVUIkLYp6jAhNCmUvrSkEU/cS1x9G6usxii&#10;7CqpO3xGuG3kNElm0mLNccFgSztD5ePyYxXkj9zs+zorqvvRazrlbp+Fg1Jfn8N2CSLQEN7hV/ug&#10;FSzm8yn8v4lPQK7/AAAA//8DAFBLAQItABQABgAIAAAAIQDb4fbL7gAAAIUBAAATAAAAAAAAAAAA&#10;AAAAAAAAAABbQ29udGVudF9UeXBlc10ueG1sUEsBAi0AFAAGAAgAAAAhAFr0LFu/AAAAFQEAAAsA&#10;AAAAAAAAAAAAAAAAHwEAAF9yZWxzLy5yZWxzUEsBAi0AFAAGAAgAAAAhAGITxnDEAAAA3QAAAA8A&#10;AAAAAAAAAAAAAAAABwIAAGRycy9kb3ducmV2LnhtbFBLBQYAAAAAAwADALcAAAD4AgAAAAA=&#10;" filled="f" stroked="f">
                        <v:textbox inset="0,0,0,0">
                          <w:txbxContent>
                            <w:p w14:paraId="2E9B050F" w14:textId="77777777" w:rsidR="00774DBE" w:rsidRDefault="00774DBE" w:rsidP="00774DBE">
                              <w:r>
                                <w:rPr>
                                  <w:sz w:val="16"/>
                                </w:rPr>
                                <w:t xml:space="preserve"> </w:t>
                              </w:r>
                            </w:p>
                          </w:txbxContent>
                        </v:textbox>
                      </v:rect>
                      <w10:anchorlock/>
                    </v:group>
                  </w:pict>
                </mc:Fallback>
              </mc:AlternateContent>
            </w:r>
          </w:p>
        </w:tc>
      </w:tr>
      <w:tr w:rsidR="00774DBE" w:rsidRPr="00774DBE" w14:paraId="40249CF0" w14:textId="77777777" w:rsidTr="00004431">
        <w:trPr>
          <w:trHeight w:val="2953"/>
        </w:trPr>
        <w:tc>
          <w:tcPr>
            <w:tcW w:w="0" w:type="auto"/>
            <w:vMerge/>
            <w:tcBorders>
              <w:top w:val="nil"/>
              <w:left w:val="single" w:sz="24" w:space="0" w:color="606060"/>
              <w:bottom w:val="nil"/>
              <w:right w:val="single" w:sz="3" w:space="0" w:color="000000"/>
            </w:tcBorders>
          </w:tcPr>
          <w:p w14:paraId="36A7912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5577413B" w14:textId="77777777" w:rsidR="00774DBE" w:rsidRPr="00774DBE" w:rsidRDefault="00774DBE" w:rsidP="00774DBE">
            <w:pPr>
              <w:spacing w:after="11"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Gestionar y organizar diferentes torneos deportivos </w:t>
            </w:r>
          </w:p>
          <w:p w14:paraId="5B0E4EA5" w14:textId="77777777" w:rsidR="00774DBE" w:rsidRPr="00774DBE" w:rsidRDefault="00774DBE" w:rsidP="00774DBE">
            <w:pPr>
              <w:tabs>
                <w:tab w:val="center" w:pos="295"/>
                <w:tab w:val="center" w:pos="94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para </w:t>
            </w:r>
            <w:r w:rsidRPr="00774DBE">
              <w:rPr>
                <w:rFonts w:ascii="Century Gothic" w:eastAsia="Century Gothic" w:hAnsi="Century Gothic" w:cs="Century Gothic"/>
                <w:color w:val="000000"/>
                <w:sz w:val="16"/>
              </w:rPr>
              <w:tab/>
              <w:t xml:space="preserve">la </w:t>
            </w:r>
          </w:p>
          <w:p w14:paraId="4EEC0474"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sana </w:t>
            </w:r>
          </w:p>
          <w:p w14:paraId="4F73C14A"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convivenci</w:t>
            </w:r>
            <w:proofErr w:type="spellEnd"/>
          </w:p>
          <w:p w14:paraId="26CB03FC" w14:textId="77777777" w:rsidR="00774DBE" w:rsidRPr="00774DBE" w:rsidRDefault="00774DBE" w:rsidP="00774DBE">
            <w:pPr>
              <w:tabs>
                <w:tab w:val="center" w:pos="163"/>
                <w:tab w:val="center" w:pos="975"/>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a </w:t>
            </w:r>
            <w:r w:rsidRPr="00774DBE">
              <w:rPr>
                <w:rFonts w:ascii="Century Gothic" w:eastAsia="Century Gothic" w:hAnsi="Century Gothic" w:cs="Century Gothic"/>
                <w:color w:val="000000"/>
                <w:sz w:val="16"/>
              </w:rPr>
              <w:tab/>
              <w:t xml:space="preserve">y </w:t>
            </w:r>
          </w:p>
          <w:p w14:paraId="556494B1" w14:textId="77777777" w:rsidR="00774DBE" w:rsidRPr="00774DBE" w:rsidRDefault="00774DBE" w:rsidP="00774DBE">
            <w:pPr>
              <w:spacing w:line="239" w:lineRule="auto"/>
              <w:ind w:left="108" w:right="59"/>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aprovecha miento del tiempo libre. </w:t>
            </w:r>
          </w:p>
          <w:p w14:paraId="0EA9225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09974DDC" w14:textId="77777777" w:rsidR="00774DBE" w:rsidRPr="00774DBE" w:rsidRDefault="00774DBE" w:rsidP="00774DBE">
            <w:pPr>
              <w:spacing w:line="244"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3 torneos de futsal </w:t>
            </w:r>
            <w:r w:rsidRPr="00774DBE">
              <w:rPr>
                <w:rFonts w:ascii="Century Gothic" w:eastAsia="Century Gothic" w:hAnsi="Century Gothic" w:cs="Century Gothic"/>
                <w:color w:val="000000"/>
                <w:sz w:val="16"/>
              </w:rPr>
              <w:tab/>
              <w:t xml:space="preserve">por cada categoría: libre, 2 papi futbol, </w:t>
            </w:r>
            <w:r w:rsidRPr="00774DBE">
              <w:rPr>
                <w:rFonts w:ascii="Century Gothic" w:eastAsia="Century Gothic" w:hAnsi="Century Gothic" w:cs="Century Gothic"/>
                <w:color w:val="000000"/>
                <w:sz w:val="16"/>
              </w:rPr>
              <w:tab/>
              <w:t xml:space="preserve">2 femenino, 1 infantil y 2 juvenil </w:t>
            </w:r>
          </w:p>
          <w:p w14:paraId="0C9293C4" w14:textId="77777777" w:rsidR="00774DBE" w:rsidRPr="00774DBE" w:rsidRDefault="00774DBE" w:rsidP="00774DBE">
            <w:pPr>
              <w:spacing w:line="239" w:lineRule="auto"/>
              <w:ind w:left="104"/>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5 torneos de futbol 11 </w:t>
            </w:r>
          </w:p>
          <w:p w14:paraId="6E3B8B6F"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8 </w:t>
            </w:r>
          </w:p>
          <w:p w14:paraId="7D611B3B"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cuadrangul</w:t>
            </w:r>
            <w:proofErr w:type="spellEnd"/>
          </w:p>
          <w:p w14:paraId="115E94A8" w14:textId="77777777" w:rsidR="00774DBE" w:rsidRPr="00774DBE" w:rsidRDefault="00774DBE" w:rsidP="00774DBE">
            <w:pPr>
              <w:tabs>
                <w:tab w:val="center" w:pos="265"/>
                <w:tab w:val="center" w:pos="954"/>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ares </w:t>
            </w:r>
            <w:r w:rsidRPr="00774DBE">
              <w:rPr>
                <w:rFonts w:ascii="Century Gothic" w:eastAsia="Century Gothic" w:hAnsi="Century Gothic" w:cs="Century Gothic"/>
                <w:color w:val="000000"/>
                <w:sz w:val="16"/>
              </w:rPr>
              <w:tab/>
              <w:t xml:space="preserve">de </w:t>
            </w:r>
          </w:p>
          <w:p w14:paraId="7479ABFF"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futbol </w:t>
            </w:r>
          </w:p>
        </w:tc>
        <w:tc>
          <w:tcPr>
            <w:tcW w:w="985" w:type="dxa"/>
            <w:tcBorders>
              <w:top w:val="single" w:sz="3" w:space="0" w:color="000000"/>
              <w:left w:val="single" w:sz="3" w:space="0" w:color="000000"/>
              <w:bottom w:val="single" w:sz="3" w:space="0" w:color="000000"/>
              <w:right w:val="single" w:sz="3" w:space="0" w:color="000000"/>
            </w:tcBorders>
          </w:tcPr>
          <w:p w14:paraId="7AC853F6"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Informes Por </w:t>
            </w:r>
          </w:p>
          <w:p w14:paraId="724A0E2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clausura </w:t>
            </w:r>
          </w:p>
          <w:p w14:paraId="1E0E163C" w14:textId="77777777" w:rsidR="00774DBE" w:rsidRPr="00774DBE" w:rsidRDefault="00774DBE" w:rsidP="00774DBE">
            <w:pPr>
              <w:tabs>
                <w:tab w:val="center" w:pos="214"/>
                <w:tab w:val="center" w:pos="771"/>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de </w:t>
            </w:r>
            <w:r w:rsidRPr="00774DBE">
              <w:rPr>
                <w:rFonts w:ascii="Century Gothic" w:eastAsia="Century Gothic" w:hAnsi="Century Gothic" w:cs="Century Gothic"/>
                <w:color w:val="000000"/>
                <w:sz w:val="16"/>
              </w:rPr>
              <w:tab/>
              <w:t xml:space="preserve">los </w:t>
            </w:r>
          </w:p>
          <w:p w14:paraId="1D77BF76" w14:textId="77777777" w:rsidR="00774DBE" w:rsidRPr="00774DBE" w:rsidRDefault="00774DBE" w:rsidP="00774DBE">
            <w:pPr>
              <w:spacing w:line="259" w:lineRule="auto"/>
              <w:ind w:left="108" w:right="19"/>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torneos Fotografí as </w:t>
            </w:r>
          </w:p>
        </w:tc>
        <w:tc>
          <w:tcPr>
            <w:tcW w:w="1140" w:type="dxa"/>
            <w:gridSpan w:val="2"/>
            <w:tcBorders>
              <w:top w:val="single" w:sz="3" w:space="0" w:color="000000"/>
              <w:left w:val="single" w:sz="3" w:space="0" w:color="000000"/>
              <w:bottom w:val="single" w:sz="3" w:space="0" w:color="000000"/>
              <w:right w:val="single" w:sz="3" w:space="0" w:color="000000"/>
            </w:tcBorders>
          </w:tcPr>
          <w:p w14:paraId="15F8C62C" w14:textId="77777777" w:rsidR="00774DBE" w:rsidRPr="00774DBE" w:rsidRDefault="00774DBE" w:rsidP="00774DBE">
            <w:pPr>
              <w:spacing w:line="239" w:lineRule="auto"/>
              <w:ind w:left="104" w:right="79"/>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Inauguraci</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ón</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protocolari</w:t>
            </w:r>
            <w:proofErr w:type="spellEnd"/>
            <w:r w:rsidRPr="00774DBE">
              <w:rPr>
                <w:rFonts w:ascii="Century Gothic" w:eastAsia="Century Gothic" w:hAnsi="Century Gothic" w:cs="Century Gothic"/>
                <w:color w:val="000000"/>
                <w:sz w:val="16"/>
              </w:rPr>
              <w:t xml:space="preserve"> a </w:t>
            </w:r>
          </w:p>
          <w:p w14:paraId="03D73139"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18803C3" w14:textId="77777777" w:rsidR="00774DBE" w:rsidRPr="00774DBE" w:rsidRDefault="00774DBE" w:rsidP="00774DBE">
            <w:pPr>
              <w:spacing w:line="23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Reuniones de </w:t>
            </w:r>
          </w:p>
          <w:p w14:paraId="0A05488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representa</w:t>
            </w:r>
          </w:p>
          <w:p w14:paraId="07BD14AE" w14:textId="77777777" w:rsidR="00774DBE" w:rsidRPr="00774DBE" w:rsidRDefault="00774DBE" w:rsidP="00774DBE">
            <w:pPr>
              <w:tabs>
                <w:tab w:val="center" w:pos="263"/>
                <w:tab w:val="center" w:pos="926"/>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proofErr w:type="spellStart"/>
            <w:r w:rsidRPr="00774DBE">
              <w:rPr>
                <w:rFonts w:ascii="Century Gothic" w:eastAsia="Century Gothic" w:hAnsi="Century Gothic" w:cs="Century Gothic"/>
                <w:color w:val="000000"/>
                <w:sz w:val="16"/>
              </w:rPr>
              <w:t>ntes</w:t>
            </w:r>
            <w:proofErr w:type="spellEnd"/>
            <w:r w:rsidRPr="00774DBE">
              <w:rPr>
                <w:rFonts w:ascii="Century Gothic" w:eastAsia="Century Gothic" w:hAnsi="Century Gothic" w:cs="Century Gothic"/>
                <w:color w:val="000000"/>
                <w:sz w:val="16"/>
              </w:rPr>
              <w:t xml:space="preserve"> </w:t>
            </w:r>
            <w:r w:rsidRPr="00774DBE">
              <w:rPr>
                <w:rFonts w:ascii="Century Gothic" w:eastAsia="Century Gothic" w:hAnsi="Century Gothic" w:cs="Century Gothic"/>
                <w:color w:val="000000"/>
                <w:sz w:val="16"/>
              </w:rPr>
              <w:tab/>
              <w:t xml:space="preserve">de </w:t>
            </w:r>
          </w:p>
          <w:p w14:paraId="7BCF0750"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equipos </w:t>
            </w:r>
          </w:p>
          <w:p w14:paraId="5058796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D37440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Estadísticas </w:t>
            </w:r>
          </w:p>
          <w:p w14:paraId="7C3AB7C8"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 torneos </w:t>
            </w:r>
          </w:p>
          <w:p w14:paraId="73A966AB"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44" w:type="dxa"/>
            <w:tcBorders>
              <w:top w:val="single" w:sz="3" w:space="0" w:color="000000"/>
              <w:left w:val="single" w:sz="3" w:space="0" w:color="000000"/>
              <w:bottom w:val="single" w:sz="3" w:space="0" w:color="000000"/>
              <w:right w:val="single" w:sz="3" w:space="0" w:color="000000"/>
            </w:tcBorders>
          </w:tcPr>
          <w:p w14:paraId="44D4A76E"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Trofeos, medallas, uniformes, Sonido, pólvora, Hidratación </w:t>
            </w:r>
          </w:p>
          <w:p w14:paraId="2D2803C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Perifoneo </w:t>
            </w:r>
          </w:p>
          <w:p w14:paraId="732684F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27C8127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178EFCA"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5793F7B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2921CF0"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1A6D02A6"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30B5D83"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60F682B"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25" w:type="dxa"/>
            <w:tcBorders>
              <w:top w:val="single" w:sz="3" w:space="0" w:color="000000"/>
              <w:left w:val="single" w:sz="3" w:space="0" w:color="000000"/>
              <w:bottom w:val="single" w:sz="3" w:space="0" w:color="000000"/>
              <w:right w:val="single" w:sz="3" w:space="0" w:color="000000"/>
            </w:tcBorders>
          </w:tcPr>
          <w:p w14:paraId="581C23F1" w14:textId="77777777" w:rsidR="00774DBE" w:rsidRPr="00774DBE" w:rsidRDefault="00774DBE" w:rsidP="00774DBE">
            <w:pPr>
              <w:spacing w:line="239" w:lineRule="auto"/>
              <w:ind w:left="104" w:righ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w:t>
            </w:r>
            <w:proofErr w:type="spellStart"/>
            <w:r w:rsidRPr="00774DBE">
              <w:rPr>
                <w:rFonts w:ascii="Century Gothic" w:eastAsia="Century Gothic" w:hAnsi="Century Gothic" w:cs="Century Gothic"/>
                <w:color w:val="000000"/>
                <w:sz w:val="16"/>
              </w:rPr>
              <w:t>Polidepo</w:t>
            </w:r>
            <w:proofErr w:type="spellEnd"/>
          </w:p>
          <w:p w14:paraId="4A9BCB16"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rtivo</w:t>
            </w:r>
            <w:proofErr w:type="spellEnd"/>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center"/>
          </w:tcPr>
          <w:p w14:paraId="55CAF278" w14:textId="77777777" w:rsidR="00774DBE" w:rsidRPr="00774DBE" w:rsidRDefault="00774DBE" w:rsidP="00774DBE">
            <w:pPr>
              <w:spacing w:line="259" w:lineRule="auto"/>
              <w:ind w:left="-3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0A2ECB2D" wp14:editId="40354042">
                      <wp:extent cx="98574" cy="162764"/>
                      <wp:effectExtent l="0" t="0" r="0" b="0"/>
                      <wp:docPr id="114104" name="Group 114104"/>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84" name="Rectangle 103184"/>
                              <wps:cNvSpPr/>
                              <wps:spPr>
                                <a:xfrm rot="5399999">
                                  <a:off x="-17265" y="-15262"/>
                                  <a:ext cx="178504" cy="131103"/>
                                </a:xfrm>
                                <a:prstGeom prst="rect">
                                  <a:avLst/>
                                </a:prstGeom>
                                <a:ln>
                                  <a:noFill/>
                                </a:ln>
                              </wps:spPr>
                              <wps:txbx>
                                <w:txbxContent>
                                  <w:p w14:paraId="709E227A" w14:textId="77777777" w:rsidR="00774DBE" w:rsidRDefault="00774DBE" w:rsidP="00774DBE">
                                    <w:r>
                                      <w:rPr>
                                        <w:sz w:val="16"/>
                                      </w:rPr>
                                      <w:t>8</w:t>
                                    </w:r>
                                  </w:p>
                                </w:txbxContent>
                              </wps:txbx>
                              <wps:bodyPr horzOverflow="overflow" vert="horz" lIns="0" tIns="0" rIns="0" bIns="0" rtlCol="0">
                                <a:noAutofit/>
                              </wps:bodyPr>
                            </wps:wsp>
                            <wps:wsp>
                              <wps:cNvPr id="103185" name="Rectangle 103185"/>
                              <wps:cNvSpPr/>
                              <wps:spPr>
                                <a:xfrm rot="5399999">
                                  <a:off x="-84372" y="51843"/>
                                  <a:ext cx="178504" cy="131103"/>
                                </a:xfrm>
                                <a:prstGeom prst="rect">
                                  <a:avLst/>
                                </a:prstGeom>
                                <a:ln>
                                  <a:noFill/>
                                </a:ln>
                              </wps:spPr>
                              <wps:txbx>
                                <w:txbxContent>
                                  <w:p w14:paraId="22A4A989" w14:textId="77777777" w:rsidR="00774DBE" w:rsidRDefault="00774DBE" w:rsidP="00774DBE">
                                    <w:r>
                                      <w:rPr>
                                        <w:sz w:val="16"/>
                                      </w:rPr>
                                      <w:t>%</w:t>
                                    </w:r>
                                  </w:p>
                                </w:txbxContent>
                              </wps:txbx>
                              <wps:bodyPr horzOverflow="overflow" vert="horz" lIns="0" tIns="0" rIns="0" bIns="0" rtlCol="0">
                                <a:noAutofit/>
                              </wps:bodyPr>
                            </wps:wsp>
                            <wps:wsp>
                              <wps:cNvPr id="8923" name="Rectangle 8923"/>
                              <wps:cNvSpPr/>
                              <wps:spPr>
                                <a:xfrm rot="5399999">
                                  <a:off x="14307" y="87784"/>
                                  <a:ext cx="37431" cy="131103"/>
                                </a:xfrm>
                                <a:prstGeom prst="rect">
                                  <a:avLst/>
                                </a:prstGeom>
                                <a:ln>
                                  <a:noFill/>
                                </a:ln>
                              </wps:spPr>
                              <wps:txbx>
                                <w:txbxContent>
                                  <w:p w14:paraId="4384B9B1"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2ECB2D" id="Group 114104" o:spid="_x0000_s1237"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6cbQIAAEIIAAAOAAAAZHJzL2Uyb0RvYy54bWzcVduO0zAQfUfiHyy/t7k1TRo1XSGWrZAQ&#10;u2LhA1zHuUiJbdlu0+XrGTtJC1uERJFYRB9ce+zMnDlnxl7fHLsWHZjSjeA5DuY+RoxTUTS8yvGX&#10;z3ezFCNtCC9IKzjL8RPT+Gbz+tW6lxkLRS3agikETrjOepnj2hiZeZ6mNeuIngvJOGyWQnXEwFJV&#10;XqFID9671gt9f+n1QhVSCcq0BuvtsIk3zn9ZMmruy1Izg9ocAzbjRuXGnR29zZpklSKybugIg1yB&#10;oiMNh6AnV7fEELRXzYWrrqFKaFGaORWdJ8qyoczlANkE/rNstkrspculyvpKnmgCap/xdLVb+vGw&#10;VfJRPihgopcVcOFWNpdjqTr7DyjR0VH2dKKMHQ2iYFylcbLAiMJOsAyT5WJglNZA+8VHtH73q8+8&#10;KaT3A5BeQmnoc/b6z7J/rIlkjlSdQfYPCjUFgPejIIVEOOmgSj9B3RBetQyNdkeOO3+iSmcaWJt4&#10;QkpAbcXRyv5cJYyszYIkXMYYAUGzIA6X4UDQxF+QpLE/ERgFEM7un5ggmVTabJnokJ3kWAEy554c&#10;PmgzHJ2OWCwttyMXd03bDrvWAoROcO3MHHfHIevYhbO2nSiegItaqK/30M9lK/oci3GGbYtDdLuL&#10;Ufuegwa2m6aJmia7aaJM+1a4nhvwvNkbUTYO8DnaCAzEtbX3t1QGMX6qcmyZtzCgKn5b5XQRJaFT&#10;OYY6cqyS7F8R2TXlmfb/XOR0FUaXEjvr9QIHi8hPnL5pksBFAZ7O+kbJIgrGS/AFevhUuC/dw+7e&#10;hofKXWDjo2pfwu/XrufPT//mGwAAAP//AwBQSwMEFAAGAAgAAAAhANQMmv/aAAAAAwEAAA8AAABk&#10;cnMvZG93bnJldi54bWxMj0FrwkAQhe8F/8MyQm91EyVS0mxERD1JoVoovY3ZMQlmZ0N2TeK/79pL&#10;exl4vMd732Sr0TSip87VlhXEswgEcWF1zaWCz9Pu5RWE88gaG8uk4E4OVvnkKcNU24E/qD/6UoQS&#10;dikqqLxvUyldUZFBN7MtcfAutjPog+xKqTscQrlp5DyKltJgzWGhwpY2FRXX480o2A84rBfxtj9c&#10;L5v79yl5/zrEpNTzdFy/gfA0+r8wPPADOuSB6WxvrJ1oFIRH/O99eEkC4qxgnixB5pn8z57/AAAA&#10;//8DAFBLAQItABQABgAIAAAAIQC2gziS/gAAAOEBAAATAAAAAAAAAAAAAAAAAAAAAABbQ29udGVu&#10;dF9UeXBlc10ueG1sUEsBAi0AFAAGAAgAAAAhADj9If/WAAAAlAEAAAsAAAAAAAAAAAAAAAAALwEA&#10;AF9yZWxzLy5yZWxzUEsBAi0AFAAGAAgAAAAhAAUXjpxtAgAAQggAAA4AAAAAAAAAAAAAAAAALgIA&#10;AGRycy9lMm9Eb2MueG1sUEsBAi0AFAAGAAgAAAAhANQMmv/aAAAAAwEAAA8AAAAAAAAAAAAAAAAA&#10;xwQAAGRycy9kb3ducmV2LnhtbFBLBQYAAAAABAAEAPMAAADOBQAAAAA=&#10;">
                      <v:rect id="Rectangle 103184" o:spid="_x0000_s123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MwwgAAAN8AAAAPAAAAZHJzL2Rvd25yZXYueG1sRE/LisIw&#10;FN0L/kO4A+409cEg1SiDUhBcdEb9gEtzp+nY3JQm1vr3RhBmeTjv9ba3teio9ZVjBdNJAoK4cLri&#10;UsHlnI2XIHxA1lg7JgUP8rDdDAdrTLW78w91p1CKGMI+RQUmhCaV0heGLPqJa4gj9+taiyHCtpS6&#10;xXsMt7WcJcmntFhxbDDY0M5QcT3drIL8mpt9V2WX8u/oNX3nbp+Fg1Kjj/5rBSJQH/7Fb/dBx/nJ&#10;fLpcwOtPBCA3TwAAAP//AwBQSwECLQAUAAYACAAAACEA2+H2y+4AAACFAQAAEwAAAAAAAAAAAAAA&#10;AAAAAAAAW0NvbnRlbnRfVHlwZXNdLnhtbFBLAQItABQABgAIAAAAIQBa9CxbvwAAABUBAAALAAAA&#10;AAAAAAAAAAAAAB8BAABfcmVscy8ucmVsc1BLAQItABQABgAIAAAAIQAirfMwwgAAAN8AAAAPAAAA&#10;AAAAAAAAAAAAAAcCAABkcnMvZG93bnJldi54bWxQSwUGAAAAAAMAAwC3AAAA9gIAAAAA&#10;" filled="f" stroked="f">
                        <v:textbox inset="0,0,0,0">
                          <w:txbxContent>
                            <w:p w14:paraId="709E227A" w14:textId="77777777" w:rsidR="00774DBE" w:rsidRDefault="00774DBE" w:rsidP="00774DBE">
                              <w:r>
                                <w:rPr>
                                  <w:sz w:val="16"/>
                                </w:rPr>
                                <w:t>8</w:t>
                              </w:r>
                            </w:p>
                          </w:txbxContent>
                        </v:textbox>
                      </v:rect>
                      <v:rect id="Rectangle 103185" o:spid="_x0000_s1239"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VarwQAAAN8AAAAPAAAAZHJzL2Rvd25yZXYueG1sRE/NisIw&#10;EL4LvkOYBW+aqrhINcqiFAQP3VUfYGhmm67NpDSx1rc3grDHj+9/ve1tLTpqfeVYwXSSgCAunK64&#10;VHA5Z+MlCB+QNdaOScGDPGw3w8EaU+3u/EPdKZQihrBPUYEJoUml9IUhi37iGuLI/brWYoiwLaVu&#10;8R7DbS1nSfIpLVYcGww2tDNUXE83qyC/5mbfVdml/Dt6Td+522fhoNToo/9agQjUh3/x233QcX4y&#10;ny4X8PoTAcjNEwAA//8DAFBLAQItABQABgAIAAAAIQDb4fbL7gAAAIUBAAATAAAAAAAAAAAAAAAA&#10;AAAAAABbQ29udGVudF9UeXBlc10ueG1sUEsBAi0AFAAGAAgAAAAhAFr0LFu/AAAAFQEAAAsAAAAA&#10;AAAAAAAAAAAAHwEAAF9yZWxzLy5yZWxzUEsBAi0AFAAGAAgAAAAhAE3hVqvBAAAA3wAAAA8AAAAA&#10;AAAAAAAAAAAABwIAAGRycy9kb3ducmV2LnhtbFBLBQYAAAAAAwADALcAAAD1AgAAAAA=&#10;" filled="f" stroked="f">
                        <v:textbox inset="0,0,0,0">
                          <w:txbxContent>
                            <w:p w14:paraId="22A4A989" w14:textId="77777777" w:rsidR="00774DBE" w:rsidRDefault="00774DBE" w:rsidP="00774DBE">
                              <w:r>
                                <w:rPr>
                                  <w:sz w:val="16"/>
                                </w:rPr>
                                <w:t>%</w:t>
                              </w:r>
                            </w:p>
                          </w:txbxContent>
                        </v:textbox>
                      </v:rect>
                      <v:rect id="Rectangle 8923" o:spid="_x0000_s1240"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c9xAAAAN0AAAAPAAAAZHJzL2Rvd25yZXYueG1sRI/disIw&#10;FITvhX2HcBb2TtNVEK1GkZWCsBf17wEOzbGpNielibX79htB8HKYmW+Y5bq3teio9ZVjBd+jBARx&#10;4XTFpYLzKRvOQPiArLF2TAr+yMN69TFYYqrdgw/UHUMpIoR9igpMCE0qpS8MWfQj1xBH7+JaiyHK&#10;tpS6xUeE21qOk2QqLVYcFww29GOouB3vVkF+y822q7Jzef31mva522Zhp9TXZ79ZgAjUh3f41d5p&#10;BbP5eALPN/EJyNU/AAAA//8DAFBLAQItABQABgAIAAAAIQDb4fbL7gAAAIUBAAATAAAAAAAAAAAA&#10;AAAAAAAAAABbQ29udGVudF9UeXBlc10ueG1sUEsBAi0AFAAGAAgAAAAhAFr0LFu/AAAAFQEAAAsA&#10;AAAAAAAAAAAAAAAAHwEAAF9yZWxzLy5yZWxzUEsBAi0AFAAGAAgAAAAhAJ651z3EAAAA3QAAAA8A&#10;AAAAAAAAAAAAAAAABwIAAGRycy9kb3ducmV2LnhtbFBLBQYAAAAAAwADALcAAAD4AgAAAAA=&#10;" filled="f" stroked="f">
                        <v:textbox inset="0,0,0,0">
                          <w:txbxContent>
                            <w:p w14:paraId="4384B9B1"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65C4B983"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5EF05AF" wp14:editId="4DB9DF05">
                      <wp:extent cx="98574" cy="162764"/>
                      <wp:effectExtent l="0" t="0" r="0" b="0"/>
                      <wp:docPr id="114113" name="Group 114113"/>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86" name="Rectangle 103186"/>
                              <wps:cNvSpPr/>
                              <wps:spPr>
                                <a:xfrm rot="5399999">
                                  <a:off x="-17265" y="-15262"/>
                                  <a:ext cx="178504" cy="131103"/>
                                </a:xfrm>
                                <a:prstGeom prst="rect">
                                  <a:avLst/>
                                </a:prstGeom>
                                <a:ln>
                                  <a:noFill/>
                                </a:ln>
                              </wps:spPr>
                              <wps:txbx>
                                <w:txbxContent>
                                  <w:p w14:paraId="57A994E7" w14:textId="77777777" w:rsidR="00774DBE" w:rsidRDefault="00774DBE" w:rsidP="00774DBE">
                                    <w:r>
                                      <w:rPr>
                                        <w:sz w:val="16"/>
                                      </w:rPr>
                                      <w:t>8</w:t>
                                    </w:r>
                                  </w:p>
                                </w:txbxContent>
                              </wps:txbx>
                              <wps:bodyPr horzOverflow="overflow" vert="horz" lIns="0" tIns="0" rIns="0" bIns="0" rtlCol="0">
                                <a:noAutofit/>
                              </wps:bodyPr>
                            </wps:wsp>
                            <wps:wsp>
                              <wps:cNvPr id="103187" name="Rectangle 103187"/>
                              <wps:cNvSpPr/>
                              <wps:spPr>
                                <a:xfrm rot="5399999">
                                  <a:off x="-84372" y="51844"/>
                                  <a:ext cx="178504" cy="131103"/>
                                </a:xfrm>
                                <a:prstGeom prst="rect">
                                  <a:avLst/>
                                </a:prstGeom>
                                <a:ln>
                                  <a:noFill/>
                                </a:ln>
                              </wps:spPr>
                              <wps:txbx>
                                <w:txbxContent>
                                  <w:p w14:paraId="7D1329C3" w14:textId="77777777" w:rsidR="00774DBE" w:rsidRDefault="00774DBE" w:rsidP="00774DBE">
                                    <w:r>
                                      <w:rPr>
                                        <w:sz w:val="16"/>
                                      </w:rPr>
                                      <w:t>%</w:t>
                                    </w:r>
                                  </w:p>
                                </w:txbxContent>
                              </wps:txbx>
                              <wps:bodyPr horzOverflow="overflow" vert="horz" lIns="0" tIns="0" rIns="0" bIns="0" rtlCol="0">
                                <a:noAutofit/>
                              </wps:bodyPr>
                            </wps:wsp>
                            <wps:wsp>
                              <wps:cNvPr id="8925" name="Rectangle 8925"/>
                              <wps:cNvSpPr/>
                              <wps:spPr>
                                <a:xfrm rot="5399999">
                                  <a:off x="14307" y="87785"/>
                                  <a:ext cx="37431" cy="131103"/>
                                </a:xfrm>
                                <a:prstGeom prst="rect">
                                  <a:avLst/>
                                </a:prstGeom>
                                <a:ln>
                                  <a:noFill/>
                                </a:ln>
                              </wps:spPr>
                              <wps:txbx>
                                <w:txbxContent>
                                  <w:p w14:paraId="2BF2375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EF05AF" id="Group 114113" o:spid="_x0000_s1241"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Z9bAIAAEIIAAAOAAAAZHJzL2Uyb0RvYy54bWzkVdtu2zAMfR+wfxD0nvoWX2LUKYZ1DQYM&#10;a9FuH6DI8gWwJUFS42RfP0q2kzXFBqwD1gHLg0KRMnl4SEqXV/u+QzumdCt4gYMLHyPGqShbXhf4&#10;65ebRYaRNoSXpBOcFfjANL5av31zOcichaIRXckUAidc54MscGOMzD1P04b1RF8IyTgYK6F6YmCr&#10;aq9UZADvfeeFvp94g1ClVIIyrUF7PRrx2vmvKkbNbVVpZlBXYMBm3KrcurWrt74kea2IbFo6wSAv&#10;QNGTlkPQo6trYgh6VO0zV31LldCiMhdU9J6oqpYylwNkE/hn2WyUeJQulzofanmkCag94+nFbunn&#10;3UbJB3mngIlB1sCF29lc9pXq7T+gRHtH2eFIGdsbREG5yuJ0iREFS5CEabIcGaUN0P7sI9p8+NVn&#10;3hzSewJkkNAa+pS9/rPsHxoimSNV55D9nUJtCeD9KMgSjDjpoUvvoW8IrzuGJr0jx50/UqVzDazN&#10;PCEloLfiaGV/rhMm1hZBGiYxRkDQIojDJBwJmvkL0iz2ZwKjAMJZ+5EJkkulzYaJHlmhwAqQOfdk&#10;90mb8eh8xGLpuF25uGm7brRaDRA6w7WS2W/3Y9ZxYsNZ3VaUB+CiEerbLcxz1YmhwGKSsB1xiG6t&#10;GHUfOdTATtMsqFnYzoIy3XvhZm7E8+7RiKp1gE/RJmBQ3BHD36ly+pMqpzMV0BW/XeVsGaWhq3Ic&#10;ZMtpCv6VIh8z+y+KnK1CmLfzQXbaqddfUOBgGfnQODDFWQoj+3SIo3QZBdMl+AoznM2N+9rldfc2&#10;PFTuApseVfsS/rh3M396+tffAQAA//8DAFBLAwQUAAYACAAAACEA1Aya/9oAAAADAQAADwAAAGRy&#10;cy9kb3ducmV2LnhtbEyPQWvCQBCF7wX/wzJCb3UTJVLSbEREPUmhWii9jdkxCWZnQ3ZN4r/v2kt7&#10;GXi8x3vfZKvRNKKnztWWFcSzCARxYXXNpYLP0+7lFYTzyBoby6TgTg5W+eQpw1TbgT+oP/pShBJ2&#10;KSqovG9TKV1RkUE3sy1x8C62M+iD7EqpOxxCuWnkPIqW0mDNYaHCljYVFdfjzSjYDzisF/G2P1wv&#10;m/v3KXn/OsSk1PN0XL+B8DT6vzA88AM65IHpbG+snWgUhEf87314SQLirGCeLEHmmfzPnv8AAAD/&#10;/wMAUEsBAi0AFAAGAAgAAAAhALaDOJL+AAAA4QEAABMAAAAAAAAAAAAAAAAAAAAAAFtDb250ZW50&#10;X1R5cGVzXS54bWxQSwECLQAUAAYACAAAACEAOP0h/9YAAACUAQAACwAAAAAAAAAAAAAAAAAvAQAA&#10;X3JlbHMvLnJlbHNQSwECLQAUAAYACAAAACEAiVYGfWwCAABCCAAADgAAAAAAAAAAAAAAAAAuAgAA&#10;ZHJzL2Uyb0RvYy54bWxQSwECLQAUAAYACAAAACEA1Aya/9oAAAADAQAADwAAAAAAAAAAAAAAAADG&#10;BAAAZHJzL2Rvd25yZXYueG1sUEsFBgAAAAAEAAQA8wAAAM0FAAAAAA==&#10;">
                      <v:rect id="Rectangle 103186" o:spid="_x0000_s124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8jcwgAAAN8AAAAPAAAAZHJzL2Rvd25yZXYueG1sRE/dasIw&#10;FL4f+A7hCLtbUxWKdI0yJgXBi27OBzg0Z01nc1Ka2HZvb4TBLj++/2I/206MNPjWsYJVkoIgrp1u&#10;uVFw+SpftiB8QNbYOSYFv+Rhv1s8FZhrN/EnjefQiBjCPkcFJoQ+l9LXhiz6xPXEkft2g8UQ4dBI&#10;PeAUw20n12maSYstxwaDPb0bqq/nm1VQXStzGNvy0vycvKaPyh3KcFTqeTm/vYIINId/8Z/7qOP8&#10;dLPaZvD4EwHI3R0AAP//AwBQSwECLQAUAAYACAAAACEA2+H2y+4AAACFAQAAEwAAAAAAAAAAAAAA&#10;AAAAAAAAW0NvbnRlbnRfVHlwZXNdLnhtbFBLAQItABQABgAIAAAAIQBa9CxbvwAAABUBAAALAAAA&#10;AAAAAAAAAAAAAB8BAABfcmVscy8ucmVsc1BLAQItABQABgAIAAAAIQC9M8jcwgAAAN8AAAAPAAAA&#10;AAAAAAAAAAAAAAcCAABkcnMvZG93bnJldi54bWxQSwUGAAAAAAMAAwC3AAAA9gIAAAAA&#10;" filled="f" stroked="f">
                        <v:textbox inset="0,0,0,0">
                          <w:txbxContent>
                            <w:p w14:paraId="57A994E7" w14:textId="77777777" w:rsidR="00774DBE" w:rsidRDefault="00774DBE" w:rsidP="00774DBE">
                              <w:r>
                                <w:rPr>
                                  <w:sz w:val="16"/>
                                </w:rPr>
                                <w:t>8</w:t>
                              </w:r>
                            </w:p>
                          </w:txbxContent>
                        </v:textbox>
                      </v:rect>
                      <v:rect id="Rectangle 103187" o:spid="_x0000_s1243"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21HwQAAAN8AAAAPAAAAZHJzL2Rvd25yZXYueG1sRE/NisIw&#10;EL4LvkOYBW+aquBKNcqiFAQP3VUfYGhmm67NpDSx1rc3grDHj+9/ve1tLTpqfeVYwXSSgCAunK64&#10;VHA5Z+MlCB+QNdaOScGDPGw3w8EaU+3u/EPdKZQihrBPUYEJoUml9IUhi37iGuLI/brWYoiwLaVu&#10;8R7DbS1nSbKQFiuODQYb2hkqrqebVZBfc7PvquxS/h29pu/c7bNwUGr00X+tQATqw7/47T7oOD+Z&#10;T5ef8PoTAcjNEwAA//8DAFBLAQItABQABgAIAAAAIQDb4fbL7gAAAIUBAAATAAAAAAAAAAAAAAAA&#10;AAAAAABbQ29udGVudF9UeXBlc10ueG1sUEsBAi0AFAAGAAgAAAAhAFr0LFu/AAAAFQEAAAsAAAAA&#10;AAAAAAAAAAAAHwEAAF9yZWxzLy5yZWxzUEsBAi0AFAAGAAgAAAAhANJ/bUfBAAAA3wAAAA8AAAAA&#10;AAAAAAAAAAAABwIAAGRycy9kb3ducmV2LnhtbFBLBQYAAAAAAwADALcAAAD1AgAAAAA=&#10;" filled="f" stroked="f">
                        <v:textbox inset="0,0,0,0">
                          <w:txbxContent>
                            <w:p w14:paraId="7D1329C3" w14:textId="77777777" w:rsidR="00774DBE" w:rsidRDefault="00774DBE" w:rsidP="00774DBE">
                              <w:r>
                                <w:rPr>
                                  <w:sz w:val="16"/>
                                </w:rPr>
                                <w:t>%</w:t>
                              </w:r>
                            </w:p>
                          </w:txbxContent>
                        </v:textbox>
                      </v:rect>
                      <v:rect id="Rectangle 8925" o:spid="_x0000_s1244" style="position:absolute;left:14307;top:8778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SxAAAAN0AAAAPAAAAZHJzL2Rvd25yZXYueG1sRI/disIw&#10;FITvhX2HcBb2TtMVFK1GkZWCsBf17wEOzbGpNielibX79htB8HKYmW+Y5bq3teio9ZVjBd+jBARx&#10;4XTFpYLzKRvOQPiArLF2TAr+yMN69TFYYqrdgw/UHUMpIoR9igpMCE0qpS8MWfQj1xBH7+JaiyHK&#10;tpS6xUeE21qOk2QqLVYcFww29GOouB3vVkF+y822q7Jzef31mva522Zhp9TXZ79ZgAjUh3f41d5p&#10;BbP5eALPN/EJyNU/AAAA//8DAFBLAQItABQABgAIAAAAIQDb4fbL7gAAAIUBAAATAAAAAAAAAAAA&#10;AAAAAAAAAABbQ29udGVudF9UeXBlc10ueG1sUEsBAi0AFAAGAAgAAAAhAFr0LFu/AAAAFQEAAAsA&#10;AAAAAAAAAAAAAAAAHwEAAF9yZWxzLy5yZWxzUEsBAi0AFAAGAAgAAAAhAH4c6tLEAAAA3QAAAA8A&#10;AAAAAAAAAAAAAAAABwIAAGRycy9kb3ducmV2LnhtbFBLBQYAAAAAAwADALcAAAD4AgAAAAA=&#10;" filled="f" stroked="f">
                        <v:textbox inset="0,0,0,0">
                          <w:txbxContent>
                            <w:p w14:paraId="2BF2375A" w14:textId="77777777" w:rsidR="00774DBE" w:rsidRDefault="00774DBE" w:rsidP="00774DBE">
                              <w:r>
                                <w:rPr>
                                  <w:sz w:val="16"/>
                                </w:rPr>
                                <w:t xml:space="preserve"> </w:t>
                              </w:r>
                            </w:p>
                          </w:txbxContent>
                        </v:textbox>
                      </v:rect>
                      <w10:anchorlock/>
                    </v:group>
                  </w:pict>
                </mc:Fallback>
              </mc:AlternateContent>
            </w:r>
          </w:p>
        </w:tc>
        <w:tc>
          <w:tcPr>
            <w:tcW w:w="276" w:type="dxa"/>
            <w:tcBorders>
              <w:top w:val="single" w:sz="3" w:space="0" w:color="000000"/>
              <w:left w:val="single" w:sz="3" w:space="0" w:color="000000"/>
              <w:bottom w:val="single" w:sz="3" w:space="0" w:color="000000"/>
              <w:right w:val="single" w:sz="3" w:space="0" w:color="000000"/>
            </w:tcBorders>
            <w:vAlign w:val="center"/>
          </w:tcPr>
          <w:p w14:paraId="470DC136" w14:textId="77777777" w:rsidR="00774DBE" w:rsidRPr="00774DBE" w:rsidRDefault="00774DBE" w:rsidP="00774DBE">
            <w:pPr>
              <w:spacing w:line="259" w:lineRule="auto"/>
              <w:ind w:left="-3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EAD917D" wp14:editId="13B35DFA">
                      <wp:extent cx="98574" cy="162764"/>
                      <wp:effectExtent l="0" t="0" r="0" b="0"/>
                      <wp:docPr id="114142" name="Group 114142"/>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88" name="Rectangle 103188"/>
                              <wps:cNvSpPr/>
                              <wps:spPr>
                                <a:xfrm rot="5399999">
                                  <a:off x="-17265" y="-15262"/>
                                  <a:ext cx="178504" cy="131103"/>
                                </a:xfrm>
                                <a:prstGeom prst="rect">
                                  <a:avLst/>
                                </a:prstGeom>
                                <a:ln>
                                  <a:noFill/>
                                </a:ln>
                              </wps:spPr>
                              <wps:txbx>
                                <w:txbxContent>
                                  <w:p w14:paraId="3605CB8F" w14:textId="77777777" w:rsidR="00774DBE" w:rsidRDefault="00774DBE" w:rsidP="00774DBE">
                                    <w:r>
                                      <w:rPr>
                                        <w:sz w:val="16"/>
                                      </w:rPr>
                                      <w:t>8</w:t>
                                    </w:r>
                                  </w:p>
                                </w:txbxContent>
                              </wps:txbx>
                              <wps:bodyPr horzOverflow="overflow" vert="horz" lIns="0" tIns="0" rIns="0" bIns="0" rtlCol="0">
                                <a:noAutofit/>
                              </wps:bodyPr>
                            </wps:wsp>
                            <wps:wsp>
                              <wps:cNvPr id="103189" name="Rectangle 103189"/>
                              <wps:cNvSpPr/>
                              <wps:spPr>
                                <a:xfrm rot="5399999">
                                  <a:off x="-84372" y="51843"/>
                                  <a:ext cx="178504" cy="131103"/>
                                </a:xfrm>
                                <a:prstGeom prst="rect">
                                  <a:avLst/>
                                </a:prstGeom>
                                <a:ln>
                                  <a:noFill/>
                                </a:ln>
                              </wps:spPr>
                              <wps:txbx>
                                <w:txbxContent>
                                  <w:p w14:paraId="3288F115" w14:textId="77777777" w:rsidR="00774DBE" w:rsidRDefault="00774DBE" w:rsidP="00774DBE">
                                    <w:r>
                                      <w:rPr>
                                        <w:sz w:val="16"/>
                                      </w:rPr>
                                      <w:t>%</w:t>
                                    </w:r>
                                  </w:p>
                                </w:txbxContent>
                              </wps:txbx>
                              <wps:bodyPr horzOverflow="overflow" vert="horz" lIns="0" tIns="0" rIns="0" bIns="0" rtlCol="0">
                                <a:noAutofit/>
                              </wps:bodyPr>
                            </wps:wsp>
                            <wps:wsp>
                              <wps:cNvPr id="8927" name="Rectangle 8927"/>
                              <wps:cNvSpPr/>
                              <wps:spPr>
                                <a:xfrm rot="5399999">
                                  <a:off x="14307" y="87783"/>
                                  <a:ext cx="37431" cy="131103"/>
                                </a:xfrm>
                                <a:prstGeom prst="rect">
                                  <a:avLst/>
                                </a:prstGeom>
                                <a:ln>
                                  <a:noFill/>
                                </a:ln>
                              </wps:spPr>
                              <wps:txbx>
                                <w:txbxContent>
                                  <w:p w14:paraId="661B0AB0"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AD917D" id="Group 114142" o:spid="_x0000_s1245"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1aAIAAEIIAAAOAAAAZHJzL2Uyb0RvYy54bWzcVdtu2zAMfR+wfxD0nvoWX2LEKYZ1DQYM&#10;a7FuH6DI8gWwJUFS6mRfP0q2ky3FBqwDimJ5UChSJg8PSWl9feg79MiUbgUvcHDlY8Q4FWXL6wJ/&#10;+3q7yDDShvCSdIKzAh+Zxtebt2/Wg8xZKBrRlUwhcMJ1PsgCN8bI3PM0bVhP9JWQjIOxEqonBraq&#10;9kpFBvDed17o+4k3CFVKJSjTGrQ3oxFvnP+qYtTcVZVmBnUFBmzGrcqtO7t6mzXJa0Vk09IJBnkG&#10;ip60HIKeXN0QQ9BetU9c9S1VQovKXFHRe6KqWspcDpBN4F9ks1ViL10udT7U8kQTUHvB07Pd0s+P&#10;WyUf5L0CJgZZAxduZ3M5VKq3/4ASHRxlxxNl7GAQBeUqi9MlRhQsQRKmyXJklDZA+5OPaPPhT595&#10;c0jvFyCDhNbQ5+z1v2X/0BDJHKk6h+zvFWpLAO9HQQa9ykkPXfoF+obwumNo0jty3PkTVTrXwNrM&#10;E1ICeiuOVvbnOmFibRGkYRJjBAQtgjhMwpGgmb8gzWJ/JjAKIJy1n5gguVTabJnokRUKrACZc08e&#10;P2kzHp2PWCwdtysXt23XjVarAUJnuFYyh91hzDpe2XBWtxPlEbhohPp+B/NcdWIosJgkbEccolsr&#10;Rt1HDjWw0zQLahZ2s6BM9164mRvxvNsbUbUO8DnaBAyKO2J4mSqvflPlExXQFX9d5WwZpaGrchyA&#10;/KqKnLhr7kz7f17kbBWmT0vstFOvP6PAwTLywStMcZam2UV9o3QZBdMl+PIznASvZYbdvQ0PlbvA&#10;pkfVvoQ/793Mn5/+zQ8AAAD//wMAUEsDBBQABgAIAAAAIQDUDJr/2gAAAAMBAAAPAAAAZHJzL2Rv&#10;d25yZXYueG1sTI9Ba8JAEIXvBf/DMkJvdRMlUtJsREQ9SaFaKL2N2TEJZmdDdk3iv+/aS3sZeLzH&#10;e99kq9E0oqfO1ZYVxLMIBHFhdc2lgs/T7uUVhPPIGhvLpOBODlb55CnDVNuBP6g/+lKEEnYpKqi8&#10;b1MpXVGRQTezLXHwLrYz6IPsSqk7HEK5aeQ8ipbSYM1hocKWNhUV1+PNKNgPOKwX8bY/XC+b+/cp&#10;ef86xKTU83Rcv4HwNPq/MDzwAzrkgelsb6ydaBSER/zvfXhJAuKsYJ4sQeaZ/M+e/wAAAP//AwBQ&#10;SwECLQAUAAYACAAAACEAtoM4kv4AAADhAQAAEwAAAAAAAAAAAAAAAAAAAAAAW0NvbnRlbnRfVHlw&#10;ZXNdLnhtbFBLAQItABQABgAIAAAAIQA4/SH/1gAAAJQBAAALAAAAAAAAAAAAAAAAAC8BAABfcmVs&#10;cy8ucmVsc1BLAQItABQABgAIAAAAIQBy2/V1aAIAAEIIAAAOAAAAAAAAAAAAAAAAAC4CAABkcnMv&#10;ZTJvRG9jLnhtbFBLAQItABQABgAIAAAAIQDUDJr/2gAAAAMBAAAPAAAAAAAAAAAAAAAAAMIEAABk&#10;cnMvZG93bnJldi54bWxQSwUGAAAAAAQABADzAAAAyQUAAAAA&#10;">
                      <v:rect id="Rectangle 103188" o:spid="_x0000_s124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Pk1wgAAAN8AAAAPAAAAZHJzL2Rvd25yZXYueG1sRE/NasJA&#10;EL4LfYdlCr3pxhZEoquIEhB6iFUfYMhOs6nZ2ZDdxvTtnYPQ48f3v96OvlUD9bEJbGA+y0ARV8E2&#10;XBu4XorpElRMyBbbwGTgjyJsNy+TNeY23PmLhnOqlYRwzNGAS6nLtY6VI49xFjpi4b5D7zEJ7Gtt&#10;e7xLuG/1e5YttMeGpcFhR3tH1e386w2Ut9Idhqa41j+f0dKpDIciHY15ex13K1CJxvQvfrqPVuZn&#10;H/OlDJY/AkBvHgAAAP//AwBQSwECLQAUAAYACAAAACEA2+H2y+4AAACFAQAAEwAAAAAAAAAAAAAA&#10;AAAAAAAAW0NvbnRlbnRfVHlwZXNdLnhtbFBLAQItABQABgAIAAAAIQBa9CxbvwAAABUBAAALAAAA&#10;AAAAAAAAAAAAAB8BAABfcmVscy8ucmVsc1BLAQItABQABgAIAAAAIQCj4Pk1wgAAAN8AAAAPAAAA&#10;AAAAAAAAAAAAAAcCAABkcnMvZG93bnJldi54bWxQSwUGAAAAAAMAAwC3AAAA9gIAAAAA&#10;" filled="f" stroked="f">
                        <v:textbox inset="0,0,0,0">
                          <w:txbxContent>
                            <w:p w14:paraId="3605CB8F" w14:textId="77777777" w:rsidR="00774DBE" w:rsidRDefault="00774DBE" w:rsidP="00774DBE">
                              <w:r>
                                <w:rPr>
                                  <w:sz w:val="16"/>
                                </w:rPr>
                                <w:t>8</w:t>
                              </w:r>
                            </w:p>
                          </w:txbxContent>
                        </v:textbox>
                      </v:rect>
                      <v:rect id="Rectangle 103189" o:spid="_x0000_s1247"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yuwQAAAN8AAAAPAAAAZHJzL2Rvd25yZXYueG1sRE/NisIw&#10;EL4v+A5hBG9rqsKi1SiiFAQP3VUfYGjGptpMShNrfXuzsLDHj+9/teltLTpqfeVYwWScgCAunK64&#10;VHA5Z59zED4ga6wdk4IXedisBx8rTLV78g91p1CKGMI+RQUmhCaV0heGLPqxa4gjd3WtxRBhW0rd&#10;4jOG21pOk+RLWqw4NhhsaGeouJ8eVkF+z82+q7JLeTt6Td+522fhoNRo2G+XIAL14V/85z7oOD+Z&#10;TeYL+P0TAcj1GwAA//8DAFBLAQItABQABgAIAAAAIQDb4fbL7gAAAIUBAAATAAAAAAAAAAAAAAAA&#10;AAAAAABbQ29udGVudF9UeXBlc10ueG1sUEsBAi0AFAAGAAgAAAAhAFr0LFu/AAAAFQEAAAsAAAAA&#10;AAAAAAAAAAAAHwEAAF9yZWxzLy5yZWxzUEsBAi0AFAAGAAgAAAAhAMysXK7BAAAA3wAAAA8AAAAA&#10;AAAAAAAAAAAABwIAAGRycy9kb3ducmV2LnhtbFBLBQYAAAAAAwADALcAAAD1AgAAAAA=&#10;" filled="f" stroked="f">
                        <v:textbox inset="0,0,0,0">
                          <w:txbxContent>
                            <w:p w14:paraId="3288F115" w14:textId="77777777" w:rsidR="00774DBE" w:rsidRDefault="00774DBE" w:rsidP="00774DBE">
                              <w:r>
                                <w:rPr>
                                  <w:sz w:val="16"/>
                                </w:rPr>
                                <w:t>%</w:t>
                              </w:r>
                            </w:p>
                          </w:txbxContent>
                        </v:textbox>
                      </v:rect>
                      <v:rect id="Rectangle 8927" o:spid="_x0000_s1248"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E+xAAAAN0AAAAPAAAAZHJzL2Rvd25yZXYueG1sRI/disIw&#10;FITvhX2HcBb2TtP1wp9qFFkpCHtR/x7g0BybanNSmli7b78RBC+HmfmGWa57W4uOWl85VvA9SkAQ&#10;F05XXCo4n7LhDIQPyBprx6TgjzysVx+DJabaPfhA3TGUIkLYp6jAhNCkUvrCkEU/cg1x9C6utRii&#10;bEupW3xEuK3lOEkm0mLFccFgQz+GitvxbhXkt9xsuyo7l9dfr2mfu20Wdkp9ffabBYhAfXiHX+2d&#10;VjCbj6fwfBOfgFz9AwAA//8DAFBLAQItABQABgAIAAAAIQDb4fbL7gAAAIUBAAATAAAAAAAAAAAA&#10;AAAAAAAAAABbQ29udGVudF9UeXBlc10ueG1sUEsBAi0AFAAGAAgAAAAhAFr0LFu/AAAAFQEAAAsA&#10;AAAAAAAAAAAAAAAAHwEAAF9yZWxzLy5yZWxzUEsBAi0AFAAGAAgAAAAhAOGC0T7EAAAA3QAAAA8A&#10;AAAAAAAAAAAAAAAABwIAAGRycy9kb3ducmV2LnhtbFBLBQYAAAAAAwADALcAAAD4AgAAAAA=&#10;" filled="f" stroked="f">
                        <v:textbox inset="0,0,0,0">
                          <w:txbxContent>
                            <w:p w14:paraId="661B0AB0" w14:textId="77777777" w:rsidR="00774DBE" w:rsidRDefault="00774DBE" w:rsidP="00774DBE">
                              <w:r>
                                <w:rPr>
                                  <w:sz w:val="16"/>
                                </w:rPr>
                                <w:t xml:space="preserve"> </w:t>
                              </w:r>
                            </w:p>
                          </w:txbxContent>
                        </v:textbox>
                      </v:rect>
                      <w10:anchorlock/>
                    </v:group>
                  </w:pict>
                </mc:Fallback>
              </mc:AlternateContent>
            </w:r>
          </w:p>
        </w:tc>
        <w:tc>
          <w:tcPr>
            <w:tcW w:w="288" w:type="dxa"/>
            <w:tcBorders>
              <w:top w:val="single" w:sz="3" w:space="0" w:color="000000"/>
              <w:left w:val="single" w:sz="3" w:space="0" w:color="000000"/>
              <w:bottom w:val="single" w:sz="3" w:space="0" w:color="000000"/>
              <w:right w:val="single" w:sz="3" w:space="0" w:color="000000"/>
            </w:tcBorders>
            <w:vAlign w:val="center"/>
          </w:tcPr>
          <w:p w14:paraId="75BA20A9" w14:textId="77777777" w:rsidR="00774DBE" w:rsidRPr="00774DBE" w:rsidRDefault="00774DBE" w:rsidP="00774DBE">
            <w:pPr>
              <w:spacing w:line="259" w:lineRule="auto"/>
              <w:ind w:left="-1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328F325" wp14:editId="3504BC8A">
                      <wp:extent cx="98574" cy="162764"/>
                      <wp:effectExtent l="0" t="0" r="0" b="0"/>
                      <wp:docPr id="114159" name="Group 114159"/>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90" name="Rectangle 103190"/>
                              <wps:cNvSpPr/>
                              <wps:spPr>
                                <a:xfrm rot="5399999">
                                  <a:off x="-17265" y="-15263"/>
                                  <a:ext cx="178504" cy="131103"/>
                                </a:xfrm>
                                <a:prstGeom prst="rect">
                                  <a:avLst/>
                                </a:prstGeom>
                                <a:ln>
                                  <a:noFill/>
                                </a:ln>
                              </wps:spPr>
                              <wps:txbx>
                                <w:txbxContent>
                                  <w:p w14:paraId="637747B6" w14:textId="77777777" w:rsidR="00774DBE" w:rsidRDefault="00774DBE" w:rsidP="00774DBE">
                                    <w:r>
                                      <w:rPr>
                                        <w:sz w:val="16"/>
                                      </w:rPr>
                                      <w:t>8</w:t>
                                    </w:r>
                                  </w:p>
                                </w:txbxContent>
                              </wps:txbx>
                              <wps:bodyPr horzOverflow="overflow" vert="horz" lIns="0" tIns="0" rIns="0" bIns="0" rtlCol="0">
                                <a:noAutofit/>
                              </wps:bodyPr>
                            </wps:wsp>
                            <wps:wsp>
                              <wps:cNvPr id="103191" name="Rectangle 103191"/>
                              <wps:cNvSpPr/>
                              <wps:spPr>
                                <a:xfrm rot="5399999">
                                  <a:off x="-84372" y="51843"/>
                                  <a:ext cx="178504" cy="131103"/>
                                </a:xfrm>
                                <a:prstGeom prst="rect">
                                  <a:avLst/>
                                </a:prstGeom>
                                <a:ln>
                                  <a:noFill/>
                                </a:ln>
                              </wps:spPr>
                              <wps:txbx>
                                <w:txbxContent>
                                  <w:p w14:paraId="12224021" w14:textId="77777777" w:rsidR="00774DBE" w:rsidRDefault="00774DBE" w:rsidP="00774DBE">
                                    <w:r>
                                      <w:rPr>
                                        <w:sz w:val="16"/>
                                      </w:rPr>
                                      <w:t>%</w:t>
                                    </w:r>
                                  </w:p>
                                </w:txbxContent>
                              </wps:txbx>
                              <wps:bodyPr horzOverflow="overflow" vert="horz" lIns="0" tIns="0" rIns="0" bIns="0" rtlCol="0">
                                <a:noAutofit/>
                              </wps:bodyPr>
                            </wps:wsp>
                            <wps:wsp>
                              <wps:cNvPr id="8929" name="Rectangle 8929"/>
                              <wps:cNvSpPr/>
                              <wps:spPr>
                                <a:xfrm rot="5399999">
                                  <a:off x="14307" y="87784"/>
                                  <a:ext cx="37431" cy="131103"/>
                                </a:xfrm>
                                <a:prstGeom prst="rect">
                                  <a:avLst/>
                                </a:prstGeom>
                                <a:ln>
                                  <a:noFill/>
                                </a:ln>
                              </wps:spPr>
                              <wps:txbx>
                                <w:txbxContent>
                                  <w:p w14:paraId="58E42CF7"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28F325" id="Group 114159" o:spid="_x0000_s1249"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wdagIAAEIIAAAOAAAAZHJzL2Uyb0RvYy54bWzcVduO0zAQfUfiHyy/t7m1TRo1XSGWrZAQ&#10;u2LhA1zHuUiJbdluk+XrGTtJC1uBRJFgRR/c8Ywzc+bMjL256dsGHZnSteAZDuY+RoxTkde8zPCX&#10;z3ezBCNtCM9JIzjL8BPT+Gb7+tWmkykLRSWanCkETrhOO5nhyhiZep6mFWuJngvJOBgLoVpiYKtK&#10;L1ekA+9t44W+v/I6oXKpBGVag/Z2MOKt818UjJr7otDMoCbDgM24Vbl1b1dvuyFpqYisajrCIFeg&#10;aEnNIejJ1S0xBB1UfeGqrakSWhRmTkXriaKoKXM5QDaB/yybnRIH6XIp066UJ5qA2mc8Xe2Wfjzu&#10;lHyUDwqY6GQJXLidzaUvVGv/ASXqHWVPJ8pYbxAF5TpZxguMKFiCVRivFgOjtALaLz6i1btffeZN&#10;Ib0fgHQSWkOfs9d/lv1jRSRzpOoUsn9QqM4BvB8Fa2gQTlro0k/QN4SXDUOj3pHjzp+o0qkG1iae&#10;kBLQW8tobX+uE0bWZkEcrpYYAUGzYBmuooGgib8gTpb+RGAUQDhrPzFBUqm02THRIitkWAEy554c&#10;P2gzHJ2OWCwNtysXd3XTDFarAUInuFYy/b4fsl6FNpzV7UX+BFxUQn29h3kuGtFlWIwStiMO0a0V&#10;o+Y9hxrYaZoENQn7SVCmeSvczA143hyMKGoH+BxtBAbFHTD8nSoHP6lyMFEBXfHbVU4WURy6Ki8D&#10;kF9WkR2cM+3/eZGTdbi+LLHTjr1+RYGDReTHrr5JHCfjLTcNcRQvIugqdwn+gxl2aF5Ced29DQ+V&#10;u8DGR9W+hN/v3cyfn/7tNwAAAP//AwBQSwMEFAAGAAgAAAAhANQMmv/aAAAAAwEAAA8AAABkcnMv&#10;ZG93bnJldi54bWxMj0FrwkAQhe8F/8MyQm91EyVS0mxERD1JoVoovY3ZMQlmZ0N2TeK/79pLexl4&#10;vMd732Sr0TSip87VlhXEswgEcWF1zaWCz9Pu5RWE88gaG8uk4E4OVvnkKcNU24E/qD/6UoQSdikq&#10;qLxvUyldUZFBN7MtcfAutjPog+xKqTscQrlp5DyKltJgzWGhwpY2FRXX480o2A84rBfxtj9cL5v7&#10;9yl5/zrEpNTzdFy/gfA0+r8wPPADOuSB6WxvrJ1oFIRH/O99eEkC4qxgnixB5pn8z57/AAAA//8D&#10;AFBLAQItABQABgAIAAAAIQC2gziS/gAAAOEBAAATAAAAAAAAAAAAAAAAAAAAAABbQ29udGVudF9U&#10;eXBlc10ueG1sUEsBAi0AFAAGAAgAAAAhADj9If/WAAAAlAEAAAsAAAAAAAAAAAAAAAAALwEAAF9y&#10;ZWxzLy5yZWxzUEsBAi0AFAAGAAgAAAAhABhMLB1qAgAAQggAAA4AAAAAAAAAAAAAAAAALgIAAGRy&#10;cy9lMm9Eb2MueG1sUEsBAi0AFAAGAAgAAAAhANQMmv/aAAAAAwEAAA8AAAAAAAAAAAAAAAAAxAQA&#10;AGRycy9kb3ducmV2LnhtbFBLBQYAAAAABAAEAPMAAADLBQAAAAA=&#10;">
                      <v:rect id="Rectangle 103190" o:spid="_x0000_s1250" style="position:absolute;left:-17265;top:-1526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2PuwgAAAN8AAAAPAAAAZHJzL2Rvd25yZXYueG1sRE/NasJA&#10;EL4LfYdlCr3VjRWkTV1FKgGhh6j1AYbsNBvNzobsGtO37xwEjx/f/3I9+lYN1McmsIHZNANFXAXb&#10;cG3g9FO8voOKCdliG5gM/FGE9eppssTchhsfaDimWkkIxxwNuJS6XOtYOfIYp6EjFu439B6TwL7W&#10;tsebhPtWv2XZQntsWBocdvTlqLocr95AeSnddmiKU33+jpb2ZdgWaWfMy/O4+QSVaEwP8d29szI/&#10;m88+5IH8EQB69Q8AAP//AwBQSwECLQAUAAYACAAAACEA2+H2y+4AAACFAQAAEwAAAAAAAAAAAAAA&#10;AAAAAAAAW0NvbnRlbnRfVHlwZXNdLnhtbFBLAQItABQABgAIAAAAIQBa9CxbvwAAABUBAAALAAAA&#10;AAAAAAAAAAAAAB8BAABfcmVscy8ucmVsc1BLAQItABQABgAIAAAAIQDYT2PuwgAAAN8AAAAPAAAA&#10;AAAAAAAAAAAAAAcCAABkcnMvZG93bnJldi54bWxQSwUGAAAAAAMAAwC3AAAA9gIAAAAA&#10;" filled="f" stroked="f">
                        <v:textbox inset="0,0,0,0">
                          <w:txbxContent>
                            <w:p w14:paraId="637747B6" w14:textId="77777777" w:rsidR="00774DBE" w:rsidRDefault="00774DBE" w:rsidP="00774DBE">
                              <w:r>
                                <w:rPr>
                                  <w:sz w:val="16"/>
                                </w:rPr>
                                <w:t>8</w:t>
                              </w:r>
                            </w:p>
                          </w:txbxContent>
                        </v:textbox>
                      </v:rect>
                      <v:rect id="Rectangle 103191" o:spid="_x0000_s1251"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8Z1wgAAAN8AAAAPAAAAZHJzL2Rvd25yZXYueG1sRE/dasIw&#10;FL4f7B3CGXg30yrIrEYZk4LgRbfqAxyaY1NtTkoTa317Mxjs8uP7X29H24qBet84VpBOExDEldMN&#10;1wpOx/z9A4QPyBpbx6TgQR62m9eXNWba3fmHhjLUIoawz1CBCaHLpPSVIYt+6jriyJ1dbzFE2NdS&#10;93iP4baVsyRZSIsNxwaDHX0Zqq7lzSooroXZDU1+qi8Hr+m7cLs87JWavI2fKxCBxvAv/nPvdZyf&#10;zNNlCr9/IgC5eQIAAP//AwBQSwECLQAUAAYACAAAACEA2+H2y+4AAACFAQAAEwAAAAAAAAAAAAAA&#10;AAAAAAAAW0NvbnRlbnRfVHlwZXNdLnhtbFBLAQItABQABgAIAAAAIQBa9CxbvwAAABUBAAALAAAA&#10;AAAAAAAAAAAAAB8BAABfcmVscy8ucmVsc1BLAQItABQABgAIAAAAIQC3A8Z1wgAAAN8AAAAPAAAA&#10;AAAAAAAAAAAAAAcCAABkcnMvZG93bnJldi54bWxQSwUGAAAAAAMAAwC3AAAA9gIAAAAA&#10;" filled="f" stroked="f">
                        <v:textbox inset="0,0,0,0">
                          <w:txbxContent>
                            <w:p w14:paraId="12224021" w14:textId="77777777" w:rsidR="00774DBE" w:rsidRDefault="00774DBE" w:rsidP="00774DBE">
                              <w:r>
                                <w:rPr>
                                  <w:sz w:val="16"/>
                                </w:rPr>
                                <w:t>%</w:t>
                              </w:r>
                            </w:p>
                          </w:txbxContent>
                        </v:textbox>
                      </v:rect>
                      <v:rect id="Rectangle 8929" o:spid="_x0000_s1252"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XxAAAAN0AAAAPAAAAZHJzL2Rvd25yZXYueG1sRI/disIw&#10;FITvhX2HcBb2TtP1QrQaRZSC4EX96QMcmmNTbU5Kk63dt98sCF4OM/MNs9oMthE9db52rOB7koAg&#10;Lp2uuVJQXLPxHIQPyBobx6Tglzxs1h+jFabaPflM/SVUIkLYp6jAhNCmUvrSkEU/cS1x9G6usxii&#10;7CqpO3xGuG3kNElm0mLNccFgSztD5ePyYxXkj9zs+zorqvvRazrlbp+Fg1Jfn8N2CSLQEN7hV/ug&#10;FcwX0wX8v4lPQK7/AAAA//8DAFBLAQItABQABgAIAAAAIQDb4fbL7gAAAIUBAAATAAAAAAAAAAAA&#10;AAAAAAAAAABbQ29udGVudF9UeXBlc10ueG1sUEsBAi0AFAAGAAgAAAAhAFr0LFu/AAAAFQEAAAsA&#10;AAAAAAAAAAAAAAAAHwEAAF9yZWxzLy5yZWxzUEsBAi0AFAAGAAgAAAAhAP9R4NfEAAAA3QAAAA8A&#10;AAAAAAAAAAAAAAAABwIAAGRycy9kb3ducmV2LnhtbFBLBQYAAAAAAwADALcAAAD4AgAAAAA=&#10;" filled="f" stroked="f">
                        <v:textbox inset="0,0,0,0">
                          <w:txbxContent>
                            <w:p w14:paraId="58E42CF7" w14:textId="77777777" w:rsidR="00774DBE" w:rsidRDefault="00774DBE" w:rsidP="00774DBE">
                              <w:r>
                                <w:rPr>
                                  <w:sz w:val="16"/>
                                </w:rPr>
                                <w:t xml:space="preserve"> </w:t>
                              </w:r>
                            </w:p>
                          </w:txbxContent>
                        </v:textbox>
                      </v:rect>
                      <w10:anchorlock/>
                    </v:group>
                  </w:pict>
                </mc:Fallback>
              </mc:AlternateContent>
            </w:r>
          </w:p>
        </w:tc>
        <w:tc>
          <w:tcPr>
            <w:tcW w:w="428" w:type="dxa"/>
            <w:tcBorders>
              <w:top w:val="single" w:sz="3" w:space="0" w:color="000000"/>
              <w:left w:val="single" w:sz="3" w:space="0" w:color="000000"/>
              <w:bottom w:val="single" w:sz="3" w:space="0" w:color="000000"/>
              <w:right w:val="single" w:sz="3" w:space="0" w:color="000000"/>
            </w:tcBorders>
            <w:vAlign w:val="center"/>
          </w:tcPr>
          <w:p w14:paraId="0083F0C1"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11C1DBC4" wp14:editId="5518BBAE">
                      <wp:extent cx="98574" cy="162764"/>
                      <wp:effectExtent l="0" t="0" r="0" b="0"/>
                      <wp:docPr id="114181" name="Group 114181"/>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92" name="Rectangle 103192"/>
                              <wps:cNvSpPr/>
                              <wps:spPr>
                                <a:xfrm rot="5399999">
                                  <a:off x="-17265" y="-15262"/>
                                  <a:ext cx="178504" cy="131103"/>
                                </a:xfrm>
                                <a:prstGeom prst="rect">
                                  <a:avLst/>
                                </a:prstGeom>
                                <a:ln>
                                  <a:noFill/>
                                </a:ln>
                              </wps:spPr>
                              <wps:txbx>
                                <w:txbxContent>
                                  <w:p w14:paraId="788DB23D" w14:textId="77777777" w:rsidR="00774DBE" w:rsidRDefault="00774DBE" w:rsidP="00774DBE">
                                    <w:r>
                                      <w:rPr>
                                        <w:sz w:val="16"/>
                                      </w:rPr>
                                      <w:t>8</w:t>
                                    </w:r>
                                  </w:p>
                                </w:txbxContent>
                              </wps:txbx>
                              <wps:bodyPr horzOverflow="overflow" vert="horz" lIns="0" tIns="0" rIns="0" bIns="0" rtlCol="0">
                                <a:noAutofit/>
                              </wps:bodyPr>
                            </wps:wsp>
                            <wps:wsp>
                              <wps:cNvPr id="103193" name="Rectangle 103193"/>
                              <wps:cNvSpPr/>
                              <wps:spPr>
                                <a:xfrm rot="5399999">
                                  <a:off x="-84372" y="51843"/>
                                  <a:ext cx="178504" cy="131103"/>
                                </a:xfrm>
                                <a:prstGeom prst="rect">
                                  <a:avLst/>
                                </a:prstGeom>
                                <a:ln>
                                  <a:noFill/>
                                </a:ln>
                              </wps:spPr>
                              <wps:txbx>
                                <w:txbxContent>
                                  <w:p w14:paraId="4E0E8D2F" w14:textId="77777777" w:rsidR="00774DBE" w:rsidRDefault="00774DBE" w:rsidP="00774DBE">
                                    <w:r>
                                      <w:rPr>
                                        <w:sz w:val="16"/>
                                      </w:rPr>
                                      <w:t>%</w:t>
                                    </w:r>
                                  </w:p>
                                </w:txbxContent>
                              </wps:txbx>
                              <wps:bodyPr horzOverflow="overflow" vert="horz" lIns="0" tIns="0" rIns="0" bIns="0" rtlCol="0">
                                <a:noAutofit/>
                              </wps:bodyPr>
                            </wps:wsp>
                            <wps:wsp>
                              <wps:cNvPr id="8931" name="Rectangle 8931"/>
                              <wps:cNvSpPr/>
                              <wps:spPr>
                                <a:xfrm rot="5399999">
                                  <a:off x="14307" y="87784"/>
                                  <a:ext cx="37431" cy="131103"/>
                                </a:xfrm>
                                <a:prstGeom prst="rect">
                                  <a:avLst/>
                                </a:prstGeom>
                                <a:ln>
                                  <a:noFill/>
                                </a:ln>
                              </wps:spPr>
                              <wps:txbx>
                                <w:txbxContent>
                                  <w:p w14:paraId="231A4567"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C1DBC4" id="Group 114181" o:spid="_x0000_s1253"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1ZwIAAEIIAAAOAAAAZHJzL2Uyb0RvYy54bWzkVduO0zAQfUfiHyy/t7m1TRo1XSGWrZAQ&#10;u2LhA1zHuUiJbdluk/L1jJ2kC1uBRJFgJfrgji+ZOXPOjL256dsGHZnSteAZDuY+RoxTkde8zPCX&#10;z3ezBCNtCM9JIzjL8IlpfLN9/WrTyZSFohJNzhQCJ1ynncxwZYxMPU/TirVEz4VkHDYLoVpiYKpK&#10;L1ekA+9t44W+v/I6oXKpBGVaw+rtsIm3zn9RMGrui0Izg5oMAzbjRuXGvR297YakpSKyqukIg1yB&#10;oiU1h6BnV7fEEHRQ9YWrtqZKaFGYORWtJ4qipszlANkE/rNsdkocpMulTLtSnmkCap/xdLVb+vG4&#10;U/JRPihgopMlcOFmNpe+UK39B5Sod5SdzpSx3iAKi+tkGS8worATrMJ4tRgYpRXQfvERrd796jNv&#10;Cun9AKSTUBr6KXv9Z9k/VkQyR6pOIfsHheocwPtRsA4x4qSFKv0EdUN42TA0rjty3PkzVTrVwNrE&#10;E1ICamsZre3PVcLI2iyIw9USIyBoFizDVTgQNPEXxMnSnwiMAghn989MkFQqbXZMtMgaGVaAzLkn&#10;xw/aDEenIxZLw+3IxV3dNMOuXQFCJ7jWMv2+H7IGZGNqe5GfgItKqK/30M9FI7oMi9HCtsUhut3F&#10;qHnPQQPbTZOhJmM/Gco0b4XruQHPm4MRRe0AWwRDtBEYiGtr72+pHP1EZce8hQFV8dsqJ4sohvIB&#10;lZcB2C9L5NV/JXKyjoJLid3qWOtXCBwsIj92+iZxnIy33NTEUbywId0l+A96OH4p8rp7Gx4qd4GN&#10;j6p9Cb+fu55/evq33wAAAP//AwBQSwMEFAAGAAgAAAAhANQMmv/aAAAAAwEAAA8AAABkcnMvZG93&#10;bnJldi54bWxMj0FrwkAQhe8F/8MyQm91EyVS0mxERD1JoVoovY3ZMQlmZ0N2TeK/79pLexl4vMd7&#10;32Sr0TSip87VlhXEswgEcWF1zaWCz9Pu5RWE88gaG8uk4E4OVvnkKcNU24E/qD/6UoQSdikqqLxv&#10;UyldUZFBN7MtcfAutjPog+xKqTscQrlp5DyKltJgzWGhwpY2FRXX480o2A84rBfxtj9cL5v79yl5&#10;/zrEpNTzdFy/gfA0+r8wPPADOuSB6WxvrJ1oFIRH/O99eEkC4qxgnixB5pn8z57/AAAA//8DAFBL&#10;AQItABQABgAIAAAAIQC2gziS/gAAAOEBAAATAAAAAAAAAAAAAAAAAAAAAABbQ29udGVudF9UeXBl&#10;c10ueG1sUEsBAi0AFAAGAAgAAAAhADj9If/WAAAAlAEAAAsAAAAAAAAAAAAAAAAALwEAAF9yZWxz&#10;Ly5yZWxzUEsBAi0AFAAGAAgAAAAhAO/Bf7VnAgAAQggAAA4AAAAAAAAAAAAAAAAALgIAAGRycy9l&#10;Mm9Eb2MueG1sUEsBAi0AFAAGAAgAAAAhANQMmv/aAAAAAwEAAA8AAAAAAAAAAAAAAAAAwQQAAGRy&#10;cy9kb3ducmV2LnhtbFBLBQYAAAAABAAEAPMAAADIBQAAAAA=&#10;">
                      <v:rect id="Rectangle 103192" o:spid="_x0000_s1254"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VgCwQAAAN8AAAAPAAAAZHJzL2Rvd25yZXYueG1sRE/NisIw&#10;EL4L+w5hFvamqS6IW40iKwXBQ9X1AYZmbKrNpDTZWt/eCILHj+9/septLTpqfeVYwXiUgCAunK64&#10;VHD6y4YzED4ga6wdk4I7eVgtPwYLTLW78YG6YyhFDGGfogITQpNK6QtDFv3INcSRO7vWYoiwLaVu&#10;8RbDbS0nSTKVFiuODQYb+jVUXI//VkF+zc2mq7JTedl5TfvcbbKwVerrs1/PQQTqw1v8cm91nJ98&#10;j38m8PwTAcjlAwAA//8DAFBLAQItABQABgAIAAAAIQDb4fbL7gAAAIUBAAATAAAAAAAAAAAAAAAA&#10;AAAAAABbQ29udGVudF9UeXBlc10ueG1sUEsBAi0AFAAGAAgAAAAhAFr0LFu/AAAAFQEAAAsAAAAA&#10;AAAAAAAAAAAAHwEAAF9yZWxzLy5yZWxzUEsBAi0AFAAGAAgAAAAhAEfRWALBAAAA3wAAAA8AAAAA&#10;AAAAAAAAAAAABwIAAGRycy9kb3ducmV2LnhtbFBLBQYAAAAAAwADALcAAAD1AgAAAAA=&#10;" filled="f" stroked="f">
                        <v:textbox inset="0,0,0,0">
                          <w:txbxContent>
                            <w:p w14:paraId="788DB23D" w14:textId="77777777" w:rsidR="00774DBE" w:rsidRDefault="00774DBE" w:rsidP="00774DBE">
                              <w:r>
                                <w:rPr>
                                  <w:sz w:val="16"/>
                                </w:rPr>
                                <w:t>8</w:t>
                              </w:r>
                            </w:p>
                          </w:txbxContent>
                        </v:textbox>
                      </v:rect>
                      <v:rect id="Rectangle 103193" o:spid="_x0000_s1255"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f2ZwQAAAN8AAAAPAAAAZHJzL2Rvd25yZXYueG1sRE/LisIw&#10;FN0L8w/hDsxOU0cQrUaRkYIwi/r6gEtzbarNTWkytfP3RhBcHs57ue5tLTpqfeVYwXiUgCAunK64&#10;VHA+ZcMZCB+QNdaOScE/eVivPgZLTLW784G6YyhFDGGfogITQpNK6QtDFv3INcSRu7jWYoiwLaVu&#10;8R7DbS2/k2QqLVYcGww29GOouB3/rIL8lpttV2Xn8vrrNe1zt83CTqmvz36zABGoD2/xy73TcX4y&#10;Gc8n8PwTAcjVAwAA//8DAFBLAQItABQABgAIAAAAIQDb4fbL7gAAAIUBAAATAAAAAAAAAAAAAAAA&#10;AAAAAABbQ29udGVudF9UeXBlc10ueG1sUEsBAi0AFAAGAAgAAAAhAFr0LFu/AAAAFQEAAAsAAAAA&#10;AAAAAAAAAAAAHwEAAF9yZWxzLy5yZWxzUEsBAi0AFAAGAAgAAAAhACid/ZnBAAAA3wAAAA8AAAAA&#10;AAAAAAAAAAAABwIAAGRycy9kb3ducmV2LnhtbFBLBQYAAAAAAwADALcAAAD1AgAAAAA=&#10;" filled="f" stroked="f">
                        <v:textbox inset="0,0,0,0">
                          <w:txbxContent>
                            <w:p w14:paraId="4E0E8D2F" w14:textId="77777777" w:rsidR="00774DBE" w:rsidRDefault="00774DBE" w:rsidP="00774DBE">
                              <w:r>
                                <w:rPr>
                                  <w:sz w:val="16"/>
                                </w:rPr>
                                <w:t>%</w:t>
                              </w:r>
                            </w:p>
                          </w:txbxContent>
                        </v:textbox>
                      </v:rect>
                      <v:rect id="Rectangle 8931" o:spid="_x0000_s1256"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MwwAAAN0AAAAPAAAAZHJzL2Rvd25yZXYueG1sRI/RisIw&#10;FETfF/yHcAXf1lSFRatRRCkIPnRX/YBLc22qzU1pYq1/bxYW9nGYmTPMatPbWnTU+sqxgsk4AUFc&#10;OF1xqeByzj7nIHxA1lg7JgUv8rBZDz5WmGr35B/qTqEUEcI+RQUmhCaV0heGLPqxa4ijd3WtxRBl&#10;W0rd4jPCbS2nSfIlLVYcFww2tDNU3E8PqyC/52bfVdmlvB29pu/c7bNwUGo07LdLEIH68B/+ax+0&#10;gvliNoHfN/EJyPUbAAD//wMAUEsBAi0AFAAGAAgAAAAhANvh9svuAAAAhQEAABMAAAAAAAAAAAAA&#10;AAAAAAAAAFtDb250ZW50X1R5cGVzXS54bWxQSwECLQAUAAYACAAAACEAWvQsW78AAAAVAQAACwAA&#10;AAAAAAAAAAAAAAAfAQAAX3JlbHMvLnJlbHNQSwECLQAUAAYACAAAACEAhP56DMMAAADdAAAADwAA&#10;AAAAAAAAAAAAAAAHAgAAZHJzL2Rvd25yZXYueG1sUEsFBgAAAAADAAMAtwAAAPcCAAAAAA==&#10;" filled="f" stroked="f">
                        <v:textbox inset="0,0,0,0">
                          <w:txbxContent>
                            <w:p w14:paraId="231A4567"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center"/>
          </w:tcPr>
          <w:p w14:paraId="60B7CB3E"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0E4D502" wp14:editId="55CC7C8D">
                      <wp:extent cx="98574" cy="162764"/>
                      <wp:effectExtent l="0" t="0" r="0" b="0"/>
                      <wp:docPr id="114195" name="Group 114195"/>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94" name="Rectangle 103194"/>
                              <wps:cNvSpPr/>
                              <wps:spPr>
                                <a:xfrm rot="5399999">
                                  <a:off x="-17265" y="-15262"/>
                                  <a:ext cx="178504" cy="131103"/>
                                </a:xfrm>
                                <a:prstGeom prst="rect">
                                  <a:avLst/>
                                </a:prstGeom>
                                <a:ln>
                                  <a:noFill/>
                                </a:ln>
                              </wps:spPr>
                              <wps:txbx>
                                <w:txbxContent>
                                  <w:p w14:paraId="121E5D31" w14:textId="77777777" w:rsidR="00774DBE" w:rsidRDefault="00774DBE" w:rsidP="00774DBE">
                                    <w:r>
                                      <w:rPr>
                                        <w:sz w:val="16"/>
                                      </w:rPr>
                                      <w:t>8</w:t>
                                    </w:r>
                                  </w:p>
                                </w:txbxContent>
                              </wps:txbx>
                              <wps:bodyPr horzOverflow="overflow" vert="horz" lIns="0" tIns="0" rIns="0" bIns="0" rtlCol="0">
                                <a:noAutofit/>
                              </wps:bodyPr>
                            </wps:wsp>
                            <wps:wsp>
                              <wps:cNvPr id="103195" name="Rectangle 103195"/>
                              <wps:cNvSpPr/>
                              <wps:spPr>
                                <a:xfrm rot="5399999">
                                  <a:off x="-84372" y="51843"/>
                                  <a:ext cx="178504" cy="131103"/>
                                </a:xfrm>
                                <a:prstGeom prst="rect">
                                  <a:avLst/>
                                </a:prstGeom>
                                <a:ln>
                                  <a:noFill/>
                                </a:ln>
                              </wps:spPr>
                              <wps:txbx>
                                <w:txbxContent>
                                  <w:p w14:paraId="7527DAF1" w14:textId="77777777" w:rsidR="00774DBE" w:rsidRDefault="00774DBE" w:rsidP="00774DBE">
                                    <w:r>
                                      <w:rPr>
                                        <w:sz w:val="16"/>
                                      </w:rPr>
                                      <w:t>%</w:t>
                                    </w:r>
                                  </w:p>
                                </w:txbxContent>
                              </wps:txbx>
                              <wps:bodyPr horzOverflow="overflow" vert="horz" lIns="0" tIns="0" rIns="0" bIns="0" rtlCol="0">
                                <a:noAutofit/>
                              </wps:bodyPr>
                            </wps:wsp>
                            <wps:wsp>
                              <wps:cNvPr id="8933" name="Rectangle 8933"/>
                              <wps:cNvSpPr/>
                              <wps:spPr>
                                <a:xfrm rot="5399999">
                                  <a:off x="14307" y="87783"/>
                                  <a:ext cx="37431" cy="131103"/>
                                </a:xfrm>
                                <a:prstGeom prst="rect">
                                  <a:avLst/>
                                </a:prstGeom>
                                <a:ln>
                                  <a:noFill/>
                                </a:ln>
                              </wps:spPr>
                              <wps:txbx>
                                <w:txbxContent>
                                  <w:p w14:paraId="5274C8E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E4D502" id="Group 114195" o:spid="_x0000_s1257"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JBagIAAEIIAAAOAAAAZHJzL2Uyb0RvYy54bWzkVdtu1DAQfUfiHyy/d3PbbLJRsxWitEJC&#10;tKLwAV7HuUiObdnuJuXrGTvJLrQIiSIVJPbBO75k5sw5M/b5xdhzdGDadFKUOFqFGDFBZdWJpsRf&#10;Pl+d5RgZS0RFuBSsxA/M4Ivd61fngypYLFvJK6YROBGmGFSJW2tVEQSGtqwnZiUVE7BZS90TC1Pd&#10;BJUmA3jveRCH4SYYpK6UlpQZA6uX0ybeef91zai9qWvDLOIlBmzWj9qPezcGu3NSNJqotqMzDPIM&#10;FD3pBAQ9uroklqB73T1x1XdUSyNru6KyD2Rdd5T5HCCbKHyUzbWW98rn0hRDo440AbWPeHq2W/rx&#10;cK3VnbrVwMSgGuDCz1wuY6179w8o0egpezhSxkaLKCxu8zRbY0RhJ9rE2WY9MUpboP3JR7R996vP&#10;giVk8AOQQUFpmFP25s+yv2uJYp5UU0D2txp1FYAPk2gLiQjSQ5V+grohouEMzeueHH/+SJUpDLC2&#10;8IS0hNpKk637+UqYWTuLsniTYgQEnUVpvIknghb+oixPw4XAJIJwbv/IBCmUNvaayR45o8QakHn3&#10;5PDB2OnocsRh4cKNQl51nE+7bgUIXeA6y477ccp6k7twbm0vqwfgopX66w30c83lUGI5W9i1OER3&#10;uxjx9wI0cN20GHox9ouhLX8rfc9NeN7cW1l3HvAp2gwMxJ0wvIzKIMZPVU4XKqAqflvlfJ1ksVc5&#10;jcD+t0TeLpn9FyLn2yR5KrFfnWv9GQJH6yTMvL55luWP9E2ydRLNl+DL93DmX7FTV/29Hvb3NjxU&#10;/gKbH1X3En4/9z1/evp33wAAAP//AwBQSwMEFAAGAAgAAAAhANQMmv/aAAAAAwEAAA8AAABkcnMv&#10;ZG93bnJldi54bWxMj0FrwkAQhe8F/8MyQm91EyVS0mxERD1JoVoovY3ZMQlmZ0N2TeK/79pLexl4&#10;vMd732Sr0TSip87VlhXEswgEcWF1zaWCz9Pu5RWE88gaG8uk4E4OVvnkKcNU24E/qD/6UoQSdikq&#10;qLxvUyldUZFBN7MtcfAutjPog+xKqTscQrlp5DyKltJgzWGhwpY2FRXX480o2A84rBfxtj9cL5v7&#10;9yl5/zrEpNTzdFy/gfA0+r8wPPADOuSB6WxvrJ1oFIRH/O99eEkC4qxgnixB5pn8z57/AAAA//8D&#10;AFBLAQItABQABgAIAAAAIQC2gziS/gAAAOEBAAATAAAAAAAAAAAAAAAAAAAAAABbQ29udGVudF9U&#10;eXBlc10ueG1sUEsBAi0AFAAGAAgAAAAhADj9If/WAAAAlAEAAAsAAAAAAAAAAAAAAAAALwEAAF9y&#10;ZWxzLy5yZWxzUEsBAi0AFAAGAAgAAAAhALMdMkFqAgAAQggAAA4AAAAAAAAAAAAAAAAALgIAAGRy&#10;cy9lMm9Eb2MueG1sUEsBAi0AFAAGAAgAAAAhANQMmv/aAAAAAwEAAA8AAAAAAAAAAAAAAAAAxAQA&#10;AGRycy9kb3ducmV2LnhtbFBLBQYAAAAABAAEAPMAAADLBQAAAAA=&#10;">
                      <v:rect id="Rectangle 103194" o:spid="_x0000_s125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XtwgAAAN8AAAAPAAAAZHJzL2Rvd25yZXYueG1sRE/dasIw&#10;FL4f+A7hDLybqT+M2RlFlILgRTf1AQ7NWdPZnJQm1vr2RhC8/Pj+F6ve1qKj1leOFYxHCQjiwumK&#10;SwWnY/bxBcIHZI21Y1JwIw+r5eBtgal2V/6l7hBKEUPYp6jAhNCkUvrCkEU/cg1x5P5cazFE2JZS&#10;t3iN4baWkyT5lBYrjg0GG9oYKs6Hi1WQn3Oz7arsVP7vvaaf3G2zsFNq+N6vv0EE6sNL/HTvdJyf&#10;TMfzGTz+RAByeQcAAP//AwBQSwECLQAUAAYACAAAACEA2+H2y+4AAACFAQAAEwAAAAAAAAAAAAAA&#10;AAAAAAAAW0NvbnRlbnRfVHlwZXNdLnhtbFBLAQItABQABgAIAAAAIQBa9CxbvwAAABUBAAALAAAA&#10;AAAAAAAAAAAAAB8BAABfcmVscy8ucmVsc1BLAQItABQABgAIAAAAIQCndGXtwgAAAN8AAAAPAAAA&#10;AAAAAAAAAAAAAAcCAABkcnMvZG93bnJldi54bWxQSwUGAAAAAAMAAwC3AAAA9gIAAAAA&#10;" filled="f" stroked="f">
                        <v:textbox inset="0,0,0,0">
                          <w:txbxContent>
                            <w:p w14:paraId="121E5D31" w14:textId="77777777" w:rsidR="00774DBE" w:rsidRDefault="00774DBE" w:rsidP="00774DBE">
                              <w:r>
                                <w:rPr>
                                  <w:sz w:val="16"/>
                                </w:rPr>
                                <w:t>8</w:t>
                              </w:r>
                            </w:p>
                          </w:txbxContent>
                        </v:textbox>
                      </v:rect>
                      <v:rect id="Rectangle 103195" o:spid="_x0000_s1259"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MB2wgAAAN8AAAAPAAAAZHJzL2Rvd25yZXYueG1sRE/dasIw&#10;FL4f+A7hDLybqYpjdkYRpSB40U19gENz1nQ2J6WJtb69EQQvP77/xaq3teio9ZVjBeNRAoK4cLri&#10;UsHpmH18gfABWWPtmBTcyMNqOXhbYKrdlX+pO4RSxBD2KSowITSplL4wZNGPXEMcuT/XWgwRtqXU&#10;LV5juK3lJEk+pcWKY4PBhjaGivPhYhXk59xsuyo7lf97r+knd9ss7JQavvfrbxCB+vASP907Hecn&#10;0/F8Bo8/EYBc3gEAAP//AwBQSwECLQAUAAYACAAAACEA2+H2y+4AAACFAQAAEwAAAAAAAAAAAAAA&#10;AAAAAAAAW0NvbnRlbnRfVHlwZXNdLnhtbFBLAQItABQABgAIAAAAIQBa9CxbvwAAABUBAAALAAAA&#10;AAAAAAAAAAAAAB8BAABfcmVscy8ucmVsc1BLAQItABQABgAIAAAAIQDIOMB2wgAAAN8AAAAPAAAA&#10;AAAAAAAAAAAAAAcCAABkcnMvZG93bnJldi54bWxQSwUGAAAAAAMAAwC3AAAA9gIAAAAA&#10;" filled="f" stroked="f">
                        <v:textbox inset="0,0,0,0">
                          <w:txbxContent>
                            <w:p w14:paraId="7527DAF1" w14:textId="77777777" w:rsidR="00774DBE" w:rsidRDefault="00774DBE" w:rsidP="00774DBE">
                              <w:r>
                                <w:rPr>
                                  <w:sz w:val="16"/>
                                </w:rPr>
                                <w:t>%</w:t>
                              </w:r>
                            </w:p>
                          </w:txbxContent>
                        </v:textbox>
                      </v:rect>
                      <v:rect id="Rectangle 8933" o:spid="_x0000_s1260" style="position:absolute;left:14307;top:8778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HgxQAAAN0AAAAPAAAAZHJzL2Rvd25yZXYueG1sRI/BasMw&#10;EETvhfyD2EBujZwGiuNGMSXGYOjBbZIPWKyt5cZaGUt1nL+vCoUeh5l5w+zz2fZiotF3jhVs1gkI&#10;4sbpjlsFl3P5mILwAVlj75gU3MlDflg87DHT7sYfNJ1CKyKEfYYKTAhDJqVvDFn0azcQR+/TjRZD&#10;lGMr9Yi3CLe9fEqSZ2mx47hgcKCjoeZ6+rYK6mttiqkrL+3Xm9f0XruiDJVSq+X8+gIi0Bz+w3/t&#10;SitId9st/L6JT0AefgAAAP//AwBQSwECLQAUAAYACAAAACEA2+H2y+4AAACFAQAAEwAAAAAAAAAA&#10;AAAAAAAAAAAAW0NvbnRlbnRfVHlwZXNdLnhtbFBLAQItABQABgAIAAAAIQBa9CxbvwAAABUBAAAL&#10;AAAAAAAAAAAAAAAAAB8BAABfcmVscy8ucmVsc1BLAQItABQABgAIAAAAIQAbYEHgxQAAAN0AAAAP&#10;AAAAAAAAAAAAAAAAAAcCAABkcnMvZG93bnJldi54bWxQSwUGAAAAAAMAAwC3AAAA+QIAAAAA&#10;" filled="f" stroked="f">
                        <v:textbox inset="0,0,0,0">
                          <w:txbxContent>
                            <w:p w14:paraId="5274C8EA"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center"/>
          </w:tcPr>
          <w:p w14:paraId="05FCED09"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0D30A5C" wp14:editId="5B413CCB">
                      <wp:extent cx="98574" cy="162764"/>
                      <wp:effectExtent l="0" t="0" r="0" b="0"/>
                      <wp:docPr id="114202" name="Group 114202"/>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96" name="Rectangle 103196"/>
                              <wps:cNvSpPr/>
                              <wps:spPr>
                                <a:xfrm rot="5399999">
                                  <a:off x="-17265" y="-15262"/>
                                  <a:ext cx="178504" cy="131103"/>
                                </a:xfrm>
                                <a:prstGeom prst="rect">
                                  <a:avLst/>
                                </a:prstGeom>
                                <a:ln>
                                  <a:noFill/>
                                </a:ln>
                              </wps:spPr>
                              <wps:txbx>
                                <w:txbxContent>
                                  <w:p w14:paraId="4687B68C" w14:textId="77777777" w:rsidR="00774DBE" w:rsidRDefault="00774DBE" w:rsidP="00774DBE">
                                    <w:r>
                                      <w:rPr>
                                        <w:sz w:val="16"/>
                                      </w:rPr>
                                      <w:t>8</w:t>
                                    </w:r>
                                  </w:p>
                                </w:txbxContent>
                              </wps:txbx>
                              <wps:bodyPr horzOverflow="overflow" vert="horz" lIns="0" tIns="0" rIns="0" bIns="0" rtlCol="0">
                                <a:noAutofit/>
                              </wps:bodyPr>
                            </wps:wsp>
                            <wps:wsp>
                              <wps:cNvPr id="103197" name="Rectangle 103197"/>
                              <wps:cNvSpPr/>
                              <wps:spPr>
                                <a:xfrm rot="5399999">
                                  <a:off x="-84372" y="51843"/>
                                  <a:ext cx="178504" cy="131103"/>
                                </a:xfrm>
                                <a:prstGeom prst="rect">
                                  <a:avLst/>
                                </a:prstGeom>
                                <a:ln>
                                  <a:noFill/>
                                </a:ln>
                              </wps:spPr>
                              <wps:txbx>
                                <w:txbxContent>
                                  <w:p w14:paraId="5634C173" w14:textId="77777777" w:rsidR="00774DBE" w:rsidRDefault="00774DBE" w:rsidP="00774DBE">
                                    <w:r>
                                      <w:rPr>
                                        <w:sz w:val="16"/>
                                      </w:rPr>
                                      <w:t>%</w:t>
                                    </w:r>
                                  </w:p>
                                </w:txbxContent>
                              </wps:txbx>
                              <wps:bodyPr horzOverflow="overflow" vert="horz" lIns="0" tIns="0" rIns="0" bIns="0" rtlCol="0">
                                <a:noAutofit/>
                              </wps:bodyPr>
                            </wps:wsp>
                            <wps:wsp>
                              <wps:cNvPr id="8935" name="Rectangle 8935"/>
                              <wps:cNvSpPr/>
                              <wps:spPr>
                                <a:xfrm rot="5399999">
                                  <a:off x="14307" y="87784"/>
                                  <a:ext cx="37431" cy="131103"/>
                                </a:xfrm>
                                <a:prstGeom prst="rect">
                                  <a:avLst/>
                                </a:prstGeom>
                                <a:ln>
                                  <a:noFill/>
                                </a:ln>
                              </wps:spPr>
                              <wps:txbx>
                                <w:txbxContent>
                                  <w:p w14:paraId="105763B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D30A5C" id="Group 114202" o:spid="_x0000_s1261"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5bAIAAEIIAAAOAAAAZHJzL2Uyb0RvYy54bWzcVduO0zAQfUfiHyy/t7m1TRo1XSGWrZAQ&#10;u2LhA1zHuUiJbdluk+XrGTtJC12BRJFgRR/c8Ywzc+bMjL256dsGHZnSteAZDuY+RoxTkde8zPCX&#10;z3ezBCNtCM9JIzjL8BPT+Gb7+tWmkykLRSWanCkETrhOO5nhyhiZep6mFWuJngvJOBgLoVpiYKtK&#10;L1ekA+9t44W+v/I6oXKpBGVag/Z2MOKt818UjJr7otDMoCbDgM24Vbl1b1dvuyFpqYisajrCIFeg&#10;aEnNIejJ1S0xBB1U/cxVW1MltCjMnIrWE0VRU+ZygGwC/yKbnRIH6XIp066UJ5qA2guernZLPx53&#10;Sj7KBwVMdLIELtzO5tIXqrX/gBL1jrKnE2WsN4iCcp0s4wVGFCzBKoxXi4FRWgHtzz6i1btffeZN&#10;Ib0fgHQSWkOfs9d/lv1jRSRzpOoUsn9QqM4BvB8F6xVGnLTQpZ+gbwgvG4ZGvSPHnT9RpVMNrE08&#10;ISWgt5bR2v5cJ4yszYI4XC0xAoJmwTJchQNBE39BnCz9icAogHDWfmKCpFJps2OiRVbIsAJkzj05&#10;ftBmODodsVgablcu7uqmGaxWA4ROcK1k+n0/ZB0HNpzV7UX+BFxUQn29h3kuGtFlWIwStiMO0a0V&#10;o+Y9hxrYaZoENQn7SVCmeSvczA143hyMKGoH+BxtBAbFHTD8nSrHP6lyPFEBXfHbVU4WURy6Ki8D&#10;kF9WkV3PnWn/z4ucrCOYt8tBdtqx168ocLCIfGgcmOIkjpPxlpuGOIoXUTBegv9ghl23vYTyunsb&#10;Hip3gY2Pqn0Jv9+7mT8//dtvAAAA//8DAFBLAwQUAAYACAAAACEA1Aya/9oAAAADAQAADwAAAGRy&#10;cy9kb3ducmV2LnhtbEyPQWvCQBCF7wX/wzJCb3UTJVLSbEREPUmhWii9jdkxCWZnQ3ZN4r/v2kt7&#10;GXi8x3vfZKvRNKKnztWWFcSzCARxYXXNpYLP0+7lFYTzyBoby6TgTg5W+eQpw1TbgT+oP/pShBJ2&#10;KSqovG9TKV1RkUE3sy1x8C62M+iD7EqpOxxCuWnkPIqW0mDNYaHCljYVFdfjzSjYDzisF/G2P1wv&#10;m/v3KXn/OsSk1PN0XL+B8DT6vzA88AM65IHpbG+snWgUhEf87314SQLirGCeLEHmmfzPnv8AAAD/&#10;/wMAUEsBAi0AFAAGAAgAAAAhALaDOJL+AAAA4QEAABMAAAAAAAAAAAAAAAAAAAAAAFtDb250ZW50&#10;X1R5cGVzXS54bWxQSwECLQAUAAYACAAAACEAOP0h/9YAAACUAQAACwAAAAAAAAAAAAAAAAAvAQAA&#10;X3JlbHMvLnJlbHNQSwECLQAUAAYACAAAACEA/qZ/OWwCAABCCAAADgAAAAAAAAAAAAAAAAAuAgAA&#10;ZHJzL2Uyb0RvYy54bWxQSwECLQAUAAYACAAAACEA1Aya/9oAAAADAQAADwAAAAAAAAAAAAAAAADG&#10;BAAAZHJzL2Rvd25yZXYueG1sUEsFBgAAAAAEAAQA8wAAAM0FAAAAAA==&#10;">
                      <v:rect id="Rectangle 103196" o:spid="_x0000_s126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l4BwQAAAN8AAAAPAAAAZHJzL2Rvd25yZXYueG1sRE/NisIw&#10;EL4v+A5hBG9rqoKs1SiiFAQP3VUfYGjGptpMShNrfXuzsLDHj+9/teltLTpqfeVYwWScgCAunK64&#10;VHA5Z59fIHxA1lg7JgUv8rBZDz5WmGr35B/qTqEUMYR9igpMCE0qpS8MWfRj1xBH7upaiyHCtpS6&#10;xWcMt7WcJslcWqw4NhhsaGeouJ8eVkF+z82+q7JLeTt6Td+522fhoNRo2G+XIAL14V/85z7oOD+Z&#10;TRZz+P0TAcj1GwAA//8DAFBLAQItABQABgAIAAAAIQDb4fbL7gAAAIUBAAATAAAAAAAAAAAAAAAA&#10;AAAAAABbQ29udGVudF9UeXBlc10ueG1sUEsBAi0AFAAGAAgAAAAhAFr0LFu/AAAAFQEAAAsAAAAA&#10;AAAAAAAAAAAAHwEAAF9yZWxzLy5yZWxzUEsBAi0AFAAGAAgAAAAhADjqXgHBAAAA3wAAAA8AAAAA&#10;AAAAAAAAAAAABwIAAGRycy9kb3ducmV2LnhtbFBLBQYAAAAAAwADALcAAAD1AgAAAAA=&#10;" filled="f" stroked="f">
                        <v:textbox inset="0,0,0,0">
                          <w:txbxContent>
                            <w:p w14:paraId="4687B68C" w14:textId="77777777" w:rsidR="00774DBE" w:rsidRDefault="00774DBE" w:rsidP="00774DBE">
                              <w:r>
                                <w:rPr>
                                  <w:sz w:val="16"/>
                                </w:rPr>
                                <w:t>8</w:t>
                              </w:r>
                            </w:p>
                          </w:txbxContent>
                        </v:textbox>
                      </v:rect>
                      <v:rect id="Rectangle 103197" o:spid="_x0000_s1263"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uawgAAAN8AAAAPAAAAZHJzL2Rvd25yZXYueG1sRE/dasIw&#10;FL4f+A7hDLybqQpudkYRpSB40U19gENz1nQ2J6WJtb69EQQvP77/xaq3teio9ZVjBeNRAoK4cLri&#10;UsHpmH18gfABWWPtmBTcyMNqOXhbYKrdlX+pO4RSxBD2KSowITSplL4wZNGPXEMcuT/XWgwRtqXU&#10;LV5juK3lJElm0mLFscFgQxtDxflwsQryc262XZWdyv+91/STu20WdkoN3/v1N4hAfXiJn+6djvOT&#10;6Xj+CY8/EYBc3gEAAP//AwBQSwECLQAUAAYACAAAACEA2+H2y+4AAACFAQAAEwAAAAAAAAAAAAAA&#10;AAAAAAAAW0NvbnRlbnRfVHlwZXNdLnhtbFBLAQItABQABgAIAAAAIQBa9CxbvwAAABUBAAALAAAA&#10;AAAAAAAAAAAAAB8BAABfcmVscy8ucmVsc1BLAQItABQABgAIAAAAIQBXpvuawgAAAN8AAAAPAAAA&#10;AAAAAAAAAAAAAAcCAABkcnMvZG93bnJldi54bWxQSwUGAAAAAAMAAwC3AAAA9gIAAAAA&#10;" filled="f" stroked="f">
                        <v:textbox inset="0,0,0,0">
                          <w:txbxContent>
                            <w:p w14:paraId="5634C173" w14:textId="77777777" w:rsidR="00774DBE" w:rsidRDefault="00774DBE" w:rsidP="00774DBE">
                              <w:r>
                                <w:rPr>
                                  <w:sz w:val="16"/>
                                </w:rPr>
                                <w:t>%</w:t>
                              </w:r>
                            </w:p>
                          </w:txbxContent>
                        </v:textbox>
                      </v:rect>
                      <v:rect id="Rectangle 8935" o:spid="_x0000_s1264"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wPxQAAAN0AAAAPAAAAZHJzL2Rvd25yZXYueG1sRI/dasJA&#10;FITvC77DcgTv6sZKS4yuIpWA0IvUnwc4ZI/ZaPZsyK4xvn23UOjlMDPfMKvNYBvRU+drxwpm0wQE&#10;cel0zZWC8yl/TUH4gKyxcUwKnuRhsx69rDDT7sEH6o+hEhHCPkMFJoQ2k9KXhiz6qWuJo3dxncUQ&#10;ZVdJ3eEjwm0j35LkQ1qsOS4YbOnTUHk73q2C4laYXV/n5+r65TV9F26Xh71Sk/GwXYIINIT/8F97&#10;rxWki/k7/L6JT0CufwAAAP//AwBQSwECLQAUAAYACAAAACEA2+H2y+4AAACFAQAAEwAAAAAAAAAA&#10;AAAAAAAAAAAAW0NvbnRlbnRfVHlwZXNdLnhtbFBLAQItABQABgAIAAAAIQBa9CxbvwAAABUBAAAL&#10;AAAAAAAAAAAAAAAAAB8BAABfcmVscy8ucmVsc1BLAQItABQABgAIAAAAIQD7xXwPxQAAAN0AAAAP&#10;AAAAAAAAAAAAAAAAAAcCAABkcnMvZG93bnJldi54bWxQSwUGAAAAAAMAAwC3AAAA+QIAAAAA&#10;" filled="f" stroked="f">
                        <v:textbox inset="0,0,0,0">
                          <w:txbxContent>
                            <w:p w14:paraId="105763B3"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531E133D"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70C61B9F" wp14:editId="7B1EA7D5">
                      <wp:extent cx="98574" cy="162764"/>
                      <wp:effectExtent l="0" t="0" r="0" b="0"/>
                      <wp:docPr id="114211" name="Group 114211"/>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198" name="Rectangle 103198"/>
                              <wps:cNvSpPr/>
                              <wps:spPr>
                                <a:xfrm rot="5399999">
                                  <a:off x="-17265" y="-15263"/>
                                  <a:ext cx="178504" cy="131103"/>
                                </a:xfrm>
                                <a:prstGeom prst="rect">
                                  <a:avLst/>
                                </a:prstGeom>
                                <a:ln>
                                  <a:noFill/>
                                </a:ln>
                              </wps:spPr>
                              <wps:txbx>
                                <w:txbxContent>
                                  <w:p w14:paraId="0BC0334A" w14:textId="77777777" w:rsidR="00774DBE" w:rsidRDefault="00774DBE" w:rsidP="00774DBE">
                                    <w:r>
                                      <w:rPr>
                                        <w:sz w:val="16"/>
                                      </w:rPr>
                                      <w:t>8</w:t>
                                    </w:r>
                                  </w:p>
                                </w:txbxContent>
                              </wps:txbx>
                              <wps:bodyPr horzOverflow="overflow" vert="horz" lIns="0" tIns="0" rIns="0" bIns="0" rtlCol="0">
                                <a:noAutofit/>
                              </wps:bodyPr>
                            </wps:wsp>
                            <wps:wsp>
                              <wps:cNvPr id="103199" name="Rectangle 103199"/>
                              <wps:cNvSpPr/>
                              <wps:spPr>
                                <a:xfrm rot="5399999">
                                  <a:off x="-84372" y="51843"/>
                                  <a:ext cx="178504" cy="131103"/>
                                </a:xfrm>
                                <a:prstGeom prst="rect">
                                  <a:avLst/>
                                </a:prstGeom>
                                <a:ln>
                                  <a:noFill/>
                                </a:ln>
                              </wps:spPr>
                              <wps:txbx>
                                <w:txbxContent>
                                  <w:p w14:paraId="27E2613E" w14:textId="77777777" w:rsidR="00774DBE" w:rsidRDefault="00774DBE" w:rsidP="00774DBE">
                                    <w:r>
                                      <w:rPr>
                                        <w:sz w:val="16"/>
                                      </w:rPr>
                                      <w:t>%</w:t>
                                    </w:r>
                                  </w:p>
                                </w:txbxContent>
                              </wps:txbx>
                              <wps:bodyPr horzOverflow="overflow" vert="horz" lIns="0" tIns="0" rIns="0" bIns="0" rtlCol="0">
                                <a:noAutofit/>
                              </wps:bodyPr>
                            </wps:wsp>
                            <wps:wsp>
                              <wps:cNvPr id="8937" name="Rectangle 8937"/>
                              <wps:cNvSpPr/>
                              <wps:spPr>
                                <a:xfrm rot="5399999">
                                  <a:off x="14307" y="87784"/>
                                  <a:ext cx="37431" cy="131103"/>
                                </a:xfrm>
                                <a:prstGeom prst="rect">
                                  <a:avLst/>
                                </a:prstGeom>
                                <a:ln>
                                  <a:noFill/>
                                </a:ln>
                              </wps:spPr>
                              <wps:txbx>
                                <w:txbxContent>
                                  <w:p w14:paraId="08CB4D26"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C61B9F" id="Group 114211" o:spid="_x0000_s1265"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JqaQIAAEIIAAAOAAAAZHJzL2Uyb0RvYy54bWzkVduO0zAQfUfiHyy/t0mapkmjpivEshUS&#10;YlcsfIDrOBcpsS3bbVK+nrGTdGErkCgSrEQf3LHHGZ85Z8be3PRtg45M6VrwDAdzHyPGqchrXmb4&#10;y+e7WYKRNoTnpBGcZfjENL7Zvn616WTKFqISTc4UgiBcp53McGWMTD1P04q1RM+FZBychVAtMTBV&#10;pZcr0kH0tvEWvr/yOqFyqQRlWsPq7eDEWxe/KBg190WhmUFNhgGbcaNy496O3nZD0lIRWdV0hEGu&#10;QNGSmsOh51C3xBB0UPVFqLamSmhRmDkVrSeKoqbM5QDZBP6zbHZKHKTLpUy7Up5pAmqf8XR1WPrx&#10;uFPyUT4oYKKTJXDhZjaXvlCt/QeUqHeUnc6Usd4gCovrJIqXGFHwBKtFvFoOjNIKaL/4iFbvfvWZ&#10;Nx3p/QCkk1Aa+il7/WfZP1ZEMkeqTiH7B4XqHMD7YbCGWuWkhSr9BHVDeNkwNK47ctz+M1U61cDa&#10;xBNSAmorCtf25yphZG0WxItVhBEQNAuixSocCJr4C+Ik8icCwwCOs/4zEySVSpsdEy2yRoYVIHPh&#10;yfGDNsPWaYvF0nA7cnFXN83gtStA6ATXWqbf90PWoN2Y2l7kJ+CiEurrPfRz0Yguw2K0sG1xON16&#10;MWrec9DAdtNkqMnYT4YyzVvhem7A8+ZgRFE7wBbBcNoIDMS1tfe3VF7/ROX1RAVUxW+rnCzDeOFU&#10;jgKwX5bI0ZTZfyFysg7jS4nd6ljrVwgcLEMfokIXJ3GcjLfc1MRhvAyD8RL8Bz28einyunsbHip3&#10;gY2Pqn0Jv5+7nn96+rffAAAA//8DAFBLAwQUAAYACAAAACEA1Aya/9oAAAADAQAADwAAAGRycy9k&#10;b3ducmV2LnhtbEyPQWvCQBCF7wX/wzJCb3UTJVLSbEREPUmhWii9jdkxCWZnQ3ZN4r/v2kt7GXi8&#10;x3vfZKvRNKKnztWWFcSzCARxYXXNpYLP0+7lFYTzyBoby6TgTg5W+eQpw1TbgT+oP/pShBJ2KSqo&#10;vG9TKV1RkUE3sy1x8C62M+iD7EqpOxxCuWnkPIqW0mDNYaHCljYVFdfjzSjYDzisF/G2P1wvm/v3&#10;KXn/OsSk1PN0XL+B8DT6vzA88AM65IHpbG+snWgUhEf87314SQLirGCeLEHmmfzPnv8AAAD//wMA&#10;UEsBAi0AFAAGAAgAAAAhALaDOJL+AAAA4QEAABMAAAAAAAAAAAAAAAAAAAAAAFtDb250ZW50X1R5&#10;cGVzXS54bWxQSwECLQAUAAYACAAAACEAOP0h/9YAAACUAQAACwAAAAAAAAAAAAAAAAAvAQAAX3Jl&#10;bHMvLnJlbHNQSwECLQAUAAYACAAAACEAuQqSamkCAABCCAAADgAAAAAAAAAAAAAAAAAuAgAAZHJz&#10;L2Uyb0RvYy54bWxQSwECLQAUAAYACAAAACEA1Aya/9oAAAADAQAADwAAAAAAAAAAAAAAAADDBAAA&#10;ZHJzL2Rvd25yZXYueG1sUEsFBgAAAAAEAAQA8wAAAMoFAAAAAA==&#10;">
                      <v:rect id="Rectangle 103198" o:spid="_x0000_s1266" style="position:absolute;left:-17265;top:-1526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owgAAAN8AAAAPAAAAZHJzL2Rvd25yZXYueG1sRE/NasJA&#10;EL4LfYdlCr3VjRWkTV1FKgGhh6j1AYbsNBvNzobsGtO37xwEjx/f/3I9+lYN1McmsIHZNANFXAXb&#10;cG3g9FO8voOKCdliG5gM/FGE9eppssTchhsfaDimWkkIxxwNuJS6XOtYOfIYp6EjFu439B6TwL7W&#10;tsebhPtWv2XZQntsWBocdvTlqLocr95AeSnddmiKU33+jpb2ZdgWaWfMy/O4+QSVaEwP8d29szI/&#10;m88+ZLD8EQB69Q8AAP//AwBQSwECLQAUAAYACAAAACEA2+H2y+4AAACFAQAAEwAAAAAAAAAAAAAA&#10;AAAAAAAAW0NvbnRlbnRfVHlwZXNdLnhtbFBLAQItABQABgAIAAAAIQBa9CxbvwAAABUBAAALAAAA&#10;AAAAAAAAAAAAAB8BAABfcmVscy8ucmVsc1BLAQItABQABgAIAAAAIQAmOW/owgAAAN8AAAAPAAAA&#10;AAAAAAAAAAAAAAcCAABkcnMvZG93bnJldi54bWxQSwUGAAAAAAMAAwC3AAAA9gIAAAAA&#10;" filled="f" stroked="f">
                        <v:textbox inset="0,0,0,0">
                          <w:txbxContent>
                            <w:p w14:paraId="0BC0334A" w14:textId="77777777" w:rsidR="00774DBE" w:rsidRDefault="00774DBE" w:rsidP="00774DBE">
                              <w:r>
                                <w:rPr>
                                  <w:sz w:val="16"/>
                                </w:rPr>
                                <w:t>8</w:t>
                              </w:r>
                            </w:p>
                          </w:txbxContent>
                        </v:textbox>
                      </v:rect>
                      <v:rect id="Rectangle 103199" o:spid="_x0000_s1267"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pzwQAAAN8AAAAPAAAAZHJzL2Rvd25yZXYueG1sRE/NisIw&#10;EL4LvkOYBW+aqiBrNcqiFAQP3VUfYGhmm67NpDSx1rc3grDHj+9/ve1tLTpqfeVYwXSSgCAunK64&#10;VHA5Z+NPED4ga6wdk4IHedhuhoM1ptrd+Ye6UyhFDGGfogITQpNK6QtDFv3ENcSR+3WtxRBhW0rd&#10;4j2G21rOkmQhLVYcGww2tDNUXE83qyC/5mbfVdml/Dt6Td+522fhoNToo/9agQjUh3/x233QcX4y&#10;ny6X8PoTAcjNEwAA//8DAFBLAQItABQABgAIAAAAIQDb4fbL7gAAAIUBAAATAAAAAAAAAAAAAAAA&#10;AAAAAABbQ29udGVudF9UeXBlc10ueG1sUEsBAi0AFAAGAAgAAAAhAFr0LFu/AAAAFQEAAAsAAAAA&#10;AAAAAAAAAAAAHwEAAF9yZWxzLy5yZWxzUEsBAi0AFAAGAAgAAAAhAEl1ynPBAAAA3wAAAA8AAAAA&#10;AAAAAAAAAAAABwIAAGRycy9kb3ducmV2LnhtbFBLBQYAAAAAAwADALcAAAD1AgAAAAA=&#10;" filled="f" stroked="f">
                        <v:textbox inset="0,0,0,0">
                          <w:txbxContent>
                            <w:p w14:paraId="27E2613E" w14:textId="77777777" w:rsidR="00774DBE" w:rsidRDefault="00774DBE" w:rsidP="00774DBE">
                              <w:r>
                                <w:rPr>
                                  <w:sz w:val="16"/>
                                </w:rPr>
                                <w:t>%</w:t>
                              </w:r>
                            </w:p>
                          </w:txbxContent>
                        </v:textbox>
                      </v:rect>
                      <v:rect id="Rectangle 8937" o:spid="_x0000_s1268"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fjxQAAAN0AAAAPAAAAZHJzL2Rvd25yZXYueG1sRI/dasJA&#10;FITvC77DcgTv6sYKbYyuIpWA0IvUnwc4ZI/ZaPZsyK4xvn23UOjlMDPfMKvNYBvRU+drxwpm0wQE&#10;cel0zZWC8yl/TUH4gKyxcUwKnuRhsx69rDDT7sEH6o+hEhHCPkMFJoQ2k9KXhiz6qWuJo3dxncUQ&#10;ZVdJ3eEjwm0j35LkXVqsOS4YbOnTUHk73q2C4laYXV/n5+r65TV9F26Xh71Sk/GwXYIINIT/8F97&#10;rxWki/kH/L6JT0CufwAAAP//AwBQSwECLQAUAAYACAAAACEA2+H2y+4AAACFAQAAEwAAAAAAAAAA&#10;AAAAAAAAAAAAW0NvbnRlbnRfVHlwZXNdLnhtbFBLAQItABQABgAIAAAAIQBa9CxbvwAAABUBAAAL&#10;AAAAAAAAAAAAAAAAAB8BAABfcmVscy8ucmVsc1BLAQItABQABgAIAAAAIQBkW0fjxQAAAN0AAAAP&#10;AAAAAAAAAAAAAAAAAAcCAABkcnMvZG93bnJldi54bWxQSwUGAAAAAAMAAwC3AAAA+QIAAAAA&#10;" filled="f" stroked="f">
                        <v:textbox inset="0,0,0,0">
                          <w:txbxContent>
                            <w:p w14:paraId="08CB4D26"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center"/>
          </w:tcPr>
          <w:p w14:paraId="43D4E201"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21986FF" wp14:editId="085CBEC7">
                      <wp:extent cx="98574" cy="162764"/>
                      <wp:effectExtent l="0" t="0" r="0" b="0"/>
                      <wp:docPr id="114222" name="Group 114222"/>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200" name="Rectangle 103200"/>
                              <wps:cNvSpPr/>
                              <wps:spPr>
                                <a:xfrm rot="5399999">
                                  <a:off x="-17265" y="-15263"/>
                                  <a:ext cx="178504" cy="131103"/>
                                </a:xfrm>
                                <a:prstGeom prst="rect">
                                  <a:avLst/>
                                </a:prstGeom>
                                <a:ln>
                                  <a:noFill/>
                                </a:ln>
                              </wps:spPr>
                              <wps:txbx>
                                <w:txbxContent>
                                  <w:p w14:paraId="1CE6B138" w14:textId="77777777" w:rsidR="00774DBE" w:rsidRDefault="00774DBE" w:rsidP="00774DBE">
                                    <w:r>
                                      <w:rPr>
                                        <w:sz w:val="16"/>
                                      </w:rPr>
                                      <w:t>8</w:t>
                                    </w:r>
                                  </w:p>
                                </w:txbxContent>
                              </wps:txbx>
                              <wps:bodyPr horzOverflow="overflow" vert="horz" lIns="0" tIns="0" rIns="0" bIns="0" rtlCol="0">
                                <a:noAutofit/>
                              </wps:bodyPr>
                            </wps:wsp>
                            <wps:wsp>
                              <wps:cNvPr id="103201" name="Rectangle 103201"/>
                              <wps:cNvSpPr/>
                              <wps:spPr>
                                <a:xfrm rot="5399999">
                                  <a:off x="-84372" y="51843"/>
                                  <a:ext cx="178504" cy="131103"/>
                                </a:xfrm>
                                <a:prstGeom prst="rect">
                                  <a:avLst/>
                                </a:prstGeom>
                                <a:ln>
                                  <a:noFill/>
                                </a:ln>
                              </wps:spPr>
                              <wps:txbx>
                                <w:txbxContent>
                                  <w:p w14:paraId="287FEAC0" w14:textId="77777777" w:rsidR="00774DBE" w:rsidRDefault="00774DBE" w:rsidP="00774DBE">
                                    <w:r>
                                      <w:rPr>
                                        <w:sz w:val="16"/>
                                      </w:rPr>
                                      <w:t>%</w:t>
                                    </w:r>
                                  </w:p>
                                </w:txbxContent>
                              </wps:txbx>
                              <wps:bodyPr horzOverflow="overflow" vert="horz" lIns="0" tIns="0" rIns="0" bIns="0" rtlCol="0">
                                <a:noAutofit/>
                              </wps:bodyPr>
                            </wps:wsp>
                            <wps:wsp>
                              <wps:cNvPr id="8939" name="Rectangle 8939"/>
                              <wps:cNvSpPr/>
                              <wps:spPr>
                                <a:xfrm rot="5399999">
                                  <a:off x="14307" y="87784"/>
                                  <a:ext cx="37431" cy="131103"/>
                                </a:xfrm>
                                <a:prstGeom prst="rect">
                                  <a:avLst/>
                                </a:prstGeom>
                                <a:ln>
                                  <a:noFill/>
                                </a:ln>
                              </wps:spPr>
                              <wps:txbx>
                                <w:txbxContent>
                                  <w:p w14:paraId="75E253FF"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1986FF" id="Group 114222" o:spid="_x0000_s1269"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iRaAIAAEIIAAAOAAAAZHJzL2Uyb0RvYy54bWzkVduO0zAQfUfiHyy/t7m1TRo1XSGWrZAQ&#10;u2LhA1zHuUiJbdluk+XrGTtJC1uBRJFgJfrgjmecmTNnZuzNTd826MiUrgXPcDD3MWKcirzmZYa/&#10;fL6bJRhpQ3hOGsFZhp+Yxjfb1682nUxZKCrR5EwhcMJ12skMV8bI1PM0rVhL9FxIxsFYCNUSA1tV&#10;erkiHXhvGy/0/ZXXCZVLJSjTGrS3gxFvnf+iYNTcF4VmBjUZBmzGrcqte7t62w1JS0VkVdMRBrkC&#10;RUtqDkFPrm6JIeig6gtXbU2V0KIwcypaTxRFTZnLAbIJ/GfZ7JQ4SJdLmXalPNEE1D7j6Wq39ONx&#10;p+SjfFDARCdL4MLtbC59oVr7DyhR7yh7OlHGeoMoKNfJMl5gRMESrMJ4tRgYpRXQfvERrd796jNv&#10;Cun9AKST0Br6nL3+s+wfKyKZI1WnkP2DQnUO4P0I2gkjTlro0k/QN4SXDUOj3pHjzp+o0qkG1iae&#10;kBLQW8tobX+uE0bWZkEcrpYYAUGzYBmuooGgib8gTpb+RGAUQDhrPzFBUqm02THRIitkWAEy554c&#10;P2gzHJ2OWCwNtysXd3XTDFarAUInuFYy/b4fso5jG87q9iJ/Ai4qob7ewzwXjegyLEYJ2xGH6NaK&#10;UfOeQw3sNE2CmoT9JCjTvBVu5gY8bw5GFLUDfI42AoPiDhj+TpWDn1Q5mKiArvjtKieLKA5dlZcB&#10;yC+ryMmU2X9R5GQdrS9L7LRjr19R4GAR+bGrbxLHyXjLTUMcxYsIuspdgv9ghtcvpbzu3oaHyl1g&#10;46NqX8Lv927mz0//9hsAAAD//wMAUEsDBBQABgAIAAAAIQDUDJr/2gAAAAMBAAAPAAAAZHJzL2Rv&#10;d25yZXYueG1sTI9Ba8JAEIXvBf/DMkJvdRMlUtJsREQ9SaFaKL2N2TEJZmdDdk3iv+/aS3sZeLzH&#10;e99kq9E0oqfO1ZYVxLMIBHFhdc2lgs/T7uUVhPPIGhvLpOBODlb55CnDVNuBP6g/+lKEEnYpKqi8&#10;b1MpXVGRQTezLXHwLrYz6IPsSqk7HEK5aeQ8ipbSYM1hocKWNhUV1+PNKNgPOKwX8bY/XC+b+/cp&#10;ef86xKTU83Rcv4HwNPq/MDzwAzrkgelsb6ydaBSER/zvfXhJAuKsYJ4sQeaZ/M+e/wAAAP//AwBQ&#10;SwECLQAUAAYACAAAACEAtoM4kv4AAADhAQAAEwAAAAAAAAAAAAAAAAAAAAAAW0NvbnRlbnRfVHlw&#10;ZXNdLnhtbFBLAQItABQABgAIAAAAIQA4/SH/1gAAAJQBAAALAAAAAAAAAAAAAAAAAC8BAABfcmVs&#10;cy8ucmVsc1BLAQItABQABgAIAAAAIQBv7iiRaAIAAEIIAAAOAAAAAAAAAAAAAAAAAC4CAABkcnMv&#10;ZTJvRG9jLnhtbFBLAQItABQABgAIAAAAIQDUDJr/2gAAAAMBAAAPAAAAAAAAAAAAAAAAAMIEAABk&#10;cnMvZG93bnJldi54bWxQSwUGAAAAAAQABADzAAAAyQUAAAAA&#10;">
                      <v:rect id="Rectangle 103200" o:spid="_x0000_s1270" style="position:absolute;left:-17265;top:-1526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cVwwAAAN8AAAAPAAAAZHJzL2Rvd25yZXYueG1sRI/RisIw&#10;EEXfBf8hjOCbpqsgS9coslIQfKir/YChmW2qzaQ0sda/N8LCPh7u3DMz6+1gG9FT52vHCj7mCQji&#10;0umaKwXFJZt9gvABWWPjmBQ8ycN2Mx6tMdXuwT/Un0MlooR9igpMCG0qpS8NWfRz1xLH7Nd1FkPE&#10;rpK6w0eU20YukmQlLdYcNxhs6dtQeTvfrYL8lpt9X2dFdT16Tafc7bNwUGo6GXZfIAIN4X/4r33Q&#10;8fxkGaXw/icCyM0LAAD//wMAUEsBAi0AFAAGAAgAAAAhANvh9svuAAAAhQEAABMAAAAAAAAAAAAA&#10;AAAAAAAAAFtDb250ZW50X1R5cGVzXS54bWxQSwECLQAUAAYACAAAACEAWvQsW78AAAAVAQAACwAA&#10;AAAAAAAAAAAAAAAfAQAAX3JlbHMvLnJlbHNQSwECLQAUAAYACAAAACEA62CXFcMAAADfAAAADwAA&#10;AAAAAAAAAAAAAAAHAgAAZHJzL2Rvd25yZXYueG1sUEsFBgAAAAADAAMAtwAAAPcCAAAAAA==&#10;" filled="f" stroked="f">
                        <v:textbox inset="0,0,0,0">
                          <w:txbxContent>
                            <w:p w14:paraId="1CE6B138" w14:textId="77777777" w:rsidR="00774DBE" w:rsidRDefault="00774DBE" w:rsidP="00774DBE">
                              <w:r>
                                <w:rPr>
                                  <w:sz w:val="16"/>
                                </w:rPr>
                                <w:t>8</w:t>
                              </w:r>
                            </w:p>
                          </w:txbxContent>
                        </v:textbox>
                      </v:rect>
                      <v:rect id="Rectangle 103201" o:spid="_x0000_s1271"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KOwQAAAN8AAAAPAAAAZHJzL2Rvd25yZXYueG1sRE/dasIw&#10;FL4f+A7hCN7NRAdjVKOIUhB20U19gENzbKrNSWlirW9vhMEuP77/5XpwjeipC7VnDbOpAkFcelNz&#10;peF0zN+/QISIbLDxTBoeFGC9Gr0tMTP+zr/UH2IlUgiHDDXYGNtMylBachimviVO3Nl3DmOCXSVN&#10;h/cU7ho5V+pTOqw5NVhsaWupvB5uTkNxLeyur/NTdfkOhn4Kv8vjXuvJeNgsQEQa4r/4z703ab76&#10;mKsZvP4kAHL1BAAA//8DAFBLAQItABQABgAIAAAAIQDb4fbL7gAAAIUBAAATAAAAAAAAAAAAAAAA&#10;AAAAAABbQ29udGVudF9UeXBlc10ueG1sUEsBAi0AFAAGAAgAAAAhAFr0LFu/AAAAFQEAAAsAAAAA&#10;AAAAAAAAAAAAHwEAAF9yZWxzLy5yZWxzUEsBAi0AFAAGAAgAAAAhAIQsMo7BAAAA3wAAAA8AAAAA&#10;AAAAAAAAAAAABwIAAGRycy9kb3ducmV2LnhtbFBLBQYAAAAAAwADALcAAAD1AgAAAAA=&#10;" filled="f" stroked="f">
                        <v:textbox inset="0,0,0,0">
                          <w:txbxContent>
                            <w:p w14:paraId="287FEAC0" w14:textId="77777777" w:rsidR="00774DBE" w:rsidRDefault="00774DBE" w:rsidP="00774DBE">
                              <w:r>
                                <w:rPr>
                                  <w:sz w:val="16"/>
                                </w:rPr>
                                <w:t>%</w:t>
                              </w:r>
                            </w:p>
                          </w:txbxContent>
                        </v:textbox>
                      </v:rect>
                      <v:rect id="Rectangle 8939" o:spid="_x0000_s1272" style="position:absolute;left:14307;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YKxAAAAN0AAAAPAAAAZHJzL2Rvd25yZXYueG1sRI/disIw&#10;FITvhX2HcBb2TlNXEK1GkZWCsBf17wEOzbGpNielibX79htB8HKYmW+Y5bq3teio9ZVjBeNRAoK4&#10;cLriUsH5lA1nIHxA1lg7JgV/5GG9+hgsMdXuwQfqjqEUEcI+RQUmhCaV0heGLPqRa4ijd3GtxRBl&#10;W0rd4iPCbS2/k2QqLVYcFww29GOouB3vVkF+y822q7Jzef31mva522Zhp9TXZ79ZgAjUh3f41d5p&#10;BbP5ZA7PN/EJyNU/AAAA//8DAFBLAQItABQABgAIAAAAIQDb4fbL7gAAAIUBAAATAAAAAAAAAAAA&#10;AAAAAAAAAABbQ29udGVudF9UeXBlc10ueG1sUEsBAi0AFAAGAAgAAAAhAFr0LFu/AAAAFQEAAAsA&#10;AAAAAAAAAAAAAAAAHwEAAF9yZWxzLy5yZWxzUEsBAi0AFAAGAAgAAAAhAHqIdgrEAAAA3QAAAA8A&#10;AAAAAAAAAAAAAAAABwIAAGRycy9kb3ducmV2LnhtbFBLBQYAAAAAAwADALcAAAD4AgAAAAA=&#10;" filled="f" stroked="f">
                        <v:textbox inset="0,0,0,0">
                          <w:txbxContent>
                            <w:p w14:paraId="75E253FF"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center"/>
          </w:tcPr>
          <w:p w14:paraId="58EF07D8" w14:textId="77777777" w:rsidR="00774DBE" w:rsidRPr="00774DBE" w:rsidRDefault="00774DBE" w:rsidP="00774DBE">
            <w:pPr>
              <w:spacing w:line="259" w:lineRule="auto"/>
              <w:ind w:left="6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90F9F79" wp14:editId="1765D43A">
                      <wp:extent cx="98574" cy="162764"/>
                      <wp:effectExtent l="0" t="0" r="0" b="0"/>
                      <wp:docPr id="114237" name="Group 114237"/>
                      <wp:cNvGraphicFramePr/>
                      <a:graphic xmlns:a="http://schemas.openxmlformats.org/drawingml/2006/main">
                        <a:graphicData uri="http://schemas.microsoft.com/office/word/2010/wordprocessingGroup">
                          <wpg:wgp>
                            <wpg:cNvGrpSpPr/>
                            <wpg:grpSpPr>
                              <a:xfrm>
                                <a:off x="0" y="0"/>
                                <a:ext cx="98574" cy="162764"/>
                                <a:chOff x="0" y="0"/>
                                <a:chExt cx="98574" cy="162764"/>
                              </a:xfrm>
                            </wpg:grpSpPr>
                            <wps:wsp>
                              <wps:cNvPr id="103202" name="Rectangle 103202"/>
                              <wps:cNvSpPr/>
                              <wps:spPr>
                                <a:xfrm rot="5399999">
                                  <a:off x="-17265" y="-15262"/>
                                  <a:ext cx="178504" cy="131103"/>
                                </a:xfrm>
                                <a:prstGeom prst="rect">
                                  <a:avLst/>
                                </a:prstGeom>
                                <a:ln>
                                  <a:noFill/>
                                </a:ln>
                              </wps:spPr>
                              <wps:txbx>
                                <w:txbxContent>
                                  <w:p w14:paraId="25A40272" w14:textId="77777777" w:rsidR="00774DBE" w:rsidRDefault="00774DBE" w:rsidP="00774DBE">
                                    <w:r>
                                      <w:rPr>
                                        <w:sz w:val="16"/>
                                      </w:rPr>
                                      <w:t>8</w:t>
                                    </w:r>
                                  </w:p>
                                </w:txbxContent>
                              </wps:txbx>
                              <wps:bodyPr horzOverflow="overflow" vert="horz" lIns="0" tIns="0" rIns="0" bIns="0" rtlCol="0">
                                <a:noAutofit/>
                              </wps:bodyPr>
                            </wps:wsp>
                            <wps:wsp>
                              <wps:cNvPr id="103203" name="Rectangle 103203"/>
                              <wps:cNvSpPr/>
                              <wps:spPr>
                                <a:xfrm rot="5399999">
                                  <a:off x="-84372" y="51843"/>
                                  <a:ext cx="178504" cy="131103"/>
                                </a:xfrm>
                                <a:prstGeom prst="rect">
                                  <a:avLst/>
                                </a:prstGeom>
                                <a:ln>
                                  <a:noFill/>
                                </a:ln>
                              </wps:spPr>
                              <wps:txbx>
                                <w:txbxContent>
                                  <w:p w14:paraId="05F82813" w14:textId="77777777" w:rsidR="00774DBE" w:rsidRDefault="00774DBE" w:rsidP="00774DBE">
                                    <w:r>
                                      <w:rPr>
                                        <w:sz w:val="16"/>
                                      </w:rPr>
                                      <w:t>%</w:t>
                                    </w:r>
                                  </w:p>
                                </w:txbxContent>
                              </wps:txbx>
                              <wps:bodyPr horzOverflow="overflow" vert="horz" lIns="0" tIns="0" rIns="0" bIns="0" rtlCol="0">
                                <a:noAutofit/>
                              </wps:bodyPr>
                            </wps:wsp>
                            <wps:wsp>
                              <wps:cNvPr id="8941" name="Rectangle 8941"/>
                              <wps:cNvSpPr/>
                              <wps:spPr>
                                <a:xfrm rot="5399999">
                                  <a:off x="14308" y="87784"/>
                                  <a:ext cx="37431" cy="131103"/>
                                </a:xfrm>
                                <a:prstGeom prst="rect">
                                  <a:avLst/>
                                </a:prstGeom>
                                <a:ln>
                                  <a:noFill/>
                                </a:ln>
                              </wps:spPr>
                              <wps:txbx>
                                <w:txbxContent>
                                  <w:p w14:paraId="7E5862D8"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0F9F79" id="Group 114237" o:spid="_x0000_s1273" style="width:7.75pt;height:12.8pt;mso-position-horizontal-relative:char;mso-position-vertical-relative:line" coordsize="98574,16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E5bgIAAEIIAAAOAAAAZHJzL2Uyb0RvYy54bWzclduO0zAQhu+ReAfL921ObZNGTVeIZSsk&#10;xK5YeADXcQ5SYlu222R5esZO0sJWIFEkWNELd2In43++mbE3N33boCNTuhY8w8Hcx4hxKvKalxn+&#10;8vlulmCkDeE5aQRnGX5iGt9sX7/adDJloahEkzOFwAnXaSczXBkjU8/TtGIt0XMhGYfFQqiWGHhU&#10;pZcr0oH3tvFC3195nVC5VIIyrWH2dljEW+e/KBg190WhmUFNhkGbcaNy496O3nZD0lIRWdV0lEGu&#10;UNGSmsOmJ1e3xBB0UPWFq7amSmhRmDkVrSeKoqbMxQDRBP6zaHZKHKSLpUy7Up4wAdpnnK52Sz8e&#10;d0o+ygcFJDpZAgv3ZGPpC9Xaf1CJeofs6YSM9QZRmFwny3iBEYWVYBXGq8VAlFaA/eIjWr371Wfe&#10;tKX3g5BOQmnoc/T6z6J/rIhkDqpOIfoHheocxPtR6IcYcdJClX6CuiG8bBga5x0c9/4JlU41UJs4&#10;ISWgtpbR2v5cJYzUZkEcrpYYAaBZsAxX4QBo4hfEydKfAEYBbGfXTyRIKpU2OyZaZI0MK1Dm3JPj&#10;B22GV6dXrJaG25GLu7pphlU7A0AnudYy/b4fok5cB9i5vcifgEUl1Nd76OeiEV2GxWhh2+Kwu13F&#10;qHnPIQe2myZDTcZ+MpRp3grXc4OeNwcjitoJPu82CoPk2tr7W1mOfpJlR97KgKr47SwniyiG8oEs&#10;LwOwX1aSAyvnjP0/T3KyXgSXKXazI4YrEhwsIh+uMshvEsfJeMpNTRzFiwi2dIfgP+hhd6S8hPS6&#10;cxsuKneAjZeqvQm/f3Y9f776t98AAAD//wMAUEsDBBQABgAIAAAAIQDUDJr/2gAAAAMBAAAPAAAA&#10;ZHJzL2Rvd25yZXYueG1sTI9Ba8JAEIXvBf/DMkJvdRMlUtJsREQ9SaFaKL2N2TEJZmdDdk3iv+/a&#10;S3sZeLzHe99kq9E0oqfO1ZYVxLMIBHFhdc2lgs/T7uUVhPPIGhvLpOBODlb55CnDVNuBP6g/+lKE&#10;EnYpKqi8b1MpXVGRQTezLXHwLrYz6IPsSqk7HEK5aeQ8ipbSYM1hocKWNhUV1+PNKNgPOKwX8bY/&#10;XC+b+/cpef86xKTU83Rcv4HwNPq/MDzwAzrkgelsb6ydaBSER/zvfXhJAuKsYJ4sQeaZ/M+e/wAA&#10;AP//AwBQSwECLQAUAAYACAAAACEAtoM4kv4AAADhAQAAEwAAAAAAAAAAAAAAAAAAAAAAW0NvbnRl&#10;bnRfVHlwZXNdLnhtbFBLAQItABQABgAIAAAAIQA4/SH/1gAAAJQBAAALAAAAAAAAAAAAAAAAAC8B&#10;AABfcmVscy8ucmVsc1BLAQItABQABgAIAAAAIQB2g8E5bgIAAEIIAAAOAAAAAAAAAAAAAAAAAC4C&#10;AABkcnMvZTJvRG9jLnhtbFBLAQItABQABgAIAAAAIQDUDJr/2gAAAAMBAAAPAAAAAAAAAAAAAAAA&#10;AMgEAABkcnMvZG93bnJldi54bWxQSwUGAAAAAAQABADzAAAAzwUAAAAA&#10;">
                      <v:rect id="Rectangle 103202" o:spid="_x0000_s1274"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5wQAAAN8AAAAPAAAAZHJzL2Rvd25yZXYueG1sRE/dasIw&#10;FL4XfIdwhN1pYoUxOqOIUhC86OZ8gENzbKrNSWli7d5+GQx2+fH9r7eja8VAfWg8a1guFAjiypuG&#10;aw2Xr2L+BiJEZIOtZ9LwTQG2m+lkjbnxT/6k4RxrkUI45KjBxtjlUobKksOw8B1x4q6+dxgT7Gtp&#10;enymcNfKTKlX6bDh1GCxo72l6n5+OA3lvbSHoSku9e0UDH2U/lDEo9Yvs3H3DiLSGP/Ff+6jSfPV&#10;KlMZ/P5JAOTmBwAA//8DAFBLAQItABQABgAIAAAAIQDb4fbL7gAAAIUBAAATAAAAAAAAAAAAAAAA&#10;AAAAAABbQ29udGVudF9UeXBlc10ueG1sUEsBAi0AFAAGAAgAAAAhAFr0LFu/AAAAFQEAAAsAAAAA&#10;AAAAAAAAAAAAHwEAAF9yZWxzLy5yZWxzUEsBAi0AFAAGAAgAAAAhAHT+rPnBAAAA3wAAAA8AAAAA&#10;AAAAAAAAAAAABwIAAGRycy9kb3ducmV2LnhtbFBLBQYAAAAAAwADALcAAAD1AgAAAAA=&#10;" filled="f" stroked="f">
                        <v:textbox inset="0,0,0,0">
                          <w:txbxContent>
                            <w:p w14:paraId="25A40272" w14:textId="77777777" w:rsidR="00774DBE" w:rsidRDefault="00774DBE" w:rsidP="00774DBE">
                              <w:r>
                                <w:rPr>
                                  <w:sz w:val="16"/>
                                </w:rPr>
                                <w:t>8</w:t>
                              </w:r>
                            </w:p>
                          </w:txbxContent>
                        </v:textbox>
                      </v:rect>
                      <v:rect id="Rectangle 103203" o:spid="_x0000_s1275"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liwQAAAN8AAAAPAAAAZHJzL2Rvd25yZXYueG1sRE/dasIw&#10;FL4f+A7hCN7NRIUxqlGGUhC86KY+wKE5Np3NSWlirW+/DAQvP77/1WZwjeipC7VnDbOpAkFcelNz&#10;peF8yt8/QYSIbLDxTBoeFGCzHr2tMDP+zj/UH2MlUgiHDDXYGNtMylBachimviVO3MV3DmOCXSVN&#10;h/cU7ho5V+pDOqw5NVhsaWupvB5vTkNxLeyur/Nz9XsIhr4Lv8vjXuvJePhagog0xJf46d6bNF8t&#10;5moB/38SALn+AwAA//8DAFBLAQItABQABgAIAAAAIQDb4fbL7gAAAIUBAAATAAAAAAAAAAAAAAAA&#10;AAAAAABbQ29udGVudF9UeXBlc10ueG1sUEsBAi0AFAAGAAgAAAAhAFr0LFu/AAAAFQEAAAsAAAAA&#10;AAAAAAAAAAAAHwEAAF9yZWxzLy5yZWxzUEsBAi0AFAAGAAgAAAAhABuyCWLBAAAA3wAAAA8AAAAA&#10;AAAAAAAAAAAABwIAAGRycy9kb3ducmV2LnhtbFBLBQYAAAAAAwADALcAAAD1AgAAAAA=&#10;" filled="f" stroked="f">
                        <v:textbox inset="0,0,0,0">
                          <w:txbxContent>
                            <w:p w14:paraId="05F82813" w14:textId="77777777" w:rsidR="00774DBE" w:rsidRDefault="00774DBE" w:rsidP="00774DBE">
                              <w:r>
                                <w:rPr>
                                  <w:sz w:val="16"/>
                                </w:rPr>
                                <w:t>%</w:t>
                              </w:r>
                            </w:p>
                          </w:txbxContent>
                        </v:textbox>
                      </v:rect>
                      <v:rect id="Rectangle 8941" o:spid="_x0000_s1276" style="position:absolute;left:14308;top:8778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lxwwAAAN0AAAAPAAAAZHJzL2Rvd25yZXYueG1sRI/RisIw&#10;FETfF/yHcAXf1lSRRatRRCkIPnRX/YBLc22qzU1pYq1/bxYW9nGYmTPMatPbWnTU+sqxgsk4AUFc&#10;OF1xqeByzj7nIHxA1lg7JgUv8rBZDz5WmGr35B/qTqEUEcI+RQUmhCaV0heGLPqxa4ijd3WtxRBl&#10;W0rd4jPCbS2nSfIlLVYcFww2tDNU3E8PqyC/52bfVdmlvB29pu/c7bNwUGo07LdLEIH68B/+ax+0&#10;gvliNoHfN/EJyPUbAAD//wMAUEsBAi0AFAAGAAgAAAAhANvh9svuAAAAhQEAABMAAAAAAAAAAAAA&#10;AAAAAAAAAFtDb250ZW50X1R5cGVzXS54bWxQSwECLQAUAAYACAAAACEAWvQsW78AAAAVAQAACwAA&#10;AAAAAAAAAAAAAAAfAQAAX3JlbHMvLnJlbHNQSwECLQAUAAYACAAAACEA3PgJccMAAADdAAAADwAA&#10;AAAAAAAAAAAAAAAHAgAAZHJzL2Rvd25yZXYueG1sUEsFBgAAAAADAAMAtwAAAPcCAAAAAA==&#10;" filled="f" stroked="f">
                        <v:textbox inset="0,0,0,0">
                          <w:txbxContent>
                            <w:p w14:paraId="7E5862D8" w14:textId="77777777" w:rsidR="00774DBE" w:rsidRDefault="00774DBE" w:rsidP="00774DBE">
                              <w:r>
                                <w:rPr>
                                  <w:sz w:val="16"/>
                                </w:rPr>
                                <w:t xml:space="preserve"> </w:t>
                              </w:r>
                            </w:p>
                          </w:txbxContent>
                        </v:textbox>
                      </v:rect>
                      <w10:anchorlock/>
                    </v:group>
                  </w:pict>
                </mc:Fallback>
              </mc:AlternateContent>
            </w:r>
          </w:p>
        </w:tc>
        <w:tc>
          <w:tcPr>
            <w:tcW w:w="364" w:type="dxa"/>
            <w:tcBorders>
              <w:top w:val="single" w:sz="3" w:space="0" w:color="000000"/>
              <w:left w:val="single" w:sz="3" w:space="0" w:color="000000"/>
              <w:bottom w:val="single" w:sz="3" w:space="0" w:color="000000"/>
              <w:right w:val="single" w:sz="3" w:space="0" w:color="000000"/>
            </w:tcBorders>
            <w:vAlign w:val="center"/>
          </w:tcPr>
          <w:p w14:paraId="650CCE3F"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88B84CB" wp14:editId="5B7243C6">
                      <wp:extent cx="98574" cy="218642"/>
                      <wp:effectExtent l="0" t="0" r="0" b="0"/>
                      <wp:docPr id="114252" name="Group 114252"/>
                      <wp:cNvGraphicFramePr/>
                      <a:graphic xmlns:a="http://schemas.openxmlformats.org/drawingml/2006/main">
                        <a:graphicData uri="http://schemas.microsoft.com/office/word/2010/wordprocessingGroup">
                          <wpg:wgp>
                            <wpg:cNvGrpSpPr/>
                            <wpg:grpSpPr>
                              <a:xfrm>
                                <a:off x="0" y="0"/>
                                <a:ext cx="98574" cy="218642"/>
                                <a:chOff x="0" y="0"/>
                                <a:chExt cx="98574" cy="218642"/>
                              </a:xfrm>
                            </wpg:grpSpPr>
                            <wps:wsp>
                              <wps:cNvPr id="103204" name="Rectangle 103204"/>
                              <wps:cNvSpPr/>
                              <wps:spPr>
                                <a:xfrm rot="5399999">
                                  <a:off x="-54425" y="21897"/>
                                  <a:ext cx="252823" cy="131103"/>
                                </a:xfrm>
                                <a:prstGeom prst="rect">
                                  <a:avLst/>
                                </a:prstGeom>
                                <a:ln>
                                  <a:noFill/>
                                </a:ln>
                              </wps:spPr>
                              <wps:txbx>
                                <w:txbxContent>
                                  <w:p w14:paraId="467A65A5" w14:textId="77777777" w:rsidR="00774DBE" w:rsidRDefault="00774DBE" w:rsidP="00774DBE">
                                    <w:r>
                                      <w:rPr>
                                        <w:sz w:val="16"/>
                                      </w:rPr>
                                      <w:t>10</w:t>
                                    </w:r>
                                  </w:p>
                                </w:txbxContent>
                              </wps:txbx>
                              <wps:bodyPr horzOverflow="overflow" vert="horz" lIns="0" tIns="0" rIns="0" bIns="0" rtlCol="0">
                                <a:noAutofit/>
                              </wps:bodyPr>
                            </wps:wsp>
                            <wps:wsp>
                              <wps:cNvPr id="103205" name="Rectangle 103205"/>
                              <wps:cNvSpPr/>
                              <wps:spPr>
                                <a:xfrm rot="5399999">
                                  <a:off x="-149472" y="116944"/>
                                  <a:ext cx="252823" cy="131103"/>
                                </a:xfrm>
                                <a:prstGeom prst="rect">
                                  <a:avLst/>
                                </a:prstGeom>
                                <a:ln>
                                  <a:noFill/>
                                </a:ln>
                              </wps:spPr>
                              <wps:txbx>
                                <w:txbxContent>
                                  <w:p w14:paraId="19BD9949" w14:textId="77777777" w:rsidR="00774DBE" w:rsidRDefault="00774DBE" w:rsidP="00774DBE">
                                    <w:r>
                                      <w:rPr>
                                        <w:sz w:val="16"/>
                                      </w:rPr>
                                      <w:t>%</w:t>
                                    </w:r>
                                  </w:p>
                                </w:txbxContent>
                              </wps:txbx>
                              <wps:bodyPr horzOverflow="overflow" vert="horz" lIns="0" tIns="0" rIns="0" bIns="0" rtlCol="0">
                                <a:noAutofit/>
                              </wps:bodyPr>
                            </wps:wsp>
                            <wps:wsp>
                              <wps:cNvPr id="8943" name="Rectangle 8943"/>
                              <wps:cNvSpPr/>
                              <wps:spPr>
                                <a:xfrm rot="5399999">
                                  <a:off x="14308" y="143663"/>
                                  <a:ext cx="37429" cy="131103"/>
                                </a:xfrm>
                                <a:prstGeom prst="rect">
                                  <a:avLst/>
                                </a:prstGeom>
                                <a:ln>
                                  <a:noFill/>
                                </a:ln>
                              </wps:spPr>
                              <wps:txbx>
                                <w:txbxContent>
                                  <w:p w14:paraId="50650B6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8B84CB" id="Group 114252" o:spid="_x0000_s1277" style="width:7.75pt;height:17.2pt;mso-position-horizontal-relative:char;mso-position-vertical-relative:line" coordsize="98574,21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75awIAAEQIAAAOAAAAZHJzL2Uyb0RvYy54bWzclduO0zAQhu+ReAfL99uc2yRqukIsWyEh&#10;dsXCA7iOc5AS27LdpuXpGTtNC12ERJFYRC/cie2M//lmJl7e7vsO7ZjSreAFDmY+RoxTUba8LvCX&#10;z/c3KUbaEF6STnBW4APT+Hb1+tVykDkLRSO6kikETrjOB1ngxhiZe56mDeuJngnJOCxWQvXEwKOq&#10;vVKRAbz3nRf6/twbhCqlEpRpDbN34yJeOf9Vxah5qCrNDOoKDNqMG5UbN3b0VkuS14rIpqVHGeQK&#10;FT1pORx6cnVHDEFb1T5z1bdUCS0qM6Oi90RVtZS5GCCawL+IZq3EVrpY6nyo5QkToL3gdLVb+nG3&#10;VvJJPiogMcgaWLgnG8u+Ur39B5Vo75AdTsjY3iAKk1maLGKMKKyEQTqPw5EobQD7s5do8+5Xr3nT&#10;kd4PQgYJpaHP0es/i/6pIZI5qDqH6B8VakuoXD8KfQiEkx6q9BPUDeF1x9Bx3sFx+0+odK6B2sQJ&#10;KQG1lUSZ/blKOFK7SeI4TDAaAWWLkc+EL0zCNIxGfkEUwGl2/QSC5FJps2aiR9YosAJhzjvZfdBm&#10;3DptsVI6bkcu7tuuG1ftDPCc1FrL7Df7MejUHWfnNqI8AIpGqK8P0M5VJ4YCi6OFbYfD6XYVo+49&#10;hxTYZpoMNRmbyVCmeytcy4163myNqFon+HzaURjk1pbe30oy5OKnSU4seSsDiuK3kxzEWbwIXZaD&#10;YJ7F8b+VZifnDP4/T3OaxdBSl0l2s9enOIgjH+4yaGOw5nPXOCSf+jhaxGH2cm18qt2XbmP35Yar&#10;yn3DjteqvQu/f3Ztf778V98AAAD//wMAUEsDBBQABgAIAAAAIQD9spNx2wAAAAMBAAAPAAAAZHJz&#10;L2Rvd25yZXYueG1sTI9Ba8JAEIXvhf6HZQre6ibVSEmzEZHakxSqQultzI5JMDsbsmsS/33XXupl&#10;4PEe732TLUfTiJ46V1tWEE8jEMSF1TWXCg77zfMrCOeRNTaWScGVHCzzx4cMU20H/qJ+50sRStil&#10;qKDyvk2ldEVFBt3UtsTBO9nOoA+yK6XucAjlppEvUbSQBmsOCxW2tK6oOO8uRsHHgMNqFr/32/Np&#10;ff3ZJ5/f25iUmjyNqzcQnkb/H4YbfkCHPDAd7YW1E42C8Ij/uzcvSUAcFczmc5B5Ju/Z818AAAD/&#10;/wMAUEsBAi0AFAAGAAgAAAAhALaDOJL+AAAA4QEAABMAAAAAAAAAAAAAAAAAAAAAAFtDb250ZW50&#10;X1R5cGVzXS54bWxQSwECLQAUAAYACAAAACEAOP0h/9YAAACUAQAACwAAAAAAAAAAAAAAAAAvAQAA&#10;X3JlbHMvLnJlbHNQSwECLQAUAAYACAAAACEAwTZe+WsCAABECAAADgAAAAAAAAAAAAAAAAAuAgAA&#10;ZHJzL2Uyb0RvYy54bWxQSwECLQAUAAYACAAAACEA/bKTcdsAAAADAQAADwAAAAAAAAAAAAAAAADF&#10;BAAAZHJzL2Rvd25yZXYueG1sUEsFBgAAAAAEAAQA8wAAAM0FAAAAAA==&#10;">
                      <v:rect id="Rectangle 103204" o:spid="_x0000_s1278" style="position:absolute;left:-54425;top:21897;width:252823;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5EWwgAAAN8AAAAPAAAAZHJzL2Rvd25yZXYueG1sRE/dasIw&#10;FL4XfIdwhN1pMicyOqMMpSDsov49wKE5azqbk9LE2r29GQy8/Pj+V5vBNaKnLtSeNbzOFAji0pua&#10;Kw2Xcz59BxEissHGM2n4pQCb9Xi0wsz4Ox+pP8VKpBAOGWqwMbaZlKG05DDMfEucuG/fOYwJdpU0&#10;Hd5TuGvkXKmldFhzarDY0tZSeT3dnIbiWthdX+eX6ucrGDoUfpfHvdYvk+HzA0SkIT7F/+69SfPV&#10;21wt4O9PAiDXDwAAAP//AwBQSwECLQAUAAYACAAAACEA2+H2y+4AAACFAQAAEwAAAAAAAAAAAAAA&#10;AAAAAAAAW0NvbnRlbnRfVHlwZXNdLnhtbFBLAQItABQABgAIAAAAIQBa9CxbvwAAABUBAAALAAAA&#10;AAAAAAAAAAAAAB8BAABfcmVscy8ucmVsc1BLAQItABQABgAIAAAAIQCUW5EWwgAAAN8AAAAPAAAA&#10;AAAAAAAAAAAAAAcCAABkcnMvZG93bnJldi54bWxQSwUGAAAAAAMAAwC3AAAA9gIAAAAA&#10;" filled="f" stroked="f">
                        <v:textbox inset="0,0,0,0">
                          <w:txbxContent>
                            <w:p w14:paraId="467A65A5" w14:textId="77777777" w:rsidR="00774DBE" w:rsidRDefault="00774DBE" w:rsidP="00774DBE">
                              <w:r>
                                <w:rPr>
                                  <w:sz w:val="16"/>
                                </w:rPr>
                                <w:t>10</w:t>
                              </w:r>
                            </w:p>
                          </w:txbxContent>
                        </v:textbox>
                      </v:rect>
                      <v:rect id="Rectangle 103205" o:spid="_x0000_s1279" style="position:absolute;left:-149472;top:116944;width:252823;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zSNwgAAAN8AAAAPAAAAZHJzL2Rvd25yZXYueG1sRE/dasIw&#10;FL4XfIdwhN1pMocyOqMMpSDsov49wKE5azqbk9LE2r29GQy8/Pj+V5vBNaKnLtSeNbzOFAji0pua&#10;Kw2Xcz59BxEissHGM2n4pQCb9Xi0wsz4Ox+pP8VKpBAOGWqwMbaZlKG05DDMfEucuG/fOYwJdpU0&#10;Hd5TuGvkXKmldFhzarDY0tZSeT3dnIbiWthdX+eX6ucrGDoUfpfHvdYvk+HzA0SkIT7F/+69SfPV&#10;21wt4O9PAiDXDwAAAP//AwBQSwECLQAUAAYACAAAACEA2+H2y+4AAACFAQAAEwAAAAAAAAAAAAAA&#10;AAAAAAAAW0NvbnRlbnRfVHlwZXNdLnhtbFBLAQItABQABgAIAAAAIQBa9CxbvwAAABUBAAALAAAA&#10;AAAAAAAAAAAAAB8BAABfcmVscy8ucmVsc1BLAQItABQABgAIAAAAIQD7FzSNwgAAAN8AAAAPAAAA&#10;AAAAAAAAAAAAAAcCAABkcnMvZG93bnJldi54bWxQSwUGAAAAAAMAAwC3AAAA9gIAAAAA&#10;" filled="f" stroked="f">
                        <v:textbox inset="0,0,0,0">
                          <w:txbxContent>
                            <w:p w14:paraId="19BD9949" w14:textId="77777777" w:rsidR="00774DBE" w:rsidRDefault="00774DBE" w:rsidP="00774DBE">
                              <w:r>
                                <w:rPr>
                                  <w:sz w:val="16"/>
                                </w:rPr>
                                <w:t>%</w:t>
                              </w:r>
                            </w:p>
                          </w:txbxContent>
                        </v:textbox>
                      </v:rect>
                      <v:rect id="Rectangle 8943" o:spid="_x0000_s1280" style="position:absolute;left:14308;top:143663;width:37429;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KdxQAAAN0AAAAPAAAAZHJzL2Rvd25yZXYueG1sRI/dasJA&#10;FITvC77DcgTv6sZaSoyuIpWA0IvUnwc4ZI/ZaPZsyK4xvn23UOjlMDPfMKvNYBvRU+drxwpm0wQE&#10;cel0zZWC8yl/TUH4gKyxcUwKnuRhsx69rDDT7sEH6o+hEhHCPkMFJoQ2k9KXhiz6qWuJo3dxncUQ&#10;ZVdJ3eEjwm0j35LkQ1qsOS4YbOnTUHk73q2C4laYXV/n5+r65TV9F26Xh71Sk/GwXYIINIT/8F97&#10;rxWki/c5/L6JT0CufwAAAP//AwBQSwECLQAUAAYACAAAACEA2+H2y+4AAACFAQAAEwAAAAAAAAAA&#10;AAAAAAAAAAAAW0NvbnRlbnRfVHlwZXNdLnhtbFBLAQItABQABgAIAAAAIQBa9CxbvwAAABUBAAAL&#10;AAAAAAAAAAAAAAAAAB8BAABfcmVscy8ucmVsc1BLAQItABQABgAIAAAAIQBDZjKdxQAAAN0AAAAP&#10;AAAAAAAAAAAAAAAAAAcCAABkcnMvZG93bnJldi54bWxQSwUGAAAAAAMAAwC3AAAA+QIAAAAA&#10;" filled="f" stroked="f">
                        <v:textbox inset="0,0,0,0">
                          <w:txbxContent>
                            <w:p w14:paraId="50650B6A"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center"/>
          </w:tcPr>
          <w:p w14:paraId="37512C7E" w14:textId="77777777" w:rsidR="00774DBE" w:rsidRPr="00774DBE" w:rsidRDefault="00774DBE" w:rsidP="00774DBE">
            <w:pPr>
              <w:spacing w:line="259" w:lineRule="auto"/>
              <w:ind w:left="23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99EEF93" wp14:editId="7159C2C6">
                      <wp:extent cx="98574" cy="218642"/>
                      <wp:effectExtent l="0" t="0" r="0" b="0"/>
                      <wp:docPr id="114260" name="Group 114260"/>
                      <wp:cNvGraphicFramePr/>
                      <a:graphic xmlns:a="http://schemas.openxmlformats.org/drawingml/2006/main">
                        <a:graphicData uri="http://schemas.microsoft.com/office/word/2010/wordprocessingGroup">
                          <wpg:wgp>
                            <wpg:cNvGrpSpPr/>
                            <wpg:grpSpPr>
                              <a:xfrm>
                                <a:off x="0" y="0"/>
                                <a:ext cx="98574" cy="218642"/>
                                <a:chOff x="0" y="0"/>
                                <a:chExt cx="98574" cy="218642"/>
                              </a:xfrm>
                            </wpg:grpSpPr>
                            <wps:wsp>
                              <wps:cNvPr id="103206" name="Rectangle 103206"/>
                              <wps:cNvSpPr/>
                              <wps:spPr>
                                <a:xfrm rot="5399999">
                                  <a:off x="-54425" y="21897"/>
                                  <a:ext cx="252823" cy="131103"/>
                                </a:xfrm>
                                <a:prstGeom prst="rect">
                                  <a:avLst/>
                                </a:prstGeom>
                                <a:ln>
                                  <a:noFill/>
                                </a:ln>
                              </wps:spPr>
                              <wps:txbx>
                                <w:txbxContent>
                                  <w:p w14:paraId="2634B384" w14:textId="77777777" w:rsidR="00774DBE" w:rsidRDefault="00774DBE" w:rsidP="00774DBE">
                                    <w:r>
                                      <w:rPr>
                                        <w:sz w:val="16"/>
                                      </w:rPr>
                                      <w:t>10</w:t>
                                    </w:r>
                                  </w:p>
                                </w:txbxContent>
                              </wps:txbx>
                              <wps:bodyPr horzOverflow="overflow" vert="horz" lIns="0" tIns="0" rIns="0" bIns="0" rtlCol="0">
                                <a:noAutofit/>
                              </wps:bodyPr>
                            </wps:wsp>
                            <wps:wsp>
                              <wps:cNvPr id="103207" name="Rectangle 103207"/>
                              <wps:cNvSpPr/>
                              <wps:spPr>
                                <a:xfrm rot="5399999">
                                  <a:off x="-149472" y="116944"/>
                                  <a:ext cx="252823" cy="131103"/>
                                </a:xfrm>
                                <a:prstGeom prst="rect">
                                  <a:avLst/>
                                </a:prstGeom>
                                <a:ln>
                                  <a:noFill/>
                                </a:ln>
                              </wps:spPr>
                              <wps:txbx>
                                <w:txbxContent>
                                  <w:p w14:paraId="3D34E1D0" w14:textId="77777777" w:rsidR="00774DBE" w:rsidRDefault="00774DBE" w:rsidP="00774DBE">
                                    <w:r>
                                      <w:rPr>
                                        <w:sz w:val="16"/>
                                      </w:rPr>
                                      <w:t>%</w:t>
                                    </w:r>
                                  </w:p>
                                </w:txbxContent>
                              </wps:txbx>
                              <wps:bodyPr horzOverflow="overflow" vert="horz" lIns="0" tIns="0" rIns="0" bIns="0" rtlCol="0">
                                <a:noAutofit/>
                              </wps:bodyPr>
                            </wps:wsp>
                            <wps:wsp>
                              <wps:cNvPr id="8945" name="Rectangle 8945"/>
                              <wps:cNvSpPr/>
                              <wps:spPr>
                                <a:xfrm rot="5399999">
                                  <a:off x="14308" y="143664"/>
                                  <a:ext cx="37429" cy="131103"/>
                                </a:xfrm>
                                <a:prstGeom prst="rect">
                                  <a:avLst/>
                                </a:prstGeom>
                                <a:ln>
                                  <a:noFill/>
                                </a:ln>
                              </wps:spPr>
                              <wps:txbx>
                                <w:txbxContent>
                                  <w:p w14:paraId="7B5CD0DF"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9EEF93" id="Group 114260" o:spid="_x0000_s1281" style="width:7.75pt;height:17.2pt;mso-position-horizontal-relative:char;mso-position-vertical-relative:line" coordsize="98574,21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1yZwIAAEQIAAAOAAAAZHJzL2Uyb0RvYy54bWzkVduO0zAQfUfiHyy/b3NpmiZR0xVi2QoJ&#10;sSsWPsB1nIuU2JbtNi1fz9hJWugKJIoEK5EHZzzjzJw5MxOvbg9di/ZM6UbwHAczHyPGqSgaXuX4&#10;y+f7mwQjbQgvSCs4y/GRaXy7fv1q1cuMhaIWbcEUAidcZ73McW2MzDxP05p1RM+EZByMpVAdMbBV&#10;lVco0oP3rvVC34+9XqhCKkGZ1qC9G4x47fyXJaPmoSw1M6jNMWAzblVu3drVW69IViki64aOMMgV&#10;KDrScAh6cnVHDEE71Txz1TVUCS1KM6Oi80RZNpS5HCCbwL/IZqPETrpcqqyv5IkmoPaCp6vd0o/7&#10;jZJP8lEBE72sgAu3s7kcStXZN6BEB0fZ8UQZOxhEQZkmi2WEEQVLGCRxFA6M0hpof/YRrd/96jNv&#10;Cun9AKSX0Br6nL3+s+yfaiKZI1VnkP2jQk0BnevPQz/GiJMOuvQT9A3hVcvQqHfkuPMnqnSmgbWJ&#10;J6QE9NZintrHdcLI2s0iisIFRgNB6XLgZ6IvXIRJOB/4C+YBRLP2ExEkk0qbDRMdskKOFQBz3sn+&#10;gzbD0emIhdJyu3Jx37TtYLUa4HNCayVz2B6GpJPYhrO6rSiOQEUt1NcHGOeyFX2OxShhO+EQ3Vox&#10;at9zKIEdpklQk7CdBGXat8KN3IDnzc6IsnGAz9FGYFDbAcPfKfLyJ0V2lbHgoCl+u8hBlEbL0FU5&#10;COI0il5WmU+5/RdlTtIIBu5ykp127PYrShxEcx/uMhhjkOL4osDzZRSm/26Mk5cyxu7PDVeV+4eN&#10;16q9C7/fu7E/X/7rbwAAAP//AwBQSwMEFAAGAAgAAAAhAP2yk3HbAAAAAwEAAA8AAABkcnMvZG93&#10;bnJldi54bWxMj0FrwkAQhe+F/odlCt7qJtVISbMRkdqTFKpC6W3MjkkwOxuyaxL/fdde6mXg8R7v&#10;fZMtR9OInjpXW1YQTyMQxIXVNZcKDvvN8ysI55E1NpZJwZUcLPPHhwxTbQf+on7nSxFK2KWooPK+&#10;TaV0RUUG3dS2xME72c6gD7Irpe5wCOWmkS9RtJAGaw4LFba0rqg47y5GwceAw2oWv/fb82l9/dkn&#10;n9/bmJSaPI2rNxCeRv8fhht+QIc8MB3thbUTjYLwiP+7Ny9JQBwVzOZzkHkm79nzXwAAAP//AwBQ&#10;SwECLQAUAAYACAAAACEAtoM4kv4AAADhAQAAEwAAAAAAAAAAAAAAAAAAAAAAW0NvbnRlbnRfVHlw&#10;ZXNdLnhtbFBLAQItABQABgAIAAAAIQA4/SH/1gAAAJQBAAALAAAAAAAAAAAAAAAAAC8BAABfcmVs&#10;cy8ucmVsc1BLAQItABQABgAIAAAAIQDQhG1yZwIAAEQIAAAOAAAAAAAAAAAAAAAAAC4CAABkcnMv&#10;ZTJvRG9jLnhtbFBLAQItABQABgAIAAAAIQD9spNx2wAAAAMBAAAPAAAAAAAAAAAAAAAAAMEEAABk&#10;cnMvZG93bnJldi54bWxQSwUGAAAAAAQABADzAAAAyQUAAAAA&#10;">
                      <v:rect id="Rectangle 103206" o:spid="_x0000_s1282" style="position:absolute;left:-54425;top:21897;width:252823;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ar6wQAAAN8AAAAPAAAAZHJzL2Rvd25yZXYueG1sRE/dasIw&#10;FL4f+A7hCN7NRAWRapShFAQvOn8e4NAcm87mpDSxdm+/DAa7/Pj+N7vBNaKnLtSeNcymCgRx6U3N&#10;lYbbNX9fgQgR2WDjmTR8U4DddvS2wcz4F5+pv8RKpBAOGWqwMbaZlKG05DBMfUucuLvvHMYEu0qa&#10;Dl8p3DVyrtRSOqw5NVhsaW+pfFyeTkPxKOyhr/Nb9XUKhj4Lf8jjUevJePhYg4g0xH/xn/to0ny1&#10;mKsl/P5JAOT2BwAA//8DAFBLAQItABQABgAIAAAAIQDb4fbL7gAAAIUBAAATAAAAAAAAAAAAAAAA&#10;AAAAAABbQ29udGVudF9UeXBlc10ueG1sUEsBAi0AFAAGAAgAAAAhAFr0LFu/AAAAFQEAAAsAAAAA&#10;AAAAAAAAAAAAHwEAAF9yZWxzLy5yZWxzUEsBAi0AFAAGAAgAAAAhAAvFqvrBAAAA3wAAAA8AAAAA&#10;AAAAAAAAAAAABwIAAGRycy9kb3ducmV2LnhtbFBLBQYAAAAAAwADALcAAAD1AgAAAAA=&#10;" filled="f" stroked="f">
                        <v:textbox inset="0,0,0,0">
                          <w:txbxContent>
                            <w:p w14:paraId="2634B384" w14:textId="77777777" w:rsidR="00774DBE" w:rsidRDefault="00774DBE" w:rsidP="00774DBE">
                              <w:r>
                                <w:rPr>
                                  <w:sz w:val="16"/>
                                </w:rPr>
                                <w:t>10</w:t>
                              </w:r>
                            </w:p>
                          </w:txbxContent>
                        </v:textbox>
                      </v:rect>
                      <v:rect id="Rectangle 103207" o:spid="_x0000_s1283" style="position:absolute;left:-149472;top:116944;width:252823;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9hwgAAAN8AAAAPAAAAZHJzL2Rvd25yZXYueG1sRE/dasIw&#10;FL4XfIdwhN1pMgc6OqMMpSDsov49wKE5azqbk9LE2r29GQy8/Pj+V5vBNaKnLtSeNbzOFAji0pua&#10;Kw2Xcz59BxEissHGM2n4pQCb9Xi0wsz4Ox+pP8VKpBAOGWqwMbaZlKG05DDMfEucuG/fOYwJdpU0&#10;Hd5TuGvkXKmFdFhzarDY0tZSeT3dnIbiWthdX+eX6ucrGDoUfpfHvdYvk+HzA0SkIT7F/+69SfPV&#10;21wt4e9PAiDXDwAAAP//AwBQSwECLQAUAAYACAAAACEA2+H2y+4AAACFAQAAEwAAAAAAAAAAAAAA&#10;AAAAAAAAW0NvbnRlbnRfVHlwZXNdLnhtbFBLAQItABQABgAIAAAAIQBa9CxbvwAAABUBAAALAAAA&#10;AAAAAAAAAAAAAB8BAABfcmVscy8ucmVsc1BLAQItABQABgAIAAAAIQBkiQ9hwgAAAN8AAAAPAAAA&#10;AAAAAAAAAAAAAAcCAABkcnMvZG93bnJldi54bWxQSwUGAAAAAAMAAwC3AAAA9gIAAAAA&#10;" filled="f" stroked="f">
                        <v:textbox inset="0,0,0,0">
                          <w:txbxContent>
                            <w:p w14:paraId="3D34E1D0" w14:textId="77777777" w:rsidR="00774DBE" w:rsidRDefault="00774DBE" w:rsidP="00774DBE">
                              <w:r>
                                <w:rPr>
                                  <w:sz w:val="16"/>
                                </w:rPr>
                                <w:t>%</w:t>
                              </w:r>
                            </w:p>
                          </w:txbxContent>
                        </v:textbox>
                      </v:rect>
                      <v:rect id="Rectangle 8945" o:spid="_x0000_s1284" style="position:absolute;left:14308;top:143664;width:37429;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9yxQAAAN0AAAAPAAAAZHJzL2Rvd25yZXYueG1sRI/dasJA&#10;FITvC77DcgTv6sZiS4yuIpWA0IvUnwc4ZI/ZaPZsyK4xvn23UOjlMDPfMKvNYBvRU+drxwpm0wQE&#10;cel0zZWC8yl/TUH4gKyxcUwKnuRhsx69rDDT7sEH6o+hEhHCPkMFJoQ2k9KXhiz6qWuJo3dxncUQ&#10;ZVdJ3eEjwm0j35LkQ1qsOS4YbOnTUHk73q2C4laYXV/n5+r65TV9F26Xh71Sk/GwXYIINIT/8F97&#10;rxWki/k7/L6JT0CufwAAAP//AwBQSwECLQAUAAYACAAAACEA2+H2y+4AAACFAQAAEwAAAAAAAAAA&#10;AAAAAAAAAAAAW0NvbnRlbnRfVHlwZXNdLnhtbFBLAQItABQABgAIAAAAIQBa9CxbvwAAABUBAAAL&#10;AAAAAAAAAAAAAAAAAB8BAABfcmVscy8ucmVsc1BLAQItABQABgAIAAAAIQCjww9yxQAAAN0AAAAP&#10;AAAAAAAAAAAAAAAAAAcCAABkcnMvZG93bnJldi54bWxQSwUGAAAAAAMAAwC3AAAA+QIAAAAA&#10;" filled="f" stroked="f">
                        <v:textbox inset="0,0,0,0">
                          <w:txbxContent>
                            <w:p w14:paraId="7B5CD0DF" w14:textId="77777777" w:rsidR="00774DBE" w:rsidRDefault="00774DBE" w:rsidP="00774DBE">
                              <w:r>
                                <w:rPr>
                                  <w:sz w:val="16"/>
                                </w:rPr>
                                <w:t xml:space="preserve"> </w:t>
                              </w:r>
                            </w:p>
                          </w:txbxContent>
                        </v:textbox>
                      </v:rect>
                      <w10:anchorlock/>
                    </v:group>
                  </w:pict>
                </mc:Fallback>
              </mc:AlternateContent>
            </w:r>
          </w:p>
        </w:tc>
      </w:tr>
      <w:tr w:rsidR="00774DBE" w:rsidRPr="00774DBE" w14:paraId="19836EBB" w14:textId="77777777" w:rsidTr="00004431">
        <w:trPr>
          <w:trHeight w:val="934"/>
        </w:trPr>
        <w:tc>
          <w:tcPr>
            <w:tcW w:w="0" w:type="auto"/>
            <w:vMerge/>
            <w:tcBorders>
              <w:top w:val="nil"/>
              <w:left w:val="single" w:sz="24" w:space="0" w:color="606060"/>
              <w:bottom w:val="single" w:sz="11" w:space="0" w:color="000000"/>
              <w:right w:val="single" w:sz="3" w:space="0" w:color="000000"/>
            </w:tcBorders>
          </w:tcPr>
          <w:p w14:paraId="57A581BF"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nil"/>
              <w:bottom w:val="single" w:sz="11" w:space="0" w:color="000000"/>
              <w:right w:val="nil"/>
            </w:tcBorders>
            <w:vAlign w:val="bottom"/>
          </w:tcPr>
          <w:p w14:paraId="036F5F12" w14:textId="77777777" w:rsidR="00774DBE" w:rsidRPr="00774DBE" w:rsidRDefault="00774DBE" w:rsidP="00774DBE">
            <w:pPr>
              <w:spacing w:line="259" w:lineRule="auto"/>
              <w:ind w:right="86"/>
              <w:jc w:val="right"/>
              <w:rPr>
                <w:rFonts w:ascii="Century Gothic" w:eastAsia="Century Gothic" w:hAnsi="Century Gothic" w:cs="Century Gothic"/>
                <w:color w:val="000000"/>
                <w:sz w:val="24"/>
              </w:rPr>
            </w:pPr>
            <w:r w:rsidRPr="00774DBE">
              <w:rPr>
                <w:rFonts w:ascii="Calibri" w:eastAsia="Calibri" w:hAnsi="Calibri" w:cs="Calibri"/>
                <w:color w:val="000000"/>
              </w:rPr>
              <w:t xml:space="preserve"> </w:t>
            </w:r>
          </w:p>
        </w:tc>
        <w:tc>
          <w:tcPr>
            <w:tcW w:w="1173" w:type="dxa"/>
            <w:tcBorders>
              <w:top w:val="single" w:sz="3" w:space="0" w:color="000000"/>
              <w:left w:val="nil"/>
              <w:bottom w:val="single" w:sz="11" w:space="0" w:color="000000"/>
              <w:right w:val="nil"/>
            </w:tcBorders>
          </w:tcPr>
          <w:p w14:paraId="629EF17B"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985" w:type="dxa"/>
            <w:tcBorders>
              <w:top w:val="single" w:sz="3" w:space="0" w:color="000000"/>
              <w:left w:val="nil"/>
              <w:bottom w:val="single" w:sz="11" w:space="0" w:color="000000"/>
              <w:right w:val="nil"/>
            </w:tcBorders>
          </w:tcPr>
          <w:p w14:paraId="06A2E184"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0" w:type="dxa"/>
            <w:gridSpan w:val="2"/>
            <w:tcBorders>
              <w:top w:val="single" w:sz="3" w:space="0" w:color="000000"/>
              <w:left w:val="nil"/>
              <w:bottom w:val="single" w:sz="11" w:space="0" w:color="000000"/>
              <w:right w:val="nil"/>
            </w:tcBorders>
          </w:tcPr>
          <w:p w14:paraId="31B232A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4" w:type="dxa"/>
            <w:tcBorders>
              <w:top w:val="single" w:sz="3" w:space="0" w:color="000000"/>
              <w:left w:val="nil"/>
              <w:bottom w:val="single" w:sz="11" w:space="0" w:color="000000"/>
              <w:right w:val="nil"/>
            </w:tcBorders>
          </w:tcPr>
          <w:p w14:paraId="1C4E4F98" w14:textId="77777777" w:rsidR="00774DBE" w:rsidRPr="00774DBE" w:rsidRDefault="00774DBE" w:rsidP="00774DBE">
            <w:pPr>
              <w:spacing w:line="259" w:lineRule="auto"/>
              <w:ind w:right="48"/>
              <w:jc w:val="right"/>
              <w:rPr>
                <w:rFonts w:ascii="Century Gothic" w:eastAsia="Century Gothic" w:hAnsi="Century Gothic" w:cs="Century Gothic"/>
                <w:color w:val="000000"/>
                <w:sz w:val="24"/>
              </w:rPr>
            </w:pPr>
            <w:r w:rsidRPr="00774DBE">
              <w:rPr>
                <w:rFonts w:ascii="Calibri" w:eastAsia="Calibri" w:hAnsi="Calibri" w:cs="Calibri"/>
                <w:color w:val="000000"/>
              </w:rPr>
              <w:t xml:space="preserve">31 </w:t>
            </w:r>
          </w:p>
        </w:tc>
        <w:tc>
          <w:tcPr>
            <w:tcW w:w="1196" w:type="dxa"/>
            <w:gridSpan w:val="2"/>
            <w:tcBorders>
              <w:top w:val="single" w:sz="3" w:space="0" w:color="000000"/>
              <w:left w:val="nil"/>
              <w:bottom w:val="single" w:sz="11" w:space="0" w:color="000000"/>
              <w:right w:val="nil"/>
            </w:tcBorders>
          </w:tcPr>
          <w:p w14:paraId="035037AA"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628" w:type="dxa"/>
            <w:gridSpan w:val="2"/>
            <w:tcBorders>
              <w:top w:val="single" w:sz="3" w:space="0" w:color="000000"/>
              <w:left w:val="nil"/>
              <w:bottom w:val="single" w:sz="11" w:space="0" w:color="000000"/>
              <w:right w:val="nil"/>
            </w:tcBorders>
          </w:tcPr>
          <w:p w14:paraId="37742623"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88" w:type="dxa"/>
            <w:tcBorders>
              <w:top w:val="single" w:sz="3" w:space="0" w:color="000000"/>
              <w:left w:val="nil"/>
              <w:bottom w:val="single" w:sz="11" w:space="0" w:color="000000"/>
              <w:right w:val="nil"/>
            </w:tcBorders>
          </w:tcPr>
          <w:p w14:paraId="7DE7DB17"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428" w:type="dxa"/>
            <w:tcBorders>
              <w:top w:val="single" w:sz="3" w:space="0" w:color="000000"/>
              <w:left w:val="nil"/>
              <w:bottom w:val="single" w:sz="11" w:space="0" w:color="000000"/>
              <w:right w:val="nil"/>
            </w:tcBorders>
          </w:tcPr>
          <w:p w14:paraId="42CCF20C"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20" w:type="dxa"/>
            <w:tcBorders>
              <w:top w:val="single" w:sz="3" w:space="0" w:color="000000"/>
              <w:left w:val="nil"/>
              <w:bottom w:val="single" w:sz="11" w:space="0" w:color="000000"/>
              <w:right w:val="nil"/>
            </w:tcBorders>
          </w:tcPr>
          <w:p w14:paraId="4B6E9764"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0" w:type="dxa"/>
            <w:tcBorders>
              <w:top w:val="single" w:sz="3" w:space="0" w:color="000000"/>
              <w:left w:val="nil"/>
              <w:bottom w:val="single" w:sz="11" w:space="0" w:color="000000"/>
              <w:right w:val="nil"/>
            </w:tcBorders>
          </w:tcPr>
          <w:p w14:paraId="6CB2B9C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3" w:space="0" w:color="000000"/>
              <w:left w:val="nil"/>
              <w:bottom w:val="single" w:sz="11" w:space="0" w:color="000000"/>
              <w:right w:val="nil"/>
            </w:tcBorders>
          </w:tcPr>
          <w:p w14:paraId="1F8E216C"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92" w:type="dxa"/>
            <w:tcBorders>
              <w:top w:val="single" w:sz="3" w:space="0" w:color="000000"/>
              <w:left w:val="nil"/>
              <w:bottom w:val="single" w:sz="11" w:space="0" w:color="000000"/>
              <w:right w:val="nil"/>
            </w:tcBorders>
          </w:tcPr>
          <w:p w14:paraId="2AA4F823"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77" w:type="dxa"/>
            <w:tcBorders>
              <w:top w:val="single" w:sz="3" w:space="0" w:color="000000"/>
              <w:left w:val="nil"/>
              <w:bottom w:val="single" w:sz="11" w:space="0" w:color="000000"/>
              <w:right w:val="nil"/>
            </w:tcBorders>
          </w:tcPr>
          <w:p w14:paraId="15D030A2"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4" w:type="dxa"/>
            <w:tcBorders>
              <w:top w:val="single" w:sz="3" w:space="0" w:color="000000"/>
              <w:left w:val="nil"/>
              <w:bottom w:val="single" w:sz="11" w:space="0" w:color="000000"/>
              <w:right w:val="nil"/>
            </w:tcBorders>
          </w:tcPr>
          <w:p w14:paraId="6EE6692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722" w:type="dxa"/>
            <w:tcBorders>
              <w:top w:val="single" w:sz="3" w:space="0" w:color="000000"/>
              <w:left w:val="nil"/>
              <w:bottom w:val="single" w:sz="11" w:space="0" w:color="000000"/>
              <w:right w:val="single" w:sz="24" w:space="0" w:color="606060"/>
            </w:tcBorders>
          </w:tcPr>
          <w:p w14:paraId="185BEC42"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r>
    </w:tbl>
    <w:p w14:paraId="623BABBC" w14:textId="77777777" w:rsidR="00774DBE" w:rsidRPr="00774DBE" w:rsidRDefault="00774DBE" w:rsidP="00774DBE">
      <w:pPr>
        <w:spacing w:after="0"/>
        <w:ind w:left="-1440" w:right="10800"/>
        <w:rPr>
          <w:rFonts w:ascii="Century Gothic" w:eastAsia="Century Gothic" w:hAnsi="Century Gothic" w:cs="Century Gothic"/>
          <w:color w:val="000000"/>
          <w:sz w:val="24"/>
          <w:lang w:val="es-ES" w:eastAsia="es-ES"/>
        </w:rPr>
      </w:pPr>
    </w:p>
    <w:tbl>
      <w:tblPr>
        <w:tblStyle w:val="TableGrid"/>
        <w:tblW w:w="11168" w:type="dxa"/>
        <w:tblInd w:w="-902" w:type="dxa"/>
        <w:tblCellMar>
          <w:top w:w="44" w:type="dxa"/>
          <w:bottom w:w="5" w:type="dxa"/>
          <w:right w:w="64" w:type="dxa"/>
        </w:tblCellMar>
        <w:tblLook w:val="04A0" w:firstRow="1" w:lastRow="0" w:firstColumn="1" w:lastColumn="0" w:noHBand="0" w:noVBand="1"/>
      </w:tblPr>
      <w:tblGrid>
        <w:gridCol w:w="163"/>
        <w:gridCol w:w="1130"/>
        <w:gridCol w:w="1215"/>
        <w:gridCol w:w="983"/>
        <w:gridCol w:w="1139"/>
        <w:gridCol w:w="1141"/>
        <w:gridCol w:w="923"/>
        <w:gridCol w:w="269"/>
        <w:gridCol w:w="350"/>
        <w:gridCol w:w="274"/>
        <w:gridCol w:w="286"/>
        <w:gridCol w:w="426"/>
        <w:gridCol w:w="318"/>
        <w:gridCol w:w="359"/>
        <w:gridCol w:w="350"/>
        <w:gridCol w:w="390"/>
        <w:gridCol w:w="375"/>
        <w:gridCol w:w="362"/>
        <w:gridCol w:w="715"/>
      </w:tblGrid>
      <w:tr w:rsidR="00774DBE" w:rsidRPr="00774DBE" w14:paraId="580E86AC" w14:textId="77777777" w:rsidTr="00004431">
        <w:trPr>
          <w:trHeight w:val="882"/>
        </w:trPr>
        <w:tc>
          <w:tcPr>
            <w:tcW w:w="11168" w:type="dxa"/>
            <w:gridSpan w:val="19"/>
            <w:tcBorders>
              <w:top w:val="single" w:sz="11" w:space="0" w:color="000000"/>
              <w:left w:val="single" w:sz="24" w:space="0" w:color="606060"/>
              <w:bottom w:val="single" w:sz="3" w:space="0" w:color="000000"/>
              <w:right w:val="single" w:sz="24" w:space="0" w:color="606060"/>
            </w:tcBorders>
          </w:tcPr>
          <w:p w14:paraId="26384728" w14:textId="77777777" w:rsidR="00774DBE" w:rsidRPr="00774DBE" w:rsidRDefault="00774DBE" w:rsidP="00774DBE">
            <w:pPr>
              <w:spacing w:line="259" w:lineRule="auto"/>
              <w:ind w:left="106"/>
              <w:jc w:val="center"/>
              <w:rPr>
                <w:rFonts w:ascii="Century Gothic" w:eastAsia="Century Gothic" w:hAnsi="Century Gothic" w:cs="Century Gothic"/>
                <w:color w:val="000000"/>
                <w:sz w:val="24"/>
              </w:rPr>
            </w:pPr>
            <w:r w:rsidRPr="00774DBE">
              <w:rPr>
                <w:rFonts w:ascii="Calibri" w:eastAsia="Calibri" w:hAnsi="Calibri" w:cs="Calibri"/>
                <w:color w:val="000000"/>
              </w:rPr>
              <w:t xml:space="preserve"> </w:t>
            </w:r>
          </w:p>
        </w:tc>
      </w:tr>
      <w:tr w:rsidR="00774DBE" w:rsidRPr="00774DBE" w14:paraId="1126D40A" w14:textId="77777777" w:rsidTr="00004431">
        <w:trPr>
          <w:trHeight w:val="6094"/>
        </w:trPr>
        <w:tc>
          <w:tcPr>
            <w:tcW w:w="166" w:type="dxa"/>
            <w:vMerge w:val="restart"/>
            <w:tcBorders>
              <w:top w:val="nil"/>
              <w:left w:val="single" w:sz="24" w:space="0" w:color="606060"/>
              <w:bottom w:val="single" w:sz="11" w:space="0" w:color="000000"/>
              <w:right w:val="single" w:sz="3" w:space="0" w:color="000000"/>
            </w:tcBorders>
          </w:tcPr>
          <w:p w14:paraId="405156B7"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0B78895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73" w:type="dxa"/>
            <w:tcBorders>
              <w:top w:val="single" w:sz="3" w:space="0" w:color="000000"/>
              <w:left w:val="single" w:sz="3" w:space="0" w:color="000000"/>
              <w:bottom w:val="single" w:sz="3" w:space="0" w:color="000000"/>
              <w:right w:val="single" w:sz="3" w:space="0" w:color="000000"/>
            </w:tcBorders>
          </w:tcPr>
          <w:p w14:paraId="2A39A6CC" w14:textId="77777777" w:rsidR="00774DBE" w:rsidRPr="00774DBE" w:rsidRDefault="00774DBE" w:rsidP="00774DBE">
            <w:pPr>
              <w:spacing w:line="23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2 torneos de softbol </w:t>
            </w:r>
          </w:p>
          <w:p w14:paraId="00C0B1EF"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4 </w:t>
            </w:r>
          </w:p>
          <w:p w14:paraId="7B76DEC9"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cuadrangul</w:t>
            </w:r>
            <w:proofErr w:type="spellEnd"/>
          </w:p>
          <w:p w14:paraId="1A4DB15F" w14:textId="77777777" w:rsidR="00774DBE" w:rsidRPr="00774DBE" w:rsidRDefault="00774DBE" w:rsidP="00774DBE">
            <w:pPr>
              <w:tabs>
                <w:tab w:val="center" w:pos="265"/>
                <w:tab w:val="center" w:pos="954"/>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ares </w:t>
            </w:r>
            <w:r w:rsidRPr="00774DBE">
              <w:rPr>
                <w:rFonts w:ascii="Century Gothic" w:eastAsia="Century Gothic" w:hAnsi="Century Gothic" w:cs="Century Gothic"/>
                <w:color w:val="000000"/>
                <w:sz w:val="16"/>
              </w:rPr>
              <w:tab/>
              <w:t xml:space="preserve">de </w:t>
            </w:r>
          </w:p>
          <w:p w14:paraId="319A3B31"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softbol </w:t>
            </w:r>
          </w:p>
          <w:p w14:paraId="04DD8AB1" w14:textId="77777777" w:rsidR="00774DBE" w:rsidRPr="00774DBE" w:rsidRDefault="00774DBE" w:rsidP="00774DBE">
            <w:pPr>
              <w:spacing w:line="241"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2 </w:t>
            </w:r>
            <w:r w:rsidRPr="00774DBE">
              <w:rPr>
                <w:rFonts w:ascii="Century Gothic" w:eastAsia="Century Gothic" w:hAnsi="Century Gothic" w:cs="Century Gothic"/>
                <w:color w:val="000000"/>
                <w:sz w:val="16"/>
              </w:rPr>
              <w:tab/>
              <w:t xml:space="preserve">torneos municipales de taekwondo </w:t>
            </w:r>
          </w:p>
          <w:p w14:paraId="421E4B2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3 </w:t>
            </w:r>
          </w:p>
          <w:p w14:paraId="1F358FAD"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competenc</w:t>
            </w:r>
            <w:proofErr w:type="spellEnd"/>
          </w:p>
          <w:p w14:paraId="64D5B364" w14:textId="77777777" w:rsidR="00774DBE" w:rsidRPr="00774DBE" w:rsidRDefault="00774DBE" w:rsidP="00774DBE">
            <w:pPr>
              <w:tabs>
                <w:tab w:val="center" w:pos="205"/>
                <w:tab w:val="center" w:pos="954"/>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proofErr w:type="spellStart"/>
            <w:r w:rsidRPr="00774DBE">
              <w:rPr>
                <w:rFonts w:ascii="Century Gothic" w:eastAsia="Century Gothic" w:hAnsi="Century Gothic" w:cs="Century Gothic"/>
                <w:color w:val="000000"/>
                <w:sz w:val="16"/>
              </w:rPr>
              <w:t>ias</w:t>
            </w:r>
            <w:proofErr w:type="spellEnd"/>
            <w:r w:rsidRPr="00774DBE">
              <w:rPr>
                <w:rFonts w:ascii="Century Gothic" w:eastAsia="Century Gothic" w:hAnsi="Century Gothic" w:cs="Century Gothic"/>
                <w:color w:val="000000"/>
                <w:sz w:val="16"/>
              </w:rPr>
              <w:t xml:space="preserve"> </w:t>
            </w:r>
            <w:r w:rsidRPr="00774DBE">
              <w:rPr>
                <w:rFonts w:ascii="Century Gothic" w:eastAsia="Century Gothic" w:hAnsi="Century Gothic" w:cs="Century Gothic"/>
                <w:color w:val="000000"/>
                <w:sz w:val="16"/>
              </w:rPr>
              <w:tab/>
              <w:t xml:space="preserve">de </w:t>
            </w:r>
          </w:p>
          <w:p w14:paraId="754FF178" w14:textId="77777777" w:rsidR="00774DBE" w:rsidRPr="00774DBE" w:rsidRDefault="00774DBE" w:rsidP="00774DBE">
            <w:pPr>
              <w:spacing w:line="239" w:lineRule="auto"/>
              <w:ind w:left="104" w:right="49"/>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natación 1 torneo de </w:t>
            </w:r>
          </w:p>
          <w:p w14:paraId="16EF8940"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baloncesto </w:t>
            </w:r>
          </w:p>
          <w:p w14:paraId="7E710B14"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3 </w:t>
            </w:r>
          </w:p>
          <w:p w14:paraId="51C2EC42"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cuadrangul</w:t>
            </w:r>
            <w:proofErr w:type="spellEnd"/>
          </w:p>
          <w:p w14:paraId="3DEE92B1" w14:textId="77777777" w:rsidR="00774DBE" w:rsidRPr="00774DBE" w:rsidRDefault="00774DBE" w:rsidP="00774DBE">
            <w:pPr>
              <w:tabs>
                <w:tab w:val="center" w:pos="265"/>
                <w:tab w:val="center" w:pos="954"/>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ares </w:t>
            </w:r>
            <w:r w:rsidRPr="00774DBE">
              <w:rPr>
                <w:rFonts w:ascii="Century Gothic" w:eastAsia="Century Gothic" w:hAnsi="Century Gothic" w:cs="Century Gothic"/>
                <w:color w:val="000000"/>
                <w:sz w:val="16"/>
              </w:rPr>
              <w:tab/>
              <w:t xml:space="preserve">de </w:t>
            </w:r>
          </w:p>
          <w:p w14:paraId="047E6DAA" w14:textId="77777777" w:rsidR="00774DBE" w:rsidRPr="00774DBE" w:rsidRDefault="00774DBE" w:rsidP="00774DBE">
            <w:pPr>
              <w:spacing w:line="245"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baloncesto 2 </w:t>
            </w:r>
            <w:r w:rsidRPr="00774DBE">
              <w:rPr>
                <w:rFonts w:ascii="Century Gothic" w:eastAsia="Century Gothic" w:hAnsi="Century Gothic" w:cs="Century Gothic"/>
                <w:color w:val="000000"/>
                <w:sz w:val="16"/>
              </w:rPr>
              <w:tab/>
              <w:t xml:space="preserve">carreras de aeróbicas </w:t>
            </w:r>
          </w:p>
          <w:p w14:paraId="0141D2AD" w14:textId="77777777" w:rsidR="00774DBE" w:rsidRPr="00774DBE" w:rsidRDefault="00774DBE" w:rsidP="00774DBE">
            <w:pPr>
              <w:spacing w:line="248"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4 torneos de tenis </w:t>
            </w:r>
            <w:r w:rsidRPr="00774DBE">
              <w:rPr>
                <w:rFonts w:ascii="Century Gothic" w:eastAsia="Century Gothic" w:hAnsi="Century Gothic" w:cs="Century Gothic"/>
                <w:color w:val="000000"/>
                <w:sz w:val="16"/>
              </w:rPr>
              <w:tab/>
              <w:t xml:space="preserve">de mesa </w:t>
            </w:r>
          </w:p>
          <w:p w14:paraId="553BE800" w14:textId="77777777" w:rsidR="00774DBE" w:rsidRPr="00774DBE" w:rsidRDefault="00774DBE" w:rsidP="00774DBE">
            <w:pPr>
              <w:spacing w:after="1" w:line="239" w:lineRule="auto"/>
              <w:ind w:left="104" w:right="47"/>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2 festivales de deporte 2 eventos de Cross </w:t>
            </w:r>
          </w:p>
          <w:p w14:paraId="764027D5"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trainer</w:t>
            </w:r>
            <w:proofErr w:type="spellEnd"/>
            <w:r w:rsidRPr="00774DBE">
              <w:rPr>
                <w:rFonts w:ascii="Century Gothic" w:eastAsia="Century Gothic" w:hAnsi="Century Gothic" w:cs="Century Gothic"/>
                <w:color w:val="000000"/>
                <w:sz w:val="16"/>
              </w:rPr>
              <w:t xml:space="preserve"> </w:t>
            </w:r>
          </w:p>
        </w:tc>
        <w:tc>
          <w:tcPr>
            <w:tcW w:w="985" w:type="dxa"/>
            <w:tcBorders>
              <w:top w:val="single" w:sz="3" w:space="0" w:color="000000"/>
              <w:left w:val="single" w:sz="3" w:space="0" w:color="000000"/>
              <w:bottom w:val="single" w:sz="3" w:space="0" w:color="000000"/>
              <w:right w:val="single" w:sz="3" w:space="0" w:color="000000"/>
            </w:tcBorders>
          </w:tcPr>
          <w:p w14:paraId="164507E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0" w:type="dxa"/>
            <w:tcBorders>
              <w:top w:val="single" w:sz="3" w:space="0" w:color="000000"/>
              <w:left w:val="single" w:sz="3" w:space="0" w:color="000000"/>
              <w:bottom w:val="single" w:sz="3" w:space="0" w:color="000000"/>
              <w:right w:val="single" w:sz="3" w:space="0" w:color="000000"/>
            </w:tcBorders>
          </w:tcPr>
          <w:p w14:paraId="714CBD39"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Premiacion</w:t>
            </w:r>
            <w:proofErr w:type="spellEnd"/>
          </w:p>
          <w:p w14:paraId="2804162A" w14:textId="77777777" w:rsidR="00774DBE" w:rsidRPr="00774DBE" w:rsidRDefault="00774DBE" w:rsidP="00774DBE">
            <w:pPr>
              <w:tabs>
                <w:tab w:val="center" w:pos="187"/>
                <w:tab w:val="center" w:pos="926"/>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es </w:t>
            </w:r>
            <w:r w:rsidRPr="00774DBE">
              <w:rPr>
                <w:rFonts w:ascii="Century Gothic" w:eastAsia="Century Gothic" w:hAnsi="Century Gothic" w:cs="Century Gothic"/>
                <w:color w:val="000000"/>
                <w:sz w:val="16"/>
              </w:rPr>
              <w:tab/>
              <w:t xml:space="preserve">de </w:t>
            </w:r>
          </w:p>
          <w:p w14:paraId="3FD316CF"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torneos </w:t>
            </w:r>
          </w:p>
          <w:p w14:paraId="201EDCF7" w14:textId="77777777" w:rsidR="00774DBE" w:rsidRPr="00774DBE" w:rsidRDefault="00774DBE" w:rsidP="00774DBE">
            <w:pPr>
              <w:spacing w:line="259" w:lineRule="auto"/>
              <w:ind w:left="104" w:right="927"/>
              <w:rPr>
                <w:rFonts w:ascii="Century Gothic" w:eastAsia="Century Gothic" w:hAnsi="Century Gothic" w:cs="Century Gothic"/>
                <w:color w:val="000000"/>
                <w:sz w:val="24"/>
              </w:rPr>
            </w:pPr>
            <w:r w:rsidRPr="00774DBE">
              <w:rPr>
                <w:rFonts w:ascii="Century Gothic" w:eastAsia="Century Gothic" w:hAnsi="Century Gothic" w:cs="Century Gothic"/>
                <w:b/>
                <w:color w:val="000000"/>
                <w:sz w:val="16"/>
              </w:rPr>
              <w:t xml:space="preserve"> </w:t>
            </w:r>
            <w:r w:rsidRPr="00774DBE">
              <w:rPr>
                <w:rFonts w:ascii="Century Gothic" w:eastAsia="Century Gothic" w:hAnsi="Century Gothic" w:cs="Century Gothic"/>
                <w:color w:val="000000"/>
                <w:sz w:val="16"/>
              </w:rPr>
              <w:t xml:space="preserve"> </w:t>
            </w:r>
          </w:p>
        </w:tc>
        <w:tc>
          <w:tcPr>
            <w:tcW w:w="1144" w:type="dxa"/>
            <w:tcBorders>
              <w:top w:val="single" w:sz="3" w:space="0" w:color="000000"/>
              <w:left w:val="single" w:sz="3" w:space="0" w:color="000000"/>
              <w:bottom w:val="single" w:sz="3" w:space="0" w:color="000000"/>
              <w:right w:val="single" w:sz="3" w:space="0" w:color="000000"/>
            </w:tcBorders>
          </w:tcPr>
          <w:p w14:paraId="5B0FBA6F"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057011D7"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37690C9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5414F27E"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25" w:type="dxa"/>
            <w:tcBorders>
              <w:top w:val="single" w:sz="3" w:space="0" w:color="000000"/>
              <w:left w:val="single" w:sz="3" w:space="0" w:color="000000"/>
              <w:bottom w:val="single" w:sz="3" w:space="0" w:color="000000"/>
              <w:right w:val="single" w:sz="3" w:space="0" w:color="000000"/>
            </w:tcBorders>
          </w:tcPr>
          <w:p w14:paraId="42A7AC5B"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72" w:type="dxa"/>
            <w:tcBorders>
              <w:top w:val="single" w:sz="3" w:space="0" w:color="000000"/>
              <w:left w:val="single" w:sz="3" w:space="0" w:color="000000"/>
              <w:bottom w:val="single" w:sz="3" w:space="0" w:color="000000"/>
              <w:right w:val="single" w:sz="3" w:space="0" w:color="000000"/>
            </w:tcBorders>
          </w:tcPr>
          <w:p w14:paraId="358BFE12"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3" w:space="0" w:color="000000"/>
              <w:left w:val="single" w:sz="3" w:space="0" w:color="000000"/>
              <w:bottom w:val="single" w:sz="3" w:space="0" w:color="000000"/>
              <w:right w:val="single" w:sz="3" w:space="0" w:color="000000"/>
            </w:tcBorders>
          </w:tcPr>
          <w:p w14:paraId="569EB84D"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76" w:type="dxa"/>
            <w:tcBorders>
              <w:top w:val="single" w:sz="3" w:space="0" w:color="000000"/>
              <w:left w:val="single" w:sz="3" w:space="0" w:color="000000"/>
              <w:bottom w:val="single" w:sz="3" w:space="0" w:color="000000"/>
              <w:right w:val="single" w:sz="3" w:space="0" w:color="000000"/>
            </w:tcBorders>
          </w:tcPr>
          <w:p w14:paraId="221151EB"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88" w:type="dxa"/>
            <w:tcBorders>
              <w:top w:val="single" w:sz="3" w:space="0" w:color="000000"/>
              <w:left w:val="single" w:sz="3" w:space="0" w:color="000000"/>
              <w:bottom w:val="single" w:sz="3" w:space="0" w:color="000000"/>
              <w:right w:val="single" w:sz="3" w:space="0" w:color="000000"/>
            </w:tcBorders>
          </w:tcPr>
          <w:p w14:paraId="0D80661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428" w:type="dxa"/>
            <w:tcBorders>
              <w:top w:val="single" w:sz="3" w:space="0" w:color="000000"/>
              <w:left w:val="single" w:sz="3" w:space="0" w:color="000000"/>
              <w:bottom w:val="single" w:sz="3" w:space="0" w:color="000000"/>
              <w:right w:val="single" w:sz="3" w:space="0" w:color="000000"/>
            </w:tcBorders>
          </w:tcPr>
          <w:p w14:paraId="11D918EF"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20" w:type="dxa"/>
            <w:tcBorders>
              <w:top w:val="single" w:sz="3" w:space="0" w:color="000000"/>
              <w:left w:val="single" w:sz="3" w:space="0" w:color="000000"/>
              <w:bottom w:val="single" w:sz="3" w:space="0" w:color="000000"/>
              <w:right w:val="single" w:sz="3" w:space="0" w:color="000000"/>
            </w:tcBorders>
          </w:tcPr>
          <w:p w14:paraId="509E527A"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0" w:type="dxa"/>
            <w:tcBorders>
              <w:top w:val="single" w:sz="3" w:space="0" w:color="000000"/>
              <w:left w:val="single" w:sz="3" w:space="0" w:color="000000"/>
              <w:bottom w:val="single" w:sz="3" w:space="0" w:color="000000"/>
              <w:right w:val="single" w:sz="3" w:space="0" w:color="000000"/>
            </w:tcBorders>
          </w:tcPr>
          <w:p w14:paraId="64CF015D"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3" w:space="0" w:color="000000"/>
              <w:left w:val="single" w:sz="3" w:space="0" w:color="000000"/>
              <w:bottom w:val="single" w:sz="3" w:space="0" w:color="000000"/>
              <w:right w:val="single" w:sz="3" w:space="0" w:color="000000"/>
            </w:tcBorders>
          </w:tcPr>
          <w:p w14:paraId="74742DF7"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92" w:type="dxa"/>
            <w:tcBorders>
              <w:top w:val="single" w:sz="3" w:space="0" w:color="000000"/>
              <w:left w:val="single" w:sz="3" w:space="0" w:color="000000"/>
              <w:bottom w:val="single" w:sz="3" w:space="0" w:color="000000"/>
              <w:right w:val="single" w:sz="3" w:space="0" w:color="000000"/>
            </w:tcBorders>
          </w:tcPr>
          <w:p w14:paraId="28144D20"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77" w:type="dxa"/>
            <w:tcBorders>
              <w:top w:val="single" w:sz="3" w:space="0" w:color="000000"/>
              <w:left w:val="single" w:sz="3" w:space="0" w:color="000000"/>
              <w:bottom w:val="single" w:sz="3" w:space="0" w:color="000000"/>
              <w:right w:val="single" w:sz="3" w:space="0" w:color="000000"/>
            </w:tcBorders>
          </w:tcPr>
          <w:p w14:paraId="2DDF89C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4" w:type="dxa"/>
            <w:tcBorders>
              <w:top w:val="single" w:sz="3" w:space="0" w:color="000000"/>
              <w:left w:val="single" w:sz="3" w:space="0" w:color="000000"/>
              <w:bottom w:val="single" w:sz="3" w:space="0" w:color="000000"/>
              <w:right w:val="single" w:sz="3" w:space="0" w:color="000000"/>
            </w:tcBorders>
          </w:tcPr>
          <w:p w14:paraId="73B5B09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722" w:type="dxa"/>
            <w:tcBorders>
              <w:top w:val="single" w:sz="3" w:space="0" w:color="000000"/>
              <w:left w:val="single" w:sz="3" w:space="0" w:color="000000"/>
              <w:bottom w:val="single" w:sz="3" w:space="0" w:color="000000"/>
              <w:right w:val="single" w:sz="24" w:space="0" w:color="606060"/>
            </w:tcBorders>
          </w:tcPr>
          <w:p w14:paraId="1C44A97D"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r>
      <w:tr w:rsidR="00774DBE" w:rsidRPr="00774DBE" w14:paraId="255DE278" w14:textId="77777777" w:rsidTr="00004431">
        <w:trPr>
          <w:trHeight w:val="3740"/>
        </w:trPr>
        <w:tc>
          <w:tcPr>
            <w:tcW w:w="0" w:type="auto"/>
            <w:vMerge/>
            <w:tcBorders>
              <w:top w:val="nil"/>
              <w:left w:val="single" w:sz="24" w:space="0" w:color="606060"/>
              <w:bottom w:val="nil"/>
              <w:right w:val="single" w:sz="3" w:space="0" w:color="000000"/>
            </w:tcBorders>
          </w:tcPr>
          <w:p w14:paraId="19A13CE1"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59A954E2" w14:textId="77777777" w:rsidR="00774DBE" w:rsidRPr="00774DBE" w:rsidRDefault="00774DBE" w:rsidP="00774DBE">
            <w:pPr>
              <w:spacing w:after="11"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Promover el desarrollo </w:t>
            </w:r>
          </w:p>
          <w:p w14:paraId="502A5770" w14:textId="77777777" w:rsidR="00774DBE" w:rsidRPr="00774DBE" w:rsidRDefault="00774DBE" w:rsidP="00774DBE">
            <w:pPr>
              <w:tabs>
                <w:tab w:val="center" w:pos="214"/>
                <w:tab w:val="center" w:pos="94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de </w:t>
            </w:r>
            <w:r w:rsidRPr="00774DBE">
              <w:rPr>
                <w:rFonts w:ascii="Century Gothic" w:eastAsia="Century Gothic" w:hAnsi="Century Gothic" w:cs="Century Gothic"/>
                <w:color w:val="000000"/>
                <w:sz w:val="16"/>
              </w:rPr>
              <w:tab/>
              <w:t xml:space="preserve">la </w:t>
            </w:r>
          </w:p>
          <w:p w14:paraId="03694EC4" w14:textId="77777777" w:rsidR="00774DBE" w:rsidRPr="00774DBE" w:rsidRDefault="00774DBE" w:rsidP="00774DBE">
            <w:pPr>
              <w:spacing w:line="244"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escuela municipal de ajedrez, voleibol </w:t>
            </w:r>
            <w:r w:rsidRPr="00774DBE">
              <w:rPr>
                <w:rFonts w:ascii="Century Gothic" w:eastAsia="Century Gothic" w:hAnsi="Century Gothic" w:cs="Century Gothic"/>
                <w:color w:val="000000"/>
                <w:sz w:val="16"/>
              </w:rPr>
              <w:tab/>
              <w:t xml:space="preserve">y ciclismo. </w:t>
            </w:r>
          </w:p>
          <w:p w14:paraId="79FF57F7"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53DEA9B9" w14:textId="77777777" w:rsidR="00774DBE" w:rsidRPr="00774DBE" w:rsidRDefault="00774DBE" w:rsidP="00774DBE">
            <w:pPr>
              <w:spacing w:line="241" w:lineRule="auto"/>
              <w:ind w:left="104" w:right="47"/>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Lograr establecer y masificar la escuela de ajedrez, voleibol </w:t>
            </w:r>
            <w:r w:rsidRPr="00774DBE">
              <w:rPr>
                <w:rFonts w:ascii="Century Gothic" w:eastAsia="Century Gothic" w:hAnsi="Century Gothic" w:cs="Century Gothic"/>
                <w:color w:val="000000"/>
                <w:sz w:val="16"/>
              </w:rPr>
              <w:tab/>
              <w:t xml:space="preserve">y ciclismo. 4 torneos de ajedrez 2 torneos de voleibol </w:t>
            </w:r>
          </w:p>
          <w:p w14:paraId="2021F5F3" w14:textId="77777777" w:rsidR="00774DBE" w:rsidRPr="00774DBE" w:rsidRDefault="00774DBE" w:rsidP="00774DBE">
            <w:pPr>
              <w:spacing w:line="23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Recibiendo 3 clases a la semana. </w:t>
            </w:r>
          </w:p>
          <w:p w14:paraId="51E539A7"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85" w:type="dxa"/>
            <w:tcBorders>
              <w:top w:val="single" w:sz="3" w:space="0" w:color="000000"/>
              <w:left w:val="single" w:sz="3" w:space="0" w:color="000000"/>
              <w:bottom w:val="single" w:sz="3" w:space="0" w:color="000000"/>
              <w:right w:val="single" w:sz="3" w:space="0" w:color="000000"/>
            </w:tcBorders>
          </w:tcPr>
          <w:p w14:paraId="61E1955B" w14:textId="77777777" w:rsidR="00774DBE" w:rsidRPr="00774DBE" w:rsidRDefault="00774DBE" w:rsidP="00774DBE">
            <w:pPr>
              <w:spacing w:line="239" w:lineRule="auto"/>
              <w:ind w:left="108" w:right="16"/>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Fotografí</w:t>
            </w:r>
            <w:proofErr w:type="spellEnd"/>
            <w:r w:rsidRPr="00774DBE">
              <w:rPr>
                <w:rFonts w:ascii="Century Gothic" w:eastAsia="Century Gothic" w:hAnsi="Century Gothic" w:cs="Century Gothic"/>
                <w:color w:val="000000"/>
                <w:sz w:val="16"/>
              </w:rPr>
              <w:t xml:space="preserve"> a Informes </w:t>
            </w:r>
            <w:proofErr w:type="spellStart"/>
            <w:r w:rsidRPr="00774DBE">
              <w:rPr>
                <w:rFonts w:ascii="Century Gothic" w:eastAsia="Century Gothic" w:hAnsi="Century Gothic" w:cs="Century Gothic"/>
                <w:color w:val="000000"/>
                <w:sz w:val="16"/>
              </w:rPr>
              <w:t>Estadístic</w:t>
            </w:r>
            <w:proofErr w:type="spellEnd"/>
            <w:r w:rsidRPr="00774DBE">
              <w:rPr>
                <w:rFonts w:ascii="Century Gothic" w:eastAsia="Century Gothic" w:hAnsi="Century Gothic" w:cs="Century Gothic"/>
                <w:color w:val="000000"/>
                <w:sz w:val="16"/>
              </w:rPr>
              <w:t xml:space="preserve"> as </w:t>
            </w:r>
          </w:p>
          <w:p w14:paraId="262BAE29"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Evaluacio</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nes</w:t>
            </w:r>
            <w:proofErr w:type="spellEnd"/>
            <w:r w:rsidRPr="00774DBE">
              <w:rPr>
                <w:rFonts w:ascii="Century Gothic" w:eastAsia="Century Gothic" w:hAnsi="Century Gothic" w:cs="Century Gothic"/>
                <w:color w:val="000000"/>
                <w:sz w:val="16"/>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74C51629" w14:textId="77777777" w:rsidR="00774DBE" w:rsidRPr="00774DBE" w:rsidRDefault="00774DBE" w:rsidP="00774DBE">
            <w:pPr>
              <w:spacing w:after="11" w:line="23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Promoción </w:t>
            </w:r>
            <w:proofErr w:type="spellStart"/>
            <w:r w:rsidRPr="00774DBE">
              <w:rPr>
                <w:rFonts w:ascii="Century Gothic" w:eastAsia="Century Gothic" w:hAnsi="Century Gothic" w:cs="Century Gothic"/>
                <w:color w:val="000000"/>
                <w:sz w:val="16"/>
              </w:rPr>
              <w:t>Programaci</w:t>
            </w:r>
            <w:proofErr w:type="spellEnd"/>
          </w:p>
          <w:p w14:paraId="47F016BC" w14:textId="77777777" w:rsidR="00774DBE" w:rsidRPr="00774DBE" w:rsidRDefault="00774DBE" w:rsidP="00774DBE">
            <w:pPr>
              <w:tabs>
                <w:tab w:val="center" w:pos="205"/>
                <w:tab w:val="center" w:pos="922"/>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proofErr w:type="spellStart"/>
            <w:r w:rsidRPr="00774DBE">
              <w:rPr>
                <w:rFonts w:ascii="Century Gothic" w:eastAsia="Century Gothic" w:hAnsi="Century Gothic" w:cs="Century Gothic"/>
                <w:color w:val="000000"/>
                <w:sz w:val="16"/>
              </w:rPr>
              <w:t>ón</w:t>
            </w:r>
            <w:proofErr w:type="spellEnd"/>
            <w:r w:rsidRPr="00774DBE">
              <w:rPr>
                <w:rFonts w:ascii="Century Gothic" w:eastAsia="Century Gothic" w:hAnsi="Century Gothic" w:cs="Century Gothic"/>
                <w:color w:val="000000"/>
                <w:sz w:val="16"/>
              </w:rPr>
              <w:t xml:space="preserve"> </w:t>
            </w:r>
            <w:r w:rsidRPr="00774DBE">
              <w:rPr>
                <w:rFonts w:ascii="Century Gothic" w:eastAsia="Century Gothic" w:hAnsi="Century Gothic" w:cs="Century Gothic"/>
                <w:color w:val="000000"/>
                <w:sz w:val="16"/>
              </w:rPr>
              <w:tab/>
              <w:t xml:space="preserve">de </w:t>
            </w:r>
          </w:p>
          <w:p w14:paraId="60A4FD3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clases </w:t>
            </w:r>
          </w:p>
          <w:p w14:paraId="34941049" w14:textId="77777777" w:rsidR="00774DBE" w:rsidRPr="00774DBE" w:rsidRDefault="00774DBE" w:rsidP="00774DBE">
            <w:pPr>
              <w:tabs>
                <w:tab w:val="center" w:pos="271"/>
                <w:tab w:val="center" w:pos="922"/>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Plan </w:t>
            </w:r>
            <w:r w:rsidRPr="00774DBE">
              <w:rPr>
                <w:rFonts w:ascii="Century Gothic" w:eastAsia="Century Gothic" w:hAnsi="Century Gothic" w:cs="Century Gothic"/>
                <w:color w:val="000000"/>
                <w:sz w:val="16"/>
              </w:rPr>
              <w:tab/>
              <w:t xml:space="preserve">de </w:t>
            </w:r>
          </w:p>
          <w:p w14:paraId="2F41956A"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cada deporte </w:t>
            </w:r>
          </w:p>
        </w:tc>
        <w:tc>
          <w:tcPr>
            <w:tcW w:w="1144" w:type="dxa"/>
            <w:tcBorders>
              <w:top w:val="single" w:sz="3" w:space="0" w:color="000000"/>
              <w:left w:val="single" w:sz="3" w:space="0" w:color="000000"/>
              <w:bottom w:val="single" w:sz="3" w:space="0" w:color="000000"/>
              <w:right w:val="single" w:sz="3" w:space="0" w:color="000000"/>
            </w:tcBorders>
          </w:tcPr>
          <w:p w14:paraId="020DD5A2"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Material de ajedrez Mesas </w:t>
            </w:r>
          </w:p>
          <w:p w14:paraId="67C95E53"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Sillas </w:t>
            </w:r>
          </w:p>
          <w:p w14:paraId="33347205" w14:textId="77777777" w:rsidR="00774DBE" w:rsidRPr="00774DBE" w:rsidRDefault="00774DBE" w:rsidP="00774DBE">
            <w:pPr>
              <w:spacing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Relojes Tablero mural. Material de voleibol, pelotas, redes, postes, </w:t>
            </w:r>
          </w:p>
          <w:p w14:paraId="7E06E874"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cancha </w:t>
            </w:r>
          </w:p>
          <w:p w14:paraId="6A10A4A5" w14:textId="77777777" w:rsidR="00774DBE" w:rsidRPr="00774DBE" w:rsidRDefault="00774DBE" w:rsidP="00774DBE">
            <w:pPr>
              <w:spacing w:after="4" w:line="23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Material de ciclismo, rutas, </w:t>
            </w:r>
          </w:p>
          <w:p w14:paraId="1B894D8C"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bicicletas, </w:t>
            </w:r>
            <w:proofErr w:type="spellStart"/>
            <w:r w:rsidRPr="00774DBE">
              <w:rPr>
                <w:rFonts w:ascii="Century Gothic" w:eastAsia="Century Gothic" w:hAnsi="Century Gothic" w:cs="Century Gothic"/>
                <w:color w:val="000000"/>
                <w:sz w:val="16"/>
              </w:rPr>
              <w:t>equipamie</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nto</w:t>
            </w:r>
            <w:proofErr w:type="spellEnd"/>
            <w:r w:rsidRPr="00774DBE">
              <w:rPr>
                <w:rFonts w:ascii="Century Gothic" w:eastAsia="Century Gothic" w:hAnsi="Century Gothic" w:cs="Century Gothic"/>
                <w:color w:val="000000"/>
                <w:sz w:val="16"/>
              </w:rPr>
              <w:t xml:space="preserve">. </w:t>
            </w:r>
          </w:p>
        </w:tc>
        <w:tc>
          <w:tcPr>
            <w:tcW w:w="925" w:type="dxa"/>
            <w:tcBorders>
              <w:top w:val="single" w:sz="3" w:space="0" w:color="000000"/>
              <w:left w:val="single" w:sz="3" w:space="0" w:color="000000"/>
              <w:bottom w:val="single" w:sz="3" w:space="0" w:color="000000"/>
              <w:right w:val="single" w:sz="3" w:space="0" w:color="000000"/>
            </w:tcBorders>
          </w:tcPr>
          <w:p w14:paraId="7D70B425" w14:textId="77777777" w:rsidR="00774DBE" w:rsidRPr="00774DBE" w:rsidRDefault="00774DBE" w:rsidP="00774DBE">
            <w:pPr>
              <w:spacing w:line="23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Unidad de Deporte </w:t>
            </w:r>
          </w:p>
          <w:p w14:paraId="67BBE9CC"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junto </w:t>
            </w:r>
          </w:p>
          <w:p w14:paraId="2F0528C7"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3FA22D2"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Polidepo</w:t>
            </w:r>
            <w:proofErr w:type="spellEnd"/>
          </w:p>
          <w:p w14:paraId="5E16CBE5"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rtivo</w:t>
            </w:r>
            <w:proofErr w:type="spellEnd"/>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center"/>
          </w:tcPr>
          <w:p w14:paraId="2B9908E7" w14:textId="77777777" w:rsidR="00774DBE" w:rsidRPr="00774DBE" w:rsidRDefault="00774DBE" w:rsidP="00774DBE">
            <w:pPr>
              <w:spacing w:line="259" w:lineRule="auto"/>
              <w:ind w:left="108"/>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52" w:type="dxa"/>
            <w:tcBorders>
              <w:top w:val="single" w:sz="3" w:space="0" w:color="000000"/>
              <w:left w:val="single" w:sz="3" w:space="0" w:color="000000"/>
              <w:bottom w:val="single" w:sz="3" w:space="0" w:color="000000"/>
              <w:right w:val="single" w:sz="3" w:space="0" w:color="000000"/>
            </w:tcBorders>
            <w:vAlign w:val="center"/>
          </w:tcPr>
          <w:p w14:paraId="28F7514C"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1B92271C" wp14:editId="50F31657">
                      <wp:extent cx="98574" cy="163017"/>
                      <wp:effectExtent l="0" t="0" r="0" b="0"/>
                      <wp:docPr id="110712" name="Group 110712"/>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491" name="Rectangle 103491"/>
                              <wps:cNvSpPr/>
                              <wps:spPr>
                                <a:xfrm rot="5399999">
                                  <a:off x="-17265" y="-15262"/>
                                  <a:ext cx="178504" cy="131103"/>
                                </a:xfrm>
                                <a:prstGeom prst="rect">
                                  <a:avLst/>
                                </a:prstGeom>
                                <a:ln>
                                  <a:noFill/>
                                </a:ln>
                              </wps:spPr>
                              <wps:txbx>
                                <w:txbxContent>
                                  <w:p w14:paraId="6D663FA1" w14:textId="77777777" w:rsidR="00774DBE" w:rsidRDefault="00774DBE" w:rsidP="00774DBE">
                                    <w:r>
                                      <w:rPr>
                                        <w:sz w:val="16"/>
                                      </w:rPr>
                                      <w:t>9</w:t>
                                    </w:r>
                                  </w:p>
                                </w:txbxContent>
                              </wps:txbx>
                              <wps:bodyPr horzOverflow="overflow" vert="horz" lIns="0" tIns="0" rIns="0" bIns="0" rtlCol="0">
                                <a:noAutofit/>
                              </wps:bodyPr>
                            </wps:wsp>
                            <wps:wsp>
                              <wps:cNvPr id="103492" name="Rectangle 103492"/>
                              <wps:cNvSpPr/>
                              <wps:spPr>
                                <a:xfrm rot="5399999">
                                  <a:off x="-84372" y="51843"/>
                                  <a:ext cx="178504" cy="131103"/>
                                </a:xfrm>
                                <a:prstGeom prst="rect">
                                  <a:avLst/>
                                </a:prstGeom>
                                <a:ln>
                                  <a:noFill/>
                                </a:ln>
                              </wps:spPr>
                              <wps:txbx>
                                <w:txbxContent>
                                  <w:p w14:paraId="599F381E" w14:textId="77777777" w:rsidR="00774DBE" w:rsidRDefault="00774DBE" w:rsidP="00774DBE">
                                    <w:r>
                                      <w:rPr>
                                        <w:sz w:val="16"/>
                                      </w:rPr>
                                      <w:t>%</w:t>
                                    </w:r>
                                  </w:p>
                                </w:txbxContent>
                              </wps:txbx>
                              <wps:bodyPr horzOverflow="overflow" vert="horz" lIns="0" tIns="0" rIns="0" bIns="0" rtlCol="0">
                                <a:noAutofit/>
                              </wps:bodyPr>
                            </wps:wsp>
                            <wps:wsp>
                              <wps:cNvPr id="9375" name="Rectangle 9375"/>
                              <wps:cNvSpPr/>
                              <wps:spPr>
                                <a:xfrm rot="5399999">
                                  <a:off x="14307" y="88038"/>
                                  <a:ext cx="37431" cy="131103"/>
                                </a:xfrm>
                                <a:prstGeom prst="rect">
                                  <a:avLst/>
                                </a:prstGeom>
                                <a:ln>
                                  <a:noFill/>
                                </a:ln>
                              </wps:spPr>
                              <wps:txbx>
                                <w:txbxContent>
                                  <w:p w14:paraId="38341990"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92271C" id="Group 110712" o:spid="_x0000_s1285"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cxbQIAAEIIAAAOAAAAZHJzL2Uyb0RvYy54bWzcVduK2zAQfS/0H4TeE9+S2DFxltLthkLp&#10;LrvtByiyfAFbEpISJ/36jmQ76WZpoSksS/OgjEbyzJkzF61uDm2D9kzpWvAMB1MfI8apyGteZvj7&#10;t7tJgpE2hOekEZxl+Mg0vlm/f7fqZMpCUYkmZwqBEa7TTma4MkamnqdpxVqip0IyDoeFUC0xsFWl&#10;lyvSgfW28ULfX3idULlUgjKtQXvbH+K1s18UjJr7otDMoCbDgM24Vbl1a1dvvSJpqYisajrAIFeg&#10;aEnNwenJ1C0xBO1U/cJUW1MltCjMlIrWE0VRU+ZigGgC/yKajRI76WIp066UJ5qA2guerjZLv+43&#10;Sj7JBwVMdLIELtzOxnIoVGv/ASU6OMqOJ8rYwSAKymUyj2cYUTgJFpEfxD2jtALaX3xEq09/+swb&#10;XXrPgHQSSkOfo9f/Fv1TRSRzpOoUon9QqM4BvB/NlgFGnLRQpY9QN4SXDUOD3pHj7p+o0qkG1kae&#10;kBJQW/NoaX+uEgbWJkEcLuYYAUGTYB4uwp6gkb8gTub+SGAUgDt7fmKCpFJps2GiRVbIsAJkzjzZ&#10;f9GmvzpesVgablcu7uqm6U+tBggd4VrJHLaHPupkad1Z3VbkR+CiEurHPfRz0Yguw2KQsG1x8G5P&#10;MWo+c8iB7aZRUKOwHQVlmo/C9VyP58POiKJ2gM/eBmCQ3B7D62Q5/E2WXWYsOKiKv85yMotiMAxZ&#10;ngcgv6kkL92YO9P+nyd5GcXQb5eN7LRDrV+R4GAW+bHLb5L4UfI8v1E8i2B2uCH4+j0MY+uN9LCb&#10;2/BQuQE2PKr2Jfx173r+/PSvfwIAAP//AwBQSwMEFAAGAAgAAAAhAIyMeCjbAAAAAwEAAA8AAABk&#10;cnMvZG93bnJldi54bWxMj81qwzAQhO+FvoPYQm+N7BS3wbUcQmh7CoX8QMhtY21sE2tlLMV23r5K&#10;Lu1lYZhh5ttsPppG9NS52rKCeBKBIC6srrlUsNt+vcxAOI+ssbFMCq7kYJ4/PmSYajvwmvqNL0Uo&#10;YZeigsr7NpXSFRUZdBPbEgfvZDuDPsiulLrDIZSbRk6j6E0arDksVNjSsqLivLkYBd8DDovX+LNf&#10;nU/L62Gb/OxXMSn1/DQuPkB4Gv1fGG74AR3ywHS0F9ZONArCI/5+b16SgDgqmCbvIPNM/mfPfwEA&#10;AP//AwBQSwECLQAUAAYACAAAACEAtoM4kv4AAADhAQAAEwAAAAAAAAAAAAAAAAAAAAAAW0NvbnRl&#10;bnRfVHlwZXNdLnhtbFBLAQItABQABgAIAAAAIQA4/SH/1gAAAJQBAAALAAAAAAAAAAAAAAAAAC8B&#10;AABfcmVscy8ucmVsc1BLAQItABQABgAIAAAAIQATNJcxbQIAAEIIAAAOAAAAAAAAAAAAAAAAAC4C&#10;AABkcnMvZTJvRG9jLnhtbFBLAQItABQABgAIAAAAIQCMjHgo2wAAAAMBAAAPAAAAAAAAAAAAAAAA&#10;AMcEAABkcnMvZG93bnJldi54bWxQSwUGAAAAAAQABADzAAAAzwUAAAAA&#10;">
                      <v:rect id="Rectangle 103491" o:spid="_x0000_s128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WXxwgAAAN8AAAAPAAAAZHJzL2Rvd25yZXYueG1sRE/dasIw&#10;FL4f+A7hDLybqT+M2RlFlILgRTf1AQ7NWdPZnJQm1vr2RhC8/Pj+F6ve1qKj1leOFYxHCQjiwumK&#10;SwWnY/bxBcIHZI21Y1JwIw+r5eBtgal2V/6l7hBKEUPYp6jAhNCkUvrCkEU/cg1x5P5cazFE2JZS&#10;t3iN4baWkyT5lBYrjg0GG9oYKs6Hi1WQn3Oz7arsVP7vvaaf3G2zsFNq+N6vv0EE6sNL/HTvdJyf&#10;TGfzMTz+RAByeQcAAP//AwBQSwECLQAUAAYACAAAACEA2+H2y+4AAACFAQAAEwAAAAAAAAAAAAAA&#10;AAAAAAAAW0NvbnRlbnRfVHlwZXNdLnhtbFBLAQItABQABgAIAAAAIQBa9CxbvwAAABUBAAALAAAA&#10;AAAAAAAAAAAAAB8BAABfcmVscy8ucmVsc1BLAQItABQABgAIAAAAIQDabWXxwgAAAN8AAAAPAAAA&#10;AAAAAAAAAAAAAAcCAABkcnMvZG93bnJldi54bWxQSwUGAAAAAAMAAwC3AAAA9gIAAAAA&#10;" filled="f" stroked="f">
                        <v:textbox inset="0,0,0,0">
                          <w:txbxContent>
                            <w:p w14:paraId="6D663FA1" w14:textId="77777777" w:rsidR="00774DBE" w:rsidRDefault="00774DBE" w:rsidP="00774DBE">
                              <w:r>
                                <w:rPr>
                                  <w:sz w:val="16"/>
                                </w:rPr>
                                <w:t>9</w:t>
                              </w:r>
                            </w:p>
                          </w:txbxContent>
                        </v:textbox>
                      </v:rect>
                      <v:rect id="Rectangle 103492" o:spid="_x0000_s1287"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uGwgAAAN8AAAAPAAAAZHJzL2Rvd25yZXYueG1sRE/dasIw&#10;FL4f+A7hCN7NVCdjVqOIUhB20U19gENzbKrNSWmyWt9+EQQvP77/5bq3teio9ZVjBZNxAoK4cLri&#10;UsHpmL1/gfABWWPtmBTcycN6NXhbYqrdjX+pO4RSxBD2KSowITSplL4wZNGPXUMcubNrLYYI21Lq&#10;Fm8x3NZymiSf0mLFscFgQ1tDxfXwZxXk19zsuio7lZdvr+knd7ss7JUaDfvNAkSgPrzET/dex/nJ&#10;x2w+hcefCECu/gEAAP//AwBQSwECLQAUAAYACAAAACEA2+H2y+4AAACFAQAAEwAAAAAAAAAAAAAA&#10;AAAAAAAAW0NvbnRlbnRfVHlwZXNdLnhtbFBLAQItABQABgAIAAAAIQBa9CxbvwAAABUBAAALAAAA&#10;AAAAAAAAAAAAAB8BAABfcmVscy8ucmVsc1BLAQItABQABgAIAAAAIQAqv/uGwgAAAN8AAAAPAAAA&#10;AAAAAAAAAAAAAAcCAABkcnMvZG93bnJldi54bWxQSwUGAAAAAAMAAwC3AAAA9gIAAAAA&#10;" filled="f" stroked="f">
                        <v:textbox inset="0,0,0,0">
                          <w:txbxContent>
                            <w:p w14:paraId="599F381E" w14:textId="77777777" w:rsidR="00774DBE" w:rsidRDefault="00774DBE" w:rsidP="00774DBE">
                              <w:r>
                                <w:rPr>
                                  <w:sz w:val="16"/>
                                </w:rPr>
                                <w:t>%</w:t>
                              </w:r>
                            </w:p>
                          </w:txbxContent>
                        </v:textbox>
                      </v:rect>
                      <v:rect id="Rectangle 9375" o:spid="_x0000_s1288" style="position:absolute;left:14307;top:88038;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mkxQAAAN0AAAAPAAAAZHJzL2Rvd25yZXYueG1sRI/RasJA&#10;FETfhf7Dcgt9q5u2tNXoRooSEHyIWj/gkr1m02Tvhuwa0793CwUfh5k5wyxXo23FQL2vHSt4mSYg&#10;iEuna64UnL7z5xkIH5A1to5JwS95WGUPkyWm2l35QMMxVCJC2KeowITQpVL60pBFP3UdcfTOrrcY&#10;ouwrqXu8Rrht5WuSfEiLNccFgx2tDZXN8WIVFE1hNkOdn6qfnde0L9wmD1ulnh7HrwWIQGO4h//b&#10;W61g/vb5Dn9v4hOQ2Q0AAP//AwBQSwECLQAUAAYACAAAACEA2+H2y+4AAACFAQAAEwAAAAAAAAAA&#10;AAAAAAAAAAAAW0NvbnRlbnRfVHlwZXNdLnhtbFBLAQItABQABgAIAAAAIQBa9CxbvwAAABUBAAAL&#10;AAAAAAAAAAAAAAAAAB8BAABfcmVscy8ucmVsc1BLAQItABQABgAIAAAAIQAergmkxQAAAN0AAAAP&#10;AAAAAAAAAAAAAAAAAAcCAABkcnMvZG93bnJldi54bWxQSwUGAAAAAAMAAwC3AAAA+QIAAAAA&#10;" filled="f" stroked="f">
                        <v:textbox inset="0,0,0,0">
                          <w:txbxContent>
                            <w:p w14:paraId="38341990" w14:textId="77777777" w:rsidR="00774DBE" w:rsidRDefault="00774DBE" w:rsidP="00774DBE">
                              <w:r>
                                <w:rPr>
                                  <w:sz w:val="16"/>
                                </w:rPr>
                                <w:t xml:space="preserve"> </w:t>
                              </w:r>
                            </w:p>
                          </w:txbxContent>
                        </v:textbox>
                      </v:rect>
                      <w10:anchorlock/>
                    </v:group>
                  </w:pict>
                </mc:Fallback>
              </mc:AlternateContent>
            </w:r>
          </w:p>
        </w:tc>
        <w:tc>
          <w:tcPr>
            <w:tcW w:w="276" w:type="dxa"/>
            <w:tcBorders>
              <w:top w:val="single" w:sz="3" w:space="0" w:color="000000"/>
              <w:left w:val="single" w:sz="3" w:space="0" w:color="000000"/>
              <w:bottom w:val="single" w:sz="3" w:space="0" w:color="000000"/>
              <w:right w:val="single" w:sz="3" w:space="0" w:color="000000"/>
            </w:tcBorders>
            <w:vAlign w:val="center"/>
          </w:tcPr>
          <w:p w14:paraId="32F6A01C" w14:textId="77777777" w:rsidR="00774DBE" w:rsidRPr="00774DBE" w:rsidRDefault="00774DBE" w:rsidP="00774DBE">
            <w:pPr>
              <w:spacing w:line="259" w:lineRule="auto"/>
              <w:ind w:left="-3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18ACF827" wp14:editId="3EB89CE7">
                      <wp:extent cx="98574" cy="191084"/>
                      <wp:effectExtent l="0" t="0" r="0" b="0"/>
                      <wp:docPr id="110724" name="Group 110724"/>
                      <wp:cNvGraphicFramePr/>
                      <a:graphic xmlns:a="http://schemas.openxmlformats.org/drawingml/2006/main">
                        <a:graphicData uri="http://schemas.microsoft.com/office/word/2010/wordprocessingGroup">
                          <wpg:wgp>
                            <wpg:cNvGrpSpPr/>
                            <wpg:grpSpPr>
                              <a:xfrm>
                                <a:off x="0" y="0"/>
                                <a:ext cx="98574" cy="191084"/>
                                <a:chOff x="0" y="0"/>
                                <a:chExt cx="98574" cy="191084"/>
                              </a:xfrm>
                            </wpg:grpSpPr>
                            <wps:wsp>
                              <wps:cNvPr id="103494" name="Rectangle 103494"/>
                              <wps:cNvSpPr/>
                              <wps:spPr>
                                <a:xfrm rot="5399999">
                                  <a:off x="-21976" y="-10551"/>
                                  <a:ext cx="216475" cy="131103"/>
                                </a:xfrm>
                                <a:prstGeom prst="rect">
                                  <a:avLst/>
                                </a:prstGeom>
                                <a:ln>
                                  <a:noFill/>
                                </a:ln>
                              </wps:spPr>
                              <wps:txbx>
                                <w:txbxContent>
                                  <w:p w14:paraId="4FD83143" w14:textId="77777777" w:rsidR="00774DBE" w:rsidRDefault="00774DBE" w:rsidP="00774DBE">
                                    <w:r>
                                      <w:rPr>
                                        <w:sz w:val="16"/>
                                      </w:rPr>
                                      <w:t>9</w:t>
                                    </w:r>
                                  </w:p>
                                </w:txbxContent>
                              </wps:txbx>
                              <wps:bodyPr horzOverflow="overflow" vert="horz" lIns="0" tIns="0" rIns="0" bIns="0" rtlCol="0">
                                <a:noAutofit/>
                              </wps:bodyPr>
                            </wps:wsp>
                            <wps:wsp>
                              <wps:cNvPr id="103495" name="Rectangle 103495"/>
                              <wps:cNvSpPr/>
                              <wps:spPr>
                                <a:xfrm rot="5399999">
                                  <a:off x="-103154" y="70626"/>
                                  <a:ext cx="216475" cy="131103"/>
                                </a:xfrm>
                                <a:prstGeom prst="rect">
                                  <a:avLst/>
                                </a:prstGeom>
                                <a:ln>
                                  <a:noFill/>
                                </a:ln>
                              </wps:spPr>
                              <wps:txbx>
                                <w:txbxContent>
                                  <w:p w14:paraId="37C8799D" w14:textId="77777777" w:rsidR="00774DBE" w:rsidRDefault="00774DBE" w:rsidP="00774DBE">
                                    <w:r>
                                      <w:rPr>
                                        <w:sz w:val="16"/>
                                      </w:rPr>
                                      <w:t>.%</w:t>
                                    </w:r>
                                  </w:p>
                                </w:txbxContent>
                              </wps:txbx>
                              <wps:bodyPr horzOverflow="overflow" vert="horz" lIns="0" tIns="0" rIns="0" bIns="0" rtlCol="0">
                                <a:noAutofit/>
                              </wps:bodyPr>
                            </wps:wsp>
                            <wps:wsp>
                              <wps:cNvPr id="9377" name="Rectangle 9377"/>
                              <wps:cNvSpPr/>
                              <wps:spPr>
                                <a:xfrm rot="5399999">
                                  <a:off x="14307" y="116105"/>
                                  <a:ext cx="37431" cy="131103"/>
                                </a:xfrm>
                                <a:prstGeom prst="rect">
                                  <a:avLst/>
                                </a:prstGeom>
                                <a:ln>
                                  <a:noFill/>
                                </a:ln>
                              </wps:spPr>
                              <wps:txbx>
                                <w:txbxContent>
                                  <w:p w14:paraId="6E4DD2FD"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ACF827" id="Group 110724" o:spid="_x0000_s1289" style="width:7.75pt;height:15.05pt;mso-position-horizontal-relative:char;mso-position-vertical-relative:line" coordsize="98574,1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QJawIAAEQIAAAOAAAAZHJzL2Uyb0RvYy54bWzcVW1v2yAQ/j5p/wHxPbWJ4zi24lTTulaT&#10;prVqtx9AMH6RbEBA6nS/fge2k7WZJi2Ttmr5QODAd889zx2sL/ddix65No0UOSYXIUZcMFk0osrx&#10;1y/XsxVGxlJR0FYKnuMnbvDl5u2bda8yPpe1bAuuETgRJutVjmtrVRYEhtW8o+ZCKi5gs5S6oxaW&#10;ugoKTXvw3rXBPAyXQS91obRk3BiwXg2beOP9lyVn9rYsDbeozTFgs37Ufty6MdisaVZpquqGjTDo&#10;GSg62ggIenB1RS1FO92cuOoapqWRpb1gsgtkWTaM+xwgGxK+yOZGy53yuVRZX6kDTUDtC57Odss+&#10;P95o9aDuNDDRqwq48CuXy77UnfsHlGjvKXs6UMb3FjEwpqs4WWDEYIekJFwtBkZZDbSffMTqD7/6&#10;LJhCBs+A9ApKwxyzN3+W/UNNFfekmgyyv9OoKQB8GC1SSETQDqr0HuqGiqrlaLR7cvz5A1UmM8Da&#10;xBPSEmorjlL385UwsjabkzRZYgQEzUgYx2QgaOJvTpaLJB4JjAiEc/sHJmimtLE3XHbITXKsAZl3&#10;Tx8/GTscnY44LK1wo5DXTdsOu84ChE5w3czut/sh63TuwjnbVhZPwEUt9bdb6OeylX2O5TjDrsUh&#10;utvFqP0oQAPXTdNET5PtNNG2fS99zw143u2sLBsP+BhtBAbiDhj+jsrA9k9VjicqoCp+W2UQjsRQ&#10;PyBzEi7ny9elsi+qI+//ucpplCSnGnvrWOxnKEwWUQhe3T1HltDIzwWOkkVE/l0X+1v3Nejrb254&#10;qvwVNj6r7i38ce27/vj4b74DAAD//wMAUEsDBBQABgAIAAAAIQAe1PQB2gAAAAMBAAAPAAAAZHJz&#10;L2Rvd25yZXYueG1sTI9Ba8JAEIXvhf6HZQRvdZNKisRsRKT1JIWqUHobs2MSzM6G7JrEf9+1l3oZ&#10;eLzHe99kq9E0oqfO1ZYVxLMIBHFhdc2lguPh42UBwnlkjY1lUnAjB6v8+SnDVNuBv6jf+1KEEnYp&#10;Kqi8b1MpXVGRQTezLXHwzrYz6IPsSqk7HEK5aeRrFL1JgzWHhQpb2lRUXPZXo2A74LCex+/97nLe&#10;3H4Oyef3LialppNxvQThafT/YbjjB3TIA9PJXlk70SgIj/i/e/eSBMRJwTyKQeaZfGTPfwEAAP//&#10;AwBQSwECLQAUAAYACAAAACEAtoM4kv4AAADhAQAAEwAAAAAAAAAAAAAAAAAAAAAAW0NvbnRlbnRf&#10;VHlwZXNdLnhtbFBLAQItABQABgAIAAAAIQA4/SH/1gAAAJQBAAALAAAAAAAAAAAAAAAAAC8BAABf&#10;cmVscy8ucmVsc1BLAQItABQABgAIAAAAIQDx0HQJawIAAEQIAAAOAAAAAAAAAAAAAAAAAC4CAABk&#10;cnMvZTJvRG9jLnhtbFBLAQItABQABgAIAAAAIQAe1PQB2gAAAAMBAAAPAAAAAAAAAAAAAAAAAMUE&#10;AABkcnMvZG93bnJldi54bWxQSwUGAAAAAAQABADzAAAAzAUAAAAA&#10;">
                      <v:rect id="Rectangle 103494" o:spid="_x0000_s1290" style="position:absolute;left:-21976;top:-10551;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ZpwgAAAN8AAAAPAAAAZHJzL2Rvd25yZXYueG1sRE/dasIw&#10;FL4f+A7hCN7N1CljVqOIUhC86KY+wKE5NtXmpDRZ7d5+EQQvP77/5bq3teio9ZVjBZNxAoK4cLri&#10;UsH5lL1/gfABWWPtmBT8kYf1avC2xFS7O/9QdwyliCHsU1RgQmhSKX1hyKIfu4Y4chfXWgwRtqXU&#10;Ld5juK3lR5J8SosVxwaDDW0NFbfjr1WQ33Kz66rsXF4PXtN37nZZ2Cs1GvabBYhAfXiJn+69jvOT&#10;6Ww+g8efCECu/gEAAP//AwBQSwECLQAUAAYACAAAACEA2+H2y+4AAACFAQAAEwAAAAAAAAAAAAAA&#10;AAAAAAAAW0NvbnRlbnRfVHlwZXNdLnhtbFBLAQItABQABgAIAAAAIQBa9CxbvwAAABUBAAALAAAA&#10;AAAAAAAAAAAAAB8BAABfcmVscy8ucmVsc1BLAQItABQABgAIAAAAIQDKGsZpwgAAAN8AAAAPAAAA&#10;AAAAAAAAAAAAAAcCAABkcnMvZG93bnJldi54bWxQSwUGAAAAAAMAAwC3AAAA9gIAAAAA&#10;" filled="f" stroked="f">
                        <v:textbox inset="0,0,0,0">
                          <w:txbxContent>
                            <w:p w14:paraId="4FD83143" w14:textId="77777777" w:rsidR="00774DBE" w:rsidRDefault="00774DBE" w:rsidP="00774DBE">
                              <w:r>
                                <w:rPr>
                                  <w:sz w:val="16"/>
                                </w:rPr>
                                <w:t>9</w:t>
                              </w:r>
                            </w:p>
                          </w:txbxContent>
                        </v:textbox>
                      </v:rect>
                      <v:rect id="Rectangle 103495" o:spid="_x0000_s1291" style="position:absolute;left:-103154;top:70626;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PywgAAAN8AAAAPAAAAZHJzL2Rvd25yZXYueG1sRE/dasIw&#10;FL4f+A7hCN5p6i9bZxSZFIRddFMf4NCcNdXmpDRZrW+/CMIuP77/9ba3teio9ZVjBdNJAoK4cLri&#10;UsH5lI1fQfiArLF2TAru5GG7GbysMdXuxt/UHUMpYgj7FBWYEJpUSl8YsugnriGO3I9rLYYI21Lq&#10;Fm8x3NZyliQrabHi2GCwoQ9DxfX4axXk19zsuyo7l5dPr+krd/ssHJQaDfvdO4hAffgXP90HHecn&#10;88XbEh5/IgC5+QMAAP//AwBQSwECLQAUAAYACAAAACEA2+H2y+4AAACFAQAAEwAAAAAAAAAAAAAA&#10;AAAAAAAAW0NvbnRlbnRfVHlwZXNdLnhtbFBLAQItABQABgAIAAAAIQBa9CxbvwAAABUBAAALAAAA&#10;AAAAAAAAAAAAAB8BAABfcmVscy8ucmVsc1BLAQItABQABgAIAAAAIQClVmPywgAAAN8AAAAPAAAA&#10;AAAAAAAAAAAAAAcCAABkcnMvZG93bnJldi54bWxQSwUGAAAAAAMAAwC3AAAA9gIAAAAA&#10;" filled="f" stroked="f">
                        <v:textbox inset="0,0,0,0">
                          <w:txbxContent>
                            <w:p w14:paraId="37C8799D" w14:textId="77777777" w:rsidR="00774DBE" w:rsidRDefault="00774DBE" w:rsidP="00774DBE">
                              <w:r>
                                <w:rPr>
                                  <w:sz w:val="16"/>
                                </w:rPr>
                                <w:t>.%</w:t>
                              </w:r>
                            </w:p>
                          </w:txbxContent>
                        </v:textbox>
                      </v:rect>
                      <v:rect id="Rectangle 9377" o:spid="_x0000_s1292" style="position:absolute;left:14307;top:11610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JIxQAAAN0AAAAPAAAAZHJzL2Rvd25yZXYueG1sRI/RasJA&#10;FETfC/7DcgXf6qYVak2zEVECQh9i1Q+4ZG+zqdm7IbuN8e/dQsHHYWbOMNl6tK0YqPeNYwUv8wQE&#10;ceV0w7WC86l4fgfhA7LG1jEpuJGHdT55yjDV7spfNBxDLSKEfYoKTAhdKqWvDFn0c9cRR+/b9RZD&#10;lH0tdY/XCLetfE2SN2mx4bhgsKOtoepy/LUKyktpdkNTnOufT6/pULpdEfZKzabj5gNEoDE8wv/t&#10;vVawWiyX8PcmPgGZ3wEAAP//AwBQSwECLQAUAAYACAAAACEA2+H2y+4AAACFAQAAEwAAAAAAAAAA&#10;AAAAAAAAAAAAW0NvbnRlbnRfVHlwZXNdLnhtbFBLAQItABQABgAIAAAAIQBa9CxbvwAAABUBAAAL&#10;AAAAAAAAAAAAAAAAAB8BAABfcmVscy8ucmVsc1BLAQItABQABgAIAAAAIQCBMDJIxQAAAN0AAAAP&#10;AAAAAAAAAAAAAAAAAAcCAABkcnMvZG93bnJldi54bWxQSwUGAAAAAAMAAwC3AAAA+QIAAAAA&#10;" filled="f" stroked="f">
                        <v:textbox inset="0,0,0,0">
                          <w:txbxContent>
                            <w:p w14:paraId="6E4DD2FD" w14:textId="77777777" w:rsidR="00774DBE" w:rsidRDefault="00774DBE" w:rsidP="00774DBE">
                              <w:r>
                                <w:rPr>
                                  <w:sz w:val="16"/>
                                </w:rPr>
                                <w:t xml:space="preserve"> </w:t>
                              </w:r>
                            </w:p>
                          </w:txbxContent>
                        </v:textbox>
                      </v:rect>
                      <w10:anchorlock/>
                    </v:group>
                  </w:pict>
                </mc:Fallback>
              </mc:AlternateContent>
            </w:r>
          </w:p>
        </w:tc>
        <w:tc>
          <w:tcPr>
            <w:tcW w:w="288" w:type="dxa"/>
            <w:tcBorders>
              <w:top w:val="single" w:sz="3" w:space="0" w:color="000000"/>
              <w:left w:val="single" w:sz="3" w:space="0" w:color="000000"/>
              <w:bottom w:val="single" w:sz="3" w:space="0" w:color="000000"/>
              <w:right w:val="single" w:sz="3" w:space="0" w:color="000000"/>
            </w:tcBorders>
            <w:vAlign w:val="center"/>
          </w:tcPr>
          <w:p w14:paraId="3A69214C" w14:textId="77777777" w:rsidR="00774DBE" w:rsidRPr="00774DBE" w:rsidRDefault="00774DBE" w:rsidP="00774DBE">
            <w:pPr>
              <w:spacing w:line="259" w:lineRule="auto"/>
              <w:ind w:left="-1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B680E41" wp14:editId="71F7A043">
                      <wp:extent cx="98574" cy="191084"/>
                      <wp:effectExtent l="0" t="0" r="0" b="0"/>
                      <wp:docPr id="110772" name="Group 110772"/>
                      <wp:cNvGraphicFramePr/>
                      <a:graphic xmlns:a="http://schemas.openxmlformats.org/drawingml/2006/main">
                        <a:graphicData uri="http://schemas.microsoft.com/office/word/2010/wordprocessingGroup">
                          <wpg:wgp>
                            <wpg:cNvGrpSpPr/>
                            <wpg:grpSpPr>
                              <a:xfrm>
                                <a:off x="0" y="0"/>
                                <a:ext cx="98574" cy="191084"/>
                                <a:chOff x="0" y="0"/>
                                <a:chExt cx="98574" cy="191084"/>
                              </a:xfrm>
                            </wpg:grpSpPr>
                            <wps:wsp>
                              <wps:cNvPr id="103496" name="Rectangle 103496"/>
                              <wps:cNvSpPr/>
                              <wps:spPr>
                                <a:xfrm rot="5399999">
                                  <a:off x="-21976" y="-10551"/>
                                  <a:ext cx="216475" cy="131103"/>
                                </a:xfrm>
                                <a:prstGeom prst="rect">
                                  <a:avLst/>
                                </a:prstGeom>
                                <a:ln>
                                  <a:noFill/>
                                </a:ln>
                              </wps:spPr>
                              <wps:txbx>
                                <w:txbxContent>
                                  <w:p w14:paraId="48562F85" w14:textId="77777777" w:rsidR="00774DBE" w:rsidRDefault="00774DBE" w:rsidP="00774DBE">
                                    <w:r>
                                      <w:rPr>
                                        <w:sz w:val="16"/>
                                      </w:rPr>
                                      <w:t>9</w:t>
                                    </w:r>
                                  </w:p>
                                </w:txbxContent>
                              </wps:txbx>
                              <wps:bodyPr horzOverflow="overflow" vert="horz" lIns="0" tIns="0" rIns="0" bIns="0" rtlCol="0">
                                <a:noAutofit/>
                              </wps:bodyPr>
                            </wps:wsp>
                            <wps:wsp>
                              <wps:cNvPr id="103497" name="Rectangle 103497"/>
                              <wps:cNvSpPr/>
                              <wps:spPr>
                                <a:xfrm rot="5399999">
                                  <a:off x="-103154" y="70626"/>
                                  <a:ext cx="216475" cy="131103"/>
                                </a:xfrm>
                                <a:prstGeom prst="rect">
                                  <a:avLst/>
                                </a:prstGeom>
                                <a:ln>
                                  <a:noFill/>
                                </a:ln>
                              </wps:spPr>
                              <wps:txbx>
                                <w:txbxContent>
                                  <w:p w14:paraId="52DDEA1F" w14:textId="77777777" w:rsidR="00774DBE" w:rsidRDefault="00774DBE" w:rsidP="00774DBE">
                                    <w:r>
                                      <w:rPr>
                                        <w:sz w:val="16"/>
                                      </w:rPr>
                                      <w:t>.%</w:t>
                                    </w:r>
                                  </w:p>
                                </w:txbxContent>
                              </wps:txbx>
                              <wps:bodyPr horzOverflow="overflow" vert="horz" lIns="0" tIns="0" rIns="0" bIns="0" rtlCol="0">
                                <a:noAutofit/>
                              </wps:bodyPr>
                            </wps:wsp>
                            <wps:wsp>
                              <wps:cNvPr id="9379" name="Rectangle 9379"/>
                              <wps:cNvSpPr/>
                              <wps:spPr>
                                <a:xfrm rot="5399999">
                                  <a:off x="14307" y="116105"/>
                                  <a:ext cx="37431" cy="131103"/>
                                </a:xfrm>
                                <a:prstGeom prst="rect">
                                  <a:avLst/>
                                </a:prstGeom>
                                <a:ln>
                                  <a:noFill/>
                                </a:ln>
                              </wps:spPr>
                              <wps:txbx>
                                <w:txbxContent>
                                  <w:p w14:paraId="0804D470"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680E41" id="Group 110772" o:spid="_x0000_s1293" style="width:7.75pt;height:15.05pt;mso-position-horizontal-relative:char;mso-position-vertical-relative:line" coordsize="98574,1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bnagIAAEQIAAAOAAAAZHJzL2Uyb0RvYy54bWzcVW1v0zAQ/o7Ef7D8vUvcNE0TNZ0QYxMS&#10;YtMGP8B1nBcpsS3bXTp+PWcnadkqkCgSQ/SDe75z7p577s5eX+67Fj1ybRopckwuQoy4YLJoRJXj&#10;r1+uZyuMjKWioK0UPMdP3ODLzds3615lfC5r2RZcI3AiTNarHNfWqiwIDKt5R82FVFyAsZS6oxa2&#10;ugoKTXvw3rXBPAyXQS91obRk3BjQXg1GvPH+y5Ize1uWhlvU5hiwWb9qv27dGmzWNKs0VXXDRhj0&#10;DBQdbQQEPbi6opainW5OXHUN09LI0l4w2QWyLBvGfQ6QDQlfZHOj5U75XKqsr9SBJqD2BU9nu2Wf&#10;H2+0elB3GpjoVQVc+J3LZV/qzv0DSrT3lD0dKON7ixgo01WcLDBiYCEpCVeLgVFWA+0nH7H6w68+&#10;C6aQwTMgvYLWMMfszZ9l/1BTxT2pJoPs7zRqCgAfRot0iZGgHXTpPfQNFVXL0aj35PjzB6pMZoC1&#10;iSekJfRWHKXu5zthZG02J2kCjoGgGQnjmAwETfzNyXKRxCOBEYFwzn5ggmZKG3vDZYeckGMNyLx7&#10;+vjJ2OHodMRhaYVbhbxu2nawOg0QOsF1kt1v90PWaezCOd1WFk/ARS31t1uY57KVfY7lKGE34hDd&#10;WTFqPwqogZumSdCTsJ0Ebdv30s/cgOfdzsqy8YCP0UZgUNwBw9+pcvKTKicTFdAVv11lKByJYRCg&#10;zEm4nC//rSp7OEfe//Mqp1GSntbYa8dmP6PCZBGF0DnuniNLGOTnBY6SRUReb4oPrfvaU+xvbniq&#10;/BU2PqvuLfxx76f++PhvvgMAAP//AwBQSwMEFAAGAAgAAAAhAB7U9AHaAAAAAwEAAA8AAABkcnMv&#10;ZG93bnJldi54bWxMj0FrwkAQhe+F/odlBG91k0qKxGxEpPUkhapQehuzYxLMzobsmsR/37WXehl4&#10;vMd732Sr0TSip87VlhXEswgEcWF1zaWC4+HjZQHCeWSNjWVScCMHq/z5KcNU24G/qN/7UoQSdikq&#10;qLxvUyldUZFBN7MtcfDOtjPog+xKqTscQrlp5GsUvUmDNYeFClvaVFRc9lejYDvgsJ7H7/3uct7c&#10;fg7J5/cuJqWmk3G9BOFp9P9huOMHdMgD08leWTvRKAiP+L9795IExEnBPIpB5pl8ZM9/AQAA//8D&#10;AFBLAQItABQABgAIAAAAIQC2gziS/gAAAOEBAAATAAAAAAAAAAAAAAAAAAAAAABbQ29udGVudF9U&#10;eXBlc10ueG1sUEsBAi0AFAAGAAgAAAAhADj9If/WAAAAlAEAAAsAAAAAAAAAAAAAAAAALwEAAF9y&#10;ZWxzLy5yZWxzUEsBAi0AFAAGAAgAAAAhAER49udqAgAARAgAAA4AAAAAAAAAAAAAAAAALgIAAGRy&#10;cy9lMm9Eb2MueG1sUEsBAi0AFAAGAAgAAAAhAB7U9AHaAAAAAwEAAA8AAAAAAAAAAAAAAAAAxAQA&#10;AGRycy9kb3ducmV2LnhtbFBLBQYAAAAABAAEAPMAAADLBQAAAAA=&#10;">
                      <v:rect id="Rectangle 103496" o:spid="_x0000_s1294" style="position:absolute;left:-21976;top:-10551;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P2FwwAAAN8AAAAPAAAAZHJzL2Rvd25yZXYueG1sRE/dasIw&#10;FL4f7B3CGexuprohW20qY1IQdlHnfIBDc2yqzUlpYq1vbwTBy4/vP1uOthUD9b5xrGA6SUAQV043&#10;XCvY/RdvnyB8QNbYOiYFF/KwzJ+fMky1O/MfDdtQixjCPkUFJoQuldJXhiz6ieuII7d3vcUQYV9L&#10;3eM5httWzpJkLi02HBsMdvRjqDpuT1ZBeSzNamiKXX349Zo2pVsVYa3U68v4vQARaAwP8d291nF+&#10;8v7xNYfbnwhA5lcAAAD//wMAUEsBAi0AFAAGAAgAAAAhANvh9svuAAAAhQEAABMAAAAAAAAAAAAA&#10;AAAAAAAAAFtDb250ZW50X1R5cGVzXS54bWxQSwECLQAUAAYACAAAACEAWvQsW78AAAAVAQAACwAA&#10;AAAAAAAAAAAAAAAfAQAAX3JlbHMvLnJlbHNQSwECLQAUAAYACAAAACEAVYT9hcMAAADfAAAADwAA&#10;AAAAAAAAAAAAAAAHAgAAZHJzL2Rvd25yZXYueG1sUEsFBgAAAAADAAMAtwAAAPcCAAAAAA==&#10;" filled="f" stroked="f">
                        <v:textbox inset="0,0,0,0">
                          <w:txbxContent>
                            <w:p w14:paraId="48562F85" w14:textId="77777777" w:rsidR="00774DBE" w:rsidRDefault="00774DBE" w:rsidP="00774DBE">
                              <w:r>
                                <w:rPr>
                                  <w:sz w:val="16"/>
                                </w:rPr>
                                <w:t>9</w:t>
                              </w:r>
                            </w:p>
                          </w:txbxContent>
                        </v:textbox>
                      </v:rect>
                      <v:rect id="Rectangle 103497" o:spid="_x0000_s1295" style="position:absolute;left:-103154;top:70626;width:21647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FgewwAAAN8AAAAPAAAAZHJzL2Rvd25yZXYueG1sRE/dasIw&#10;FL4f+A7hCN5p6g+6dUaRSUHYRTf1AQ7NWVNtTkqT1fr2iyDs8uP7X297W4uOWl85VjCdJCCIC6cr&#10;LhWcT9n4FYQPyBprx6TgTh62m8HLGlPtbvxN3TGUIoawT1GBCaFJpfSFIYt+4hriyP241mKIsC2l&#10;bvEWw20tZ0mylBYrjg0GG/owVFyPv1ZBfs3Nvquyc3n59Jq+crfPwkGp0bDfvYMI1Id/8dN90HF+&#10;Ml+8reDxJwKQmz8AAAD//wMAUEsBAi0AFAAGAAgAAAAhANvh9svuAAAAhQEAABMAAAAAAAAAAAAA&#10;AAAAAAAAAFtDb250ZW50X1R5cGVzXS54bWxQSwECLQAUAAYACAAAACEAWvQsW78AAAAVAQAACwAA&#10;AAAAAAAAAAAAAAAfAQAAX3JlbHMvLnJlbHNQSwECLQAUAAYACAAAACEAOshYHsMAAADfAAAADwAA&#10;AAAAAAAAAAAAAAAHAgAAZHJzL2Rvd25yZXYueG1sUEsFBgAAAAADAAMAtwAAAPcCAAAAAA==&#10;" filled="f" stroked="f">
                        <v:textbox inset="0,0,0,0">
                          <w:txbxContent>
                            <w:p w14:paraId="52DDEA1F" w14:textId="77777777" w:rsidR="00774DBE" w:rsidRDefault="00774DBE" w:rsidP="00774DBE">
                              <w:r>
                                <w:rPr>
                                  <w:sz w:val="16"/>
                                </w:rPr>
                                <w:t>.%</w:t>
                              </w:r>
                            </w:p>
                          </w:txbxContent>
                        </v:textbox>
                      </v:rect>
                      <v:rect id="Rectangle 9379" o:spid="_x0000_s1296" style="position:absolute;left:14307;top:116105;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OhxQAAAN0AAAAPAAAAZHJzL2Rvd25yZXYueG1sRI/RasJA&#10;FETfC/7DcgXf6sYKrUZXkUpA6ENq9AMu2Ws2mr0bsmuMf98tFPo4zMwZZr0dbCN66nztWMFsmoAg&#10;Lp2uuVJwPmWvCxA+IGtsHJOCJ3nYbkYva0y1e/CR+iJUIkLYp6jAhNCmUvrSkEU/dS1x9C6usxii&#10;7CqpO3xEuG3kW5K8S4s1xwWDLX0aKm/F3SrIb7nZ93V2rq5fXtN37vZZOCg1GQ+7FYhAQ/gP/7UP&#10;WsFy/rGE3zfxCcjNDwAAAP//AwBQSwECLQAUAAYACAAAACEA2+H2y+4AAACFAQAAEwAAAAAAAAAA&#10;AAAAAAAAAAAAW0NvbnRlbnRfVHlwZXNdLnhtbFBLAQItABQABgAIAAAAIQBa9CxbvwAAABUBAAAL&#10;AAAAAAAAAAAAAAAAAB8BAABfcmVscy8ucmVsc1BLAQItABQABgAIAAAAIQCf4wOhxQAAAN0AAAAP&#10;AAAAAAAAAAAAAAAAAAcCAABkcnMvZG93bnJldi54bWxQSwUGAAAAAAMAAwC3AAAA+QIAAAAA&#10;" filled="f" stroked="f">
                        <v:textbox inset="0,0,0,0">
                          <w:txbxContent>
                            <w:p w14:paraId="0804D470" w14:textId="77777777" w:rsidR="00774DBE" w:rsidRDefault="00774DBE" w:rsidP="00774DBE">
                              <w:r>
                                <w:rPr>
                                  <w:sz w:val="16"/>
                                </w:rPr>
                                <w:t xml:space="preserve"> </w:t>
                              </w:r>
                            </w:p>
                          </w:txbxContent>
                        </v:textbox>
                      </v:rect>
                      <w10:anchorlock/>
                    </v:group>
                  </w:pict>
                </mc:Fallback>
              </mc:AlternateContent>
            </w:r>
          </w:p>
        </w:tc>
        <w:tc>
          <w:tcPr>
            <w:tcW w:w="428" w:type="dxa"/>
            <w:tcBorders>
              <w:top w:val="single" w:sz="3" w:space="0" w:color="000000"/>
              <w:left w:val="single" w:sz="3" w:space="0" w:color="000000"/>
              <w:bottom w:val="single" w:sz="3" w:space="0" w:color="000000"/>
              <w:right w:val="single" w:sz="3" w:space="0" w:color="000000"/>
            </w:tcBorders>
            <w:vAlign w:val="center"/>
          </w:tcPr>
          <w:p w14:paraId="6E2F3341" w14:textId="77777777" w:rsidR="00774DBE" w:rsidRPr="00774DBE" w:rsidRDefault="00774DBE" w:rsidP="00774DBE">
            <w:pPr>
              <w:spacing w:line="259" w:lineRule="auto"/>
              <w:ind w:left="11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3CC2393" wp14:editId="097D9459">
                      <wp:extent cx="98574" cy="163017"/>
                      <wp:effectExtent l="0" t="0" r="0" b="0"/>
                      <wp:docPr id="110833" name="Group 110833"/>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498" name="Rectangle 103498"/>
                              <wps:cNvSpPr/>
                              <wps:spPr>
                                <a:xfrm rot="5399999">
                                  <a:off x="-17265" y="-15262"/>
                                  <a:ext cx="178504" cy="131103"/>
                                </a:xfrm>
                                <a:prstGeom prst="rect">
                                  <a:avLst/>
                                </a:prstGeom>
                                <a:ln>
                                  <a:noFill/>
                                </a:ln>
                              </wps:spPr>
                              <wps:txbx>
                                <w:txbxContent>
                                  <w:p w14:paraId="5B99D2C9" w14:textId="77777777" w:rsidR="00774DBE" w:rsidRDefault="00774DBE" w:rsidP="00774DBE">
                                    <w:r>
                                      <w:rPr>
                                        <w:sz w:val="16"/>
                                      </w:rPr>
                                      <w:t>9</w:t>
                                    </w:r>
                                  </w:p>
                                </w:txbxContent>
                              </wps:txbx>
                              <wps:bodyPr horzOverflow="overflow" vert="horz" lIns="0" tIns="0" rIns="0" bIns="0" rtlCol="0">
                                <a:noAutofit/>
                              </wps:bodyPr>
                            </wps:wsp>
                            <wps:wsp>
                              <wps:cNvPr id="103499" name="Rectangle 103499"/>
                              <wps:cNvSpPr/>
                              <wps:spPr>
                                <a:xfrm rot="5399999">
                                  <a:off x="-84372" y="51844"/>
                                  <a:ext cx="178504" cy="131103"/>
                                </a:xfrm>
                                <a:prstGeom prst="rect">
                                  <a:avLst/>
                                </a:prstGeom>
                                <a:ln>
                                  <a:noFill/>
                                </a:ln>
                              </wps:spPr>
                              <wps:txbx>
                                <w:txbxContent>
                                  <w:p w14:paraId="053B9A28" w14:textId="77777777" w:rsidR="00774DBE" w:rsidRDefault="00774DBE" w:rsidP="00774DBE">
                                    <w:r>
                                      <w:rPr>
                                        <w:sz w:val="16"/>
                                      </w:rPr>
                                      <w:t>%</w:t>
                                    </w:r>
                                  </w:p>
                                </w:txbxContent>
                              </wps:txbx>
                              <wps:bodyPr horzOverflow="overflow" vert="horz" lIns="0" tIns="0" rIns="0" bIns="0" rtlCol="0">
                                <a:noAutofit/>
                              </wps:bodyPr>
                            </wps:wsp>
                            <wps:wsp>
                              <wps:cNvPr id="9381" name="Rectangle 9381"/>
                              <wps:cNvSpPr/>
                              <wps:spPr>
                                <a:xfrm rot="5399999">
                                  <a:off x="14307" y="88038"/>
                                  <a:ext cx="37431" cy="131103"/>
                                </a:xfrm>
                                <a:prstGeom prst="rect">
                                  <a:avLst/>
                                </a:prstGeom>
                                <a:ln>
                                  <a:noFill/>
                                </a:ln>
                              </wps:spPr>
                              <wps:txbx>
                                <w:txbxContent>
                                  <w:p w14:paraId="3A9948B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CC2393" id="Group 110833" o:spid="_x0000_s1297"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V/bQIAAEIIAAAOAAAAZHJzL2Uyb0RvYy54bWzkVduO0zAQfUfiHyy/t0matLmo6QqxbIWE&#10;2BULH+A6zkVKbMt2m5avZ+wkXdgKJIq0INEHd3zJzDlnZuz1zbFr0YEp3Qie42DuY8Q4FUXDqxx/&#10;+Xw3SzDShvCCtIKzHJ+Yxjeb16/WvczYQtSiLZhC4ITrrJc5ro2RmedpWrOO6LmQjMNmKVRHDExV&#10;5RWK9OC9a72F76+8XqhCKkGZ1rB6O2zijfNfloya+7LUzKA2x4DNuFG5cWdHb7MmWaWIrBs6wiBX&#10;oOhIwyHo2dUtMQTtVXPhqmuoElqUZk5F54mybChzHIBN4D9js1ViLx2XKusreZYJpH2m09Vu6cfD&#10;VslH+aBAiV5WoIWbWS7HUnX2H1Cio5PsdJaMHQ2isJgmyzjCiMJOsAr9IB4UpTXIfvERrd/96jNv&#10;Cun9AKSXUBr6ib3+M/aPNZHMiaozYP+gUFMAeD+MUqhVTjqo0k9QN4RXLUPjuhPHnT9LpTMNqk06&#10;ISWgtpZhan+uEkbVZkG8WC0xAoFmwXKxWgwCTfoFcbL0JwHDAMLZ/bMSJJNKmy0THbJGjhUgc+7J&#10;4YM2w9HpiMXScjtycde07bBrV0DQCa61zHF3HFgD5ZHaThQn0KIW6us99HPZij7HYrSwbXGIbncx&#10;at9zyIHtpslQk7GbDGXat8L13IDnzd6IsnGALYIh2ggMkmtr76WynP4ky+kkBVTFb2c5icJ44bK8&#10;DJIo+reSfGb2XyQ5DZPgMsVudaz1KxIcRKEfu/wmiR+6riHZ1MRhHIUQ0l2CL97D8ApOhfu30+vu&#10;bXio3AU2Pqr2Jfx+7nr+6enffAMAAP//AwBQSwMEFAAGAAgAAAAhAIyMeCjbAAAAAwEAAA8AAABk&#10;cnMvZG93bnJldi54bWxMj81qwzAQhO+FvoPYQm+N7BS3wbUcQmh7CoX8QMhtY21sE2tlLMV23r5K&#10;Lu1lYZhh5ttsPppG9NS52rKCeBKBIC6srrlUsNt+vcxAOI+ssbFMCq7kYJ4/PmSYajvwmvqNL0Uo&#10;YZeigsr7NpXSFRUZdBPbEgfvZDuDPsiulLrDIZSbRk6j6E0arDksVNjSsqLivLkYBd8DDovX+LNf&#10;nU/L62Gb/OxXMSn1/DQuPkB4Gv1fGG74AR3ywHS0F9ZONArCI/5+b16SgDgqmCbvIPNM/mfPfwEA&#10;AP//AwBQSwECLQAUAAYACAAAACEAtoM4kv4AAADhAQAAEwAAAAAAAAAAAAAAAAAAAAAAW0NvbnRl&#10;bnRfVHlwZXNdLnhtbFBLAQItABQABgAIAAAAIQA4/SH/1gAAAJQBAAALAAAAAAAAAAAAAAAAAC8B&#10;AABfcmVscy8ucmVsc1BLAQItABQABgAIAAAAIQA0clV/bQIAAEIIAAAOAAAAAAAAAAAAAAAAAC4C&#10;AABkcnMvZTJvRG9jLnhtbFBLAQItABQABgAIAAAAIQCMjHgo2wAAAAMBAAAPAAAAAAAAAAAAAAAA&#10;AMcEAABkcnMvZG93bnJldi54bWxQSwUGAAAAAAQABADzAAAAzwUAAAAA&#10;">
                      <v:rect id="Rectangle 103498" o:spid="_x0000_s129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xswwAAAN8AAAAPAAAAZHJzL2Rvd25yZXYueG1sRE/NasJA&#10;EL4XfIdlhN7qpq2UNrqKKAHBQ1rrAwzZMZuanQ3ZbUzfvnMQPH58/8v16Fs1UB+bwAaeZxko4irY&#10;hmsDp+/i6R1UTMgW28Bk4I8irFeThyXmNlz5i4ZjqpWEcMzRgEupy7WOlSOPcRY6YuHOofeYBPa1&#10;tj1eJdy3+iXL3rTHhqXBYUdbR9Xl+OsNlJfS7YamONU/h2jpswy7Iu2NeZyOmwWoRGO6i2/uvZX5&#10;2ev8QwbLHwGgV/8AAAD//wMAUEsBAi0AFAAGAAgAAAAhANvh9svuAAAAhQEAABMAAAAAAAAAAAAA&#10;AAAAAAAAAFtDb250ZW50X1R5cGVzXS54bWxQSwECLQAUAAYACAAAACEAWvQsW78AAAAVAQAACwAA&#10;AAAAAAAAAAAAAAAfAQAAX3JlbHMvLnJlbHNQSwECLQAUAAYACAAAACEAS1fMbMMAAADfAAAADwAA&#10;AAAAAAAAAAAAAAAHAgAAZHJzL2Rvd25yZXYueG1sUEsFBgAAAAADAAMAtwAAAPcCAAAAAA==&#10;" filled="f" stroked="f">
                        <v:textbox inset="0,0,0,0">
                          <w:txbxContent>
                            <w:p w14:paraId="5B99D2C9" w14:textId="77777777" w:rsidR="00774DBE" w:rsidRDefault="00774DBE" w:rsidP="00774DBE">
                              <w:r>
                                <w:rPr>
                                  <w:sz w:val="16"/>
                                </w:rPr>
                                <w:t>9</w:t>
                              </w:r>
                            </w:p>
                          </w:txbxContent>
                        </v:textbox>
                      </v:rect>
                      <v:rect id="Rectangle 103499" o:spid="_x0000_s1299"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n3wgAAAN8AAAAPAAAAZHJzL2Rvd25yZXYueG1sRE/dasIw&#10;FL4f+A7hCN7N1B/G7IwiSkHwopvzAQ7NWdPZnJQm1vr2RhC8/Pj+l+ve1qKj1leOFUzGCQjiwumK&#10;SwWn3+z9E4QPyBprx6TgRh7Wq8HbElPtrvxD3TGUIoawT1GBCaFJpfSFIYt+7BriyP251mKIsC2l&#10;bvEaw20tp0nyIS1WHBsMNrQ1VJyPF6sgP+dm11XZqfw/eE3fudtlYa/UaNhvvkAE6sNL/HTvdZyf&#10;zOaLBTz+RABydQcAAP//AwBQSwECLQAUAAYACAAAACEA2+H2y+4AAACFAQAAEwAAAAAAAAAAAAAA&#10;AAAAAAAAW0NvbnRlbnRfVHlwZXNdLnhtbFBLAQItABQABgAIAAAAIQBa9CxbvwAAABUBAAALAAAA&#10;AAAAAAAAAAAAAB8BAABfcmVscy8ucmVsc1BLAQItABQABgAIAAAAIQAkG2n3wgAAAN8AAAAPAAAA&#10;AAAAAAAAAAAAAAcCAABkcnMvZG93bnJldi54bWxQSwUGAAAAAAMAAwC3AAAA9gIAAAAA&#10;" filled="f" stroked="f">
                        <v:textbox inset="0,0,0,0">
                          <w:txbxContent>
                            <w:p w14:paraId="053B9A28" w14:textId="77777777" w:rsidR="00774DBE" w:rsidRDefault="00774DBE" w:rsidP="00774DBE">
                              <w:r>
                                <w:rPr>
                                  <w:sz w:val="16"/>
                                </w:rPr>
                                <w:t>%</w:t>
                              </w:r>
                            </w:p>
                          </w:txbxContent>
                        </v:textbox>
                      </v:rect>
                      <v:rect id="Rectangle 9381" o:spid="_x0000_s1300" style="position:absolute;left:14307;top:88038;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AwwAAAN0AAAAPAAAAZHJzL2Rvd25yZXYueG1sRI/RisIw&#10;FETfF/yHcAXf1lSFRatRRCkIPnRX/YBLc22qzU1pYq1/bxYW9nGYmTPMatPbWnTU+sqxgsk4AUFc&#10;OF1xqeByzj7nIHxA1lg7JgUv8rBZDz5WmGr35B/qTqEUEcI+RQUmhCaV0heGLPqxa4ijd3WtxRBl&#10;W0rd4jPCbS2nSfIlLVYcFww2tDNU3E8PqyC/52bfVdmlvB29pu/c7bNwUGo07LdLEIH68B/+ax+0&#10;gsVsPoHfN/EJyPUbAAD//wMAUEsBAi0AFAAGAAgAAAAhANvh9svuAAAAhQEAABMAAAAAAAAAAAAA&#10;AAAAAAAAAFtDb250ZW50X1R5cGVzXS54bWxQSwECLQAUAAYACAAAACEAWvQsW78AAAAVAQAACwAA&#10;AAAAAAAAAAAAAAAfAQAAX3JlbHMvLnJlbHNQSwECLQAUAAYACAAAACEAVEB/gMMAAADdAAAADwAA&#10;AAAAAAAAAAAAAAAHAgAAZHJzL2Rvd25yZXYueG1sUEsFBgAAAAADAAMAtwAAAPcCAAAAAA==&#10;" filled="f" stroked="f">
                        <v:textbox inset="0,0,0,0">
                          <w:txbxContent>
                            <w:p w14:paraId="3A9948B3" w14:textId="77777777" w:rsidR="00774DBE" w:rsidRDefault="00774DBE" w:rsidP="00774DBE">
                              <w:r>
                                <w:rPr>
                                  <w:sz w:val="16"/>
                                </w:rPr>
                                <w:t xml:space="preserve"> </w:t>
                              </w:r>
                            </w:p>
                          </w:txbxContent>
                        </v:textbox>
                      </v:rect>
                      <w10:anchorlock/>
                    </v:group>
                  </w:pict>
                </mc:Fallback>
              </mc:AlternateContent>
            </w:r>
          </w:p>
        </w:tc>
        <w:tc>
          <w:tcPr>
            <w:tcW w:w="320" w:type="dxa"/>
            <w:tcBorders>
              <w:top w:val="single" w:sz="3" w:space="0" w:color="000000"/>
              <w:left w:val="single" w:sz="3" w:space="0" w:color="000000"/>
              <w:bottom w:val="single" w:sz="3" w:space="0" w:color="000000"/>
              <w:right w:val="single" w:sz="3" w:space="0" w:color="000000"/>
            </w:tcBorders>
            <w:vAlign w:val="center"/>
          </w:tcPr>
          <w:p w14:paraId="23CE2BDE"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1B0DAEC" wp14:editId="68CB593D">
                      <wp:extent cx="98574" cy="163017"/>
                      <wp:effectExtent l="0" t="0" r="0" b="0"/>
                      <wp:docPr id="110848" name="Group 110848"/>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500" name="Rectangle 103500"/>
                              <wps:cNvSpPr/>
                              <wps:spPr>
                                <a:xfrm rot="5399999">
                                  <a:off x="-17265" y="-15262"/>
                                  <a:ext cx="178504" cy="131103"/>
                                </a:xfrm>
                                <a:prstGeom prst="rect">
                                  <a:avLst/>
                                </a:prstGeom>
                                <a:ln>
                                  <a:noFill/>
                                </a:ln>
                              </wps:spPr>
                              <wps:txbx>
                                <w:txbxContent>
                                  <w:p w14:paraId="403C7ED9" w14:textId="77777777" w:rsidR="00774DBE" w:rsidRDefault="00774DBE" w:rsidP="00774DBE">
                                    <w:r>
                                      <w:rPr>
                                        <w:sz w:val="16"/>
                                      </w:rPr>
                                      <w:t>9</w:t>
                                    </w:r>
                                  </w:p>
                                </w:txbxContent>
                              </wps:txbx>
                              <wps:bodyPr horzOverflow="overflow" vert="horz" lIns="0" tIns="0" rIns="0" bIns="0" rtlCol="0">
                                <a:noAutofit/>
                              </wps:bodyPr>
                            </wps:wsp>
                            <wps:wsp>
                              <wps:cNvPr id="103501" name="Rectangle 103501"/>
                              <wps:cNvSpPr/>
                              <wps:spPr>
                                <a:xfrm rot="5399999">
                                  <a:off x="-84372" y="51843"/>
                                  <a:ext cx="178504" cy="131103"/>
                                </a:xfrm>
                                <a:prstGeom prst="rect">
                                  <a:avLst/>
                                </a:prstGeom>
                                <a:ln>
                                  <a:noFill/>
                                </a:ln>
                              </wps:spPr>
                              <wps:txbx>
                                <w:txbxContent>
                                  <w:p w14:paraId="4FA7DCD7" w14:textId="77777777" w:rsidR="00774DBE" w:rsidRDefault="00774DBE" w:rsidP="00774DBE">
                                    <w:r>
                                      <w:rPr>
                                        <w:sz w:val="16"/>
                                      </w:rPr>
                                      <w:t>%</w:t>
                                    </w:r>
                                  </w:p>
                                </w:txbxContent>
                              </wps:txbx>
                              <wps:bodyPr horzOverflow="overflow" vert="horz" lIns="0" tIns="0" rIns="0" bIns="0" rtlCol="0">
                                <a:noAutofit/>
                              </wps:bodyPr>
                            </wps:wsp>
                            <wps:wsp>
                              <wps:cNvPr id="9383" name="Rectangle 9383"/>
                              <wps:cNvSpPr/>
                              <wps:spPr>
                                <a:xfrm rot="5399999">
                                  <a:off x="14307" y="88038"/>
                                  <a:ext cx="37431" cy="131103"/>
                                </a:xfrm>
                                <a:prstGeom prst="rect">
                                  <a:avLst/>
                                </a:prstGeom>
                                <a:ln>
                                  <a:noFill/>
                                </a:ln>
                              </wps:spPr>
                              <wps:txbx>
                                <w:txbxContent>
                                  <w:p w14:paraId="466DC8AC"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B0DAEC" id="Group 110848" o:spid="_x0000_s1301"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cBaQIAAEIIAAAOAAAAZHJzL2Uyb0RvYy54bWzcVduK2zAQfS/0H4TeE9txHDsmzlK63VAo&#10;3WW3/QBFli9gS0JS4qRf35FsJ90NLTSFdmkelNGMPDpzzkha3RzaBu2Z0rXgGQ6mPkaMU5HXvMzw&#10;1y93kwQjbQjPSSM4y/CRaXyzfvtm1cmUzUQlmpwpBEm4TjuZ4coYmXqephVriZ4KyTgEC6FaYmCq&#10;Si9XpIPsbePNfH/hdULlUgnKtAbvbR/Ea5e/KBg190WhmUFNhgGbcaNy49aO3npF0lIRWdV0gEGu&#10;QNGSmsOmp1S3xBC0U/VFqramSmhRmCkVrSeKoqbM1QDVBP6LajZK7KSrpUy7Up5oAmpf8HR1Wvp5&#10;v1HyST4oYKKTJXDhZraWQ6Fa+w8o0cFRdjxRxg4GUXAukyieY0QhEixCP4h7RmkFtF98RKsPv/rM&#10;G7f0ngHpJLSGPlev/6z6p4pI5kjVKVT/oFCdA3g/jHxoEE5a6NJH6BvCy4ahwe/IcetPVOlUA2sj&#10;T0gJ6K0oXNqf64SBtUkQzxYRRkDQJIhmi1lP0MhfECeRPxIYBrCdjZ+YIKlU2myYaJE1MqwAmUtP&#10;9p+06ZeOSyyWhtuRi7u6afqo9QChI1xrmcP24KqGnrPbWd9W5EfgohLq2z2c56IRXYbFYGF7xGF3&#10;G8Wo+chBA3uaRkONxnY0lGneC3fmejzvdkYUtQN83m0ABuL2GP6OysFPVD5RAV3x2yon8zCeOZWj&#10;AOzXJbLruTPt/7nIyzAJLyV23qHXrxA4mId+7PRNEj9MnusbxvMQuspdgv/gDLtuew3yunsbHip3&#10;gQ2Pqn0Jf5y7M39++tffAQAA//8DAFBLAwQUAAYACAAAACEAjIx4KNsAAAADAQAADwAAAGRycy9k&#10;b3ducmV2LnhtbEyPzWrDMBCE74W+g9hCb43sFLfBtRxCaHsKhfxAyG1jbWwTa2UsxXbevkou7WVh&#10;mGHm22w+mkb01LnasoJ4EoEgLqyuuVSw2369zEA4j6yxsUwKruRgnj8+ZJhqO/Ca+o0vRShhl6KC&#10;yvs2ldIVFRl0E9sSB+9kO4M+yK6UusMhlJtGTqPoTRqsOSxU2NKyouK8uRgF3wMOi9f4s1+dT8vr&#10;YZv87FcxKfX8NC4+QHga/V8YbvgBHfLAdLQX1k40CsIj/n5vXpKAOCqYJu8g80z+Z89/AQAA//8D&#10;AFBLAQItABQABgAIAAAAIQC2gziS/gAAAOEBAAATAAAAAAAAAAAAAAAAAAAAAABbQ29udGVudF9U&#10;eXBlc10ueG1sUEsBAi0AFAAGAAgAAAAhADj9If/WAAAAlAEAAAsAAAAAAAAAAAAAAAAALwEAAF9y&#10;ZWxzLy5yZWxzUEsBAi0AFAAGAAgAAAAhAL0zNwFpAgAAQggAAA4AAAAAAAAAAAAAAAAALgIAAGRy&#10;cy9lMm9Eb2MueG1sUEsBAi0AFAAGAAgAAAAhAIyMeCjbAAAAAwEAAA8AAAAAAAAAAAAAAAAAwwQA&#10;AGRycy9kb3ducmV2LnhtbFBLBQYAAAAABAAEAPMAAADLBQAAAAA=&#10;">
                      <v:rect id="Rectangle 103500" o:spid="_x0000_s130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pwwwAAAN8AAAAPAAAAZHJzL2Rvd25yZXYueG1sRE/NSsNA&#10;EL4LvsMygje7a0UpabdFWgIFD9G2DzBkp9m02dmQXdP49s5B8Pjx/a82U+jUSENqI1t4nhlQxHV0&#10;LTcWTsfyaQEqZWSHXWSy8EMJNuv7uxUWLt74i8ZDbpSEcCrQgs+5L7ROtaeAaRZ7YuHOcQiYBQ6N&#10;dgPeJDx0em7Mmw7YsjR47Gnrqb4evoOF6lr53diWp+bykRx9VnFX5r21jw/T+xJUpin/i//ceyfz&#10;zcurkQfyRwDo9S8AAAD//wMAUEsBAi0AFAAGAAgAAAAhANvh9svuAAAAhQEAABMAAAAAAAAAAAAA&#10;AAAAAAAAAFtDb250ZW50X1R5cGVzXS54bWxQSwECLQAUAAYACAAAACEAWvQsW78AAAAVAQAACwAA&#10;AAAAAAAAAAAAAAAfAQAAX3JlbHMvLnJlbHNQSwECLQAUAAYACAAAACEAK8pacMMAAADfAAAADwAA&#10;AAAAAAAAAAAAAAAHAgAAZHJzL2Rvd25yZXYueG1sUEsFBgAAAAADAAMAtwAAAPcCAAAAAA==&#10;" filled="f" stroked="f">
                        <v:textbox inset="0,0,0,0">
                          <w:txbxContent>
                            <w:p w14:paraId="403C7ED9" w14:textId="77777777" w:rsidR="00774DBE" w:rsidRDefault="00774DBE" w:rsidP="00774DBE">
                              <w:r>
                                <w:rPr>
                                  <w:sz w:val="16"/>
                                </w:rPr>
                                <w:t>9</w:t>
                              </w:r>
                            </w:p>
                          </w:txbxContent>
                        </v:textbox>
                      </v:rect>
                      <v:rect id="Rectangle 103501" o:spid="_x0000_s1303" style="position:absolute;left:-84372;top:51843;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rwgAAAN8AAAAPAAAAZHJzL2Rvd25yZXYueG1sRE/dasIw&#10;FL4f+A7hDLybiZOJVKMMpSB4Uf8e4NCcNZ3NSWmyWt9+GQy8/Pj+V5vBNaKnLtSeNUwnCgRx6U3N&#10;lYbrJX9bgAgR2WDjmTQ8KMBmPXpZYWb8nU/Un2MlUgiHDDXYGNtMylBachgmviVO3JfvHMYEu0qa&#10;Du8p3DXyXam5dFhzarDY0tZSeTv/OA3FrbC7vs6v1fchGDoWfpfHvdbj1+FzCSLSEJ/if/fepPlq&#10;9qGm8PcnAZDrXwAAAP//AwBQSwECLQAUAAYACAAAACEA2+H2y+4AAACFAQAAEwAAAAAAAAAAAAAA&#10;AAAAAAAAW0NvbnRlbnRfVHlwZXNdLnhtbFBLAQItABQABgAIAAAAIQBa9CxbvwAAABUBAAALAAAA&#10;AAAAAAAAAAAAAB8BAABfcmVscy8ucmVsc1BLAQItABQABgAIAAAAIQBEhv/rwgAAAN8AAAAPAAAA&#10;AAAAAAAAAAAAAAcCAABkcnMvZG93bnJldi54bWxQSwUGAAAAAAMAAwC3AAAA9gIAAAAA&#10;" filled="f" stroked="f">
                        <v:textbox inset="0,0,0,0">
                          <w:txbxContent>
                            <w:p w14:paraId="4FA7DCD7" w14:textId="77777777" w:rsidR="00774DBE" w:rsidRDefault="00774DBE" w:rsidP="00774DBE">
                              <w:r>
                                <w:rPr>
                                  <w:sz w:val="16"/>
                                </w:rPr>
                                <w:t>%</w:t>
                              </w:r>
                            </w:p>
                          </w:txbxContent>
                        </v:textbox>
                      </v:rect>
                      <v:rect id="Rectangle 9383" o:spid="_x0000_s1304" style="position:absolute;left:14307;top:88038;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RsxQAAAN0AAAAPAAAAZHJzL2Rvd25yZXYueG1sRI/BasMw&#10;EETvhfyD2EBujZwGiuNGMSXGYOjBbZIPWKyt5cZaGUt1nL+vCoUeh5l5w+zz2fZiotF3jhVs1gkI&#10;4sbpjlsFl3P5mILwAVlj75gU3MlDflg87DHT7sYfNJ1CKyKEfYYKTAhDJqVvDFn0azcQR+/TjRZD&#10;lGMr9Yi3CLe9fEqSZ2mx47hgcKCjoeZ6+rYK6mttiqkrL+3Xm9f0XruiDJVSq+X8+gIi0Bz+w3/t&#10;SivYbdMt/L6JT0AefgAAAP//AwBQSwECLQAUAAYACAAAACEA2+H2y+4AAACFAQAAEwAAAAAAAAAA&#10;AAAAAAAAAAAAW0NvbnRlbnRfVHlwZXNdLnhtbFBLAQItABQABgAIAAAAIQBa9CxbvwAAABUBAAAL&#10;AAAAAAAAAAAAAAAAAB8BAABfcmVscy8ucmVsc1BLAQItABQABgAIAAAAIQDL3kRsxQAAAN0AAAAP&#10;AAAAAAAAAAAAAAAAAAcCAABkcnMvZG93bnJldi54bWxQSwUGAAAAAAMAAwC3AAAA+QIAAAAA&#10;" filled="f" stroked="f">
                        <v:textbox inset="0,0,0,0">
                          <w:txbxContent>
                            <w:p w14:paraId="466DC8AC"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center"/>
          </w:tcPr>
          <w:p w14:paraId="3775A2D0"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C2B5A44" wp14:editId="0632CC22">
                      <wp:extent cx="98574" cy="163017"/>
                      <wp:effectExtent l="0" t="0" r="0" b="0"/>
                      <wp:docPr id="110900" name="Group 110900"/>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502" name="Rectangle 103502"/>
                              <wps:cNvSpPr/>
                              <wps:spPr>
                                <a:xfrm rot="5399999">
                                  <a:off x="-17265" y="-15262"/>
                                  <a:ext cx="178504" cy="131103"/>
                                </a:xfrm>
                                <a:prstGeom prst="rect">
                                  <a:avLst/>
                                </a:prstGeom>
                                <a:ln>
                                  <a:noFill/>
                                </a:ln>
                              </wps:spPr>
                              <wps:txbx>
                                <w:txbxContent>
                                  <w:p w14:paraId="46D7D183" w14:textId="77777777" w:rsidR="00774DBE" w:rsidRDefault="00774DBE" w:rsidP="00774DBE">
                                    <w:r>
                                      <w:rPr>
                                        <w:sz w:val="16"/>
                                      </w:rPr>
                                      <w:t>9</w:t>
                                    </w:r>
                                  </w:p>
                                </w:txbxContent>
                              </wps:txbx>
                              <wps:bodyPr horzOverflow="overflow" vert="horz" lIns="0" tIns="0" rIns="0" bIns="0" rtlCol="0">
                                <a:noAutofit/>
                              </wps:bodyPr>
                            </wps:wsp>
                            <wps:wsp>
                              <wps:cNvPr id="103503" name="Rectangle 103503"/>
                              <wps:cNvSpPr/>
                              <wps:spPr>
                                <a:xfrm rot="5399999">
                                  <a:off x="-84372" y="51844"/>
                                  <a:ext cx="178504" cy="131103"/>
                                </a:xfrm>
                                <a:prstGeom prst="rect">
                                  <a:avLst/>
                                </a:prstGeom>
                                <a:ln>
                                  <a:noFill/>
                                </a:ln>
                              </wps:spPr>
                              <wps:txbx>
                                <w:txbxContent>
                                  <w:p w14:paraId="2AC12316" w14:textId="77777777" w:rsidR="00774DBE" w:rsidRDefault="00774DBE" w:rsidP="00774DBE">
                                    <w:r>
                                      <w:rPr>
                                        <w:sz w:val="16"/>
                                      </w:rPr>
                                      <w:t>%</w:t>
                                    </w:r>
                                  </w:p>
                                </w:txbxContent>
                              </wps:txbx>
                              <wps:bodyPr horzOverflow="overflow" vert="horz" lIns="0" tIns="0" rIns="0" bIns="0" rtlCol="0">
                                <a:noAutofit/>
                              </wps:bodyPr>
                            </wps:wsp>
                            <wps:wsp>
                              <wps:cNvPr id="9385" name="Rectangle 9385"/>
                              <wps:cNvSpPr/>
                              <wps:spPr>
                                <a:xfrm rot="5399999">
                                  <a:off x="14307" y="88038"/>
                                  <a:ext cx="37431" cy="131103"/>
                                </a:xfrm>
                                <a:prstGeom prst="rect">
                                  <a:avLst/>
                                </a:prstGeom>
                                <a:ln>
                                  <a:noFill/>
                                </a:ln>
                              </wps:spPr>
                              <wps:txbx>
                                <w:txbxContent>
                                  <w:p w14:paraId="162FA0AA"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2B5A44" id="Group 110900" o:spid="_x0000_s1305"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ttawIAAEIIAAAOAAAAZHJzL2Uyb0RvYy54bWzklVtr2zAUx98H+w5C74lvceyYOGWsaxiM&#10;tbTbB1Bk+QK2JCQlTvfpdyTb6ZqywTLYCsuDopuP/ud3zpHWV8euRQemdCN4joO5jxHjVBQNr3L8&#10;9cvNLMVIG8IL0grOcvzINL7avH2z7mXGQlGLtmAKgRGus17muDZGZp6nac06oudCMg6LpVAdMTBU&#10;lVco0oP1rvVC3196vVCFVIIyrWH2eljEG2e/LBk1t2WpmUFtjkGbca1y7c623mZNskoRWTd0lEEu&#10;UNGRhsOhJ1PXxBC0V80LU11DldCiNHMqOk+UZUOZ8wG8Cfwzb7ZK7KXzpcr6Sp4wAdozThebpZ8P&#10;WyUf5J0CEr2sgIUbWV+OpersP6hER4fs8YSMHQ2iMLlK42SBEYWVYBn5QTIQpTVgf/ERrT/86jNv&#10;OtJ7JqSXkBr6yXv9Z94/1EQyB1Vn4P2dQk0B4v0o9kOMOOkgS+8hbwivWobGeQfH7T+h0pkGahMn&#10;pATkVhyt7M9lwkhtFiThMsYIAM2COFyGA6CJX5CksT8BjAI4zq6fSJBMKm22THTIdnKsQJkzTw6f&#10;tBm2Tluslpbbloubpm2HVTsDQCe5tmeOu6PzOoSjR9d2ongEFrVQ326hnstW9DkWYw/bEofT7SpG&#10;7UcOMbDVNHXU1NlNHWXa98LV3KDn3d6IsnGCrYLhtFEYBNfm3t+KcvSTKDvyVgZkxW9HOV1ECaQP&#10;RDkO0oWjSrLXEuT4vwryKkqh3s4L2c2OuX5BgINF5CcuvmnqR+nzIo6SRRSMl+A/qOHlawmvu7fh&#10;oXIX2Pio2pfwx7Gr+aenf/MdAAD//wMAUEsDBBQABgAIAAAAIQCMjHgo2wAAAAMBAAAPAAAAZHJz&#10;L2Rvd25yZXYueG1sTI/NasMwEITvhb6D2EJvjewUt8G1HEJoewqF/EDIbWNtbBNrZSzFdt6+Si7t&#10;ZWGYYebbbD6aRvTUudqygngSgSAurK65VLDbfr3MQDiPrLGxTAqu5GCePz5kmGo78Jr6jS9FKGGX&#10;ooLK+zaV0hUVGXQT2xIH72Q7gz7IrpS6wyGUm0ZOo+hNGqw5LFTY0rKi4ry5GAXfAw6L1/izX51P&#10;y+thm/zsVzEp9fw0Lj5AeBr9Xxhu+AEd8sB0tBfWTjQKwiP+fm9ekoA4Kpgm7yDzTP5nz38BAAD/&#10;/wMAUEsBAi0AFAAGAAgAAAAhALaDOJL+AAAA4QEAABMAAAAAAAAAAAAAAAAAAAAAAFtDb250ZW50&#10;X1R5cGVzXS54bWxQSwECLQAUAAYACAAAACEAOP0h/9YAAACUAQAACwAAAAAAAAAAAAAAAAAvAQAA&#10;X3JlbHMvLnJlbHNQSwECLQAUAAYACAAAACEA1KmLbWsCAABCCAAADgAAAAAAAAAAAAAAAAAuAgAA&#10;ZHJzL2Uyb0RvYy54bWxQSwECLQAUAAYACAAAACEAjIx4KNsAAAADAQAADwAAAAAAAAAAAAAAAADF&#10;BAAAZHJzL2Rvd25yZXYueG1sUEsFBgAAAAAEAAQA8wAAAM0FAAAAAA==&#10;">
                      <v:rect id="Rectangle 103502" o:spid="_x0000_s130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GcwgAAAN8AAAAPAAAAZHJzL2Rvd25yZXYueG1sRE/dasIw&#10;FL4XfIdwhN1pMocyOqMMpSDsov49wKE5azqbk9LE2r29GQy8/Pj+V5vBNaKnLtSeNbzOFAji0pua&#10;Kw2Xcz59BxEissHGM2n4pQCb9Xi0wsz4Ox+pP8VKpBAOGWqwMbaZlKG05DDMfEucuG/fOYwJdpU0&#10;Hd5TuGvkXKmldFhzarDY0tZSeT3dnIbiWthdX+eX6ucrGDoUfpfHvdYvk+HzA0SkIT7F/+69SfPV&#10;20LN4e9PAiDXDwAAAP//AwBQSwECLQAUAAYACAAAACEA2+H2y+4AAACFAQAAEwAAAAAAAAAAAAAA&#10;AAAAAAAAW0NvbnRlbnRfVHlwZXNdLnhtbFBLAQItABQABgAIAAAAIQBa9CxbvwAAABUBAAALAAAA&#10;AAAAAAAAAAAAAB8BAABfcmVscy8ucmVsc1BLAQItABQABgAIAAAAIQC0VGGcwgAAAN8AAAAPAAAA&#10;AAAAAAAAAAAAAAcCAABkcnMvZG93bnJldi54bWxQSwUGAAAAAAMAAwC3AAAA9gIAAAAA&#10;" filled="f" stroked="f">
                        <v:textbox inset="0,0,0,0">
                          <w:txbxContent>
                            <w:p w14:paraId="46D7D183" w14:textId="77777777" w:rsidR="00774DBE" w:rsidRDefault="00774DBE" w:rsidP="00774DBE">
                              <w:r>
                                <w:rPr>
                                  <w:sz w:val="16"/>
                                </w:rPr>
                                <w:t>9</w:t>
                              </w:r>
                            </w:p>
                          </w:txbxContent>
                        </v:textbox>
                      </v:rect>
                      <v:rect id="Rectangle 103503" o:spid="_x0000_s1307"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QHwgAAAN8AAAAPAAAAZHJzL2Rvd25yZXYueG1sRE/dasIw&#10;FL4XfIdwhN1pMkUZnVGGUhB2Uf8e4NCcNZ3NSWmy2r29GQy8/Pj+19vBNaKnLtSeNbzOFAji0pua&#10;Kw3XSz59AxEissHGM2n4pQDbzXi0xsz4O5+oP8dKpBAOGWqwMbaZlKG05DDMfEucuC/fOYwJdpU0&#10;Hd5TuGvkXKmVdFhzarDY0s5SeTv/OA3FrbD7vs6v1fdnMHQs/D6PB61fJsPHO4hIQ3yK/90Hk+ar&#10;xVIt4O9PAiA3DwAAAP//AwBQSwECLQAUAAYACAAAACEA2+H2y+4AAACFAQAAEwAAAAAAAAAAAAAA&#10;AAAAAAAAW0NvbnRlbnRfVHlwZXNdLnhtbFBLAQItABQABgAIAAAAIQBa9CxbvwAAABUBAAALAAAA&#10;AAAAAAAAAAAAAB8BAABfcmVscy8ucmVsc1BLAQItABQABgAIAAAAIQDbGMQHwgAAAN8AAAAPAAAA&#10;AAAAAAAAAAAAAAcCAABkcnMvZG93bnJldi54bWxQSwUGAAAAAAMAAwC3AAAA9gIAAAAA&#10;" filled="f" stroked="f">
                        <v:textbox inset="0,0,0,0">
                          <w:txbxContent>
                            <w:p w14:paraId="2AC12316" w14:textId="77777777" w:rsidR="00774DBE" w:rsidRDefault="00774DBE" w:rsidP="00774DBE">
                              <w:r>
                                <w:rPr>
                                  <w:sz w:val="16"/>
                                </w:rPr>
                                <w:t>%</w:t>
                              </w:r>
                            </w:p>
                          </w:txbxContent>
                        </v:textbox>
                      </v:rect>
                      <v:rect id="Rectangle 9385" o:spid="_x0000_s1308" style="position:absolute;left:14307;top:88038;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mDxQAAAN0AAAAPAAAAZHJzL2Rvd25yZXYueG1sRI/dasJA&#10;FITvC77DcgTv6sZKS4yuIpWA0IvUnwc4ZI/ZaPZsyK4xvn23UOjlMDPfMKvNYBvRU+drxwpm0wQE&#10;cel0zZWC8yl/TUH4gKyxcUwKnuRhsx69rDDT7sEH6o+hEhHCPkMFJoQ2k9KXhiz6qWuJo3dxncUQ&#10;ZVdJ3eEjwm0j35LkQ1qsOS4YbOnTUHk73q2C4laYXV/n5+r65TV9F26Xh71Sk/GwXYIINIT/8F97&#10;rxUs5uk7/L6JT0CufwAAAP//AwBQSwECLQAUAAYACAAAACEA2+H2y+4AAACFAQAAEwAAAAAAAAAA&#10;AAAAAAAAAAAAW0NvbnRlbnRfVHlwZXNdLnhtbFBLAQItABQABgAIAAAAIQBa9CxbvwAAABUBAAAL&#10;AAAAAAAAAAAAAAAAAB8BAABfcmVscy8ucmVsc1BLAQItABQABgAIAAAAIQAre3mDxQAAAN0AAAAP&#10;AAAAAAAAAAAAAAAAAAcCAABkcnMvZG93bnJldi54bWxQSwUGAAAAAAMAAwC3AAAA+QIAAAAA&#10;" filled="f" stroked="f">
                        <v:textbox inset="0,0,0,0">
                          <w:txbxContent>
                            <w:p w14:paraId="162FA0AA"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36F3E41F"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5CDD744" wp14:editId="24C83E45">
                      <wp:extent cx="98574" cy="163017"/>
                      <wp:effectExtent l="0" t="0" r="0" b="0"/>
                      <wp:docPr id="110934" name="Group 110934"/>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504" name="Rectangle 103504"/>
                              <wps:cNvSpPr/>
                              <wps:spPr>
                                <a:xfrm rot="5399999">
                                  <a:off x="-17265" y="-15262"/>
                                  <a:ext cx="178504" cy="131103"/>
                                </a:xfrm>
                                <a:prstGeom prst="rect">
                                  <a:avLst/>
                                </a:prstGeom>
                                <a:ln>
                                  <a:noFill/>
                                </a:ln>
                              </wps:spPr>
                              <wps:txbx>
                                <w:txbxContent>
                                  <w:p w14:paraId="182F3C93" w14:textId="77777777" w:rsidR="00774DBE" w:rsidRDefault="00774DBE" w:rsidP="00774DBE">
                                    <w:r>
                                      <w:rPr>
                                        <w:sz w:val="16"/>
                                      </w:rPr>
                                      <w:t>9</w:t>
                                    </w:r>
                                  </w:p>
                                </w:txbxContent>
                              </wps:txbx>
                              <wps:bodyPr horzOverflow="overflow" vert="horz" lIns="0" tIns="0" rIns="0" bIns="0" rtlCol="0">
                                <a:noAutofit/>
                              </wps:bodyPr>
                            </wps:wsp>
                            <wps:wsp>
                              <wps:cNvPr id="103505" name="Rectangle 103505"/>
                              <wps:cNvSpPr/>
                              <wps:spPr>
                                <a:xfrm rot="5399999">
                                  <a:off x="-84372" y="51844"/>
                                  <a:ext cx="178504" cy="131103"/>
                                </a:xfrm>
                                <a:prstGeom prst="rect">
                                  <a:avLst/>
                                </a:prstGeom>
                                <a:ln>
                                  <a:noFill/>
                                </a:ln>
                              </wps:spPr>
                              <wps:txbx>
                                <w:txbxContent>
                                  <w:p w14:paraId="3F65706D" w14:textId="77777777" w:rsidR="00774DBE" w:rsidRDefault="00774DBE" w:rsidP="00774DBE">
                                    <w:r>
                                      <w:rPr>
                                        <w:sz w:val="16"/>
                                      </w:rPr>
                                      <w:t>%</w:t>
                                    </w:r>
                                  </w:p>
                                </w:txbxContent>
                              </wps:txbx>
                              <wps:bodyPr horzOverflow="overflow" vert="horz" lIns="0" tIns="0" rIns="0" bIns="0" rtlCol="0">
                                <a:noAutofit/>
                              </wps:bodyPr>
                            </wps:wsp>
                            <wps:wsp>
                              <wps:cNvPr id="9387" name="Rectangle 9387"/>
                              <wps:cNvSpPr/>
                              <wps:spPr>
                                <a:xfrm rot="5399999">
                                  <a:off x="14307" y="88037"/>
                                  <a:ext cx="37431" cy="131103"/>
                                </a:xfrm>
                                <a:prstGeom prst="rect">
                                  <a:avLst/>
                                </a:prstGeom>
                                <a:ln>
                                  <a:noFill/>
                                </a:ln>
                              </wps:spPr>
                              <wps:txbx>
                                <w:txbxContent>
                                  <w:p w14:paraId="051A90F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DD744" id="Group 110934" o:spid="_x0000_s1309"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IaQIAAEIIAAAOAAAAZHJzL2Uyb0RvYy54bWzkVduO0zAQfUfiHyy/t7k1TRo1XSGWrZAQ&#10;u2LhA1zHuUiJbdlu0+XrGTtJC1uERJFgJfrg2mNn5sw5M/b65ti16MCUbgTPcTD3MWKciqLhVY6/&#10;fL6bpRhpQ3hBWsFZjp+Yxjeb16/WvcxYKGrRFkwhcMJ11ssc18bIzPM0rVlH9FxIxmGzFKojBpaq&#10;8gpFevDetV7o+0uvF6qQSlCmNVhvh028cf7LklFzX5aaGdTmGLAZNyo37uzobdYkqxSRdUNHGOQK&#10;FB1pOAQ9ubolhqC9ai5cdQ1VQovSzKnoPFGWDWUuB8gm8J9ls1ViL10uVdZX8kQTUPuMp6vd0o+H&#10;rZKP8kEBE72sgAu3srkcS9XZf0CJjo6ypxNl7GgQBeMqjZMFRhR2gmXkB8nAKK2B9ouPaP3uV595&#10;U0jvByC9hNLQ5+z1n2X/WBPJHKk6g+wfFGoKAO9HsQ+JcNJBlX6CuiG8ahka7Y4cd/5Elc40sDbx&#10;hJSA2oqjlf25ShhZmwVJuIwxAoJmQRwuw4Ggib8gSV1cR2AUQDi7f2KCZFJps2WiQ3aSYwXInHty&#10;+KDNcHQ6YrG03I5c3DVtO+xaCxA6wbUzc9wdXdah7/Sytp0onoCLWqiv99DPZSv6HItxhm2LQ3S7&#10;i1H7noMGtpumiZomu2miTPtWuJ4b8LzZG1E2DvA52ggMxLW197dUBjF+qnJsmbcwoCp+W+V0ESWh&#10;UzkO0sXiZYmcTpn9FyKvojS5lNhZrxc4WETQK7aL09SPxltuauIoWUTBeAn+gx5evRR53b0ND5W7&#10;wMZH1b6E369dz5+f/s03AAAA//8DAFBLAwQUAAYACAAAACEAjIx4KNsAAAADAQAADwAAAGRycy9k&#10;b3ducmV2LnhtbEyPzWrDMBCE74W+g9hCb43sFLfBtRxCaHsKhfxAyG1jbWwTa2UsxXbevkou7WVh&#10;mGHm22w+mkb01LnasoJ4EoEgLqyuuVSw2369zEA4j6yxsUwKruRgnj8+ZJhqO/Ca+o0vRShhl6KC&#10;yvs2ldIVFRl0E9sSB+9kO4M+yK6UusMhlJtGTqPoTRqsOSxU2NKyouK8uRgF3wMOi9f4s1+dT8vr&#10;YZv87FcxKfX8NC4+QHga/V8YbvgBHfLAdLQX1k40CsIj/n5vXpKAOCqYJu8g80z+Z89/AQAA//8D&#10;AFBLAQItABQABgAIAAAAIQC2gziS/gAAAOEBAAATAAAAAAAAAAAAAAAAAAAAAABbQ29udGVudF9U&#10;eXBlc10ueG1sUEsBAi0AFAAGAAgAAAAhADj9If/WAAAAlAEAAAsAAAAAAAAAAAAAAAAALwEAAF9y&#10;ZWxzLy5yZWxzUEsBAi0AFAAGAAgAAAAhACIV2AhpAgAAQggAAA4AAAAAAAAAAAAAAAAALgIAAGRy&#10;cy9lMm9Eb2MueG1sUEsBAi0AFAAGAAgAAAAhAIyMeCjbAAAAAwEAAA8AAAAAAAAAAAAAAAAAwwQA&#10;AGRycy9kb3ducmV2LnhtbFBLBQYAAAAABAAEAPMAAADLBQAAAAA=&#10;">
                      <v:rect id="Rectangle 103504" o:spid="_x0000_s1310"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xzwgAAAN8AAAAPAAAAZHJzL2Rvd25yZXYueG1sRE/dasIw&#10;FL4X9g7hCLvTRN1kdEYZSkHwovPnAQ7NWdPZnJQm1u7tzWCwy4/vf7UZXCN66kLtWcNsqkAQl97U&#10;XGm4nPPJG4gQkQ02nknDDwXYrJ9GK8yMv/OR+lOsRArhkKEGG2ObSRlKSw7D1LfEifvyncOYYFdJ&#10;0+E9hbtGzpVaSoc1pwaLLW0tldfTzWkoroXd9XV+qb4PwdBn4Xd53Gv9PB4+3kFEGuK/+M+9N2m+&#10;WryqF/j9kwDI9QMAAP//AwBQSwECLQAUAAYACAAAACEA2+H2y+4AAACFAQAAEwAAAAAAAAAAAAAA&#10;AAAAAAAAW0NvbnRlbnRfVHlwZXNdLnhtbFBLAQItABQABgAIAAAAIQBa9CxbvwAAABUBAAALAAAA&#10;AAAAAAAAAAAAAB8BAABfcmVscy8ucmVsc1BLAQItABQABgAIAAAAIQBU8VxzwgAAAN8AAAAPAAAA&#10;AAAAAAAAAAAAAAcCAABkcnMvZG93bnJldi54bWxQSwUGAAAAAAMAAwC3AAAA9gIAAAAA&#10;" filled="f" stroked="f">
                        <v:textbox inset="0,0,0,0">
                          <w:txbxContent>
                            <w:p w14:paraId="182F3C93" w14:textId="77777777" w:rsidR="00774DBE" w:rsidRDefault="00774DBE" w:rsidP="00774DBE">
                              <w:r>
                                <w:rPr>
                                  <w:sz w:val="16"/>
                                </w:rPr>
                                <w:t>9</w:t>
                              </w:r>
                            </w:p>
                          </w:txbxContent>
                        </v:textbox>
                      </v:rect>
                      <v:rect id="Rectangle 103505" o:spid="_x0000_s1311"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nowgAAAN8AAAAPAAAAZHJzL2Rvd25yZXYueG1sRE/dasIw&#10;FL4f+A7hCN7NZA6HVKMMpSDsok59gENz1nQ2J6XJan37RRC8/Pj+V5vBNaKnLtSeNbxNFQji0pua&#10;Kw3nU/66ABEissHGM2m4UYDNevSywsz4K39Tf4yVSCEcMtRgY2wzKUNpyWGY+pY4cT++cxgT7Cpp&#10;OrymcNfImVIf0mHNqcFiS1tL5eX45zQUl8Lu+jo/V79fwdCh8Ls87rWejIfPJYhIQ3yKH+69SfPV&#10;+1zN4f4nAZDrfwAAAP//AwBQSwECLQAUAAYACAAAACEA2+H2y+4AAACFAQAAEwAAAAAAAAAAAAAA&#10;AAAAAAAAW0NvbnRlbnRfVHlwZXNdLnhtbFBLAQItABQABgAIAAAAIQBa9CxbvwAAABUBAAALAAAA&#10;AAAAAAAAAAAAAB8BAABfcmVscy8ucmVsc1BLAQItABQABgAIAAAAIQA7vfnowgAAAN8AAAAPAAAA&#10;AAAAAAAAAAAAAAcCAABkcnMvZG93bnJldi54bWxQSwUGAAAAAAMAAwC3AAAA9gIAAAAA&#10;" filled="f" stroked="f">
                        <v:textbox inset="0,0,0,0">
                          <w:txbxContent>
                            <w:p w14:paraId="3F65706D" w14:textId="77777777" w:rsidR="00774DBE" w:rsidRDefault="00774DBE" w:rsidP="00774DBE">
                              <w:r>
                                <w:rPr>
                                  <w:sz w:val="16"/>
                                </w:rPr>
                                <w:t>%</w:t>
                              </w:r>
                            </w:p>
                          </w:txbxContent>
                        </v:textbox>
                      </v:rect>
                      <v:rect id="Rectangle 9387" o:spid="_x0000_s1312" style="position:absolute;left:14307;top:88037;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JvxQAAAN0AAAAPAAAAZHJzL2Rvd25yZXYueG1sRI/dasJA&#10;FITvC77DcgTv6sYKbYyuIpWA0IvUnwc4ZI/ZaPZsyK4xvn23UOjlMDPfMKvNYBvRU+drxwpm0wQE&#10;cel0zZWC8yl/TUH4gKyxcUwKnuRhsx69rDDT7sEH6o+hEhHCPkMFJoQ2k9KXhiz6qWuJo3dxncUQ&#10;ZVdJ3eEjwm0j35LkXVqsOS4YbOnTUHk73q2C4laYXV/n5+r65TV9F26Xh71Sk/GwXYIINIT/8F97&#10;rxUs5ukH/L6JT0CufwAAAP//AwBQSwECLQAUAAYACAAAACEA2+H2y+4AAACFAQAAEwAAAAAAAAAA&#10;AAAAAAAAAAAAW0NvbnRlbnRfVHlwZXNdLnhtbFBLAQItABQABgAIAAAAIQBa9CxbvwAAABUBAAAL&#10;AAAAAAAAAAAAAAAAAB8BAABfcmVscy8ucmVsc1BLAQItABQABgAIAAAAIQC05UJvxQAAAN0AAAAP&#10;AAAAAAAAAAAAAAAAAAcCAABkcnMvZG93bnJldi54bWxQSwUGAAAAAAMAAwC3AAAA+QIAAAAA&#10;" filled="f" stroked="f">
                        <v:textbox inset="0,0,0,0">
                          <w:txbxContent>
                            <w:p w14:paraId="051A90F3"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center"/>
          </w:tcPr>
          <w:p w14:paraId="45835BF1"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3109AC7E" wp14:editId="5B2B25EE">
                      <wp:extent cx="98574" cy="163017"/>
                      <wp:effectExtent l="0" t="0" r="0" b="0"/>
                      <wp:docPr id="110970" name="Group 110970"/>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507" name="Rectangle 103507"/>
                              <wps:cNvSpPr/>
                              <wps:spPr>
                                <a:xfrm rot="5399999">
                                  <a:off x="-17265" y="-15262"/>
                                  <a:ext cx="178504" cy="131103"/>
                                </a:xfrm>
                                <a:prstGeom prst="rect">
                                  <a:avLst/>
                                </a:prstGeom>
                                <a:ln>
                                  <a:noFill/>
                                </a:ln>
                              </wps:spPr>
                              <wps:txbx>
                                <w:txbxContent>
                                  <w:p w14:paraId="529D2C41" w14:textId="77777777" w:rsidR="00774DBE" w:rsidRDefault="00774DBE" w:rsidP="00774DBE">
                                    <w:r>
                                      <w:rPr>
                                        <w:sz w:val="16"/>
                                      </w:rPr>
                                      <w:t>9</w:t>
                                    </w:r>
                                  </w:p>
                                </w:txbxContent>
                              </wps:txbx>
                              <wps:bodyPr horzOverflow="overflow" vert="horz" lIns="0" tIns="0" rIns="0" bIns="0" rtlCol="0">
                                <a:noAutofit/>
                              </wps:bodyPr>
                            </wps:wsp>
                            <wps:wsp>
                              <wps:cNvPr id="103508" name="Rectangle 103508"/>
                              <wps:cNvSpPr/>
                              <wps:spPr>
                                <a:xfrm rot="5399999">
                                  <a:off x="-84372" y="51844"/>
                                  <a:ext cx="178504" cy="131103"/>
                                </a:xfrm>
                                <a:prstGeom prst="rect">
                                  <a:avLst/>
                                </a:prstGeom>
                                <a:ln>
                                  <a:noFill/>
                                </a:ln>
                              </wps:spPr>
                              <wps:txbx>
                                <w:txbxContent>
                                  <w:p w14:paraId="069826B7" w14:textId="77777777" w:rsidR="00774DBE" w:rsidRDefault="00774DBE" w:rsidP="00774DBE">
                                    <w:r>
                                      <w:rPr>
                                        <w:sz w:val="16"/>
                                      </w:rPr>
                                      <w:t>%</w:t>
                                    </w:r>
                                  </w:p>
                                </w:txbxContent>
                              </wps:txbx>
                              <wps:bodyPr horzOverflow="overflow" vert="horz" lIns="0" tIns="0" rIns="0" bIns="0" rtlCol="0">
                                <a:noAutofit/>
                              </wps:bodyPr>
                            </wps:wsp>
                            <wps:wsp>
                              <wps:cNvPr id="9389" name="Rectangle 9389"/>
                              <wps:cNvSpPr/>
                              <wps:spPr>
                                <a:xfrm rot="5399999">
                                  <a:off x="14307" y="88037"/>
                                  <a:ext cx="37431" cy="131103"/>
                                </a:xfrm>
                                <a:prstGeom prst="rect">
                                  <a:avLst/>
                                </a:prstGeom>
                                <a:ln>
                                  <a:noFill/>
                                </a:ln>
                              </wps:spPr>
                              <wps:txbx>
                                <w:txbxContent>
                                  <w:p w14:paraId="482AA9F4"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09AC7E" id="Group 110970" o:spid="_x0000_s1313"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AEbgIAAEIIAAAOAAAAZHJzL2Uyb0RvYy54bWzkVW1v0zAQ/o7Ef7D8vU2cNE0aNZ0QYxUS&#10;YhODH+A6zouU2JbtNh2/nrObtLAhJIbEkOgH93znnJ977sXrq2PfoQPXppWiwGQeYsQFk2Ur6gJ/&#10;+XwzyzAyloqSdlLwAj9wg682r1+tB5XzSDayK7lG4ESYfFAFbqxVeRAY1vCemrlUXICxkrqnFra6&#10;DkpNB/Ded0EUhstgkLpUWjJuDGivT0a88f6rijN7W1WGW9QVGLBZv2q/7twabNY0rzVVTctGGPQZ&#10;KHraCrj07OqaWor2un3iqm+ZlkZWds5kH8iqahn3MUA0JHwUzVbLvfKx1PlQqzNNQO0jnp7tln08&#10;bLW6V3camBhUDVz4nYvlWOne/QNKdPSUPZwp40eLGChXWZIuMGJgIcs4JOmJUdYA7U8+Ys27X30W&#10;TFcGPwAZFJSGuURv/iz6+4Yq7kk1OUR/p1FbAvgwTsIUI0F7qNJPUDdU1B1Ho96T48+fqTK5AdYm&#10;npCWUFtJvHI/XwkjazOSRssEIyBoRpJoGZ0ImvgjaZaEE4Exgeuc/cwEzZU2dstlj5xQYA3IvHt6&#10;+GDs6eh0xGHphFuFvGm77mR1GiB0guske9wdfdQR8R3gdDtZPgAXjdRfb6Gfq04OBZajhF2Lw+3O&#10;ilH3XkAOXDdNgp6E3SRo272VvudOeN7sraxaD/hy2wgMkutq729lGSbST7OcOeYdDKiK385ytojT&#10;yGc5Idli8W8lmUyR/RdJXsXZ6mmKvfb5CSaL2I0H6OIsC+Nxyk1NHKeLmIxD8AV62I+US1e9XA/7&#10;uQ0PlR9g46PqXsLv977nL0//5hsAAAD//wMAUEsDBBQABgAIAAAAIQCMjHgo2wAAAAMBAAAPAAAA&#10;ZHJzL2Rvd25yZXYueG1sTI/NasMwEITvhb6D2EJvjewUt8G1HEJoewqF/EDIbWNtbBNrZSzFdt6+&#10;Si7tZWGYYebbbD6aRvTUudqygngSgSAurK65VLDbfr3MQDiPrLGxTAqu5GCePz5kmGo78Jr6jS9F&#10;KGGXooLK+zaV0hUVGXQT2xIH72Q7gz7IrpS6wyGUm0ZOo+hNGqw5LFTY0rKi4ry5GAXfAw6L1/iz&#10;X51Py+thm/zsVzEp9fw0Lj5AeBr9Xxhu+AEd8sB0tBfWTjQKwiP+fm9ekoA4Kpgm7yDzTP5nz38B&#10;AAD//wMAUEsBAi0AFAAGAAgAAAAhALaDOJL+AAAA4QEAABMAAAAAAAAAAAAAAAAAAAAAAFtDb250&#10;ZW50X1R5cGVzXS54bWxQSwECLQAUAAYACAAAACEAOP0h/9YAAACUAQAACwAAAAAAAAAAAAAAAAAv&#10;AQAAX3JlbHMvLnJlbHNQSwECLQAUAAYACAAAACEAExrgBG4CAABCCAAADgAAAAAAAAAAAAAAAAAu&#10;AgAAZHJzL2Uyb0RvYy54bWxQSwECLQAUAAYACAAAACEAjIx4KNsAAAADAQAADwAAAAAAAAAAAAAA&#10;AADIBAAAZHJzL2Rvd25yZXYueG1sUEsFBgAAAAAEAAQA8wAAANAFAAAAAA==&#10;">
                      <v:rect id="Rectangle 103507" o:spid="_x0000_s1314"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IEwgAAAN8AAAAPAAAAZHJzL2Rvd25yZXYueG1sRE/dasIw&#10;FL4X9g7hCLvTRGVzdEYZSkHwovPnAQ7NWdPZnJQm1u7tzWCwy4/vf7UZXCN66kLtWcNsqkAQl97U&#10;XGm4nPPJG4gQkQ02nknDDwXYrJ9GK8yMv/OR+lOsRArhkKEGG2ObSRlKSw7D1LfEifvyncOYYFdJ&#10;0+E9hbtGzpV6lQ5rTg0WW9paKq+nm9NQXAu76+v8Un0fgqHPwu/yuNf6eTx8vIOINMR/8Z97b9J8&#10;tXhRS/j9kwDI9QMAAP//AwBQSwECLQAUAAYACAAAACEA2+H2y+4AAACFAQAAEwAAAAAAAAAAAAAA&#10;AAAAAAAAW0NvbnRlbnRfVHlwZXNdLnhtbFBLAQItABQABgAIAAAAIQBa9CxbvwAAABUBAAALAAAA&#10;AAAAAAAAAAAAAB8BAABfcmVscy8ucmVsc1BLAQItABQABgAIAAAAIQCkI8IEwgAAAN8AAAAPAAAA&#10;AAAAAAAAAAAAAAcCAABkcnMvZG93bnJldi54bWxQSwUGAAAAAAMAAwC3AAAA9gIAAAAA&#10;" filled="f" stroked="f">
                        <v:textbox inset="0,0,0,0">
                          <w:txbxContent>
                            <w:p w14:paraId="529D2C41" w14:textId="77777777" w:rsidR="00774DBE" w:rsidRDefault="00774DBE" w:rsidP="00774DBE">
                              <w:r>
                                <w:rPr>
                                  <w:sz w:val="16"/>
                                </w:rPr>
                                <w:t>9</w:t>
                              </w:r>
                            </w:p>
                          </w:txbxContent>
                        </v:textbox>
                      </v:rect>
                      <v:rect id="Rectangle 103508" o:spid="_x0000_s1315"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Z2wwAAAN8AAAAPAAAAZHJzL2Rvd25yZXYueG1sRE/NSsNA&#10;EL4LvsMygje7a0UpabdFWgIFD9G2DzBkp9m02dmQXdP49s5B8Pjx/a82U+jUSENqI1t4nhlQxHV0&#10;LTcWTsfyaQEqZWSHXWSy8EMJNuv7uxUWLt74i8ZDbpSEcCrQgs+5L7ROtaeAaRZ7YuHOcQiYBQ6N&#10;dgPeJDx0em7Mmw7YsjR47Gnrqb4evoOF6lr53diWp+bykRx9VnFX5r21jw/T+xJUpin/i//ceyfz&#10;zcurkcHyRwDo9S8AAAD//wMAUEsBAi0AFAAGAAgAAAAhANvh9svuAAAAhQEAABMAAAAAAAAAAAAA&#10;AAAAAAAAAFtDb250ZW50X1R5cGVzXS54bWxQSwECLQAUAAYACAAAACEAWvQsW78AAAAVAQAACwAA&#10;AAAAAAAAAAAAAAAfAQAAX3JlbHMvLnJlbHNQSwECLQAUAAYACAAAACEA1bxWdsMAAADfAAAADwAA&#10;AAAAAAAAAAAAAAAHAgAAZHJzL2Rvd25yZXYueG1sUEsFBgAAAAADAAMAtwAAAPcCAAAAAA==&#10;" filled="f" stroked="f">
                        <v:textbox inset="0,0,0,0">
                          <w:txbxContent>
                            <w:p w14:paraId="069826B7" w14:textId="77777777" w:rsidR="00774DBE" w:rsidRDefault="00774DBE" w:rsidP="00774DBE">
                              <w:r>
                                <w:rPr>
                                  <w:sz w:val="16"/>
                                </w:rPr>
                                <w:t>%</w:t>
                              </w:r>
                            </w:p>
                          </w:txbxContent>
                        </v:textbox>
                      </v:rect>
                      <v:rect id="Rectangle 9389" o:spid="_x0000_s1316" style="position:absolute;left:14307;top:88037;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OGxAAAAN0AAAAPAAAAZHJzL2Rvd25yZXYueG1sRI/disIw&#10;FITvhX2HcBb2TlNXEK1GkZWCsBf17wEOzbGpNielibX79htB8HKYmW+Y5bq3teio9ZVjBeNRAoK4&#10;cLriUsH5lA1nIHxA1lg7JgV/5GG9+hgsMdXuwQfqjqEUEcI+RQUmhCaV0heGLPqRa4ijd3GtxRBl&#10;W0rd4iPCbS2/k2QqLVYcFww29GOouB3vVkF+y822q7Jzef31mva522Zhp9TXZ79ZgAjUh3f41d5p&#10;BfPJbA7PN/EJyNU/AAAA//8DAFBLAQItABQABgAIAAAAIQDb4fbL7gAAAIUBAAATAAAAAAAAAAAA&#10;AAAAAAAAAABbQ29udGVudF9UeXBlc10ueG1sUEsBAi0AFAAGAAgAAAAhAFr0LFu/AAAAFQEAAAsA&#10;AAAAAAAAAAAAAAAAHwEAAF9yZWxzLy5yZWxzUEsBAi0AFAAGAAgAAAAhAKo2c4bEAAAA3QAAAA8A&#10;AAAAAAAAAAAAAAAABwIAAGRycy9kb3ducmV2LnhtbFBLBQYAAAAAAwADALcAAAD4AgAAAAA=&#10;" filled="f" stroked="f">
                        <v:textbox inset="0,0,0,0">
                          <w:txbxContent>
                            <w:p w14:paraId="482AA9F4"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center"/>
          </w:tcPr>
          <w:p w14:paraId="5B6B0EDB" w14:textId="77777777" w:rsidR="00774DBE" w:rsidRPr="00774DBE" w:rsidRDefault="00774DBE" w:rsidP="00774DBE">
            <w:pPr>
              <w:spacing w:line="259" w:lineRule="auto"/>
              <w:ind w:left="6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215AF23B" wp14:editId="390B81F3">
                      <wp:extent cx="98574" cy="163017"/>
                      <wp:effectExtent l="0" t="0" r="0" b="0"/>
                      <wp:docPr id="111002" name="Group 111002"/>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509" name="Rectangle 103509"/>
                              <wps:cNvSpPr/>
                              <wps:spPr>
                                <a:xfrm rot="5399999">
                                  <a:off x="-17265" y="-15262"/>
                                  <a:ext cx="178504" cy="131103"/>
                                </a:xfrm>
                                <a:prstGeom prst="rect">
                                  <a:avLst/>
                                </a:prstGeom>
                                <a:ln>
                                  <a:noFill/>
                                </a:ln>
                              </wps:spPr>
                              <wps:txbx>
                                <w:txbxContent>
                                  <w:p w14:paraId="10493C69" w14:textId="77777777" w:rsidR="00774DBE" w:rsidRDefault="00774DBE" w:rsidP="00774DBE">
                                    <w:r>
                                      <w:rPr>
                                        <w:sz w:val="16"/>
                                      </w:rPr>
                                      <w:t>9</w:t>
                                    </w:r>
                                  </w:p>
                                </w:txbxContent>
                              </wps:txbx>
                              <wps:bodyPr horzOverflow="overflow" vert="horz" lIns="0" tIns="0" rIns="0" bIns="0" rtlCol="0">
                                <a:noAutofit/>
                              </wps:bodyPr>
                            </wps:wsp>
                            <wps:wsp>
                              <wps:cNvPr id="103510" name="Rectangle 103510"/>
                              <wps:cNvSpPr/>
                              <wps:spPr>
                                <a:xfrm rot="5399999">
                                  <a:off x="-84372" y="51844"/>
                                  <a:ext cx="178504" cy="131103"/>
                                </a:xfrm>
                                <a:prstGeom prst="rect">
                                  <a:avLst/>
                                </a:prstGeom>
                                <a:ln>
                                  <a:noFill/>
                                </a:ln>
                              </wps:spPr>
                              <wps:txbx>
                                <w:txbxContent>
                                  <w:p w14:paraId="4EAA72CF" w14:textId="77777777" w:rsidR="00774DBE" w:rsidRDefault="00774DBE" w:rsidP="00774DBE">
                                    <w:r>
                                      <w:rPr>
                                        <w:sz w:val="16"/>
                                      </w:rPr>
                                      <w:t>%</w:t>
                                    </w:r>
                                  </w:p>
                                </w:txbxContent>
                              </wps:txbx>
                              <wps:bodyPr horzOverflow="overflow" vert="horz" lIns="0" tIns="0" rIns="0" bIns="0" rtlCol="0">
                                <a:noAutofit/>
                              </wps:bodyPr>
                            </wps:wsp>
                            <wps:wsp>
                              <wps:cNvPr id="9391" name="Rectangle 9391"/>
                              <wps:cNvSpPr/>
                              <wps:spPr>
                                <a:xfrm rot="5399999">
                                  <a:off x="14306" y="88038"/>
                                  <a:ext cx="37432" cy="131103"/>
                                </a:xfrm>
                                <a:prstGeom prst="rect">
                                  <a:avLst/>
                                </a:prstGeom>
                                <a:ln>
                                  <a:noFill/>
                                </a:ln>
                              </wps:spPr>
                              <wps:txbx>
                                <w:txbxContent>
                                  <w:p w14:paraId="256C126D"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5AF23B" id="Group 111002" o:spid="_x0000_s1317"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sBZwIAAEIIAAAOAAAAZHJzL2Uyb0RvYy54bWzcVduO2jAQfa/Uf7D8DokTAiEirKpuF1Wq&#10;uqvd9gOM41ykxLZsQ6Bf37Eh0F2qPrBStyoPxh47M2fOmbEXN7uuRVuuTSNFjsk4xIgLJotGVDn+&#10;/u1ulGJkLBUFbaXgOd5zg2+W798tepXxSNayLbhG4ESYrFc5rq1VWRAYVvOOmrFUXMBmKXVHLSx1&#10;FRSa9uC9a4MoDKdBL3WhtGTcGLDeHjbx0vsvS87sfVkablGbY8Bm/aj9uHZjsFzQrNJU1Q07wqBX&#10;oOhoIyDoydUttRRtdHPhqmuYlkaWdsxkF8iybBj3OUA2JHyRzUrLjfK5VFlfqRNNQO0Lnq52y75u&#10;V1o9qQcNTPSqAi78yuWyK3Xn/gEl2nnK9ifK+M4iBsZ5mswmGDHYIdM4JLMDo6wG2i8+YvWnP30W&#10;DCGDZ0B6BaVhztmb12X/VFPFPakmg+wfNGoKAB/GSTjHSNAOqvQR6oaKquXoaPfk+PMnqkxmgLWB&#10;J6Ql1FYSz93PV8KRtRGZRdMEIyBoRJJoGh0IGvgjszQJBwJjAuHc/okJmilt7IrLDrlJjjUg8+7p&#10;9ouxh6PDEYelFW4U8q5p28OuswChA1w3s7v1zmcdER/O2day2AMXtdQ/7qGfy1b2OZbHGXYtDtHd&#10;LkbtZwEauG4aJnqYrIeJtu1H6XvugOfDxsqy8YDP0Y7AQFxXe39JZQLAf6cy2F+hcjqJZ5FXOSHp&#10;ZPJviezhnGn/z0Wex3NyKbG3Xi8wmcTh1OubpmGcPtc3nk1iEN9fgm/Qw8lQuG/dw/7ehofKX2DH&#10;R9W9hL+ufc+fn/7lTwAAAP//AwBQSwMEFAAGAAgAAAAhAIyMeCjbAAAAAwEAAA8AAABkcnMvZG93&#10;bnJldi54bWxMj81qwzAQhO+FvoPYQm+N7BS3wbUcQmh7CoX8QMhtY21sE2tlLMV23r5KLu1lYZhh&#10;5ttsPppG9NS52rKCeBKBIC6srrlUsNt+vcxAOI+ssbFMCq7kYJ4/PmSYajvwmvqNL0UoYZeigsr7&#10;NpXSFRUZdBPbEgfvZDuDPsiulLrDIZSbRk6j6E0arDksVNjSsqLivLkYBd8DDovX+LNfnU/L62Gb&#10;/OxXMSn1/DQuPkB4Gv1fGG74AR3ywHS0F9ZONArCI/5+b16SgDgqmCbvIPNM/mfPfwEAAP//AwBQ&#10;SwECLQAUAAYACAAAACEAtoM4kv4AAADhAQAAEwAAAAAAAAAAAAAAAAAAAAAAW0NvbnRlbnRfVHlw&#10;ZXNdLnhtbFBLAQItABQABgAIAAAAIQA4/SH/1gAAAJQBAAALAAAAAAAAAAAAAAAAAC8BAABfcmVs&#10;cy8ucmVsc1BLAQItABQABgAIAAAAIQCuWcsBZwIAAEIIAAAOAAAAAAAAAAAAAAAAAC4CAABkcnMv&#10;ZTJvRG9jLnhtbFBLAQItABQABgAIAAAAIQCMjHgo2wAAAAMBAAAPAAAAAAAAAAAAAAAAAMEEAABk&#10;cnMvZG93bnJldi54bWxQSwUGAAAAAAQABADzAAAAyQUAAAAA&#10;">
                      <v:rect id="Rectangle 103509" o:spid="_x0000_s1318"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PPtwgAAAN8AAAAPAAAAZHJzL2Rvd25yZXYueG1sRE/dasIw&#10;FL4X9g7hCLvTRGXDdUYZSkHwovPnAQ7NWdPZnJQm1u7tzWCwy4/vf7UZXCN66kLtWcNsqkAQl97U&#10;XGm4nPPJEkSIyAYbz6ThhwJs1k+jFWbG3/lI/SlWIoVwyFCDjbHNpAylJYdh6lvixH35zmFMsKuk&#10;6fCewl0j50q9Soc1pwaLLW0tldfTzWkoroXd9XV+qb4PwdBn4Xd53Gv9PB4+3kFEGuK/+M+9N2m+&#10;WryoN/j9kwDI9QMAAP//AwBQSwECLQAUAAYACAAAACEA2+H2y+4AAACFAQAAEwAAAAAAAAAAAAAA&#10;AAAAAAAAW0NvbnRlbnRfVHlwZXNdLnhtbFBLAQItABQABgAIAAAAIQBa9CxbvwAAABUBAAALAAAA&#10;AAAAAAAAAAAAAB8BAABfcmVscy8ucmVsc1BLAQItABQABgAIAAAAIQC68PPtwgAAAN8AAAAPAAAA&#10;AAAAAAAAAAAAAAcCAABkcnMvZG93bnJldi54bWxQSwUGAAAAAAMAAwC3AAAA9gIAAAAA&#10;" filled="f" stroked="f">
                        <v:textbox inset="0,0,0,0">
                          <w:txbxContent>
                            <w:p w14:paraId="10493C69" w14:textId="77777777" w:rsidR="00774DBE" w:rsidRDefault="00774DBE" w:rsidP="00774DBE">
                              <w:r>
                                <w:rPr>
                                  <w:sz w:val="16"/>
                                </w:rPr>
                                <w:t>9</w:t>
                              </w:r>
                            </w:p>
                          </w:txbxContent>
                        </v:textbox>
                      </v:rect>
                      <v:rect id="Rectangle 103510" o:spid="_x0000_s1319"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ytwgAAAN8AAAAPAAAAZHJzL2Rvd25yZXYueG1sRE/NasJA&#10;EL4LfYdlCr3VjRVLSV1FKgGhh6j1AYbsNBvNzobsGtO37xwEjx/f/3I9+lYN1McmsIHZNANFXAXb&#10;cG3g9FO8foCKCdliG5gM/FGE9eppssTchhsfaDimWkkIxxwNuJS6XOtYOfIYp6EjFu439B6TwL7W&#10;tsebhPtWv2XZu/bYsDQ47OjLUXU5Xr2B8lK67dAUp/r8HS3ty7At0s6Yl+dx8wkq0Zge4rt7Z2V+&#10;Nl/M5IH8EQB69Q8AAP//AwBQSwECLQAUAAYACAAAACEA2+H2y+4AAACFAQAAEwAAAAAAAAAAAAAA&#10;AAAAAAAAW0NvbnRlbnRfVHlwZXNdLnhtbFBLAQItABQABgAIAAAAIQBa9CxbvwAAABUBAAALAAAA&#10;AAAAAAAAAAAAAB8BAABfcmVscy8ucmVsc1BLAQItABQABgAIAAAAIQCuE8ytwgAAAN8AAAAPAAAA&#10;AAAAAAAAAAAAAAcCAABkcnMvZG93bnJldi54bWxQSwUGAAAAAAMAAwC3AAAA9gIAAAAA&#10;" filled="f" stroked="f">
                        <v:textbox inset="0,0,0,0">
                          <w:txbxContent>
                            <w:p w14:paraId="4EAA72CF" w14:textId="77777777" w:rsidR="00774DBE" w:rsidRDefault="00774DBE" w:rsidP="00774DBE">
                              <w:r>
                                <w:rPr>
                                  <w:sz w:val="16"/>
                                </w:rPr>
                                <w:t>%</w:t>
                              </w:r>
                            </w:p>
                          </w:txbxContent>
                        </v:textbox>
                      </v:rect>
                      <v:rect id="Rectangle 9391" o:spid="_x0000_s1320" style="position:absolute;left:14306;top:88038;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ldwwAAAN0AAAAPAAAAZHJzL2Rvd25yZXYueG1sRI/RisIw&#10;FETfBf8h3AXfNFVB1mqURSkIPnRX/YBLc7fp2tyUJtb690YQ9nGYmTPMetvbWnTU+sqxgukkAUFc&#10;OF1xqeByzsafIHxA1lg7JgUP8rDdDAdrTLW78w91p1CKCGGfogITQpNK6QtDFv3ENcTR+3WtxRBl&#10;W0rd4j3CbS1nSbKQFiuOCwYb2hkqrqebVZBfc7PvquxS/h29pu/c7bNwUGr00X+tQATqw3/43T5o&#10;Bcv5cgqvN/EJyM0TAAD//wMAUEsBAi0AFAAGAAgAAAAhANvh9svuAAAAhQEAABMAAAAAAAAAAAAA&#10;AAAAAAAAAFtDb250ZW50X1R5cGVzXS54bWxQSwECLQAUAAYACAAAACEAWvQsW78AAAAVAQAACwAA&#10;AAAAAAAAAAAAAAAfAQAAX3JlbHMvLnJlbHNQSwECLQAUAAYACAAAACEA0ZnpXcMAAADdAAAADwAA&#10;AAAAAAAAAAAAAAAHAgAAZHJzL2Rvd25yZXYueG1sUEsFBgAAAAADAAMAtwAAAPcCAAAAAA==&#10;" filled="f" stroked="f">
                        <v:textbox inset="0,0,0,0">
                          <w:txbxContent>
                            <w:p w14:paraId="256C126D" w14:textId="77777777" w:rsidR="00774DBE" w:rsidRDefault="00774DBE" w:rsidP="00774DBE">
                              <w:r>
                                <w:rPr>
                                  <w:sz w:val="16"/>
                                </w:rPr>
                                <w:t xml:space="preserve"> </w:t>
                              </w:r>
                            </w:p>
                          </w:txbxContent>
                        </v:textbox>
                      </v:rect>
                      <w10:anchorlock/>
                    </v:group>
                  </w:pict>
                </mc:Fallback>
              </mc:AlternateContent>
            </w:r>
          </w:p>
        </w:tc>
        <w:tc>
          <w:tcPr>
            <w:tcW w:w="364" w:type="dxa"/>
            <w:tcBorders>
              <w:top w:val="single" w:sz="3" w:space="0" w:color="000000"/>
              <w:left w:val="single" w:sz="3" w:space="0" w:color="000000"/>
              <w:bottom w:val="single" w:sz="3" w:space="0" w:color="000000"/>
              <w:right w:val="single" w:sz="3" w:space="0" w:color="000000"/>
            </w:tcBorders>
            <w:vAlign w:val="center"/>
          </w:tcPr>
          <w:p w14:paraId="3525CD63"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098509D1" wp14:editId="4FD655CA">
                      <wp:extent cx="98574" cy="163017"/>
                      <wp:effectExtent l="0" t="0" r="0" b="0"/>
                      <wp:docPr id="111018" name="Group 111018"/>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511" name="Rectangle 103511"/>
                              <wps:cNvSpPr/>
                              <wps:spPr>
                                <a:xfrm rot="5399999">
                                  <a:off x="-17265" y="-15262"/>
                                  <a:ext cx="178504" cy="131103"/>
                                </a:xfrm>
                                <a:prstGeom prst="rect">
                                  <a:avLst/>
                                </a:prstGeom>
                                <a:ln>
                                  <a:noFill/>
                                </a:ln>
                              </wps:spPr>
                              <wps:txbx>
                                <w:txbxContent>
                                  <w:p w14:paraId="617CDEE0" w14:textId="77777777" w:rsidR="00774DBE" w:rsidRDefault="00774DBE" w:rsidP="00774DBE">
                                    <w:r>
                                      <w:rPr>
                                        <w:sz w:val="16"/>
                                      </w:rPr>
                                      <w:t>9</w:t>
                                    </w:r>
                                  </w:p>
                                </w:txbxContent>
                              </wps:txbx>
                              <wps:bodyPr horzOverflow="overflow" vert="horz" lIns="0" tIns="0" rIns="0" bIns="0" rtlCol="0">
                                <a:noAutofit/>
                              </wps:bodyPr>
                            </wps:wsp>
                            <wps:wsp>
                              <wps:cNvPr id="103513" name="Rectangle 103513"/>
                              <wps:cNvSpPr/>
                              <wps:spPr>
                                <a:xfrm rot="5399999">
                                  <a:off x="-84372" y="51844"/>
                                  <a:ext cx="178504" cy="131103"/>
                                </a:xfrm>
                                <a:prstGeom prst="rect">
                                  <a:avLst/>
                                </a:prstGeom>
                                <a:ln>
                                  <a:noFill/>
                                </a:ln>
                              </wps:spPr>
                              <wps:txbx>
                                <w:txbxContent>
                                  <w:p w14:paraId="40D1C275" w14:textId="77777777" w:rsidR="00774DBE" w:rsidRDefault="00774DBE" w:rsidP="00774DBE">
                                    <w:r>
                                      <w:rPr>
                                        <w:sz w:val="16"/>
                                      </w:rPr>
                                      <w:t>%</w:t>
                                    </w:r>
                                  </w:p>
                                </w:txbxContent>
                              </wps:txbx>
                              <wps:bodyPr horzOverflow="overflow" vert="horz" lIns="0" tIns="0" rIns="0" bIns="0" rtlCol="0">
                                <a:noAutofit/>
                              </wps:bodyPr>
                            </wps:wsp>
                            <wps:wsp>
                              <wps:cNvPr id="9393" name="Rectangle 9393"/>
                              <wps:cNvSpPr/>
                              <wps:spPr>
                                <a:xfrm rot="5399999">
                                  <a:off x="14306" y="88038"/>
                                  <a:ext cx="37432" cy="131103"/>
                                </a:xfrm>
                                <a:prstGeom prst="rect">
                                  <a:avLst/>
                                </a:prstGeom>
                                <a:ln>
                                  <a:noFill/>
                                </a:ln>
                              </wps:spPr>
                              <wps:txbx>
                                <w:txbxContent>
                                  <w:p w14:paraId="749584EB"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8509D1" id="Group 111018" o:spid="_x0000_s1321"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0TawIAAEIIAAAOAAAAZHJzL2Uyb0RvYy54bWzcVW1v0zAQ/o7Ef7D8fUuclzaNmk6IsQoJ&#10;sYnBD3Ad50VKbMv2mo5fz9lJWrYBEkOCiX5wzy+5e+557uz1xaHv0J5r00pRYHIeYsQFk2Ur6gJ/&#10;+Xx1lmFkLBUl7aTgBb7nBl9sXr9aDyrnkWxkV3KNwIkw+aAK3Fir8iAwrOE9NedScQGbldQ9tTDV&#10;dVBqOoD3vguiMFwEg9Sl0pJxY2D1ctzEG++/qjiz11VluEVdgQGb9aP2486NwWZN81pT1bRsgkGf&#10;gaKnrYCgR1eX1FJ0p9snrvqWaWlkZc+Z7ANZVS3jPgfIhoSPstlqead8LnU+1OpIE1D7iKdnu2Uf&#10;91utbtWNBiYGVQMXfuZyOVS6d/+AEh08ZfdHyvjBIgaLqyxdJhgx2CGLOCTLkVHWAO1PPmLNu199&#10;FswhgwdABgWlYU7Zmz/L/rahintSTQ7Z32jUlgA+jFNCMBK0hyr9BHVDRd1xNK17cvz5I1UmN8Da&#10;zBPSEmorjVfu5ythYu2MLKNFihEQdEbSaBGNBM38kWWWhjOBMYFwbv/IBM2VNnbLZY+cUWANyLx7&#10;uv9g7Hh0PuKwdMKNQl61XTfuuhUgdIbrLHvYHXzWEVm4cG5tJ8t74KKR+us19HPVyaHAcrKwa3GI&#10;7nYx6t4L0MB102zo2djNhrbdW+l7bsTz5s7KqvWAT9EmYCDuiOHvqBz/RGXPvAMHVfHbKmdJvIy8&#10;yinJkuRlieyb8kT7fy7yKl79QGK/OtX6MwQmSRwuvL5ZFsbZQ33jZRKD+P4S/Ac97NG8BHn9vQ0P&#10;lb/ApkfVvYTfz33Pn57+zTcAAAD//wMAUEsDBBQABgAIAAAAIQCMjHgo2wAAAAMBAAAPAAAAZHJz&#10;L2Rvd25yZXYueG1sTI/NasMwEITvhb6D2EJvjewUt8G1HEJoewqF/EDIbWNtbBNrZSzFdt6+Si7t&#10;ZWGYYebbbD6aRvTUudqygngSgSAurK65VLDbfr3MQDiPrLGxTAqu5GCePz5kmGo78Jr6jS9FKGGX&#10;ooLK+zaV0hUVGXQT2xIH72Q7gz7IrpS6wyGUm0ZOo+hNGqw5LFTY0rKi4ry5GAXfAw6L1/izX51P&#10;y+thm/zsVzEp9fw0Lj5AeBr9Xxhu+AEd8sB0tBfWTjQKwiP+fm9ekoA4Kpgm7yDzTP5nz38BAAD/&#10;/wMAUEsBAi0AFAAGAAgAAAAhALaDOJL+AAAA4QEAABMAAAAAAAAAAAAAAAAAAAAAAFtDb250ZW50&#10;X1R5cGVzXS54bWxQSwECLQAUAAYACAAAACEAOP0h/9YAAACUAQAACwAAAAAAAAAAAAAAAAAvAQAA&#10;X3JlbHMvLnJlbHNQSwECLQAUAAYACAAAACEAzw8tE2sCAABCCAAADgAAAAAAAAAAAAAAAAAuAgAA&#10;ZHJzL2Uyb0RvYy54bWxQSwECLQAUAAYACAAAACEAjIx4KNsAAAADAQAADwAAAAAAAAAAAAAAAADF&#10;BAAAZHJzL2Rvd25yZXYueG1sUEsFBgAAAAAEAAQA8wAAAM0FAAAAAA==&#10;">
                      <v:rect id="Rectangle 103511" o:spid="_x0000_s1322"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k2wgAAAN8AAAAPAAAAZHJzL2Rvd25yZXYueG1sRE/dasIw&#10;FL4f7B3CGXg30yoOqUYZk4LgRbfqAxyaY1NtTkoTa317Mxjs8uP7X29H24qBet84VpBOExDEldMN&#10;1wpOx/x9CcIHZI2tY1LwIA/bzevLGjPt7vxDQxlqEUPYZ6jAhNBlUvrKkEU/dR1x5M6utxgi7Gup&#10;e7zHcNvKWZJ8SIsNxwaDHX0Zqq7lzSooroXZDU1+qi8Hr+m7cLs87JWavI2fKxCBxvAv/nPvdZyf&#10;zBdpCr9/IgC5eQIAAP//AwBQSwECLQAUAAYACAAAACEA2+H2y+4AAACFAQAAEwAAAAAAAAAAAAAA&#10;AAAAAAAAW0NvbnRlbnRfVHlwZXNdLnhtbFBLAQItABQABgAIAAAAIQBa9CxbvwAAABUBAAALAAAA&#10;AAAAAAAAAAAAAB8BAABfcmVscy8ucmVsc1BLAQItABQABgAIAAAAIQDBX2k2wgAAAN8AAAAPAAAA&#10;AAAAAAAAAAAAAAcCAABkcnMvZG93bnJldi54bWxQSwUGAAAAAAMAAwC3AAAA9gIAAAAA&#10;" filled="f" stroked="f">
                        <v:textbox inset="0,0,0,0">
                          <w:txbxContent>
                            <w:p w14:paraId="617CDEE0" w14:textId="77777777" w:rsidR="00774DBE" w:rsidRDefault="00774DBE" w:rsidP="00774DBE">
                              <w:r>
                                <w:rPr>
                                  <w:sz w:val="16"/>
                                </w:rPr>
                                <w:t>9</w:t>
                              </w:r>
                            </w:p>
                          </w:txbxContent>
                        </v:textbox>
                      </v:rect>
                      <v:rect id="Rectangle 103513" o:spid="_x0000_s1323"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LawQAAAN8AAAAPAAAAZHJzL2Rvd25yZXYueG1sRE/LisIw&#10;FN0L8w/hDsxOU0cUqUaRkYIwi/r6gEtzbarNTWkytfP3RhBcHs57ue5tLTpqfeVYwXiUgCAunK64&#10;VHA+ZcM5CB+QNdaOScE/eVivPgZLTLW784G6YyhFDGGfogITQpNK6QtDFv3INcSRu7jWYoiwLaVu&#10;8R7DbS2/k2QmLVYcGww29GOouB3/rIL8lpttV2Xn8vrrNe1zt83CTqmvz36zABGoD2/xy73TcX4y&#10;mY4n8PwTAcjVAwAA//8DAFBLAQItABQABgAIAAAAIQDb4fbL7gAAAIUBAAATAAAAAAAAAAAAAAAA&#10;AAAAAABbQ29udGVudF9UeXBlc10ueG1sUEsBAi0AFAAGAAgAAAAhAFr0LFu/AAAAFQEAAAsAAAAA&#10;AAAAAAAAAAAAHwEAAF9yZWxzLy5yZWxzUEsBAi0AFAAGAAgAAAAhAF7BUtrBAAAA3wAAAA8AAAAA&#10;AAAAAAAAAAAABwIAAGRycy9kb3ducmV2LnhtbFBLBQYAAAAAAwADALcAAAD1AgAAAAA=&#10;" filled="f" stroked="f">
                        <v:textbox inset="0,0,0,0">
                          <w:txbxContent>
                            <w:p w14:paraId="40D1C275" w14:textId="77777777" w:rsidR="00774DBE" w:rsidRDefault="00774DBE" w:rsidP="00774DBE">
                              <w:r>
                                <w:rPr>
                                  <w:sz w:val="16"/>
                                </w:rPr>
                                <w:t>%</w:t>
                              </w:r>
                            </w:p>
                          </w:txbxContent>
                        </v:textbox>
                      </v:rect>
                      <v:rect id="Rectangle 9393" o:spid="_x0000_s1324" style="position:absolute;left:14306;top:88038;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9KxxQAAAN0AAAAPAAAAZHJzL2Rvd25yZXYueG1sRI/BasMw&#10;EETvhfyD2EBujdwYSu1GCSXGEMjBrZsPWKyt5cZaGUtxnL+vCoUeh5l5w2z3s+3FRKPvHCt4Wicg&#10;iBunO24VnD/LxxcQPiBr7B2Tgjt52O8WD1vMtbvxB011aEWEsM9RgQlhyKX0jSGLfu0G4uh9udFi&#10;iHJspR7xFuG2l5skeZYWO44LBgc6GGou9dUqqC6VKaauPLffJ6/pvXJFGY5KrZbz2yuIQHP4D/+1&#10;j1pBlmYp/L6JT0DufgAAAP//AwBQSwECLQAUAAYACAAAACEA2+H2y+4AAACFAQAAEwAAAAAAAAAA&#10;AAAAAAAAAAAAW0NvbnRlbnRfVHlwZXNdLnhtbFBLAQItABQABgAIAAAAIQBa9CxbvwAAABUBAAAL&#10;AAAAAAAAAAAAAAAAAB8BAABfcmVscy8ucmVsc1BLAQItABQABgAIAAAAIQBOB9KxxQAAAN0AAAAP&#10;AAAAAAAAAAAAAAAAAAcCAABkcnMvZG93bnJldi54bWxQSwUGAAAAAAMAAwC3AAAA+QIAAAAA&#10;" filled="f" stroked="f">
                        <v:textbox inset="0,0,0,0">
                          <w:txbxContent>
                            <w:p w14:paraId="749584EB"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center"/>
          </w:tcPr>
          <w:p w14:paraId="0645230A" w14:textId="77777777" w:rsidR="00774DBE" w:rsidRPr="00774DBE" w:rsidRDefault="00774DBE" w:rsidP="00774DBE">
            <w:pPr>
              <w:spacing w:line="259" w:lineRule="auto"/>
              <w:ind w:left="23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CA60F6E" wp14:editId="39AAE220">
                      <wp:extent cx="98574" cy="163017"/>
                      <wp:effectExtent l="0" t="0" r="0" b="0"/>
                      <wp:docPr id="111029" name="Group 111029"/>
                      <wp:cNvGraphicFramePr/>
                      <a:graphic xmlns:a="http://schemas.openxmlformats.org/drawingml/2006/main">
                        <a:graphicData uri="http://schemas.microsoft.com/office/word/2010/wordprocessingGroup">
                          <wpg:wgp>
                            <wpg:cNvGrpSpPr/>
                            <wpg:grpSpPr>
                              <a:xfrm>
                                <a:off x="0" y="0"/>
                                <a:ext cx="98574" cy="163017"/>
                                <a:chOff x="0" y="0"/>
                                <a:chExt cx="98574" cy="163017"/>
                              </a:xfrm>
                            </wpg:grpSpPr>
                            <wps:wsp>
                              <wps:cNvPr id="103514" name="Rectangle 103514"/>
                              <wps:cNvSpPr/>
                              <wps:spPr>
                                <a:xfrm rot="5399999">
                                  <a:off x="-17265" y="-15262"/>
                                  <a:ext cx="178504" cy="131103"/>
                                </a:xfrm>
                                <a:prstGeom prst="rect">
                                  <a:avLst/>
                                </a:prstGeom>
                                <a:ln>
                                  <a:noFill/>
                                </a:ln>
                              </wps:spPr>
                              <wps:txbx>
                                <w:txbxContent>
                                  <w:p w14:paraId="07C6E4E6" w14:textId="77777777" w:rsidR="00774DBE" w:rsidRDefault="00774DBE" w:rsidP="00774DBE">
                                    <w:r>
                                      <w:rPr>
                                        <w:sz w:val="16"/>
                                      </w:rPr>
                                      <w:t>9</w:t>
                                    </w:r>
                                  </w:p>
                                </w:txbxContent>
                              </wps:txbx>
                              <wps:bodyPr horzOverflow="overflow" vert="horz" lIns="0" tIns="0" rIns="0" bIns="0" rtlCol="0">
                                <a:noAutofit/>
                              </wps:bodyPr>
                            </wps:wsp>
                            <wps:wsp>
                              <wps:cNvPr id="103515" name="Rectangle 103515"/>
                              <wps:cNvSpPr/>
                              <wps:spPr>
                                <a:xfrm rot="5399999">
                                  <a:off x="-84372" y="51844"/>
                                  <a:ext cx="178504" cy="131103"/>
                                </a:xfrm>
                                <a:prstGeom prst="rect">
                                  <a:avLst/>
                                </a:prstGeom>
                                <a:ln>
                                  <a:noFill/>
                                </a:ln>
                              </wps:spPr>
                              <wps:txbx>
                                <w:txbxContent>
                                  <w:p w14:paraId="0B00F135" w14:textId="77777777" w:rsidR="00774DBE" w:rsidRDefault="00774DBE" w:rsidP="00774DBE">
                                    <w:r>
                                      <w:rPr>
                                        <w:sz w:val="16"/>
                                      </w:rPr>
                                      <w:t>%</w:t>
                                    </w:r>
                                  </w:p>
                                </w:txbxContent>
                              </wps:txbx>
                              <wps:bodyPr horzOverflow="overflow" vert="horz" lIns="0" tIns="0" rIns="0" bIns="0" rtlCol="0">
                                <a:noAutofit/>
                              </wps:bodyPr>
                            </wps:wsp>
                            <wps:wsp>
                              <wps:cNvPr id="9395" name="Rectangle 9395"/>
                              <wps:cNvSpPr/>
                              <wps:spPr>
                                <a:xfrm rot="5399999">
                                  <a:off x="14306" y="88037"/>
                                  <a:ext cx="37432" cy="131103"/>
                                </a:xfrm>
                                <a:prstGeom prst="rect">
                                  <a:avLst/>
                                </a:prstGeom>
                                <a:ln>
                                  <a:noFill/>
                                </a:ln>
                              </wps:spPr>
                              <wps:txbx>
                                <w:txbxContent>
                                  <w:p w14:paraId="290089B5"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A60F6E" id="Group 111029" o:spid="_x0000_s1325" style="width:7.75pt;height:12.85pt;mso-position-horizontal-relative:char;mso-position-vertical-relative:line" coordsize="98574,1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FJbwIAAEIIAAAOAAAAZHJzL2Uyb0RvYy54bWzcVW1v2yAQ/j5p/wHxvbXxS+JYdappXaNJ&#10;01q12w8gGL9INiCgcbpfvwPbydZWk5ZJ3bR8IHDgu+ee5w4uLvd9h3Zcm1aKApPzECMumCxbURf4&#10;65frswwjY6koaScFL/AjN/hy/fbNxaByHslGdiXXCJwIkw+qwI21Kg8CwxreU3MuFRewWUndUwtL&#10;XQelpgN477sgCsNFMEhdKi0ZNwasV+MmXnv/VcWZvakqwy3qCgzYrB+1H7duDNYXNK81VU3LJhj0&#10;BBQ9bQUEPbi6opaiB90+c9W3TEsjK3vOZB/IqmoZ9zlANiR8ks1Gywflc6nzoVYHmoDaJzyd7JZ9&#10;3m20ule3GpgYVA1c+JXLZV/p3v0DSrT3lD0eKON7ixgYV1m6TDBisEMWcUiWI6OsAdqffcSaD7/6&#10;LJhDBj8BGRSUhjlmb/4s+/uGKu5JNTlkf6tRWwL4ME4JJCJoD1V6B3VDRd1xNNk9Of78gSqTG2Bt&#10;5glpCbWVxiv385UwsXZGltEixQgIOiNptIhGgmb+yDJLw5nAmEA4t39gguZKG7vhskduUmANyLx7&#10;uvtk7Hh0PuKwdMKNQl63XTfuOgsQOsN1M7vf7n3WEVm5cM62leUjcNFI/e0G+rnq5FBgOc2wa3GI&#10;7nYx6j4K0MB10zzR82Q7T7Tt3kvfcyOedw9WVq0HfIw2AQNxRwyvozKI8aLK6UwFVMVvq5wl8TLy&#10;KqckS5J/SuTIX3NH2v9zkVfx6gWJvXWq9RMEJkkcLry+WRbG0y03N3G8TGIQ31+Cr9/DEZkL92/3&#10;sL+34aHyF9j0qLqX8Me17/nj07/+DgAA//8DAFBLAwQUAAYACAAAACEAjIx4KNsAAAADAQAADwAA&#10;AGRycy9kb3ducmV2LnhtbEyPzWrDMBCE74W+g9hCb43sFLfBtRxCaHsKhfxAyG1jbWwTa2UsxXbe&#10;vkou7WVhmGHm22w+mkb01LnasoJ4EoEgLqyuuVSw2369zEA4j6yxsUwKruRgnj8+ZJhqO/Ca+o0v&#10;RShhl6KCyvs2ldIVFRl0E9sSB+9kO4M+yK6UusMhlJtGTqPoTRqsOSxU2NKyouK8uRgF3wMOi9f4&#10;s1+dT8vrYZv87FcxKfX8NC4+QHga/V8YbvgBHfLAdLQX1k40CsIj/n5vXpKAOCqYJu8g80z+Z89/&#10;AQAA//8DAFBLAQItABQABgAIAAAAIQC2gziS/gAAAOEBAAATAAAAAAAAAAAAAAAAAAAAAABbQ29u&#10;dGVudF9UeXBlc10ueG1sUEsBAi0AFAAGAAgAAAAhADj9If/WAAAAlAEAAAsAAAAAAAAAAAAAAAAA&#10;LwEAAF9yZWxzLy5yZWxzUEsBAi0AFAAGAAgAAAAhAFXYwUlvAgAAQggAAA4AAAAAAAAAAAAAAAAA&#10;LgIAAGRycy9lMm9Eb2MueG1sUEsBAi0AFAAGAAgAAAAhAIyMeCjbAAAAAwEAAA8AAAAAAAAAAAAA&#10;AAAAyQQAAGRycy9kb3ducmV2LnhtbFBLBQYAAAAABAAEAPMAAADRBQAAAAA=&#10;">
                      <v:rect id="Rectangle 103514" o:spid="_x0000_s1326" style="position:absolute;left:-17265;top:-15262;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quwgAAAN8AAAAPAAAAZHJzL2Rvd25yZXYueG1sRE/dasIw&#10;FL4f+A7hDLybqT8b0hlFlILgRTf1AQ7NWdPZnJQm1vr2RhC8/Pj+F6ve1qKj1leOFYxHCQjiwumK&#10;SwWnY/YxB+EDssbaMSm4kYfVcvC2wFS7K/9SdwiliCHsU1RgQmhSKX1hyKIfuYY4cn+utRgibEup&#10;W7zGcFvLSZJ8SYsVxwaDDW0MFefDxSrIz7nZdlV2Kv/3XtNP7rZZ2Ck1fO/X3yAC9eElfrp3Os5P&#10;pp/jGTz+RAByeQcAAP//AwBQSwECLQAUAAYACAAAACEA2+H2y+4AAACFAQAAEwAAAAAAAAAAAAAA&#10;AAAAAAAAW0NvbnRlbnRfVHlwZXNdLnhtbFBLAQItABQABgAIAAAAIQBa9CxbvwAAABUBAAALAAAA&#10;AAAAAAAAAAAAAB8BAABfcmVscy8ucmVsc1BLAQItABQABgAIAAAAIQDRKMquwgAAAN8AAAAPAAAA&#10;AAAAAAAAAAAAAAcCAABkcnMvZG93bnJldi54bWxQSwUGAAAAAAMAAwC3AAAA9gIAAAAA&#10;" filled="f" stroked="f">
                        <v:textbox inset="0,0,0,0">
                          <w:txbxContent>
                            <w:p w14:paraId="07C6E4E6" w14:textId="77777777" w:rsidR="00774DBE" w:rsidRDefault="00774DBE" w:rsidP="00774DBE">
                              <w:r>
                                <w:rPr>
                                  <w:sz w:val="16"/>
                                </w:rPr>
                                <w:t>9</w:t>
                              </w:r>
                            </w:p>
                          </w:txbxContent>
                        </v:textbox>
                      </v:rect>
                      <v:rect id="Rectangle 103515" o:spid="_x0000_s1327" style="position:absolute;left:-84372;top:51844;width:17850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81wQAAAN8AAAAPAAAAZHJzL2Rvd25yZXYueG1sRE/NisIw&#10;EL4v+A5hBG9rquIi1SiiFAQP3VUfYGjGptpMShNrfXuzsLDHj+9/teltLTpqfeVYwWScgCAunK64&#10;VHA5Z58LED4ga6wdk4IXedisBx8rTLV78g91p1CKGMI+RQUmhCaV0heGLPqxa4gjd3WtxRBhW0rd&#10;4jOG21pOk+RLWqw4NhhsaGeouJ8eVkF+z82+q7JLeTt6Td+522fhoNRo2G+XIAL14V/85z7oOD+Z&#10;zSdz+P0TAcj1GwAA//8DAFBLAQItABQABgAIAAAAIQDb4fbL7gAAAIUBAAATAAAAAAAAAAAAAAAA&#10;AAAAAABbQ29udGVudF9UeXBlc10ueG1sUEsBAi0AFAAGAAgAAAAhAFr0LFu/AAAAFQEAAAsAAAAA&#10;AAAAAAAAAAAAHwEAAF9yZWxzLy5yZWxzUEsBAi0AFAAGAAgAAAAhAL5kbzXBAAAA3wAAAA8AAAAA&#10;AAAAAAAAAAAABwIAAGRycy9kb3ducmV2LnhtbFBLBQYAAAAAAwADALcAAAD1AgAAAAA=&#10;" filled="f" stroked="f">
                        <v:textbox inset="0,0,0,0">
                          <w:txbxContent>
                            <w:p w14:paraId="0B00F135" w14:textId="77777777" w:rsidR="00774DBE" w:rsidRDefault="00774DBE" w:rsidP="00774DBE">
                              <w:r>
                                <w:rPr>
                                  <w:sz w:val="16"/>
                                </w:rPr>
                                <w:t>%</w:t>
                              </w:r>
                            </w:p>
                          </w:txbxContent>
                        </v:textbox>
                      </v:rect>
                      <v:rect id="Rectangle 9395" o:spid="_x0000_s1328" style="position:absolute;left:14306;top:88037;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9exQAAAN0AAAAPAAAAZHJzL2Rvd25yZXYueG1sRI/RasJA&#10;FETfC/7DcgXf6sZKi0ZXkUpA6ENq9AMu2Ws2mr0bsmuMf98tFPo4zMwZZr0dbCN66nztWMFsmoAg&#10;Lp2uuVJwPmWvCxA+IGtsHJOCJ3nYbkYva0y1e/CR+iJUIkLYp6jAhNCmUvrSkEU/dS1x9C6usxii&#10;7CqpO3xEuG3kW5J8SIs1xwWDLX0aKm/F3SrIb7nZ93V2rq5fXtN37vZZOCg1GQ+7FYhAQ/gP/7UP&#10;WsFyvnyH3zfxCcjNDwAAAP//AwBQSwECLQAUAAYACAAAACEA2+H2y+4AAACFAQAAEwAAAAAAAAAA&#10;AAAAAAAAAAAAW0NvbnRlbnRfVHlwZXNdLnhtbFBLAQItABQABgAIAAAAIQBa9CxbvwAAABUBAAAL&#10;AAAAAAAAAAAAAAAAAB8BAABfcmVscy8ucmVsc1BLAQItABQABgAIAAAAIQCuou9exQAAAN0AAAAP&#10;AAAAAAAAAAAAAAAAAAcCAABkcnMvZG93bnJldi54bWxQSwUGAAAAAAMAAwC3AAAA+QIAAAAA&#10;" filled="f" stroked="f">
                        <v:textbox inset="0,0,0,0">
                          <w:txbxContent>
                            <w:p w14:paraId="290089B5" w14:textId="77777777" w:rsidR="00774DBE" w:rsidRDefault="00774DBE" w:rsidP="00774DBE">
                              <w:r>
                                <w:rPr>
                                  <w:sz w:val="16"/>
                                </w:rPr>
                                <w:t xml:space="preserve"> </w:t>
                              </w:r>
                            </w:p>
                          </w:txbxContent>
                        </v:textbox>
                      </v:rect>
                      <w10:anchorlock/>
                    </v:group>
                  </w:pict>
                </mc:Fallback>
              </mc:AlternateContent>
            </w:r>
          </w:p>
        </w:tc>
      </w:tr>
      <w:tr w:rsidR="00774DBE" w:rsidRPr="00774DBE" w14:paraId="3C9FC3DB" w14:textId="77777777" w:rsidTr="00004431">
        <w:trPr>
          <w:trHeight w:val="3149"/>
        </w:trPr>
        <w:tc>
          <w:tcPr>
            <w:tcW w:w="0" w:type="auto"/>
            <w:vMerge/>
            <w:tcBorders>
              <w:top w:val="nil"/>
              <w:left w:val="single" w:sz="24" w:space="0" w:color="606060"/>
              <w:bottom w:val="nil"/>
              <w:right w:val="single" w:sz="3" w:space="0" w:color="000000"/>
            </w:tcBorders>
          </w:tcPr>
          <w:p w14:paraId="1DC5D30A"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493DD803" w14:textId="77777777" w:rsidR="00774DBE" w:rsidRPr="00774DBE" w:rsidRDefault="00774DBE" w:rsidP="00774DBE">
            <w:pPr>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Organizar eventos </w:t>
            </w:r>
          </w:p>
          <w:p w14:paraId="6494B977" w14:textId="77777777" w:rsidR="00774DBE" w:rsidRPr="00774DBE" w:rsidRDefault="00774DBE" w:rsidP="00774DBE">
            <w:pPr>
              <w:spacing w:after="11" w:line="239" w:lineRule="auto"/>
              <w:ind w:left="108" w:right="43"/>
              <w:jc w:val="both"/>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conmemor</w:t>
            </w:r>
            <w:proofErr w:type="spellEnd"/>
            <w:r w:rsidRPr="00774DBE">
              <w:rPr>
                <w:rFonts w:ascii="Century Gothic" w:eastAsia="Century Gothic" w:hAnsi="Century Gothic" w:cs="Century Gothic"/>
                <w:color w:val="000000"/>
                <w:sz w:val="16"/>
              </w:rPr>
              <w:t xml:space="preserve"> </w:t>
            </w:r>
            <w:proofErr w:type="spellStart"/>
            <w:r w:rsidRPr="00774DBE">
              <w:rPr>
                <w:rFonts w:ascii="Century Gothic" w:eastAsia="Century Gothic" w:hAnsi="Century Gothic" w:cs="Century Gothic"/>
                <w:color w:val="000000"/>
                <w:sz w:val="16"/>
              </w:rPr>
              <w:t>ativos</w:t>
            </w:r>
            <w:proofErr w:type="spellEnd"/>
            <w:r w:rsidRPr="00774DBE">
              <w:rPr>
                <w:rFonts w:ascii="Century Gothic" w:eastAsia="Century Gothic" w:hAnsi="Century Gothic" w:cs="Century Gothic"/>
                <w:color w:val="000000"/>
                <w:sz w:val="16"/>
              </w:rPr>
              <w:t xml:space="preserve"> a través del deporte </w:t>
            </w:r>
          </w:p>
          <w:p w14:paraId="389BE3EC" w14:textId="77777777" w:rsidR="00774DBE" w:rsidRPr="00774DBE" w:rsidRDefault="00774DBE" w:rsidP="00774DBE">
            <w:pPr>
              <w:tabs>
                <w:tab w:val="center" w:pos="295"/>
                <w:tab w:val="center" w:pos="94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para </w:t>
            </w:r>
            <w:r w:rsidRPr="00774DBE">
              <w:rPr>
                <w:rFonts w:ascii="Century Gothic" w:eastAsia="Century Gothic" w:hAnsi="Century Gothic" w:cs="Century Gothic"/>
                <w:color w:val="000000"/>
                <w:sz w:val="16"/>
              </w:rPr>
              <w:tab/>
              <w:t xml:space="preserve">la </w:t>
            </w:r>
          </w:p>
          <w:p w14:paraId="4F83987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sana </w:t>
            </w:r>
          </w:p>
          <w:p w14:paraId="067D153B"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competen</w:t>
            </w:r>
          </w:p>
          <w:p w14:paraId="07A41F8D" w14:textId="77777777" w:rsidR="00774DBE" w:rsidRPr="00774DBE" w:rsidRDefault="00774DBE" w:rsidP="00774DBE">
            <w:pPr>
              <w:spacing w:line="259" w:lineRule="auto"/>
              <w:ind w:left="108"/>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cia</w:t>
            </w:r>
            <w:proofErr w:type="spellEnd"/>
            <w:r w:rsidRPr="00774DBE">
              <w:rPr>
                <w:rFonts w:ascii="Century Gothic" w:eastAsia="Century Gothic" w:hAnsi="Century Gothic" w:cs="Century Gothic"/>
                <w:color w:val="000000"/>
                <w:sz w:val="16"/>
              </w:rPr>
              <w:t xml:space="preserve">, </w:t>
            </w:r>
          </w:p>
          <w:p w14:paraId="3E5B10A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eventos </w:t>
            </w:r>
          </w:p>
          <w:p w14:paraId="469ACBDB" w14:textId="77777777" w:rsidR="00774DBE" w:rsidRPr="00774DBE" w:rsidRDefault="00774DBE" w:rsidP="00774DBE">
            <w:pPr>
              <w:spacing w:line="259" w:lineRule="auto"/>
              <w:ind w:left="108" w:right="51"/>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como del día del padre, día de </w:t>
            </w:r>
            <w:r w:rsidRPr="00774DBE">
              <w:rPr>
                <w:rFonts w:ascii="Century Gothic" w:eastAsia="Century Gothic" w:hAnsi="Century Gothic" w:cs="Century Gothic"/>
                <w:color w:val="000000"/>
                <w:sz w:val="16"/>
              </w:rPr>
              <w:tab/>
              <w:t xml:space="preserve">la madre, día </w:t>
            </w:r>
          </w:p>
        </w:tc>
        <w:tc>
          <w:tcPr>
            <w:tcW w:w="1173" w:type="dxa"/>
            <w:tcBorders>
              <w:top w:val="single" w:sz="3" w:space="0" w:color="000000"/>
              <w:left w:val="single" w:sz="3" w:space="0" w:color="000000"/>
              <w:bottom w:val="single" w:sz="3" w:space="0" w:color="000000"/>
              <w:right w:val="single" w:sz="3" w:space="0" w:color="000000"/>
            </w:tcBorders>
          </w:tcPr>
          <w:p w14:paraId="3B8B6DB2" w14:textId="77777777" w:rsidR="00774DBE" w:rsidRPr="00774DBE" w:rsidRDefault="00774DBE" w:rsidP="00774DBE">
            <w:pPr>
              <w:spacing w:after="10"/>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Organizar 4 eventos </w:t>
            </w:r>
          </w:p>
          <w:p w14:paraId="6EFC1709" w14:textId="77777777" w:rsidR="00774DBE" w:rsidRPr="00774DBE" w:rsidRDefault="00774DBE" w:rsidP="00774DBE">
            <w:pPr>
              <w:spacing w:line="244"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que </w:t>
            </w:r>
            <w:r w:rsidRPr="00774DBE">
              <w:rPr>
                <w:rFonts w:ascii="Century Gothic" w:eastAsia="Century Gothic" w:hAnsi="Century Gothic" w:cs="Century Gothic"/>
                <w:color w:val="000000"/>
                <w:sz w:val="16"/>
              </w:rPr>
              <w:tab/>
              <w:t xml:space="preserve">son </w:t>
            </w:r>
            <w:proofErr w:type="spellStart"/>
            <w:r w:rsidRPr="00774DBE">
              <w:rPr>
                <w:rFonts w:ascii="Century Gothic" w:eastAsia="Century Gothic" w:hAnsi="Century Gothic" w:cs="Century Gothic"/>
                <w:color w:val="000000"/>
                <w:sz w:val="16"/>
              </w:rPr>
              <w:t>conmemor</w:t>
            </w:r>
            <w:proofErr w:type="spellEnd"/>
          </w:p>
          <w:p w14:paraId="580C9826"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ativos</w:t>
            </w:r>
            <w:proofErr w:type="spellEnd"/>
            <w:r w:rsidRPr="00774DBE">
              <w:rPr>
                <w:rFonts w:ascii="Century Gothic" w:eastAsia="Century Gothic" w:hAnsi="Century Gothic" w:cs="Century Gothic"/>
                <w:color w:val="000000"/>
                <w:sz w:val="16"/>
              </w:rPr>
              <w:t xml:space="preserve"> </w:t>
            </w:r>
          </w:p>
          <w:p w14:paraId="7635C896" w14:textId="77777777" w:rsidR="00774DBE" w:rsidRPr="00774DBE" w:rsidRDefault="00774DBE" w:rsidP="00774DBE">
            <w:pPr>
              <w:spacing w:line="244"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durante </w:t>
            </w:r>
            <w:r w:rsidRPr="00774DBE">
              <w:rPr>
                <w:rFonts w:ascii="Century Gothic" w:eastAsia="Century Gothic" w:hAnsi="Century Gothic" w:cs="Century Gothic"/>
                <w:color w:val="000000"/>
                <w:sz w:val="16"/>
              </w:rPr>
              <w:tab/>
              <w:t xml:space="preserve">el año </w:t>
            </w:r>
          </w:p>
          <w:p w14:paraId="085D1A1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6BE473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CBEA334"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3887F1E9"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52584066"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1EAB7135"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3222C42A"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ACC44CA"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0977E8CE"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85" w:type="dxa"/>
            <w:tcBorders>
              <w:top w:val="single" w:sz="3" w:space="0" w:color="000000"/>
              <w:left w:val="single" w:sz="3" w:space="0" w:color="000000"/>
              <w:bottom w:val="single" w:sz="3" w:space="0" w:color="000000"/>
              <w:right w:val="single" w:sz="3" w:space="0" w:color="000000"/>
            </w:tcBorders>
          </w:tcPr>
          <w:p w14:paraId="582ADE35"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Informe 100% </w:t>
            </w:r>
          </w:p>
        </w:tc>
        <w:tc>
          <w:tcPr>
            <w:tcW w:w="1140" w:type="dxa"/>
            <w:tcBorders>
              <w:top w:val="single" w:sz="3" w:space="0" w:color="000000"/>
              <w:left w:val="single" w:sz="3" w:space="0" w:color="000000"/>
              <w:bottom w:val="single" w:sz="3" w:space="0" w:color="000000"/>
              <w:right w:val="single" w:sz="3" w:space="0" w:color="000000"/>
            </w:tcBorders>
          </w:tcPr>
          <w:p w14:paraId="7F9B7A01" w14:textId="77777777" w:rsidR="00774DBE" w:rsidRPr="00774DBE" w:rsidRDefault="00774DBE" w:rsidP="00774DBE">
            <w:pPr>
              <w:spacing w:line="259" w:lineRule="auto"/>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Promoción Solicitud de insumos Realización </w:t>
            </w:r>
          </w:p>
        </w:tc>
        <w:tc>
          <w:tcPr>
            <w:tcW w:w="1144" w:type="dxa"/>
            <w:tcBorders>
              <w:top w:val="single" w:sz="3" w:space="0" w:color="000000"/>
              <w:left w:val="single" w:sz="3" w:space="0" w:color="000000"/>
              <w:bottom w:val="single" w:sz="3" w:space="0" w:color="000000"/>
              <w:right w:val="single" w:sz="3" w:space="0" w:color="000000"/>
            </w:tcBorders>
          </w:tcPr>
          <w:p w14:paraId="0AA4880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Refrigerio </w:t>
            </w:r>
          </w:p>
          <w:p w14:paraId="650249C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Trofeos </w:t>
            </w:r>
          </w:p>
          <w:p w14:paraId="23D55912"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Pelotas </w:t>
            </w:r>
          </w:p>
          <w:p w14:paraId="4AC6D21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Sonido </w:t>
            </w:r>
          </w:p>
          <w:p w14:paraId="4876B24B"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Perifoneo </w:t>
            </w:r>
          </w:p>
          <w:p w14:paraId="0CA2BD58"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Dulces </w:t>
            </w:r>
          </w:p>
          <w:p w14:paraId="5A468121"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Piñatas </w:t>
            </w:r>
          </w:p>
          <w:p w14:paraId="5DD4B69D"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Payasos </w:t>
            </w:r>
          </w:p>
          <w:p w14:paraId="446E86E4"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Medallas </w:t>
            </w:r>
          </w:p>
          <w:p w14:paraId="5F39BB35" w14:textId="77777777" w:rsidR="00774DBE" w:rsidRPr="00774DBE" w:rsidRDefault="00774DBE" w:rsidP="00774DBE">
            <w:pPr>
              <w:spacing w:line="259" w:lineRule="auto"/>
              <w:ind w:left="108"/>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25" w:type="dxa"/>
            <w:tcBorders>
              <w:top w:val="single" w:sz="3" w:space="0" w:color="000000"/>
              <w:left w:val="single" w:sz="3" w:space="0" w:color="000000"/>
              <w:bottom w:val="single" w:sz="3" w:space="0" w:color="000000"/>
              <w:right w:val="single" w:sz="3" w:space="0" w:color="000000"/>
            </w:tcBorders>
          </w:tcPr>
          <w:p w14:paraId="44CFCD0D" w14:textId="77777777" w:rsidR="00774DBE" w:rsidRPr="00774DBE" w:rsidRDefault="00774DBE" w:rsidP="00774DBE">
            <w:pPr>
              <w:ind w:left="10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Concejo </w:t>
            </w:r>
            <w:proofErr w:type="spellStart"/>
            <w:r w:rsidRPr="00774DBE">
              <w:rPr>
                <w:rFonts w:ascii="Century Gothic" w:eastAsia="Century Gothic" w:hAnsi="Century Gothic" w:cs="Century Gothic"/>
                <w:color w:val="000000"/>
                <w:sz w:val="16"/>
              </w:rPr>
              <w:t>municip</w:t>
            </w:r>
            <w:proofErr w:type="spellEnd"/>
            <w:r w:rsidRPr="00774DBE">
              <w:rPr>
                <w:rFonts w:ascii="Century Gothic" w:eastAsia="Century Gothic" w:hAnsi="Century Gothic" w:cs="Century Gothic"/>
                <w:color w:val="000000"/>
                <w:sz w:val="16"/>
              </w:rPr>
              <w:t xml:space="preserve"> al. </w:t>
            </w:r>
          </w:p>
          <w:p w14:paraId="72FA3BAB"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Polidepo</w:t>
            </w:r>
            <w:proofErr w:type="spellEnd"/>
          </w:p>
          <w:p w14:paraId="04D0080F" w14:textId="77777777" w:rsidR="00774DBE" w:rsidRPr="00774DBE" w:rsidRDefault="00774DBE" w:rsidP="00774DBE">
            <w:pPr>
              <w:spacing w:line="259" w:lineRule="auto"/>
              <w:ind w:left="104"/>
              <w:rPr>
                <w:rFonts w:ascii="Century Gothic" w:eastAsia="Century Gothic" w:hAnsi="Century Gothic" w:cs="Century Gothic"/>
                <w:color w:val="000000"/>
                <w:sz w:val="24"/>
              </w:rPr>
            </w:pPr>
            <w:proofErr w:type="spellStart"/>
            <w:r w:rsidRPr="00774DBE">
              <w:rPr>
                <w:rFonts w:ascii="Century Gothic" w:eastAsia="Century Gothic" w:hAnsi="Century Gothic" w:cs="Century Gothic"/>
                <w:color w:val="000000"/>
                <w:sz w:val="16"/>
              </w:rPr>
              <w:t>rtivo</w:t>
            </w:r>
            <w:proofErr w:type="spellEnd"/>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center"/>
          </w:tcPr>
          <w:p w14:paraId="3BD1E185" w14:textId="77777777" w:rsidR="00774DBE" w:rsidRPr="00774DBE" w:rsidRDefault="00774DBE" w:rsidP="00774DBE">
            <w:pPr>
              <w:spacing w:line="259" w:lineRule="auto"/>
              <w:ind w:left="108"/>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52" w:type="dxa"/>
            <w:tcBorders>
              <w:top w:val="single" w:sz="3" w:space="0" w:color="000000"/>
              <w:left w:val="single" w:sz="3" w:space="0" w:color="000000"/>
              <w:bottom w:val="single" w:sz="3" w:space="0" w:color="000000"/>
              <w:right w:val="single" w:sz="3" w:space="0" w:color="000000"/>
            </w:tcBorders>
            <w:vAlign w:val="center"/>
          </w:tcPr>
          <w:p w14:paraId="7DC57C63" w14:textId="77777777" w:rsidR="00774DBE" w:rsidRPr="00774DBE" w:rsidRDefault="00774DBE" w:rsidP="00774DBE">
            <w:pPr>
              <w:spacing w:line="259" w:lineRule="auto"/>
              <w:ind w:left="108"/>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76" w:type="dxa"/>
            <w:tcBorders>
              <w:top w:val="single" w:sz="3" w:space="0" w:color="000000"/>
              <w:left w:val="single" w:sz="3" w:space="0" w:color="000000"/>
              <w:bottom w:val="single" w:sz="3" w:space="0" w:color="000000"/>
              <w:right w:val="single" w:sz="3" w:space="0" w:color="000000"/>
            </w:tcBorders>
            <w:vAlign w:val="center"/>
          </w:tcPr>
          <w:p w14:paraId="1C41D056" w14:textId="77777777" w:rsidR="00774DBE" w:rsidRPr="00774DBE" w:rsidRDefault="00774DBE" w:rsidP="00774DBE">
            <w:pPr>
              <w:spacing w:line="259" w:lineRule="auto"/>
              <w:ind w:left="10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88" w:type="dxa"/>
            <w:tcBorders>
              <w:top w:val="single" w:sz="3" w:space="0" w:color="000000"/>
              <w:left w:val="single" w:sz="3" w:space="0" w:color="000000"/>
              <w:bottom w:val="single" w:sz="3" w:space="0" w:color="000000"/>
              <w:right w:val="single" w:sz="3" w:space="0" w:color="000000"/>
            </w:tcBorders>
            <w:vAlign w:val="center"/>
          </w:tcPr>
          <w:p w14:paraId="23E23C26" w14:textId="77777777" w:rsidR="00774DBE" w:rsidRPr="00774DBE" w:rsidRDefault="00774DBE" w:rsidP="00774DBE">
            <w:pPr>
              <w:spacing w:line="259" w:lineRule="auto"/>
              <w:ind w:left="108"/>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428" w:type="dxa"/>
            <w:tcBorders>
              <w:top w:val="single" w:sz="3" w:space="0" w:color="000000"/>
              <w:left w:val="single" w:sz="3" w:space="0" w:color="000000"/>
              <w:bottom w:val="single" w:sz="3" w:space="0" w:color="000000"/>
              <w:right w:val="single" w:sz="3" w:space="0" w:color="000000"/>
            </w:tcBorders>
            <w:vAlign w:val="center"/>
          </w:tcPr>
          <w:p w14:paraId="392A4D87" w14:textId="77777777" w:rsidR="00774DBE" w:rsidRPr="00774DBE" w:rsidRDefault="00774DBE" w:rsidP="00774DBE">
            <w:pPr>
              <w:spacing w:line="259" w:lineRule="auto"/>
              <w:ind w:left="96"/>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20" w:type="dxa"/>
            <w:tcBorders>
              <w:top w:val="single" w:sz="3" w:space="0" w:color="000000"/>
              <w:left w:val="single" w:sz="3" w:space="0" w:color="000000"/>
              <w:bottom w:val="single" w:sz="3" w:space="0" w:color="000000"/>
              <w:right w:val="single" w:sz="3" w:space="0" w:color="000000"/>
            </w:tcBorders>
            <w:vAlign w:val="center"/>
          </w:tcPr>
          <w:p w14:paraId="26ED1813" w14:textId="77777777" w:rsidR="00774DBE" w:rsidRPr="00774DBE" w:rsidRDefault="00774DBE" w:rsidP="00774DBE">
            <w:pPr>
              <w:spacing w:line="259" w:lineRule="auto"/>
              <w:ind w:left="1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BB1C681" wp14:editId="1E193DC0">
                      <wp:extent cx="98574" cy="218643"/>
                      <wp:effectExtent l="0" t="0" r="0" b="0"/>
                      <wp:docPr id="112053" name="Group 112053"/>
                      <wp:cNvGraphicFramePr/>
                      <a:graphic xmlns:a="http://schemas.openxmlformats.org/drawingml/2006/main">
                        <a:graphicData uri="http://schemas.microsoft.com/office/word/2010/wordprocessingGroup">
                          <wpg:wgp>
                            <wpg:cNvGrpSpPr/>
                            <wpg:grpSpPr>
                              <a:xfrm>
                                <a:off x="0" y="0"/>
                                <a:ext cx="98574" cy="218643"/>
                                <a:chOff x="0" y="0"/>
                                <a:chExt cx="98574" cy="218643"/>
                              </a:xfrm>
                            </wpg:grpSpPr>
                            <wps:wsp>
                              <wps:cNvPr id="103531" name="Rectangle 103531"/>
                              <wps:cNvSpPr/>
                              <wps:spPr>
                                <a:xfrm rot="5399999">
                                  <a:off x="-54426" y="21898"/>
                                  <a:ext cx="252825" cy="131103"/>
                                </a:xfrm>
                                <a:prstGeom prst="rect">
                                  <a:avLst/>
                                </a:prstGeom>
                                <a:ln>
                                  <a:noFill/>
                                </a:ln>
                              </wps:spPr>
                              <wps:txbx>
                                <w:txbxContent>
                                  <w:p w14:paraId="3324766E" w14:textId="77777777" w:rsidR="00774DBE" w:rsidRDefault="00774DBE" w:rsidP="00774DBE">
                                    <w:r>
                                      <w:rPr>
                                        <w:sz w:val="16"/>
                                      </w:rPr>
                                      <w:t>25</w:t>
                                    </w:r>
                                  </w:p>
                                </w:txbxContent>
                              </wps:txbx>
                              <wps:bodyPr horzOverflow="overflow" vert="horz" lIns="0" tIns="0" rIns="0" bIns="0" rtlCol="0">
                                <a:noAutofit/>
                              </wps:bodyPr>
                            </wps:wsp>
                            <wps:wsp>
                              <wps:cNvPr id="103534" name="Rectangle 103534"/>
                              <wps:cNvSpPr/>
                              <wps:spPr>
                                <a:xfrm rot="5399999">
                                  <a:off x="-149472" y="116943"/>
                                  <a:ext cx="252825" cy="131103"/>
                                </a:xfrm>
                                <a:prstGeom prst="rect">
                                  <a:avLst/>
                                </a:prstGeom>
                                <a:ln>
                                  <a:noFill/>
                                </a:ln>
                              </wps:spPr>
                              <wps:txbx>
                                <w:txbxContent>
                                  <w:p w14:paraId="6989AFAA" w14:textId="77777777" w:rsidR="00774DBE" w:rsidRDefault="00774DBE" w:rsidP="00774DBE">
                                    <w:r>
                                      <w:rPr>
                                        <w:sz w:val="16"/>
                                      </w:rPr>
                                      <w:t>%</w:t>
                                    </w:r>
                                  </w:p>
                                </w:txbxContent>
                              </wps:txbx>
                              <wps:bodyPr horzOverflow="overflow" vert="horz" lIns="0" tIns="0" rIns="0" bIns="0" rtlCol="0">
                                <a:noAutofit/>
                              </wps:bodyPr>
                            </wps:wsp>
                            <wps:wsp>
                              <wps:cNvPr id="9529" name="Rectangle 9529"/>
                              <wps:cNvSpPr/>
                              <wps:spPr>
                                <a:xfrm rot="5399999">
                                  <a:off x="14306" y="143663"/>
                                  <a:ext cx="37431" cy="131103"/>
                                </a:xfrm>
                                <a:prstGeom prst="rect">
                                  <a:avLst/>
                                </a:prstGeom>
                                <a:ln>
                                  <a:noFill/>
                                </a:ln>
                              </wps:spPr>
                              <wps:txbx>
                                <w:txbxContent>
                                  <w:p w14:paraId="3EA376C0"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B1C681" id="Group 112053" o:spid="_x0000_s1329" style="width:7.75pt;height:17.2pt;mso-position-horizontal-relative:char;mso-position-vertical-relative:line" coordsize="98574,21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4ybQIAAEQIAAAOAAAAZHJzL2Uyb0RvYy54bWzcVduO0zAQfUfiHyy/b9Pc2iZqukIsWyEh&#10;dsXCB7iOc5ES27LdJuXrGTtJC1uERJFYRB/c8Ywzc+bMjL2+7dsGHZjSteAZ9mdzjBinIq95meEv&#10;n+9vVhhpQ3hOGsFZho9M49vN61frTqYsEJVocqYQOOE67WSGK2Nk6nmaVqwleiYk42AshGqJga0q&#10;vVyRDry3jRfM5wuvEyqXSlCmNWjvBiPeOP9Fwah5KArNDGoyDNiMW5Vbd3b1NmuSlorIqqYjDHIF&#10;ipbUHIKeXN0RQ9Be1Reu2poqoUVhZlS0niiKmjKXA2Tjz59ls1ViL10uZdqV8kQTUPuMp6vd0o+H&#10;rZJP8lEBE50sgQu3s7n0hWrtP6BEvaPseKKM9QZRUCareBlhRMES+KtFFA6M0gpov/iIVu9+9Zk3&#10;hfR+ANJJaA19zl7/WfZPFZHMkapTyP5RoTqHzp2HcehjxEkLXfoJ+obwsmFo1Dty3PkTVTrVwNrE&#10;E1ICeisOE/tznTCydhNHUbDAaCAoWQ38TPQFcbAK4oE/P/QhmrWfiCCpVNpsmWiRFTKsAJjzTg4f&#10;tBmOTkcslIbblYv7umkGq9UAnxNaK5l+17ukgyCw4axuJ/IjUFEJ9fUBxrloRJdhMUrYTjhEt1aM&#10;mvccSmCHaRLUJOwmQZnmrXAjN+B5szeiqB3gc7QRGNR2wPB3igzd+tMiRxMV0BS/XWQ/SqJl4Krs&#10;+4tkGoN/pcyuq87E/+dlTuIguSyy047dfkWJ/SicD2MM0mIx3nNTgcNlZG8Pew2+xBifevelx9jd&#10;3PBUuTtsfFbtW/j93o39+fHffAMAAP//AwBQSwMEFAAGAAgAAAAhAP2yk3HbAAAAAwEAAA8AAABk&#10;cnMvZG93bnJldi54bWxMj0FrwkAQhe+F/odlCt7qJtVISbMRkdqTFKpC6W3MjkkwOxuyaxL/fdde&#10;6mXg8R7vfZMtR9OInjpXW1YQTyMQxIXVNZcKDvvN8ysI55E1NpZJwZUcLPPHhwxTbQf+on7nSxFK&#10;2KWooPK+TaV0RUUG3dS2xME72c6gD7Irpe5wCOWmkS9RtJAGaw4LFba0rqg47y5GwceAw2oWv/fb&#10;82l9/dknn9/bmJSaPI2rNxCeRv8fhht+QIc8MB3thbUTjYLwiP+7Ny9JQBwVzOZzkHkm79nzXwAA&#10;AP//AwBQSwECLQAUAAYACAAAACEAtoM4kv4AAADhAQAAEwAAAAAAAAAAAAAAAAAAAAAAW0NvbnRl&#10;bnRfVHlwZXNdLnhtbFBLAQItABQABgAIAAAAIQA4/SH/1gAAAJQBAAALAAAAAAAAAAAAAAAAAC8B&#10;AABfcmVscy8ucmVsc1BLAQItABQABgAIAAAAIQDBW74ybQIAAEQIAAAOAAAAAAAAAAAAAAAAAC4C&#10;AABkcnMvZTJvRG9jLnhtbFBLAQItABQABgAIAAAAIQD9spNx2wAAAAMBAAAPAAAAAAAAAAAAAAAA&#10;AMcEAABkcnMvZG93bnJldi54bWxQSwUGAAAAAAQABADzAAAAzwUAAAAA&#10;">
                      <v:rect id="Rectangle 103531" o:spid="_x0000_s1330" style="position:absolute;left:-54426;top:21898;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VWwQAAAN8AAAAPAAAAZHJzL2Rvd25yZXYueG1sRE/LisIw&#10;FN0L8w/hDsxOU0cUqUaRkYIwi/r6gEtzbarNTWkytfP3RhBcHs57ue5tLTpqfeVYwXiUgCAunK64&#10;VHA+ZcM5CB+QNdaOScE/eVivPgZLTLW784G6YyhFDGGfogITQpNK6QtDFv3INcSRu7jWYoiwLaVu&#10;8R7DbS2/k2QmLVYcGww29GOouB3/rIL8lpttV2Xn8vrrNe1zt83CTqmvz36zABGoD2/xy73TcX4y&#10;mU7G8PwTAcjVAwAA//8DAFBLAQItABQABgAIAAAAIQDb4fbL7gAAAIUBAAATAAAAAAAAAAAAAAAA&#10;AAAAAABbQ29udGVudF9UeXBlc10ueG1sUEsBAi0AFAAGAAgAAAAhAFr0LFu/AAAAFQEAAAsAAAAA&#10;AAAAAAAAAAAAHwEAAF9yZWxzLy5yZWxzUEsBAi0AFAAGAAgAAAAhAIrqNVbBAAAA3wAAAA8AAAAA&#10;AAAAAAAAAAAABwIAAGRycy9kb3ducmV2LnhtbFBLBQYAAAAAAwADALcAAAD1AgAAAAA=&#10;" filled="f" stroked="f">
                        <v:textbox inset="0,0,0,0">
                          <w:txbxContent>
                            <w:p w14:paraId="3324766E" w14:textId="77777777" w:rsidR="00774DBE" w:rsidRDefault="00774DBE" w:rsidP="00774DBE">
                              <w:r>
                                <w:rPr>
                                  <w:sz w:val="16"/>
                                </w:rPr>
                                <w:t>25</w:t>
                              </w:r>
                            </w:p>
                          </w:txbxContent>
                        </v:textbox>
                      </v:rect>
                      <v:rect id="Rectangle 103534" o:spid="_x0000_s1331" style="position:absolute;left:-149472;top:116943;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bOwgAAAN8AAAAPAAAAZHJzL2Rvd25yZXYueG1sRE/dasIw&#10;FL4f+A7hCN7N1OmGVKOIUhB20U19gENzbKrNSWmyWt9+EQQvP77/5bq3teio9ZVjBZNxAoK4cLri&#10;UsHpmL3PQfiArLF2TAru5GG9GrwtMdXuxr/UHUIpYgj7FBWYEJpUSl8YsujHriGO3Nm1FkOEbSl1&#10;i7cYbmv5kSRf0mLFscFgQ1tDxfXwZxXk19zsuio7lZdvr+knd7ss7JUaDfvNAkSgPrzET/dex/nJ&#10;9HM6g8efCECu/gEAAP//AwBQSwECLQAUAAYACAAAACEA2+H2y+4AAACFAQAAEwAAAAAAAAAAAAAA&#10;AAAAAAAAW0NvbnRlbnRfVHlwZXNdLnhtbFBLAQItABQABgAIAAAAIQBa9CxbvwAAABUBAAALAAAA&#10;AAAAAAAAAAAAAB8BAABfcmVscy8ucmVsc1BLAQItABQABgAIAAAAIQCanZbOwgAAAN8AAAAPAAAA&#10;AAAAAAAAAAAAAAcCAABkcnMvZG93bnJldi54bWxQSwUGAAAAAAMAAwC3AAAA9gIAAAAA&#10;" filled="f" stroked="f">
                        <v:textbox inset="0,0,0,0">
                          <w:txbxContent>
                            <w:p w14:paraId="6989AFAA" w14:textId="77777777" w:rsidR="00774DBE" w:rsidRDefault="00774DBE" w:rsidP="00774DBE">
                              <w:r>
                                <w:rPr>
                                  <w:sz w:val="16"/>
                                </w:rPr>
                                <w:t>%</w:t>
                              </w:r>
                            </w:p>
                          </w:txbxContent>
                        </v:textbox>
                      </v:rect>
                      <v:rect id="Rectangle 9529" o:spid="_x0000_s1332" style="position:absolute;left:14306;top:143663;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5ExQAAAN0AAAAPAAAAZHJzL2Rvd25yZXYueG1sRI/BasMw&#10;EETvhfyD2EBujVxDSu1ECSXGEOjBrZMPWKyt5cZaGUtx3L+vCoUeh5l5w+wOs+3FRKPvHCt4Wicg&#10;iBunO24VXM7l4wsIH5A19o5JwTd5OOwXDzvMtbvzB011aEWEsM9RgQlhyKX0jSGLfu0G4uh9utFi&#10;iHJspR7xHuG2l2mSPEuLHccFgwMdDTXX+mYVVNfKFFNXXtqvN6/pvXJFGU5KrZbz6xZEoDn8h//a&#10;J60g26QZ/L6JT0DufwAAAP//AwBQSwECLQAUAAYACAAAACEA2+H2y+4AAACFAQAAEwAAAAAAAAAA&#10;AAAAAAAAAAAAW0NvbnRlbnRfVHlwZXNdLnhtbFBLAQItABQABgAIAAAAIQBa9CxbvwAAABUBAAAL&#10;AAAAAAAAAAAAAAAAAB8BAABfcmVscy8ucmVsc1BLAQItABQABgAIAAAAIQA6G+5ExQAAAN0AAAAP&#10;AAAAAAAAAAAAAAAAAAcCAABkcnMvZG93bnJldi54bWxQSwUGAAAAAAMAAwC3AAAA+QIAAAAA&#10;" filled="f" stroked="f">
                        <v:textbox inset="0,0,0,0">
                          <w:txbxContent>
                            <w:p w14:paraId="3EA376C0" w14:textId="77777777" w:rsidR="00774DBE" w:rsidRDefault="00774DBE" w:rsidP="00774DBE">
                              <w:r>
                                <w:rPr>
                                  <w:sz w:val="16"/>
                                </w:rPr>
                                <w:t xml:space="preserve"> </w:t>
                              </w:r>
                            </w:p>
                          </w:txbxContent>
                        </v:textbox>
                      </v:rect>
                      <w10:anchorlock/>
                    </v:group>
                  </w:pict>
                </mc:Fallback>
              </mc:AlternateContent>
            </w:r>
          </w:p>
        </w:tc>
        <w:tc>
          <w:tcPr>
            <w:tcW w:w="360" w:type="dxa"/>
            <w:tcBorders>
              <w:top w:val="single" w:sz="3" w:space="0" w:color="000000"/>
              <w:left w:val="single" w:sz="3" w:space="0" w:color="000000"/>
              <w:bottom w:val="single" w:sz="3" w:space="0" w:color="000000"/>
              <w:right w:val="single" w:sz="3" w:space="0" w:color="000000"/>
            </w:tcBorders>
            <w:vAlign w:val="bottom"/>
          </w:tcPr>
          <w:p w14:paraId="70C1572F" w14:textId="77777777" w:rsidR="00774DBE" w:rsidRPr="00774DBE" w:rsidRDefault="00774DBE" w:rsidP="00774DBE">
            <w:pPr>
              <w:spacing w:line="259" w:lineRule="auto"/>
              <w:ind w:left="4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9629E08" wp14:editId="675563FB">
                      <wp:extent cx="126514" cy="28144"/>
                      <wp:effectExtent l="0" t="0" r="0" b="0"/>
                      <wp:docPr id="112059" name="Group 112059"/>
                      <wp:cNvGraphicFramePr/>
                      <a:graphic xmlns:a="http://schemas.openxmlformats.org/drawingml/2006/main">
                        <a:graphicData uri="http://schemas.microsoft.com/office/word/2010/wordprocessingGroup">
                          <wpg:wgp>
                            <wpg:cNvGrpSpPr/>
                            <wpg:grpSpPr>
                              <a:xfrm>
                                <a:off x="0" y="0"/>
                                <a:ext cx="126514" cy="28144"/>
                                <a:chOff x="0" y="0"/>
                                <a:chExt cx="126514" cy="28144"/>
                              </a:xfrm>
                            </wpg:grpSpPr>
                            <wps:wsp>
                              <wps:cNvPr id="124721" name="Shape 124721"/>
                              <wps:cNvSpPr/>
                              <wps:spPr>
                                <a:xfrm>
                                  <a:off x="2054" y="1"/>
                                  <a:ext cx="124460" cy="9144"/>
                                </a:xfrm>
                                <a:custGeom>
                                  <a:avLst/>
                                  <a:gdLst/>
                                  <a:ahLst/>
                                  <a:cxnLst/>
                                  <a:rect l="0" t="0" r="0" b="0"/>
                                  <a:pathLst>
                                    <a:path w="124460" h="9144">
                                      <a:moveTo>
                                        <a:pt x="0" y="0"/>
                                      </a:moveTo>
                                      <a:lnTo>
                                        <a:pt x="124460" y="0"/>
                                      </a:lnTo>
                                      <a:lnTo>
                                        <a:pt x="124460" y="9144"/>
                                      </a:lnTo>
                                      <a:lnTo>
                                        <a:pt x="0" y="9144"/>
                                      </a:lnTo>
                                      <a:lnTo>
                                        <a:pt x="0" y="0"/>
                                      </a:lnTo>
                                    </a:path>
                                  </a:pathLst>
                                </a:custGeom>
                                <a:solidFill>
                                  <a:srgbClr val="FFE599"/>
                                </a:solidFill>
                                <a:ln w="0" cap="flat">
                                  <a:noFill/>
                                  <a:miter lim="127000"/>
                                </a:ln>
                                <a:effectLst/>
                              </wps:spPr>
                              <wps:bodyPr/>
                            </wps:wsp>
                            <wps:wsp>
                              <wps:cNvPr id="9531" name="Rectangle 9531"/>
                              <wps:cNvSpPr/>
                              <wps:spPr>
                                <a:xfrm rot="5399999">
                                  <a:off x="14306" y="-46835"/>
                                  <a:ext cx="37432" cy="131103"/>
                                </a:xfrm>
                                <a:prstGeom prst="rect">
                                  <a:avLst/>
                                </a:prstGeom>
                                <a:ln>
                                  <a:noFill/>
                                </a:ln>
                              </wps:spPr>
                              <wps:txbx>
                                <w:txbxContent>
                                  <w:p w14:paraId="0F06C7E0"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629E08" id="Group 112059" o:spid="_x0000_s1333" style="width:9.95pt;height:2.2pt;mso-position-horizontal-relative:char;mso-position-vertical-relative:line" coordsize="12651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fv+AIAAGQHAAAOAAAAZHJzL2Uyb0RvYy54bWy8Vdtu2zAMfR+wfxD83voSJ22MJMXQNsWA&#10;YS3W7gMUW74AsiRISpzu60fRlnPp1ocOmB9kSqIo8vCQWtzsW052TJtGimUQX0YBYSKXRSOqZfDz&#10;ZX1xHRBjqSgol4Itg1dmgpvV50+LTmUskbXkBdMEjAiTdWoZ1NaqLAxNXrOWmkupmIDNUuqWWpjq&#10;Kiw07cB6y8MkimZhJ3WhtMyZMbB6128GK7Rfliy3j2VpmCV8GYBvFkeN48aN4WpBs0pTVTf54Ab9&#10;gBctbQRcOpq6o5aSrW7emGqbXEsjS3uZyzaUZdnkDGOAaOLoLJoHLbcKY6myrlIjTADtGU4fNpt/&#10;3z1o9ayeNCDRqQqwwJmLZV/q1v3BS7JHyF5HyNjekhwW42Q2jdOA5LCVXMdp2iOa1wD7m0N5ff/e&#10;sdBfGZ440imghjlEb/4t+ueaKoagmgyif9KkKVwc6VUSB0TQFliKOmRYQ2BQd4TJZAYQ+wNGSTQF&#10;MACLuMfhAFOazoB/Dqb5gNIYLs3yrbEPTCLadPfN2J6WhZdo7aV8L7yogdzv0lpR6845N51IOgwT&#10;/agHN9xeK3fsRaKWPUsZuHjY5eJYC8BBS54SoOoV/F+huSPFo8i9jv/3uoDQKUB+2/+P1bB4x2tB&#10;cEGuFoOAgYN8DK2RvCnWDecuWKOrzS3XZEehNazX99P53OUMjpyoceFwc6mj0J5KTi3WuZDODqap&#10;bSy0MN60Dt6rKDr45a5h2IT6nAGvPXOctJHFK9YdrgPFXQX+B67Pp5OR6T+ARFRUnBFchYCcC1AX&#10;f+E60RJ66HQydx8iMXSHOJ1EM0zfRTq7nkxP+T+5SidJT/94EsfRZIDatxil+wIgTlgGjtpo3BeD&#10;S+qg4kDlwo1jDmDXrZzBa/ebPdZ2kqA3B8hJLfWvR3i1Si4hucB/lAL3kMHtbjcg/KuATuPeDC9o&#10;L2y8oC2/lfiy9P582VpZNq560Zc+wcME8wvL2MqRZ8Oz496K4znqHx7H1W8AAAD//wMAUEsDBBQA&#10;BgAIAAAAIQCr9hD82gAAAAIBAAAPAAAAZHJzL2Rvd25yZXYueG1sTI9Ba8JAEIXvhf6HZQq91U2q&#10;lppmIyK2JymoBfE2ZsckmJ0N2TWJ/75rL/Yy8HiP975J54OpRUetqywriEcRCOLc6ooLBT+7z5d3&#10;EM4ja6wtk4IrOZhnjw8pJtr2vKFu6wsRStglqKD0vkmkdHlJBt3INsTBO9nWoA+yLaRusQ/lppav&#10;UfQmDVYcFkpsaFlSft5ejIKvHvvFOF516/NpeT3spt/7dUxKPT8Niw8QngZ/D8MNP6BDFpiO9sLa&#10;iVpBeMT/3Zs3m4E4KphMQGap/I+e/QIAAP//AwBQSwECLQAUAAYACAAAACEAtoM4kv4AAADhAQAA&#10;EwAAAAAAAAAAAAAAAAAAAAAAW0NvbnRlbnRfVHlwZXNdLnhtbFBLAQItABQABgAIAAAAIQA4/SH/&#10;1gAAAJQBAAALAAAAAAAAAAAAAAAAAC8BAABfcmVscy8ucmVsc1BLAQItABQABgAIAAAAIQDQuVfv&#10;+AIAAGQHAAAOAAAAAAAAAAAAAAAAAC4CAABkcnMvZTJvRG9jLnhtbFBLAQItABQABgAIAAAAIQCr&#10;9hD82gAAAAIBAAAPAAAAAAAAAAAAAAAAAFIFAABkcnMvZG93bnJldi54bWxQSwUGAAAAAAQABADz&#10;AAAAWQYAAAAA&#10;">
                      <v:shape id="Shape 124721" o:spid="_x0000_s1334" style="position:absolute;left:2054;top:1;width:124460;height:9144;visibility:visible;mso-wrap-style:square;v-text-anchor:top" coordsize="124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O6wQAAAN8AAAAPAAAAZHJzL2Rvd25yZXYueG1sRE/NisIw&#10;EL4LvkMYYW+atiyuW40iguBBWbb2AWabsS02k9JEW9/eCMIeP77/1WYwjbhT52rLCuJZBIK4sLrm&#10;UkF+3k8XIJxH1thYJgUPcrBZj0crTLXt+ZfumS9FCGGXooLK+zaV0hUVGXQz2xIH7mI7gz7ArpS6&#10;wz6Em0YmUTSXBmsODRW2tKuouGY3E2Z4WuTyPM+Pp7+4P55I0nfzo9THZNguQXga/L/47T7o4Es+&#10;v5IYXn8CALl+AgAA//8DAFBLAQItABQABgAIAAAAIQDb4fbL7gAAAIUBAAATAAAAAAAAAAAAAAAA&#10;AAAAAABbQ29udGVudF9UeXBlc10ueG1sUEsBAi0AFAAGAAgAAAAhAFr0LFu/AAAAFQEAAAsAAAAA&#10;AAAAAAAAAAAAHwEAAF9yZWxzLy5yZWxzUEsBAi0AFAAGAAgAAAAhAJaqA7rBAAAA3wAAAA8AAAAA&#10;AAAAAAAAAAAABwIAAGRycy9kb3ducmV2LnhtbFBLBQYAAAAAAwADALcAAAD1AgAAAAA=&#10;" path="m,l124460,r,9144l,9144,,e" fillcolor="#ffe599" stroked="f" strokeweight="0">
                        <v:stroke miterlimit="83231f" joinstyle="miter"/>
                        <v:path arrowok="t" textboxrect="0,0,124460,9144"/>
                      </v:shape>
                      <v:rect id="Rectangle 9531" o:spid="_x0000_s1335" style="position:absolute;left:14306;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SfxAAAAN0AAAAPAAAAZHJzL2Rvd25yZXYueG1sRI/RasJA&#10;FETfBf9huYJvurFSqdFVpBIQ+hCrfsAle81Gs3dDdo3x77uFQh+HmTnDrLe9rUVHra8cK5hNExDE&#10;hdMVlwou52zyAcIHZI21Y1LwIg/bzXCwxlS7J39TdwqliBD2KSowITSplL4wZNFPXUMcvatrLYYo&#10;21LqFp8Rbmv5liQLabHiuGCwoU9Dxf30sArye272XZVdytuX13TM3T4LB6XGo363AhGoD//hv/ZB&#10;K1i+z2fw+yY+Abn5AQAA//8DAFBLAQItABQABgAIAAAAIQDb4fbL7gAAAIUBAAATAAAAAAAAAAAA&#10;AAAAAAAAAABbQ29udGVudF9UeXBlc10ueG1sUEsBAi0AFAAGAAgAAAAhAFr0LFu/AAAAFQEAAAsA&#10;AAAAAAAAAAAAAAAAHwEAAF9yZWxzLy5yZWxzUEsBAi0AFAAGAAgAAAAhAEG0dJ/EAAAA3QAAAA8A&#10;AAAAAAAAAAAAAAAABwIAAGRycy9kb3ducmV2LnhtbFBLBQYAAAAAAwADALcAAAD4AgAAAAA=&#10;" filled="f" stroked="f">
                        <v:textbox inset="0,0,0,0">
                          <w:txbxContent>
                            <w:p w14:paraId="0F06C7E0" w14:textId="77777777" w:rsidR="00774DBE" w:rsidRDefault="00774DBE" w:rsidP="00774DBE">
                              <w:r>
                                <w:rPr>
                                  <w:sz w:val="16"/>
                                </w:rPr>
                                <w:t xml:space="preserve"> </w:t>
                              </w:r>
                            </w:p>
                          </w:txbxContent>
                        </v:textbox>
                      </v:rect>
                      <w10:anchorlock/>
                    </v:group>
                  </w:pict>
                </mc:Fallback>
              </mc:AlternateContent>
            </w:r>
          </w:p>
        </w:tc>
        <w:tc>
          <w:tcPr>
            <w:tcW w:w="352" w:type="dxa"/>
            <w:tcBorders>
              <w:top w:val="single" w:sz="3" w:space="0" w:color="000000"/>
              <w:left w:val="single" w:sz="3" w:space="0" w:color="000000"/>
              <w:bottom w:val="single" w:sz="3" w:space="0" w:color="000000"/>
              <w:right w:val="single" w:sz="3" w:space="0" w:color="000000"/>
            </w:tcBorders>
            <w:vAlign w:val="center"/>
          </w:tcPr>
          <w:p w14:paraId="443A8E73" w14:textId="77777777" w:rsidR="00774DBE" w:rsidRPr="00774DBE" w:rsidRDefault="00774DBE" w:rsidP="00774DBE">
            <w:pPr>
              <w:spacing w:line="259" w:lineRule="auto"/>
              <w:ind w:left="4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51E99489" wp14:editId="08F42B62">
                      <wp:extent cx="98574" cy="218643"/>
                      <wp:effectExtent l="0" t="0" r="0" b="0"/>
                      <wp:docPr id="112081" name="Group 112081"/>
                      <wp:cNvGraphicFramePr/>
                      <a:graphic xmlns:a="http://schemas.openxmlformats.org/drawingml/2006/main">
                        <a:graphicData uri="http://schemas.microsoft.com/office/word/2010/wordprocessingGroup">
                          <wpg:wgp>
                            <wpg:cNvGrpSpPr/>
                            <wpg:grpSpPr>
                              <a:xfrm>
                                <a:off x="0" y="0"/>
                                <a:ext cx="98574" cy="218643"/>
                                <a:chOff x="0" y="0"/>
                                <a:chExt cx="98574" cy="218643"/>
                              </a:xfrm>
                            </wpg:grpSpPr>
                            <wps:wsp>
                              <wps:cNvPr id="103535" name="Rectangle 103535"/>
                              <wps:cNvSpPr/>
                              <wps:spPr>
                                <a:xfrm rot="5399999">
                                  <a:off x="-54426" y="21897"/>
                                  <a:ext cx="252825" cy="131103"/>
                                </a:xfrm>
                                <a:prstGeom prst="rect">
                                  <a:avLst/>
                                </a:prstGeom>
                                <a:ln>
                                  <a:noFill/>
                                </a:ln>
                              </wps:spPr>
                              <wps:txbx>
                                <w:txbxContent>
                                  <w:p w14:paraId="1D5D465F" w14:textId="77777777" w:rsidR="00774DBE" w:rsidRDefault="00774DBE" w:rsidP="00774DBE">
                                    <w:r>
                                      <w:rPr>
                                        <w:sz w:val="16"/>
                                      </w:rPr>
                                      <w:t>25</w:t>
                                    </w:r>
                                  </w:p>
                                </w:txbxContent>
                              </wps:txbx>
                              <wps:bodyPr horzOverflow="overflow" vert="horz" lIns="0" tIns="0" rIns="0" bIns="0" rtlCol="0">
                                <a:noAutofit/>
                              </wps:bodyPr>
                            </wps:wsp>
                            <wps:wsp>
                              <wps:cNvPr id="103536" name="Rectangle 103536"/>
                              <wps:cNvSpPr/>
                              <wps:spPr>
                                <a:xfrm rot="5399999">
                                  <a:off x="-149472" y="116944"/>
                                  <a:ext cx="252825" cy="131103"/>
                                </a:xfrm>
                                <a:prstGeom prst="rect">
                                  <a:avLst/>
                                </a:prstGeom>
                                <a:ln>
                                  <a:noFill/>
                                </a:ln>
                              </wps:spPr>
                              <wps:txbx>
                                <w:txbxContent>
                                  <w:p w14:paraId="1C47D794" w14:textId="77777777" w:rsidR="00774DBE" w:rsidRDefault="00774DBE" w:rsidP="00774DBE">
                                    <w:r>
                                      <w:rPr>
                                        <w:sz w:val="16"/>
                                      </w:rPr>
                                      <w:t>%</w:t>
                                    </w:r>
                                  </w:p>
                                </w:txbxContent>
                              </wps:txbx>
                              <wps:bodyPr horzOverflow="overflow" vert="horz" lIns="0" tIns="0" rIns="0" bIns="0" rtlCol="0">
                                <a:noAutofit/>
                              </wps:bodyPr>
                            </wps:wsp>
                            <wps:wsp>
                              <wps:cNvPr id="9533" name="Rectangle 9533"/>
                              <wps:cNvSpPr/>
                              <wps:spPr>
                                <a:xfrm rot="5399999">
                                  <a:off x="14306" y="143664"/>
                                  <a:ext cx="37431" cy="131103"/>
                                </a:xfrm>
                                <a:prstGeom prst="rect">
                                  <a:avLst/>
                                </a:prstGeom>
                                <a:ln>
                                  <a:noFill/>
                                </a:ln>
                              </wps:spPr>
                              <wps:txbx>
                                <w:txbxContent>
                                  <w:p w14:paraId="4EC5C01B"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E99489" id="Group 112081" o:spid="_x0000_s1336" style="width:7.75pt;height:17.2pt;mso-position-horizontal-relative:char;mso-position-vertical-relative:line" coordsize="98574,21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2IZgIAAEQIAAAOAAAAZHJzL2Uyb0RvYy54bWzcVduO0zAQfUfiHyy/b9Pc2iZqukIsWyEh&#10;dsXCB7iOc5ES27LdpsvXM3YuhRYhUSRY0Qd34nFmzpwzE69vj22DDkzpWvAM+7M5RoxTkde8zPCX&#10;z/c3K4y0ITwnjeAsw89M49vN61frTqYsEJVocqYQBOE67WSGK2Nk6nmaVqwleiYk4+AshGqJgUdV&#10;erkiHURvGy+YzxdeJ1QulaBMa9i965144+IXBaPmoSg0M6jJMGAzblVu3dnV26xJWioiq5oOMMgV&#10;KFpSc0g6hbojhqC9qi9CtTVVQovCzKhoPVEUNWWuBqjGn59Vs1ViL10tZdqVcqIJqD3j6eqw9ONh&#10;q+STfFTARCdL4MI92VqOhWrtP6BER0fZ80QZOxpEYTNZxcsIIwqewF8torBnlFZA+8VLtHr3q9e8&#10;MaX3A5BOQmvoU/X6z6p/qohkjlSdQvWPCtU5dO48jMMYI05a6NJP0DeElw1Dw74jx52fqNKpBtZG&#10;npAS0FtxmNif64SBtZs4ioIFRj1BybLnZ6QviINVAGktf37oQzbrn4ggqVTabJlokTUyrACYi04O&#10;H7Tpj45HLJSG25WL+7ppeq/dAT5HtNYyx93RFR0AsKGyncifgYpKqK8PMM5FI7oMi8HCdsIhu/Vi&#10;1LznIIEdptFQo7EbDWWat8KNXI/nzd6IonaALYI+2wAMtLWt97dEBi1+KvJEBTTFb4vsR0m0DJzK&#10;vr9Iouhlyey67kT8fy5zEofhpchud+j2KyT2o3DejzFYi8WZwOEyCv1/N8arlzLG7ssNV5X7hg3X&#10;qr0Lv392Y3+6/DffAAAA//8DAFBLAwQUAAYACAAAACEA/bKTcdsAAAADAQAADwAAAGRycy9kb3du&#10;cmV2LnhtbEyPQWvCQBCF74X+h2UK3uom1UhJsxGR2pMUqkLpbcyOSTA7G7JrEv99117qZeDxHu99&#10;ky1H04ieOldbVhBPIxDEhdU1lwoO+83zKwjnkTU2lknBlRws88eHDFNtB/6ifudLEUrYpaig8r5N&#10;pXRFRQbd1LbEwTvZzqAPsiul7nAI5aaRL1G0kAZrDgsVtrSuqDjvLkbBx4DDaha/99vzaX392Sef&#10;39uYlJo8jas3EJ5G/x+GG35AhzwwHe2FtRONgvCI/7s3L0lAHBXM5nOQeSbv2fNfAAAA//8DAFBL&#10;AQItABQABgAIAAAAIQC2gziS/gAAAOEBAAATAAAAAAAAAAAAAAAAAAAAAABbQ29udGVudF9UeXBl&#10;c10ueG1sUEsBAi0AFAAGAAgAAAAhADj9If/WAAAAlAEAAAsAAAAAAAAAAAAAAAAALwEAAF9yZWxz&#10;Ly5yZWxzUEsBAi0AFAAGAAgAAAAhAAVzLYhmAgAARAgAAA4AAAAAAAAAAAAAAAAALgIAAGRycy9l&#10;Mm9Eb2MueG1sUEsBAi0AFAAGAAgAAAAhAP2yk3HbAAAAAwEAAA8AAAAAAAAAAAAAAAAAwAQAAGRy&#10;cy9kb3ducmV2LnhtbFBLBQYAAAAABAAEAPMAAADIBQAAAAA=&#10;">
                      <v:rect id="Rectangle 103535" o:spid="_x0000_s1337" style="position:absolute;left:-54426;top:21897;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VwQAAAN8AAAAPAAAAZHJzL2Rvd25yZXYueG1sRE/NisIw&#10;EL4L+w5hFvam6SrKUo0iKwXBQ9X1AYZmbKrNpDSxdt/eCILHj+9/septLTpqfeVYwfcoAUFcOF1x&#10;qeD0lw1/QPiArLF2TAr+ycNq+TFYYKrdnQ/UHUMpYgj7FBWYEJpUSl8YsuhHriGO3Nm1FkOEbSl1&#10;i/cYbms5TpKZtFhxbDDY0K+h4nq8WQX5NTebrspO5WXnNe1zt8nCVqmvz349BxGoD2/xy73VcX4y&#10;mU6m8PwTAcjlAwAA//8DAFBLAQItABQABgAIAAAAIQDb4fbL7gAAAIUBAAATAAAAAAAAAAAAAAAA&#10;AAAAAABbQ29udGVudF9UeXBlc10ueG1sUEsBAi0AFAAGAAgAAAAhAFr0LFu/AAAAFQEAAAsAAAAA&#10;AAAAAAAAAAAAHwEAAF9yZWxzLy5yZWxzUEsBAi0AFAAGAAgAAAAhAPXRM1XBAAAA3wAAAA8AAAAA&#10;AAAAAAAAAAAABwIAAGRycy9kb3ducmV2LnhtbFBLBQYAAAAAAwADALcAAAD1AgAAAAA=&#10;" filled="f" stroked="f">
                        <v:textbox inset="0,0,0,0">
                          <w:txbxContent>
                            <w:p w14:paraId="1D5D465F" w14:textId="77777777" w:rsidR="00774DBE" w:rsidRDefault="00774DBE" w:rsidP="00774DBE">
                              <w:r>
                                <w:rPr>
                                  <w:sz w:val="16"/>
                                </w:rPr>
                                <w:t>25</w:t>
                              </w:r>
                            </w:p>
                          </w:txbxContent>
                        </v:textbox>
                      </v:rect>
                      <v:rect id="Rectangle 103536" o:spid="_x0000_s1338" style="position:absolute;left:-149472;top:116944;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0iwQAAAN8AAAAPAAAAZHJzL2Rvd25yZXYueG1sRE/NisIw&#10;EL4L+w5hFvam6SrKUo0iKwXBQ9X1AYZmbKrNpDSxdt/eCILHj+9/septLTpqfeVYwfcoAUFcOF1x&#10;qeD0lw1/QPiArLF2TAr+ycNq+TFYYKrdnQ/UHUMpYgj7FBWYEJpUSl8YsuhHriGO3Nm1FkOEbSl1&#10;i/cYbms5TpKZtFhxbDDY0K+h4nq8WQX5NTebrspO5WXnNe1zt8nCVqmvz349BxGoD2/xy73VcX4y&#10;mU5m8PwTAcjlAwAA//8DAFBLAQItABQABgAIAAAAIQDb4fbL7gAAAIUBAAATAAAAAAAAAAAAAAAA&#10;AAAAAABbQ29udGVudF9UeXBlc10ueG1sUEsBAi0AFAAGAAgAAAAhAFr0LFu/AAAAFQEAAAsAAAAA&#10;AAAAAAAAAAAAHwEAAF9yZWxzLy5yZWxzUEsBAi0AFAAGAAgAAAAhAAUDrSLBAAAA3wAAAA8AAAAA&#10;AAAAAAAAAAAABwIAAGRycy9kb3ducmV2LnhtbFBLBQYAAAAAAwADALcAAAD1AgAAAAA=&#10;" filled="f" stroked="f">
                        <v:textbox inset="0,0,0,0">
                          <w:txbxContent>
                            <w:p w14:paraId="1C47D794" w14:textId="77777777" w:rsidR="00774DBE" w:rsidRDefault="00774DBE" w:rsidP="00774DBE">
                              <w:r>
                                <w:rPr>
                                  <w:sz w:val="16"/>
                                </w:rPr>
                                <w:t>%</w:t>
                              </w:r>
                            </w:p>
                          </w:txbxContent>
                        </v:textbox>
                      </v:rect>
                      <v:rect id="Rectangle 9533" o:spid="_x0000_s1339" style="position:absolute;left:14306;top:14366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9zxQAAAN0AAAAPAAAAZHJzL2Rvd25yZXYueG1sRI/RasJA&#10;FETfC/7DcgXf6qZKS02zEVECgg9p1Q+4ZG+zqdm7IbvG+PduodDHYWbOMNl6tK0YqPeNYwUv8wQE&#10;ceV0w7WC86l4fgfhA7LG1jEpuJOHdT55yjDV7sZfNBxDLSKEfYoKTAhdKqWvDFn0c9cRR+/b9RZD&#10;lH0tdY+3CLetXCTJm7TYcFww2NHWUHU5Xq2C8lKa3dAU5/rn4DV9lm5XhL1Ss+m4+QARaAz/4b/2&#10;XitYvS6X8PsmPgGZPwAAAP//AwBQSwECLQAUAAYACAAAACEA2+H2y+4AAACFAQAAEwAAAAAAAAAA&#10;AAAAAAAAAAAAW0NvbnRlbnRfVHlwZXNdLnhtbFBLAQItABQABgAIAAAAIQBa9CxbvwAAABUBAAAL&#10;AAAAAAAAAAAAAAAAAB8BAABfcmVscy8ucmVsc1BLAQItABQABgAIAAAAIQDeKk9zxQAAAN0AAAAP&#10;AAAAAAAAAAAAAAAAAAcCAABkcnMvZG93bnJldi54bWxQSwUGAAAAAAMAAwC3AAAA+QIAAAAA&#10;" filled="f" stroked="f">
                        <v:textbox inset="0,0,0,0">
                          <w:txbxContent>
                            <w:p w14:paraId="4EC5C01B" w14:textId="77777777" w:rsidR="00774DBE" w:rsidRDefault="00774DBE" w:rsidP="00774DBE">
                              <w:r>
                                <w:rPr>
                                  <w:sz w:val="16"/>
                                </w:rPr>
                                <w:t xml:space="preserve"> </w:t>
                              </w:r>
                            </w:p>
                          </w:txbxContent>
                        </v:textbox>
                      </v:rect>
                      <w10:anchorlock/>
                    </v:group>
                  </w:pict>
                </mc:Fallback>
              </mc:AlternateContent>
            </w:r>
          </w:p>
        </w:tc>
        <w:tc>
          <w:tcPr>
            <w:tcW w:w="392" w:type="dxa"/>
            <w:tcBorders>
              <w:top w:val="single" w:sz="3" w:space="0" w:color="000000"/>
              <w:left w:val="single" w:sz="3" w:space="0" w:color="000000"/>
              <w:bottom w:val="single" w:sz="3" w:space="0" w:color="000000"/>
              <w:right w:val="single" w:sz="3" w:space="0" w:color="000000"/>
            </w:tcBorders>
            <w:vAlign w:val="bottom"/>
          </w:tcPr>
          <w:p w14:paraId="1577ACAB" w14:textId="77777777" w:rsidR="00774DBE" w:rsidRPr="00774DBE" w:rsidRDefault="00774DBE" w:rsidP="00774DBE">
            <w:pPr>
              <w:spacing w:line="259" w:lineRule="auto"/>
              <w:ind w:left="85"/>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1A30F963" wp14:editId="63DC19F0">
                      <wp:extent cx="98574" cy="28144"/>
                      <wp:effectExtent l="0" t="0" r="0" b="0"/>
                      <wp:docPr id="112085" name="Group 112085"/>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9534" name="Rectangle 9534"/>
                              <wps:cNvSpPr/>
                              <wps:spPr>
                                <a:xfrm rot="5399999">
                                  <a:off x="14306" y="-46835"/>
                                  <a:ext cx="37432" cy="131103"/>
                                </a:xfrm>
                                <a:prstGeom prst="rect">
                                  <a:avLst/>
                                </a:prstGeom>
                                <a:ln>
                                  <a:noFill/>
                                </a:ln>
                              </wps:spPr>
                              <wps:txbx>
                                <w:txbxContent>
                                  <w:p w14:paraId="087EB7AC"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30F963" id="Group 112085" o:spid="_x0000_s1340"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VcEwIAAHYEAAAOAAAAZHJzL2Uyb0RvYy54bWyklNtuGjEQhu8r9R0s34c9QmDFElVNgypV&#10;TZS0D2C83oPk9Vi2YaFP37GXhTaRepFyYWY93vH/f8ywvjv2khyEsR2okiazmBKhOFSdakr688fD&#10;zZIS65iqmAQlSnoSlt5tPn5YD7oQKbQgK2EIFlG2GHRJW+d0EUWWt6JndgZaKEzWYHrm8NE0UWXY&#10;gNV7GaVxvIgGMJU2wIW1uHs/Jukm1K9rwd1jXVvhiCwpanNhNWHd+TXarFnRGKbbjp9lsHeo6Fmn&#10;8NJLqXvmGNmb7k2pvuMGLNRuxqGPoK47LoIHdJPEr9xsDex18NIUQ6MvmBDtK07vLsu/H7ZGv+gn&#10;gyQG3SCL8OS9HGvT+29USY4B2emCTBwd4bi5Ws5vc0o4ZtJlkucjUN4i9Tfv8PbLP96Kpgujv2QM&#10;GhvDXr3b//P+0jItAlJboPcnQ7oKXcwzNKFYjx36jD3DVCMFCbsBSzh7gWQLi7wmQsQAdtU8W/lP&#10;6IEzryTP4gUlSOYmXyyz+YhmApfd5lk6gkuyJIkzn74wYIU21m0F9MQHJTWoKhRnh2/WjUenI16J&#10;VH5V8NBJOWb9DqKcxPrIHXfH4DdNV/46v7eD6oQUWjC/HnGOawlDSeEcUT/aeLvPUiK/KqTvp2gK&#10;zBTspsA4+RnCrI16Pu0d1F0QfL3tLAx/1hCF5g7mz4Pop+fP53Dq+nex+Q0AAP//AwBQSwMEFAAG&#10;AAgAAAAhAAbwbiDaAAAAAgEAAA8AAABkcnMvZG93bnJldi54bWxMj0FrwkAQhe+F/odlCt7qJtUU&#10;SbMRkbYnKVQF8TZmxySYnQ3ZNYn/vmsv7WXg8R7vfZMtR9OInjpXW1YQTyMQxIXVNZcK9ruP5wUI&#10;55E1NpZJwY0cLPPHhwxTbQf+pn7rSxFK2KWooPK+TaV0RUUG3dS2xME7286gD7Irpe5wCOWmkS9R&#10;9CoN1hwWKmxpXVFx2V6Ngs8Bh9Usfu83l/P6dtwlX4dNTEpNnsbVGwhPo/8Lwx0/oEMemE72ytqJ&#10;RkF4xP/eu5ckIE4K5nOQeSb/o+c/AAAA//8DAFBLAQItABQABgAIAAAAIQC2gziS/gAAAOEBAAAT&#10;AAAAAAAAAAAAAAAAAAAAAABbQ29udGVudF9UeXBlc10ueG1sUEsBAi0AFAAGAAgAAAAhADj9If/W&#10;AAAAlAEAAAsAAAAAAAAAAAAAAAAALwEAAF9yZWxzLy5yZWxzUEsBAi0AFAAGAAgAAAAhAFWY5VwT&#10;AgAAdgQAAA4AAAAAAAAAAAAAAAAALgIAAGRycy9lMm9Eb2MueG1sUEsBAi0AFAAGAAgAAAAhAAbw&#10;biDaAAAAAgEAAA8AAAAAAAAAAAAAAAAAbQQAAGRycy9kb3ducmV2LnhtbFBLBQYAAAAABAAEAPMA&#10;AAB0BQAAAAA=&#10;">
                      <v:rect id="Rectangle 9534" o:spid="_x0000_s1341" style="position:absolute;left:14306;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9cHxQAAAN0AAAAPAAAAZHJzL2Rvd25yZXYueG1sRI/dasJA&#10;FITvhb7Dcgq9q5v+otGNFCUgeBG1PsAhe8ymyZ4N2TWmb+8WCl4OM/MNs1yNthUD9b52rOBlmoAg&#10;Lp2uuVJw+s6fZyB8QNbYOiYFv+RhlT1Mlphqd+UDDcdQiQhhn6ICE0KXSulLQxb91HXE0Tu73mKI&#10;sq+k7vEa4baVr0nyKS3WHBcMdrQ2VDbHi1VQNIXZDHV+qn52XtO+cJs8bJV6ehy/FiACjeEe/m9v&#10;tYL5x9s7/L2JT0BmNwAAAP//AwBQSwECLQAUAAYACAAAACEA2+H2y+4AAACFAQAAEwAAAAAAAAAA&#10;AAAAAAAAAAAAW0NvbnRlbnRfVHlwZXNdLnhtbFBLAQItABQABgAIAAAAIQBa9CxbvwAAABUBAAAL&#10;AAAAAAAAAAAAAAAAAB8BAABfcmVscy8ucmVsc1BLAQItABQABgAIAAAAIQBRw9cHxQAAAN0AAAAP&#10;AAAAAAAAAAAAAAAAAAcCAABkcnMvZG93bnJldi54bWxQSwUGAAAAAAMAAwC3AAAA+QIAAAAA&#10;" filled="f" stroked="f">
                        <v:textbox inset="0,0,0,0">
                          <w:txbxContent>
                            <w:p w14:paraId="087EB7AC" w14:textId="77777777" w:rsidR="00774DBE" w:rsidRDefault="00774DBE" w:rsidP="00774DBE">
                              <w:r>
                                <w:rPr>
                                  <w:sz w:val="16"/>
                                </w:rPr>
                                <w:t xml:space="preserve"> </w:t>
                              </w:r>
                            </w:p>
                          </w:txbxContent>
                        </v:textbox>
                      </v:rect>
                      <w10:anchorlock/>
                    </v:group>
                  </w:pict>
                </mc:Fallback>
              </mc:AlternateContent>
            </w:r>
          </w:p>
        </w:tc>
        <w:tc>
          <w:tcPr>
            <w:tcW w:w="377" w:type="dxa"/>
            <w:tcBorders>
              <w:top w:val="single" w:sz="3" w:space="0" w:color="000000"/>
              <w:left w:val="single" w:sz="3" w:space="0" w:color="000000"/>
              <w:bottom w:val="single" w:sz="3" w:space="0" w:color="000000"/>
              <w:right w:val="single" w:sz="3" w:space="0" w:color="000000"/>
            </w:tcBorders>
            <w:vAlign w:val="center"/>
          </w:tcPr>
          <w:p w14:paraId="2B27DC43" w14:textId="77777777" w:rsidR="00774DBE" w:rsidRPr="00774DBE" w:rsidRDefault="00774DBE" w:rsidP="00774DBE">
            <w:pPr>
              <w:spacing w:line="259" w:lineRule="auto"/>
              <w:ind w:left="69"/>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0DDBF743" wp14:editId="4AA98E78">
                      <wp:extent cx="98574" cy="218643"/>
                      <wp:effectExtent l="0" t="0" r="0" b="0"/>
                      <wp:docPr id="112089" name="Group 112089"/>
                      <wp:cNvGraphicFramePr/>
                      <a:graphic xmlns:a="http://schemas.openxmlformats.org/drawingml/2006/main">
                        <a:graphicData uri="http://schemas.microsoft.com/office/word/2010/wordprocessingGroup">
                          <wpg:wgp>
                            <wpg:cNvGrpSpPr/>
                            <wpg:grpSpPr>
                              <a:xfrm>
                                <a:off x="0" y="0"/>
                                <a:ext cx="98574" cy="218643"/>
                                <a:chOff x="0" y="0"/>
                                <a:chExt cx="98574" cy="218643"/>
                              </a:xfrm>
                            </wpg:grpSpPr>
                            <wps:wsp>
                              <wps:cNvPr id="103537" name="Rectangle 103537"/>
                              <wps:cNvSpPr/>
                              <wps:spPr>
                                <a:xfrm rot="5399999">
                                  <a:off x="-54426" y="21897"/>
                                  <a:ext cx="252824" cy="131103"/>
                                </a:xfrm>
                                <a:prstGeom prst="rect">
                                  <a:avLst/>
                                </a:prstGeom>
                                <a:ln>
                                  <a:noFill/>
                                </a:ln>
                              </wps:spPr>
                              <wps:txbx>
                                <w:txbxContent>
                                  <w:p w14:paraId="70BD0766" w14:textId="77777777" w:rsidR="00774DBE" w:rsidRDefault="00774DBE" w:rsidP="00774DBE">
                                    <w:r>
                                      <w:rPr>
                                        <w:sz w:val="16"/>
                                      </w:rPr>
                                      <w:t>25</w:t>
                                    </w:r>
                                  </w:p>
                                </w:txbxContent>
                              </wps:txbx>
                              <wps:bodyPr horzOverflow="overflow" vert="horz" lIns="0" tIns="0" rIns="0" bIns="0" rtlCol="0">
                                <a:noAutofit/>
                              </wps:bodyPr>
                            </wps:wsp>
                            <wps:wsp>
                              <wps:cNvPr id="103538" name="Rectangle 103538"/>
                              <wps:cNvSpPr/>
                              <wps:spPr>
                                <a:xfrm rot="5399999">
                                  <a:off x="-149472" y="116944"/>
                                  <a:ext cx="252824" cy="131103"/>
                                </a:xfrm>
                                <a:prstGeom prst="rect">
                                  <a:avLst/>
                                </a:prstGeom>
                                <a:ln>
                                  <a:noFill/>
                                </a:ln>
                              </wps:spPr>
                              <wps:txbx>
                                <w:txbxContent>
                                  <w:p w14:paraId="6EE0751D" w14:textId="77777777" w:rsidR="00774DBE" w:rsidRDefault="00774DBE" w:rsidP="00774DBE">
                                    <w:r>
                                      <w:rPr>
                                        <w:sz w:val="16"/>
                                      </w:rPr>
                                      <w:t>%</w:t>
                                    </w:r>
                                  </w:p>
                                </w:txbxContent>
                              </wps:txbx>
                              <wps:bodyPr horzOverflow="overflow" vert="horz" lIns="0" tIns="0" rIns="0" bIns="0" rtlCol="0">
                                <a:noAutofit/>
                              </wps:bodyPr>
                            </wps:wsp>
                            <wps:wsp>
                              <wps:cNvPr id="9536" name="Rectangle 9536"/>
                              <wps:cNvSpPr/>
                              <wps:spPr>
                                <a:xfrm rot="5399999">
                                  <a:off x="14307" y="143664"/>
                                  <a:ext cx="37431" cy="131103"/>
                                </a:xfrm>
                                <a:prstGeom prst="rect">
                                  <a:avLst/>
                                </a:prstGeom>
                                <a:ln>
                                  <a:noFill/>
                                </a:ln>
                              </wps:spPr>
                              <wps:txbx>
                                <w:txbxContent>
                                  <w:p w14:paraId="0FD8BF61"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DBF743" id="Group 112089" o:spid="_x0000_s1342" style="width:7.75pt;height:17.2pt;mso-position-horizontal-relative:char;mso-position-vertical-relative:line" coordsize="98574,21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yBaAIAAEQIAAAOAAAAZHJzL2Uyb0RvYy54bWzkVduO0zAQfUfiHyy/b3PtJVHTFWLZCgmx&#10;KxY+wHWci5TYlu02KV/P2Ela6CIkigQr0Qd3PHbGZ86Zsde3fdugA1O6FjzDwczHiHEq8pqXGf7y&#10;+f5mhZE2hOekEZxl+Mg0vt28frXuZMpCUYkmZwpBEK7TTma4MkamnqdpxVqiZ0IyDouFUC0xMFWl&#10;lyvSQfS28ULfX3idULlUgjKtwXs3LOKNi18UjJqHotDMoCbDgM24UblxZ0dvsyZpqYisajrCIFeg&#10;aEnN4dBTqDtiCNqr+lmotqZKaFGYGRWtJ4qipszlANkE/kU2WyX20uVSpl0pTzQBtRc8XR2Wfjxs&#10;lXySjwqY6GQJXLiZzaUvVGv/ASXqHWXHE2WsN4iCM1nNlzFGFFbCYLWIo4FRWgHtzz6i1btffeZN&#10;R3o/AOkklIY+Z6//LPunikjmSNUpZP+oUJ1D5frRPFpixEkLVfoJ6obwsmFo9Dty3P4TVTrVwNrE&#10;E1ICamseJfbnKmFk7WYex+ECo4GgZDnwM9EXzsNVOPIXRAGcZtdPRJBUKm22TLTIGhlWAMxFJ4cP&#10;2gxbpy0WSsPtyMV93TTDqvUAnxNaa5l+17ukw8g1gPXtRH4EKiqhvj5AOxeN6DIsRgvbDofT7SpG&#10;zXsOEthmmgw1GbvJUKZ5K1zLDXje7I0oagf4fNoIDLS1pfe3RIYL6aciryzzFgYUxW+LHMRJvAyd&#10;ykGwSOL4ZckcTLn9FzIn8wga7lJk571e4iCOfLgfoI3BWiwuBI6WcRQM1+C/aOPwpejrbm54qtwd&#10;Nj6r9i38fu7a/vz4b74BAAD//wMAUEsDBBQABgAIAAAAIQD9spNx2wAAAAMBAAAPAAAAZHJzL2Rv&#10;d25yZXYueG1sTI9Ba8JAEIXvhf6HZQre6ibVSEmzEZHakxSqQultzI5JMDsbsmsS/33XXupl4PEe&#10;732TLUfTiJ46V1tWEE8jEMSF1TWXCg77zfMrCOeRNTaWScGVHCzzx4cMU20H/qJ+50sRStilqKDy&#10;vk2ldEVFBt3UtsTBO9nOoA+yK6XucAjlppEvUbSQBmsOCxW2tK6oOO8uRsHHgMNqFr/32/Npff3Z&#10;J5/f25iUmjyNqzcQnkb/H4YbfkCHPDAd7YW1E42C8Ij/uzcvSUAcFczmc5B5Ju/Z818AAAD//wMA&#10;UEsBAi0AFAAGAAgAAAAhALaDOJL+AAAA4QEAABMAAAAAAAAAAAAAAAAAAAAAAFtDb250ZW50X1R5&#10;cGVzXS54bWxQSwECLQAUAAYACAAAACEAOP0h/9YAAACUAQAACwAAAAAAAAAAAAAAAAAvAQAAX3Jl&#10;bHMvLnJlbHNQSwECLQAUAAYACAAAACEAyl2sgWgCAABECAAADgAAAAAAAAAAAAAAAAAuAgAAZHJz&#10;L2Uyb0RvYy54bWxQSwECLQAUAAYACAAAACEA/bKTcdsAAAADAQAADwAAAAAAAAAAAAAAAADCBAAA&#10;ZHJzL2Rvd25yZXYueG1sUEsFBgAAAAAEAAQA8wAAAMoFAAAAAA==&#10;">
                      <v:rect id="Rectangle 103537" o:spid="_x0000_s1343" style="position:absolute;left:-54426;top:21897;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i5wgAAAN8AAAAPAAAAZHJzL2Rvd25yZXYueG1sRE/dasIw&#10;FL4f+A7hCN7N1ImbVKOIUhB20U19gENzbKrNSWmyWt9+EQQvP77/5bq3teio9ZVjBZNxAoK4cLri&#10;UsHpmL3PQfiArLF2TAru5GG9GrwtMdXuxr/UHUIpYgj7FBWYEJpUSl8YsujHriGO3Nm1FkOEbSl1&#10;i7cYbmv5kSSf0mLFscFgQ1tDxfXwZxXk19zsuio7lZdvr+knd7ss7JUaDfvNAkSgPrzET/dex/nJ&#10;dDb9gsefCECu/gEAAP//AwBQSwECLQAUAAYACAAAACEA2+H2y+4AAACFAQAAEwAAAAAAAAAAAAAA&#10;AAAAAAAAW0NvbnRlbnRfVHlwZXNdLnhtbFBLAQItABQABgAIAAAAIQBa9CxbvwAAABUBAAALAAAA&#10;AAAAAAAAAAAAAB8BAABfcmVscy8ucmVsc1BLAQItABQABgAIAAAAIQBqTwi5wgAAAN8AAAAPAAAA&#10;AAAAAAAAAAAAAAcCAABkcnMvZG93bnJldi54bWxQSwUGAAAAAAMAAwC3AAAA9gIAAAAA&#10;" filled="f" stroked="f">
                        <v:textbox inset="0,0,0,0">
                          <w:txbxContent>
                            <w:p w14:paraId="70BD0766" w14:textId="77777777" w:rsidR="00774DBE" w:rsidRDefault="00774DBE" w:rsidP="00774DBE">
                              <w:r>
                                <w:rPr>
                                  <w:sz w:val="16"/>
                                </w:rPr>
                                <w:t>25</w:t>
                              </w:r>
                            </w:p>
                          </w:txbxContent>
                        </v:textbox>
                      </v:rect>
                      <v:rect id="Rectangle 103538" o:spid="_x0000_s1344" style="position:absolute;left:-149472;top:116944;width:252824;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JzLwgAAAN8AAAAPAAAAZHJzL2Rvd25yZXYueG1sRE/NasJA&#10;EL4LfYdlCr3VTSsWSV1FKgGhh/j3AEN2mo1mZ0N2G9O37xwEjx/f/3I9+lYN1McmsIG3aQaKuAq2&#10;4drA+VS8LkDFhGyxDUwG/ijCevU0WWJuw40PNBxTrSSEY44GXEpdrnWsHHmM09ARC/cTeo9JYF9r&#10;2+NNwn2r37PsQ3tsWBocdvTlqLoef72B8lq67dAU5/ryHS3ty7At0s6Yl+dx8wkq0Zge4rt7Z2V+&#10;NpvPZLD8EQB69Q8AAP//AwBQSwECLQAUAAYACAAAACEA2+H2y+4AAACFAQAAEwAAAAAAAAAAAAAA&#10;AAAAAAAAW0NvbnRlbnRfVHlwZXNdLnhtbFBLAQItABQABgAIAAAAIQBa9CxbvwAAABUBAAALAAAA&#10;AAAAAAAAAAAAAB8BAABfcmVscy8ucmVsc1BLAQItABQABgAIAAAAIQAb0JzLwgAAAN8AAAAPAAAA&#10;AAAAAAAAAAAAAAcCAABkcnMvZG93bnJldi54bWxQSwUGAAAAAAMAAwC3AAAA9gIAAAAA&#10;" filled="f" stroked="f">
                        <v:textbox inset="0,0,0,0">
                          <w:txbxContent>
                            <w:p w14:paraId="6EE0751D" w14:textId="77777777" w:rsidR="00774DBE" w:rsidRDefault="00774DBE" w:rsidP="00774DBE">
                              <w:r>
                                <w:rPr>
                                  <w:sz w:val="16"/>
                                </w:rPr>
                                <w:t>%</w:t>
                              </w:r>
                            </w:p>
                          </w:txbxContent>
                        </v:textbox>
                      </v:rect>
                      <v:rect id="Rectangle 9536" o:spid="_x0000_s1345" style="position:absolute;left:14307;top:14366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zrxQAAAN0AAAAPAAAAZHJzL2Rvd25yZXYueG1sRI/RasJA&#10;FETfC/7DcgXf6qaVSk2zEVECQh9i1Q+4ZG+zqdm7IbuN8e/dQsHHYWbOMNl6tK0YqPeNYwUv8wQE&#10;ceV0w7WC86l4fgfhA7LG1jEpuJGHdT55yjDV7spfNBxDLSKEfYoKTAhdKqWvDFn0c9cRR+/b9RZD&#10;lH0tdY/XCLetfE2SpbTYcFww2NHWUHU5/loF5aU0u6EpzvXPp9d0KN2uCHulZtNx8wEi0Bge4f/2&#10;XitYvS2W8PcmPgGZ3wEAAP//AwBQSwECLQAUAAYACAAAACEA2+H2y+4AAACFAQAAEwAAAAAAAAAA&#10;AAAAAAAAAAAAW0NvbnRlbnRfVHlwZXNdLnhtbFBLAQItABQABgAIAAAAIQBa9CxbvwAAABUBAAAL&#10;AAAAAAAAAAAAAAAAAB8BAABfcmVscy8ucmVsc1BLAQItABQABgAIAAAAIQDOXezrxQAAAN0AAAAP&#10;AAAAAAAAAAAAAAAAAAcCAABkcnMvZG93bnJldi54bWxQSwUGAAAAAAMAAwC3AAAA+QIAAAAA&#10;" filled="f" stroked="f">
                        <v:textbox inset="0,0,0,0">
                          <w:txbxContent>
                            <w:p w14:paraId="0FD8BF61" w14:textId="77777777" w:rsidR="00774DBE" w:rsidRDefault="00774DBE" w:rsidP="00774DBE">
                              <w:r>
                                <w:rPr>
                                  <w:sz w:val="16"/>
                                </w:rPr>
                                <w:t xml:space="preserve"> </w:t>
                              </w:r>
                            </w:p>
                          </w:txbxContent>
                        </v:textbox>
                      </v:rect>
                      <w10:anchorlock/>
                    </v:group>
                  </w:pict>
                </mc:Fallback>
              </mc:AlternateContent>
            </w:r>
          </w:p>
        </w:tc>
        <w:tc>
          <w:tcPr>
            <w:tcW w:w="364" w:type="dxa"/>
            <w:tcBorders>
              <w:top w:val="single" w:sz="3" w:space="0" w:color="000000"/>
              <w:left w:val="single" w:sz="3" w:space="0" w:color="000000"/>
              <w:bottom w:val="single" w:sz="3" w:space="0" w:color="000000"/>
              <w:right w:val="single" w:sz="3" w:space="0" w:color="000000"/>
            </w:tcBorders>
            <w:vAlign w:val="bottom"/>
          </w:tcPr>
          <w:p w14:paraId="3339BC66" w14:textId="77777777" w:rsidR="00774DBE" w:rsidRPr="00774DBE" w:rsidRDefault="00774DBE" w:rsidP="00774DBE">
            <w:pPr>
              <w:spacing w:line="259" w:lineRule="auto"/>
              <w:ind w:left="53"/>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65CB7638" wp14:editId="4983405F">
                      <wp:extent cx="98574" cy="28144"/>
                      <wp:effectExtent l="0" t="0" r="0" b="0"/>
                      <wp:docPr id="112119" name="Group 112119"/>
                      <wp:cNvGraphicFramePr/>
                      <a:graphic xmlns:a="http://schemas.openxmlformats.org/drawingml/2006/main">
                        <a:graphicData uri="http://schemas.microsoft.com/office/word/2010/wordprocessingGroup">
                          <wpg:wgp>
                            <wpg:cNvGrpSpPr/>
                            <wpg:grpSpPr>
                              <a:xfrm>
                                <a:off x="0" y="0"/>
                                <a:ext cx="98574" cy="28144"/>
                                <a:chOff x="0" y="0"/>
                                <a:chExt cx="98574" cy="28144"/>
                              </a:xfrm>
                            </wpg:grpSpPr>
                            <wps:wsp>
                              <wps:cNvPr id="9537" name="Rectangle 9537"/>
                              <wps:cNvSpPr/>
                              <wps:spPr>
                                <a:xfrm rot="5399999">
                                  <a:off x="14306" y="-46835"/>
                                  <a:ext cx="37432" cy="131103"/>
                                </a:xfrm>
                                <a:prstGeom prst="rect">
                                  <a:avLst/>
                                </a:prstGeom>
                                <a:ln>
                                  <a:noFill/>
                                </a:ln>
                              </wps:spPr>
                              <wps:txbx>
                                <w:txbxContent>
                                  <w:p w14:paraId="75262CA9"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B7638" id="Group 112119" o:spid="_x0000_s1346" style="width:7.75pt;height:2.2pt;mso-position-horizontal-relative:char;mso-position-vertical-relative:line" coordsize="98574,2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lHFAIAAHYEAAAOAAAAZHJzL2Uyb0RvYy54bWyklMtu2zAQRfcF+g8E97EkS35EsBwUTWMU&#10;KJogaT+ApqgHQHEIkrbkfn2HlGW3CdBF6gU94lDDe49nvLkbOkmOwtgWVEGTWUyJUBzKVtUF/fnj&#10;4WZNiXVMlUyCEgU9CUvvth8/bHqdizk0IEthCBZRNu91QRvndB5FljeiY3YGWihMVmA65vDR1FFp&#10;WI/VOxnN43gZ9WBKbYALa3H3fkzSbahfVYK7x6qywhFZUNTmwmrCuvdrtN2wvDZMNy0/y2DvUNGx&#10;VuGll1L3zDFyMO2bUl3LDVio3IxDF0FVtVwED+gmiV+52Rk46OClzvtaXzAh2lec3l2Wfz/ujH7R&#10;TwZJ9LpGFuHJexkq0/lvVEmGgOx0QSYGRzhu3q4Xq4wSjpn5OsmyEShvkPqbd3jz5R9vRdOF0V8y&#10;eo2NYa/e7f95f2mYFgGpzdH7kyFtiS4W6YoSxTrs0GfsGaZqKUjYDVjC2Qskm1vkNREiBrCrFumt&#10;/4QeOPNKsjReUoJkbrLlOl2MaCZw6SpL5yO4JE2SOPXpCwOWa2PdTkBHfFBQg6pCcXb8Zt14dDri&#10;lUjlVwUPrZRj1u8gykmsj9ywH4LfeRqu83t7KE9IoQHz6xHnuJLQFxTOEfWjjbf7LCXyq0L6foqm&#10;wEzBfgqMk58hzNqo59PBQdUGwdfbzsLwZw1RaO5g/jyIfnr+fA6nrn8X298AAAD//wMAUEsDBBQA&#10;BgAIAAAAIQAG8G4g2gAAAAIBAAAPAAAAZHJzL2Rvd25yZXYueG1sTI9Ba8JAEIXvhf6HZQre6ibV&#10;FEmzEZG2JylUBfE2ZsckmJ0N2TWJ/75rL+1l4PEe732TLUfTiJ46V1tWEE8jEMSF1TWXCva7j+cF&#10;COeRNTaWScGNHCzzx4cMU20H/qZ+60sRStilqKDyvk2ldEVFBt3UtsTBO9vOoA+yK6XucAjlppEv&#10;UfQqDdYcFipsaV1RcdlejYLPAYfVLH7vN5fz+nbcJV+HTUxKTZ7G1RsIT6P/C8MdP6BDHphO9sra&#10;iUZBeMT/3ruXJCBOCuZzkHkm/6PnPwAAAP//AwBQSwECLQAUAAYACAAAACEAtoM4kv4AAADhAQAA&#10;EwAAAAAAAAAAAAAAAAAAAAAAW0NvbnRlbnRfVHlwZXNdLnhtbFBLAQItABQABgAIAAAAIQA4/SH/&#10;1gAAAJQBAAALAAAAAAAAAAAAAAAAAC8BAABfcmVscy8ucmVsc1BLAQItABQABgAIAAAAIQCEAzlH&#10;FAIAAHYEAAAOAAAAAAAAAAAAAAAAAC4CAABkcnMvZTJvRG9jLnhtbFBLAQItABQABgAIAAAAIQAG&#10;8G4g2gAAAAIBAAAPAAAAAAAAAAAAAAAAAG4EAABkcnMvZG93bnJldi54bWxQSwUGAAAAAAQABADz&#10;AAAAdQUAAAAA&#10;">
                      <v:rect id="Rectangle 9537" o:spid="_x0000_s1347" style="position:absolute;left:14306;top:-46835;width:37432;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lwxQAAAN0AAAAPAAAAZHJzL2Rvd25yZXYueG1sRI/RasJA&#10;FETfhf7Dcgt9q5u2tNXoRooSEHyIWj/gkr1m02Tvhuwa0793CwUfh5k5wyxXo23FQL2vHSt4mSYg&#10;iEuna64UnL7z5xkIH5A1to5JwS95WGUPkyWm2l35QMMxVCJC2KeowITQpVL60pBFP3UdcfTOrrcY&#10;ouwrqXu8Rrht5WuSfEiLNccFgx2tDZXN8WIVFE1hNkOdn6qfnde0L9wmD1ulnh7HrwWIQGO4h//b&#10;W61g/v72CX9v4hOQ2Q0AAP//AwBQSwECLQAUAAYACAAAACEA2+H2y+4AAACFAQAAEwAAAAAAAAAA&#10;AAAAAAAAAAAAW0NvbnRlbnRfVHlwZXNdLnhtbFBLAQItABQABgAIAAAAIQBa9CxbvwAAABUBAAAL&#10;AAAAAAAAAAAAAAAAAB8BAABfcmVscy8ucmVsc1BLAQItABQABgAIAAAAIQChEUlwxQAAAN0AAAAP&#10;AAAAAAAAAAAAAAAAAAcCAABkcnMvZG93bnJldi54bWxQSwUGAAAAAAMAAwC3AAAA+QIAAAAA&#10;" filled="f" stroked="f">
                        <v:textbox inset="0,0,0,0">
                          <w:txbxContent>
                            <w:p w14:paraId="75262CA9" w14:textId="77777777" w:rsidR="00774DBE" w:rsidRDefault="00774DBE" w:rsidP="00774DBE">
                              <w:r>
                                <w:rPr>
                                  <w:sz w:val="16"/>
                                </w:rPr>
                                <w:t xml:space="preserve"> </w:t>
                              </w:r>
                            </w:p>
                          </w:txbxContent>
                        </v:textbox>
                      </v:rect>
                      <w10:anchorlock/>
                    </v:group>
                  </w:pict>
                </mc:Fallback>
              </mc:AlternateContent>
            </w:r>
          </w:p>
        </w:tc>
        <w:tc>
          <w:tcPr>
            <w:tcW w:w="722" w:type="dxa"/>
            <w:tcBorders>
              <w:top w:val="single" w:sz="3" w:space="0" w:color="000000"/>
              <w:left w:val="single" w:sz="3" w:space="0" w:color="000000"/>
              <w:bottom w:val="single" w:sz="3" w:space="0" w:color="000000"/>
              <w:right w:val="single" w:sz="24" w:space="0" w:color="606060"/>
            </w:tcBorders>
            <w:vAlign w:val="center"/>
          </w:tcPr>
          <w:p w14:paraId="48FD6886" w14:textId="77777777" w:rsidR="00774DBE" w:rsidRPr="00774DBE" w:rsidRDefault="00774DBE" w:rsidP="00774DBE">
            <w:pPr>
              <w:spacing w:line="259" w:lineRule="auto"/>
              <w:ind w:left="237"/>
              <w:rPr>
                <w:rFonts w:ascii="Century Gothic" w:eastAsia="Century Gothic" w:hAnsi="Century Gothic" w:cs="Century Gothic"/>
                <w:color w:val="000000"/>
                <w:sz w:val="24"/>
              </w:rPr>
            </w:pPr>
            <w:r w:rsidRPr="00774DBE">
              <w:rPr>
                <w:rFonts w:ascii="Calibri" w:eastAsia="Calibri" w:hAnsi="Calibri" w:cs="Calibri"/>
                <w:noProof/>
                <w:color w:val="000000"/>
                <w:lang w:eastAsia="es-MX"/>
              </w:rPr>
              <mc:AlternateContent>
                <mc:Choice Requires="wpg">
                  <w:drawing>
                    <wp:inline distT="0" distB="0" distL="0" distR="0" wp14:anchorId="4B496A48" wp14:editId="5A7F29F7">
                      <wp:extent cx="98574" cy="218643"/>
                      <wp:effectExtent l="0" t="0" r="0" b="0"/>
                      <wp:docPr id="112136" name="Group 112136"/>
                      <wp:cNvGraphicFramePr/>
                      <a:graphic xmlns:a="http://schemas.openxmlformats.org/drawingml/2006/main">
                        <a:graphicData uri="http://schemas.microsoft.com/office/word/2010/wordprocessingGroup">
                          <wpg:wgp>
                            <wpg:cNvGrpSpPr/>
                            <wpg:grpSpPr>
                              <a:xfrm>
                                <a:off x="0" y="0"/>
                                <a:ext cx="98574" cy="218643"/>
                                <a:chOff x="0" y="0"/>
                                <a:chExt cx="98574" cy="218643"/>
                              </a:xfrm>
                            </wpg:grpSpPr>
                            <wps:wsp>
                              <wps:cNvPr id="103539" name="Rectangle 103539"/>
                              <wps:cNvSpPr/>
                              <wps:spPr>
                                <a:xfrm rot="5399999">
                                  <a:off x="-54426" y="21897"/>
                                  <a:ext cx="252825" cy="131103"/>
                                </a:xfrm>
                                <a:prstGeom prst="rect">
                                  <a:avLst/>
                                </a:prstGeom>
                                <a:ln>
                                  <a:noFill/>
                                </a:ln>
                              </wps:spPr>
                              <wps:txbx>
                                <w:txbxContent>
                                  <w:p w14:paraId="233E7021" w14:textId="77777777" w:rsidR="00774DBE" w:rsidRDefault="00774DBE" w:rsidP="00774DBE">
                                    <w:r>
                                      <w:rPr>
                                        <w:sz w:val="16"/>
                                      </w:rPr>
                                      <w:t>25</w:t>
                                    </w:r>
                                  </w:p>
                                </w:txbxContent>
                              </wps:txbx>
                              <wps:bodyPr horzOverflow="overflow" vert="horz" lIns="0" tIns="0" rIns="0" bIns="0" rtlCol="0">
                                <a:noAutofit/>
                              </wps:bodyPr>
                            </wps:wsp>
                            <wps:wsp>
                              <wps:cNvPr id="103540" name="Rectangle 103540"/>
                              <wps:cNvSpPr/>
                              <wps:spPr>
                                <a:xfrm rot="5399999">
                                  <a:off x="-149473" y="116944"/>
                                  <a:ext cx="252825" cy="131103"/>
                                </a:xfrm>
                                <a:prstGeom prst="rect">
                                  <a:avLst/>
                                </a:prstGeom>
                                <a:ln>
                                  <a:noFill/>
                                </a:ln>
                              </wps:spPr>
                              <wps:txbx>
                                <w:txbxContent>
                                  <w:p w14:paraId="6858F2BF" w14:textId="77777777" w:rsidR="00774DBE" w:rsidRDefault="00774DBE" w:rsidP="00774DBE">
                                    <w:r>
                                      <w:rPr>
                                        <w:sz w:val="16"/>
                                      </w:rPr>
                                      <w:t>%</w:t>
                                    </w:r>
                                  </w:p>
                                </w:txbxContent>
                              </wps:txbx>
                              <wps:bodyPr horzOverflow="overflow" vert="horz" lIns="0" tIns="0" rIns="0" bIns="0" rtlCol="0">
                                <a:noAutofit/>
                              </wps:bodyPr>
                            </wps:wsp>
                            <wps:wsp>
                              <wps:cNvPr id="9539" name="Rectangle 9539"/>
                              <wps:cNvSpPr/>
                              <wps:spPr>
                                <a:xfrm rot="5399999">
                                  <a:off x="14307" y="143664"/>
                                  <a:ext cx="37431" cy="131103"/>
                                </a:xfrm>
                                <a:prstGeom prst="rect">
                                  <a:avLst/>
                                </a:prstGeom>
                                <a:ln>
                                  <a:noFill/>
                                </a:ln>
                              </wps:spPr>
                              <wps:txbx>
                                <w:txbxContent>
                                  <w:p w14:paraId="4C6DA243" w14:textId="77777777" w:rsidR="00774DBE" w:rsidRDefault="00774DBE" w:rsidP="00774DBE">
                                    <w:r>
                                      <w:rPr>
                                        <w:sz w:val="1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96A48" id="Group 112136" o:spid="_x0000_s1348" style="width:7.75pt;height:17.2pt;mso-position-horizontal-relative:char;mso-position-vertical-relative:line" coordsize="98574,21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c3ZAIAAEQIAAAOAAAAZHJzL2Uyb0RvYy54bWzkVW1r2zAQ/j7YfxD63jh+TWLilLGuYTDW&#10;0m4/QJHlF7AlISmxu1+/k2wnW1oGy2ArLB+U80m+e+557qz1dd826MCUrgXPsD+bY8Q4FXnNywx/&#10;/XJ7tcRIG8Jz0gjOMvzENL7evH2z7mTKAlGJJmcKQRCu005muDJGpp6nacVaomdCMg6bhVAtMfCo&#10;Si9XpIPobeMF83nidULlUgnKtAbvzbCJNy5+UTBq7opCM4OaDAM241bl1p1dvc2apKUisqrpCINc&#10;gKIlNYekx1A3xBC0V/WzUG1NldCiMDMqWk8URU2ZqwGq8edn1WyV2EtXS5l2pTzSBNSe8XRxWPr5&#10;sFXyUd4rYKKTJXDhnmwtfaFa+w8oUe8oezpSxnqDKDhXy3gRYURhJ/CXSRQOjNIKaH/2Eq0+/Oo1&#10;b0rp/QSkk9Aa+lS9/rPqHysimSNVp1D9vUJ1Dp07D+NwhREnLXTpA/QN4WXD0Oh35LjzR6p0qoG1&#10;iSekBPQWhLA/1wkja1dxFAUJRgNBq8XAz0RfEAfLIB7480Mfstn9IxEklUqbLRMtskaGFQBz0cnh&#10;kzbD0emIhdJwu3JxWzfNsGs9wOeE1lqm3/Wu6CCMbDrr24n8CaiohPp2B+NcNKLLsBgtbCccsttd&#10;jJqPHCSwwzQZajJ2k6FM8164kRvwvNsbUdQO8CnbCAy0HTD8FZEjAP6SyOAfqYCm+G2R/WgVLUKn&#10;su8nq8jxStLXInM81fZfyLx6cZKd93KJ/SicLwaBozBJzgQOF1Ho/7sxTl6Lvu7LDVeV+4aN16q9&#10;C398dmN/uvw33wEAAP//AwBQSwMEFAAGAAgAAAAhAP2yk3HbAAAAAwEAAA8AAABkcnMvZG93bnJl&#10;di54bWxMj0FrwkAQhe+F/odlCt7qJtVISbMRkdqTFKpC6W3MjkkwOxuyaxL/fdde6mXg8R7vfZMt&#10;R9OInjpXW1YQTyMQxIXVNZcKDvvN8ysI55E1NpZJwZUcLPPHhwxTbQf+on7nSxFK2KWooPK+TaV0&#10;RUUG3dS2xME72c6gD7Irpe5wCOWmkS9RtJAGaw4LFba0rqg47y5GwceAw2oWv/fb82l9/dknn9/b&#10;mJSaPI2rNxCeRv8fhht+QIc8MB3thbUTjYLwiP+7Ny9JQBwVzOZzkHkm79nzXwAAAP//AwBQSwEC&#10;LQAUAAYACAAAACEAtoM4kv4AAADhAQAAEwAAAAAAAAAAAAAAAAAAAAAAW0NvbnRlbnRfVHlwZXNd&#10;LnhtbFBLAQItABQABgAIAAAAIQA4/SH/1gAAAJQBAAALAAAAAAAAAAAAAAAAAC8BAABfcmVscy8u&#10;cmVsc1BLAQItABQABgAIAAAAIQBgPpc3ZAIAAEQIAAAOAAAAAAAAAAAAAAAAAC4CAABkcnMvZTJv&#10;RG9jLnhtbFBLAQItABQABgAIAAAAIQD9spNx2wAAAAMBAAAPAAAAAAAAAAAAAAAAAL4EAABkcnMv&#10;ZG93bnJldi54bWxQSwUGAAAAAAQABADzAAAAxgUAAAAA&#10;">
                      <v:rect id="Rectangle 103539" o:spid="_x0000_s1349" style="position:absolute;left:-54426;top:21897;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lQwgAAAN8AAAAPAAAAZHJzL2Rvd25yZXYueG1sRE/dasIw&#10;FL4f+A7hCN7N1IljVqOIUhB20U19gENzbKrNSWmyWt9+EQQvP77/5bq3teio9ZVjBZNxAoK4cLri&#10;UsHpmL1/gfABWWPtmBTcycN6NXhbYqrdjX+pO4RSxBD2KSowITSplL4wZNGPXUMcubNrLYYI21Lq&#10;Fm8x3NbyI0k+pcWKY4PBhraGiuvhzyrIr7nZdVV2Ki/fXtNP7nZZ2Cs1GvabBYhAfXiJn+69jvOT&#10;6Ww6h8efCECu/gEAAP//AwBQSwECLQAUAAYACAAAACEA2+H2y+4AAACFAQAAEwAAAAAAAAAAAAAA&#10;AAAAAAAAW0NvbnRlbnRfVHlwZXNdLnhtbFBLAQItABQABgAIAAAAIQBa9CxbvwAAABUBAAALAAAA&#10;AAAAAAAAAAAAAB8BAABfcmVscy8ucmVsc1BLAQItABQABgAIAAAAIQB0nDlQwgAAAN8AAAAPAAAA&#10;AAAAAAAAAAAAAAcCAABkcnMvZG93bnJldi54bWxQSwUGAAAAAAMAAwC3AAAA9gIAAAAA&#10;" filled="f" stroked="f">
                        <v:textbox inset="0,0,0,0">
                          <w:txbxContent>
                            <w:p w14:paraId="233E7021" w14:textId="77777777" w:rsidR="00774DBE" w:rsidRDefault="00774DBE" w:rsidP="00774DBE">
                              <w:r>
                                <w:rPr>
                                  <w:sz w:val="16"/>
                                </w:rPr>
                                <w:t>25</w:t>
                              </w:r>
                            </w:p>
                          </w:txbxContent>
                        </v:textbox>
                      </v:rect>
                      <v:rect id="Rectangle 103540" o:spid="_x0000_s1350" style="position:absolute;left:-149473;top:116944;width:252825;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OwwwAAAN8AAAAPAAAAZHJzL2Rvd25yZXYueG1sRE/NasJA&#10;EL4XfIdlhN7qpq0tJbqKKAHBQ1rrAwzZMZuanQ3ZbUzfvnMQPH58/8v16Fs1UB+bwAaeZxko4irY&#10;hmsDp+/i6QNUTMgW28Bk4I8irFeThyXmNlz5i4ZjqpWEcMzRgEupy7WOlSOPcRY6YuHOofeYBPa1&#10;tj1eJdy3+iXL3rXHhqXBYUdbR9Xl+OsNlJfS7YamONU/h2jpswy7Iu2NeZyOmwWoRGO6i2/uvZX5&#10;2evbXB7IHwGgV/8AAAD//wMAUEsBAi0AFAAGAAgAAAAhANvh9svuAAAAhQEAABMAAAAAAAAAAAAA&#10;AAAAAAAAAFtDb250ZW50X1R5cGVzXS54bWxQSwECLQAUAAYACAAAACEAWvQsW78AAAAVAQAACwAA&#10;AAAAAAAAAAAAAAAfAQAAX3JlbHMvLnJlbHNQSwECLQAUAAYACAAAACEAvaDjsMMAAADfAAAADwAA&#10;AAAAAAAAAAAAAAAHAgAAZHJzL2Rvd25yZXYueG1sUEsFBgAAAAADAAMAtwAAAPcCAAAAAA==&#10;" filled="f" stroked="f">
                        <v:textbox inset="0,0,0,0">
                          <w:txbxContent>
                            <w:p w14:paraId="6858F2BF" w14:textId="77777777" w:rsidR="00774DBE" w:rsidRDefault="00774DBE" w:rsidP="00774DBE">
                              <w:r>
                                <w:rPr>
                                  <w:sz w:val="16"/>
                                </w:rPr>
                                <w:t>%</w:t>
                              </w:r>
                            </w:p>
                          </w:txbxContent>
                        </v:textbox>
                      </v:rect>
                      <v:rect id="Rectangle 9539" o:spid="_x0000_s1351" style="position:absolute;left:14307;top:143664;width:37431;height:13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ZxQAAAN0AAAAPAAAAZHJzL2Rvd25yZXYueG1sRI/RasJA&#10;FETfC/7DcgXf6sZKi0ZXkUpA6ENq9AMu2Ws2mr0bsmuMf98tFPo4zMwZZr0dbCN66nztWMFsmoAg&#10;Lp2uuVJwPmWvCxA+IGtsHJOCJ3nYbkYva0y1e/CR+iJUIkLYp6jAhNCmUvrSkEU/dS1x9C6usxii&#10;7CqpO3xEuG3kW5J8SIs1xwWDLX0aKm/F3SrIb7nZ93V2rq5fXtN37vZZOCg1GQ+7FYhAQ/gP/7UP&#10;WsHyfb6E3zfxCcjNDwAAAP//AwBQSwECLQAUAAYACAAAACEA2+H2y+4AAACFAQAAEwAAAAAAAAAA&#10;AAAAAAAAAAAAW0NvbnRlbnRfVHlwZXNdLnhtbFBLAQItABQABgAIAAAAIQBa9CxbvwAAABUBAAAL&#10;AAAAAAAAAAAAAAAAAB8BAABfcmVscy8ucmVsc1BLAQItABQABgAIAAAAIQC/wniZxQAAAN0AAAAP&#10;AAAAAAAAAAAAAAAAAAcCAABkcnMvZG93bnJldi54bWxQSwUGAAAAAAMAAwC3AAAA+QIAAAAA&#10;" filled="f" stroked="f">
                        <v:textbox inset="0,0,0,0">
                          <w:txbxContent>
                            <w:p w14:paraId="4C6DA243" w14:textId="77777777" w:rsidR="00774DBE" w:rsidRDefault="00774DBE" w:rsidP="00774DBE">
                              <w:r>
                                <w:rPr>
                                  <w:sz w:val="16"/>
                                </w:rPr>
                                <w:t xml:space="preserve"> </w:t>
                              </w:r>
                            </w:p>
                          </w:txbxContent>
                        </v:textbox>
                      </v:rect>
                      <w10:anchorlock/>
                    </v:group>
                  </w:pict>
                </mc:Fallback>
              </mc:AlternateContent>
            </w:r>
          </w:p>
        </w:tc>
      </w:tr>
      <w:tr w:rsidR="00774DBE" w:rsidRPr="00774DBE" w14:paraId="081D93F7" w14:textId="77777777" w:rsidTr="00004431">
        <w:trPr>
          <w:trHeight w:val="902"/>
        </w:trPr>
        <w:tc>
          <w:tcPr>
            <w:tcW w:w="0" w:type="auto"/>
            <w:vMerge/>
            <w:tcBorders>
              <w:top w:val="nil"/>
              <w:left w:val="single" w:sz="24" w:space="0" w:color="606060"/>
              <w:bottom w:val="single" w:sz="11" w:space="0" w:color="000000"/>
              <w:right w:val="single" w:sz="3" w:space="0" w:color="000000"/>
            </w:tcBorders>
          </w:tcPr>
          <w:p w14:paraId="582986F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002" w:type="dxa"/>
            <w:gridSpan w:val="18"/>
            <w:tcBorders>
              <w:top w:val="single" w:sz="3" w:space="0" w:color="000000"/>
              <w:left w:val="nil"/>
              <w:bottom w:val="single" w:sz="11" w:space="0" w:color="000000"/>
              <w:right w:val="single" w:sz="24" w:space="0" w:color="606060"/>
            </w:tcBorders>
            <w:vAlign w:val="center"/>
          </w:tcPr>
          <w:p w14:paraId="4C2BACD6" w14:textId="77777777" w:rsidR="00774DBE" w:rsidRPr="00774DBE" w:rsidRDefault="00774DBE" w:rsidP="00774DBE">
            <w:pPr>
              <w:spacing w:line="259" w:lineRule="auto"/>
              <w:ind w:right="110"/>
              <w:jc w:val="center"/>
              <w:rPr>
                <w:rFonts w:ascii="Century Gothic" w:eastAsia="Century Gothic" w:hAnsi="Century Gothic" w:cs="Century Gothic"/>
                <w:color w:val="000000"/>
                <w:sz w:val="24"/>
              </w:rPr>
            </w:pPr>
            <w:r w:rsidRPr="00774DBE">
              <w:rPr>
                <w:rFonts w:ascii="Calibri" w:eastAsia="Calibri" w:hAnsi="Calibri" w:cs="Calibri"/>
                <w:color w:val="000000"/>
              </w:rPr>
              <w:t xml:space="preserve">32 </w:t>
            </w:r>
          </w:p>
          <w:p w14:paraId="4292784A" w14:textId="77777777" w:rsidR="00774DBE" w:rsidRPr="00774DBE" w:rsidRDefault="00774DBE" w:rsidP="00774DBE">
            <w:pPr>
              <w:spacing w:line="259" w:lineRule="auto"/>
              <w:ind w:left="997"/>
              <w:rPr>
                <w:rFonts w:ascii="Century Gothic" w:eastAsia="Century Gothic" w:hAnsi="Century Gothic" w:cs="Century Gothic"/>
                <w:color w:val="000000"/>
                <w:sz w:val="24"/>
              </w:rPr>
            </w:pPr>
            <w:r w:rsidRPr="00774DBE">
              <w:rPr>
                <w:rFonts w:ascii="Calibri" w:eastAsia="Calibri" w:hAnsi="Calibri" w:cs="Calibri"/>
                <w:color w:val="000000"/>
              </w:rPr>
              <w:t xml:space="preserve"> </w:t>
            </w:r>
          </w:p>
        </w:tc>
      </w:tr>
    </w:tbl>
    <w:p w14:paraId="71C21F7A" w14:textId="77777777" w:rsidR="00774DBE" w:rsidRPr="00774DBE" w:rsidRDefault="00774DBE" w:rsidP="00774DBE">
      <w:pPr>
        <w:spacing w:after="0"/>
        <w:ind w:left="-1440" w:right="10800"/>
        <w:rPr>
          <w:rFonts w:ascii="Century Gothic" w:eastAsia="Century Gothic" w:hAnsi="Century Gothic" w:cs="Century Gothic"/>
          <w:color w:val="000000"/>
          <w:sz w:val="24"/>
          <w:lang w:val="es-ES" w:eastAsia="es-ES"/>
        </w:rPr>
      </w:pPr>
    </w:p>
    <w:tbl>
      <w:tblPr>
        <w:tblStyle w:val="TableGrid"/>
        <w:tblW w:w="11168" w:type="dxa"/>
        <w:tblInd w:w="-902" w:type="dxa"/>
        <w:tblCellMar>
          <w:top w:w="48" w:type="dxa"/>
          <w:left w:w="104" w:type="dxa"/>
          <w:bottom w:w="5" w:type="dxa"/>
        </w:tblCellMar>
        <w:tblLook w:val="04A0" w:firstRow="1" w:lastRow="0" w:firstColumn="1" w:lastColumn="0" w:noHBand="0" w:noVBand="1"/>
      </w:tblPr>
      <w:tblGrid>
        <w:gridCol w:w="166"/>
        <w:gridCol w:w="1132"/>
        <w:gridCol w:w="1173"/>
        <w:gridCol w:w="985"/>
        <w:gridCol w:w="1140"/>
        <w:gridCol w:w="1144"/>
        <w:gridCol w:w="925"/>
        <w:gridCol w:w="272"/>
        <w:gridCol w:w="352"/>
        <w:gridCol w:w="276"/>
        <w:gridCol w:w="288"/>
        <w:gridCol w:w="428"/>
        <w:gridCol w:w="320"/>
        <w:gridCol w:w="360"/>
        <w:gridCol w:w="352"/>
        <w:gridCol w:w="392"/>
        <w:gridCol w:w="377"/>
        <w:gridCol w:w="364"/>
        <w:gridCol w:w="722"/>
      </w:tblGrid>
      <w:tr w:rsidR="00774DBE" w:rsidRPr="00774DBE" w14:paraId="50546DF4" w14:textId="77777777" w:rsidTr="00004431">
        <w:trPr>
          <w:trHeight w:val="882"/>
        </w:trPr>
        <w:tc>
          <w:tcPr>
            <w:tcW w:w="1298" w:type="dxa"/>
            <w:gridSpan w:val="2"/>
            <w:tcBorders>
              <w:top w:val="single" w:sz="11" w:space="0" w:color="000000"/>
              <w:left w:val="single" w:sz="24" w:space="0" w:color="606060"/>
              <w:bottom w:val="single" w:sz="3" w:space="0" w:color="000000"/>
              <w:right w:val="nil"/>
            </w:tcBorders>
          </w:tcPr>
          <w:p w14:paraId="3F3E86BA"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9869" w:type="dxa"/>
            <w:gridSpan w:val="17"/>
            <w:tcBorders>
              <w:top w:val="single" w:sz="11" w:space="0" w:color="000000"/>
              <w:left w:val="nil"/>
              <w:bottom w:val="single" w:sz="3" w:space="0" w:color="000000"/>
              <w:right w:val="single" w:sz="24" w:space="0" w:color="606060"/>
            </w:tcBorders>
          </w:tcPr>
          <w:p w14:paraId="5CC36DB4" w14:textId="77777777" w:rsidR="00774DBE" w:rsidRPr="00774DBE" w:rsidRDefault="00774DBE" w:rsidP="00774DBE">
            <w:pPr>
              <w:spacing w:line="259" w:lineRule="auto"/>
              <w:ind w:right="1360"/>
              <w:jc w:val="center"/>
              <w:rPr>
                <w:rFonts w:ascii="Century Gothic" w:eastAsia="Century Gothic" w:hAnsi="Century Gothic" w:cs="Century Gothic"/>
                <w:color w:val="000000"/>
                <w:sz w:val="24"/>
              </w:rPr>
            </w:pPr>
            <w:r w:rsidRPr="00774DBE">
              <w:rPr>
                <w:rFonts w:ascii="Calibri" w:eastAsia="Calibri" w:hAnsi="Calibri" w:cs="Calibri"/>
                <w:color w:val="000000"/>
              </w:rPr>
              <w:t xml:space="preserve"> </w:t>
            </w:r>
          </w:p>
        </w:tc>
      </w:tr>
      <w:tr w:rsidR="00774DBE" w:rsidRPr="00774DBE" w14:paraId="3EB93A63" w14:textId="77777777" w:rsidTr="00004431">
        <w:trPr>
          <w:trHeight w:val="1580"/>
        </w:trPr>
        <w:tc>
          <w:tcPr>
            <w:tcW w:w="166" w:type="dxa"/>
            <w:vMerge w:val="restart"/>
            <w:tcBorders>
              <w:top w:val="nil"/>
              <w:left w:val="single" w:sz="24" w:space="0" w:color="606060"/>
              <w:bottom w:val="single" w:sz="11" w:space="0" w:color="000000"/>
              <w:right w:val="nil"/>
            </w:tcBorders>
          </w:tcPr>
          <w:p w14:paraId="520B0221"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0B5D99B0" w14:textId="77777777" w:rsidR="00774DBE" w:rsidRPr="00774DBE" w:rsidRDefault="00774DBE" w:rsidP="00774DBE">
            <w:pPr>
              <w:tabs>
                <w:tab w:val="center" w:pos="126"/>
                <w:tab w:val="center" w:pos="727"/>
              </w:tabs>
              <w:spacing w:line="259" w:lineRule="auto"/>
              <w:rPr>
                <w:rFonts w:ascii="Century Gothic" w:eastAsia="Century Gothic" w:hAnsi="Century Gothic" w:cs="Century Gothic"/>
                <w:color w:val="000000"/>
                <w:sz w:val="24"/>
              </w:rPr>
            </w:pPr>
            <w:r w:rsidRPr="00774DBE">
              <w:rPr>
                <w:rFonts w:ascii="Calibri" w:eastAsia="Calibri" w:hAnsi="Calibri" w:cs="Calibri"/>
                <w:color w:val="000000"/>
              </w:rPr>
              <w:tab/>
            </w:r>
            <w:r w:rsidRPr="00774DBE">
              <w:rPr>
                <w:rFonts w:ascii="Century Gothic" w:eastAsia="Century Gothic" w:hAnsi="Century Gothic" w:cs="Century Gothic"/>
                <w:color w:val="000000"/>
                <w:sz w:val="16"/>
              </w:rPr>
              <w:t xml:space="preserve">del </w:t>
            </w:r>
            <w:r w:rsidRPr="00774DBE">
              <w:rPr>
                <w:rFonts w:ascii="Century Gothic" w:eastAsia="Century Gothic" w:hAnsi="Century Gothic" w:cs="Century Gothic"/>
                <w:color w:val="000000"/>
                <w:sz w:val="16"/>
              </w:rPr>
              <w:tab/>
              <w:t xml:space="preserve">niño, </w:t>
            </w:r>
          </w:p>
          <w:p w14:paraId="20DDA56B" w14:textId="77777777" w:rsidR="00774DBE" w:rsidRPr="00774DBE" w:rsidRDefault="00774DBE" w:rsidP="00774DBE">
            <w:pPr>
              <w:spacing w:line="259" w:lineRule="auto"/>
              <w:ind w:lef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día </w:t>
            </w:r>
          </w:p>
          <w:p w14:paraId="721FC15A" w14:textId="77777777" w:rsidR="00774DBE" w:rsidRPr="00774DBE" w:rsidRDefault="00774DBE" w:rsidP="00774DBE">
            <w:pPr>
              <w:spacing w:line="259" w:lineRule="auto"/>
              <w:ind w:lef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municipal </w:t>
            </w:r>
          </w:p>
          <w:p w14:paraId="47497E79" w14:textId="77777777" w:rsidR="00774DBE" w:rsidRPr="00774DBE" w:rsidRDefault="00774DBE" w:rsidP="00774DBE">
            <w:pPr>
              <w:spacing w:line="243" w:lineRule="auto"/>
              <w:ind w:left="4"/>
              <w:jc w:val="both"/>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de </w:t>
            </w:r>
            <w:r w:rsidRPr="00774DBE">
              <w:rPr>
                <w:rFonts w:ascii="Century Gothic" w:eastAsia="Century Gothic" w:hAnsi="Century Gothic" w:cs="Century Gothic"/>
                <w:color w:val="000000"/>
                <w:sz w:val="16"/>
              </w:rPr>
              <w:tab/>
              <w:t xml:space="preserve">la juventud y </w:t>
            </w:r>
          </w:p>
          <w:p w14:paraId="6985CDA2" w14:textId="77777777" w:rsidR="00774DBE" w:rsidRPr="00774DBE" w:rsidRDefault="00774DBE" w:rsidP="00774DBE">
            <w:pPr>
              <w:spacing w:line="239" w:lineRule="auto"/>
              <w:ind w:lef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fiesta navideña. </w:t>
            </w:r>
          </w:p>
          <w:p w14:paraId="4D2EAC59" w14:textId="77777777" w:rsidR="00774DBE" w:rsidRPr="00774DBE" w:rsidRDefault="00774DBE" w:rsidP="00774DBE">
            <w:pPr>
              <w:spacing w:line="259" w:lineRule="auto"/>
              <w:ind w:left="4"/>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1296ACC6" w14:textId="77777777" w:rsidR="00774DBE" w:rsidRPr="00774DBE" w:rsidRDefault="00774DBE" w:rsidP="00774DBE">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396EE49F" w14:textId="77777777" w:rsidR="00774DBE" w:rsidRPr="00774DBE" w:rsidRDefault="00774DBE" w:rsidP="00774DBE">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6E45868B" w14:textId="77777777" w:rsidR="00774DBE" w:rsidRPr="00774DBE" w:rsidRDefault="00774DBE" w:rsidP="00774DBE">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7C477A14" w14:textId="77777777" w:rsidR="00774DBE" w:rsidRPr="00774DBE" w:rsidRDefault="00774DBE" w:rsidP="00774DBE">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5D234D92" w14:textId="77777777" w:rsidR="00774DBE" w:rsidRPr="00774DBE" w:rsidRDefault="00774DBE" w:rsidP="00774DBE">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2E63C111" w14:textId="77777777" w:rsidR="00774DBE" w:rsidRPr="00774DBE" w:rsidRDefault="00774DBE" w:rsidP="00774DBE">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p w14:paraId="43F279A6" w14:textId="77777777" w:rsidR="00774DBE" w:rsidRPr="00774DBE" w:rsidRDefault="00774DBE" w:rsidP="00774DBE">
            <w:pPr>
              <w:spacing w:line="259" w:lineRule="auto"/>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85" w:type="dxa"/>
            <w:tcBorders>
              <w:top w:val="single" w:sz="3" w:space="0" w:color="000000"/>
              <w:left w:val="single" w:sz="3" w:space="0" w:color="000000"/>
              <w:bottom w:val="single" w:sz="3" w:space="0" w:color="000000"/>
              <w:right w:val="single" w:sz="3" w:space="0" w:color="000000"/>
            </w:tcBorders>
          </w:tcPr>
          <w:p w14:paraId="4831B24A"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0" w:type="dxa"/>
            <w:tcBorders>
              <w:top w:val="single" w:sz="3" w:space="0" w:color="000000"/>
              <w:left w:val="single" w:sz="3" w:space="0" w:color="000000"/>
              <w:bottom w:val="single" w:sz="3" w:space="0" w:color="000000"/>
              <w:right w:val="single" w:sz="3" w:space="0" w:color="000000"/>
            </w:tcBorders>
          </w:tcPr>
          <w:p w14:paraId="3591AAAF"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44" w:type="dxa"/>
            <w:tcBorders>
              <w:top w:val="single" w:sz="3" w:space="0" w:color="000000"/>
              <w:left w:val="single" w:sz="3" w:space="0" w:color="000000"/>
              <w:bottom w:val="single" w:sz="3" w:space="0" w:color="000000"/>
              <w:right w:val="single" w:sz="3" w:space="0" w:color="000000"/>
            </w:tcBorders>
          </w:tcPr>
          <w:p w14:paraId="304DC155"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925" w:type="dxa"/>
            <w:tcBorders>
              <w:top w:val="single" w:sz="3" w:space="0" w:color="000000"/>
              <w:left w:val="single" w:sz="3" w:space="0" w:color="000000"/>
              <w:bottom w:val="single" w:sz="3" w:space="0" w:color="000000"/>
              <w:right w:val="single" w:sz="3" w:space="0" w:color="000000"/>
            </w:tcBorders>
          </w:tcPr>
          <w:p w14:paraId="31FEB7D7"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72" w:type="dxa"/>
            <w:tcBorders>
              <w:top w:val="single" w:sz="3" w:space="0" w:color="000000"/>
              <w:left w:val="single" w:sz="3" w:space="0" w:color="000000"/>
              <w:bottom w:val="single" w:sz="3" w:space="0" w:color="000000"/>
              <w:right w:val="single" w:sz="3" w:space="0" w:color="000000"/>
            </w:tcBorders>
          </w:tcPr>
          <w:p w14:paraId="13DF846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3" w:space="0" w:color="000000"/>
              <w:left w:val="single" w:sz="3" w:space="0" w:color="000000"/>
              <w:bottom w:val="single" w:sz="3" w:space="0" w:color="000000"/>
              <w:right w:val="single" w:sz="3" w:space="0" w:color="000000"/>
            </w:tcBorders>
          </w:tcPr>
          <w:p w14:paraId="00E74055"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76" w:type="dxa"/>
            <w:tcBorders>
              <w:top w:val="single" w:sz="3" w:space="0" w:color="000000"/>
              <w:left w:val="single" w:sz="3" w:space="0" w:color="000000"/>
              <w:bottom w:val="single" w:sz="3" w:space="0" w:color="000000"/>
              <w:right w:val="single" w:sz="3" w:space="0" w:color="000000"/>
            </w:tcBorders>
          </w:tcPr>
          <w:p w14:paraId="429BB959"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288" w:type="dxa"/>
            <w:tcBorders>
              <w:top w:val="single" w:sz="3" w:space="0" w:color="000000"/>
              <w:left w:val="single" w:sz="3" w:space="0" w:color="000000"/>
              <w:bottom w:val="single" w:sz="3" w:space="0" w:color="000000"/>
              <w:right w:val="single" w:sz="3" w:space="0" w:color="000000"/>
            </w:tcBorders>
          </w:tcPr>
          <w:p w14:paraId="6B225536"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428" w:type="dxa"/>
            <w:tcBorders>
              <w:top w:val="single" w:sz="3" w:space="0" w:color="000000"/>
              <w:left w:val="single" w:sz="3" w:space="0" w:color="000000"/>
              <w:bottom w:val="single" w:sz="3" w:space="0" w:color="000000"/>
              <w:right w:val="single" w:sz="3" w:space="0" w:color="000000"/>
            </w:tcBorders>
          </w:tcPr>
          <w:p w14:paraId="1F2BE1AB"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20" w:type="dxa"/>
            <w:tcBorders>
              <w:top w:val="single" w:sz="3" w:space="0" w:color="000000"/>
              <w:left w:val="single" w:sz="3" w:space="0" w:color="000000"/>
              <w:bottom w:val="single" w:sz="3" w:space="0" w:color="000000"/>
              <w:right w:val="single" w:sz="3" w:space="0" w:color="000000"/>
            </w:tcBorders>
          </w:tcPr>
          <w:p w14:paraId="717D2A12"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0" w:type="dxa"/>
            <w:tcBorders>
              <w:top w:val="single" w:sz="3" w:space="0" w:color="000000"/>
              <w:left w:val="single" w:sz="3" w:space="0" w:color="000000"/>
              <w:bottom w:val="single" w:sz="3" w:space="0" w:color="000000"/>
              <w:right w:val="single" w:sz="3" w:space="0" w:color="000000"/>
            </w:tcBorders>
          </w:tcPr>
          <w:p w14:paraId="69C3E34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52" w:type="dxa"/>
            <w:tcBorders>
              <w:top w:val="single" w:sz="3" w:space="0" w:color="000000"/>
              <w:left w:val="single" w:sz="3" w:space="0" w:color="000000"/>
              <w:bottom w:val="single" w:sz="3" w:space="0" w:color="000000"/>
              <w:right w:val="single" w:sz="3" w:space="0" w:color="000000"/>
            </w:tcBorders>
          </w:tcPr>
          <w:p w14:paraId="1AF32CFB"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92" w:type="dxa"/>
            <w:tcBorders>
              <w:top w:val="single" w:sz="3" w:space="0" w:color="000000"/>
              <w:left w:val="single" w:sz="3" w:space="0" w:color="000000"/>
              <w:bottom w:val="single" w:sz="3" w:space="0" w:color="000000"/>
              <w:right w:val="single" w:sz="3" w:space="0" w:color="000000"/>
            </w:tcBorders>
          </w:tcPr>
          <w:p w14:paraId="7E115B44"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77" w:type="dxa"/>
            <w:tcBorders>
              <w:top w:val="single" w:sz="3" w:space="0" w:color="000000"/>
              <w:left w:val="single" w:sz="3" w:space="0" w:color="000000"/>
              <w:bottom w:val="single" w:sz="3" w:space="0" w:color="000000"/>
              <w:right w:val="single" w:sz="3" w:space="0" w:color="000000"/>
            </w:tcBorders>
          </w:tcPr>
          <w:p w14:paraId="7AE747D8"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364" w:type="dxa"/>
            <w:tcBorders>
              <w:top w:val="single" w:sz="3" w:space="0" w:color="000000"/>
              <w:left w:val="single" w:sz="3" w:space="0" w:color="000000"/>
              <w:bottom w:val="single" w:sz="3" w:space="0" w:color="000000"/>
              <w:right w:val="single" w:sz="3" w:space="0" w:color="000000"/>
            </w:tcBorders>
          </w:tcPr>
          <w:p w14:paraId="15BC2B53"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722" w:type="dxa"/>
            <w:tcBorders>
              <w:top w:val="single" w:sz="3" w:space="0" w:color="000000"/>
              <w:left w:val="single" w:sz="3" w:space="0" w:color="000000"/>
              <w:bottom w:val="single" w:sz="3" w:space="0" w:color="000000"/>
              <w:right w:val="single" w:sz="24" w:space="0" w:color="606060"/>
            </w:tcBorders>
          </w:tcPr>
          <w:p w14:paraId="6ED6BA62"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r>
      <w:tr w:rsidR="00774DBE" w:rsidRPr="00774DBE" w14:paraId="3777C57A" w14:textId="77777777" w:rsidTr="00004431">
        <w:trPr>
          <w:trHeight w:val="696"/>
        </w:trPr>
        <w:tc>
          <w:tcPr>
            <w:tcW w:w="0" w:type="auto"/>
            <w:vMerge/>
            <w:tcBorders>
              <w:top w:val="nil"/>
              <w:left w:val="single" w:sz="24" w:space="0" w:color="606060"/>
              <w:bottom w:val="nil"/>
              <w:right w:val="nil"/>
            </w:tcBorders>
          </w:tcPr>
          <w:p w14:paraId="6301BA4F" w14:textId="77777777" w:rsidR="00774DBE" w:rsidRPr="00774DBE" w:rsidRDefault="00774DBE" w:rsidP="00774DBE">
            <w:pPr>
              <w:spacing w:after="160" w:line="259" w:lineRule="auto"/>
              <w:rPr>
                <w:rFonts w:ascii="Century Gothic" w:eastAsia="Century Gothic" w:hAnsi="Century Gothic" w:cs="Century Gothic"/>
                <w:color w:val="000000"/>
                <w:sz w:val="24"/>
              </w:rPr>
            </w:pPr>
          </w:p>
        </w:tc>
        <w:tc>
          <w:tcPr>
            <w:tcW w:w="1132" w:type="dxa"/>
            <w:tcBorders>
              <w:top w:val="single" w:sz="3" w:space="0" w:color="000000"/>
              <w:left w:val="single" w:sz="3" w:space="0" w:color="000000"/>
              <w:bottom w:val="single" w:sz="3" w:space="0" w:color="000000"/>
              <w:right w:val="single" w:sz="3" w:space="0" w:color="000000"/>
            </w:tcBorders>
          </w:tcPr>
          <w:p w14:paraId="54555A70" w14:textId="77777777" w:rsidR="00774DBE" w:rsidRPr="00774DBE" w:rsidRDefault="00774DBE" w:rsidP="00774DBE">
            <w:pPr>
              <w:spacing w:line="259" w:lineRule="auto"/>
              <w:ind w:right="63"/>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14:paraId="697B708C" w14:textId="77777777" w:rsidR="00774DBE" w:rsidRPr="00774DBE" w:rsidRDefault="00774DBE" w:rsidP="00774DBE">
            <w:pPr>
              <w:spacing w:line="259" w:lineRule="auto"/>
              <w:ind w:right="71"/>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85" w:type="dxa"/>
            <w:tcBorders>
              <w:top w:val="single" w:sz="3" w:space="0" w:color="000000"/>
              <w:left w:val="single" w:sz="3" w:space="0" w:color="000000"/>
              <w:bottom w:val="single" w:sz="3" w:space="0" w:color="000000"/>
              <w:right w:val="single" w:sz="3" w:space="0" w:color="000000"/>
            </w:tcBorders>
            <w:vAlign w:val="center"/>
          </w:tcPr>
          <w:p w14:paraId="3F99A059" w14:textId="77777777" w:rsidR="00774DBE" w:rsidRPr="00774DBE" w:rsidRDefault="00774DBE" w:rsidP="00774DBE">
            <w:pPr>
              <w:spacing w:line="259" w:lineRule="auto"/>
              <w:ind w:right="6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40" w:type="dxa"/>
            <w:tcBorders>
              <w:top w:val="single" w:sz="3" w:space="0" w:color="000000"/>
              <w:left w:val="single" w:sz="3" w:space="0" w:color="000000"/>
              <w:bottom w:val="single" w:sz="3" w:space="0" w:color="000000"/>
              <w:right w:val="single" w:sz="3" w:space="0" w:color="000000"/>
            </w:tcBorders>
            <w:vAlign w:val="center"/>
          </w:tcPr>
          <w:p w14:paraId="03A948FB" w14:textId="77777777" w:rsidR="00774DBE" w:rsidRPr="00774DBE" w:rsidRDefault="00774DBE" w:rsidP="00774DBE">
            <w:pPr>
              <w:spacing w:line="259" w:lineRule="auto"/>
              <w:ind w:right="6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10618613" w14:textId="77777777" w:rsidR="00774DBE" w:rsidRPr="00774DBE" w:rsidRDefault="00774DBE" w:rsidP="00774DBE">
            <w:pPr>
              <w:spacing w:line="259" w:lineRule="auto"/>
              <w:ind w:right="59"/>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925" w:type="dxa"/>
            <w:tcBorders>
              <w:top w:val="single" w:sz="3" w:space="0" w:color="000000"/>
              <w:left w:val="single" w:sz="3" w:space="0" w:color="000000"/>
              <w:bottom w:val="single" w:sz="3" w:space="0" w:color="000000"/>
              <w:right w:val="single" w:sz="3" w:space="0" w:color="000000"/>
            </w:tcBorders>
            <w:vAlign w:val="center"/>
          </w:tcPr>
          <w:p w14:paraId="086145EC" w14:textId="77777777" w:rsidR="00774DBE" w:rsidRPr="00774DBE" w:rsidRDefault="00774DBE" w:rsidP="00774DBE">
            <w:pPr>
              <w:spacing w:line="259" w:lineRule="auto"/>
              <w:ind w:right="72"/>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72" w:type="dxa"/>
            <w:tcBorders>
              <w:top w:val="single" w:sz="3" w:space="0" w:color="000000"/>
              <w:left w:val="single" w:sz="3" w:space="0" w:color="000000"/>
              <w:bottom w:val="single" w:sz="3" w:space="0" w:color="000000"/>
              <w:right w:val="single" w:sz="3" w:space="0" w:color="000000"/>
            </w:tcBorders>
            <w:vAlign w:val="center"/>
          </w:tcPr>
          <w:p w14:paraId="16C418FF" w14:textId="77777777" w:rsidR="00774DBE" w:rsidRPr="00774DBE" w:rsidRDefault="00774DBE" w:rsidP="00774DBE">
            <w:pPr>
              <w:spacing w:line="259" w:lineRule="auto"/>
              <w:ind w:right="6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52" w:type="dxa"/>
            <w:tcBorders>
              <w:top w:val="single" w:sz="3" w:space="0" w:color="000000"/>
              <w:left w:val="single" w:sz="3" w:space="0" w:color="000000"/>
              <w:bottom w:val="single" w:sz="3" w:space="0" w:color="000000"/>
              <w:right w:val="single" w:sz="3" w:space="0" w:color="000000"/>
            </w:tcBorders>
            <w:vAlign w:val="center"/>
          </w:tcPr>
          <w:p w14:paraId="7BFFB331" w14:textId="77777777" w:rsidR="00774DBE" w:rsidRPr="00774DBE" w:rsidRDefault="00774DBE" w:rsidP="00774DBE">
            <w:pPr>
              <w:spacing w:line="259" w:lineRule="auto"/>
              <w:ind w:right="6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76" w:type="dxa"/>
            <w:tcBorders>
              <w:top w:val="single" w:sz="3" w:space="0" w:color="000000"/>
              <w:left w:val="single" w:sz="3" w:space="0" w:color="000000"/>
              <w:bottom w:val="single" w:sz="3" w:space="0" w:color="000000"/>
              <w:right w:val="single" w:sz="3" w:space="0" w:color="000000"/>
            </w:tcBorders>
            <w:vAlign w:val="center"/>
          </w:tcPr>
          <w:p w14:paraId="1B8A66B9" w14:textId="77777777" w:rsidR="00774DBE" w:rsidRPr="00774DBE" w:rsidRDefault="00774DBE" w:rsidP="00774DBE">
            <w:pPr>
              <w:spacing w:line="259" w:lineRule="auto"/>
              <w:ind w:right="6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288" w:type="dxa"/>
            <w:tcBorders>
              <w:top w:val="single" w:sz="3" w:space="0" w:color="000000"/>
              <w:left w:val="single" w:sz="3" w:space="0" w:color="000000"/>
              <w:bottom w:val="single" w:sz="3" w:space="0" w:color="000000"/>
              <w:right w:val="single" w:sz="3" w:space="0" w:color="000000"/>
            </w:tcBorders>
            <w:vAlign w:val="center"/>
          </w:tcPr>
          <w:p w14:paraId="27938DDE" w14:textId="77777777" w:rsidR="00774DBE" w:rsidRPr="00774DBE" w:rsidRDefault="00774DBE" w:rsidP="00774DBE">
            <w:pPr>
              <w:spacing w:line="259" w:lineRule="auto"/>
              <w:ind w:right="6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428" w:type="dxa"/>
            <w:tcBorders>
              <w:top w:val="single" w:sz="3" w:space="0" w:color="000000"/>
              <w:left w:val="single" w:sz="3" w:space="0" w:color="000000"/>
              <w:bottom w:val="single" w:sz="3" w:space="0" w:color="000000"/>
              <w:right w:val="single" w:sz="3" w:space="0" w:color="000000"/>
            </w:tcBorders>
            <w:vAlign w:val="center"/>
          </w:tcPr>
          <w:p w14:paraId="62B63C23" w14:textId="77777777" w:rsidR="00774DBE" w:rsidRPr="00774DBE" w:rsidRDefault="00774DBE" w:rsidP="00774DBE">
            <w:pPr>
              <w:spacing w:line="259" w:lineRule="auto"/>
              <w:ind w:right="72"/>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20" w:type="dxa"/>
            <w:tcBorders>
              <w:top w:val="single" w:sz="3" w:space="0" w:color="000000"/>
              <w:left w:val="single" w:sz="3" w:space="0" w:color="000000"/>
              <w:bottom w:val="single" w:sz="3" w:space="0" w:color="000000"/>
              <w:right w:val="single" w:sz="3" w:space="0" w:color="000000"/>
            </w:tcBorders>
            <w:vAlign w:val="center"/>
          </w:tcPr>
          <w:p w14:paraId="042DF74A" w14:textId="77777777" w:rsidR="00774DBE" w:rsidRPr="00774DBE" w:rsidRDefault="00774DBE" w:rsidP="00774DBE">
            <w:pPr>
              <w:spacing w:line="259" w:lineRule="auto"/>
              <w:ind w:right="6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60" w:type="dxa"/>
            <w:tcBorders>
              <w:top w:val="single" w:sz="3" w:space="0" w:color="000000"/>
              <w:left w:val="single" w:sz="3" w:space="0" w:color="000000"/>
              <w:bottom w:val="single" w:sz="3" w:space="0" w:color="000000"/>
              <w:right w:val="single" w:sz="3" w:space="0" w:color="000000"/>
            </w:tcBorders>
            <w:vAlign w:val="center"/>
          </w:tcPr>
          <w:p w14:paraId="72748CEC" w14:textId="77777777" w:rsidR="00774DBE" w:rsidRPr="00774DBE" w:rsidRDefault="00774DBE" w:rsidP="00774DBE">
            <w:pPr>
              <w:spacing w:line="259" w:lineRule="auto"/>
              <w:ind w:right="68"/>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52" w:type="dxa"/>
            <w:tcBorders>
              <w:top w:val="single" w:sz="3" w:space="0" w:color="000000"/>
              <w:left w:val="single" w:sz="3" w:space="0" w:color="000000"/>
              <w:bottom w:val="single" w:sz="3" w:space="0" w:color="000000"/>
              <w:right w:val="single" w:sz="3" w:space="0" w:color="000000"/>
            </w:tcBorders>
            <w:vAlign w:val="center"/>
          </w:tcPr>
          <w:p w14:paraId="7C4F3F07" w14:textId="77777777" w:rsidR="00774DBE" w:rsidRPr="00774DBE" w:rsidRDefault="00774DBE" w:rsidP="00774DBE">
            <w:pPr>
              <w:spacing w:line="259" w:lineRule="auto"/>
              <w:ind w:right="60"/>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92" w:type="dxa"/>
            <w:tcBorders>
              <w:top w:val="single" w:sz="3" w:space="0" w:color="000000"/>
              <w:left w:val="single" w:sz="3" w:space="0" w:color="000000"/>
              <w:bottom w:val="single" w:sz="3" w:space="0" w:color="000000"/>
              <w:right w:val="single" w:sz="3" w:space="0" w:color="000000"/>
            </w:tcBorders>
            <w:vAlign w:val="center"/>
          </w:tcPr>
          <w:p w14:paraId="0731F525" w14:textId="77777777" w:rsidR="00774DBE" w:rsidRPr="00774DBE" w:rsidRDefault="00774DBE" w:rsidP="00774DBE">
            <w:pPr>
              <w:spacing w:line="259" w:lineRule="auto"/>
              <w:ind w:right="68"/>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77" w:type="dxa"/>
            <w:tcBorders>
              <w:top w:val="single" w:sz="3" w:space="0" w:color="000000"/>
              <w:left w:val="single" w:sz="3" w:space="0" w:color="000000"/>
              <w:bottom w:val="single" w:sz="3" w:space="0" w:color="000000"/>
              <w:right w:val="single" w:sz="3" w:space="0" w:color="000000"/>
            </w:tcBorders>
            <w:vAlign w:val="center"/>
          </w:tcPr>
          <w:p w14:paraId="22963AD3" w14:textId="77777777" w:rsidR="00774DBE" w:rsidRPr="00774DBE" w:rsidRDefault="00774DBE" w:rsidP="00774DBE">
            <w:pPr>
              <w:spacing w:line="259" w:lineRule="auto"/>
              <w:ind w:right="67"/>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364" w:type="dxa"/>
            <w:tcBorders>
              <w:top w:val="single" w:sz="3" w:space="0" w:color="000000"/>
              <w:left w:val="single" w:sz="3" w:space="0" w:color="000000"/>
              <w:bottom w:val="single" w:sz="3" w:space="0" w:color="000000"/>
              <w:right w:val="single" w:sz="3" w:space="0" w:color="000000"/>
            </w:tcBorders>
            <w:vAlign w:val="center"/>
          </w:tcPr>
          <w:p w14:paraId="785B74D5" w14:textId="77777777" w:rsidR="00774DBE" w:rsidRPr="00774DBE" w:rsidRDefault="00774DBE" w:rsidP="00774DBE">
            <w:pPr>
              <w:spacing w:line="259" w:lineRule="auto"/>
              <w:ind w:right="64"/>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c>
          <w:tcPr>
            <w:tcW w:w="722" w:type="dxa"/>
            <w:tcBorders>
              <w:top w:val="single" w:sz="3" w:space="0" w:color="000000"/>
              <w:left w:val="single" w:sz="3" w:space="0" w:color="000000"/>
              <w:bottom w:val="single" w:sz="3" w:space="0" w:color="000000"/>
              <w:right w:val="single" w:sz="24" w:space="0" w:color="606060"/>
            </w:tcBorders>
            <w:vAlign w:val="center"/>
          </w:tcPr>
          <w:p w14:paraId="679E1AD2" w14:textId="77777777" w:rsidR="00774DBE" w:rsidRPr="00774DBE" w:rsidRDefault="00774DBE" w:rsidP="00774DBE">
            <w:pPr>
              <w:spacing w:line="259" w:lineRule="auto"/>
              <w:ind w:right="102"/>
              <w:jc w:val="center"/>
              <w:rPr>
                <w:rFonts w:ascii="Century Gothic" w:eastAsia="Century Gothic" w:hAnsi="Century Gothic" w:cs="Century Gothic"/>
                <w:color w:val="000000"/>
                <w:sz w:val="24"/>
              </w:rPr>
            </w:pPr>
            <w:r w:rsidRPr="00774DBE">
              <w:rPr>
                <w:rFonts w:ascii="Century Gothic" w:eastAsia="Century Gothic" w:hAnsi="Century Gothic" w:cs="Century Gothic"/>
                <w:color w:val="000000"/>
                <w:sz w:val="16"/>
              </w:rPr>
              <w:t xml:space="preserve"> </w:t>
            </w:r>
          </w:p>
        </w:tc>
      </w:tr>
    </w:tbl>
    <w:p w14:paraId="3AEC7CDF" w14:textId="54BE3C9C" w:rsidR="00500DAB" w:rsidRPr="0025013C" w:rsidRDefault="00500DAB" w:rsidP="00B14DC1">
      <w:pPr>
        <w:rPr>
          <w:rFonts w:ascii="Arial" w:eastAsia="Calibri" w:hAnsi="Arial" w:cs="Arial"/>
          <w:b/>
          <w:color w:val="002060"/>
          <w:sz w:val="144"/>
          <w:szCs w:val="144"/>
          <w:lang w:val="es-SV"/>
        </w:rPr>
      </w:pPr>
    </w:p>
    <w:p w14:paraId="4C5008B7" w14:textId="77777777" w:rsidR="00EA6765" w:rsidRDefault="00EA6765" w:rsidP="00EA6765">
      <w:pPr>
        <w:spacing w:after="0" w:line="240" w:lineRule="auto"/>
        <w:jc w:val="center"/>
        <w:rPr>
          <w:rFonts w:ascii="Arial" w:eastAsia="Calibri" w:hAnsi="Arial" w:cs="Arial"/>
          <w:b/>
          <w:color w:val="002060"/>
          <w:sz w:val="72"/>
          <w:szCs w:val="72"/>
          <w:lang w:val="es-SV"/>
        </w:rPr>
      </w:pPr>
    </w:p>
    <w:p w14:paraId="699DEB53" w14:textId="77777777" w:rsidR="00EA6765" w:rsidRDefault="00EA6765" w:rsidP="00EA6765">
      <w:pPr>
        <w:spacing w:after="0" w:line="240" w:lineRule="auto"/>
        <w:jc w:val="center"/>
        <w:rPr>
          <w:rFonts w:ascii="Arial" w:eastAsia="Calibri" w:hAnsi="Arial" w:cs="Arial"/>
          <w:b/>
          <w:color w:val="002060"/>
          <w:sz w:val="72"/>
          <w:szCs w:val="72"/>
          <w:lang w:val="es-SV"/>
        </w:rPr>
      </w:pPr>
    </w:p>
    <w:p w14:paraId="0F6C8AA7" w14:textId="77777777" w:rsidR="00EA6765" w:rsidRDefault="00EA6765" w:rsidP="00EA6765">
      <w:pPr>
        <w:spacing w:after="0" w:line="240" w:lineRule="auto"/>
        <w:jc w:val="center"/>
        <w:rPr>
          <w:rFonts w:ascii="Arial" w:eastAsia="Calibri" w:hAnsi="Arial" w:cs="Arial"/>
          <w:b/>
          <w:color w:val="002060"/>
          <w:sz w:val="72"/>
          <w:szCs w:val="72"/>
          <w:lang w:val="es-SV"/>
        </w:rPr>
      </w:pPr>
    </w:p>
    <w:p w14:paraId="1AD8DB5F" w14:textId="77777777" w:rsidR="00B14DC1" w:rsidRDefault="00B14DC1" w:rsidP="00EA6765">
      <w:pPr>
        <w:spacing w:after="0" w:line="240" w:lineRule="auto"/>
        <w:jc w:val="center"/>
        <w:rPr>
          <w:rFonts w:ascii="Arial" w:eastAsia="Calibri" w:hAnsi="Arial" w:cs="Arial"/>
          <w:b/>
          <w:color w:val="002060"/>
          <w:sz w:val="72"/>
          <w:szCs w:val="72"/>
          <w:lang w:val="es-SV"/>
        </w:rPr>
      </w:pPr>
    </w:p>
    <w:p w14:paraId="1D7F3894" w14:textId="13112829" w:rsidR="00D97E0C" w:rsidRDefault="00BC7DBD" w:rsidP="00EA6765">
      <w:pPr>
        <w:spacing w:after="0" w:line="240" w:lineRule="auto"/>
        <w:jc w:val="center"/>
        <w:rPr>
          <w:rFonts w:ascii="Arial" w:eastAsia="Calibri" w:hAnsi="Arial" w:cs="Arial"/>
          <w:b/>
          <w:color w:val="002060"/>
          <w:sz w:val="72"/>
          <w:szCs w:val="72"/>
          <w:lang w:val="es-SV"/>
        </w:rPr>
      </w:pPr>
      <w:r>
        <w:rPr>
          <w:rFonts w:ascii="Arial" w:eastAsia="Calibri" w:hAnsi="Arial" w:cs="Arial"/>
          <w:b/>
          <w:color w:val="002060"/>
          <w:sz w:val="72"/>
          <w:szCs w:val="72"/>
          <w:lang w:val="es-SV"/>
        </w:rPr>
        <w:t xml:space="preserve">UNIDAD DE </w:t>
      </w:r>
      <w:r w:rsidR="00500DAB" w:rsidRPr="00EA6765">
        <w:rPr>
          <w:rFonts w:ascii="Arial" w:eastAsia="Calibri" w:hAnsi="Arial" w:cs="Arial"/>
          <w:b/>
          <w:color w:val="002060"/>
          <w:sz w:val="72"/>
          <w:szCs w:val="72"/>
          <w:lang w:val="es-SV"/>
        </w:rPr>
        <w:t>TRANSPORTE</w:t>
      </w:r>
    </w:p>
    <w:p w14:paraId="4571C9A1" w14:textId="39510F5D" w:rsidR="00EA6765" w:rsidRDefault="00EA6765" w:rsidP="00EA6765">
      <w:pPr>
        <w:spacing w:after="0" w:line="240" w:lineRule="auto"/>
        <w:jc w:val="center"/>
        <w:rPr>
          <w:rFonts w:ascii="Arial" w:eastAsia="Calibri" w:hAnsi="Arial" w:cs="Arial"/>
          <w:b/>
          <w:color w:val="002060"/>
          <w:sz w:val="72"/>
          <w:szCs w:val="72"/>
          <w:lang w:val="es-SV"/>
        </w:rPr>
      </w:pPr>
    </w:p>
    <w:p w14:paraId="0C12FE62" w14:textId="77777777" w:rsidR="00D97E0C" w:rsidRDefault="00D97E0C">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tbl>
      <w:tblPr>
        <w:tblStyle w:val="Tablaconcuadrcula4"/>
        <w:tblpPr w:leftFromText="141" w:rightFromText="141" w:vertAnchor="text" w:horzAnchor="margin" w:tblpX="-856" w:tblpY="206"/>
        <w:tblW w:w="14705" w:type="dxa"/>
        <w:tblLayout w:type="fixed"/>
        <w:tblLook w:val="04A0" w:firstRow="1" w:lastRow="0" w:firstColumn="1" w:lastColumn="0" w:noHBand="0" w:noVBand="1"/>
      </w:tblPr>
      <w:tblGrid>
        <w:gridCol w:w="1528"/>
        <w:gridCol w:w="1040"/>
        <w:gridCol w:w="688"/>
        <w:gridCol w:w="1417"/>
        <w:gridCol w:w="1701"/>
        <w:gridCol w:w="2126"/>
        <w:gridCol w:w="1888"/>
        <w:gridCol w:w="352"/>
        <w:gridCol w:w="352"/>
        <w:gridCol w:w="352"/>
        <w:gridCol w:w="352"/>
        <w:gridCol w:w="352"/>
        <w:gridCol w:w="352"/>
        <w:gridCol w:w="352"/>
        <w:gridCol w:w="352"/>
        <w:gridCol w:w="352"/>
        <w:gridCol w:w="352"/>
        <w:gridCol w:w="352"/>
        <w:gridCol w:w="432"/>
        <w:gridCol w:w="13"/>
      </w:tblGrid>
      <w:tr w:rsidR="00D97E0C" w:rsidRPr="00D97E0C" w14:paraId="3B91ACDF" w14:textId="77777777" w:rsidTr="00E77FA3">
        <w:trPr>
          <w:trHeight w:val="698"/>
        </w:trPr>
        <w:tc>
          <w:tcPr>
            <w:tcW w:w="2568" w:type="dxa"/>
            <w:gridSpan w:val="2"/>
          </w:tcPr>
          <w:p w14:paraId="36E77803" w14:textId="77777777" w:rsidR="00D97E0C" w:rsidRPr="00D97E0C" w:rsidRDefault="00D97E0C" w:rsidP="00D97E0C">
            <w:pPr>
              <w:rPr>
                <w:rFonts w:ascii="Arial" w:hAnsi="Arial" w:cs="Arial"/>
                <w:b/>
                <w:sz w:val="24"/>
                <w:szCs w:val="24"/>
              </w:rPr>
            </w:pPr>
            <w:r w:rsidRPr="00D97E0C">
              <w:rPr>
                <w:rFonts w:ascii="Arial" w:hAnsi="Arial" w:cs="Arial"/>
                <w:b/>
                <w:szCs w:val="24"/>
              </w:rPr>
              <w:lastRenderedPageBreak/>
              <w:t>OBJETIVO GENERAL:</w:t>
            </w:r>
          </w:p>
        </w:tc>
        <w:tc>
          <w:tcPr>
            <w:tcW w:w="7820" w:type="dxa"/>
            <w:gridSpan w:val="5"/>
          </w:tcPr>
          <w:p w14:paraId="68F3CE39"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Brindar servicio de transporte eficiente en las diferentes áreas municipales y habitantes del municipio </w:t>
            </w:r>
          </w:p>
        </w:tc>
        <w:tc>
          <w:tcPr>
            <w:tcW w:w="4317" w:type="dxa"/>
            <w:gridSpan w:val="13"/>
          </w:tcPr>
          <w:p w14:paraId="6C3B5751" w14:textId="77777777" w:rsidR="00D97E0C" w:rsidRPr="00D97E0C" w:rsidRDefault="00D97E0C" w:rsidP="00D97E0C">
            <w:pPr>
              <w:rPr>
                <w:rFonts w:ascii="Arial" w:hAnsi="Arial" w:cs="Arial"/>
                <w:b/>
                <w:sz w:val="24"/>
                <w:szCs w:val="24"/>
              </w:rPr>
            </w:pPr>
            <w:r w:rsidRPr="00D97E0C">
              <w:rPr>
                <w:rFonts w:ascii="Arial" w:hAnsi="Arial" w:cs="Arial"/>
                <w:b/>
                <w:sz w:val="24"/>
                <w:szCs w:val="24"/>
              </w:rPr>
              <w:t xml:space="preserve">Programación de actividades </w:t>
            </w:r>
          </w:p>
        </w:tc>
      </w:tr>
      <w:tr w:rsidR="00D97E0C" w:rsidRPr="00D97E0C" w14:paraId="5017C674" w14:textId="77777777" w:rsidTr="00E77FA3">
        <w:trPr>
          <w:gridAfter w:val="1"/>
          <w:wAfter w:w="13" w:type="dxa"/>
          <w:trHeight w:val="561"/>
        </w:trPr>
        <w:tc>
          <w:tcPr>
            <w:tcW w:w="1528" w:type="dxa"/>
          </w:tcPr>
          <w:p w14:paraId="5EA1B6F5" w14:textId="77777777" w:rsidR="00D97E0C" w:rsidRPr="00D97E0C" w:rsidRDefault="00D97E0C" w:rsidP="00D97E0C">
            <w:pPr>
              <w:rPr>
                <w:rFonts w:ascii="Arial" w:hAnsi="Arial" w:cs="Arial"/>
                <w:b/>
                <w:sz w:val="20"/>
                <w:szCs w:val="20"/>
              </w:rPr>
            </w:pPr>
            <w:r w:rsidRPr="00D97E0C">
              <w:rPr>
                <w:rFonts w:ascii="Arial" w:hAnsi="Arial" w:cs="Arial"/>
                <w:b/>
                <w:sz w:val="20"/>
                <w:szCs w:val="20"/>
              </w:rPr>
              <w:t>OBJETIVO ESPECIFICO</w:t>
            </w:r>
          </w:p>
        </w:tc>
        <w:tc>
          <w:tcPr>
            <w:tcW w:w="1728" w:type="dxa"/>
            <w:gridSpan w:val="2"/>
          </w:tcPr>
          <w:p w14:paraId="7CF4CDEF" w14:textId="77777777" w:rsidR="00D97E0C" w:rsidRPr="00D97E0C" w:rsidRDefault="00D97E0C" w:rsidP="00D97E0C">
            <w:pPr>
              <w:rPr>
                <w:rFonts w:ascii="Arial" w:hAnsi="Arial" w:cs="Arial"/>
                <w:b/>
                <w:sz w:val="20"/>
                <w:szCs w:val="20"/>
              </w:rPr>
            </w:pPr>
            <w:r w:rsidRPr="00D97E0C">
              <w:rPr>
                <w:rFonts w:ascii="Arial" w:hAnsi="Arial" w:cs="Arial"/>
                <w:b/>
                <w:sz w:val="20"/>
                <w:szCs w:val="20"/>
              </w:rPr>
              <w:t xml:space="preserve">   METAS</w:t>
            </w:r>
          </w:p>
        </w:tc>
        <w:tc>
          <w:tcPr>
            <w:tcW w:w="1417" w:type="dxa"/>
          </w:tcPr>
          <w:p w14:paraId="568D5078" w14:textId="77777777" w:rsidR="00D97E0C" w:rsidRPr="00D97E0C" w:rsidRDefault="00D97E0C" w:rsidP="00D97E0C">
            <w:pPr>
              <w:rPr>
                <w:rFonts w:ascii="Arial" w:hAnsi="Arial" w:cs="Arial"/>
                <w:b/>
                <w:sz w:val="20"/>
                <w:szCs w:val="20"/>
              </w:rPr>
            </w:pPr>
            <w:r w:rsidRPr="00D97E0C">
              <w:rPr>
                <w:rFonts w:ascii="Arial" w:hAnsi="Arial" w:cs="Arial"/>
                <w:b/>
                <w:sz w:val="20"/>
                <w:szCs w:val="20"/>
              </w:rPr>
              <w:t xml:space="preserve">INDICADOR </w:t>
            </w:r>
          </w:p>
        </w:tc>
        <w:tc>
          <w:tcPr>
            <w:tcW w:w="1701" w:type="dxa"/>
          </w:tcPr>
          <w:p w14:paraId="0654F52C" w14:textId="77777777" w:rsidR="00D97E0C" w:rsidRPr="00D97E0C" w:rsidRDefault="00D97E0C" w:rsidP="00D97E0C">
            <w:pPr>
              <w:rPr>
                <w:rFonts w:ascii="Arial" w:hAnsi="Arial" w:cs="Arial"/>
                <w:b/>
                <w:sz w:val="20"/>
                <w:szCs w:val="20"/>
              </w:rPr>
            </w:pPr>
            <w:r w:rsidRPr="00D97E0C">
              <w:rPr>
                <w:rFonts w:ascii="Arial" w:hAnsi="Arial" w:cs="Arial"/>
                <w:b/>
                <w:sz w:val="20"/>
                <w:szCs w:val="20"/>
              </w:rPr>
              <w:t>ACTIVIDADES</w:t>
            </w:r>
          </w:p>
        </w:tc>
        <w:tc>
          <w:tcPr>
            <w:tcW w:w="2126" w:type="dxa"/>
          </w:tcPr>
          <w:p w14:paraId="044E49D7" w14:textId="77777777" w:rsidR="00D97E0C" w:rsidRPr="00D97E0C" w:rsidRDefault="00D97E0C" w:rsidP="00D97E0C">
            <w:pPr>
              <w:rPr>
                <w:rFonts w:ascii="Arial" w:hAnsi="Arial" w:cs="Arial"/>
                <w:b/>
                <w:sz w:val="20"/>
                <w:szCs w:val="20"/>
              </w:rPr>
            </w:pPr>
            <w:r w:rsidRPr="00D97E0C">
              <w:rPr>
                <w:rFonts w:ascii="Arial" w:hAnsi="Arial" w:cs="Arial"/>
                <w:b/>
                <w:sz w:val="20"/>
                <w:szCs w:val="20"/>
              </w:rPr>
              <w:t>REQUERIMIENTOS</w:t>
            </w:r>
          </w:p>
        </w:tc>
        <w:tc>
          <w:tcPr>
            <w:tcW w:w="1888" w:type="dxa"/>
          </w:tcPr>
          <w:p w14:paraId="4A738111" w14:textId="77777777" w:rsidR="00D97E0C" w:rsidRPr="00D97E0C" w:rsidRDefault="00D97E0C" w:rsidP="00D97E0C">
            <w:pPr>
              <w:rPr>
                <w:rFonts w:ascii="Arial" w:hAnsi="Arial" w:cs="Arial"/>
                <w:b/>
                <w:sz w:val="20"/>
                <w:szCs w:val="20"/>
              </w:rPr>
            </w:pPr>
            <w:r w:rsidRPr="00D97E0C">
              <w:rPr>
                <w:rFonts w:ascii="Arial" w:hAnsi="Arial" w:cs="Arial"/>
                <w:b/>
                <w:sz w:val="20"/>
                <w:szCs w:val="20"/>
              </w:rPr>
              <w:t>COORDINACIÓN</w:t>
            </w:r>
          </w:p>
        </w:tc>
        <w:tc>
          <w:tcPr>
            <w:tcW w:w="352" w:type="dxa"/>
          </w:tcPr>
          <w:p w14:paraId="4C2B3959" w14:textId="77777777" w:rsidR="00D97E0C" w:rsidRPr="00D97E0C" w:rsidRDefault="00D97E0C" w:rsidP="00D97E0C">
            <w:pPr>
              <w:rPr>
                <w:rFonts w:ascii="Arial" w:hAnsi="Arial" w:cs="Arial"/>
                <w:b/>
                <w:sz w:val="24"/>
                <w:szCs w:val="24"/>
              </w:rPr>
            </w:pPr>
            <w:r w:rsidRPr="00D97E0C">
              <w:rPr>
                <w:rFonts w:ascii="Arial" w:hAnsi="Arial" w:cs="Arial"/>
                <w:b/>
                <w:sz w:val="24"/>
                <w:szCs w:val="24"/>
              </w:rPr>
              <w:t>E</w:t>
            </w:r>
          </w:p>
        </w:tc>
        <w:tc>
          <w:tcPr>
            <w:tcW w:w="352" w:type="dxa"/>
          </w:tcPr>
          <w:p w14:paraId="3143F2CF" w14:textId="77777777" w:rsidR="00D97E0C" w:rsidRPr="00D97E0C" w:rsidRDefault="00D97E0C" w:rsidP="00D97E0C">
            <w:pPr>
              <w:rPr>
                <w:rFonts w:ascii="Arial" w:hAnsi="Arial" w:cs="Arial"/>
                <w:b/>
                <w:sz w:val="24"/>
                <w:szCs w:val="24"/>
              </w:rPr>
            </w:pPr>
            <w:r w:rsidRPr="00D97E0C">
              <w:rPr>
                <w:rFonts w:ascii="Arial" w:hAnsi="Arial" w:cs="Arial"/>
                <w:b/>
                <w:sz w:val="24"/>
                <w:szCs w:val="24"/>
              </w:rPr>
              <w:t>F</w:t>
            </w:r>
          </w:p>
        </w:tc>
        <w:tc>
          <w:tcPr>
            <w:tcW w:w="352" w:type="dxa"/>
          </w:tcPr>
          <w:p w14:paraId="16C6C31F" w14:textId="77777777" w:rsidR="00D97E0C" w:rsidRPr="00D97E0C" w:rsidRDefault="00D97E0C" w:rsidP="00D97E0C">
            <w:pPr>
              <w:rPr>
                <w:rFonts w:ascii="Arial" w:hAnsi="Arial" w:cs="Arial"/>
                <w:b/>
                <w:sz w:val="24"/>
                <w:szCs w:val="24"/>
              </w:rPr>
            </w:pPr>
            <w:r w:rsidRPr="00D97E0C">
              <w:rPr>
                <w:rFonts w:ascii="Arial" w:hAnsi="Arial" w:cs="Arial"/>
                <w:b/>
                <w:sz w:val="24"/>
                <w:szCs w:val="24"/>
              </w:rPr>
              <w:t>M</w:t>
            </w:r>
          </w:p>
        </w:tc>
        <w:tc>
          <w:tcPr>
            <w:tcW w:w="352" w:type="dxa"/>
          </w:tcPr>
          <w:p w14:paraId="62384085" w14:textId="77777777" w:rsidR="00D97E0C" w:rsidRPr="00D97E0C" w:rsidRDefault="00D97E0C" w:rsidP="00D97E0C">
            <w:pPr>
              <w:rPr>
                <w:rFonts w:ascii="Arial" w:hAnsi="Arial" w:cs="Arial"/>
                <w:b/>
                <w:sz w:val="24"/>
                <w:szCs w:val="24"/>
              </w:rPr>
            </w:pPr>
            <w:r w:rsidRPr="00D97E0C">
              <w:rPr>
                <w:rFonts w:ascii="Arial" w:hAnsi="Arial" w:cs="Arial"/>
                <w:b/>
                <w:sz w:val="24"/>
                <w:szCs w:val="24"/>
              </w:rPr>
              <w:t>A</w:t>
            </w:r>
          </w:p>
        </w:tc>
        <w:tc>
          <w:tcPr>
            <w:tcW w:w="352" w:type="dxa"/>
          </w:tcPr>
          <w:p w14:paraId="23101A5D" w14:textId="77777777" w:rsidR="00D97E0C" w:rsidRPr="00D97E0C" w:rsidRDefault="00D97E0C" w:rsidP="00D97E0C">
            <w:pPr>
              <w:rPr>
                <w:rFonts w:ascii="Arial" w:hAnsi="Arial" w:cs="Arial"/>
                <w:b/>
                <w:sz w:val="24"/>
                <w:szCs w:val="24"/>
              </w:rPr>
            </w:pPr>
            <w:r w:rsidRPr="00D97E0C">
              <w:rPr>
                <w:rFonts w:ascii="Arial" w:hAnsi="Arial" w:cs="Arial"/>
                <w:b/>
                <w:sz w:val="24"/>
                <w:szCs w:val="24"/>
              </w:rPr>
              <w:t>M</w:t>
            </w:r>
          </w:p>
        </w:tc>
        <w:tc>
          <w:tcPr>
            <w:tcW w:w="352" w:type="dxa"/>
          </w:tcPr>
          <w:p w14:paraId="3BD038C7" w14:textId="77777777" w:rsidR="00D97E0C" w:rsidRPr="00D97E0C" w:rsidRDefault="00D97E0C" w:rsidP="00D97E0C">
            <w:pPr>
              <w:rPr>
                <w:rFonts w:ascii="Arial" w:hAnsi="Arial" w:cs="Arial"/>
                <w:b/>
                <w:sz w:val="24"/>
                <w:szCs w:val="24"/>
              </w:rPr>
            </w:pPr>
            <w:r w:rsidRPr="00D97E0C">
              <w:rPr>
                <w:rFonts w:ascii="Arial" w:hAnsi="Arial" w:cs="Arial"/>
                <w:b/>
                <w:sz w:val="24"/>
                <w:szCs w:val="24"/>
              </w:rPr>
              <w:t>J</w:t>
            </w:r>
          </w:p>
        </w:tc>
        <w:tc>
          <w:tcPr>
            <w:tcW w:w="352" w:type="dxa"/>
          </w:tcPr>
          <w:p w14:paraId="3E1EFFB6" w14:textId="77777777" w:rsidR="00D97E0C" w:rsidRPr="00D97E0C" w:rsidRDefault="00D97E0C" w:rsidP="00D97E0C">
            <w:pPr>
              <w:rPr>
                <w:rFonts w:ascii="Arial" w:hAnsi="Arial" w:cs="Arial"/>
                <w:b/>
                <w:sz w:val="24"/>
                <w:szCs w:val="24"/>
              </w:rPr>
            </w:pPr>
            <w:r w:rsidRPr="00D97E0C">
              <w:rPr>
                <w:rFonts w:ascii="Arial" w:hAnsi="Arial" w:cs="Arial"/>
                <w:b/>
                <w:sz w:val="24"/>
                <w:szCs w:val="24"/>
              </w:rPr>
              <w:t>J</w:t>
            </w:r>
          </w:p>
        </w:tc>
        <w:tc>
          <w:tcPr>
            <w:tcW w:w="352" w:type="dxa"/>
          </w:tcPr>
          <w:p w14:paraId="4644C5A7" w14:textId="77777777" w:rsidR="00D97E0C" w:rsidRPr="00D97E0C" w:rsidRDefault="00D97E0C" w:rsidP="00D97E0C">
            <w:pPr>
              <w:rPr>
                <w:rFonts w:ascii="Arial" w:hAnsi="Arial" w:cs="Arial"/>
                <w:b/>
                <w:sz w:val="24"/>
                <w:szCs w:val="24"/>
              </w:rPr>
            </w:pPr>
            <w:r w:rsidRPr="00D97E0C">
              <w:rPr>
                <w:rFonts w:ascii="Arial" w:hAnsi="Arial" w:cs="Arial"/>
                <w:b/>
                <w:sz w:val="24"/>
                <w:szCs w:val="24"/>
              </w:rPr>
              <w:t>A</w:t>
            </w:r>
          </w:p>
        </w:tc>
        <w:tc>
          <w:tcPr>
            <w:tcW w:w="352" w:type="dxa"/>
          </w:tcPr>
          <w:p w14:paraId="575F7E05" w14:textId="77777777" w:rsidR="00D97E0C" w:rsidRPr="00D97E0C" w:rsidRDefault="00D97E0C" w:rsidP="00D97E0C">
            <w:pPr>
              <w:rPr>
                <w:rFonts w:ascii="Arial" w:hAnsi="Arial" w:cs="Arial"/>
                <w:b/>
                <w:sz w:val="24"/>
                <w:szCs w:val="24"/>
              </w:rPr>
            </w:pPr>
            <w:r w:rsidRPr="00D97E0C">
              <w:rPr>
                <w:rFonts w:ascii="Arial" w:hAnsi="Arial" w:cs="Arial"/>
                <w:b/>
                <w:sz w:val="24"/>
                <w:szCs w:val="24"/>
              </w:rPr>
              <w:t>S</w:t>
            </w:r>
          </w:p>
        </w:tc>
        <w:tc>
          <w:tcPr>
            <w:tcW w:w="352" w:type="dxa"/>
          </w:tcPr>
          <w:p w14:paraId="0572644E" w14:textId="77777777" w:rsidR="00D97E0C" w:rsidRPr="00D97E0C" w:rsidRDefault="00D97E0C" w:rsidP="00D97E0C">
            <w:pPr>
              <w:rPr>
                <w:rFonts w:ascii="Arial" w:hAnsi="Arial" w:cs="Arial"/>
                <w:b/>
                <w:sz w:val="24"/>
                <w:szCs w:val="24"/>
              </w:rPr>
            </w:pPr>
            <w:r w:rsidRPr="00D97E0C">
              <w:rPr>
                <w:rFonts w:ascii="Arial" w:hAnsi="Arial" w:cs="Arial"/>
                <w:b/>
                <w:sz w:val="24"/>
                <w:szCs w:val="24"/>
              </w:rPr>
              <w:t>O</w:t>
            </w:r>
          </w:p>
        </w:tc>
        <w:tc>
          <w:tcPr>
            <w:tcW w:w="352" w:type="dxa"/>
          </w:tcPr>
          <w:p w14:paraId="107EB9B0" w14:textId="77777777" w:rsidR="00D97E0C" w:rsidRPr="00D97E0C" w:rsidRDefault="00D97E0C" w:rsidP="00D97E0C">
            <w:pPr>
              <w:rPr>
                <w:rFonts w:ascii="Arial" w:hAnsi="Arial" w:cs="Arial"/>
                <w:b/>
                <w:sz w:val="24"/>
                <w:szCs w:val="24"/>
              </w:rPr>
            </w:pPr>
            <w:r w:rsidRPr="00D97E0C">
              <w:rPr>
                <w:rFonts w:ascii="Arial" w:hAnsi="Arial" w:cs="Arial"/>
                <w:b/>
                <w:sz w:val="24"/>
                <w:szCs w:val="24"/>
              </w:rPr>
              <w:t>N</w:t>
            </w:r>
          </w:p>
        </w:tc>
        <w:tc>
          <w:tcPr>
            <w:tcW w:w="432" w:type="dxa"/>
          </w:tcPr>
          <w:p w14:paraId="68A65500" w14:textId="77777777" w:rsidR="00D97E0C" w:rsidRPr="00D97E0C" w:rsidRDefault="00D97E0C" w:rsidP="00D97E0C">
            <w:pPr>
              <w:rPr>
                <w:rFonts w:ascii="Arial" w:hAnsi="Arial" w:cs="Arial"/>
                <w:b/>
                <w:sz w:val="24"/>
                <w:szCs w:val="24"/>
              </w:rPr>
            </w:pPr>
            <w:r w:rsidRPr="00D97E0C">
              <w:rPr>
                <w:rFonts w:ascii="Arial" w:hAnsi="Arial" w:cs="Arial"/>
                <w:b/>
                <w:sz w:val="24"/>
                <w:szCs w:val="24"/>
              </w:rPr>
              <w:t>D</w:t>
            </w:r>
          </w:p>
        </w:tc>
      </w:tr>
      <w:tr w:rsidR="00D97E0C" w:rsidRPr="00D97E0C" w14:paraId="36CD1ED6" w14:textId="77777777" w:rsidTr="00E77FA3">
        <w:trPr>
          <w:gridAfter w:val="1"/>
          <w:wAfter w:w="13" w:type="dxa"/>
          <w:cantSplit/>
          <w:trHeight w:val="1134"/>
        </w:trPr>
        <w:tc>
          <w:tcPr>
            <w:tcW w:w="1528" w:type="dxa"/>
          </w:tcPr>
          <w:p w14:paraId="3B2527BB"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Programar un vehículo para misiones oficiales y actividades municipales   </w:t>
            </w:r>
          </w:p>
        </w:tc>
        <w:tc>
          <w:tcPr>
            <w:tcW w:w="1728" w:type="dxa"/>
            <w:gridSpan w:val="2"/>
          </w:tcPr>
          <w:p w14:paraId="1B7217BD" w14:textId="77777777" w:rsidR="00D97E0C" w:rsidRPr="00D97E0C" w:rsidRDefault="00D97E0C" w:rsidP="00D97E0C">
            <w:pPr>
              <w:rPr>
                <w:rFonts w:ascii="Arial" w:hAnsi="Arial" w:cs="Arial"/>
                <w:sz w:val="24"/>
                <w:szCs w:val="24"/>
              </w:rPr>
            </w:pPr>
            <w:r w:rsidRPr="00D97E0C">
              <w:rPr>
                <w:rFonts w:ascii="Arial" w:hAnsi="Arial" w:cs="Arial"/>
                <w:sz w:val="24"/>
                <w:szCs w:val="24"/>
              </w:rPr>
              <w:t>Apoyar en un 100% a cada departamento o dependencia a realizar sus diligencias con más efectividad en el menor tiempo posible</w:t>
            </w:r>
          </w:p>
        </w:tc>
        <w:tc>
          <w:tcPr>
            <w:tcW w:w="1417" w:type="dxa"/>
          </w:tcPr>
          <w:p w14:paraId="0305693B"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Se le llena un formulario de datos personales </w:t>
            </w:r>
          </w:p>
        </w:tc>
        <w:tc>
          <w:tcPr>
            <w:tcW w:w="1701" w:type="dxa"/>
          </w:tcPr>
          <w:p w14:paraId="01A2BF6C" w14:textId="77777777" w:rsidR="00D97E0C" w:rsidRPr="00D97E0C" w:rsidRDefault="00D97E0C" w:rsidP="00D97E0C">
            <w:pPr>
              <w:rPr>
                <w:rFonts w:ascii="Arial" w:hAnsi="Arial" w:cs="Arial"/>
                <w:sz w:val="24"/>
                <w:szCs w:val="24"/>
              </w:rPr>
            </w:pPr>
            <w:r w:rsidRPr="00D97E0C">
              <w:rPr>
                <w:rFonts w:ascii="Arial" w:hAnsi="Arial" w:cs="Arial"/>
                <w:sz w:val="24"/>
                <w:szCs w:val="24"/>
              </w:rPr>
              <w:t>Trasladando a los empleados que soliciten el transporte hacia los diferentes lugares donde realicen sus diligencia</w:t>
            </w:r>
          </w:p>
        </w:tc>
        <w:tc>
          <w:tcPr>
            <w:tcW w:w="2126" w:type="dxa"/>
            <w:vMerge w:val="restart"/>
          </w:tcPr>
          <w:p w14:paraId="5B96548C" w14:textId="77777777" w:rsidR="00D97E0C" w:rsidRPr="00D97E0C" w:rsidRDefault="00D97E0C" w:rsidP="00D97E0C">
            <w:pPr>
              <w:rPr>
                <w:rFonts w:ascii="Arial" w:hAnsi="Arial" w:cs="Arial"/>
                <w:sz w:val="24"/>
                <w:szCs w:val="24"/>
              </w:rPr>
            </w:pPr>
            <w:r w:rsidRPr="00D97E0C">
              <w:rPr>
                <w:rFonts w:ascii="Arial" w:hAnsi="Arial" w:cs="Arial"/>
                <w:sz w:val="24"/>
                <w:szCs w:val="24"/>
              </w:rPr>
              <w:t>2 tijeras inferiores</w:t>
            </w:r>
          </w:p>
          <w:p w14:paraId="3136662E" w14:textId="77777777" w:rsidR="00D97E0C" w:rsidRPr="00D97E0C" w:rsidRDefault="00D97E0C" w:rsidP="00D97E0C">
            <w:pPr>
              <w:rPr>
                <w:rFonts w:ascii="Arial" w:hAnsi="Arial" w:cs="Arial"/>
                <w:sz w:val="24"/>
                <w:szCs w:val="24"/>
              </w:rPr>
            </w:pPr>
            <w:r w:rsidRPr="00D97E0C">
              <w:rPr>
                <w:rFonts w:ascii="Arial" w:hAnsi="Arial" w:cs="Arial"/>
                <w:sz w:val="24"/>
                <w:szCs w:val="24"/>
              </w:rPr>
              <w:t>2 tijeras superiores</w:t>
            </w:r>
          </w:p>
          <w:p w14:paraId="0EFACBF4" w14:textId="77777777" w:rsidR="00D97E0C" w:rsidRPr="00D97E0C" w:rsidRDefault="00D97E0C" w:rsidP="00D97E0C">
            <w:pPr>
              <w:rPr>
                <w:rFonts w:ascii="Arial" w:hAnsi="Arial" w:cs="Arial"/>
                <w:sz w:val="24"/>
                <w:szCs w:val="24"/>
              </w:rPr>
            </w:pPr>
          </w:p>
          <w:p w14:paraId="466F0FEE"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96 mantenimiento  </w:t>
            </w:r>
          </w:p>
          <w:p w14:paraId="2DC2F175" w14:textId="77777777" w:rsidR="00D97E0C" w:rsidRPr="00D97E0C" w:rsidRDefault="00D97E0C" w:rsidP="00D97E0C">
            <w:pPr>
              <w:rPr>
                <w:rFonts w:ascii="Arial" w:hAnsi="Arial" w:cs="Arial"/>
                <w:sz w:val="24"/>
                <w:szCs w:val="24"/>
              </w:rPr>
            </w:pPr>
          </w:p>
          <w:p w14:paraId="2AB5E0BC"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8 juegos de llantas </w:t>
            </w:r>
          </w:p>
          <w:p w14:paraId="1E7B4DDD" w14:textId="77777777" w:rsidR="00D97E0C" w:rsidRPr="00D97E0C" w:rsidRDefault="00D97E0C" w:rsidP="00D97E0C">
            <w:pPr>
              <w:rPr>
                <w:rFonts w:ascii="Arial" w:hAnsi="Arial" w:cs="Arial"/>
                <w:sz w:val="24"/>
                <w:szCs w:val="24"/>
              </w:rPr>
            </w:pPr>
          </w:p>
          <w:p w14:paraId="7B66C849"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$45,840 de combustible </w:t>
            </w:r>
          </w:p>
          <w:p w14:paraId="311E90C8" w14:textId="77777777" w:rsidR="00D97E0C" w:rsidRPr="00D97E0C" w:rsidRDefault="00D97E0C" w:rsidP="00D97E0C">
            <w:pPr>
              <w:rPr>
                <w:rFonts w:ascii="Arial" w:hAnsi="Arial" w:cs="Arial"/>
                <w:sz w:val="24"/>
                <w:szCs w:val="24"/>
              </w:rPr>
            </w:pPr>
          </w:p>
          <w:p w14:paraId="7CA510A9"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1 Baterías </w:t>
            </w:r>
          </w:p>
          <w:p w14:paraId="637D1296" w14:textId="77777777" w:rsidR="00D97E0C" w:rsidRPr="00D97E0C" w:rsidRDefault="00D97E0C" w:rsidP="00D97E0C">
            <w:pPr>
              <w:rPr>
                <w:rFonts w:ascii="Arial" w:hAnsi="Arial" w:cs="Arial"/>
                <w:sz w:val="24"/>
                <w:szCs w:val="24"/>
              </w:rPr>
            </w:pPr>
          </w:p>
          <w:p w14:paraId="503EF39C"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1 impresora </w:t>
            </w:r>
          </w:p>
          <w:p w14:paraId="1A148FD3" w14:textId="77777777" w:rsidR="00D97E0C" w:rsidRPr="00D97E0C" w:rsidRDefault="00D97E0C" w:rsidP="00D97E0C">
            <w:pPr>
              <w:rPr>
                <w:rFonts w:ascii="Arial" w:hAnsi="Arial" w:cs="Arial"/>
                <w:sz w:val="24"/>
                <w:szCs w:val="24"/>
              </w:rPr>
            </w:pPr>
          </w:p>
          <w:p w14:paraId="21DE5790" w14:textId="77777777" w:rsidR="00D97E0C" w:rsidRPr="00D97E0C" w:rsidRDefault="00D97E0C" w:rsidP="00D97E0C">
            <w:pPr>
              <w:rPr>
                <w:rFonts w:ascii="Arial" w:hAnsi="Arial" w:cs="Arial"/>
                <w:sz w:val="24"/>
                <w:szCs w:val="24"/>
              </w:rPr>
            </w:pPr>
            <w:r w:rsidRPr="00D97E0C">
              <w:rPr>
                <w:rFonts w:ascii="Arial" w:hAnsi="Arial" w:cs="Arial"/>
                <w:sz w:val="24"/>
                <w:szCs w:val="24"/>
              </w:rPr>
              <w:t>12 resma de papel boom t/c</w:t>
            </w:r>
          </w:p>
          <w:p w14:paraId="69D1F4D8" w14:textId="77777777" w:rsidR="00D97E0C" w:rsidRPr="00D97E0C" w:rsidRDefault="00D97E0C" w:rsidP="00D97E0C">
            <w:pPr>
              <w:rPr>
                <w:rFonts w:ascii="Arial" w:hAnsi="Arial" w:cs="Arial"/>
                <w:sz w:val="24"/>
                <w:szCs w:val="24"/>
              </w:rPr>
            </w:pPr>
          </w:p>
          <w:p w14:paraId="36AAF1E3"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1 engrampadora </w:t>
            </w:r>
          </w:p>
          <w:p w14:paraId="570E6F20" w14:textId="77777777" w:rsidR="00D97E0C" w:rsidRPr="00D97E0C" w:rsidRDefault="00D97E0C" w:rsidP="00D97E0C">
            <w:pPr>
              <w:rPr>
                <w:rFonts w:ascii="Arial" w:hAnsi="Arial" w:cs="Arial"/>
                <w:sz w:val="24"/>
                <w:szCs w:val="24"/>
              </w:rPr>
            </w:pPr>
          </w:p>
        </w:tc>
        <w:tc>
          <w:tcPr>
            <w:tcW w:w="1888" w:type="dxa"/>
          </w:tcPr>
          <w:p w14:paraId="5FC9FA69" w14:textId="77777777" w:rsidR="00D97E0C" w:rsidRPr="00D97E0C" w:rsidRDefault="00D97E0C" w:rsidP="00D97E0C">
            <w:pPr>
              <w:rPr>
                <w:rFonts w:ascii="Arial" w:hAnsi="Arial" w:cs="Arial"/>
                <w:sz w:val="24"/>
                <w:szCs w:val="24"/>
              </w:rPr>
            </w:pPr>
            <w:r w:rsidRPr="00D97E0C">
              <w:rPr>
                <w:rFonts w:ascii="Arial" w:hAnsi="Arial" w:cs="Arial"/>
                <w:sz w:val="24"/>
                <w:szCs w:val="24"/>
              </w:rPr>
              <w:t>Oscar Antonio Gochez colocho jefe de transporte</w:t>
            </w:r>
          </w:p>
          <w:p w14:paraId="62987B8A" w14:textId="77777777" w:rsidR="00D97E0C" w:rsidRPr="00D97E0C" w:rsidRDefault="00D97E0C" w:rsidP="00D97E0C">
            <w:pPr>
              <w:rPr>
                <w:rFonts w:ascii="Arial" w:hAnsi="Arial" w:cs="Arial"/>
                <w:sz w:val="24"/>
                <w:szCs w:val="24"/>
              </w:rPr>
            </w:pPr>
          </w:p>
          <w:p w14:paraId="0EC83E78" w14:textId="77777777" w:rsidR="00D97E0C" w:rsidRPr="00D97E0C" w:rsidRDefault="00D97E0C" w:rsidP="00D97E0C">
            <w:pPr>
              <w:rPr>
                <w:rFonts w:ascii="Arial" w:hAnsi="Arial" w:cs="Arial"/>
                <w:sz w:val="24"/>
                <w:szCs w:val="24"/>
              </w:rPr>
            </w:pPr>
          </w:p>
          <w:p w14:paraId="33113333" w14:textId="77777777" w:rsidR="00D97E0C" w:rsidRPr="00D97E0C" w:rsidRDefault="00D97E0C" w:rsidP="00D97E0C">
            <w:pPr>
              <w:jc w:val="right"/>
              <w:rPr>
                <w:rFonts w:ascii="Arial" w:hAnsi="Arial" w:cs="Arial"/>
                <w:sz w:val="24"/>
                <w:szCs w:val="24"/>
              </w:rPr>
            </w:pPr>
          </w:p>
        </w:tc>
        <w:tc>
          <w:tcPr>
            <w:tcW w:w="352" w:type="dxa"/>
            <w:textDirection w:val="btLr"/>
            <w:vAlign w:val="center"/>
          </w:tcPr>
          <w:p w14:paraId="35E5E872" w14:textId="77777777" w:rsidR="00D97E0C" w:rsidRPr="00D97E0C" w:rsidRDefault="00D97E0C" w:rsidP="00D97E0C">
            <w:pPr>
              <w:ind w:left="113" w:right="113"/>
              <w:jc w:val="center"/>
              <w:rPr>
                <w:rFonts w:ascii="Arial" w:hAnsi="Arial" w:cs="Arial"/>
                <w:sz w:val="24"/>
                <w:szCs w:val="24"/>
              </w:rPr>
            </w:pPr>
            <w:r w:rsidRPr="00D97E0C">
              <w:rPr>
                <w:rFonts w:ascii="Arial" w:hAnsi="Arial" w:cs="Arial"/>
                <w:sz w:val="24"/>
                <w:szCs w:val="24"/>
              </w:rPr>
              <w:t>8.33%</w:t>
            </w:r>
          </w:p>
        </w:tc>
        <w:tc>
          <w:tcPr>
            <w:tcW w:w="352" w:type="dxa"/>
            <w:textDirection w:val="btLr"/>
            <w:vAlign w:val="center"/>
          </w:tcPr>
          <w:p w14:paraId="50132ABD"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0A5B7FE3"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7345D82A"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5982C602"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08F31338"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703512AC"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3F1A4DB1"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6F2346DB"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37622B4E"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352" w:type="dxa"/>
            <w:textDirection w:val="btLr"/>
            <w:vAlign w:val="center"/>
          </w:tcPr>
          <w:p w14:paraId="4C2430F8"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c>
          <w:tcPr>
            <w:tcW w:w="432" w:type="dxa"/>
            <w:textDirection w:val="btLr"/>
            <w:vAlign w:val="center"/>
          </w:tcPr>
          <w:p w14:paraId="23776792" w14:textId="77777777" w:rsidR="00D97E0C" w:rsidRPr="00D97E0C" w:rsidRDefault="00D97E0C" w:rsidP="00D97E0C">
            <w:pPr>
              <w:ind w:left="113" w:right="113"/>
              <w:jc w:val="center"/>
              <w:rPr>
                <w:rFonts w:ascii="Calibri" w:hAnsi="Calibri" w:cs="Times New Roman"/>
              </w:rPr>
            </w:pPr>
            <w:r w:rsidRPr="00D97E0C">
              <w:rPr>
                <w:rFonts w:ascii="Arial" w:hAnsi="Arial" w:cs="Arial"/>
                <w:sz w:val="24"/>
                <w:szCs w:val="24"/>
              </w:rPr>
              <w:t>8.33%</w:t>
            </w:r>
          </w:p>
        </w:tc>
      </w:tr>
      <w:tr w:rsidR="00D97E0C" w:rsidRPr="00D97E0C" w14:paraId="0B6C0CD2" w14:textId="77777777" w:rsidTr="00E77FA3">
        <w:trPr>
          <w:gridAfter w:val="1"/>
          <w:wAfter w:w="13" w:type="dxa"/>
          <w:cantSplit/>
          <w:trHeight w:val="1143"/>
        </w:trPr>
        <w:tc>
          <w:tcPr>
            <w:tcW w:w="1528" w:type="dxa"/>
          </w:tcPr>
          <w:p w14:paraId="7624C690"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programar el microbús marca Nissan </w:t>
            </w:r>
            <w:proofErr w:type="spellStart"/>
            <w:r w:rsidRPr="00D97E0C">
              <w:rPr>
                <w:rFonts w:ascii="Arial" w:hAnsi="Arial" w:cs="Arial"/>
                <w:sz w:val="24"/>
                <w:szCs w:val="24"/>
              </w:rPr>
              <w:t>urban</w:t>
            </w:r>
            <w:proofErr w:type="spellEnd"/>
            <w:r w:rsidRPr="00D97E0C">
              <w:rPr>
                <w:rFonts w:ascii="Arial" w:hAnsi="Arial" w:cs="Arial"/>
                <w:sz w:val="24"/>
                <w:szCs w:val="24"/>
              </w:rPr>
              <w:t xml:space="preserve"> placa N 4595 para los pacientes del municipio que soliciten el transporte hacia los </w:t>
            </w:r>
            <w:r w:rsidRPr="00D97E0C">
              <w:rPr>
                <w:rFonts w:ascii="Arial" w:hAnsi="Arial" w:cs="Arial"/>
                <w:sz w:val="24"/>
                <w:szCs w:val="24"/>
              </w:rPr>
              <w:lastRenderedPageBreak/>
              <w:t>diferentes hospitales</w:t>
            </w:r>
          </w:p>
        </w:tc>
        <w:tc>
          <w:tcPr>
            <w:tcW w:w="1728" w:type="dxa"/>
            <w:gridSpan w:val="2"/>
          </w:tcPr>
          <w:p w14:paraId="7BE285CF" w14:textId="77777777" w:rsidR="00D97E0C" w:rsidRPr="00D97E0C" w:rsidRDefault="00D97E0C" w:rsidP="00D97E0C">
            <w:pPr>
              <w:rPr>
                <w:rFonts w:ascii="Arial" w:hAnsi="Arial" w:cs="Arial"/>
                <w:sz w:val="24"/>
                <w:szCs w:val="24"/>
              </w:rPr>
            </w:pPr>
            <w:r w:rsidRPr="00D97E0C">
              <w:rPr>
                <w:rFonts w:ascii="Arial" w:hAnsi="Arial" w:cs="Arial"/>
                <w:sz w:val="24"/>
                <w:szCs w:val="24"/>
              </w:rPr>
              <w:lastRenderedPageBreak/>
              <w:t>Apoyar en un 100% a las personas del municipio a realizar sus citas con el medico en los diferentes hospitales</w:t>
            </w:r>
          </w:p>
        </w:tc>
        <w:tc>
          <w:tcPr>
            <w:tcW w:w="1417" w:type="dxa"/>
          </w:tcPr>
          <w:p w14:paraId="3C344E03"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Resección de solicitud de transporte </w:t>
            </w:r>
          </w:p>
        </w:tc>
        <w:tc>
          <w:tcPr>
            <w:tcW w:w="1701" w:type="dxa"/>
          </w:tcPr>
          <w:p w14:paraId="3DA18DA6" w14:textId="77777777" w:rsidR="00D97E0C" w:rsidRPr="00D97E0C" w:rsidRDefault="00D97E0C" w:rsidP="00D97E0C">
            <w:pPr>
              <w:rPr>
                <w:rFonts w:ascii="Arial" w:hAnsi="Arial" w:cs="Arial"/>
                <w:sz w:val="24"/>
                <w:szCs w:val="24"/>
              </w:rPr>
            </w:pPr>
            <w:r w:rsidRPr="00D97E0C">
              <w:rPr>
                <w:rFonts w:ascii="Arial" w:hAnsi="Arial" w:cs="Arial"/>
                <w:sz w:val="24"/>
                <w:szCs w:val="24"/>
              </w:rPr>
              <w:t>Trasladando a las personas del municipio que soliciten el transporte hacia los diferentes hospitales</w:t>
            </w:r>
          </w:p>
        </w:tc>
        <w:tc>
          <w:tcPr>
            <w:tcW w:w="2126" w:type="dxa"/>
            <w:vMerge/>
          </w:tcPr>
          <w:p w14:paraId="79C3FADC" w14:textId="77777777" w:rsidR="00D97E0C" w:rsidRPr="00D97E0C" w:rsidRDefault="00D97E0C" w:rsidP="00D97E0C">
            <w:pPr>
              <w:rPr>
                <w:rFonts w:ascii="Arial" w:hAnsi="Arial" w:cs="Arial"/>
                <w:sz w:val="24"/>
                <w:szCs w:val="24"/>
              </w:rPr>
            </w:pPr>
          </w:p>
        </w:tc>
        <w:tc>
          <w:tcPr>
            <w:tcW w:w="1888" w:type="dxa"/>
          </w:tcPr>
          <w:p w14:paraId="6E7BB6CA" w14:textId="77777777" w:rsidR="00D97E0C" w:rsidRPr="00D97E0C" w:rsidRDefault="00D97E0C" w:rsidP="00D97E0C">
            <w:pPr>
              <w:rPr>
                <w:rFonts w:ascii="Arial" w:hAnsi="Arial" w:cs="Arial"/>
                <w:sz w:val="24"/>
                <w:szCs w:val="24"/>
              </w:rPr>
            </w:pPr>
            <w:r w:rsidRPr="00D97E0C">
              <w:rPr>
                <w:rFonts w:ascii="Arial" w:hAnsi="Arial" w:cs="Arial"/>
                <w:sz w:val="24"/>
                <w:szCs w:val="24"/>
              </w:rPr>
              <w:t>Oscar Antonio Gochez coloco jefe de transporte</w:t>
            </w:r>
          </w:p>
        </w:tc>
        <w:tc>
          <w:tcPr>
            <w:tcW w:w="352" w:type="dxa"/>
            <w:textDirection w:val="btLr"/>
            <w:vAlign w:val="center"/>
          </w:tcPr>
          <w:p w14:paraId="1B2060BE"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442C0827"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6841A3AC"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3930DFB7"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3034E57"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50E137CC"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6B265EEE"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3A14B7CA"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47DB8671"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4BC1708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5706857E"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432" w:type="dxa"/>
            <w:textDirection w:val="btLr"/>
            <w:vAlign w:val="center"/>
          </w:tcPr>
          <w:p w14:paraId="303C112F"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r>
      <w:tr w:rsidR="00D97E0C" w:rsidRPr="00D97E0C" w14:paraId="0B79BC99" w14:textId="77777777" w:rsidTr="00E77FA3">
        <w:trPr>
          <w:gridAfter w:val="1"/>
          <w:wAfter w:w="13" w:type="dxa"/>
          <w:cantSplit/>
          <w:trHeight w:val="1143"/>
        </w:trPr>
        <w:tc>
          <w:tcPr>
            <w:tcW w:w="1528" w:type="dxa"/>
          </w:tcPr>
          <w:p w14:paraId="4B349879"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programar el camión marca Hyundai placa N 8079 para servicios generales </w:t>
            </w:r>
          </w:p>
        </w:tc>
        <w:tc>
          <w:tcPr>
            <w:tcW w:w="1728" w:type="dxa"/>
            <w:gridSpan w:val="2"/>
          </w:tcPr>
          <w:p w14:paraId="3BCA3F09"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Apoyar en un 100%a las dependencias de la alcaldía </w:t>
            </w:r>
          </w:p>
        </w:tc>
        <w:tc>
          <w:tcPr>
            <w:tcW w:w="1417" w:type="dxa"/>
          </w:tcPr>
          <w:p w14:paraId="58E11762" w14:textId="77777777" w:rsidR="00D97E0C" w:rsidRPr="00D97E0C" w:rsidRDefault="00D97E0C" w:rsidP="00D97E0C">
            <w:pPr>
              <w:rPr>
                <w:rFonts w:ascii="Arial" w:hAnsi="Arial" w:cs="Arial"/>
                <w:sz w:val="24"/>
                <w:szCs w:val="24"/>
              </w:rPr>
            </w:pPr>
            <w:r w:rsidRPr="00D97E0C">
              <w:rPr>
                <w:rFonts w:ascii="Arial" w:hAnsi="Arial" w:cs="Arial"/>
                <w:sz w:val="24"/>
                <w:szCs w:val="24"/>
              </w:rPr>
              <w:t>Resección de solicitud de transporte</w:t>
            </w:r>
          </w:p>
        </w:tc>
        <w:tc>
          <w:tcPr>
            <w:tcW w:w="1701" w:type="dxa"/>
          </w:tcPr>
          <w:p w14:paraId="4E4ADFA5" w14:textId="77777777" w:rsidR="00D97E0C" w:rsidRPr="00D97E0C" w:rsidRDefault="00D97E0C" w:rsidP="00D97E0C">
            <w:pPr>
              <w:rPr>
                <w:rFonts w:ascii="Arial" w:hAnsi="Arial" w:cs="Arial"/>
                <w:sz w:val="24"/>
                <w:szCs w:val="24"/>
              </w:rPr>
            </w:pPr>
            <w:r w:rsidRPr="00D97E0C">
              <w:rPr>
                <w:rFonts w:ascii="Arial" w:hAnsi="Arial" w:cs="Arial"/>
                <w:sz w:val="24"/>
                <w:szCs w:val="24"/>
              </w:rPr>
              <w:t>Trasladando materiales ,personal a los lugares donde lo necesiten</w:t>
            </w:r>
          </w:p>
        </w:tc>
        <w:tc>
          <w:tcPr>
            <w:tcW w:w="2126" w:type="dxa"/>
            <w:vMerge w:val="restart"/>
          </w:tcPr>
          <w:p w14:paraId="29729D00" w14:textId="77777777" w:rsidR="00D97E0C" w:rsidRPr="00D97E0C" w:rsidRDefault="00D97E0C" w:rsidP="00D97E0C">
            <w:pPr>
              <w:rPr>
                <w:rFonts w:ascii="Arial" w:hAnsi="Arial" w:cs="Arial"/>
                <w:sz w:val="24"/>
                <w:szCs w:val="24"/>
              </w:rPr>
            </w:pPr>
          </w:p>
        </w:tc>
        <w:tc>
          <w:tcPr>
            <w:tcW w:w="1888" w:type="dxa"/>
          </w:tcPr>
          <w:p w14:paraId="2CFDDD98" w14:textId="77777777" w:rsidR="00D97E0C" w:rsidRPr="00D97E0C" w:rsidRDefault="00D97E0C" w:rsidP="00D97E0C">
            <w:pPr>
              <w:rPr>
                <w:rFonts w:ascii="Arial" w:hAnsi="Arial" w:cs="Arial"/>
                <w:sz w:val="24"/>
                <w:szCs w:val="24"/>
              </w:rPr>
            </w:pPr>
            <w:r w:rsidRPr="00D97E0C">
              <w:rPr>
                <w:rFonts w:ascii="Arial" w:hAnsi="Arial" w:cs="Arial"/>
                <w:sz w:val="24"/>
                <w:szCs w:val="24"/>
              </w:rPr>
              <w:t>Oscar Antonio Gochez colocho jefe de transporte</w:t>
            </w:r>
          </w:p>
        </w:tc>
        <w:tc>
          <w:tcPr>
            <w:tcW w:w="352" w:type="dxa"/>
            <w:textDirection w:val="btLr"/>
            <w:vAlign w:val="center"/>
          </w:tcPr>
          <w:p w14:paraId="222AECD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63CC6E56"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34B1B39B"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0441D66"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70288E98"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5EF3546E"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37FAD980"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D76DFAA"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446F404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7B0163CA"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7F5E3C9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432" w:type="dxa"/>
            <w:textDirection w:val="btLr"/>
            <w:vAlign w:val="center"/>
          </w:tcPr>
          <w:p w14:paraId="5D47183D"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r>
      <w:tr w:rsidR="00D97E0C" w:rsidRPr="00D97E0C" w14:paraId="5FE8D09B" w14:textId="77777777" w:rsidTr="00E77FA3">
        <w:trPr>
          <w:gridAfter w:val="1"/>
          <w:wAfter w:w="13" w:type="dxa"/>
          <w:cantSplit/>
          <w:trHeight w:val="1143"/>
        </w:trPr>
        <w:tc>
          <w:tcPr>
            <w:tcW w:w="1528" w:type="dxa"/>
          </w:tcPr>
          <w:p w14:paraId="5844E44A" w14:textId="77777777" w:rsidR="00D97E0C" w:rsidRPr="00D97E0C" w:rsidRDefault="00D97E0C" w:rsidP="00D97E0C">
            <w:pPr>
              <w:rPr>
                <w:rFonts w:ascii="Arial" w:hAnsi="Arial" w:cs="Arial"/>
                <w:sz w:val="24"/>
                <w:szCs w:val="24"/>
              </w:rPr>
            </w:pPr>
            <w:r w:rsidRPr="00D97E0C">
              <w:rPr>
                <w:rFonts w:ascii="Arial" w:hAnsi="Arial" w:cs="Arial"/>
                <w:sz w:val="24"/>
                <w:szCs w:val="24"/>
              </w:rPr>
              <w:t>programar el pick up marca Mazda placa N 9336  para todas las emergencias</w:t>
            </w:r>
          </w:p>
        </w:tc>
        <w:tc>
          <w:tcPr>
            <w:tcW w:w="1728" w:type="dxa"/>
            <w:gridSpan w:val="2"/>
          </w:tcPr>
          <w:p w14:paraId="65F6D940" w14:textId="77777777" w:rsidR="00D97E0C" w:rsidRPr="00D97E0C" w:rsidRDefault="00D97E0C" w:rsidP="00D97E0C">
            <w:pPr>
              <w:rPr>
                <w:rFonts w:ascii="Arial" w:hAnsi="Arial" w:cs="Arial"/>
                <w:sz w:val="24"/>
                <w:szCs w:val="24"/>
              </w:rPr>
            </w:pPr>
            <w:r w:rsidRPr="00D97E0C">
              <w:rPr>
                <w:rFonts w:ascii="Arial" w:hAnsi="Arial" w:cs="Arial"/>
                <w:sz w:val="24"/>
                <w:szCs w:val="24"/>
              </w:rPr>
              <w:t>Apoyar en un 100% a los empleados de la   alcaldía  y a todas las personas del municipio en cualquier emergencia</w:t>
            </w:r>
          </w:p>
        </w:tc>
        <w:tc>
          <w:tcPr>
            <w:tcW w:w="1417" w:type="dxa"/>
          </w:tcPr>
          <w:p w14:paraId="49F95B71" w14:textId="77777777" w:rsidR="00D97E0C" w:rsidRPr="00D97E0C" w:rsidRDefault="00D97E0C" w:rsidP="00D97E0C">
            <w:pPr>
              <w:rPr>
                <w:rFonts w:ascii="Arial" w:hAnsi="Arial" w:cs="Arial"/>
                <w:sz w:val="24"/>
                <w:szCs w:val="24"/>
              </w:rPr>
            </w:pPr>
            <w:r w:rsidRPr="00D97E0C">
              <w:rPr>
                <w:rFonts w:ascii="Arial" w:hAnsi="Arial" w:cs="Arial"/>
                <w:sz w:val="24"/>
                <w:szCs w:val="24"/>
              </w:rPr>
              <w:t>Resección de solicitud de transporte</w:t>
            </w:r>
          </w:p>
        </w:tc>
        <w:tc>
          <w:tcPr>
            <w:tcW w:w="1701" w:type="dxa"/>
          </w:tcPr>
          <w:p w14:paraId="7E35ED2A" w14:textId="77777777" w:rsidR="00D97E0C" w:rsidRPr="00D97E0C" w:rsidRDefault="00D97E0C" w:rsidP="00D97E0C">
            <w:pPr>
              <w:rPr>
                <w:rFonts w:ascii="Arial" w:hAnsi="Arial" w:cs="Arial"/>
                <w:sz w:val="24"/>
                <w:szCs w:val="24"/>
              </w:rPr>
            </w:pPr>
            <w:r w:rsidRPr="00D97E0C">
              <w:rPr>
                <w:rFonts w:ascii="Arial" w:hAnsi="Arial" w:cs="Arial"/>
                <w:sz w:val="24"/>
                <w:szCs w:val="24"/>
              </w:rPr>
              <w:t>Trasladando a los empleados de la alcaldía o personas del municipio hacia donde se requiera la emergencia</w:t>
            </w:r>
          </w:p>
        </w:tc>
        <w:tc>
          <w:tcPr>
            <w:tcW w:w="2126" w:type="dxa"/>
            <w:vMerge/>
          </w:tcPr>
          <w:p w14:paraId="75D872C5" w14:textId="77777777" w:rsidR="00D97E0C" w:rsidRPr="00D97E0C" w:rsidRDefault="00D97E0C" w:rsidP="00D97E0C">
            <w:pPr>
              <w:rPr>
                <w:rFonts w:ascii="Arial" w:hAnsi="Arial" w:cs="Arial"/>
                <w:sz w:val="24"/>
                <w:szCs w:val="24"/>
              </w:rPr>
            </w:pPr>
          </w:p>
        </w:tc>
        <w:tc>
          <w:tcPr>
            <w:tcW w:w="1888" w:type="dxa"/>
          </w:tcPr>
          <w:p w14:paraId="0BB7DBFE" w14:textId="77777777" w:rsidR="00D97E0C" w:rsidRPr="00D97E0C" w:rsidRDefault="00D97E0C" w:rsidP="00D97E0C">
            <w:pPr>
              <w:rPr>
                <w:rFonts w:ascii="Arial" w:hAnsi="Arial" w:cs="Arial"/>
                <w:sz w:val="24"/>
                <w:szCs w:val="24"/>
              </w:rPr>
            </w:pPr>
            <w:r w:rsidRPr="00D97E0C">
              <w:rPr>
                <w:rFonts w:ascii="Arial" w:hAnsi="Arial" w:cs="Arial"/>
                <w:sz w:val="24"/>
                <w:szCs w:val="24"/>
              </w:rPr>
              <w:t>Oscar Antonio Gochez colocho jefe de transporte</w:t>
            </w:r>
          </w:p>
        </w:tc>
        <w:tc>
          <w:tcPr>
            <w:tcW w:w="352" w:type="dxa"/>
            <w:textDirection w:val="btLr"/>
            <w:vAlign w:val="center"/>
          </w:tcPr>
          <w:p w14:paraId="277F4C7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59A4EC49"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70986CF"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33858852"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4CB7274"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BF29C9D"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56F1006"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60C6799D"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39346828"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A8CA47E"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708F4711"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432" w:type="dxa"/>
            <w:textDirection w:val="btLr"/>
            <w:vAlign w:val="center"/>
          </w:tcPr>
          <w:p w14:paraId="43A65A73"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r>
      <w:tr w:rsidR="00D97E0C" w:rsidRPr="00D97E0C" w14:paraId="5937842E" w14:textId="77777777" w:rsidTr="00E77FA3">
        <w:trPr>
          <w:gridAfter w:val="1"/>
          <w:wAfter w:w="13" w:type="dxa"/>
          <w:cantSplit/>
          <w:trHeight w:val="1143"/>
        </w:trPr>
        <w:tc>
          <w:tcPr>
            <w:tcW w:w="1528" w:type="dxa"/>
          </w:tcPr>
          <w:p w14:paraId="0197BA8E" w14:textId="77777777" w:rsidR="00D97E0C" w:rsidRPr="00D97E0C" w:rsidRDefault="00D97E0C" w:rsidP="00D97E0C">
            <w:pPr>
              <w:rPr>
                <w:rFonts w:ascii="Arial" w:hAnsi="Arial" w:cs="Arial"/>
                <w:sz w:val="24"/>
                <w:szCs w:val="24"/>
              </w:rPr>
            </w:pPr>
            <w:r w:rsidRPr="00D97E0C">
              <w:rPr>
                <w:rFonts w:ascii="Arial" w:hAnsi="Arial" w:cs="Arial"/>
                <w:sz w:val="24"/>
                <w:szCs w:val="24"/>
              </w:rPr>
              <w:t>Asignar camión pesado con su respectiva pipa para los servicios que se requieran</w:t>
            </w:r>
          </w:p>
        </w:tc>
        <w:tc>
          <w:tcPr>
            <w:tcW w:w="1728" w:type="dxa"/>
            <w:gridSpan w:val="2"/>
          </w:tcPr>
          <w:p w14:paraId="34DC90CF" w14:textId="77777777" w:rsidR="00D97E0C" w:rsidRPr="00D97E0C" w:rsidRDefault="00D97E0C" w:rsidP="00D97E0C">
            <w:pPr>
              <w:rPr>
                <w:rFonts w:ascii="Arial" w:hAnsi="Arial" w:cs="Arial"/>
                <w:sz w:val="24"/>
                <w:szCs w:val="24"/>
              </w:rPr>
            </w:pPr>
            <w:r w:rsidRPr="00D97E0C">
              <w:rPr>
                <w:rFonts w:ascii="Arial" w:hAnsi="Arial" w:cs="Arial"/>
                <w:sz w:val="24"/>
                <w:szCs w:val="24"/>
              </w:rPr>
              <w:t>Apoyar en un100% a las personas del municipio a cubrir sus necesidades cuando se requiera</w:t>
            </w:r>
          </w:p>
        </w:tc>
        <w:tc>
          <w:tcPr>
            <w:tcW w:w="1417" w:type="dxa"/>
          </w:tcPr>
          <w:p w14:paraId="0CAC2A06" w14:textId="77777777" w:rsidR="00D97E0C" w:rsidRPr="00D97E0C" w:rsidRDefault="00D97E0C" w:rsidP="00D97E0C">
            <w:pPr>
              <w:rPr>
                <w:rFonts w:ascii="Arial" w:hAnsi="Arial" w:cs="Arial"/>
                <w:sz w:val="24"/>
                <w:szCs w:val="24"/>
              </w:rPr>
            </w:pPr>
            <w:r w:rsidRPr="00D97E0C">
              <w:rPr>
                <w:rFonts w:ascii="Arial" w:hAnsi="Arial" w:cs="Arial"/>
                <w:sz w:val="24"/>
                <w:szCs w:val="24"/>
              </w:rPr>
              <w:t>Resección de solicitud de transporte</w:t>
            </w:r>
          </w:p>
        </w:tc>
        <w:tc>
          <w:tcPr>
            <w:tcW w:w="1701" w:type="dxa"/>
          </w:tcPr>
          <w:p w14:paraId="43D4D879" w14:textId="77777777" w:rsidR="00D97E0C" w:rsidRPr="00D97E0C" w:rsidRDefault="00D97E0C" w:rsidP="00D97E0C">
            <w:pPr>
              <w:rPr>
                <w:rFonts w:ascii="Arial" w:hAnsi="Arial" w:cs="Arial"/>
                <w:sz w:val="24"/>
                <w:szCs w:val="24"/>
              </w:rPr>
            </w:pPr>
            <w:r w:rsidRPr="00D97E0C">
              <w:rPr>
                <w:rFonts w:ascii="Arial" w:hAnsi="Arial" w:cs="Arial"/>
                <w:sz w:val="24"/>
                <w:szCs w:val="24"/>
              </w:rPr>
              <w:t>Trasladando a los diferentes lugares del municipio lo que fuese necesario donde lo soliciten</w:t>
            </w:r>
          </w:p>
        </w:tc>
        <w:tc>
          <w:tcPr>
            <w:tcW w:w="2126" w:type="dxa"/>
            <w:vMerge/>
          </w:tcPr>
          <w:p w14:paraId="57816333" w14:textId="77777777" w:rsidR="00D97E0C" w:rsidRPr="00D97E0C" w:rsidRDefault="00D97E0C" w:rsidP="00D97E0C">
            <w:pPr>
              <w:rPr>
                <w:rFonts w:ascii="Arial" w:hAnsi="Arial" w:cs="Arial"/>
                <w:sz w:val="24"/>
                <w:szCs w:val="24"/>
              </w:rPr>
            </w:pPr>
          </w:p>
        </w:tc>
        <w:tc>
          <w:tcPr>
            <w:tcW w:w="1888" w:type="dxa"/>
          </w:tcPr>
          <w:p w14:paraId="19C77764" w14:textId="77777777" w:rsidR="00D97E0C" w:rsidRPr="00D97E0C" w:rsidRDefault="00D97E0C" w:rsidP="00D97E0C">
            <w:pPr>
              <w:rPr>
                <w:rFonts w:ascii="Arial" w:hAnsi="Arial" w:cs="Arial"/>
                <w:sz w:val="24"/>
                <w:szCs w:val="24"/>
              </w:rPr>
            </w:pPr>
            <w:r w:rsidRPr="00D97E0C">
              <w:rPr>
                <w:rFonts w:ascii="Arial" w:hAnsi="Arial" w:cs="Arial"/>
                <w:sz w:val="24"/>
                <w:szCs w:val="24"/>
              </w:rPr>
              <w:t>Oscar Antonio Gochez colocho jefe transporte</w:t>
            </w:r>
          </w:p>
          <w:p w14:paraId="143C0555" w14:textId="77777777" w:rsidR="00D97E0C" w:rsidRPr="00D97E0C" w:rsidRDefault="00D97E0C" w:rsidP="00D97E0C">
            <w:pPr>
              <w:rPr>
                <w:rFonts w:ascii="Arial" w:hAnsi="Arial" w:cs="Arial"/>
                <w:sz w:val="24"/>
                <w:szCs w:val="24"/>
              </w:rPr>
            </w:pPr>
          </w:p>
        </w:tc>
        <w:tc>
          <w:tcPr>
            <w:tcW w:w="352" w:type="dxa"/>
            <w:textDirection w:val="btLr"/>
            <w:vAlign w:val="center"/>
          </w:tcPr>
          <w:p w14:paraId="5DA544BA"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84A6BEA"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4A1AA967"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7BE1B380"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CB02299"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C2C0D0B"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30FD2116"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79EB0468"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48150B8F"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6A693780"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61831F6F"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432" w:type="dxa"/>
            <w:textDirection w:val="btLr"/>
            <w:vAlign w:val="center"/>
          </w:tcPr>
          <w:p w14:paraId="7E59E1C7"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r>
      <w:tr w:rsidR="00D97E0C" w:rsidRPr="00D97E0C" w14:paraId="0F2E6783" w14:textId="77777777" w:rsidTr="00E77FA3">
        <w:trPr>
          <w:gridAfter w:val="1"/>
          <w:wAfter w:w="13" w:type="dxa"/>
          <w:cantSplit/>
          <w:trHeight w:val="1143"/>
        </w:trPr>
        <w:tc>
          <w:tcPr>
            <w:tcW w:w="1528" w:type="dxa"/>
          </w:tcPr>
          <w:p w14:paraId="41D6C056" w14:textId="77777777" w:rsidR="00D97E0C" w:rsidRPr="00D97E0C" w:rsidRDefault="00D97E0C" w:rsidP="00D97E0C">
            <w:pPr>
              <w:rPr>
                <w:rFonts w:ascii="Arial" w:hAnsi="Arial" w:cs="Arial"/>
                <w:sz w:val="24"/>
                <w:szCs w:val="24"/>
              </w:rPr>
            </w:pPr>
            <w:r w:rsidRPr="00D97E0C">
              <w:rPr>
                <w:rFonts w:ascii="Arial" w:hAnsi="Arial" w:cs="Arial"/>
                <w:sz w:val="24"/>
                <w:szCs w:val="24"/>
              </w:rPr>
              <w:lastRenderedPageBreak/>
              <w:t>asignar camión  recolector grande placa N 18494  en dos turnos durante todo el  día en la zona urbana</w:t>
            </w:r>
          </w:p>
        </w:tc>
        <w:tc>
          <w:tcPr>
            <w:tcW w:w="1728" w:type="dxa"/>
            <w:gridSpan w:val="2"/>
          </w:tcPr>
          <w:p w14:paraId="669D8519" w14:textId="77777777" w:rsidR="00D97E0C" w:rsidRPr="00D97E0C" w:rsidRDefault="00D97E0C" w:rsidP="00D97E0C">
            <w:pPr>
              <w:rPr>
                <w:rFonts w:ascii="Arial" w:hAnsi="Arial" w:cs="Arial"/>
                <w:sz w:val="24"/>
                <w:szCs w:val="24"/>
              </w:rPr>
            </w:pPr>
            <w:r w:rsidRPr="00D97E0C">
              <w:rPr>
                <w:rFonts w:ascii="Arial" w:hAnsi="Arial" w:cs="Arial"/>
                <w:sz w:val="24"/>
                <w:szCs w:val="24"/>
              </w:rPr>
              <w:t>Apoyar en un 100% a todos los habitantes dela zona urbana a mantener aseada las calles del municipio</w:t>
            </w:r>
          </w:p>
        </w:tc>
        <w:tc>
          <w:tcPr>
            <w:tcW w:w="1417" w:type="dxa"/>
          </w:tcPr>
          <w:p w14:paraId="4407F277" w14:textId="77777777" w:rsidR="00D97E0C" w:rsidRPr="00D97E0C" w:rsidRDefault="00D97E0C" w:rsidP="00D97E0C">
            <w:pPr>
              <w:rPr>
                <w:rFonts w:ascii="Arial" w:hAnsi="Arial" w:cs="Arial"/>
                <w:sz w:val="24"/>
                <w:szCs w:val="24"/>
              </w:rPr>
            </w:pPr>
            <w:r w:rsidRPr="00D97E0C">
              <w:rPr>
                <w:rFonts w:ascii="Arial" w:hAnsi="Arial" w:cs="Arial"/>
                <w:sz w:val="24"/>
                <w:szCs w:val="24"/>
              </w:rPr>
              <w:t>Resección de solicitud de transporte</w:t>
            </w:r>
          </w:p>
        </w:tc>
        <w:tc>
          <w:tcPr>
            <w:tcW w:w="1701" w:type="dxa"/>
          </w:tcPr>
          <w:p w14:paraId="7FED85A9" w14:textId="77777777" w:rsidR="00D97E0C" w:rsidRPr="00D97E0C" w:rsidRDefault="00D97E0C" w:rsidP="00D97E0C">
            <w:pPr>
              <w:rPr>
                <w:rFonts w:ascii="Arial" w:hAnsi="Arial" w:cs="Arial"/>
                <w:sz w:val="24"/>
                <w:szCs w:val="24"/>
              </w:rPr>
            </w:pPr>
            <w:r w:rsidRPr="00D97E0C">
              <w:rPr>
                <w:rFonts w:ascii="Arial" w:hAnsi="Arial" w:cs="Arial"/>
                <w:sz w:val="24"/>
                <w:szCs w:val="24"/>
              </w:rPr>
              <w:t>Recolectando los desechos para trasladarlos al relleno sanitario del municipio</w:t>
            </w:r>
          </w:p>
        </w:tc>
        <w:tc>
          <w:tcPr>
            <w:tcW w:w="2126" w:type="dxa"/>
            <w:vMerge w:val="restart"/>
          </w:tcPr>
          <w:p w14:paraId="562D9AB5" w14:textId="77777777" w:rsidR="00D97E0C" w:rsidRPr="00D97E0C" w:rsidRDefault="00D97E0C" w:rsidP="00D97E0C">
            <w:pPr>
              <w:rPr>
                <w:rFonts w:ascii="Arial" w:hAnsi="Arial" w:cs="Arial"/>
                <w:sz w:val="24"/>
                <w:szCs w:val="24"/>
              </w:rPr>
            </w:pPr>
          </w:p>
        </w:tc>
        <w:tc>
          <w:tcPr>
            <w:tcW w:w="1888" w:type="dxa"/>
          </w:tcPr>
          <w:p w14:paraId="2E94E467" w14:textId="77777777" w:rsidR="00D97E0C" w:rsidRPr="00D97E0C" w:rsidRDefault="00D97E0C" w:rsidP="00D97E0C">
            <w:pPr>
              <w:rPr>
                <w:rFonts w:ascii="Arial" w:hAnsi="Arial" w:cs="Arial"/>
                <w:sz w:val="24"/>
                <w:szCs w:val="24"/>
              </w:rPr>
            </w:pPr>
            <w:r w:rsidRPr="00D97E0C">
              <w:rPr>
                <w:rFonts w:ascii="Arial" w:hAnsi="Arial" w:cs="Arial"/>
                <w:sz w:val="24"/>
                <w:szCs w:val="24"/>
              </w:rPr>
              <w:t>Oscar Antonio Gochez colocho</w:t>
            </w:r>
          </w:p>
          <w:p w14:paraId="210B044F" w14:textId="77777777" w:rsidR="00D97E0C" w:rsidRPr="00D97E0C" w:rsidRDefault="00D97E0C" w:rsidP="00D97E0C">
            <w:pPr>
              <w:rPr>
                <w:rFonts w:ascii="Arial" w:hAnsi="Arial" w:cs="Arial"/>
                <w:sz w:val="24"/>
                <w:szCs w:val="24"/>
              </w:rPr>
            </w:pPr>
            <w:r w:rsidRPr="00D97E0C">
              <w:rPr>
                <w:rFonts w:ascii="Arial" w:hAnsi="Arial" w:cs="Arial"/>
                <w:sz w:val="24"/>
                <w:szCs w:val="24"/>
              </w:rPr>
              <w:t>Jefe transporte</w:t>
            </w:r>
          </w:p>
        </w:tc>
        <w:tc>
          <w:tcPr>
            <w:tcW w:w="352" w:type="dxa"/>
            <w:textDirection w:val="btLr"/>
            <w:vAlign w:val="center"/>
          </w:tcPr>
          <w:p w14:paraId="3EB109B7"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8CE821B"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5620A5F"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6D3499B4"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5F97B44"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EFA905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0D7FE24D"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7E195A24"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DA423CB"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0CFE0162"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0787CFE4"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432" w:type="dxa"/>
            <w:textDirection w:val="btLr"/>
            <w:vAlign w:val="center"/>
          </w:tcPr>
          <w:p w14:paraId="003F15A7"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r>
      <w:tr w:rsidR="00D97E0C" w:rsidRPr="00D97E0C" w14:paraId="1228171F" w14:textId="77777777" w:rsidTr="00E77FA3">
        <w:trPr>
          <w:gridAfter w:val="1"/>
          <w:wAfter w:w="13" w:type="dxa"/>
          <w:cantSplit/>
          <w:trHeight w:val="1143"/>
        </w:trPr>
        <w:tc>
          <w:tcPr>
            <w:tcW w:w="1528" w:type="dxa"/>
          </w:tcPr>
          <w:p w14:paraId="0245B6C8" w14:textId="77777777" w:rsidR="00D97E0C" w:rsidRPr="00D97E0C" w:rsidRDefault="00D97E0C" w:rsidP="00D97E0C">
            <w:pPr>
              <w:rPr>
                <w:rFonts w:ascii="Arial" w:hAnsi="Arial" w:cs="Arial"/>
                <w:sz w:val="24"/>
                <w:szCs w:val="24"/>
              </w:rPr>
            </w:pPr>
            <w:r w:rsidRPr="00D97E0C">
              <w:rPr>
                <w:rFonts w:ascii="Arial" w:hAnsi="Arial" w:cs="Arial"/>
                <w:sz w:val="24"/>
                <w:szCs w:val="24"/>
              </w:rPr>
              <w:t>Asignar camión recolector pequeño en dos turnos durante todo el día en las colonias aledañas a la zona urbana</w:t>
            </w:r>
          </w:p>
        </w:tc>
        <w:tc>
          <w:tcPr>
            <w:tcW w:w="1728" w:type="dxa"/>
            <w:gridSpan w:val="2"/>
          </w:tcPr>
          <w:p w14:paraId="4781BC40" w14:textId="77777777" w:rsidR="00D97E0C" w:rsidRPr="00D97E0C" w:rsidRDefault="00D97E0C" w:rsidP="00D97E0C">
            <w:pPr>
              <w:rPr>
                <w:rFonts w:ascii="Arial" w:hAnsi="Arial" w:cs="Arial"/>
                <w:sz w:val="24"/>
                <w:szCs w:val="24"/>
              </w:rPr>
            </w:pPr>
            <w:r w:rsidRPr="00D97E0C">
              <w:rPr>
                <w:rFonts w:ascii="Arial" w:hAnsi="Arial" w:cs="Arial"/>
                <w:sz w:val="24"/>
                <w:szCs w:val="24"/>
              </w:rPr>
              <w:t xml:space="preserve">Apoyar en un 100% a los habitantes de las colonias aledañas a la zona urbana a mantener aseda las calles de las colonias </w:t>
            </w:r>
          </w:p>
        </w:tc>
        <w:tc>
          <w:tcPr>
            <w:tcW w:w="1417" w:type="dxa"/>
          </w:tcPr>
          <w:p w14:paraId="571FCBFB" w14:textId="77777777" w:rsidR="00D97E0C" w:rsidRPr="00D97E0C" w:rsidRDefault="00D97E0C" w:rsidP="00D97E0C">
            <w:pPr>
              <w:rPr>
                <w:rFonts w:ascii="Arial" w:hAnsi="Arial" w:cs="Arial"/>
                <w:sz w:val="24"/>
                <w:szCs w:val="24"/>
              </w:rPr>
            </w:pPr>
            <w:r w:rsidRPr="00D97E0C">
              <w:rPr>
                <w:rFonts w:ascii="Arial" w:hAnsi="Arial" w:cs="Arial"/>
                <w:sz w:val="24"/>
                <w:szCs w:val="24"/>
              </w:rPr>
              <w:t>Resección de solicitud de transporte</w:t>
            </w:r>
          </w:p>
        </w:tc>
        <w:tc>
          <w:tcPr>
            <w:tcW w:w="1701" w:type="dxa"/>
          </w:tcPr>
          <w:p w14:paraId="79E15258" w14:textId="77777777" w:rsidR="00D97E0C" w:rsidRPr="00D97E0C" w:rsidRDefault="00D97E0C" w:rsidP="00D97E0C">
            <w:pPr>
              <w:rPr>
                <w:rFonts w:ascii="Arial" w:hAnsi="Arial" w:cs="Arial"/>
                <w:sz w:val="24"/>
                <w:szCs w:val="24"/>
              </w:rPr>
            </w:pPr>
            <w:r w:rsidRPr="00D97E0C">
              <w:rPr>
                <w:rFonts w:ascii="Arial" w:hAnsi="Arial" w:cs="Arial"/>
                <w:sz w:val="24"/>
                <w:szCs w:val="24"/>
              </w:rPr>
              <w:t>Recolectando los desechos para trasladarlos al relleno sanitario del municipio</w:t>
            </w:r>
          </w:p>
        </w:tc>
        <w:tc>
          <w:tcPr>
            <w:tcW w:w="2126" w:type="dxa"/>
            <w:vMerge/>
          </w:tcPr>
          <w:p w14:paraId="5420E4F7" w14:textId="77777777" w:rsidR="00D97E0C" w:rsidRPr="00D97E0C" w:rsidRDefault="00D97E0C" w:rsidP="00D97E0C">
            <w:pPr>
              <w:rPr>
                <w:rFonts w:ascii="Arial" w:hAnsi="Arial" w:cs="Arial"/>
                <w:sz w:val="24"/>
                <w:szCs w:val="24"/>
              </w:rPr>
            </w:pPr>
          </w:p>
        </w:tc>
        <w:tc>
          <w:tcPr>
            <w:tcW w:w="1888" w:type="dxa"/>
          </w:tcPr>
          <w:p w14:paraId="0CFCC042" w14:textId="77777777" w:rsidR="00D97E0C" w:rsidRPr="00D97E0C" w:rsidRDefault="00D97E0C" w:rsidP="00D97E0C">
            <w:pPr>
              <w:rPr>
                <w:rFonts w:ascii="Arial" w:hAnsi="Arial" w:cs="Arial"/>
                <w:sz w:val="24"/>
                <w:szCs w:val="24"/>
              </w:rPr>
            </w:pPr>
            <w:r w:rsidRPr="00D97E0C">
              <w:rPr>
                <w:rFonts w:ascii="Arial" w:hAnsi="Arial" w:cs="Arial"/>
                <w:sz w:val="24"/>
                <w:szCs w:val="24"/>
              </w:rPr>
              <w:t>Oscar Antonio Gochez colocho</w:t>
            </w:r>
          </w:p>
          <w:p w14:paraId="5768665D" w14:textId="77777777" w:rsidR="00D97E0C" w:rsidRPr="00D97E0C" w:rsidRDefault="00D97E0C" w:rsidP="00D97E0C">
            <w:pPr>
              <w:rPr>
                <w:rFonts w:ascii="Arial" w:hAnsi="Arial" w:cs="Arial"/>
                <w:sz w:val="24"/>
                <w:szCs w:val="24"/>
              </w:rPr>
            </w:pPr>
          </w:p>
          <w:p w14:paraId="5B2BD513" w14:textId="77777777" w:rsidR="00D97E0C" w:rsidRPr="00D97E0C" w:rsidRDefault="00D97E0C" w:rsidP="00D97E0C">
            <w:pPr>
              <w:rPr>
                <w:rFonts w:ascii="Arial" w:hAnsi="Arial" w:cs="Arial"/>
                <w:sz w:val="24"/>
                <w:szCs w:val="24"/>
              </w:rPr>
            </w:pPr>
            <w:r w:rsidRPr="00D97E0C">
              <w:rPr>
                <w:rFonts w:ascii="Arial" w:hAnsi="Arial" w:cs="Arial"/>
                <w:sz w:val="24"/>
                <w:szCs w:val="24"/>
              </w:rPr>
              <w:t>Jefe de transporte</w:t>
            </w:r>
          </w:p>
        </w:tc>
        <w:tc>
          <w:tcPr>
            <w:tcW w:w="352" w:type="dxa"/>
            <w:textDirection w:val="btLr"/>
            <w:vAlign w:val="center"/>
          </w:tcPr>
          <w:p w14:paraId="3B9A2B32"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477E938"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273ACAD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5841DC8"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08773150"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5FAB919E"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53FE4625"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5CD5DAEC"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33C75A4"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1179C942"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352" w:type="dxa"/>
            <w:textDirection w:val="btLr"/>
            <w:vAlign w:val="center"/>
          </w:tcPr>
          <w:p w14:paraId="082A90B1"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c>
          <w:tcPr>
            <w:tcW w:w="432" w:type="dxa"/>
            <w:textDirection w:val="btLr"/>
            <w:vAlign w:val="center"/>
          </w:tcPr>
          <w:p w14:paraId="63FD941D" w14:textId="77777777" w:rsidR="00D97E0C" w:rsidRPr="00D97E0C" w:rsidRDefault="00D97E0C" w:rsidP="00D97E0C">
            <w:pPr>
              <w:ind w:left="113" w:right="113"/>
              <w:jc w:val="center"/>
              <w:rPr>
                <w:rFonts w:ascii="Calibri" w:hAnsi="Calibri" w:cs="Times New Roman"/>
              </w:rPr>
            </w:pPr>
            <w:r w:rsidRPr="00D97E0C">
              <w:rPr>
                <w:rFonts w:ascii="Calibri" w:hAnsi="Calibri" w:cs="Times New Roman"/>
              </w:rPr>
              <w:t>8.33%</w:t>
            </w:r>
          </w:p>
        </w:tc>
      </w:tr>
    </w:tbl>
    <w:p w14:paraId="0103F578" w14:textId="270BBA09" w:rsidR="00500DAB" w:rsidRPr="0025013C" w:rsidRDefault="00500DAB" w:rsidP="00500DAB">
      <w:pPr>
        <w:rPr>
          <w:rFonts w:ascii="Arial" w:eastAsia="Calibri" w:hAnsi="Arial" w:cs="Arial"/>
          <w:b/>
          <w:color w:val="002060"/>
          <w:sz w:val="144"/>
          <w:szCs w:val="144"/>
          <w:lang w:val="es-SV"/>
        </w:rPr>
      </w:pPr>
    </w:p>
    <w:p w14:paraId="495161A6" w14:textId="77777777" w:rsidR="00201E87" w:rsidRDefault="00201E87" w:rsidP="00201E87">
      <w:pPr>
        <w:spacing w:after="0" w:line="240" w:lineRule="auto"/>
        <w:jc w:val="center"/>
        <w:rPr>
          <w:rFonts w:ascii="Arial" w:eastAsia="Calibri" w:hAnsi="Arial" w:cs="Arial"/>
          <w:b/>
          <w:color w:val="002060"/>
          <w:sz w:val="72"/>
          <w:szCs w:val="72"/>
          <w:lang w:val="es-SV"/>
        </w:rPr>
      </w:pPr>
    </w:p>
    <w:p w14:paraId="18730ABB" w14:textId="77777777" w:rsidR="00201E87" w:rsidRDefault="00201E87" w:rsidP="00201E87">
      <w:pPr>
        <w:spacing w:after="0" w:line="240" w:lineRule="auto"/>
        <w:jc w:val="center"/>
        <w:rPr>
          <w:rFonts w:ascii="Arial" w:eastAsia="Calibri" w:hAnsi="Arial" w:cs="Arial"/>
          <w:b/>
          <w:color w:val="002060"/>
          <w:sz w:val="72"/>
          <w:szCs w:val="72"/>
          <w:lang w:val="es-SV"/>
        </w:rPr>
      </w:pPr>
    </w:p>
    <w:p w14:paraId="4E11F692" w14:textId="77777777" w:rsidR="00214A1D" w:rsidRDefault="00214A1D" w:rsidP="00201E87">
      <w:pPr>
        <w:spacing w:after="0" w:line="240" w:lineRule="auto"/>
        <w:jc w:val="center"/>
        <w:rPr>
          <w:rFonts w:ascii="Arial" w:eastAsia="Calibri" w:hAnsi="Arial" w:cs="Arial"/>
          <w:b/>
          <w:color w:val="002060"/>
          <w:sz w:val="72"/>
          <w:szCs w:val="72"/>
          <w:lang w:val="es-SV"/>
        </w:rPr>
      </w:pPr>
    </w:p>
    <w:p w14:paraId="0FEC9E2A" w14:textId="2039377A" w:rsidR="00500DAB" w:rsidRDefault="00500DAB" w:rsidP="00201E87">
      <w:pPr>
        <w:spacing w:after="0" w:line="240" w:lineRule="auto"/>
        <w:jc w:val="center"/>
        <w:rPr>
          <w:rFonts w:ascii="Arial" w:eastAsia="Calibri" w:hAnsi="Arial" w:cs="Arial"/>
          <w:b/>
          <w:color w:val="002060"/>
          <w:sz w:val="72"/>
          <w:szCs w:val="72"/>
          <w:lang w:val="es-SV"/>
        </w:rPr>
      </w:pPr>
      <w:r w:rsidRPr="00201E87">
        <w:rPr>
          <w:rFonts w:ascii="Arial" w:eastAsia="Calibri" w:hAnsi="Arial" w:cs="Arial"/>
          <w:b/>
          <w:color w:val="002060"/>
          <w:sz w:val="72"/>
          <w:szCs w:val="72"/>
          <w:lang w:val="es-SV"/>
        </w:rPr>
        <w:t>ALUMBRADO PUBLICO</w:t>
      </w:r>
    </w:p>
    <w:p w14:paraId="1EC17266" w14:textId="7E4E8373" w:rsidR="00201E87" w:rsidRDefault="00201E87" w:rsidP="00201E87">
      <w:pPr>
        <w:spacing w:after="0" w:line="240" w:lineRule="auto"/>
        <w:jc w:val="center"/>
        <w:rPr>
          <w:rFonts w:ascii="Arial" w:eastAsia="Calibri" w:hAnsi="Arial" w:cs="Arial"/>
          <w:b/>
          <w:color w:val="002060"/>
          <w:sz w:val="72"/>
          <w:szCs w:val="72"/>
          <w:lang w:val="es-SV"/>
        </w:rPr>
      </w:pPr>
    </w:p>
    <w:p w14:paraId="38EEB7FC" w14:textId="77777777" w:rsidR="00870227" w:rsidRDefault="00870227" w:rsidP="00500DAB">
      <w:pPr>
        <w:rPr>
          <w:rFonts w:ascii="Arial" w:eastAsia="Calibri" w:hAnsi="Arial" w:cs="Arial"/>
          <w:b/>
          <w:color w:val="002060"/>
          <w:sz w:val="144"/>
          <w:szCs w:val="144"/>
          <w:lang w:val="es-SV"/>
        </w:rPr>
      </w:pPr>
    </w:p>
    <w:p w14:paraId="34DC8543" w14:textId="77777777" w:rsidR="00870227" w:rsidRDefault="00870227" w:rsidP="00500DAB">
      <w:pPr>
        <w:rPr>
          <w:rFonts w:ascii="Arial" w:eastAsia="Calibri" w:hAnsi="Arial" w:cs="Arial"/>
          <w:b/>
          <w:color w:val="002060"/>
          <w:sz w:val="144"/>
          <w:szCs w:val="144"/>
          <w:lang w:val="es-SV"/>
        </w:rPr>
      </w:pPr>
    </w:p>
    <w:tbl>
      <w:tblPr>
        <w:tblStyle w:val="Cuadrculaclara-nfasis3"/>
        <w:tblpPr w:leftFromText="141" w:rightFromText="141" w:vertAnchor="text" w:horzAnchor="margin" w:tblpXSpec="center" w:tblpY="1071"/>
        <w:tblW w:w="11165" w:type="dxa"/>
        <w:tblLayout w:type="fixed"/>
        <w:tblLook w:val="04A0" w:firstRow="1" w:lastRow="0" w:firstColumn="1" w:lastColumn="0" w:noHBand="0" w:noVBand="1"/>
      </w:tblPr>
      <w:tblGrid>
        <w:gridCol w:w="669"/>
        <w:gridCol w:w="1707"/>
        <w:gridCol w:w="1473"/>
        <w:gridCol w:w="1207"/>
        <w:gridCol w:w="1207"/>
        <w:gridCol w:w="268"/>
        <w:gridCol w:w="269"/>
        <w:gridCol w:w="362"/>
        <w:gridCol w:w="268"/>
        <w:gridCol w:w="305"/>
        <w:gridCol w:w="236"/>
        <w:gridCol w:w="236"/>
        <w:gridCol w:w="278"/>
        <w:gridCol w:w="341"/>
        <w:gridCol w:w="331"/>
        <w:gridCol w:w="268"/>
        <w:gridCol w:w="377"/>
        <w:gridCol w:w="1363"/>
      </w:tblGrid>
      <w:tr w:rsidR="00870227" w:rsidRPr="00870227" w14:paraId="67F3A816" w14:textId="77777777" w:rsidTr="00004431">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669" w:type="dxa"/>
            <w:vAlign w:val="center"/>
          </w:tcPr>
          <w:p w14:paraId="17EAF5C7"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lastRenderedPageBreak/>
              <w:t>1</w:t>
            </w:r>
          </w:p>
        </w:tc>
        <w:tc>
          <w:tcPr>
            <w:tcW w:w="1707" w:type="dxa"/>
          </w:tcPr>
          <w:p w14:paraId="2BE38486"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Actividades</w:t>
            </w:r>
          </w:p>
        </w:tc>
        <w:tc>
          <w:tcPr>
            <w:tcW w:w="2680" w:type="dxa"/>
            <w:gridSpan w:val="2"/>
          </w:tcPr>
          <w:p w14:paraId="525FC91E"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Medición de resultados</w:t>
            </w:r>
          </w:p>
        </w:tc>
        <w:tc>
          <w:tcPr>
            <w:tcW w:w="1207" w:type="dxa"/>
          </w:tcPr>
          <w:p w14:paraId="3FB365D4"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p>
        </w:tc>
        <w:tc>
          <w:tcPr>
            <w:tcW w:w="268" w:type="dxa"/>
          </w:tcPr>
          <w:p w14:paraId="60565F5D"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E</w:t>
            </w:r>
          </w:p>
        </w:tc>
        <w:tc>
          <w:tcPr>
            <w:tcW w:w="269" w:type="dxa"/>
          </w:tcPr>
          <w:p w14:paraId="6C955B75"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F</w:t>
            </w:r>
          </w:p>
        </w:tc>
        <w:tc>
          <w:tcPr>
            <w:tcW w:w="362" w:type="dxa"/>
          </w:tcPr>
          <w:p w14:paraId="38E28E31"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M</w:t>
            </w:r>
          </w:p>
        </w:tc>
        <w:tc>
          <w:tcPr>
            <w:tcW w:w="268" w:type="dxa"/>
          </w:tcPr>
          <w:p w14:paraId="6675BCD9"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A</w:t>
            </w:r>
          </w:p>
        </w:tc>
        <w:tc>
          <w:tcPr>
            <w:tcW w:w="305" w:type="dxa"/>
          </w:tcPr>
          <w:p w14:paraId="4DDAC2DF"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M</w:t>
            </w:r>
          </w:p>
        </w:tc>
        <w:tc>
          <w:tcPr>
            <w:tcW w:w="236" w:type="dxa"/>
          </w:tcPr>
          <w:p w14:paraId="5C72D062"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J</w:t>
            </w:r>
          </w:p>
        </w:tc>
        <w:tc>
          <w:tcPr>
            <w:tcW w:w="236" w:type="dxa"/>
          </w:tcPr>
          <w:p w14:paraId="3BB1249B"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J</w:t>
            </w:r>
          </w:p>
        </w:tc>
        <w:tc>
          <w:tcPr>
            <w:tcW w:w="278" w:type="dxa"/>
          </w:tcPr>
          <w:p w14:paraId="15D62275"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A</w:t>
            </w:r>
          </w:p>
        </w:tc>
        <w:tc>
          <w:tcPr>
            <w:tcW w:w="341" w:type="dxa"/>
          </w:tcPr>
          <w:p w14:paraId="52F4954E"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S</w:t>
            </w:r>
          </w:p>
        </w:tc>
        <w:tc>
          <w:tcPr>
            <w:tcW w:w="331" w:type="dxa"/>
          </w:tcPr>
          <w:p w14:paraId="0C10B106"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O</w:t>
            </w:r>
          </w:p>
        </w:tc>
        <w:tc>
          <w:tcPr>
            <w:tcW w:w="268" w:type="dxa"/>
          </w:tcPr>
          <w:p w14:paraId="7763E4EE"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N</w:t>
            </w:r>
          </w:p>
        </w:tc>
        <w:tc>
          <w:tcPr>
            <w:tcW w:w="377" w:type="dxa"/>
          </w:tcPr>
          <w:p w14:paraId="4E526FAD"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D</w:t>
            </w:r>
          </w:p>
        </w:tc>
        <w:tc>
          <w:tcPr>
            <w:tcW w:w="1363" w:type="dxa"/>
          </w:tcPr>
          <w:p w14:paraId="4B932B5F" w14:textId="77777777" w:rsidR="00870227" w:rsidRPr="00870227" w:rsidRDefault="00870227" w:rsidP="0087022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lang w:val="es-ES"/>
              </w:rPr>
            </w:pPr>
            <w:r w:rsidRPr="00870227">
              <w:rPr>
                <w:rFonts w:ascii="Cambria" w:eastAsia="Times New Roman" w:hAnsi="Cambria" w:cs="Times New Roman"/>
                <w:lang w:val="es-ES"/>
              </w:rPr>
              <w:t>RECURSOS</w:t>
            </w:r>
          </w:p>
        </w:tc>
      </w:tr>
      <w:tr w:rsidR="00870227" w:rsidRPr="00870227" w14:paraId="5783FE13" w14:textId="77777777" w:rsidTr="0087022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669" w:type="dxa"/>
            <w:vAlign w:val="center"/>
          </w:tcPr>
          <w:p w14:paraId="09844643"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1,1</w:t>
            </w:r>
          </w:p>
        </w:tc>
        <w:tc>
          <w:tcPr>
            <w:tcW w:w="1707" w:type="dxa"/>
          </w:tcPr>
          <w:p w14:paraId="32882BE4"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Mantenimiento y reparación de los sistemas eléctricos del mercado municipal de Atiquizaya.</w:t>
            </w:r>
          </w:p>
        </w:tc>
        <w:tc>
          <w:tcPr>
            <w:tcW w:w="1473" w:type="dxa"/>
            <w:vMerge w:val="restart"/>
            <w:vAlign w:val="center"/>
          </w:tcPr>
          <w:p w14:paraId="2D08A278"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Estas reparaciones se realizaran de acuerdo a solicitudes internas y externas, así mismo las externas se realizaran por acuerdo del consejo municipal y administrativa durante todo el año.</w:t>
            </w:r>
          </w:p>
        </w:tc>
        <w:tc>
          <w:tcPr>
            <w:tcW w:w="1207" w:type="dxa"/>
            <w:vMerge w:val="restart"/>
            <w:vAlign w:val="center"/>
          </w:tcPr>
          <w:p w14:paraId="3F4DAADD"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De todo el trabajo realizado s, se llevaran controles internos, como bitácoras e informes de cada trabajo realizado,</w:t>
            </w:r>
          </w:p>
        </w:tc>
        <w:tc>
          <w:tcPr>
            <w:tcW w:w="1207" w:type="dxa"/>
            <w:vMerge w:val="restart"/>
            <w:vAlign w:val="center"/>
          </w:tcPr>
          <w:p w14:paraId="21A0AEE3"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Equipo de electricistas</w:t>
            </w:r>
          </w:p>
        </w:tc>
        <w:tc>
          <w:tcPr>
            <w:tcW w:w="268" w:type="dxa"/>
            <w:vAlign w:val="center"/>
          </w:tcPr>
          <w:p w14:paraId="2C6202B2"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470E4466"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62" w:type="dxa"/>
            <w:vAlign w:val="center"/>
          </w:tcPr>
          <w:p w14:paraId="0962DFD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3130F17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3DAC90A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20369E34"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6A5FFF9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7FDC2CDF"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41" w:type="dxa"/>
            <w:vAlign w:val="center"/>
          </w:tcPr>
          <w:p w14:paraId="3CB266FD"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2325DB0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7E50F462"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02BC4712"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val="restart"/>
            <w:vAlign w:val="center"/>
          </w:tcPr>
          <w:p w14:paraId="0BFF2D92"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Materiales eléctricos y recurso humano</w:t>
            </w:r>
          </w:p>
        </w:tc>
      </w:tr>
      <w:tr w:rsidR="00870227" w:rsidRPr="00870227" w14:paraId="421339D8" w14:textId="77777777" w:rsidTr="00004431">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669" w:type="dxa"/>
            <w:vAlign w:val="center"/>
          </w:tcPr>
          <w:p w14:paraId="7DB70D09"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1,2</w:t>
            </w:r>
          </w:p>
        </w:tc>
        <w:tc>
          <w:tcPr>
            <w:tcW w:w="1707" w:type="dxa"/>
          </w:tcPr>
          <w:p w14:paraId="727C03A2"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Mantenimiento y reparación de los sistemas eléctricos dentro de los departamentos de la alcaldía municipal y sus oficinas anexas.</w:t>
            </w:r>
          </w:p>
        </w:tc>
        <w:tc>
          <w:tcPr>
            <w:tcW w:w="1473" w:type="dxa"/>
            <w:vMerge/>
          </w:tcPr>
          <w:p w14:paraId="1AA45750"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2DB65C79"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48066194"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37DA3984"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49DD531F"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62" w:type="dxa"/>
            <w:vAlign w:val="center"/>
          </w:tcPr>
          <w:p w14:paraId="4ACAA1C1"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5AAC4C9E"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1F042BA2"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7E0A9E58"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78699485"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0573AA95"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41" w:type="dxa"/>
            <w:vAlign w:val="center"/>
          </w:tcPr>
          <w:p w14:paraId="4163B7C6"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298DEFC3"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4533D498"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706FB35E"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0841096C"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r>
      <w:tr w:rsidR="00870227" w:rsidRPr="00870227" w14:paraId="588406D2" w14:textId="77777777" w:rsidTr="0087022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669" w:type="dxa"/>
            <w:vAlign w:val="center"/>
          </w:tcPr>
          <w:p w14:paraId="769EE37D"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1,3</w:t>
            </w:r>
          </w:p>
        </w:tc>
        <w:tc>
          <w:tcPr>
            <w:tcW w:w="1707" w:type="dxa"/>
          </w:tcPr>
          <w:p w14:paraId="488A3250"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 xml:space="preserve">Bajadas de energía  eléctrica para conexiones provisionales por eventos deportivos y municipales.  </w:t>
            </w:r>
          </w:p>
        </w:tc>
        <w:tc>
          <w:tcPr>
            <w:tcW w:w="1473" w:type="dxa"/>
            <w:vMerge/>
          </w:tcPr>
          <w:p w14:paraId="78B9034C"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6CC06B73"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2CE709E6"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36737E6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9" w:type="dxa"/>
            <w:vAlign w:val="center"/>
          </w:tcPr>
          <w:p w14:paraId="07C59BC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62" w:type="dxa"/>
            <w:vAlign w:val="center"/>
          </w:tcPr>
          <w:p w14:paraId="42F4D62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45C8D2B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44478414"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06A2BA74"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2BD796AF"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08BC874D"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41" w:type="dxa"/>
            <w:vAlign w:val="center"/>
          </w:tcPr>
          <w:p w14:paraId="439F52A4"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523223DC"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6896974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7437196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00D723C6"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r>
      <w:tr w:rsidR="00870227" w:rsidRPr="00870227" w14:paraId="3C7647BF" w14:textId="77777777" w:rsidTr="00004431">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669" w:type="dxa"/>
            <w:vAlign w:val="center"/>
          </w:tcPr>
          <w:p w14:paraId="5C06805A"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1,4</w:t>
            </w:r>
          </w:p>
        </w:tc>
        <w:tc>
          <w:tcPr>
            <w:tcW w:w="1707" w:type="dxa"/>
          </w:tcPr>
          <w:p w14:paraId="0076EEBE"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 xml:space="preserve">Censos de carga y revisión de los sistemas </w:t>
            </w:r>
            <w:r w:rsidRPr="00870227">
              <w:rPr>
                <w:rFonts w:ascii="Calibri" w:eastAsia="Calibri" w:hAnsi="Calibri" w:cs="Times New Roman"/>
                <w:lang w:val="es-ES"/>
              </w:rPr>
              <w:lastRenderedPageBreak/>
              <w:t>eléctricos municipales.</w:t>
            </w:r>
          </w:p>
        </w:tc>
        <w:tc>
          <w:tcPr>
            <w:tcW w:w="1473" w:type="dxa"/>
            <w:vMerge/>
          </w:tcPr>
          <w:p w14:paraId="6DB18DAB"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4F94BE20"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184EB150"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1DF4FBD1"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5A6D4BC7"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62" w:type="dxa"/>
            <w:vAlign w:val="center"/>
          </w:tcPr>
          <w:p w14:paraId="2E00FCBE"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76ECCAA1"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05" w:type="dxa"/>
            <w:vAlign w:val="center"/>
          </w:tcPr>
          <w:p w14:paraId="752678DF"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5FF802EA"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36" w:type="dxa"/>
            <w:vAlign w:val="center"/>
          </w:tcPr>
          <w:p w14:paraId="4894A73F"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09E0E65E"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41" w:type="dxa"/>
            <w:vAlign w:val="center"/>
          </w:tcPr>
          <w:p w14:paraId="13F26CC2"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56430253"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63BD1EAA"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694E4AE7"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7B9C7660"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r>
      <w:tr w:rsidR="00870227" w:rsidRPr="00870227" w14:paraId="58BC643A" w14:textId="77777777" w:rsidTr="0087022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669" w:type="dxa"/>
            <w:vAlign w:val="center"/>
          </w:tcPr>
          <w:p w14:paraId="20AB426E"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1,5</w:t>
            </w:r>
          </w:p>
        </w:tc>
        <w:tc>
          <w:tcPr>
            <w:tcW w:w="1707" w:type="dxa"/>
          </w:tcPr>
          <w:p w14:paraId="652039D8"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Reparaciones</w:t>
            </w:r>
          </w:p>
          <w:p w14:paraId="2058030A"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eléctricas externas,</w:t>
            </w:r>
          </w:p>
          <w:p w14:paraId="6B795BDD"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estas se ejecutan de acuerdo a</w:t>
            </w:r>
          </w:p>
          <w:p w14:paraId="29C62732"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peticiones que</w:t>
            </w:r>
          </w:p>
          <w:p w14:paraId="31DA7106"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realizan al concejo</w:t>
            </w:r>
          </w:p>
          <w:p w14:paraId="242EAE13"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proofErr w:type="spellStart"/>
            <w:r w:rsidRPr="00870227">
              <w:rPr>
                <w:rFonts w:ascii="Arial" w:eastAsia="Calibri" w:hAnsi="Arial" w:cs="Arial"/>
                <w:bCs/>
              </w:rPr>
              <w:t>mpal</w:t>
            </w:r>
            <w:proofErr w:type="spellEnd"/>
            <w:r w:rsidRPr="00870227">
              <w:rPr>
                <w:rFonts w:ascii="Arial" w:eastAsia="Calibri" w:hAnsi="Arial" w:cs="Arial"/>
                <w:bCs/>
              </w:rPr>
              <w:t>. como son:</w:t>
            </w:r>
          </w:p>
          <w:p w14:paraId="2DD8DFE7"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Comunidades, centros educativos y otros.</w:t>
            </w:r>
          </w:p>
        </w:tc>
        <w:tc>
          <w:tcPr>
            <w:tcW w:w="1473" w:type="dxa"/>
            <w:vMerge/>
          </w:tcPr>
          <w:p w14:paraId="741261F4"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0044C0F6"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68AB3F75"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0CAE5E26"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185E9639"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362" w:type="dxa"/>
            <w:vAlign w:val="center"/>
          </w:tcPr>
          <w:p w14:paraId="7FB5C7F1"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7BC4747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3AB3F1B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36" w:type="dxa"/>
            <w:vAlign w:val="center"/>
          </w:tcPr>
          <w:p w14:paraId="244BB04D"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36" w:type="dxa"/>
            <w:vAlign w:val="center"/>
          </w:tcPr>
          <w:p w14:paraId="06B738C4"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3E0972EC"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341" w:type="dxa"/>
            <w:vAlign w:val="center"/>
          </w:tcPr>
          <w:p w14:paraId="0B8A98A9"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5F0F4576"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67E8B74D"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377" w:type="dxa"/>
            <w:vAlign w:val="center"/>
          </w:tcPr>
          <w:p w14:paraId="65CCF357"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02A03FCE"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r>
      <w:tr w:rsidR="00870227" w:rsidRPr="00870227" w14:paraId="14AD0F50" w14:textId="77777777" w:rsidTr="00004431">
        <w:trPr>
          <w:cnfStyle w:val="000000010000" w:firstRow="0" w:lastRow="0" w:firstColumn="0" w:lastColumn="0" w:oddVBand="0" w:evenVBand="0" w:oddHBand="0" w:evenHBand="1"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669" w:type="dxa"/>
            <w:vAlign w:val="center"/>
          </w:tcPr>
          <w:p w14:paraId="4E5DED39"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1,6</w:t>
            </w:r>
          </w:p>
        </w:tc>
        <w:tc>
          <w:tcPr>
            <w:tcW w:w="1707" w:type="dxa"/>
          </w:tcPr>
          <w:p w14:paraId="0462809F"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Instalaciones eléctricas para</w:t>
            </w:r>
          </w:p>
          <w:p w14:paraId="51ED103A"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eventos de fiestas</w:t>
            </w:r>
          </w:p>
          <w:p w14:paraId="0E947151"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Patronales.</w:t>
            </w:r>
          </w:p>
          <w:p w14:paraId="6FCBE7A5"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p>
          <w:p w14:paraId="7C82A01F"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473" w:type="dxa"/>
            <w:vMerge/>
          </w:tcPr>
          <w:p w14:paraId="3A45B6C7"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1F81D154"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52483F9B"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38BD1113"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9" w:type="dxa"/>
            <w:vAlign w:val="center"/>
          </w:tcPr>
          <w:p w14:paraId="4844D1BB"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62" w:type="dxa"/>
            <w:vAlign w:val="center"/>
          </w:tcPr>
          <w:p w14:paraId="132EC5E2"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046A2581"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05" w:type="dxa"/>
            <w:vAlign w:val="center"/>
          </w:tcPr>
          <w:p w14:paraId="772D7464"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36" w:type="dxa"/>
            <w:vAlign w:val="center"/>
          </w:tcPr>
          <w:p w14:paraId="25D718D1"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36" w:type="dxa"/>
            <w:vAlign w:val="center"/>
          </w:tcPr>
          <w:p w14:paraId="47DFC066"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78" w:type="dxa"/>
            <w:vAlign w:val="center"/>
          </w:tcPr>
          <w:p w14:paraId="6DE4E4EA"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41" w:type="dxa"/>
            <w:vAlign w:val="center"/>
          </w:tcPr>
          <w:p w14:paraId="012ED960"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31" w:type="dxa"/>
            <w:vAlign w:val="center"/>
          </w:tcPr>
          <w:p w14:paraId="7D55EECB"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64B6E76B"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57D8DB0C"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355839C5"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r>
      <w:tr w:rsidR="00870227" w:rsidRPr="00870227" w14:paraId="561CC98D" w14:textId="77777777" w:rsidTr="00870227">
        <w:trPr>
          <w:cnfStyle w:val="000000100000" w:firstRow="0" w:lastRow="0" w:firstColumn="0" w:lastColumn="0" w:oddVBand="0" w:evenVBand="0" w:oddHBand="1" w:evenHBand="0" w:firstRowFirstColumn="0" w:firstRowLastColumn="0" w:lastRowFirstColumn="0" w:lastRowLastColumn="0"/>
          <w:trHeight w:val="2045"/>
        </w:trPr>
        <w:tc>
          <w:tcPr>
            <w:cnfStyle w:val="001000000000" w:firstRow="0" w:lastRow="0" w:firstColumn="1" w:lastColumn="0" w:oddVBand="0" w:evenVBand="0" w:oddHBand="0" w:evenHBand="0" w:firstRowFirstColumn="0" w:firstRowLastColumn="0" w:lastRowFirstColumn="0" w:lastRowLastColumn="0"/>
            <w:tcW w:w="669" w:type="dxa"/>
            <w:vAlign w:val="center"/>
          </w:tcPr>
          <w:p w14:paraId="4E31343F"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1,7</w:t>
            </w:r>
          </w:p>
        </w:tc>
        <w:tc>
          <w:tcPr>
            <w:tcW w:w="1707" w:type="dxa"/>
          </w:tcPr>
          <w:p w14:paraId="50AE39F7"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
                <w:bCs/>
              </w:rPr>
              <w:t>l</w:t>
            </w:r>
            <w:r w:rsidRPr="00870227">
              <w:rPr>
                <w:rFonts w:ascii="Arial" w:eastAsia="Calibri" w:hAnsi="Arial" w:cs="Arial"/>
                <w:bCs/>
              </w:rPr>
              <w:t>evantamiento de</w:t>
            </w:r>
          </w:p>
          <w:p w14:paraId="46F293D8"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presupuestos de</w:t>
            </w:r>
          </w:p>
          <w:p w14:paraId="631E9A83"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materiales para</w:t>
            </w:r>
          </w:p>
          <w:p w14:paraId="281A73A6"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proyectos eléctricos y de</w:t>
            </w:r>
          </w:p>
          <w:p w14:paraId="19D37BE7"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ampliación de redes</w:t>
            </w:r>
          </w:p>
          <w:p w14:paraId="6145032A"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473" w:type="dxa"/>
            <w:vMerge w:val="restart"/>
          </w:tcPr>
          <w:p w14:paraId="2F974F94"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val="restart"/>
          </w:tcPr>
          <w:p w14:paraId="5AD4BB21"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val="restart"/>
          </w:tcPr>
          <w:p w14:paraId="2E1BBD14"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793164CE"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76F52A0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62" w:type="dxa"/>
            <w:vAlign w:val="center"/>
          </w:tcPr>
          <w:p w14:paraId="365AE7E6"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587F3EC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2498BC3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1279C5AE"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64A1580F"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1CBC2BF7"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41" w:type="dxa"/>
            <w:vAlign w:val="center"/>
          </w:tcPr>
          <w:p w14:paraId="79EF6783"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7063030D"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2178EA4F"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36C1916C" w14:textId="660F8F11" w:rsidR="00870227" w:rsidRPr="00870227" w:rsidRDefault="00791C3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val="restart"/>
          </w:tcPr>
          <w:p w14:paraId="3AF4A2F8"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r>
      <w:tr w:rsidR="00870227" w:rsidRPr="00870227" w14:paraId="310AD473" w14:textId="77777777" w:rsidTr="00004431">
        <w:trPr>
          <w:cnfStyle w:val="000000010000" w:firstRow="0" w:lastRow="0" w:firstColumn="0" w:lastColumn="0" w:oddVBand="0" w:evenVBand="0" w:oddHBand="0" w:evenHBand="1"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669" w:type="dxa"/>
            <w:vAlign w:val="center"/>
          </w:tcPr>
          <w:p w14:paraId="296D0EAD"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1,8</w:t>
            </w:r>
          </w:p>
        </w:tc>
        <w:tc>
          <w:tcPr>
            <w:tcW w:w="1707" w:type="dxa"/>
          </w:tcPr>
          <w:p w14:paraId="57D8BE44"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ejecución de</w:t>
            </w:r>
          </w:p>
          <w:p w14:paraId="3108121E"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proyectos de</w:t>
            </w:r>
          </w:p>
          <w:p w14:paraId="1DABD374"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electrificación en</w:t>
            </w:r>
          </w:p>
          <w:p w14:paraId="63DBD8B6"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comunidades</w:t>
            </w:r>
          </w:p>
          <w:p w14:paraId="0415BA94"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Arial" w:eastAsia="Calibri" w:hAnsi="Arial" w:cs="Arial"/>
                <w:lang w:val="es-ES"/>
              </w:rPr>
            </w:pPr>
          </w:p>
        </w:tc>
        <w:tc>
          <w:tcPr>
            <w:tcW w:w="1473" w:type="dxa"/>
            <w:vMerge/>
          </w:tcPr>
          <w:p w14:paraId="50A367ED"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27D6D6BA"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77F8590F"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0D7D9D32"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27044DAC"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62" w:type="dxa"/>
            <w:vAlign w:val="center"/>
          </w:tcPr>
          <w:p w14:paraId="6B249666"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75AABBDD"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31F61462"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4878BA42"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5A8E5AD4"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223F6397"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41" w:type="dxa"/>
            <w:vAlign w:val="center"/>
          </w:tcPr>
          <w:p w14:paraId="74DC52E5"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4365207D"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199C3AA6"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77" w:type="dxa"/>
            <w:vAlign w:val="center"/>
          </w:tcPr>
          <w:p w14:paraId="1982A09D"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43586440"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r>
      <w:tr w:rsidR="00870227" w:rsidRPr="00870227" w14:paraId="10F2EA4A" w14:textId="77777777" w:rsidTr="00870227">
        <w:trPr>
          <w:cnfStyle w:val="000000100000" w:firstRow="0" w:lastRow="0" w:firstColumn="0" w:lastColumn="0" w:oddVBand="0" w:evenVBand="0" w:oddHBand="1" w:evenHBand="0" w:firstRowFirstColumn="0" w:firstRowLastColumn="0" w:lastRowFirstColumn="0" w:lastRowLastColumn="0"/>
          <w:trHeight w:val="2238"/>
        </w:trPr>
        <w:tc>
          <w:tcPr>
            <w:cnfStyle w:val="001000000000" w:firstRow="0" w:lastRow="0" w:firstColumn="1" w:lastColumn="0" w:oddVBand="0" w:evenVBand="0" w:oddHBand="0" w:evenHBand="0" w:firstRowFirstColumn="0" w:firstRowLastColumn="0" w:lastRowFirstColumn="0" w:lastRowLastColumn="0"/>
            <w:tcW w:w="669" w:type="dxa"/>
            <w:vAlign w:val="center"/>
          </w:tcPr>
          <w:p w14:paraId="07851A85"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1,9</w:t>
            </w:r>
          </w:p>
        </w:tc>
        <w:tc>
          <w:tcPr>
            <w:tcW w:w="1707" w:type="dxa"/>
          </w:tcPr>
          <w:p w14:paraId="18571285"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trabajos de</w:t>
            </w:r>
          </w:p>
          <w:p w14:paraId="5F6E469D"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cerrajería en</w:t>
            </w:r>
          </w:p>
          <w:p w14:paraId="2497EE1F"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chapas eléctricas de oficinas dentro de las instalaciones de la alcaldía y oficinas</w:t>
            </w:r>
          </w:p>
          <w:p w14:paraId="7396E31D"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anexas</w:t>
            </w:r>
          </w:p>
          <w:p w14:paraId="7E93D727"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s-ES"/>
              </w:rPr>
            </w:pPr>
          </w:p>
        </w:tc>
        <w:tc>
          <w:tcPr>
            <w:tcW w:w="1473" w:type="dxa"/>
            <w:vMerge/>
          </w:tcPr>
          <w:p w14:paraId="08B1EAAF"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2C84E443"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0135AA06"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02C846D4"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5851F1A8"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362" w:type="dxa"/>
            <w:vAlign w:val="center"/>
          </w:tcPr>
          <w:p w14:paraId="5AB099AC"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440452B2"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74E5502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36" w:type="dxa"/>
            <w:vAlign w:val="center"/>
          </w:tcPr>
          <w:p w14:paraId="1C3FD72F"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36" w:type="dxa"/>
            <w:vAlign w:val="center"/>
          </w:tcPr>
          <w:p w14:paraId="582EEDC8"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1B64E4F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341" w:type="dxa"/>
            <w:vAlign w:val="center"/>
          </w:tcPr>
          <w:p w14:paraId="08B12410"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331" w:type="dxa"/>
            <w:vAlign w:val="center"/>
          </w:tcPr>
          <w:p w14:paraId="0EC13A1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25DECB71"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377" w:type="dxa"/>
            <w:vAlign w:val="center"/>
          </w:tcPr>
          <w:p w14:paraId="6F2F7947"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0B4C80B9"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r>
      <w:tr w:rsidR="00870227" w:rsidRPr="00870227" w14:paraId="53421389" w14:textId="77777777" w:rsidTr="00004431">
        <w:trPr>
          <w:cnfStyle w:val="000000010000" w:firstRow="0" w:lastRow="0" w:firstColumn="0" w:lastColumn="0" w:oddVBand="0" w:evenVBand="0" w:oddHBand="0" w:evenHBand="1" w:firstRowFirstColumn="0" w:firstRowLastColumn="0" w:lastRowFirstColumn="0" w:lastRowLastColumn="0"/>
          <w:trHeight w:val="2033"/>
        </w:trPr>
        <w:tc>
          <w:tcPr>
            <w:cnfStyle w:val="001000000000" w:firstRow="0" w:lastRow="0" w:firstColumn="1" w:lastColumn="0" w:oddVBand="0" w:evenVBand="0" w:oddHBand="0" w:evenHBand="0" w:firstRowFirstColumn="0" w:firstRowLastColumn="0" w:lastRowFirstColumn="0" w:lastRowLastColumn="0"/>
            <w:tcW w:w="669" w:type="dxa"/>
            <w:vAlign w:val="center"/>
          </w:tcPr>
          <w:p w14:paraId="5212CB62"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1,10</w:t>
            </w:r>
          </w:p>
        </w:tc>
        <w:tc>
          <w:tcPr>
            <w:tcW w:w="1707" w:type="dxa"/>
          </w:tcPr>
          <w:p w14:paraId="361158C7"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mantenimiento</w:t>
            </w:r>
          </w:p>
          <w:p w14:paraId="52878C87"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eléctrico en equipos de bombeo de</w:t>
            </w:r>
          </w:p>
          <w:p w14:paraId="352706C3"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cisterna</w:t>
            </w:r>
          </w:p>
          <w:p w14:paraId="353B3A03" w14:textId="77777777" w:rsidR="00870227" w:rsidRPr="00870227" w:rsidRDefault="00870227" w:rsidP="00870227">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t>municipales, dentro de la alcaldía y en</w:t>
            </w:r>
          </w:p>
          <w:p w14:paraId="3C2D5065"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Arial" w:eastAsia="Calibri" w:hAnsi="Arial" w:cs="Arial"/>
                <w:bCs/>
              </w:rPr>
            </w:pPr>
            <w:r w:rsidRPr="00870227">
              <w:rPr>
                <w:rFonts w:ascii="Arial" w:eastAsia="Calibri" w:hAnsi="Arial" w:cs="Arial"/>
                <w:bCs/>
              </w:rPr>
              <w:lastRenderedPageBreak/>
              <w:t>Parque san Juan.</w:t>
            </w:r>
          </w:p>
        </w:tc>
        <w:tc>
          <w:tcPr>
            <w:tcW w:w="1473" w:type="dxa"/>
            <w:vMerge/>
          </w:tcPr>
          <w:p w14:paraId="3171FB39"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7CBF8CF3"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207" w:type="dxa"/>
            <w:vMerge/>
          </w:tcPr>
          <w:p w14:paraId="5B8F3EE9"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216D5B92"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7B5EAB3B"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62" w:type="dxa"/>
            <w:vAlign w:val="center"/>
          </w:tcPr>
          <w:p w14:paraId="79DBE34D"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03ABFE55"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05" w:type="dxa"/>
            <w:vAlign w:val="center"/>
          </w:tcPr>
          <w:p w14:paraId="7848B201"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17E1DA3C"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36" w:type="dxa"/>
            <w:vAlign w:val="center"/>
          </w:tcPr>
          <w:p w14:paraId="4E7DEBAA"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4FC6B79E"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341" w:type="dxa"/>
            <w:vAlign w:val="center"/>
          </w:tcPr>
          <w:p w14:paraId="157F0098"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444672AD"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268" w:type="dxa"/>
            <w:vAlign w:val="center"/>
          </w:tcPr>
          <w:p w14:paraId="5DAA3E2C"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67200A54" w14:textId="77777777" w:rsidR="00870227" w:rsidRPr="00870227" w:rsidRDefault="00870227" w:rsidP="00870227">
            <w:pPr>
              <w:jc w:val="cente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c>
          <w:tcPr>
            <w:tcW w:w="1363" w:type="dxa"/>
            <w:vMerge/>
          </w:tcPr>
          <w:p w14:paraId="53392B61" w14:textId="77777777" w:rsidR="00870227" w:rsidRPr="00870227" w:rsidRDefault="00870227" w:rsidP="00870227">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lang w:val="es-ES"/>
              </w:rPr>
            </w:pPr>
          </w:p>
        </w:tc>
      </w:tr>
      <w:tr w:rsidR="00870227" w:rsidRPr="00870227" w14:paraId="0141B1B1" w14:textId="77777777" w:rsidTr="00870227">
        <w:trPr>
          <w:cnfStyle w:val="000000100000" w:firstRow="0" w:lastRow="0" w:firstColumn="0" w:lastColumn="0" w:oddVBand="0" w:evenVBand="0" w:oddHBand="1" w:evenHBand="0" w:firstRowFirstColumn="0" w:firstRowLastColumn="0" w:lastRowFirstColumn="0" w:lastRowLastColumn="0"/>
          <w:trHeight w:val="4259"/>
        </w:trPr>
        <w:tc>
          <w:tcPr>
            <w:cnfStyle w:val="001000000000" w:firstRow="0" w:lastRow="0" w:firstColumn="1" w:lastColumn="0" w:oddVBand="0" w:evenVBand="0" w:oddHBand="0" w:evenHBand="0" w:firstRowFirstColumn="0" w:firstRowLastColumn="0" w:lastRowFirstColumn="0" w:lastRowLastColumn="0"/>
            <w:tcW w:w="669" w:type="dxa"/>
            <w:vAlign w:val="center"/>
          </w:tcPr>
          <w:p w14:paraId="28F44CCE" w14:textId="77777777" w:rsidR="00870227" w:rsidRPr="00870227" w:rsidRDefault="00870227" w:rsidP="00870227">
            <w:pPr>
              <w:jc w:val="center"/>
              <w:rPr>
                <w:rFonts w:ascii="Cambria" w:eastAsia="Times New Roman" w:hAnsi="Cambria" w:cs="Times New Roman"/>
                <w:lang w:val="es-ES"/>
              </w:rPr>
            </w:pPr>
            <w:r w:rsidRPr="00870227">
              <w:rPr>
                <w:rFonts w:ascii="Cambria" w:eastAsia="Times New Roman" w:hAnsi="Cambria" w:cs="Times New Roman"/>
                <w:lang w:val="es-ES"/>
              </w:rPr>
              <w:t>1,11</w:t>
            </w:r>
          </w:p>
        </w:tc>
        <w:tc>
          <w:tcPr>
            <w:tcW w:w="1707" w:type="dxa"/>
          </w:tcPr>
          <w:p w14:paraId="3F33531A"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tramites</w:t>
            </w:r>
          </w:p>
          <w:p w14:paraId="2F07E53D"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administrativos a</w:t>
            </w:r>
          </w:p>
          <w:p w14:paraId="5CF21200"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otras instancias</w:t>
            </w:r>
          </w:p>
          <w:p w14:paraId="4DA976B8"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 xml:space="preserve">como son: aes </w:t>
            </w:r>
            <w:proofErr w:type="spellStart"/>
            <w:r w:rsidRPr="00870227">
              <w:rPr>
                <w:rFonts w:ascii="Arial" w:eastAsia="Calibri" w:hAnsi="Arial" w:cs="Arial"/>
                <w:bCs/>
              </w:rPr>
              <w:t>Clesa</w:t>
            </w:r>
            <w:proofErr w:type="spellEnd"/>
            <w:r w:rsidRPr="00870227">
              <w:rPr>
                <w:rFonts w:ascii="Arial" w:eastAsia="Calibri" w:hAnsi="Arial" w:cs="Arial"/>
                <w:bCs/>
              </w:rPr>
              <w:t xml:space="preserve"> y </w:t>
            </w:r>
            <w:proofErr w:type="spellStart"/>
            <w:r w:rsidRPr="00870227">
              <w:rPr>
                <w:rFonts w:ascii="Arial" w:eastAsia="Calibri" w:hAnsi="Arial" w:cs="Arial"/>
                <w:bCs/>
              </w:rPr>
              <w:t>cia</w:t>
            </w:r>
            <w:proofErr w:type="spellEnd"/>
            <w:r w:rsidRPr="00870227">
              <w:rPr>
                <w:rFonts w:ascii="Arial" w:eastAsia="Calibri" w:hAnsi="Arial" w:cs="Arial"/>
                <w:bCs/>
              </w:rPr>
              <w:t xml:space="preserve"> s en c de cv por</w:t>
            </w:r>
          </w:p>
          <w:p w14:paraId="793C602F"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proyectos</w:t>
            </w:r>
          </w:p>
          <w:p w14:paraId="1C42E822"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eléctricos de</w:t>
            </w:r>
          </w:p>
          <w:p w14:paraId="4DD019F9"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ampliación, así</w:t>
            </w:r>
          </w:p>
          <w:p w14:paraId="43813315"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como solicitudes de</w:t>
            </w:r>
          </w:p>
          <w:p w14:paraId="4E918D5C"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permisos de</w:t>
            </w:r>
          </w:p>
          <w:p w14:paraId="40E8EF5E"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conexión de energía</w:t>
            </w:r>
          </w:p>
          <w:p w14:paraId="4333C709"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 xml:space="preserve">eléctrica nuevas y </w:t>
            </w:r>
          </w:p>
          <w:p w14:paraId="34676E99"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Provisionales. (por</w:t>
            </w:r>
          </w:p>
          <w:p w14:paraId="7F0AC49C" w14:textId="77777777" w:rsidR="00870227" w:rsidRPr="00870227" w:rsidRDefault="00870227" w:rsidP="0087022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870227">
              <w:rPr>
                <w:rFonts w:ascii="Arial" w:eastAsia="Calibri" w:hAnsi="Arial" w:cs="Arial"/>
                <w:bCs/>
              </w:rPr>
              <w:t>eventos</w:t>
            </w:r>
          </w:p>
          <w:p w14:paraId="5B259D7D"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s-ES"/>
              </w:rPr>
            </w:pPr>
            <w:r w:rsidRPr="00870227">
              <w:rPr>
                <w:rFonts w:ascii="Arial" w:eastAsia="Calibri" w:hAnsi="Arial" w:cs="Arial"/>
                <w:bCs/>
              </w:rPr>
              <w:t>municipales)</w:t>
            </w:r>
          </w:p>
        </w:tc>
        <w:tc>
          <w:tcPr>
            <w:tcW w:w="1473" w:type="dxa"/>
            <w:vMerge/>
          </w:tcPr>
          <w:p w14:paraId="4D17B853"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220721EB"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1207" w:type="dxa"/>
            <w:vMerge/>
          </w:tcPr>
          <w:p w14:paraId="06ACFF14"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c>
          <w:tcPr>
            <w:tcW w:w="268" w:type="dxa"/>
            <w:vAlign w:val="center"/>
          </w:tcPr>
          <w:p w14:paraId="35C2596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9" w:type="dxa"/>
            <w:vAlign w:val="center"/>
          </w:tcPr>
          <w:p w14:paraId="7BED055B"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62" w:type="dxa"/>
            <w:vAlign w:val="center"/>
          </w:tcPr>
          <w:p w14:paraId="4EF369B2"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6B2AB265"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05" w:type="dxa"/>
            <w:vAlign w:val="center"/>
          </w:tcPr>
          <w:p w14:paraId="600AB9A3"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16808041"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36" w:type="dxa"/>
            <w:vAlign w:val="center"/>
          </w:tcPr>
          <w:p w14:paraId="5AC4EF84"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78" w:type="dxa"/>
            <w:vAlign w:val="center"/>
          </w:tcPr>
          <w:p w14:paraId="502573BE"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41" w:type="dxa"/>
            <w:vAlign w:val="center"/>
          </w:tcPr>
          <w:p w14:paraId="47D6233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31" w:type="dxa"/>
            <w:vAlign w:val="center"/>
          </w:tcPr>
          <w:p w14:paraId="7D1254C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268" w:type="dxa"/>
            <w:vAlign w:val="center"/>
          </w:tcPr>
          <w:p w14:paraId="434BB8BA" w14:textId="77777777" w:rsidR="00870227" w:rsidRPr="00870227" w:rsidRDefault="0087022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377" w:type="dxa"/>
            <w:vAlign w:val="center"/>
          </w:tcPr>
          <w:p w14:paraId="4AFA8E69" w14:textId="0BC13B87" w:rsidR="00870227" w:rsidRPr="00870227" w:rsidRDefault="00791C37" w:rsidP="00870227">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870227">
              <w:rPr>
                <w:rFonts w:ascii="Calibri" w:eastAsia="Calibri" w:hAnsi="Calibri" w:cs="Times New Roman"/>
                <w:lang w:val="es-ES"/>
              </w:rPr>
              <w:t>X</w:t>
            </w:r>
          </w:p>
        </w:tc>
        <w:tc>
          <w:tcPr>
            <w:tcW w:w="1363" w:type="dxa"/>
            <w:vMerge/>
          </w:tcPr>
          <w:p w14:paraId="09363FFE" w14:textId="77777777" w:rsidR="00870227" w:rsidRPr="00870227" w:rsidRDefault="00870227" w:rsidP="0087022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p>
        </w:tc>
      </w:tr>
    </w:tbl>
    <w:p w14:paraId="037C7320" w14:textId="2054EEDF" w:rsidR="00500DAB" w:rsidRDefault="00500DAB" w:rsidP="00500DAB">
      <w:pPr>
        <w:rPr>
          <w:rFonts w:ascii="Arial" w:eastAsia="Calibri" w:hAnsi="Arial" w:cs="Arial"/>
          <w:b/>
          <w:color w:val="002060"/>
          <w:sz w:val="144"/>
          <w:szCs w:val="144"/>
          <w:lang w:val="es-SV"/>
        </w:rPr>
      </w:pPr>
    </w:p>
    <w:p w14:paraId="46443CB7" w14:textId="77777777" w:rsidR="00791C37" w:rsidRDefault="00791C37" w:rsidP="00500DAB">
      <w:pPr>
        <w:spacing w:after="0" w:line="240" w:lineRule="auto"/>
        <w:rPr>
          <w:rFonts w:ascii="Arial" w:eastAsia="Calibri" w:hAnsi="Arial" w:cs="Arial"/>
          <w:b/>
          <w:color w:val="002060"/>
          <w:sz w:val="72"/>
          <w:szCs w:val="72"/>
          <w:lang w:val="es-SV"/>
        </w:rPr>
      </w:pPr>
    </w:p>
    <w:p w14:paraId="4578E8E1" w14:textId="77777777" w:rsidR="00791C37" w:rsidRDefault="00791C37" w:rsidP="00500DAB">
      <w:pPr>
        <w:spacing w:after="0" w:line="240" w:lineRule="auto"/>
        <w:rPr>
          <w:rFonts w:ascii="Arial" w:eastAsia="Calibri" w:hAnsi="Arial" w:cs="Arial"/>
          <w:b/>
          <w:color w:val="002060"/>
          <w:sz w:val="72"/>
          <w:szCs w:val="72"/>
          <w:lang w:val="es-SV"/>
        </w:rPr>
      </w:pPr>
    </w:p>
    <w:p w14:paraId="4D36E403" w14:textId="77777777" w:rsidR="00791C37" w:rsidRDefault="00791C37" w:rsidP="00500DAB">
      <w:pPr>
        <w:spacing w:after="0" w:line="240" w:lineRule="auto"/>
        <w:rPr>
          <w:rFonts w:ascii="Arial" w:eastAsia="Calibri" w:hAnsi="Arial" w:cs="Arial"/>
          <w:b/>
          <w:color w:val="002060"/>
          <w:sz w:val="72"/>
          <w:szCs w:val="72"/>
          <w:lang w:val="es-SV"/>
        </w:rPr>
      </w:pPr>
    </w:p>
    <w:p w14:paraId="2CB6E53E" w14:textId="77777777" w:rsidR="00791C37" w:rsidRDefault="00791C37" w:rsidP="00500DAB">
      <w:pPr>
        <w:spacing w:after="0" w:line="240" w:lineRule="auto"/>
        <w:rPr>
          <w:rFonts w:ascii="Arial" w:eastAsia="Calibri" w:hAnsi="Arial" w:cs="Arial"/>
          <w:b/>
          <w:color w:val="002060"/>
          <w:sz w:val="72"/>
          <w:szCs w:val="72"/>
          <w:lang w:val="es-SV"/>
        </w:rPr>
      </w:pPr>
    </w:p>
    <w:p w14:paraId="39034424" w14:textId="77777777" w:rsidR="00791C37" w:rsidRDefault="00791C37" w:rsidP="00500DAB">
      <w:pPr>
        <w:spacing w:after="0" w:line="240" w:lineRule="auto"/>
        <w:rPr>
          <w:rFonts w:ascii="Arial" w:eastAsia="Calibri" w:hAnsi="Arial" w:cs="Arial"/>
          <w:b/>
          <w:color w:val="002060"/>
          <w:sz w:val="72"/>
          <w:szCs w:val="72"/>
          <w:lang w:val="es-SV"/>
        </w:rPr>
      </w:pPr>
    </w:p>
    <w:p w14:paraId="0B425BA8" w14:textId="77777777" w:rsidR="00791C37" w:rsidRDefault="00791C37" w:rsidP="00500DAB">
      <w:pPr>
        <w:spacing w:after="0" w:line="240" w:lineRule="auto"/>
        <w:rPr>
          <w:rFonts w:ascii="Arial" w:eastAsia="Calibri" w:hAnsi="Arial" w:cs="Arial"/>
          <w:b/>
          <w:color w:val="002060"/>
          <w:sz w:val="72"/>
          <w:szCs w:val="72"/>
          <w:lang w:val="es-SV"/>
        </w:rPr>
      </w:pPr>
    </w:p>
    <w:p w14:paraId="4ECD3285" w14:textId="77777777" w:rsidR="00791C37" w:rsidRDefault="00791C37" w:rsidP="00500DAB">
      <w:pPr>
        <w:spacing w:after="0" w:line="240" w:lineRule="auto"/>
        <w:rPr>
          <w:rFonts w:ascii="Arial" w:eastAsia="Calibri" w:hAnsi="Arial" w:cs="Arial"/>
          <w:b/>
          <w:color w:val="002060"/>
          <w:sz w:val="72"/>
          <w:szCs w:val="72"/>
          <w:lang w:val="es-SV"/>
        </w:rPr>
      </w:pPr>
    </w:p>
    <w:p w14:paraId="01525BF2" w14:textId="77777777" w:rsidR="00791C37" w:rsidRDefault="00791C37" w:rsidP="00500DAB">
      <w:pPr>
        <w:spacing w:after="0" w:line="240" w:lineRule="auto"/>
        <w:rPr>
          <w:rFonts w:ascii="Arial" w:eastAsia="Calibri" w:hAnsi="Arial" w:cs="Arial"/>
          <w:b/>
          <w:color w:val="002060"/>
          <w:sz w:val="72"/>
          <w:szCs w:val="72"/>
          <w:lang w:val="es-SV"/>
        </w:rPr>
      </w:pPr>
    </w:p>
    <w:p w14:paraId="7B8D85D4" w14:textId="77777777" w:rsidR="00791C37" w:rsidRDefault="00791C37" w:rsidP="00500DAB">
      <w:pPr>
        <w:spacing w:after="0" w:line="240" w:lineRule="auto"/>
        <w:rPr>
          <w:rFonts w:ascii="Arial" w:eastAsia="Calibri" w:hAnsi="Arial" w:cs="Arial"/>
          <w:b/>
          <w:color w:val="002060"/>
          <w:sz w:val="72"/>
          <w:szCs w:val="72"/>
          <w:lang w:val="es-SV"/>
        </w:rPr>
      </w:pPr>
    </w:p>
    <w:p w14:paraId="54BD7881" w14:textId="77777777" w:rsidR="00791C37" w:rsidRDefault="00791C37" w:rsidP="00500DAB">
      <w:pPr>
        <w:spacing w:after="0" w:line="240" w:lineRule="auto"/>
        <w:rPr>
          <w:rFonts w:ascii="Arial" w:eastAsia="Calibri" w:hAnsi="Arial" w:cs="Arial"/>
          <w:b/>
          <w:color w:val="002060"/>
          <w:sz w:val="72"/>
          <w:szCs w:val="72"/>
          <w:lang w:val="es-SV"/>
        </w:rPr>
      </w:pPr>
    </w:p>
    <w:p w14:paraId="3221155F" w14:textId="77777777" w:rsidR="00791C37" w:rsidRDefault="00791C37" w:rsidP="00500DAB">
      <w:pPr>
        <w:spacing w:after="0" w:line="240" w:lineRule="auto"/>
        <w:rPr>
          <w:rFonts w:ascii="Arial" w:eastAsia="Calibri" w:hAnsi="Arial" w:cs="Arial"/>
          <w:b/>
          <w:color w:val="002060"/>
          <w:sz w:val="72"/>
          <w:szCs w:val="72"/>
          <w:lang w:val="es-SV"/>
        </w:rPr>
      </w:pPr>
    </w:p>
    <w:p w14:paraId="5F6DCEB4" w14:textId="3A3D9E07" w:rsidR="00500DAB" w:rsidRDefault="00500DAB" w:rsidP="00791C37">
      <w:pPr>
        <w:spacing w:after="0" w:line="240" w:lineRule="auto"/>
        <w:jc w:val="center"/>
        <w:rPr>
          <w:rFonts w:ascii="Arial" w:eastAsia="Calibri" w:hAnsi="Arial" w:cs="Arial"/>
          <w:b/>
          <w:color w:val="002060"/>
          <w:sz w:val="72"/>
          <w:szCs w:val="72"/>
          <w:lang w:val="es-SV"/>
        </w:rPr>
      </w:pPr>
      <w:r w:rsidRPr="00791C37">
        <w:rPr>
          <w:rFonts w:ascii="Arial" w:eastAsia="Calibri" w:hAnsi="Arial" w:cs="Arial"/>
          <w:b/>
          <w:color w:val="002060"/>
          <w:sz w:val="72"/>
          <w:szCs w:val="72"/>
          <w:lang w:val="es-SV"/>
        </w:rPr>
        <w:t>LIMPIEZA Y RECOLECCION</w:t>
      </w:r>
    </w:p>
    <w:p w14:paraId="68E43514" w14:textId="15D5257F" w:rsidR="00791C37" w:rsidRDefault="00791C37" w:rsidP="00791C37">
      <w:pPr>
        <w:spacing w:after="0" w:line="240" w:lineRule="auto"/>
        <w:jc w:val="center"/>
        <w:rPr>
          <w:rFonts w:ascii="Arial" w:eastAsia="Calibri" w:hAnsi="Arial" w:cs="Arial"/>
          <w:b/>
          <w:color w:val="002060"/>
          <w:sz w:val="72"/>
          <w:szCs w:val="72"/>
          <w:lang w:val="es-SV"/>
        </w:rPr>
      </w:pPr>
    </w:p>
    <w:p w14:paraId="129FC196" w14:textId="77777777" w:rsidR="00500DAB" w:rsidRDefault="00500DAB" w:rsidP="00500DAB">
      <w:pPr>
        <w:rPr>
          <w:rFonts w:ascii="Arial" w:eastAsia="Calibri" w:hAnsi="Arial" w:cs="Arial"/>
          <w:b/>
          <w:color w:val="002060"/>
          <w:sz w:val="144"/>
          <w:szCs w:val="144"/>
          <w:lang w:val="es-SV"/>
        </w:rPr>
      </w:pPr>
      <w:r>
        <w:rPr>
          <w:rFonts w:ascii="Arial" w:eastAsia="Calibri" w:hAnsi="Arial" w:cs="Arial"/>
          <w:b/>
          <w:color w:val="002060"/>
          <w:sz w:val="144"/>
          <w:szCs w:val="144"/>
          <w:lang w:val="es-SV"/>
        </w:rPr>
        <w:br w:type="page"/>
      </w:r>
    </w:p>
    <w:p w14:paraId="15D24414" w14:textId="77777777" w:rsidR="00500DAB" w:rsidRPr="00D42F01" w:rsidRDefault="00500DAB" w:rsidP="00500DAB">
      <w:pPr>
        <w:spacing w:after="0" w:line="240" w:lineRule="auto"/>
        <w:rPr>
          <w:rFonts w:ascii="Arial" w:eastAsia="Calibri" w:hAnsi="Arial" w:cs="Arial"/>
          <w:b/>
          <w:color w:val="002060"/>
          <w:sz w:val="24"/>
          <w:szCs w:val="24"/>
          <w:lang w:val="es-SV"/>
        </w:rPr>
      </w:pPr>
    </w:p>
    <w:p w14:paraId="3E8A69AA" w14:textId="77777777" w:rsidR="00500DAB" w:rsidRPr="00D42F01" w:rsidRDefault="00500DAB" w:rsidP="00500DAB">
      <w:pPr>
        <w:spacing w:after="0" w:line="240" w:lineRule="auto"/>
        <w:rPr>
          <w:rFonts w:ascii="Arial" w:eastAsia="Calibri" w:hAnsi="Arial" w:cs="Arial"/>
          <w:b/>
          <w:color w:val="002060"/>
          <w:sz w:val="24"/>
          <w:szCs w:val="24"/>
          <w:lang w:val="es-SV"/>
        </w:rPr>
      </w:pPr>
      <w:r w:rsidRPr="00D42F01">
        <w:rPr>
          <w:rFonts w:ascii="Arial" w:eastAsia="Calibri" w:hAnsi="Arial" w:cs="Arial"/>
          <w:b/>
          <w:color w:val="002060"/>
          <w:sz w:val="24"/>
          <w:szCs w:val="24"/>
          <w:lang w:val="es-SV"/>
        </w:rPr>
        <w:t xml:space="preserve">                            UNIDAD DE LIMPIEZA Y RECOLECCIÓN DE DESECHOS SÓLIDOS    </w:t>
      </w:r>
    </w:p>
    <w:p w14:paraId="5F0473A6" w14:textId="77777777" w:rsidR="00500DAB" w:rsidRPr="00D42F01" w:rsidRDefault="00500DAB" w:rsidP="00500DAB">
      <w:pPr>
        <w:spacing w:after="0" w:line="240" w:lineRule="auto"/>
        <w:rPr>
          <w:rFonts w:ascii="Arial" w:eastAsia="Calibri" w:hAnsi="Arial" w:cs="Arial"/>
          <w:b/>
          <w:color w:val="002060"/>
          <w:sz w:val="24"/>
          <w:szCs w:val="24"/>
          <w:lang w:val="es-SV"/>
        </w:rPr>
      </w:pPr>
    </w:p>
    <w:tbl>
      <w:tblPr>
        <w:tblStyle w:val="Tablaconcuadrcula"/>
        <w:tblW w:w="14601" w:type="dxa"/>
        <w:tblInd w:w="-714" w:type="dxa"/>
        <w:tblLayout w:type="fixed"/>
        <w:tblLook w:val="04A0" w:firstRow="1" w:lastRow="0" w:firstColumn="1" w:lastColumn="0" w:noHBand="0" w:noVBand="1"/>
      </w:tblPr>
      <w:tblGrid>
        <w:gridCol w:w="492"/>
        <w:gridCol w:w="1351"/>
        <w:gridCol w:w="1134"/>
        <w:gridCol w:w="1134"/>
        <w:gridCol w:w="1418"/>
        <w:gridCol w:w="992"/>
        <w:gridCol w:w="1276"/>
        <w:gridCol w:w="567"/>
        <w:gridCol w:w="567"/>
        <w:gridCol w:w="567"/>
        <w:gridCol w:w="567"/>
        <w:gridCol w:w="567"/>
        <w:gridCol w:w="567"/>
        <w:gridCol w:w="567"/>
        <w:gridCol w:w="567"/>
        <w:gridCol w:w="567"/>
        <w:gridCol w:w="567"/>
        <w:gridCol w:w="567"/>
        <w:gridCol w:w="567"/>
      </w:tblGrid>
      <w:tr w:rsidR="00856EEE" w14:paraId="2F023859" w14:textId="77777777" w:rsidTr="00004431">
        <w:trPr>
          <w:trHeight w:val="374"/>
        </w:trPr>
        <w:tc>
          <w:tcPr>
            <w:tcW w:w="7797"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F36F21" w14:textId="77777777" w:rsidR="00856EEE" w:rsidRDefault="00856EEE" w:rsidP="00004431">
            <w:pPr>
              <w:rPr>
                <w:sz w:val="24"/>
              </w:rPr>
            </w:pPr>
            <w:r>
              <w:rPr>
                <w:b/>
                <w:bCs/>
                <w:sz w:val="24"/>
              </w:rPr>
              <w:t>OBJETIVO GENERAL</w:t>
            </w:r>
            <w:r>
              <w:rPr>
                <w:b/>
                <w:bCs/>
                <w:sz w:val="20"/>
              </w:rPr>
              <w:t>: Brindar un servicio de aseo y Recolección de desechos sólidos de manera eficiente y oportuno que permita mantener un municipio limpio, proyectando una imagen atractiva del mismo, garantizando la calidad de vida de los habitantes.</w:t>
            </w:r>
          </w:p>
        </w:tc>
        <w:tc>
          <w:tcPr>
            <w:tcW w:w="6804"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FB33E2" w14:textId="77777777" w:rsidR="00856EEE" w:rsidRDefault="00856EEE" w:rsidP="00004431">
            <w:pPr>
              <w:jc w:val="center"/>
              <w:rPr>
                <w:b/>
                <w:bCs/>
                <w:sz w:val="24"/>
              </w:rPr>
            </w:pPr>
            <w:r>
              <w:rPr>
                <w:b/>
                <w:bCs/>
                <w:sz w:val="24"/>
              </w:rPr>
              <w:t>PROGRAMACION DE ACTIVIDADES</w:t>
            </w:r>
          </w:p>
        </w:tc>
      </w:tr>
      <w:tr w:rsidR="00856EEE" w14:paraId="48CB82A5" w14:textId="77777777" w:rsidTr="00004431">
        <w:trPr>
          <w:trHeight w:val="563"/>
        </w:trPr>
        <w:tc>
          <w:tcPr>
            <w:tcW w:w="492" w:type="dxa"/>
            <w:tcBorders>
              <w:top w:val="single" w:sz="4" w:space="0" w:color="auto"/>
              <w:left w:val="single" w:sz="4" w:space="0" w:color="auto"/>
              <w:bottom w:val="single" w:sz="4" w:space="0" w:color="auto"/>
              <w:right w:val="single" w:sz="4" w:space="0" w:color="auto"/>
            </w:tcBorders>
          </w:tcPr>
          <w:p w14:paraId="0338809B" w14:textId="77777777" w:rsidR="00856EEE" w:rsidRDefault="00856EEE" w:rsidP="00004431">
            <w:pPr>
              <w:jc w:val="center"/>
              <w:rPr>
                <w:rFonts w:ascii="Calibri" w:hAnsi="Calibri" w:cs="Calibri"/>
                <w:b/>
                <w:color w:val="000000"/>
                <w:sz w:val="16"/>
                <w:szCs w:val="20"/>
              </w:rPr>
            </w:pPr>
            <w:r>
              <w:rPr>
                <w:rFonts w:ascii="Calibri" w:hAnsi="Calibri" w:cs="Calibri"/>
                <w:b/>
                <w:color w:val="000000"/>
                <w:sz w:val="16"/>
                <w:szCs w:val="20"/>
              </w:rPr>
              <w:t>Nª</w:t>
            </w:r>
          </w:p>
          <w:p w14:paraId="29AA7EB8" w14:textId="77777777" w:rsidR="00856EEE" w:rsidRDefault="00856EEE" w:rsidP="00004431">
            <w:pPr>
              <w:jc w:val="center"/>
              <w:rPr>
                <w:b/>
                <w:sz w:val="16"/>
                <w:szCs w:val="20"/>
              </w:rPr>
            </w:pPr>
          </w:p>
        </w:tc>
        <w:tc>
          <w:tcPr>
            <w:tcW w:w="1351" w:type="dxa"/>
            <w:tcBorders>
              <w:top w:val="single" w:sz="4" w:space="0" w:color="auto"/>
              <w:left w:val="single" w:sz="4" w:space="0" w:color="auto"/>
              <w:bottom w:val="single" w:sz="4" w:space="0" w:color="auto"/>
              <w:right w:val="single" w:sz="4" w:space="0" w:color="auto"/>
            </w:tcBorders>
          </w:tcPr>
          <w:p w14:paraId="0CCC2C78" w14:textId="77777777" w:rsidR="00856EEE" w:rsidRDefault="00856EEE" w:rsidP="00004431">
            <w:pPr>
              <w:jc w:val="center"/>
              <w:rPr>
                <w:rFonts w:ascii="Calibri" w:hAnsi="Calibri" w:cs="Calibri"/>
                <w:b/>
                <w:bCs/>
                <w:color w:val="000000"/>
                <w:sz w:val="14"/>
                <w:szCs w:val="20"/>
              </w:rPr>
            </w:pPr>
            <w:r>
              <w:rPr>
                <w:rFonts w:ascii="Calibri" w:hAnsi="Calibri" w:cs="Calibri"/>
                <w:b/>
                <w:bCs/>
                <w:color w:val="000000"/>
                <w:sz w:val="14"/>
                <w:szCs w:val="20"/>
              </w:rPr>
              <w:t>OBJETIVOS ESPECIFICOS</w:t>
            </w:r>
          </w:p>
          <w:p w14:paraId="0FD2B6FD" w14:textId="77777777" w:rsidR="00856EEE" w:rsidRDefault="00856EEE" w:rsidP="00004431">
            <w:pPr>
              <w:jc w:val="center"/>
              <w:rPr>
                <w:b/>
                <w:sz w:val="14"/>
                <w:szCs w:val="20"/>
              </w:rPr>
            </w:pPr>
          </w:p>
        </w:tc>
        <w:tc>
          <w:tcPr>
            <w:tcW w:w="1134" w:type="dxa"/>
            <w:tcBorders>
              <w:top w:val="single" w:sz="4" w:space="0" w:color="auto"/>
              <w:left w:val="single" w:sz="4" w:space="0" w:color="auto"/>
              <w:bottom w:val="single" w:sz="4" w:space="0" w:color="auto"/>
              <w:right w:val="single" w:sz="4" w:space="0" w:color="auto"/>
            </w:tcBorders>
          </w:tcPr>
          <w:p w14:paraId="21C2AEA6" w14:textId="77777777" w:rsidR="00856EEE" w:rsidRDefault="00856EEE" w:rsidP="00004431">
            <w:pPr>
              <w:jc w:val="center"/>
              <w:rPr>
                <w:rFonts w:ascii="Calibri" w:hAnsi="Calibri" w:cs="Calibri"/>
                <w:b/>
                <w:bCs/>
                <w:color w:val="000000"/>
                <w:sz w:val="14"/>
                <w:szCs w:val="20"/>
              </w:rPr>
            </w:pPr>
            <w:r>
              <w:rPr>
                <w:rFonts w:ascii="Calibri" w:hAnsi="Calibri" w:cs="Calibri"/>
                <w:b/>
                <w:bCs/>
                <w:color w:val="000000"/>
                <w:sz w:val="14"/>
                <w:szCs w:val="20"/>
              </w:rPr>
              <w:t>META</w:t>
            </w:r>
          </w:p>
          <w:p w14:paraId="44B2EC9F" w14:textId="77777777" w:rsidR="00856EEE" w:rsidRDefault="00856EEE" w:rsidP="00004431">
            <w:pPr>
              <w:jc w:val="center"/>
              <w:rPr>
                <w:b/>
                <w:sz w:val="14"/>
                <w:szCs w:val="20"/>
              </w:rPr>
            </w:pPr>
          </w:p>
        </w:tc>
        <w:tc>
          <w:tcPr>
            <w:tcW w:w="1134" w:type="dxa"/>
            <w:tcBorders>
              <w:top w:val="single" w:sz="4" w:space="0" w:color="auto"/>
              <w:left w:val="single" w:sz="4" w:space="0" w:color="auto"/>
              <w:bottom w:val="single" w:sz="4" w:space="0" w:color="auto"/>
              <w:right w:val="single" w:sz="4" w:space="0" w:color="auto"/>
            </w:tcBorders>
          </w:tcPr>
          <w:p w14:paraId="1F2C7332" w14:textId="77777777" w:rsidR="00856EEE" w:rsidRDefault="00856EEE" w:rsidP="00004431">
            <w:pPr>
              <w:jc w:val="center"/>
              <w:rPr>
                <w:rFonts w:ascii="Calibri" w:hAnsi="Calibri" w:cs="Calibri"/>
                <w:b/>
                <w:bCs/>
                <w:color w:val="000000"/>
                <w:sz w:val="14"/>
                <w:szCs w:val="20"/>
              </w:rPr>
            </w:pPr>
            <w:r>
              <w:rPr>
                <w:rFonts w:ascii="Calibri" w:hAnsi="Calibri" w:cs="Calibri"/>
                <w:b/>
                <w:bCs/>
                <w:color w:val="000000"/>
                <w:sz w:val="14"/>
                <w:szCs w:val="20"/>
              </w:rPr>
              <w:t>INDICADOR</w:t>
            </w:r>
          </w:p>
          <w:p w14:paraId="074BFA11" w14:textId="77777777" w:rsidR="00856EEE" w:rsidRDefault="00856EEE" w:rsidP="00004431">
            <w:pPr>
              <w:jc w:val="center"/>
              <w:rPr>
                <w:b/>
                <w:sz w:val="14"/>
                <w:szCs w:val="20"/>
              </w:rPr>
            </w:pPr>
          </w:p>
        </w:tc>
        <w:tc>
          <w:tcPr>
            <w:tcW w:w="1418" w:type="dxa"/>
            <w:tcBorders>
              <w:top w:val="single" w:sz="4" w:space="0" w:color="auto"/>
              <w:left w:val="single" w:sz="4" w:space="0" w:color="auto"/>
              <w:bottom w:val="single" w:sz="4" w:space="0" w:color="auto"/>
              <w:right w:val="single" w:sz="4" w:space="0" w:color="auto"/>
            </w:tcBorders>
          </w:tcPr>
          <w:p w14:paraId="08C51ACC" w14:textId="77777777" w:rsidR="00856EEE" w:rsidRDefault="00856EEE" w:rsidP="00004431">
            <w:pPr>
              <w:jc w:val="center"/>
              <w:rPr>
                <w:rFonts w:ascii="Calibri" w:hAnsi="Calibri" w:cs="Calibri"/>
                <w:b/>
                <w:bCs/>
                <w:color w:val="000000"/>
                <w:sz w:val="14"/>
                <w:szCs w:val="20"/>
              </w:rPr>
            </w:pPr>
            <w:r>
              <w:rPr>
                <w:rFonts w:ascii="Calibri" w:hAnsi="Calibri" w:cs="Calibri"/>
                <w:b/>
                <w:bCs/>
                <w:color w:val="000000"/>
                <w:sz w:val="14"/>
                <w:szCs w:val="20"/>
              </w:rPr>
              <w:t>ACTIVIDADES</w:t>
            </w:r>
          </w:p>
          <w:p w14:paraId="0CA1B591" w14:textId="77777777" w:rsidR="00856EEE" w:rsidRDefault="00856EEE" w:rsidP="00004431">
            <w:pPr>
              <w:jc w:val="center"/>
              <w:rPr>
                <w:b/>
                <w:sz w:val="14"/>
                <w:szCs w:val="20"/>
              </w:rPr>
            </w:pPr>
          </w:p>
        </w:tc>
        <w:tc>
          <w:tcPr>
            <w:tcW w:w="992" w:type="dxa"/>
            <w:tcBorders>
              <w:top w:val="single" w:sz="4" w:space="0" w:color="auto"/>
              <w:left w:val="single" w:sz="4" w:space="0" w:color="auto"/>
              <w:bottom w:val="single" w:sz="4" w:space="0" w:color="auto"/>
              <w:right w:val="single" w:sz="4" w:space="0" w:color="auto"/>
            </w:tcBorders>
          </w:tcPr>
          <w:p w14:paraId="32BF2AA8" w14:textId="77777777" w:rsidR="00856EEE" w:rsidRDefault="00856EEE" w:rsidP="00004431">
            <w:pPr>
              <w:jc w:val="center"/>
              <w:rPr>
                <w:rFonts w:ascii="Calibri" w:hAnsi="Calibri" w:cs="Calibri"/>
                <w:b/>
                <w:bCs/>
                <w:color w:val="000000"/>
                <w:sz w:val="14"/>
                <w:szCs w:val="20"/>
              </w:rPr>
            </w:pPr>
            <w:r>
              <w:rPr>
                <w:rFonts w:ascii="Calibri" w:hAnsi="Calibri" w:cs="Calibri"/>
                <w:b/>
                <w:bCs/>
                <w:color w:val="000000"/>
                <w:sz w:val="14"/>
                <w:szCs w:val="20"/>
              </w:rPr>
              <w:t>REQUERIMIENTO</w:t>
            </w:r>
          </w:p>
          <w:p w14:paraId="6AD44499" w14:textId="77777777" w:rsidR="00856EEE" w:rsidRDefault="00856EEE" w:rsidP="00004431">
            <w:pPr>
              <w:jc w:val="center"/>
              <w:rPr>
                <w:b/>
                <w:sz w:val="14"/>
                <w:szCs w:val="20"/>
              </w:rPr>
            </w:pPr>
          </w:p>
        </w:tc>
        <w:tc>
          <w:tcPr>
            <w:tcW w:w="1276" w:type="dxa"/>
            <w:tcBorders>
              <w:top w:val="single" w:sz="4" w:space="0" w:color="auto"/>
              <w:left w:val="single" w:sz="4" w:space="0" w:color="auto"/>
              <w:bottom w:val="single" w:sz="4" w:space="0" w:color="auto"/>
              <w:right w:val="single" w:sz="4" w:space="0" w:color="auto"/>
            </w:tcBorders>
          </w:tcPr>
          <w:p w14:paraId="6C588C0E" w14:textId="77777777" w:rsidR="00856EEE" w:rsidRDefault="00856EEE" w:rsidP="00004431">
            <w:pPr>
              <w:jc w:val="center"/>
              <w:rPr>
                <w:rFonts w:ascii="Calibri" w:hAnsi="Calibri" w:cs="Calibri"/>
                <w:b/>
                <w:bCs/>
                <w:color w:val="000000"/>
                <w:sz w:val="14"/>
                <w:szCs w:val="20"/>
              </w:rPr>
            </w:pPr>
            <w:r>
              <w:rPr>
                <w:rFonts w:ascii="Calibri" w:hAnsi="Calibri" w:cs="Calibri"/>
                <w:b/>
                <w:bCs/>
                <w:color w:val="000000"/>
                <w:sz w:val="14"/>
                <w:szCs w:val="20"/>
              </w:rPr>
              <w:t>COORDINADOR</w:t>
            </w:r>
          </w:p>
          <w:p w14:paraId="1C01D346" w14:textId="77777777" w:rsidR="00856EEE" w:rsidRDefault="00856EEE" w:rsidP="00004431">
            <w:pPr>
              <w:jc w:val="center"/>
              <w:rPr>
                <w:b/>
                <w:sz w:val="14"/>
                <w:szCs w:val="20"/>
              </w:rPr>
            </w:pPr>
          </w:p>
        </w:tc>
        <w:tc>
          <w:tcPr>
            <w:tcW w:w="567" w:type="dxa"/>
            <w:tcBorders>
              <w:top w:val="single" w:sz="4" w:space="0" w:color="auto"/>
              <w:left w:val="single" w:sz="4" w:space="0" w:color="auto"/>
              <w:bottom w:val="single" w:sz="4" w:space="0" w:color="auto"/>
              <w:right w:val="single" w:sz="4" w:space="0" w:color="auto"/>
            </w:tcBorders>
            <w:hideMark/>
          </w:tcPr>
          <w:p w14:paraId="0D12E459" w14:textId="77777777" w:rsidR="00856EEE" w:rsidRDefault="00856EEE" w:rsidP="00004431">
            <w:pPr>
              <w:rPr>
                <w:b/>
                <w:sz w:val="14"/>
              </w:rPr>
            </w:pPr>
            <w:r>
              <w:rPr>
                <w:b/>
                <w:sz w:val="14"/>
              </w:rPr>
              <w:t>E</w:t>
            </w:r>
          </w:p>
        </w:tc>
        <w:tc>
          <w:tcPr>
            <w:tcW w:w="567" w:type="dxa"/>
            <w:tcBorders>
              <w:top w:val="single" w:sz="4" w:space="0" w:color="auto"/>
              <w:left w:val="single" w:sz="4" w:space="0" w:color="auto"/>
              <w:bottom w:val="single" w:sz="4" w:space="0" w:color="auto"/>
              <w:right w:val="single" w:sz="4" w:space="0" w:color="auto"/>
            </w:tcBorders>
            <w:hideMark/>
          </w:tcPr>
          <w:p w14:paraId="28CEDB7D" w14:textId="77777777" w:rsidR="00856EEE" w:rsidRDefault="00856EEE" w:rsidP="00004431">
            <w:pPr>
              <w:rPr>
                <w:b/>
                <w:sz w:val="14"/>
              </w:rPr>
            </w:pPr>
            <w:r>
              <w:rPr>
                <w:b/>
                <w:sz w:val="14"/>
              </w:rPr>
              <w:t>F</w:t>
            </w:r>
          </w:p>
        </w:tc>
        <w:tc>
          <w:tcPr>
            <w:tcW w:w="567" w:type="dxa"/>
            <w:tcBorders>
              <w:top w:val="single" w:sz="4" w:space="0" w:color="auto"/>
              <w:left w:val="single" w:sz="4" w:space="0" w:color="auto"/>
              <w:bottom w:val="single" w:sz="4" w:space="0" w:color="auto"/>
              <w:right w:val="single" w:sz="4" w:space="0" w:color="auto"/>
            </w:tcBorders>
            <w:hideMark/>
          </w:tcPr>
          <w:p w14:paraId="22C703E2" w14:textId="77777777" w:rsidR="00856EEE" w:rsidRDefault="00856EEE" w:rsidP="00004431">
            <w:pPr>
              <w:rPr>
                <w:b/>
                <w:sz w:val="14"/>
              </w:rPr>
            </w:pPr>
            <w:r>
              <w:rPr>
                <w:b/>
                <w:sz w:val="14"/>
              </w:rPr>
              <w:t>M</w:t>
            </w:r>
          </w:p>
        </w:tc>
        <w:tc>
          <w:tcPr>
            <w:tcW w:w="567" w:type="dxa"/>
            <w:tcBorders>
              <w:top w:val="single" w:sz="4" w:space="0" w:color="auto"/>
              <w:left w:val="single" w:sz="4" w:space="0" w:color="auto"/>
              <w:bottom w:val="single" w:sz="4" w:space="0" w:color="auto"/>
              <w:right w:val="single" w:sz="4" w:space="0" w:color="auto"/>
            </w:tcBorders>
            <w:hideMark/>
          </w:tcPr>
          <w:p w14:paraId="47ECB4CA" w14:textId="77777777" w:rsidR="00856EEE" w:rsidRDefault="00856EEE" w:rsidP="00004431">
            <w:pPr>
              <w:rPr>
                <w:b/>
                <w:sz w:val="14"/>
              </w:rPr>
            </w:pPr>
            <w:r>
              <w:rPr>
                <w:b/>
                <w:sz w:val="14"/>
              </w:rPr>
              <w:t>A</w:t>
            </w:r>
          </w:p>
        </w:tc>
        <w:tc>
          <w:tcPr>
            <w:tcW w:w="567" w:type="dxa"/>
            <w:tcBorders>
              <w:top w:val="single" w:sz="4" w:space="0" w:color="auto"/>
              <w:left w:val="single" w:sz="4" w:space="0" w:color="auto"/>
              <w:bottom w:val="single" w:sz="4" w:space="0" w:color="auto"/>
              <w:right w:val="single" w:sz="4" w:space="0" w:color="auto"/>
            </w:tcBorders>
            <w:hideMark/>
          </w:tcPr>
          <w:p w14:paraId="5EE0925B" w14:textId="77777777" w:rsidR="00856EEE" w:rsidRDefault="00856EEE" w:rsidP="00004431">
            <w:pPr>
              <w:rPr>
                <w:b/>
                <w:sz w:val="14"/>
              </w:rPr>
            </w:pPr>
            <w:r>
              <w:rPr>
                <w:b/>
                <w:sz w:val="14"/>
              </w:rPr>
              <w:t>M</w:t>
            </w:r>
          </w:p>
        </w:tc>
        <w:tc>
          <w:tcPr>
            <w:tcW w:w="567" w:type="dxa"/>
            <w:tcBorders>
              <w:top w:val="single" w:sz="4" w:space="0" w:color="auto"/>
              <w:left w:val="single" w:sz="4" w:space="0" w:color="auto"/>
              <w:bottom w:val="single" w:sz="4" w:space="0" w:color="auto"/>
              <w:right w:val="single" w:sz="4" w:space="0" w:color="auto"/>
            </w:tcBorders>
            <w:hideMark/>
          </w:tcPr>
          <w:p w14:paraId="685B9941" w14:textId="77777777" w:rsidR="00856EEE" w:rsidRDefault="00856EEE" w:rsidP="00004431">
            <w:pPr>
              <w:rPr>
                <w:b/>
                <w:sz w:val="14"/>
              </w:rPr>
            </w:pPr>
            <w:r>
              <w:rPr>
                <w:b/>
                <w:sz w:val="14"/>
              </w:rPr>
              <w:t>J</w:t>
            </w:r>
          </w:p>
        </w:tc>
        <w:tc>
          <w:tcPr>
            <w:tcW w:w="567" w:type="dxa"/>
            <w:tcBorders>
              <w:top w:val="single" w:sz="4" w:space="0" w:color="auto"/>
              <w:left w:val="single" w:sz="4" w:space="0" w:color="auto"/>
              <w:bottom w:val="single" w:sz="4" w:space="0" w:color="auto"/>
              <w:right w:val="single" w:sz="4" w:space="0" w:color="auto"/>
            </w:tcBorders>
            <w:hideMark/>
          </w:tcPr>
          <w:p w14:paraId="1D13378B" w14:textId="77777777" w:rsidR="00856EEE" w:rsidRDefault="00856EEE" w:rsidP="00004431">
            <w:pPr>
              <w:rPr>
                <w:b/>
                <w:sz w:val="14"/>
              </w:rPr>
            </w:pPr>
            <w:r>
              <w:rPr>
                <w:b/>
                <w:sz w:val="14"/>
              </w:rPr>
              <w:t>J</w:t>
            </w:r>
          </w:p>
        </w:tc>
        <w:tc>
          <w:tcPr>
            <w:tcW w:w="567" w:type="dxa"/>
            <w:tcBorders>
              <w:top w:val="single" w:sz="4" w:space="0" w:color="auto"/>
              <w:left w:val="single" w:sz="4" w:space="0" w:color="auto"/>
              <w:bottom w:val="single" w:sz="4" w:space="0" w:color="auto"/>
              <w:right w:val="single" w:sz="4" w:space="0" w:color="auto"/>
            </w:tcBorders>
            <w:hideMark/>
          </w:tcPr>
          <w:p w14:paraId="05469CAD" w14:textId="77777777" w:rsidR="00856EEE" w:rsidRDefault="00856EEE" w:rsidP="00004431">
            <w:pPr>
              <w:rPr>
                <w:b/>
                <w:sz w:val="14"/>
              </w:rPr>
            </w:pPr>
            <w:r>
              <w:rPr>
                <w:b/>
                <w:sz w:val="14"/>
              </w:rPr>
              <w:t>A</w:t>
            </w:r>
          </w:p>
        </w:tc>
        <w:tc>
          <w:tcPr>
            <w:tcW w:w="567" w:type="dxa"/>
            <w:tcBorders>
              <w:top w:val="single" w:sz="4" w:space="0" w:color="auto"/>
              <w:left w:val="single" w:sz="4" w:space="0" w:color="auto"/>
              <w:bottom w:val="single" w:sz="4" w:space="0" w:color="auto"/>
              <w:right w:val="single" w:sz="4" w:space="0" w:color="auto"/>
            </w:tcBorders>
            <w:hideMark/>
          </w:tcPr>
          <w:p w14:paraId="00F54FC6" w14:textId="77777777" w:rsidR="00856EEE" w:rsidRDefault="00856EEE" w:rsidP="00004431">
            <w:pPr>
              <w:rPr>
                <w:b/>
                <w:sz w:val="14"/>
              </w:rPr>
            </w:pPr>
            <w:r>
              <w:rPr>
                <w:b/>
                <w:sz w:val="14"/>
              </w:rPr>
              <w:t>S</w:t>
            </w:r>
          </w:p>
        </w:tc>
        <w:tc>
          <w:tcPr>
            <w:tcW w:w="567" w:type="dxa"/>
            <w:tcBorders>
              <w:top w:val="single" w:sz="4" w:space="0" w:color="auto"/>
              <w:left w:val="single" w:sz="4" w:space="0" w:color="auto"/>
              <w:bottom w:val="single" w:sz="4" w:space="0" w:color="auto"/>
              <w:right w:val="single" w:sz="4" w:space="0" w:color="auto"/>
            </w:tcBorders>
            <w:hideMark/>
          </w:tcPr>
          <w:p w14:paraId="5E0217E0" w14:textId="77777777" w:rsidR="00856EEE" w:rsidRDefault="00856EEE" w:rsidP="00004431">
            <w:pPr>
              <w:rPr>
                <w:b/>
                <w:sz w:val="14"/>
              </w:rPr>
            </w:pPr>
            <w:r>
              <w:rPr>
                <w:b/>
                <w:sz w:val="14"/>
              </w:rPr>
              <w:t>O</w:t>
            </w:r>
          </w:p>
        </w:tc>
        <w:tc>
          <w:tcPr>
            <w:tcW w:w="567" w:type="dxa"/>
            <w:tcBorders>
              <w:top w:val="single" w:sz="4" w:space="0" w:color="auto"/>
              <w:left w:val="single" w:sz="4" w:space="0" w:color="auto"/>
              <w:bottom w:val="single" w:sz="4" w:space="0" w:color="auto"/>
              <w:right w:val="single" w:sz="4" w:space="0" w:color="auto"/>
            </w:tcBorders>
            <w:hideMark/>
          </w:tcPr>
          <w:p w14:paraId="115AC804" w14:textId="77777777" w:rsidR="00856EEE" w:rsidRDefault="00856EEE" w:rsidP="00004431">
            <w:pPr>
              <w:rPr>
                <w:b/>
                <w:sz w:val="14"/>
              </w:rPr>
            </w:pPr>
            <w:r>
              <w:rPr>
                <w:b/>
                <w:sz w:val="14"/>
              </w:rPr>
              <w:t>N</w:t>
            </w:r>
          </w:p>
        </w:tc>
        <w:tc>
          <w:tcPr>
            <w:tcW w:w="567" w:type="dxa"/>
            <w:tcBorders>
              <w:top w:val="single" w:sz="4" w:space="0" w:color="auto"/>
              <w:left w:val="single" w:sz="4" w:space="0" w:color="auto"/>
              <w:bottom w:val="single" w:sz="4" w:space="0" w:color="auto"/>
              <w:right w:val="single" w:sz="4" w:space="0" w:color="auto"/>
            </w:tcBorders>
            <w:hideMark/>
          </w:tcPr>
          <w:p w14:paraId="62B80603" w14:textId="77777777" w:rsidR="00856EEE" w:rsidRDefault="00856EEE" w:rsidP="00004431">
            <w:pPr>
              <w:rPr>
                <w:b/>
                <w:sz w:val="14"/>
              </w:rPr>
            </w:pPr>
            <w:r>
              <w:rPr>
                <w:b/>
                <w:sz w:val="14"/>
              </w:rPr>
              <w:t>D</w:t>
            </w:r>
          </w:p>
        </w:tc>
      </w:tr>
      <w:tr w:rsidR="00856EEE" w14:paraId="5B85F28D" w14:textId="77777777" w:rsidTr="00004431">
        <w:trPr>
          <w:trHeight w:val="417"/>
        </w:trPr>
        <w:tc>
          <w:tcPr>
            <w:tcW w:w="492" w:type="dxa"/>
            <w:tcBorders>
              <w:top w:val="single" w:sz="4" w:space="0" w:color="auto"/>
              <w:left w:val="single" w:sz="4" w:space="0" w:color="auto"/>
              <w:bottom w:val="single" w:sz="4" w:space="0" w:color="auto"/>
              <w:right w:val="single" w:sz="4" w:space="0" w:color="auto"/>
            </w:tcBorders>
            <w:hideMark/>
          </w:tcPr>
          <w:p w14:paraId="425FE0D0" w14:textId="77777777" w:rsidR="00856EEE" w:rsidRDefault="00856EEE" w:rsidP="00004431">
            <w:pPr>
              <w:jc w:val="center"/>
              <w:rPr>
                <w:b/>
                <w:sz w:val="16"/>
              </w:rPr>
            </w:pPr>
            <w:r>
              <w:rPr>
                <w:b/>
                <w:sz w:val="16"/>
              </w:rPr>
              <w:t>01</w:t>
            </w:r>
          </w:p>
        </w:tc>
        <w:tc>
          <w:tcPr>
            <w:tcW w:w="1351" w:type="dxa"/>
            <w:tcBorders>
              <w:top w:val="single" w:sz="4" w:space="0" w:color="auto"/>
              <w:left w:val="single" w:sz="4" w:space="0" w:color="auto"/>
              <w:bottom w:val="single" w:sz="4" w:space="0" w:color="auto"/>
              <w:right w:val="single" w:sz="4" w:space="0" w:color="auto"/>
            </w:tcBorders>
            <w:hideMark/>
          </w:tcPr>
          <w:p w14:paraId="7340627A" w14:textId="77777777" w:rsidR="00856EEE" w:rsidRDefault="00856EEE" w:rsidP="00004431">
            <w:pPr>
              <w:jc w:val="center"/>
              <w:rPr>
                <w:b/>
                <w:sz w:val="14"/>
              </w:rPr>
            </w:pPr>
            <w:r>
              <w:rPr>
                <w:b/>
                <w:sz w:val="14"/>
              </w:rPr>
              <w:t>DAR A LA CIUDADNIA UN BUEN SERVICIO DE BARRIDO Y LIMPIEZA.</w:t>
            </w:r>
          </w:p>
        </w:tc>
        <w:tc>
          <w:tcPr>
            <w:tcW w:w="1134" w:type="dxa"/>
            <w:tcBorders>
              <w:top w:val="single" w:sz="4" w:space="0" w:color="auto"/>
              <w:left w:val="single" w:sz="4" w:space="0" w:color="auto"/>
              <w:bottom w:val="single" w:sz="4" w:space="0" w:color="auto"/>
              <w:right w:val="single" w:sz="4" w:space="0" w:color="auto"/>
            </w:tcBorders>
            <w:hideMark/>
          </w:tcPr>
          <w:p w14:paraId="080ED723" w14:textId="77777777" w:rsidR="00856EEE" w:rsidRDefault="00856EEE" w:rsidP="00004431">
            <w:pPr>
              <w:jc w:val="center"/>
              <w:rPr>
                <w:b/>
                <w:sz w:val="14"/>
              </w:rPr>
            </w:pPr>
            <w:r>
              <w:rPr>
                <w:b/>
                <w:sz w:val="14"/>
              </w:rPr>
              <w:t>CALLES Y AV. LIMPIAS DE 8 BARRIOS, PARQUES Y MERCADO</w:t>
            </w:r>
          </w:p>
        </w:tc>
        <w:tc>
          <w:tcPr>
            <w:tcW w:w="1134" w:type="dxa"/>
            <w:tcBorders>
              <w:top w:val="single" w:sz="4" w:space="0" w:color="auto"/>
              <w:left w:val="single" w:sz="4" w:space="0" w:color="auto"/>
              <w:bottom w:val="single" w:sz="4" w:space="0" w:color="auto"/>
              <w:right w:val="single" w:sz="4" w:space="0" w:color="auto"/>
            </w:tcBorders>
            <w:hideMark/>
          </w:tcPr>
          <w:p w14:paraId="3C601416" w14:textId="77777777" w:rsidR="00856EEE" w:rsidRDefault="00856EEE" w:rsidP="00004431">
            <w:pPr>
              <w:jc w:val="center"/>
              <w:rPr>
                <w:b/>
                <w:sz w:val="14"/>
              </w:rPr>
            </w:pPr>
            <w:r>
              <w:rPr>
                <w:b/>
                <w:sz w:val="14"/>
              </w:rPr>
              <w:t>100% A DIARIO</w:t>
            </w:r>
          </w:p>
        </w:tc>
        <w:tc>
          <w:tcPr>
            <w:tcW w:w="1418" w:type="dxa"/>
            <w:tcBorders>
              <w:top w:val="single" w:sz="4" w:space="0" w:color="auto"/>
              <w:left w:val="single" w:sz="4" w:space="0" w:color="auto"/>
              <w:bottom w:val="single" w:sz="4" w:space="0" w:color="auto"/>
              <w:right w:val="single" w:sz="4" w:space="0" w:color="auto"/>
            </w:tcBorders>
            <w:hideMark/>
          </w:tcPr>
          <w:p w14:paraId="4CEF5693" w14:textId="77777777" w:rsidR="00856EEE" w:rsidRDefault="00856EEE" w:rsidP="00004431">
            <w:pPr>
              <w:jc w:val="center"/>
              <w:rPr>
                <w:b/>
                <w:sz w:val="14"/>
              </w:rPr>
            </w:pPr>
            <w:r>
              <w:rPr>
                <w:b/>
                <w:sz w:val="14"/>
              </w:rPr>
              <w:t>SUPERVISION DE ZONAS DE BARRIDO</w:t>
            </w:r>
          </w:p>
        </w:tc>
        <w:tc>
          <w:tcPr>
            <w:tcW w:w="992" w:type="dxa"/>
            <w:tcBorders>
              <w:top w:val="single" w:sz="4" w:space="0" w:color="auto"/>
              <w:left w:val="single" w:sz="4" w:space="0" w:color="auto"/>
              <w:bottom w:val="single" w:sz="4" w:space="0" w:color="auto"/>
              <w:right w:val="single" w:sz="4" w:space="0" w:color="auto"/>
            </w:tcBorders>
            <w:hideMark/>
          </w:tcPr>
          <w:p w14:paraId="14D9234A" w14:textId="77777777" w:rsidR="00856EEE" w:rsidRDefault="00856EEE" w:rsidP="00004431">
            <w:pPr>
              <w:jc w:val="center"/>
              <w:rPr>
                <w:b/>
                <w:sz w:val="14"/>
              </w:rPr>
            </w:pPr>
            <w:r>
              <w:rPr>
                <w:b/>
                <w:sz w:val="14"/>
              </w:rPr>
              <w:t>PERSONAL Y HERRAMIENTA</w:t>
            </w:r>
          </w:p>
        </w:tc>
        <w:tc>
          <w:tcPr>
            <w:tcW w:w="1276" w:type="dxa"/>
            <w:tcBorders>
              <w:top w:val="single" w:sz="4" w:space="0" w:color="auto"/>
              <w:left w:val="single" w:sz="4" w:space="0" w:color="auto"/>
              <w:bottom w:val="single" w:sz="4" w:space="0" w:color="auto"/>
              <w:right w:val="single" w:sz="4" w:space="0" w:color="auto"/>
            </w:tcBorders>
            <w:hideMark/>
          </w:tcPr>
          <w:p w14:paraId="692B9836" w14:textId="77777777" w:rsidR="00856EEE" w:rsidRDefault="00856EEE" w:rsidP="00004431">
            <w:pPr>
              <w:jc w:val="center"/>
              <w:rPr>
                <w:b/>
                <w:sz w:val="14"/>
              </w:rPr>
            </w:pPr>
            <w:r>
              <w:rPr>
                <w:b/>
                <w:sz w:val="14"/>
              </w:rPr>
              <w:t>PERSONAL A CARGO</w:t>
            </w:r>
          </w:p>
        </w:tc>
        <w:tc>
          <w:tcPr>
            <w:tcW w:w="567" w:type="dxa"/>
            <w:tcBorders>
              <w:top w:val="single" w:sz="4" w:space="0" w:color="auto"/>
              <w:left w:val="single" w:sz="4" w:space="0" w:color="auto"/>
              <w:bottom w:val="single" w:sz="4" w:space="0" w:color="auto"/>
              <w:right w:val="single" w:sz="4" w:space="0" w:color="auto"/>
            </w:tcBorders>
            <w:hideMark/>
          </w:tcPr>
          <w:p w14:paraId="487B30A6"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390632C3"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3DD6303E"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5D058659"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37FFFDA4"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2B25956"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3F1A3380"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6B3687B2"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6009B78"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00592257"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6870B9D"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35D58617" w14:textId="77777777" w:rsidR="00856EEE" w:rsidRDefault="00856EEE" w:rsidP="00004431">
            <w:pPr>
              <w:jc w:val="center"/>
              <w:rPr>
                <w:b/>
                <w:sz w:val="14"/>
              </w:rPr>
            </w:pPr>
            <w:r>
              <w:rPr>
                <w:b/>
                <w:sz w:val="14"/>
              </w:rPr>
              <w:t>8.33%</w:t>
            </w:r>
          </w:p>
        </w:tc>
      </w:tr>
      <w:tr w:rsidR="00856EEE" w14:paraId="0064E134" w14:textId="77777777" w:rsidTr="00004431">
        <w:trPr>
          <w:trHeight w:val="417"/>
        </w:trPr>
        <w:tc>
          <w:tcPr>
            <w:tcW w:w="492" w:type="dxa"/>
            <w:tcBorders>
              <w:top w:val="single" w:sz="4" w:space="0" w:color="auto"/>
              <w:left w:val="single" w:sz="4" w:space="0" w:color="auto"/>
              <w:bottom w:val="single" w:sz="4" w:space="0" w:color="auto"/>
              <w:right w:val="single" w:sz="4" w:space="0" w:color="auto"/>
            </w:tcBorders>
            <w:hideMark/>
          </w:tcPr>
          <w:p w14:paraId="3CB6EF07" w14:textId="77777777" w:rsidR="00856EEE" w:rsidRDefault="00856EEE" w:rsidP="00004431">
            <w:pPr>
              <w:jc w:val="center"/>
              <w:rPr>
                <w:sz w:val="16"/>
              </w:rPr>
            </w:pPr>
            <w:r>
              <w:rPr>
                <w:sz w:val="16"/>
              </w:rPr>
              <w:t>02</w:t>
            </w:r>
          </w:p>
        </w:tc>
        <w:tc>
          <w:tcPr>
            <w:tcW w:w="1351" w:type="dxa"/>
            <w:tcBorders>
              <w:top w:val="single" w:sz="4" w:space="0" w:color="auto"/>
              <w:left w:val="single" w:sz="4" w:space="0" w:color="auto"/>
              <w:bottom w:val="single" w:sz="4" w:space="0" w:color="auto"/>
              <w:right w:val="single" w:sz="4" w:space="0" w:color="auto"/>
            </w:tcBorders>
            <w:hideMark/>
          </w:tcPr>
          <w:p w14:paraId="50FCB749" w14:textId="77777777" w:rsidR="00856EEE" w:rsidRDefault="00856EEE" w:rsidP="00004431">
            <w:pPr>
              <w:jc w:val="center"/>
              <w:rPr>
                <w:b/>
                <w:sz w:val="14"/>
              </w:rPr>
            </w:pPr>
            <w:r>
              <w:rPr>
                <w:b/>
                <w:sz w:val="14"/>
              </w:rPr>
              <w:t>DARA LA CIUDADANIA UN BUEN SERCIO DE RECOLECCION DE DESECHOS SOLIDOS</w:t>
            </w:r>
          </w:p>
        </w:tc>
        <w:tc>
          <w:tcPr>
            <w:tcW w:w="1134" w:type="dxa"/>
            <w:tcBorders>
              <w:top w:val="single" w:sz="4" w:space="0" w:color="auto"/>
              <w:left w:val="single" w:sz="4" w:space="0" w:color="auto"/>
              <w:bottom w:val="single" w:sz="4" w:space="0" w:color="auto"/>
              <w:right w:val="single" w:sz="4" w:space="0" w:color="auto"/>
            </w:tcBorders>
            <w:hideMark/>
          </w:tcPr>
          <w:p w14:paraId="0A1039E6" w14:textId="77777777" w:rsidR="00856EEE" w:rsidRDefault="00856EEE" w:rsidP="00004431">
            <w:pPr>
              <w:jc w:val="center"/>
              <w:rPr>
                <w:b/>
                <w:sz w:val="14"/>
              </w:rPr>
            </w:pPr>
            <w:r>
              <w:rPr>
                <w:b/>
                <w:sz w:val="14"/>
              </w:rPr>
              <w:t>RECOLECCION DE DESECHOS SOLIDOS DE 8 BARRIOS Y 20 COLONIAS</w:t>
            </w:r>
          </w:p>
        </w:tc>
        <w:tc>
          <w:tcPr>
            <w:tcW w:w="1134" w:type="dxa"/>
            <w:tcBorders>
              <w:top w:val="single" w:sz="4" w:space="0" w:color="auto"/>
              <w:left w:val="single" w:sz="4" w:space="0" w:color="auto"/>
              <w:bottom w:val="single" w:sz="4" w:space="0" w:color="auto"/>
              <w:right w:val="single" w:sz="4" w:space="0" w:color="auto"/>
            </w:tcBorders>
            <w:hideMark/>
          </w:tcPr>
          <w:p w14:paraId="2B89DFE2" w14:textId="77777777" w:rsidR="00856EEE" w:rsidRDefault="00856EEE" w:rsidP="00004431">
            <w:pPr>
              <w:jc w:val="center"/>
              <w:rPr>
                <w:b/>
                <w:sz w:val="14"/>
              </w:rPr>
            </w:pPr>
            <w:r>
              <w:rPr>
                <w:b/>
                <w:sz w:val="14"/>
              </w:rPr>
              <w:t>100% A DIARIO</w:t>
            </w:r>
          </w:p>
        </w:tc>
        <w:tc>
          <w:tcPr>
            <w:tcW w:w="1418" w:type="dxa"/>
            <w:tcBorders>
              <w:top w:val="single" w:sz="4" w:space="0" w:color="auto"/>
              <w:left w:val="single" w:sz="4" w:space="0" w:color="auto"/>
              <w:bottom w:val="single" w:sz="4" w:space="0" w:color="auto"/>
              <w:right w:val="single" w:sz="4" w:space="0" w:color="auto"/>
            </w:tcBorders>
            <w:hideMark/>
          </w:tcPr>
          <w:p w14:paraId="635EA4D6" w14:textId="77777777" w:rsidR="00856EEE" w:rsidRDefault="00856EEE" w:rsidP="00004431">
            <w:pPr>
              <w:jc w:val="center"/>
              <w:rPr>
                <w:b/>
                <w:sz w:val="14"/>
              </w:rPr>
            </w:pPr>
            <w:r>
              <w:rPr>
                <w:b/>
                <w:sz w:val="14"/>
              </w:rPr>
              <w:t>SUPVISION DE ZONAS DE RECORRIDOS DE CAMIONES RECOLTORES</w:t>
            </w:r>
          </w:p>
        </w:tc>
        <w:tc>
          <w:tcPr>
            <w:tcW w:w="992" w:type="dxa"/>
            <w:tcBorders>
              <w:top w:val="single" w:sz="4" w:space="0" w:color="auto"/>
              <w:left w:val="single" w:sz="4" w:space="0" w:color="auto"/>
              <w:bottom w:val="single" w:sz="4" w:space="0" w:color="auto"/>
              <w:right w:val="single" w:sz="4" w:space="0" w:color="auto"/>
            </w:tcBorders>
            <w:hideMark/>
          </w:tcPr>
          <w:p w14:paraId="40E68760" w14:textId="77777777" w:rsidR="00856EEE" w:rsidRDefault="00856EEE" w:rsidP="00004431">
            <w:pPr>
              <w:jc w:val="center"/>
              <w:rPr>
                <w:b/>
                <w:sz w:val="14"/>
              </w:rPr>
            </w:pPr>
            <w:r>
              <w:rPr>
                <w:b/>
                <w:sz w:val="14"/>
              </w:rPr>
              <w:t>CAMIONES Y PERSONAL</w:t>
            </w:r>
          </w:p>
        </w:tc>
        <w:tc>
          <w:tcPr>
            <w:tcW w:w="1276" w:type="dxa"/>
            <w:tcBorders>
              <w:top w:val="single" w:sz="4" w:space="0" w:color="auto"/>
              <w:left w:val="single" w:sz="4" w:space="0" w:color="auto"/>
              <w:bottom w:val="single" w:sz="4" w:space="0" w:color="auto"/>
              <w:right w:val="single" w:sz="4" w:space="0" w:color="auto"/>
            </w:tcBorders>
            <w:hideMark/>
          </w:tcPr>
          <w:p w14:paraId="66E43B59" w14:textId="77777777" w:rsidR="00856EEE" w:rsidRDefault="00856EEE" w:rsidP="00004431">
            <w:pPr>
              <w:jc w:val="center"/>
              <w:rPr>
                <w:b/>
                <w:sz w:val="14"/>
              </w:rPr>
            </w:pPr>
            <w:r>
              <w:rPr>
                <w:b/>
                <w:sz w:val="14"/>
              </w:rPr>
              <w:t>MOTORISTAS Y PEONES</w:t>
            </w:r>
          </w:p>
        </w:tc>
        <w:tc>
          <w:tcPr>
            <w:tcW w:w="567" w:type="dxa"/>
            <w:tcBorders>
              <w:top w:val="single" w:sz="4" w:space="0" w:color="auto"/>
              <w:left w:val="single" w:sz="4" w:space="0" w:color="auto"/>
              <w:bottom w:val="single" w:sz="4" w:space="0" w:color="auto"/>
              <w:right w:val="single" w:sz="4" w:space="0" w:color="auto"/>
            </w:tcBorders>
            <w:hideMark/>
          </w:tcPr>
          <w:p w14:paraId="5CC5BE7D"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929B69A"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404EE8B8"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E42AC38"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4ED59DDC"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415DFA1"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0631141C"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3DD29F3"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69F1675"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502D75C6"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B0BFCBA"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15EB5692" w14:textId="77777777" w:rsidR="00856EEE" w:rsidRDefault="00856EEE" w:rsidP="00004431">
            <w:pPr>
              <w:jc w:val="center"/>
              <w:rPr>
                <w:b/>
                <w:sz w:val="14"/>
              </w:rPr>
            </w:pPr>
            <w:r>
              <w:rPr>
                <w:b/>
                <w:sz w:val="14"/>
              </w:rPr>
              <w:t>8.33%</w:t>
            </w:r>
          </w:p>
        </w:tc>
      </w:tr>
      <w:tr w:rsidR="00856EEE" w14:paraId="1B05FF02" w14:textId="77777777" w:rsidTr="00004431">
        <w:trPr>
          <w:trHeight w:val="423"/>
        </w:trPr>
        <w:tc>
          <w:tcPr>
            <w:tcW w:w="492" w:type="dxa"/>
            <w:tcBorders>
              <w:top w:val="single" w:sz="4" w:space="0" w:color="auto"/>
              <w:left w:val="single" w:sz="4" w:space="0" w:color="auto"/>
              <w:bottom w:val="single" w:sz="4" w:space="0" w:color="auto"/>
              <w:right w:val="single" w:sz="4" w:space="0" w:color="auto"/>
            </w:tcBorders>
            <w:hideMark/>
          </w:tcPr>
          <w:p w14:paraId="39204A47" w14:textId="77777777" w:rsidR="00856EEE" w:rsidRDefault="00856EEE" w:rsidP="00004431">
            <w:pPr>
              <w:jc w:val="center"/>
              <w:rPr>
                <w:sz w:val="16"/>
              </w:rPr>
            </w:pPr>
            <w:r>
              <w:rPr>
                <w:sz w:val="16"/>
              </w:rPr>
              <w:t>03</w:t>
            </w:r>
          </w:p>
        </w:tc>
        <w:tc>
          <w:tcPr>
            <w:tcW w:w="1351" w:type="dxa"/>
            <w:tcBorders>
              <w:top w:val="single" w:sz="4" w:space="0" w:color="auto"/>
              <w:left w:val="single" w:sz="4" w:space="0" w:color="auto"/>
              <w:bottom w:val="single" w:sz="4" w:space="0" w:color="auto"/>
              <w:right w:val="single" w:sz="4" w:space="0" w:color="auto"/>
            </w:tcBorders>
          </w:tcPr>
          <w:p w14:paraId="26CE5D16" w14:textId="77777777" w:rsidR="00856EEE" w:rsidRDefault="00856EEE" w:rsidP="00004431">
            <w:pPr>
              <w:jc w:val="center"/>
              <w:rPr>
                <w:b/>
                <w:sz w:val="14"/>
              </w:rPr>
            </w:pPr>
          </w:p>
        </w:tc>
        <w:tc>
          <w:tcPr>
            <w:tcW w:w="1134" w:type="dxa"/>
            <w:tcBorders>
              <w:top w:val="single" w:sz="4" w:space="0" w:color="auto"/>
              <w:left w:val="single" w:sz="4" w:space="0" w:color="auto"/>
              <w:bottom w:val="single" w:sz="4" w:space="0" w:color="auto"/>
              <w:right w:val="single" w:sz="4" w:space="0" w:color="auto"/>
            </w:tcBorders>
          </w:tcPr>
          <w:p w14:paraId="55D5EE4E" w14:textId="77777777" w:rsidR="00856EEE" w:rsidRDefault="00856EEE" w:rsidP="00004431">
            <w:pPr>
              <w:jc w:val="center"/>
              <w:rPr>
                <w:b/>
                <w:sz w:val="14"/>
              </w:rPr>
            </w:pPr>
          </w:p>
        </w:tc>
        <w:tc>
          <w:tcPr>
            <w:tcW w:w="1134" w:type="dxa"/>
            <w:tcBorders>
              <w:top w:val="single" w:sz="4" w:space="0" w:color="auto"/>
              <w:left w:val="single" w:sz="4" w:space="0" w:color="auto"/>
              <w:bottom w:val="single" w:sz="4" w:space="0" w:color="auto"/>
              <w:right w:val="single" w:sz="4" w:space="0" w:color="auto"/>
            </w:tcBorders>
          </w:tcPr>
          <w:p w14:paraId="0B2413F6" w14:textId="77777777" w:rsidR="00856EEE" w:rsidRDefault="00856EEE" w:rsidP="00004431">
            <w:pPr>
              <w:jc w:val="center"/>
              <w:rPr>
                <w:b/>
                <w:sz w:val="14"/>
              </w:rPr>
            </w:pPr>
          </w:p>
        </w:tc>
        <w:tc>
          <w:tcPr>
            <w:tcW w:w="1418" w:type="dxa"/>
            <w:tcBorders>
              <w:top w:val="single" w:sz="4" w:space="0" w:color="auto"/>
              <w:left w:val="single" w:sz="4" w:space="0" w:color="auto"/>
              <w:bottom w:val="single" w:sz="4" w:space="0" w:color="auto"/>
              <w:right w:val="single" w:sz="4" w:space="0" w:color="auto"/>
            </w:tcBorders>
            <w:hideMark/>
          </w:tcPr>
          <w:p w14:paraId="021E6DE2" w14:textId="77777777" w:rsidR="00856EEE" w:rsidRDefault="00856EEE" w:rsidP="00004431">
            <w:pPr>
              <w:jc w:val="center"/>
              <w:rPr>
                <w:b/>
                <w:sz w:val="14"/>
              </w:rPr>
            </w:pPr>
            <w:r>
              <w:rPr>
                <w:b/>
                <w:sz w:val="14"/>
              </w:rPr>
              <w:t>ATENCION Y SOLUCION A DEMANDAS POR LA CIUADDANIA</w:t>
            </w:r>
          </w:p>
        </w:tc>
        <w:tc>
          <w:tcPr>
            <w:tcW w:w="992" w:type="dxa"/>
            <w:tcBorders>
              <w:top w:val="single" w:sz="4" w:space="0" w:color="auto"/>
              <w:left w:val="single" w:sz="4" w:space="0" w:color="auto"/>
              <w:bottom w:val="single" w:sz="4" w:space="0" w:color="auto"/>
              <w:right w:val="single" w:sz="4" w:space="0" w:color="auto"/>
            </w:tcBorders>
            <w:hideMark/>
          </w:tcPr>
          <w:p w14:paraId="646A1C57" w14:textId="77777777" w:rsidR="00856EEE" w:rsidRDefault="00856EEE" w:rsidP="00004431">
            <w:pPr>
              <w:jc w:val="center"/>
              <w:rPr>
                <w:b/>
                <w:sz w:val="14"/>
              </w:rPr>
            </w:pPr>
            <w:r>
              <w:rPr>
                <w:b/>
                <w:sz w:val="14"/>
              </w:rPr>
              <w:t>INSPECCIONES</w:t>
            </w:r>
          </w:p>
        </w:tc>
        <w:tc>
          <w:tcPr>
            <w:tcW w:w="1276" w:type="dxa"/>
            <w:tcBorders>
              <w:top w:val="single" w:sz="4" w:space="0" w:color="auto"/>
              <w:left w:val="single" w:sz="4" w:space="0" w:color="auto"/>
              <w:bottom w:val="single" w:sz="4" w:space="0" w:color="auto"/>
              <w:right w:val="single" w:sz="4" w:space="0" w:color="auto"/>
            </w:tcBorders>
            <w:hideMark/>
          </w:tcPr>
          <w:p w14:paraId="55CE1A03" w14:textId="77777777" w:rsidR="00856EEE" w:rsidRDefault="00856EEE" w:rsidP="00004431">
            <w:pPr>
              <w:jc w:val="center"/>
              <w:rPr>
                <w:b/>
                <w:sz w:val="14"/>
              </w:rPr>
            </w:pPr>
            <w:r>
              <w:rPr>
                <w:b/>
                <w:sz w:val="14"/>
              </w:rPr>
              <w:t>SUP.  DE PERSONAL DE RECOLECCION</w:t>
            </w:r>
          </w:p>
        </w:tc>
        <w:tc>
          <w:tcPr>
            <w:tcW w:w="567" w:type="dxa"/>
            <w:tcBorders>
              <w:top w:val="single" w:sz="4" w:space="0" w:color="auto"/>
              <w:left w:val="single" w:sz="4" w:space="0" w:color="auto"/>
              <w:bottom w:val="single" w:sz="4" w:space="0" w:color="auto"/>
              <w:right w:val="single" w:sz="4" w:space="0" w:color="auto"/>
            </w:tcBorders>
            <w:hideMark/>
          </w:tcPr>
          <w:p w14:paraId="5EC8BEDA"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564EA243"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1B3C1DA"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0820960D"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652919A2"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4C93C6E"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67204D55"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5D439C01"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05C4C24F"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685F1269"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2522B73"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4559A46F" w14:textId="77777777" w:rsidR="00856EEE" w:rsidRDefault="00856EEE" w:rsidP="00004431">
            <w:pPr>
              <w:jc w:val="center"/>
              <w:rPr>
                <w:b/>
                <w:sz w:val="14"/>
              </w:rPr>
            </w:pPr>
            <w:r>
              <w:rPr>
                <w:b/>
                <w:sz w:val="14"/>
              </w:rPr>
              <w:t>8.33%</w:t>
            </w:r>
          </w:p>
        </w:tc>
      </w:tr>
      <w:tr w:rsidR="00856EEE" w14:paraId="5923FCE2" w14:textId="77777777" w:rsidTr="00004431">
        <w:trPr>
          <w:trHeight w:val="415"/>
        </w:trPr>
        <w:tc>
          <w:tcPr>
            <w:tcW w:w="492" w:type="dxa"/>
            <w:tcBorders>
              <w:top w:val="single" w:sz="4" w:space="0" w:color="auto"/>
              <w:left w:val="single" w:sz="4" w:space="0" w:color="auto"/>
              <w:bottom w:val="single" w:sz="4" w:space="0" w:color="auto"/>
              <w:right w:val="single" w:sz="4" w:space="0" w:color="auto"/>
            </w:tcBorders>
            <w:hideMark/>
          </w:tcPr>
          <w:p w14:paraId="5014AA8B" w14:textId="77777777" w:rsidR="00856EEE" w:rsidRDefault="00856EEE" w:rsidP="00004431">
            <w:pPr>
              <w:jc w:val="center"/>
              <w:rPr>
                <w:sz w:val="16"/>
              </w:rPr>
            </w:pPr>
            <w:r>
              <w:rPr>
                <w:sz w:val="16"/>
              </w:rPr>
              <w:t>--04</w:t>
            </w:r>
          </w:p>
        </w:tc>
        <w:tc>
          <w:tcPr>
            <w:tcW w:w="1351" w:type="dxa"/>
            <w:tcBorders>
              <w:top w:val="single" w:sz="4" w:space="0" w:color="auto"/>
              <w:left w:val="single" w:sz="4" w:space="0" w:color="auto"/>
              <w:bottom w:val="single" w:sz="4" w:space="0" w:color="auto"/>
              <w:right w:val="single" w:sz="4" w:space="0" w:color="auto"/>
            </w:tcBorders>
          </w:tcPr>
          <w:p w14:paraId="43DF86E3" w14:textId="77777777" w:rsidR="00856EEE" w:rsidRDefault="00856EEE" w:rsidP="00004431">
            <w:pPr>
              <w:jc w:val="center"/>
              <w:rPr>
                <w:b/>
                <w:sz w:val="14"/>
              </w:rPr>
            </w:pPr>
          </w:p>
        </w:tc>
        <w:tc>
          <w:tcPr>
            <w:tcW w:w="1134" w:type="dxa"/>
            <w:tcBorders>
              <w:top w:val="single" w:sz="4" w:space="0" w:color="auto"/>
              <w:left w:val="single" w:sz="4" w:space="0" w:color="auto"/>
              <w:bottom w:val="single" w:sz="4" w:space="0" w:color="auto"/>
              <w:right w:val="single" w:sz="4" w:space="0" w:color="auto"/>
            </w:tcBorders>
          </w:tcPr>
          <w:p w14:paraId="71469DFC" w14:textId="77777777" w:rsidR="00856EEE" w:rsidRDefault="00856EEE" w:rsidP="00004431">
            <w:pPr>
              <w:jc w:val="center"/>
              <w:rPr>
                <w:b/>
                <w:sz w:val="14"/>
              </w:rPr>
            </w:pPr>
          </w:p>
        </w:tc>
        <w:tc>
          <w:tcPr>
            <w:tcW w:w="1134" w:type="dxa"/>
            <w:tcBorders>
              <w:top w:val="single" w:sz="4" w:space="0" w:color="auto"/>
              <w:left w:val="single" w:sz="4" w:space="0" w:color="auto"/>
              <w:bottom w:val="single" w:sz="4" w:space="0" w:color="auto"/>
              <w:right w:val="single" w:sz="4" w:space="0" w:color="auto"/>
            </w:tcBorders>
          </w:tcPr>
          <w:p w14:paraId="3D27BF7D" w14:textId="77777777" w:rsidR="00856EEE" w:rsidRDefault="00856EEE" w:rsidP="00004431">
            <w:pPr>
              <w:jc w:val="center"/>
              <w:rPr>
                <w:b/>
                <w:sz w:val="14"/>
              </w:rPr>
            </w:pPr>
          </w:p>
        </w:tc>
        <w:tc>
          <w:tcPr>
            <w:tcW w:w="1418" w:type="dxa"/>
            <w:tcBorders>
              <w:top w:val="single" w:sz="4" w:space="0" w:color="auto"/>
              <w:left w:val="single" w:sz="4" w:space="0" w:color="auto"/>
              <w:bottom w:val="single" w:sz="4" w:space="0" w:color="auto"/>
              <w:right w:val="single" w:sz="4" w:space="0" w:color="auto"/>
            </w:tcBorders>
            <w:hideMark/>
          </w:tcPr>
          <w:p w14:paraId="38E9EA77" w14:textId="77777777" w:rsidR="00856EEE" w:rsidRDefault="00856EEE" w:rsidP="00004431">
            <w:pPr>
              <w:jc w:val="center"/>
              <w:rPr>
                <w:b/>
                <w:sz w:val="14"/>
              </w:rPr>
            </w:pPr>
            <w:r>
              <w:rPr>
                <w:b/>
                <w:sz w:val="14"/>
              </w:rPr>
              <w:t>CONTROL DE VIA¡JES DE LOS CAMIONES RECOLECTORES  POR ZONA HORA DE ENRADA Y SALIDA</w:t>
            </w:r>
          </w:p>
        </w:tc>
        <w:tc>
          <w:tcPr>
            <w:tcW w:w="992" w:type="dxa"/>
            <w:tcBorders>
              <w:top w:val="single" w:sz="4" w:space="0" w:color="auto"/>
              <w:left w:val="single" w:sz="4" w:space="0" w:color="auto"/>
              <w:bottom w:val="single" w:sz="4" w:space="0" w:color="auto"/>
              <w:right w:val="single" w:sz="4" w:space="0" w:color="auto"/>
            </w:tcBorders>
            <w:hideMark/>
          </w:tcPr>
          <w:p w14:paraId="00D498B9" w14:textId="77777777" w:rsidR="00856EEE" w:rsidRDefault="00856EEE" w:rsidP="00004431">
            <w:pPr>
              <w:jc w:val="center"/>
              <w:rPr>
                <w:b/>
                <w:sz w:val="14"/>
              </w:rPr>
            </w:pPr>
            <w:r>
              <w:rPr>
                <w:b/>
                <w:sz w:val="14"/>
              </w:rPr>
              <w:t>BITACORAS DE CONTROL</w:t>
            </w:r>
          </w:p>
        </w:tc>
        <w:tc>
          <w:tcPr>
            <w:tcW w:w="1276" w:type="dxa"/>
            <w:tcBorders>
              <w:top w:val="single" w:sz="4" w:space="0" w:color="auto"/>
              <w:left w:val="single" w:sz="4" w:space="0" w:color="auto"/>
              <w:bottom w:val="single" w:sz="4" w:space="0" w:color="auto"/>
              <w:right w:val="single" w:sz="4" w:space="0" w:color="auto"/>
            </w:tcBorders>
            <w:hideMark/>
          </w:tcPr>
          <w:p w14:paraId="76F39B3D" w14:textId="77777777" w:rsidR="00856EEE" w:rsidRDefault="00856EEE" w:rsidP="00004431">
            <w:pPr>
              <w:jc w:val="center"/>
              <w:rPr>
                <w:b/>
                <w:sz w:val="14"/>
              </w:rPr>
            </w:pPr>
            <w:r>
              <w:rPr>
                <w:b/>
                <w:sz w:val="14"/>
              </w:rPr>
              <w:t>SUP. DE PERSONAL DE RECOLECCION</w:t>
            </w:r>
          </w:p>
        </w:tc>
        <w:tc>
          <w:tcPr>
            <w:tcW w:w="567" w:type="dxa"/>
            <w:tcBorders>
              <w:top w:val="single" w:sz="4" w:space="0" w:color="auto"/>
              <w:left w:val="single" w:sz="4" w:space="0" w:color="auto"/>
              <w:bottom w:val="single" w:sz="4" w:space="0" w:color="auto"/>
              <w:right w:val="single" w:sz="4" w:space="0" w:color="auto"/>
            </w:tcBorders>
            <w:hideMark/>
          </w:tcPr>
          <w:p w14:paraId="7A976F8A"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1E9EFA98"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54005DA1"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D14BD1C"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0FA7A9ED"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2E2E98E7"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4CACAB69"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1738BEA7"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6F6C888"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4780EA0"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3CD60ED4" w14:textId="77777777" w:rsidR="00856EEE" w:rsidRDefault="00856EEE" w:rsidP="00004431">
            <w:pPr>
              <w:jc w:val="center"/>
              <w:rPr>
                <w:b/>
                <w:sz w:val="14"/>
              </w:rPr>
            </w:pPr>
            <w:r>
              <w:rPr>
                <w:b/>
                <w:sz w:val="14"/>
              </w:rPr>
              <w:t>8.33%</w:t>
            </w:r>
          </w:p>
        </w:tc>
        <w:tc>
          <w:tcPr>
            <w:tcW w:w="567" w:type="dxa"/>
            <w:tcBorders>
              <w:top w:val="single" w:sz="4" w:space="0" w:color="auto"/>
              <w:left w:val="single" w:sz="4" w:space="0" w:color="auto"/>
              <w:bottom w:val="single" w:sz="4" w:space="0" w:color="auto"/>
              <w:right w:val="single" w:sz="4" w:space="0" w:color="auto"/>
            </w:tcBorders>
            <w:hideMark/>
          </w:tcPr>
          <w:p w14:paraId="7B03BAD8" w14:textId="77777777" w:rsidR="00856EEE" w:rsidRDefault="00856EEE" w:rsidP="00004431">
            <w:pPr>
              <w:jc w:val="center"/>
              <w:rPr>
                <w:b/>
                <w:sz w:val="14"/>
              </w:rPr>
            </w:pPr>
            <w:r>
              <w:rPr>
                <w:b/>
                <w:sz w:val="14"/>
              </w:rPr>
              <w:t>8.33%</w:t>
            </w:r>
          </w:p>
        </w:tc>
      </w:tr>
      <w:tr w:rsidR="00856EEE" w14:paraId="524F1C1B" w14:textId="77777777" w:rsidTr="00004431">
        <w:trPr>
          <w:trHeight w:val="415"/>
        </w:trPr>
        <w:tc>
          <w:tcPr>
            <w:tcW w:w="492" w:type="dxa"/>
            <w:tcBorders>
              <w:top w:val="single" w:sz="4" w:space="0" w:color="auto"/>
              <w:left w:val="single" w:sz="4" w:space="0" w:color="auto"/>
              <w:bottom w:val="single" w:sz="4" w:space="0" w:color="auto"/>
              <w:right w:val="single" w:sz="4" w:space="0" w:color="auto"/>
            </w:tcBorders>
            <w:hideMark/>
          </w:tcPr>
          <w:p w14:paraId="54A9533A" w14:textId="77777777" w:rsidR="00856EEE" w:rsidRDefault="00856EEE" w:rsidP="00004431">
            <w:pPr>
              <w:jc w:val="center"/>
              <w:rPr>
                <w:sz w:val="16"/>
              </w:rPr>
            </w:pPr>
            <w:r>
              <w:rPr>
                <w:sz w:val="16"/>
              </w:rPr>
              <w:t>05</w:t>
            </w:r>
          </w:p>
        </w:tc>
        <w:tc>
          <w:tcPr>
            <w:tcW w:w="1351" w:type="dxa"/>
            <w:tcBorders>
              <w:top w:val="single" w:sz="4" w:space="0" w:color="auto"/>
              <w:left w:val="single" w:sz="4" w:space="0" w:color="auto"/>
              <w:bottom w:val="single" w:sz="4" w:space="0" w:color="auto"/>
              <w:right w:val="single" w:sz="4" w:space="0" w:color="auto"/>
            </w:tcBorders>
          </w:tcPr>
          <w:p w14:paraId="7EEAABD6" w14:textId="77777777" w:rsidR="00856EEE" w:rsidRDefault="00856EEE" w:rsidP="00004431">
            <w:pPr>
              <w:jc w:val="center"/>
              <w:rPr>
                <w:b/>
                <w:sz w:val="14"/>
              </w:rPr>
            </w:pPr>
          </w:p>
        </w:tc>
        <w:tc>
          <w:tcPr>
            <w:tcW w:w="1134" w:type="dxa"/>
            <w:tcBorders>
              <w:top w:val="single" w:sz="4" w:space="0" w:color="auto"/>
              <w:left w:val="single" w:sz="4" w:space="0" w:color="auto"/>
              <w:bottom w:val="single" w:sz="4" w:space="0" w:color="auto"/>
              <w:right w:val="single" w:sz="4" w:space="0" w:color="auto"/>
            </w:tcBorders>
          </w:tcPr>
          <w:p w14:paraId="0BCF33CC" w14:textId="77777777" w:rsidR="00856EEE" w:rsidRDefault="00856EEE" w:rsidP="00004431">
            <w:pPr>
              <w:jc w:val="center"/>
              <w:rPr>
                <w:b/>
                <w:sz w:val="14"/>
              </w:rPr>
            </w:pPr>
          </w:p>
        </w:tc>
        <w:tc>
          <w:tcPr>
            <w:tcW w:w="1134" w:type="dxa"/>
            <w:tcBorders>
              <w:top w:val="single" w:sz="4" w:space="0" w:color="auto"/>
              <w:left w:val="single" w:sz="4" w:space="0" w:color="auto"/>
              <w:bottom w:val="single" w:sz="4" w:space="0" w:color="auto"/>
              <w:right w:val="single" w:sz="4" w:space="0" w:color="auto"/>
            </w:tcBorders>
          </w:tcPr>
          <w:p w14:paraId="2702C0C0" w14:textId="77777777" w:rsidR="00856EEE" w:rsidRDefault="00856EEE" w:rsidP="00004431">
            <w:pPr>
              <w:jc w:val="center"/>
              <w:rPr>
                <w:b/>
                <w:sz w:val="14"/>
              </w:rPr>
            </w:pPr>
          </w:p>
        </w:tc>
        <w:tc>
          <w:tcPr>
            <w:tcW w:w="1418" w:type="dxa"/>
            <w:tcBorders>
              <w:top w:val="single" w:sz="4" w:space="0" w:color="auto"/>
              <w:left w:val="single" w:sz="4" w:space="0" w:color="auto"/>
              <w:bottom w:val="single" w:sz="4" w:space="0" w:color="auto"/>
              <w:right w:val="single" w:sz="4" w:space="0" w:color="auto"/>
            </w:tcBorders>
            <w:hideMark/>
          </w:tcPr>
          <w:p w14:paraId="2FA93C99" w14:textId="77777777" w:rsidR="00856EEE" w:rsidRDefault="00856EEE" w:rsidP="00004431">
            <w:pPr>
              <w:jc w:val="center"/>
              <w:rPr>
                <w:b/>
                <w:sz w:val="14"/>
              </w:rPr>
            </w:pPr>
            <w:r>
              <w:rPr>
                <w:b/>
                <w:sz w:val="14"/>
              </w:rPr>
              <w:t>HACER RUTAS DE ZONAS DE CAMIONES Y DE BARRIDO DE CALLES</w:t>
            </w:r>
          </w:p>
        </w:tc>
        <w:tc>
          <w:tcPr>
            <w:tcW w:w="992" w:type="dxa"/>
            <w:tcBorders>
              <w:top w:val="single" w:sz="4" w:space="0" w:color="auto"/>
              <w:left w:val="single" w:sz="4" w:space="0" w:color="auto"/>
              <w:bottom w:val="single" w:sz="4" w:space="0" w:color="auto"/>
              <w:right w:val="single" w:sz="4" w:space="0" w:color="auto"/>
            </w:tcBorders>
            <w:hideMark/>
          </w:tcPr>
          <w:p w14:paraId="0A8691ED" w14:textId="77777777" w:rsidR="00856EEE" w:rsidRDefault="00856EEE" w:rsidP="00004431">
            <w:pPr>
              <w:jc w:val="center"/>
              <w:rPr>
                <w:b/>
                <w:sz w:val="14"/>
              </w:rPr>
            </w:pPr>
            <w:r>
              <w:rPr>
                <w:b/>
                <w:sz w:val="14"/>
              </w:rPr>
              <w:t>MAPAS DE RUTAS</w:t>
            </w:r>
          </w:p>
        </w:tc>
        <w:tc>
          <w:tcPr>
            <w:tcW w:w="1276" w:type="dxa"/>
            <w:tcBorders>
              <w:top w:val="single" w:sz="4" w:space="0" w:color="auto"/>
              <w:left w:val="single" w:sz="4" w:space="0" w:color="auto"/>
              <w:bottom w:val="single" w:sz="4" w:space="0" w:color="auto"/>
              <w:right w:val="single" w:sz="4" w:space="0" w:color="auto"/>
            </w:tcBorders>
          </w:tcPr>
          <w:p w14:paraId="6798EA7E"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hideMark/>
          </w:tcPr>
          <w:p w14:paraId="7068C2DB" w14:textId="77777777" w:rsidR="00856EEE" w:rsidRDefault="00856EEE" w:rsidP="00004431">
            <w:pPr>
              <w:jc w:val="center"/>
              <w:rPr>
                <w:b/>
                <w:sz w:val="14"/>
              </w:rPr>
            </w:pPr>
            <w:r>
              <w:rPr>
                <w:b/>
                <w:sz w:val="14"/>
              </w:rPr>
              <w:t>100%</w:t>
            </w:r>
          </w:p>
        </w:tc>
        <w:tc>
          <w:tcPr>
            <w:tcW w:w="567" w:type="dxa"/>
            <w:tcBorders>
              <w:top w:val="single" w:sz="4" w:space="0" w:color="auto"/>
              <w:left w:val="single" w:sz="4" w:space="0" w:color="auto"/>
              <w:bottom w:val="single" w:sz="4" w:space="0" w:color="auto"/>
              <w:right w:val="single" w:sz="4" w:space="0" w:color="auto"/>
            </w:tcBorders>
          </w:tcPr>
          <w:p w14:paraId="7E0838A7"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1C724A7E"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67A085EF"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143F0A94"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518580B1"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09A6F799"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65754E45"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604894EA"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5B85CBC5"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36E71A96" w14:textId="77777777" w:rsidR="00856EEE" w:rsidRDefault="00856EEE" w:rsidP="00004431">
            <w:pPr>
              <w:jc w:val="center"/>
              <w:rPr>
                <w:b/>
                <w:sz w:val="14"/>
              </w:rPr>
            </w:pPr>
          </w:p>
        </w:tc>
        <w:tc>
          <w:tcPr>
            <w:tcW w:w="567" w:type="dxa"/>
            <w:tcBorders>
              <w:top w:val="single" w:sz="4" w:space="0" w:color="auto"/>
              <w:left w:val="single" w:sz="4" w:space="0" w:color="auto"/>
              <w:bottom w:val="single" w:sz="4" w:space="0" w:color="auto"/>
              <w:right w:val="single" w:sz="4" w:space="0" w:color="auto"/>
            </w:tcBorders>
          </w:tcPr>
          <w:p w14:paraId="5AF3B40C" w14:textId="77777777" w:rsidR="00856EEE" w:rsidRDefault="00856EEE" w:rsidP="00004431">
            <w:pPr>
              <w:jc w:val="center"/>
              <w:rPr>
                <w:b/>
                <w:sz w:val="14"/>
              </w:rPr>
            </w:pPr>
          </w:p>
        </w:tc>
      </w:tr>
    </w:tbl>
    <w:p w14:paraId="4F203513" w14:textId="77777777" w:rsidR="00500DAB" w:rsidRPr="0025013C"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p w14:paraId="371F134E" w14:textId="77777777" w:rsidR="004B1781" w:rsidRDefault="004B1781" w:rsidP="009C2525">
      <w:pPr>
        <w:spacing w:after="0" w:line="240" w:lineRule="auto"/>
        <w:rPr>
          <w:rFonts w:ascii="Arial" w:eastAsia="Calibri" w:hAnsi="Arial" w:cs="Arial"/>
          <w:b/>
          <w:color w:val="002060"/>
          <w:sz w:val="144"/>
          <w:szCs w:val="144"/>
          <w:lang w:val="es-SV"/>
        </w:rPr>
      </w:pPr>
    </w:p>
    <w:p w14:paraId="0673CDA9" w14:textId="77777777" w:rsidR="009C2525" w:rsidRDefault="009C2525" w:rsidP="004B1781">
      <w:pPr>
        <w:spacing w:after="0" w:line="240" w:lineRule="auto"/>
        <w:jc w:val="center"/>
        <w:rPr>
          <w:rFonts w:ascii="Arial" w:eastAsia="Calibri" w:hAnsi="Arial" w:cs="Arial"/>
          <w:b/>
          <w:color w:val="002060"/>
          <w:sz w:val="72"/>
          <w:szCs w:val="72"/>
          <w:lang w:val="es-SV"/>
        </w:rPr>
      </w:pPr>
    </w:p>
    <w:p w14:paraId="11F763E7" w14:textId="608FC48A" w:rsidR="00500DAB" w:rsidRDefault="00500DAB" w:rsidP="004B1781">
      <w:pPr>
        <w:spacing w:after="0" w:line="240" w:lineRule="auto"/>
        <w:jc w:val="center"/>
        <w:rPr>
          <w:rFonts w:ascii="Arial" w:eastAsia="Calibri" w:hAnsi="Arial" w:cs="Arial"/>
          <w:b/>
          <w:color w:val="002060"/>
          <w:sz w:val="72"/>
          <w:szCs w:val="72"/>
          <w:lang w:val="es-SV"/>
        </w:rPr>
      </w:pPr>
      <w:r w:rsidRPr="004B1781">
        <w:rPr>
          <w:rFonts w:ascii="Arial" w:eastAsia="Calibri" w:hAnsi="Arial" w:cs="Arial"/>
          <w:b/>
          <w:color w:val="002060"/>
          <w:sz w:val="72"/>
          <w:szCs w:val="72"/>
          <w:lang w:val="es-SV"/>
        </w:rPr>
        <w:t>UNIDAD DE LA NIÑEZ, ADOLESCENCIA Y JUVENTUD</w:t>
      </w:r>
    </w:p>
    <w:p w14:paraId="4DC73A09" w14:textId="77777777" w:rsidR="009C2525" w:rsidRDefault="009C2525" w:rsidP="004B1781">
      <w:pPr>
        <w:spacing w:after="0" w:line="240" w:lineRule="auto"/>
        <w:jc w:val="center"/>
        <w:rPr>
          <w:rFonts w:ascii="Arial" w:eastAsia="Calibri" w:hAnsi="Arial" w:cs="Arial"/>
          <w:b/>
          <w:color w:val="002060"/>
          <w:sz w:val="72"/>
          <w:szCs w:val="72"/>
          <w:lang w:val="es-SV"/>
        </w:rPr>
      </w:pPr>
    </w:p>
    <w:p w14:paraId="14A82390" w14:textId="4734E883" w:rsidR="007A409F" w:rsidRDefault="007A409F">
      <w:pPr>
        <w:rPr>
          <w:rFonts w:ascii="Arial" w:eastAsia="Calibri" w:hAnsi="Arial" w:cs="Arial"/>
          <w:b/>
          <w:color w:val="000000" w:themeColor="text1"/>
          <w:sz w:val="52"/>
          <w:szCs w:val="52"/>
          <w:lang w:val="es-SV"/>
        </w:rPr>
      </w:pPr>
    </w:p>
    <w:p w14:paraId="53C8BCAF" w14:textId="77777777" w:rsidR="00B71A45" w:rsidRDefault="00B71A45">
      <w:pPr>
        <w:rPr>
          <w:rFonts w:ascii="Arial" w:eastAsia="Calibri" w:hAnsi="Arial" w:cs="Arial"/>
          <w:b/>
          <w:color w:val="000000" w:themeColor="text1"/>
          <w:sz w:val="52"/>
          <w:szCs w:val="52"/>
          <w:lang w:val="es-SV"/>
        </w:rPr>
      </w:pPr>
    </w:p>
    <w:p w14:paraId="56FB7045" w14:textId="77777777" w:rsidR="00B71A45" w:rsidRDefault="00B71A45">
      <w:pPr>
        <w:rPr>
          <w:rFonts w:ascii="Arial" w:eastAsia="Calibri" w:hAnsi="Arial" w:cs="Arial"/>
          <w:b/>
          <w:color w:val="002060"/>
          <w:sz w:val="144"/>
          <w:szCs w:val="144"/>
          <w:lang w:val="es-SV"/>
        </w:rPr>
      </w:pPr>
    </w:p>
    <w:tbl>
      <w:tblPr>
        <w:tblStyle w:val="Tablaconcuadrcula"/>
        <w:tblW w:w="0" w:type="auto"/>
        <w:tblInd w:w="-998" w:type="dxa"/>
        <w:tblLayout w:type="fixed"/>
        <w:tblLook w:val="04A0" w:firstRow="1" w:lastRow="0" w:firstColumn="1" w:lastColumn="0" w:noHBand="0" w:noVBand="1"/>
      </w:tblPr>
      <w:tblGrid>
        <w:gridCol w:w="347"/>
        <w:gridCol w:w="1610"/>
        <w:gridCol w:w="1730"/>
        <w:gridCol w:w="1134"/>
        <w:gridCol w:w="1417"/>
        <w:gridCol w:w="1635"/>
        <w:gridCol w:w="1484"/>
        <w:gridCol w:w="650"/>
        <w:gridCol w:w="650"/>
        <w:gridCol w:w="397"/>
        <w:gridCol w:w="478"/>
        <w:gridCol w:w="478"/>
        <w:gridCol w:w="478"/>
        <w:gridCol w:w="337"/>
        <w:gridCol w:w="478"/>
        <w:gridCol w:w="277"/>
        <w:gridCol w:w="562"/>
        <w:gridCol w:w="478"/>
        <w:gridCol w:w="372"/>
      </w:tblGrid>
      <w:tr w:rsidR="007A409F" w:rsidRPr="007A409F" w14:paraId="25D76AE8" w14:textId="77777777" w:rsidTr="00004431">
        <w:tc>
          <w:tcPr>
            <w:tcW w:w="1957" w:type="dxa"/>
            <w:gridSpan w:val="2"/>
          </w:tcPr>
          <w:p w14:paraId="5193D440" w14:textId="77777777" w:rsidR="007A409F" w:rsidRPr="007A409F" w:rsidRDefault="007A409F" w:rsidP="007A409F">
            <w:pPr>
              <w:rPr>
                <w:rFonts w:ascii="Arial" w:eastAsia="Calibri" w:hAnsi="Arial" w:cs="Arial"/>
                <w:sz w:val="24"/>
                <w:lang w:val="es-SV"/>
              </w:rPr>
            </w:pPr>
            <w:r w:rsidRPr="007A409F">
              <w:rPr>
                <w:rFonts w:ascii="Arial" w:eastAsia="Calibri" w:hAnsi="Arial" w:cs="Arial"/>
                <w:sz w:val="24"/>
                <w:lang w:val="es-SV"/>
              </w:rPr>
              <w:lastRenderedPageBreak/>
              <w:t>Objetivo General</w:t>
            </w:r>
          </w:p>
        </w:tc>
        <w:tc>
          <w:tcPr>
            <w:tcW w:w="13035" w:type="dxa"/>
            <w:gridSpan w:val="17"/>
          </w:tcPr>
          <w:p w14:paraId="4620885F" w14:textId="77777777" w:rsidR="00446C8F" w:rsidRPr="00446C8F" w:rsidRDefault="00446C8F" w:rsidP="00446C8F">
            <w:pPr>
              <w:widowControl w:val="0"/>
              <w:tabs>
                <w:tab w:val="left" w:pos="284"/>
              </w:tabs>
              <w:autoSpaceDE w:val="0"/>
              <w:autoSpaceDN w:val="0"/>
              <w:adjustRightInd w:val="0"/>
              <w:jc w:val="both"/>
              <w:rPr>
                <w:rFonts w:ascii="Arial" w:hAnsi="Arial" w:cs="Arial"/>
                <w:b/>
                <w:bCs/>
                <w:spacing w:val="-3"/>
              </w:rPr>
            </w:pPr>
            <w:r w:rsidRPr="00446C8F">
              <w:rPr>
                <w:rFonts w:ascii="Arial" w:eastAsia="Calibri" w:hAnsi="Arial" w:cs="Arial"/>
                <w:b/>
                <w:bCs/>
              </w:rPr>
              <w:t xml:space="preserve">Centro de Formación Integral para la Niñez y Adolescencia, </w:t>
            </w:r>
            <w:proofErr w:type="spellStart"/>
            <w:r w:rsidRPr="00446C8F">
              <w:rPr>
                <w:rFonts w:ascii="Arial" w:eastAsia="Calibri" w:hAnsi="Arial" w:cs="Arial"/>
                <w:b/>
                <w:bCs/>
              </w:rPr>
              <w:t>cton</w:t>
            </w:r>
            <w:proofErr w:type="spellEnd"/>
            <w:r w:rsidRPr="00446C8F">
              <w:rPr>
                <w:rFonts w:ascii="Arial" w:eastAsia="Calibri" w:hAnsi="Arial" w:cs="Arial"/>
                <w:b/>
                <w:bCs/>
              </w:rPr>
              <w:t>. Izcaquilio</w:t>
            </w:r>
          </w:p>
          <w:p w14:paraId="2F42843A" w14:textId="5279CF11" w:rsidR="007A409F" w:rsidRPr="007A409F" w:rsidRDefault="007A409F" w:rsidP="007A409F">
            <w:pPr>
              <w:tabs>
                <w:tab w:val="left" w:pos="7761"/>
              </w:tabs>
              <w:jc w:val="both"/>
              <w:rPr>
                <w:rFonts w:ascii="Arial" w:eastAsia="Calibri" w:hAnsi="Arial" w:cs="Arial"/>
                <w:color w:val="548DD4"/>
                <w:sz w:val="24"/>
                <w:szCs w:val="24"/>
                <w:lang w:val="es-S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14:textFill>
                  <w14:gradFill>
                    <w14:gsLst>
                      <w14:gs w14:pos="10000">
                        <w14:srgbClr w14:val="4F81BD">
                          <w14:tint w14:val="63000"/>
                          <w14:sat w14:val="105000"/>
                        </w14:srgbClr>
                      </w14:gs>
                      <w14:gs w14:pos="90000">
                        <w14:srgbClr w14:val="4F81BD">
                          <w14:shade w14:val="50000"/>
                          <w14:satMod w14:val="100000"/>
                        </w14:srgbClr>
                      </w14:gs>
                    </w14:gsLst>
                    <w14:lin w14:ang="5400000" w14:scaled="0"/>
                  </w14:gradFill>
                </w14:textFill>
              </w:rPr>
            </w:pPr>
            <w:r w:rsidRPr="007A409F">
              <w:rPr>
                <w:rFonts w:ascii="Arial" w:eastAsia="Calibri" w:hAnsi="Arial" w:cs="Arial"/>
                <w:sz w:val="24"/>
                <w:szCs w:val="24"/>
                <w:lang w:val="es-SV"/>
              </w:rPr>
              <w:t xml:space="preserve">Fortalecer las habilidades y </w:t>
            </w:r>
            <w:r w:rsidR="000A6F9A" w:rsidRPr="007A409F">
              <w:rPr>
                <w:rFonts w:ascii="Arial" w:eastAsia="Calibri" w:hAnsi="Arial" w:cs="Arial"/>
                <w:sz w:val="24"/>
                <w:szCs w:val="24"/>
                <w:lang w:val="es-SV"/>
              </w:rPr>
              <w:t>conocimientos académicos en</w:t>
            </w:r>
            <w:r w:rsidRPr="007A409F">
              <w:rPr>
                <w:rFonts w:ascii="Arial" w:eastAsia="Calibri" w:hAnsi="Arial" w:cs="Arial"/>
                <w:sz w:val="24"/>
                <w:szCs w:val="24"/>
                <w:lang w:val="es-SV"/>
              </w:rPr>
              <w:t xml:space="preserve"> los niños, niñas, adolescentes y Jóvenes, a través del proyecto del centro de Formación Integral para la niñez y Adolescencia del cantón Izcaquilio mediante talleres formativos para el tiempo libre, siendo garantes de </w:t>
            </w:r>
            <w:r w:rsidR="000A6F9A" w:rsidRPr="007A409F">
              <w:rPr>
                <w:rFonts w:ascii="Arial" w:eastAsia="Calibri" w:hAnsi="Arial" w:cs="Arial"/>
                <w:sz w:val="24"/>
                <w:szCs w:val="24"/>
                <w:lang w:val="es-SV"/>
              </w:rPr>
              <w:t>los Derechos</w:t>
            </w:r>
            <w:r w:rsidRPr="007A409F">
              <w:rPr>
                <w:rFonts w:ascii="Arial" w:eastAsia="Calibri" w:hAnsi="Arial" w:cs="Arial"/>
                <w:sz w:val="24"/>
                <w:szCs w:val="24"/>
                <w:lang w:val="es-SV"/>
              </w:rPr>
              <w:t xml:space="preserve"> de las niños, niñas y Adolescentes </w:t>
            </w:r>
          </w:p>
        </w:tc>
      </w:tr>
      <w:tr w:rsidR="007A409F" w:rsidRPr="007A409F" w14:paraId="53E62F1E" w14:textId="77777777" w:rsidTr="00004431">
        <w:tc>
          <w:tcPr>
            <w:tcW w:w="347" w:type="dxa"/>
          </w:tcPr>
          <w:p w14:paraId="542D04D8" w14:textId="77777777" w:rsidR="007A409F" w:rsidRPr="007A409F" w:rsidRDefault="007A409F" w:rsidP="007A409F">
            <w:pPr>
              <w:rPr>
                <w:rFonts w:ascii="Arial" w:eastAsia="Calibri" w:hAnsi="Arial" w:cs="Arial"/>
                <w:sz w:val="24"/>
                <w:lang w:val="es-SV"/>
              </w:rPr>
            </w:pPr>
          </w:p>
        </w:tc>
        <w:tc>
          <w:tcPr>
            <w:tcW w:w="1610" w:type="dxa"/>
          </w:tcPr>
          <w:p w14:paraId="5E1FC602" w14:textId="77777777" w:rsidR="007A409F" w:rsidRPr="007A409F" w:rsidRDefault="007A409F" w:rsidP="007A409F">
            <w:pPr>
              <w:jc w:val="center"/>
              <w:rPr>
                <w:rFonts w:ascii="Arial" w:eastAsia="Calibri" w:hAnsi="Arial" w:cs="Arial"/>
                <w:b/>
                <w:sz w:val="20"/>
                <w:lang w:val="es-SV"/>
              </w:rPr>
            </w:pPr>
            <w:r w:rsidRPr="007A409F">
              <w:rPr>
                <w:rFonts w:ascii="Arial" w:eastAsia="Calibri" w:hAnsi="Arial" w:cs="Arial"/>
                <w:b/>
                <w:sz w:val="20"/>
                <w:lang w:val="es-SV"/>
              </w:rPr>
              <w:t>Objetivos Específicos</w:t>
            </w:r>
          </w:p>
        </w:tc>
        <w:tc>
          <w:tcPr>
            <w:tcW w:w="1730" w:type="dxa"/>
          </w:tcPr>
          <w:p w14:paraId="03FC1804" w14:textId="77777777" w:rsidR="007A409F" w:rsidRPr="007A409F" w:rsidRDefault="007A409F" w:rsidP="007A409F">
            <w:pPr>
              <w:jc w:val="center"/>
              <w:rPr>
                <w:rFonts w:ascii="Arial" w:eastAsia="Calibri" w:hAnsi="Arial" w:cs="Arial"/>
                <w:b/>
                <w:sz w:val="20"/>
                <w:lang w:val="es-SV"/>
              </w:rPr>
            </w:pPr>
            <w:r w:rsidRPr="007A409F">
              <w:rPr>
                <w:rFonts w:ascii="Arial" w:eastAsia="Calibri" w:hAnsi="Arial" w:cs="Arial"/>
                <w:b/>
                <w:sz w:val="20"/>
                <w:lang w:val="es-SV"/>
              </w:rPr>
              <w:t>Meta</w:t>
            </w:r>
          </w:p>
        </w:tc>
        <w:tc>
          <w:tcPr>
            <w:tcW w:w="1134" w:type="dxa"/>
          </w:tcPr>
          <w:p w14:paraId="79320A65" w14:textId="77777777" w:rsidR="007A409F" w:rsidRPr="007A409F" w:rsidRDefault="007A409F" w:rsidP="007A409F">
            <w:pPr>
              <w:jc w:val="center"/>
              <w:rPr>
                <w:rFonts w:ascii="Arial" w:eastAsia="Calibri" w:hAnsi="Arial" w:cs="Arial"/>
                <w:b/>
                <w:sz w:val="20"/>
                <w:lang w:val="es-SV"/>
              </w:rPr>
            </w:pPr>
            <w:r w:rsidRPr="007A409F">
              <w:rPr>
                <w:rFonts w:ascii="Arial" w:eastAsia="Calibri" w:hAnsi="Arial" w:cs="Arial"/>
                <w:b/>
                <w:sz w:val="20"/>
                <w:lang w:val="es-SV"/>
              </w:rPr>
              <w:t>Indicador</w:t>
            </w:r>
          </w:p>
        </w:tc>
        <w:tc>
          <w:tcPr>
            <w:tcW w:w="1417" w:type="dxa"/>
          </w:tcPr>
          <w:p w14:paraId="0FC5C6B2" w14:textId="77777777" w:rsidR="007A409F" w:rsidRPr="007A409F" w:rsidRDefault="007A409F" w:rsidP="007A409F">
            <w:pPr>
              <w:jc w:val="center"/>
              <w:rPr>
                <w:rFonts w:ascii="Arial" w:eastAsia="Calibri" w:hAnsi="Arial" w:cs="Arial"/>
                <w:b/>
                <w:sz w:val="20"/>
                <w:lang w:val="es-SV"/>
              </w:rPr>
            </w:pPr>
            <w:r w:rsidRPr="007A409F">
              <w:rPr>
                <w:rFonts w:ascii="Arial" w:eastAsia="Calibri" w:hAnsi="Arial" w:cs="Arial"/>
                <w:b/>
                <w:sz w:val="20"/>
                <w:lang w:val="es-SV"/>
              </w:rPr>
              <w:t>Actividades</w:t>
            </w:r>
          </w:p>
        </w:tc>
        <w:tc>
          <w:tcPr>
            <w:tcW w:w="1635" w:type="dxa"/>
          </w:tcPr>
          <w:p w14:paraId="316453D6" w14:textId="77777777" w:rsidR="007A409F" w:rsidRPr="007A409F" w:rsidRDefault="007A409F" w:rsidP="007A409F">
            <w:pPr>
              <w:jc w:val="center"/>
              <w:rPr>
                <w:rFonts w:ascii="Arial" w:eastAsia="Calibri" w:hAnsi="Arial" w:cs="Arial"/>
                <w:b/>
                <w:sz w:val="20"/>
                <w:lang w:val="es-SV"/>
              </w:rPr>
            </w:pPr>
            <w:r w:rsidRPr="007A409F">
              <w:rPr>
                <w:rFonts w:ascii="Arial" w:eastAsia="Calibri" w:hAnsi="Arial" w:cs="Arial"/>
                <w:b/>
                <w:sz w:val="20"/>
                <w:lang w:val="es-SV"/>
              </w:rPr>
              <w:t>Requerimientos</w:t>
            </w:r>
          </w:p>
        </w:tc>
        <w:tc>
          <w:tcPr>
            <w:tcW w:w="1484" w:type="dxa"/>
          </w:tcPr>
          <w:p w14:paraId="70F102EB" w14:textId="77777777" w:rsidR="007A409F" w:rsidRPr="007A409F" w:rsidRDefault="007A409F" w:rsidP="007A409F">
            <w:pPr>
              <w:jc w:val="center"/>
              <w:rPr>
                <w:rFonts w:ascii="Arial" w:eastAsia="Calibri" w:hAnsi="Arial" w:cs="Arial"/>
                <w:b/>
                <w:sz w:val="20"/>
                <w:lang w:val="es-SV"/>
              </w:rPr>
            </w:pPr>
            <w:r w:rsidRPr="007A409F">
              <w:rPr>
                <w:rFonts w:ascii="Arial" w:eastAsia="Calibri" w:hAnsi="Arial" w:cs="Arial"/>
                <w:b/>
                <w:sz w:val="20"/>
                <w:lang w:val="es-SV"/>
              </w:rPr>
              <w:t>Coordinación</w:t>
            </w:r>
          </w:p>
        </w:tc>
        <w:tc>
          <w:tcPr>
            <w:tcW w:w="650" w:type="dxa"/>
          </w:tcPr>
          <w:p w14:paraId="6909EAD4"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E</w:t>
            </w:r>
          </w:p>
        </w:tc>
        <w:tc>
          <w:tcPr>
            <w:tcW w:w="650" w:type="dxa"/>
          </w:tcPr>
          <w:p w14:paraId="3C82B1CA"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F</w:t>
            </w:r>
          </w:p>
        </w:tc>
        <w:tc>
          <w:tcPr>
            <w:tcW w:w="397" w:type="dxa"/>
          </w:tcPr>
          <w:p w14:paraId="7CEB6600"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M</w:t>
            </w:r>
          </w:p>
        </w:tc>
        <w:tc>
          <w:tcPr>
            <w:tcW w:w="478" w:type="dxa"/>
          </w:tcPr>
          <w:p w14:paraId="6DB5031C"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A</w:t>
            </w:r>
          </w:p>
        </w:tc>
        <w:tc>
          <w:tcPr>
            <w:tcW w:w="478" w:type="dxa"/>
          </w:tcPr>
          <w:p w14:paraId="544545C7"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M</w:t>
            </w:r>
          </w:p>
        </w:tc>
        <w:tc>
          <w:tcPr>
            <w:tcW w:w="478" w:type="dxa"/>
          </w:tcPr>
          <w:p w14:paraId="0092BFD5"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J</w:t>
            </w:r>
          </w:p>
        </w:tc>
        <w:tc>
          <w:tcPr>
            <w:tcW w:w="337" w:type="dxa"/>
          </w:tcPr>
          <w:p w14:paraId="18D60E5F"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J</w:t>
            </w:r>
          </w:p>
        </w:tc>
        <w:tc>
          <w:tcPr>
            <w:tcW w:w="478" w:type="dxa"/>
          </w:tcPr>
          <w:p w14:paraId="66F20AA2"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A</w:t>
            </w:r>
          </w:p>
        </w:tc>
        <w:tc>
          <w:tcPr>
            <w:tcW w:w="277" w:type="dxa"/>
          </w:tcPr>
          <w:p w14:paraId="6E8ED010"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S</w:t>
            </w:r>
          </w:p>
        </w:tc>
        <w:tc>
          <w:tcPr>
            <w:tcW w:w="562" w:type="dxa"/>
          </w:tcPr>
          <w:p w14:paraId="77D0EAD9"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O</w:t>
            </w:r>
          </w:p>
        </w:tc>
        <w:tc>
          <w:tcPr>
            <w:tcW w:w="478" w:type="dxa"/>
          </w:tcPr>
          <w:p w14:paraId="24CE7C8C"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N</w:t>
            </w:r>
          </w:p>
        </w:tc>
        <w:tc>
          <w:tcPr>
            <w:tcW w:w="372" w:type="dxa"/>
          </w:tcPr>
          <w:p w14:paraId="208CC820" w14:textId="77777777" w:rsidR="007A409F" w:rsidRPr="007A409F" w:rsidRDefault="007A409F" w:rsidP="007A409F">
            <w:pPr>
              <w:jc w:val="center"/>
              <w:rPr>
                <w:rFonts w:ascii="Arial" w:eastAsia="Calibri" w:hAnsi="Arial" w:cs="Arial"/>
                <w:b/>
                <w:lang w:val="es-SV"/>
              </w:rPr>
            </w:pPr>
            <w:r w:rsidRPr="007A409F">
              <w:rPr>
                <w:rFonts w:ascii="Arial" w:eastAsia="Calibri" w:hAnsi="Arial" w:cs="Arial"/>
                <w:b/>
                <w:lang w:val="es-SV"/>
              </w:rPr>
              <w:t>D</w:t>
            </w:r>
          </w:p>
        </w:tc>
      </w:tr>
      <w:tr w:rsidR="007A409F" w:rsidRPr="007A409F" w14:paraId="5881259D" w14:textId="77777777" w:rsidTr="00004431">
        <w:trPr>
          <w:cantSplit/>
          <w:trHeight w:val="1134"/>
        </w:trPr>
        <w:tc>
          <w:tcPr>
            <w:tcW w:w="347" w:type="dxa"/>
          </w:tcPr>
          <w:p w14:paraId="40AA7448" w14:textId="77777777" w:rsidR="007A409F" w:rsidRPr="007A409F" w:rsidRDefault="007A409F" w:rsidP="007A409F">
            <w:pPr>
              <w:rPr>
                <w:rFonts w:ascii="Arial" w:eastAsia="Calibri" w:hAnsi="Arial" w:cs="Arial"/>
                <w:sz w:val="24"/>
                <w:lang w:val="es-SV"/>
              </w:rPr>
            </w:pPr>
            <w:r w:rsidRPr="007A409F">
              <w:rPr>
                <w:rFonts w:ascii="Arial" w:eastAsia="Calibri" w:hAnsi="Arial" w:cs="Arial"/>
                <w:sz w:val="24"/>
                <w:lang w:val="es-SV"/>
              </w:rPr>
              <w:t>1</w:t>
            </w:r>
          </w:p>
        </w:tc>
        <w:tc>
          <w:tcPr>
            <w:tcW w:w="1610" w:type="dxa"/>
          </w:tcPr>
          <w:p w14:paraId="663BB496"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Promover y fomentar el centro de Formación Integral para la Niñez y adolescencia como un espacio para el fortalecimiento de habilidades y conocimientos</w:t>
            </w:r>
          </w:p>
        </w:tc>
        <w:tc>
          <w:tcPr>
            <w:tcW w:w="1730" w:type="dxa"/>
          </w:tcPr>
          <w:p w14:paraId="1B8BD4CE"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Visitar las 5 colonias aledañas al centro con el fin de promocionar los servicios.</w:t>
            </w:r>
          </w:p>
        </w:tc>
        <w:tc>
          <w:tcPr>
            <w:tcW w:w="1134" w:type="dxa"/>
          </w:tcPr>
          <w:p w14:paraId="5E6FB568"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Fotografías </w:t>
            </w:r>
          </w:p>
          <w:p w14:paraId="7E8F3710"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Bitácora de actividad</w:t>
            </w:r>
          </w:p>
        </w:tc>
        <w:tc>
          <w:tcPr>
            <w:tcW w:w="1417" w:type="dxa"/>
          </w:tcPr>
          <w:p w14:paraId="57404A4F"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Promoción e inscripción de talleres</w:t>
            </w:r>
          </w:p>
          <w:p w14:paraId="586FAF4F"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*visiteos casa por casa</w:t>
            </w:r>
          </w:p>
          <w:p w14:paraId="4FA55825"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*colocación de carteles informativos</w:t>
            </w:r>
          </w:p>
        </w:tc>
        <w:tc>
          <w:tcPr>
            <w:tcW w:w="1635" w:type="dxa"/>
          </w:tcPr>
          <w:p w14:paraId="1533533E"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Fotocopia.</w:t>
            </w:r>
          </w:p>
          <w:p w14:paraId="6D0D3628"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Resma de papel bond tamaño carta.</w:t>
            </w:r>
          </w:p>
          <w:p w14:paraId="2EE3850F"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Resma de papel bond tamaño oficio.</w:t>
            </w:r>
          </w:p>
        </w:tc>
        <w:tc>
          <w:tcPr>
            <w:tcW w:w="1484" w:type="dxa"/>
          </w:tcPr>
          <w:p w14:paraId="697452E9"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Personal docente del CFINA</w:t>
            </w:r>
          </w:p>
        </w:tc>
        <w:tc>
          <w:tcPr>
            <w:tcW w:w="650" w:type="dxa"/>
            <w:shd w:val="clear" w:color="auto" w:fill="auto"/>
            <w:textDirection w:val="tbRl"/>
          </w:tcPr>
          <w:p w14:paraId="2E9D92E8"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50%</w:t>
            </w:r>
          </w:p>
        </w:tc>
        <w:tc>
          <w:tcPr>
            <w:tcW w:w="650" w:type="dxa"/>
            <w:shd w:val="clear" w:color="auto" w:fill="auto"/>
            <w:textDirection w:val="tbRl"/>
          </w:tcPr>
          <w:p w14:paraId="6E199516" w14:textId="77777777" w:rsidR="007A409F" w:rsidRPr="007A409F" w:rsidRDefault="007A409F" w:rsidP="007A409F">
            <w:pPr>
              <w:ind w:left="113" w:right="113"/>
              <w:rPr>
                <w:rFonts w:ascii="Arial" w:eastAsia="Calibri" w:hAnsi="Arial" w:cs="Arial"/>
                <w:lang w:val="es-SV"/>
              </w:rPr>
            </w:pPr>
          </w:p>
        </w:tc>
        <w:tc>
          <w:tcPr>
            <w:tcW w:w="397" w:type="dxa"/>
            <w:shd w:val="clear" w:color="auto" w:fill="auto"/>
            <w:textDirection w:val="tbRl"/>
          </w:tcPr>
          <w:p w14:paraId="66795FC8"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595C5FFC"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47DB28B4"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3DB55948" w14:textId="77777777" w:rsidR="007A409F" w:rsidRPr="007A409F" w:rsidRDefault="007A409F" w:rsidP="007A409F">
            <w:pPr>
              <w:ind w:left="113" w:right="113"/>
              <w:rPr>
                <w:rFonts w:ascii="Arial" w:eastAsia="Calibri" w:hAnsi="Arial" w:cs="Arial"/>
                <w:lang w:val="es-SV"/>
              </w:rPr>
            </w:pPr>
          </w:p>
        </w:tc>
        <w:tc>
          <w:tcPr>
            <w:tcW w:w="337" w:type="dxa"/>
            <w:shd w:val="clear" w:color="auto" w:fill="auto"/>
            <w:textDirection w:val="tbRl"/>
          </w:tcPr>
          <w:p w14:paraId="712EFB77"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3271FC0B" w14:textId="77777777" w:rsidR="007A409F" w:rsidRPr="007A409F" w:rsidRDefault="007A409F" w:rsidP="007A409F">
            <w:pPr>
              <w:ind w:left="113" w:right="113"/>
              <w:rPr>
                <w:rFonts w:ascii="Arial" w:eastAsia="Calibri" w:hAnsi="Arial" w:cs="Arial"/>
                <w:lang w:val="es-SV"/>
              </w:rPr>
            </w:pPr>
          </w:p>
        </w:tc>
        <w:tc>
          <w:tcPr>
            <w:tcW w:w="277" w:type="dxa"/>
            <w:shd w:val="clear" w:color="auto" w:fill="auto"/>
            <w:textDirection w:val="tbRl"/>
          </w:tcPr>
          <w:p w14:paraId="59DEF68E" w14:textId="77777777" w:rsidR="007A409F" w:rsidRPr="007A409F" w:rsidRDefault="007A409F" w:rsidP="007A409F">
            <w:pPr>
              <w:ind w:left="113" w:right="113"/>
              <w:rPr>
                <w:rFonts w:ascii="Arial" w:eastAsia="Calibri" w:hAnsi="Arial" w:cs="Arial"/>
                <w:lang w:val="es-SV"/>
              </w:rPr>
            </w:pPr>
          </w:p>
        </w:tc>
        <w:tc>
          <w:tcPr>
            <w:tcW w:w="562" w:type="dxa"/>
            <w:shd w:val="clear" w:color="auto" w:fill="auto"/>
            <w:textDirection w:val="tbRl"/>
          </w:tcPr>
          <w:p w14:paraId="59A58724"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50%</w:t>
            </w:r>
          </w:p>
        </w:tc>
        <w:tc>
          <w:tcPr>
            <w:tcW w:w="478" w:type="dxa"/>
            <w:shd w:val="clear" w:color="auto" w:fill="auto"/>
            <w:textDirection w:val="tbRl"/>
          </w:tcPr>
          <w:p w14:paraId="3E3E5CF3" w14:textId="77777777" w:rsidR="007A409F" w:rsidRPr="007A409F" w:rsidRDefault="007A409F" w:rsidP="007A409F">
            <w:pPr>
              <w:ind w:left="113" w:right="113"/>
              <w:rPr>
                <w:rFonts w:ascii="Arial" w:eastAsia="Calibri" w:hAnsi="Arial" w:cs="Arial"/>
                <w:lang w:val="es-SV"/>
              </w:rPr>
            </w:pPr>
          </w:p>
        </w:tc>
        <w:tc>
          <w:tcPr>
            <w:tcW w:w="372" w:type="dxa"/>
            <w:shd w:val="clear" w:color="auto" w:fill="auto"/>
            <w:textDirection w:val="tbRl"/>
          </w:tcPr>
          <w:p w14:paraId="7980AD31" w14:textId="77777777" w:rsidR="007A409F" w:rsidRPr="007A409F" w:rsidRDefault="007A409F" w:rsidP="007A409F">
            <w:pPr>
              <w:ind w:left="113" w:right="113"/>
              <w:rPr>
                <w:rFonts w:ascii="Arial" w:eastAsia="Calibri" w:hAnsi="Arial" w:cs="Arial"/>
                <w:lang w:val="es-SV"/>
              </w:rPr>
            </w:pPr>
          </w:p>
        </w:tc>
      </w:tr>
      <w:tr w:rsidR="007A409F" w:rsidRPr="007A409F" w14:paraId="76969FEF" w14:textId="77777777" w:rsidTr="007A409F">
        <w:trPr>
          <w:cantSplit/>
          <w:trHeight w:val="1134"/>
        </w:trPr>
        <w:tc>
          <w:tcPr>
            <w:tcW w:w="347" w:type="dxa"/>
            <w:vMerge w:val="restart"/>
          </w:tcPr>
          <w:p w14:paraId="6D8CD8C4" w14:textId="77777777" w:rsidR="007A409F" w:rsidRPr="007A409F" w:rsidRDefault="007A409F" w:rsidP="007A409F">
            <w:pPr>
              <w:rPr>
                <w:rFonts w:ascii="Arial" w:eastAsia="Calibri" w:hAnsi="Arial" w:cs="Arial"/>
                <w:sz w:val="24"/>
                <w:lang w:val="es-SV"/>
              </w:rPr>
            </w:pPr>
            <w:r w:rsidRPr="007A409F">
              <w:rPr>
                <w:rFonts w:ascii="Arial" w:eastAsia="Calibri" w:hAnsi="Arial" w:cs="Arial"/>
                <w:sz w:val="24"/>
                <w:lang w:val="es-SV"/>
              </w:rPr>
              <w:t>2</w:t>
            </w:r>
          </w:p>
        </w:tc>
        <w:tc>
          <w:tcPr>
            <w:tcW w:w="1610" w:type="dxa"/>
            <w:vMerge w:val="restart"/>
          </w:tcPr>
          <w:p w14:paraId="4F64C426"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Planear y ejecutar la actividad de motivación para los alumnos/as participantes en los talleres</w:t>
            </w:r>
          </w:p>
        </w:tc>
        <w:tc>
          <w:tcPr>
            <w:tcW w:w="1730" w:type="dxa"/>
            <w:vMerge w:val="restart"/>
          </w:tcPr>
          <w:p w14:paraId="67C5C3D6" w14:textId="596DFE0E"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Desarrollar 4 </w:t>
            </w:r>
            <w:r w:rsidR="000A6F9A" w:rsidRPr="007A409F">
              <w:rPr>
                <w:rFonts w:ascii="Arial" w:eastAsia="Calibri" w:hAnsi="Arial" w:cs="Arial"/>
                <w:sz w:val="20"/>
                <w:lang w:val="es-SV"/>
              </w:rPr>
              <w:t>actividades para</w:t>
            </w:r>
            <w:r w:rsidRPr="007A409F">
              <w:rPr>
                <w:rFonts w:ascii="Arial" w:eastAsia="Calibri" w:hAnsi="Arial" w:cs="Arial"/>
                <w:sz w:val="20"/>
                <w:lang w:val="es-SV"/>
              </w:rPr>
              <w:t xml:space="preserve"> la motivación de los alumnos</w:t>
            </w:r>
          </w:p>
        </w:tc>
        <w:tc>
          <w:tcPr>
            <w:tcW w:w="1134" w:type="dxa"/>
            <w:vMerge w:val="restart"/>
          </w:tcPr>
          <w:p w14:paraId="28F6E75F" w14:textId="77777777" w:rsidR="007A409F" w:rsidRPr="007A409F" w:rsidRDefault="007A409F" w:rsidP="007A409F">
            <w:pPr>
              <w:rPr>
                <w:rFonts w:ascii="Arial" w:eastAsia="Calibri" w:hAnsi="Arial" w:cs="Arial"/>
                <w:sz w:val="20"/>
                <w:lang w:val="es-SV"/>
              </w:rPr>
            </w:pPr>
            <w:r w:rsidRPr="007A409F">
              <w:rPr>
                <w:rFonts w:ascii="Arial" w:eastAsia="Calibri" w:hAnsi="Arial" w:cs="Arial"/>
                <w:noProof/>
                <w:sz w:val="20"/>
                <w:lang w:eastAsia="es-MX"/>
              </w:rPr>
              <mc:AlternateContent>
                <mc:Choice Requires="wps">
                  <w:drawing>
                    <wp:anchor distT="0" distB="0" distL="114300" distR="114300" simplePos="0" relativeHeight="251687936" behindDoc="0" locked="0" layoutInCell="1" allowOverlap="1" wp14:anchorId="206692A2" wp14:editId="1A140322">
                      <wp:simplePos x="0" y="0"/>
                      <wp:positionH relativeFrom="column">
                        <wp:posOffset>635635</wp:posOffset>
                      </wp:positionH>
                      <wp:positionV relativeFrom="paragraph">
                        <wp:posOffset>665368</wp:posOffset>
                      </wp:positionV>
                      <wp:extent cx="894303" cy="0"/>
                      <wp:effectExtent l="0" t="0" r="20320" b="19050"/>
                      <wp:wrapNone/>
                      <wp:docPr id="27" name="Conector recto 27"/>
                      <wp:cNvGraphicFramePr/>
                      <a:graphic xmlns:a="http://schemas.openxmlformats.org/drawingml/2006/main">
                        <a:graphicData uri="http://schemas.microsoft.com/office/word/2010/wordprocessingShape">
                          <wps:wsp>
                            <wps:cNvCnPr/>
                            <wps:spPr>
                              <a:xfrm flipH="1">
                                <a:off x="0" y="0"/>
                                <a:ext cx="89430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468733" id="Conector recto 27"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50.05pt,52.4pt" to="120.4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K6xwEAAIMDAAAOAAAAZHJzL2Uyb0RvYy54bWysU8lu2zAQvRfoPxC815KduogFyznESHvo&#10;EiDpB0y4SAS4gcNa9t93SNlu2t6K6kDMwnl8b2a0vTs6yw4qoQm+58tFy5nyIkjjh55/f354d8sZ&#10;ZvASbPCq5yeF/G739s12ip1ahTFYqRIjEI/dFHs+5hy7pkExKge4CFF5SuqQHGRy09DIBBOhO9us&#10;2vZDM4UkYwpCIVJ0Pyf5ruJrrUT+pjWqzGzPiVuuZ6rnSzmb3Ra6IUEcjTjTgH9g4cB4evQKtYcM&#10;7Ecyf0E5I1LAoPNCBNcErY1QVQOpWbZ/qHkaIaqqhZqD8dom/H+w4uvh3j8masMUscP4mIqKo06O&#10;aWviJ5pp1UVM2bG27XRtmzpmJih4u3l/095wJi6pZkYoSDFh/qiCY8XouTW+CIIODp8x06t09XKl&#10;hH14MNbWoVjPpp5v1qs1IQOthraQyXRR9hz9wBnYgXZO5FQRMVgjS3XBwRPe28QOQGOnbZFheia2&#10;nFnATAmSUL+5cASp5qubNYXnnUDIX4Kcw8v2Eie6M3Rl/tuTRcYecJxLaqogUYX1hZKq23hW/avZ&#10;xXoJ8lRn0BSPJl3LzltZVum1T/brf2f3EwAA//8DAFBLAwQUAAYACAAAACEAybSgM9wAAAALAQAA&#10;DwAAAGRycy9kb3ducmV2LnhtbEyPQUvDQBCF74L/YRnBm91tLGJjNqWIeikI1uh5kx2T4O5syG7T&#10;9N87BUFv82Yeb75XbGbvxIRj7ANpWC4UCKQm2J5aDdX78809iJgMWeMCoYYTRtiUlxeFyW040htO&#10;+9QKDqGYGw1dSkMuZWw69CYuwoDEt68wepNYjq20ozlyuHcyU+pOetMTf+jMgI8dNt/7g9ew/dw9&#10;3b5OtQ/Ortvqw/pKvWRaX1/N2wcQCef0Z4YzPqNDyUx1OJCNwrFWasnW87DiDuzIVmoNov7dyLKQ&#10;/zuUPwAAAP//AwBQSwECLQAUAAYACAAAACEAtoM4kv4AAADhAQAAEwAAAAAAAAAAAAAAAAAAAAAA&#10;W0NvbnRlbnRfVHlwZXNdLnhtbFBLAQItABQABgAIAAAAIQA4/SH/1gAAAJQBAAALAAAAAAAAAAAA&#10;AAAAAC8BAABfcmVscy8ucmVsc1BLAQItABQABgAIAAAAIQCODdK6xwEAAIMDAAAOAAAAAAAAAAAA&#10;AAAAAC4CAABkcnMvZTJvRG9jLnhtbFBLAQItABQABgAIAAAAIQDJtKAz3AAAAAsBAAAPAAAAAAAA&#10;AAAAAAAAACEEAABkcnMvZG93bnJldi54bWxQSwUGAAAAAAQABADzAAAAKgUAAAAA&#10;"/>
                  </w:pict>
                </mc:Fallback>
              </mc:AlternateContent>
            </w:r>
            <w:r w:rsidRPr="007A409F">
              <w:rPr>
                <w:rFonts w:ascii="Arial" w:eastAsia="Calibri" w:hAnsi="Arial" w:cs="Arial"/>
                <w:sz w:val="20"/>
                <w:lang w:val="es-SV"/>
              </w:rPr>
              <w:t xml:space="preserve"> Fotografías </w:t>
            </w:r>
          </w:p>
          <w:p w14:paraId="2317004E"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Bitácora de actividad</w:t>
            </w:r>
          </w:p>
        </w:tc>
        <w:tc>
          <w:tcPr>
            <w:tcW w:w="1417" w:type="dxa"/>
            <w:vMerge w:val="restart"/>
          </w:tcPr>
          <w:p w14:paraId="44736D2E"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*bienvenida (1) </w:t>
            </w:r>
          </w:p>
          <w:p w14:paraId="1B304412" w14:textId="77777777" w:rsidR="007A409F" w:rsidRPr="007A409F" w:rsidRDefault="007A409F" w:rsidP="007A409F">
            <w:pPr>
              <w:rPr>
                <w:rFonts w:ascii="Arial" w:eastAsia="Calibri" w:hAnsi="Arial" w:cs="Arial"/>
                <w:sz w:val="20"/>
                <w:lang w:val="es-SV"/>
              </w:rPr>
            </w:pPr>
          </w:p>
          <w:p w14:paraId="25B02F85" w14:textId="77777777" w:rsidR="007A409F" w:rsidRPr="007A409F" w:rsidRDefault="007A409F" w:rsidP="007A409F">
            <w:pPr>
              <w:rPr>
                <w:rFonts w:ascii="Arial" w:eastAsia="Calibri" w:hAnsi="Arial" w:cs="Arial"/>
                <w:sz w:val="20"/>
                <w:lang w:val="es-SV"/>
              </w:rPr>
            </w:pPr>
          </w:p>
          <w:p w14:paraId="731BD801" w14:textId="77777777" w:rsidR="007A409F" w:rsidRPr="007A409F" w:rsidRDefault="007A409F" w:rsidP="007A409F">
            <w:pPr>
              <w:rPr>
                <w:rFonts w:ascii="Arial" w:eastAsia="Calibri" w:hAnsi="Arial" w:cs="Arial"/>
                <w:sz w:val="20"/>
                <w:lang w:val="es-SV"/>
              </w:rPr>
            </w:pPr>
          </w:p>
          <w:p w14:paraId="0E3AA4A3"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*verano activo (1) </w:t>
            </w:r>
          </w:p>
          <w:p w14:paraId="7ACAC7DE" w14:textId="77777777" w:rsidR="007A409F" w:rsidRPr="007A409F" w:rsidRDefault="007A409F" w:rsidP="007A409F">
            <w:pPr>
              <w:rPr>
                <w:rFonts w:ascii="Arial" w:eastAsia="Calibri" w:hAnsi="Arial" w:cs="Arial"/>
                <w:sz w:val="20"/>
                <w:lang w:val="es-SV"/>
              </w:rPr>
            </w:pPr>
          </w:p>
          <w:p w14:paraId="50629ADD"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*Actividades </w:t>
            </w:r>
          </w:p>
          <w:p w14:paraId="71DBFD01" w14:textId="77777777" w:rsidR="007A409F" w:rsidRPr="007A409F" w:rsidRDefault="007A409F" w:rsidP="007A409F">
            <w:pPr>
              <w:rPr>
                <w:rFonts w:ascii="Arial" w:eastAsia="Calibri" w:hAnsi="Arial" w:cs="Arial"/>
                <w:sz w:val="20"/>
                <w:lang w:val="es-SV"/>
              </w:rPr>
            </w:pPr>
          </w:p>
          <w:p w14:paraId="1F85FEB6" w14:textId="77777777" w:rsidR="007A409F" w:rsidRPr="007A409F" w:rsidRDefault="007A409F" w:rsidP="007A409F">
            <w:pPr>
              <w:rPr>
                <w:rFonts w:ascii="Arial" w:eastAsia="Calibri" w:hAnsi="Arial" w:cs="Arial"/>
                <w:lang w:val="es-SV"/>
              </w:rPr>
            </w:pPr>
            <w:r w:rsidRPr="007A409F">
              <w:rPr>
                <w:rFonts w:ascii="Arial" w:eastAsia="Calibri" w:hAnsi="Arial" w:cs="Arial"/>
                <w:sz w:val="20"/>
                <w:lang w:val="es-SV"/>
              </w:rPr>
              <w:t>*cine fórum (2)</w:t>
            </w:r>
          </w:p>
        </w:tc>
        <w:tc>
          <w:tcPr>
            <w:tcW w:w="1635" w:type="dxa"/>
            <w:vMerge w:val="restart"/>
          </w:tcPr>
          <w:p w14:paraId="72893C98"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lastRenderedPageBreak/>
              <w:t>*1 caja de sorbete</w:t>
            </w:r>
          </w:p>
          <w:p w14:paraId="15E68111"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*sonido</w:t>
            </w:r>
          </w:p>
          <w:p w14:paraId="46F227BE"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*2 piñatas con dulces</w:t>
            </w:r>
          </w:p>
          <w:p w14:paraId="52EB7133" w14:textId="77777777" w:rsidR="007A409F" w:rsidRPr="007A409F" w:rsidRDefault="007A409F" w:rsidP="007A409F">
            <w:pPr>
              <w:rPr>
                <w:rFonts w:ascii="Arial" w:eastAsia="Calibri" w:hAnsi="Arial" w:cs="Arial"/>
                <w:lang w:val="es-SV"/>
              </w:rPr>
            </w:pPr>
            <w:r w:rsidRPr="007A409F">
              <w:rPr>
                <w:rFonts w:ascii="Arial" w:eastAsia="Calibri" w:hAnsi="Arial" w:cs="Arial"/>
                <w:sz w:val="20"/>
                <w:lang w:val="es-SV"/>
              </w:rPr>
              <w:t>*10 premios para dinámicas</w:t>
            </w:r>
          </w:p>
        </w:tc>
        <w:tc>
          <w:tcPr>
            <w:tcW w:w="1484" w:type="dxa"/>
            <w:vMerge w:val="restart"/>
          </w:tcPr>
          <w:p w14:paraId="2D628ED1" w14:textId="77777777" w:rsidR="007A409F" w:rsidRPr="007A409F" w:rsidRDefault="007A409F" w:rsidP="007A409F">
            <w:pPr>
              <w:rPr>
                <w:rFonts w:ascii="Arial" w:eastAsia="Calibri" w:hAnsi="Arial" w:cs="Arial"/>
                <w:lang w:val="es-SV"/>
              </w:rPr>
            </w:pPr>
            <w:r w:rsidRPr="007A409F">
              <w:rPr>
                <w:rFonts w:ascii="Arial" w:eastAsia="Calibri" w:hAnsi="Arial" w:cs="Arial"/>
                <w:sz w:val="20"/>
                <w:lang w:val="es-SV"/>
              </w:rPr>
              <w:t>Personal técnico administrativo del CFINA</w:t>
            </w:r>
          </w:p>
        </w:tc>
        <w:tc>
          <w:tcPr>
            <w:tcW w:w="650" w:type="dxa"/>
            <w:shd w:val="clear" w:color="auto" w:fill="auto"/>
            <w:textDirection w:val="tbRl"/>
          </w:tcPr>
          <w:p w14:paraId="390DA0DF" w14:textId="77777777" w:rsidR="007A409F" w:rsidRPr="007A409F" w:rsidRDefault="007A409F" w:rsidP="007A409F">
            <w:pPr>
              <w:ind w:left="113" w:right="113"/>
              <w:rPr>
                <w:rFonts w:ascii="Arial" w:eastAsia="Calibri" w:hAnsi="Arial" w:cs="Arial"/>
                <w:lang w:val="es-SV"/>
              </w:rPr>
            </w:pPr>
          </w:p>
        </w:tc>
        <w:tc>
          <w:tcPr>
            <w:tcW w:w="650" w:type="dxa"/>
            <w:shd w:val="clear" w:color="auto" w:fill="auto"/>
            <w:textDirection w:val="tbRl"/>
          </w:tcPr>
          <w:p w14:paraId="5AE166A6"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c>
          <w:tcPr>
            <w:tcW w:w="397" w:type="dxa"/>
            <w:shd w:val="clear" w:color="auto" w:fill="FFFFFF"/>
            <w:textDirection w:val="tbRl"/>
          </w:tcPr>
          <w:p w14:paraId="142BCDC4"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6F819B69"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5A3408B9"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193F8B88" w14:textId="77777777" w:rsidR="007A409F" w:rsidRPr="007A409F" w:rsidRDefault="007A409F" w:rsidP="007A409F">
            <w:pPr>
              <w:ind w:left="113" w:right="113"/>
              <w:rPr>
                <w:rFonts w:ascii="Arial" w:eastAsia="Calibri" w:hAnsi="Arial" w:cs="Arial"/>
                <w:lang w:val="es-SV"/>
              </w:rPr>
            </w:pPr>
          </w:p>
        </w:tc>
        <w:tc>
          <w:tcPr>
            <w:tcW w:w="337" w:type="dxa"/>
            <w:shd w:val="clear" w:color="auto" w:fill="FFFFFF"/>
            <w:textDirection w:val="tbRl"/>
          </w:tcPr>
          <w:p w14:paraId="35D8B095"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54FB053E" w14:textId="77777777" w:rsidR="007A409F" w:rsidRPr="007A409F" w:rsidRDefault="007A409F" w:rsidP="007A409F">
            <w:pPr>
              <w:ind w:left="113" w:right="113"/>
              <w:rPr>
                <w:rFonts w:ascii="Arial" w:eastAsia="Calibri" w:hAnsi="Arial" w:cs="Arial"/>
                <w:lang w:val="es-SV"/>
              </w:rPr>
            </w:pPr>
          </w:p>
        </w:tc>
        <w:tc>
          <w:tcPr>
            <w:tcW w:w="277" w:type="dxa"/>
            <w:shd w:val="clear" w:color="auto" w:fill="FFFFFF"/>
            <w:textDirection w:val="tbRl"/>
          </w:tcPr>
          <w:p w14:paraId="3D04EF72" w14:textId="77777777" w:rsidR="007A409F" w:rsidRPr="007A409F" w:rsidRDefault="007A409F" w:rsidP="007A409F">
            <w:pPr>
              <w:ind w:left="113" w:right="113"/>
              <w:rPr>
                <w:rFonts w:ascii="Arial" w:eastAsia="Calibri" w:hAnsi="Arial" w:cs="Arial"/>
                <w:lang w:val="es-SV"/>
              </w:rPr>
            </w:pPr>
          </w:p>
        </w:tc>
        <w:tc>
          <w:tcPr>
            <w:tcW w:w="562" w:type="dxa"/>
            <w:shd w:val="clear" w:color="auto" w:fill="FFFFFF"/>
            <w:textDirection w:val="tbRl"/>
          </w:tcPr>
          <w:p w14:paraId="0162ACAE"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41872E88" w14:textId="77777777" w:rsidR="007A409F" w:rsidRPr="007A409F" w:rsidRDefault="007A409F" w:rsidP="007A409F">
            <w:pPr>
              <w:ind w:left="113" w:right="113"/>
              <w:rPr>
                <w:rFonts w:ascii="Arial" w:eastAsia="Calibri" w:hAnsi="Arial" w:cs="Arial"/>
                <w:lang w:val="es-SV"/>
              </w:rPr>
            </w:pPr>
          </w:p>
        </w:tc>
        <w:tc>
          <w:tcPr>
            <w:tcW w:w="372" w:type="dxa"/>
            <w:shd w:val="clear" w:color="auto" w:fill="FFFFFF"/>
            <w:textDirection w:val="tbRl"/>
          </w:tcPr>
          <w:p w14:paraId="7A10EE65" w14:textId="77777777" w:rsidR="007A409F" w:rsidRPr="007A409F" w:rsidRDefault="007A409F" w:rsidP="007A409F">
            <w:pPr>
              <w:ind w:left="113" w:right="113"/>
              <w:rPr>
                <w:rFonts w:ascii="Arial" w:eastAsia="Calibri" w:hAnsi="Arial" w:cs="Arial"/>
                <w:lang w:val="es-SV"/>
              </w:rPr>
            </w:pPr>
          </w:p>
        </w:tc>
      </w:tr>
      <w:tr w:rsidR="007A409F" w:rsidRPr="007A409F" w14:paraId="55F9909A" w14:textId="77777777" w:rsidTr="007A409F">
        <w:trPr>
          <w:cantSplit/>
          <w:trHeight w:val="1134"/>
        </w:trPr>
        <w:tc>
          <w:tcPr>
            <w:tcW w:w="347" w:type="dxa"/>
            <w:vMerge/>
          </w:tcPr>
          <w:p w14:paraId="0B828EC9" w14:textId="77777777" w:rsidR="007A409F" w:rsidRPr="007A409F" w:rsidRDefault="007A409F" w:rsidP="007A409F">
            <w:pPr>
              <w:rPr>
                <w:rFonts w:ascii="Arial" w:eastAsia="Calibri" w:hAnsi="Arial" w:cs="Arial"/>
                <w:sz w:val="24"/>
                <w:lang w:val="es-SV"/>
              </w:rPr>
            </w:pPr>
          </w:p>
        </w:tc>
        <w:tc>
          <w:tcPr>
            <w:tcW w:w="1610" w:type="dxa"/>
            <w:vMerge/>
          </w:tcPr>
          <w:p w14:paraId="2AAC6B58" w14:textId="77777777" w:rsidR="007A409F" w:rsidRPr="007A409F" w:rsidRDefault="007A409F" w:rsidP="007A409F">
            <w:pPr>
              <w:rPr>
                <w:rFonts w:ascii="Arial" w:eastAsia="Calibri" w:hAnsi="Arial" w:cs="Arial"/>
                <w:sz w:val="20"/>
                <w:lang w:val="es-SV"/>
              </w:rPr>
            </w:pPr>
          </w:p>
        </w:tc>
        <w:tc>
          <w:tcPr>
            <w:tcW w:w="1730" w:type="dxa"/>
            <w:vMerge/>
          </w:tcPr>
          <w:p w14:paraId="339EDCE5" w14:textId="77777777" w:rsidR="007A409F" w:rsidRPr="007A409F" w:rsidRDefault="007A409F" w:rsidP="007A409F">
            <w:pPr>
              <w:rPr>
                <w:rFonts w:ascii="Arial" w:eastAsia="Calibri" w:hAnsi="Arial" w:cs="Arial"/>
                <w:sz w:val="20"/>
                <w:lang w:val="es-SV"/>
              </w:rPr>
            </w:pPr>
          </w:p>
        </w:tc>
        <w:tc>
          <w:tcPr>
            <w:tcW w:w="1134" w:type="dxa"/>
            <w:vMerge/>
          </w:tcPr>
          <w:p w14:paraId="708D136E" w14:textId="77777777" w:rsidR="007A409F" w:rsidRPr="007A409F" w:rsidRDefault="007A409F" w:rsidP="007A409F">
            <w:pPr>
              <w:rPr>
                <w:rFonts w:ascii="Arial" w:eastAsia="Calibri" w:hAnsi="Arial" w:cs="Arial"/>
                <w:sz w:val="20"/>
                <w:lang w:val="es-SV"/>
              </w:rPr>
            </w:pPr>
          </w:p>
        </w:tc>
        <w:tc>
          <w:tcPr>
            <w:tcW w:w="1417" w:type="dxa"/>
            <w:vMerge/>
          </w:tcPr>
          <w:p w14:paraId="6F2F65C8" w14:textId="77777777" w:rsidR="007A409F" w:rsidRPr="007A409F" w:rsidRDefault="007A409F" w:rsidP="007A409F">
            <w:pPr>
              <w:rPr>
                <w:rFonts w:ascii="Arial" w:eastAsia="Calibri" w:hAnsi="Arial" w:cs="Arial"/>
                <w:sz w:val="20"/>
                <w:lang w:val="es-SV"/>
              </w:rPr>
            </w:pPr>
          </w:p>
        </w:tc>
        <w:tc>
          <w:tcPr>
            <w:tcW w:w="1635" w:type="dxa"/>
            <w:vMerge/>
          </w:tcPr>
          <w:p w14:paraId="0860AF8F" w14:textId="77777777" w:rsidR="007A409F" w:rsidRPr="007A409F" w:rsidRDefault="007A409F" w:rsidP="007A409F">
            <w:pPr>
              <w:rPr>
                <w:rFonts w:ascii="Arial" w:eastAsia="Calibri" w:hAnsi="Arial" w:cs="Arial"/>
                <w:sz w:val="20"/>
                <w:lang w:val="es-SV"/>
              </w:rPr>
            </w:pPr>
          </w:p>
        </w:tc>
        <w:tc>
          <w:tcPr>
            <w:tcW w:w="1484" w:type="dxa"/>
            <w:vMerge/>
          </w:tcPr>
          <w:p w14:paraId="003BA4D8" w14:textId="77777777" w:rsidR="007A409F" w:rsidRPr="007A409F" w:rsidRDefault="007A409F" w:rsidP="007A409F">
            <w:pPr>
              <w:rPr>
                <w:rFonts w:ascii="Arial" w:eastAsia="Calibri" w:hAnsi="Arial" w:cs="Arial"/>
                <w:sz w:val="20"/>
                <w:lang w:val="es-SV"/>
              </w:rPr>
            </w:pPr>
          </w:p>
        </w:tc>
        <w:tc>
          <w:tcPr>
            <w:tcW w:w="650" w:type="dxa"/>
            <w:shd w:val="clear" w:color="auto" w:fill="auto"/>
            <w:textDirection w:val="tbRl"/>
          </w:tcPr>
          <w:p w14:paraId="0B2FA62C" w14:textId="77777777" w:rsidR="007A409F" w:rsidRPr="007A409F" w:rsidRDefault="007A409F" w:rsidP="007A409F">
            <w:pPr>
              <w:ind w:left="113" w:right="113"/>
              <w:rPr>
                <w:rFonts w:ascii="Arial" w:eastAsia="Calibri" w:hAnsi="Arial" w:cs="Arial"/>
                <w:lang w:val="es-SV"/>
              </w:rPr>
            </w:pPr>
          </w:p>
        </w:tc>
        <w:tc>
          <w:tcPr>
            <w:tcW w:w="650" w:type="dxa"/>
            <w:shd w:val="clear" w:color="auto" w:fill="auto"/>
            <w:textDirection w:val="tbRl"/>
          </w:tcPr>
          <w:p w14:paraId="3E06A633" w14:textId="77777777" w:rsidR="007A409F" w:rsidRPr="007A409F" w:rsidRDefault="007A409F" w:rsidP="007A409F">
            <w:pPr>
              <w:ind w:left="113" w:right="113"/>
              <w:rPr>
                <w:rFonts w:ascii="Arial" w:eastAsia="Calibri" w:hAnsi="Arial" w:cs="Arial"/>
                <w:lang w:val="es-SV"/>
              </w:rPr>
            </w:pPr>
          </w:p>
        </w:tc>
        <w:tc>
          <w:tcPr>
            <w:tcW w:w="397" w:type="dxa"/>
            <w:shd w:val="clear" w:color="auto" w:fill="FFFFFF"/>
            <w:textDirection w:val="tbRl"/>
          </w:tcPr>
          <w:p w14:paraId="2022CDEF"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72430517"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c>
          <w:tcPr>
            <w:tcW w:w="478" w:type="dxa"/>
            <w:shd w:val="clear" w:color="auto" w:fill="FFFFFF"/>
            <w:textDirection w:val="tbRl"/>
          </w:tcPr>
          <w:p w14:paraId="10273733"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4B7D4C1C" w14:textId="77777777" w:rsidR="007A409F" w:rsidRPr="007A409F" w:rsidRDefault="007A409F" w:rsidP="007A409F">
            <w:pPr>
              <w:ind w:left="113" w:right="113"/>
              <w:rPr>
                <w:rFonts w:ascii="Arial" w:eastAsia="Calibri" w:hAnsi="Arial" w:cs="Arial"/>
                <w:lang w:val="es-SV"/>
              </w:rPr>
            </w:pPr>
          </w:p>
        </w:tc>
        <w:tc>
          <w:tcPr>
            <w:tcW w:w="337" w:type="dxa"/>
            <w:shd w:val="clear" w:color="auto" w:fill="FFFFFF"/>
            <w:textDirection w:val="tbRl"/>
          </w:tcPr>
          <w:p w14:paraId="20DDAAEF"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72F367B7" w14:textId="77777777" w:rsidR="007A409F" w:rsidRPr="007A409F" w:rsidRDefault="007A409F" w:rsidP="007A409F">
            <w:pPr>
              <w:ind w:left="113" w:right="113"/>
              <w:rPr>
                <w:rFonts w:ascii="Arial" w:eastAsia="Calibri" w:hAnsi="Arial" w:cs="Arial"/>
                <w:lang w:val="es-SV"/>
              </w:rPr>
            </w:pPr>
          </w:p>
        </w:tc>
        <w:tc>
          <w:tcPr>
            <w:tcW w:w="277" w:type="dxa"/>
            <w:shd w:val="clear" w:color="auto" w:fill="FFFFFF"/>
            <w:textDirection w:val="tbRl"/>
          </w:tcPr>
          <w:p w14:paraId="7EDECFF6" w14:textId="77777777" w:rsidR="007A409F" w:rsidRPr="007A409F" w:rsidRDefault="007A409F" w:rsidP="007A409F">
            <w:pPr>
              <w:ind w:left="113" w:right="113"/>
              <w:rPr>
                <w:rFonts w:ascii="Arial" w:eastAsia="Calibri" w:hAnsi="Arial" w:cs="Arial"/>
                <w:lang w:val="es-SV"/>
              </w:rPr>
            </w:pPr>
          </w:p>
        </w:tc>
        <w:tc>
          <w:tcPr>
            <w:tcW w:w="562" w:type="dxa"/>
            <w:shd w:val="clear" w:color="auto" w:fill="FFFFFF"/>
            <w:textDirection w:val="tbRl"/>
          </w:tcPr>
          <w:p w14:paraId="44DD1391"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70447D9C" w14:textId="77777777" w:rsidR="007A409F" w:rsidRPr="007A409F" w:rsidRDefault="007A409F" w:rsidP="007A409F">
            <w:pPr>
              <w:ind w:left="113" w:right="113"/>
              <w:rPr>
                <w:rFonts w:ascii="Arial" w:eastAsia="Calibri" w:hAnsi="Arial" w:cs="Arial"/>
                <w:lang w:val="es-SV"/>
              </w:rPr>
            </w:pPr>
          </w:p>
        </w:tc>
        <w:tc>
          <w:tcPr>
            <w:tcW w:w="372" w:type="dxa"/>
            <w:shd w:val="clear" w:color="auto" w:fill="FFFFFF"/>
            <w:textDirection w:val="tbRl"/>
          </w:tcPr>
          <w:p w14:paraId="0E93C502" w14:textId="77777777" w:rsidR="007A409F" w:rsidRPr="007A409F" w:rsidRDefault="007A409F" w:rsidP="007A409F">
            <w:pPr>
              <w:ind w:left="113" w:right="113"/>
              <w:rPr>
                <w:rFonts w:ascii="Arial" w:eastAsia="Calibri" w:hAnsi="Arial" w:cs="Arial"/>
                <w:lang w:val="es-SV"/>
              </w:rPr>
            </w:pPr>
          </w:p>
        </w:tc>
      </w:tr>
      <w:tr w:rsidR="007A409F" w:rsidRPr="007A409F" w14:paraId="1FE6EF17" w14:textId="77777777" w:rsidTr="007A409F">
        <w:trPr>
          <w:cantSplit/>
          <w:trHeight w:val="2278"/>
        </w:trPr>
        <w:tc>
          <w:tcPr>
            <w:tcW w:w="347" w:type="dxa"/>
            <w:vMerge/>
          </w:tcPr>
          <w:p w14:paraId="622D4A98" w14:textId="77777777" w:rsidR="007A409F" w:rsidRPr="007A409F" w:rsidRDefault="007A409F" w:rsidP="007A409F">
            <w:pPr>
              <w:rPr>
                <w:rFonts w:ascii="Arial" w:eastAsia="Calibri" w:hAnsi="Arial" w:cs="Arial"/>
                <w:sz w:val="24"/>
                <w:lang w:val="es-SV"/>
              </w:rPr>
            </w:pPr>
          </w:p>
        </w:tc>
        <w:tc>
          <w:tcPr>
            <w:tcW w:w="1610" w:type="dxa"/>
            <w:vMerge/>
          </w:tcPr>
          <w:p w14:paraId="7E93A393" w14:textId="77777777" w:rsidR="007A409F" w:rsidRPr="007A409F" w:rsidRDefault="007A409F" w:rsidP="007A409F">
            <w:pPr>
              <w:rPr>
                <w:rFonts w:ascii="Arial" w:eastAsia="Calibri" w:hAnsi="Arial" w:cs="Arial"/>
                <w:sz w:val="20"/>
                <w:lang w:val="es-SV"/>
              </w:rPr>
            </w:pPr>
          </w:p>
        </w:tc>
        <w:tc>
          <w:tcPr>
            <w:tcW w:w="1730" w:type="dxa"/>
            <w:vMerge/>
          </w:tcPr>
          <w:p w14:paraId="00F72FFF" w14:textId="77777777" w:rsidR="007A409F" w:rsidRPr="007A409F" w:rsidRDefault="007A409F" w:rsidP="007A409F">
            <w:pPr>
              <w:rPr>
                <w:rFonts w:ascii="Arial" w:eastAsia="Calibri" w:hAnsi="Arial" w:cs="Arial"/>
                <w:sz w:val="20"/>
                <w:lang w:val="es-SV"/>
              </w:rPr>
            </w:pPr>
          </w:p>
        </w:tc>
        <w:tc>
          <w:tcPr>
            <w:tcW w:w="1134" w:type="dxa"/>
            <w:vMerge/>
          </w:tcPr>
          <w:p w14:paraId="25F90B33" w14:textId="77777777" w:rsidR="007A409F" w:rsidRPr="007A409F" w:rsidRDefault="007A409F" w:rsidP="007A409F">
            <w:pPr>
              <w:rPr>
                <w:rFonts w:ascii="Arial" w:eastAsia="Calibri" w:hAnsi="Arial" w:cs="Arial"/>
                <w:sz w:val="20"/>
                <w:lang w:val="es-SV"/>
              </w:rPr>
            </w:pPr>
          </w:p>
        </w:tc>
        <w:tc>
          <w:tcPr>
            <w:tcW w:w="1417" w:type="dxa"/>
            <w:vMerge/>
          </w:tcPr>
          <w:p w14:paraId="5E2F7AE5" w14:textId="77777777" w:rsidR="007A409F" w:rsidRPr="007A409F" w:rsidRDefault="007A409F" w:rsidP="007A409F">
            <w:pPr>
              <w:rPr>
                <w:rFonts w:ascii="Arial" w:eastAsia="Calibri" w:hAnsi="Arial" w:cs="Arial"/>
                <w:sz w:val="20"/>
                <w:lang w:val="es-SV"/>
              </w:rPr>
            </w:pPr>
          </w:p>
        </w:tc>
        <w:tc>
          <w:tcPr>
            <w:tcW w:w="1635" w:type="dxa"/>
            <w:vMerge/>
          </w:tcPr>
          <w:p w14:paraId="5E8A8097" w14:textId="77777777" w:rsidR="007A409F" w:rsidRPr="007A409F" w:rsidRDefault="007A409F" w:rsidP="007A409F">
            <w:pPr>
              <w:rPr>
                <w:rFonts w:ascii="Arial" w:eastAsia="Calibri" w:hAnsi="Arial" w:cs="Arial"/>
                <w:sz w:val="20"/>
                <w:lang w:val="es-SV"/>
              </w:rPr>
            </w:pPr>
          </w:p>
        </w:tc>
        <w:tc>
          <w:tcPr>
            <w:tcW w:w="1484" w:type="dxa"/>
            <w:vMerge/>
          </w:tcPr>
          <w:p w14:paraId="0273F77A" w14:textId="77777777" w:rsidR="007A409F" w:rsidRPr="007A409F" w:rsidRDefault="007A409F" w:rsidP="007A409F">
            <w:pPr>
              <w:rPr>
                <w:rFonts w:ascii="Arial" w:eastAsia="Calibri" w:hAnsi="Arial" w:cs="Arial"/>
                <w:sz w:val="20"/>
                <w:lang w:val="es-SV"/>
              </w:rPr>
            </w:pPr>
          </w:p>
        </w:tc>
        <w:tc>
          <w:tcPr>
            <w:tcW w:w="650" w:type="dxa"/>
            <w:shd w:val="clear" w:color="auto" w:fill="auto"/>
            <w:textDirection w:val="tbRl"/>
          </w:tcPr>
          <w:p w14:paraId="35E9B5E6" w14:textId="77777777" w:rsidR="007A409F" w:rsidRPr="007A409F" w:rsidRDefault="007A409F" w:rsidP="007A409F">
            <w:pPr>
              <w:ind w:left="113" w:right="113"/>
              <w:rPr>
                <w:rFonts w:ascii="Arial" w:eastAsia="Calibri" w:hAnsi="Arial" w:cs="Arial"/>
                <w:lang w:val="es-SV"/>
              </w:rPr>
            </w:pPr>
          </w:p>
        </w:tc>
        <w:tc>
          <w:tcPr>
            <w:tcW w:w="650" w:type="dxa"/>
            <w:shd w:val="clear" w:color="auto" w:fill="auto"/>
            <w:textDirection w:val="tbRl"/>
          </w:tcPr>
          <w:p w14:paraId="61F40355" w14:textId="77777777" w:rsidR="007A409F" w:rsidRPr="007A409F" w:rsidRDefault="007A409F" w:rsidP="007A409F">
            <w:pPr>
              <w:ind w:left="113" w:right="113"/>
              <w:rPr>
                <w:rFonts w:ascii="Arial" w:eastAsia="Calibri" w:hAnsi="Arial" w:cs="Arial"/>
                <w:lang w:val="es-SV"/>
              </w:rPr>
            </w:pPr>
          </w:p>
        </w:tc>
        <w:tc>
          <w:tcPr>
            <w:tcW w:w="397" w:type="dxa"/>
            <w:shd w:val="clear" w:color="auto" w:fill="FFFFFF"/>
            <w:textDirection w:val="tbRl"/>
          </w:tcPr>
          <w:p w14:paraId="6930CF5C"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108FE374"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7B15833F"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03590B3D"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c>
          <w:tcPr>
            <w:tcW w:w="337" w:type="dxa"/>
            <w:shd w:val="clear" w:color="auto" w:fill="FFFFFF"/>
            <w:textDirection w:val="tbRl"/>
          </w:tcPr>
          <w:p w14:paraId="0A10E6AD"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456E2136" w14:textId="77777777" w:rsidR="007A409F" w:rsidRPr="007A409F" w:rsidRDefault="007A409F" w:rsidP="007A409F">
            <w:pPr>
              <w:ind w:left="113" w:right="113"/>
              <w:rPr>
                <w:rFonts w:ascii="Arial" w:eastAsia="Calibri" w:hAnsi="Arial" w:cs="Arial"/>
                <w:lang w:val="es-SV"/>
              </w:rPr>
            </w:pPr>
          </w:p>
        </w:tc>
        <w:tc>
          <w:tcPr>
            <w:tcW w:w="277" w:type="dxa"/>
            <w:shd w:val="clear" w:color="auto" w:fill="FFFFFF"/>
            <w:textDirection w:val="tbRl"/>
          </w:tcPr>
          <w:p w14:paraId="2CFCEE75" w14:textId="77777777" w:rsidR="007A409F" w:rsidRPr="007A409F" w:rsidRDefault="007A409F" w:rsidP="007A409F">
            <w:pPr>
              <w:ind w:left="113" w:right="113"/>
              <w:rPr>
                <w:rFonts w:ascii="Arial" w:eastAsia="Calibri" w:hAnsi="Arial" w:cs="Arial"/>
                <w:lang w:val="es-SV"/>
              </w:rPr>
            </w:pPr>
          </w:p>
        </w:tc>
        <w:tc>
          <w:tcPr>
            <w:tcW w:w="562" w:type="dxa"/>
            <w:shd w:val="clear" w:color="auto" w:fill="FFFFFF"/>
            <w:textDirection w:val="tbRl"/>
          </w:tcPr>
          <w:p w14:paraId="7E54D02C" w14:textId="77777777" w:rsidR="007A409F" w:rsidRPr="007A409F" w:rsidRDefault="007A409F" w:rsidP="007A409F">
            <w:pPr>
              <w:ind w:left="113" w:right="113"/>
              <w:rPr>
                <w:rFonts w:ascii="Arial" w:eastAsia="Calibri" w:hAnsi="Arial" w:cs="Arial"/>
                <w:lang w:val="es-SV"/>
              </w:rPr>
            </w:pPr>
          </w:p>
        </w:tc>
        <w:tc>
          <w:tcPr>
            <w:tcW w:w="478" w:type="dxa"/>
            <w:shd w:val="clear" w:color="auto" w:fill="FFFFFF"/>
            <w:textDirection w:val="tbRl"/>
          </w:tcPr>
          <w:p w14:paraId="16C327BD"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c>
          <w:tcPr>
            <w:tcW w:w="372" w:type="dxa"/>
            <w:shd w:val="clear" w:color="auto" w:fill="FFFFFF"/>
            <w:textDirection w:val="tbRl"/>
          </w:tcPr>
          <w:p w14:paraId="57D84BF6" w14:textId="77777777" w:rsidR="007A409F" w:rsidRPr="007A409F" w:rsidRDefault="007A409F" w:rsidP="007A409F">
            <w:pPr>
              <w:ind w:left="113" w:right="113"/>
              <w:rPr>
                <w:rFonts w:ascii="Arial" w:eastAsia="Calibri" w:hAnsi="Arial" w:cs="Arial"/>
                <w:lang w:val="es-SV"/>
              </w:rPr>
            </w:pPr>
          </w:p>
        </w:tc>
      </w:tr>
      <w:tr w:rsidR="007A409F" w:rsidRPr="007A409F" w14:paraId="66E2A01A" w14:textId="77777777" w:rsidTr="00004431">
        <w:tc>
          <w:tcPr>
            <w:tcW w:w="347" w:type="dxa"/>
          </w:tcPr>
          <w:p w14:paraId="796F0D35"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3</w:t>
            </w:r>
          </w:p>
        </w:tc>
        <w:tc>
          <w:tcPr>
            <w:tcW w:w="1610" w:type="dxa"/>
          </w:tcPr>
          <w:p w14:paraId="345AB1E0" w14:textId="77777777" w:rsidR="007A409F" w:rsidRPr="007A409F" w:rsidRDefault="007A409F" w:rsidP="007A409F">
            <w:pPr>
              <w:rPr>
                <w:rFonts w:ascii="Arial" w:eastAsia="Calibri" w:hAnsi="Arial" w:cs="Arial"/>
                <w:sz w:val="20"/>
                <w:szCs w:val="20"/>
                <w:lang w:val="es-SV"/>
              </w:rPr>
            </w:pPr>
            <w:r w:rsidRPr="007A409F">
              <w:rPr>
                <w:rFonts w:ascii="Arial" w:eastAsia="Calibri" w:hAnsi="Arial" w:cs="Arial"/>
                <w:sz w:val="20"/>
                <w:szCs w:val="20"/>
                <w:lang w:val="es-SV"/>
              </w:rPr>
              <w:t xml:space="preserve">Coordinar y ejecutar programas para el fortalecimiento generales en madres de familia </w:t>
            </w:r>
          </w:p>
        </w:tc>
        <w:tc>
          <w:tcPr>
            <w:tcW w:w="1730" w:type="dxa"/>
          </w:tcPr>
          <w:p w14:paraId="1666AF86" w14:textId="77777777" w:rsidR="007A409F" w:rsidRPr="007A409F" w:rsidRDefault="007A409F" w:rsidP="007A409F">
            <w:pPr>
              <w:rPr>
                <w:rFonts w:ascii="Arial" w:eastAsia="Calibri" w:hAnsi="Arial" w:cs="Arial"/>
                <w:sz w:val="20"/>
                <w:szCs w:val="20"/>
                <w:lang w:val="es-SV"/>
              </w:rPr>
            </w:pPr>
            <w:r w:rsidRPr="007A409F">
              <w:rPr>
                <w:rFonts w:ascii="Arial" w:eastAsia="Calibri" w:hAnsi="Arial" w:cs="Arial"/>
                <w:sz w:val="20"/>
                <w:szCs w:val="20"/>
                <w:lang w:val="es-SV"/>
              </w:rPr>
              <w:t>Ofrecer 1 programa para las madres de las zonas aledañas al centro</w:t>
            </w:r>
          </w:p>
        </w:tc>
        <w:tc>
          <w:tcPr>
            <w:tcW w:w="1134" w:type="dxa"/>
          </w:tcPr>
          <w:p w14:paraId="7C6876A7"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Fotografías </w:t>
            </w:r>
          </w:p>
          <w:p w14:paraId="4E9CCFBD" w14:textId="77777777" w:rsidR="007A409F" w:rsidRPr="007A409F" w:rsidRDefault="007A409F" w:rsidP="007A409F">
            <w:pPr>
              <w:rPr>
                <w:rFonts w:ascii="Arial" w:eastAsia="Calibri" w:hAnsi="Arial" w:cs="Arial"/>
                <w:sz w:val="20"/>
                <w:szCs w:val="20"/>
                <w:lang w:val="es-SV"/>
              </w:rPr>
            </w:pPr>
            <w:r w:rsidRPr="007A409F">
              <w:rPr>
                <w:rFonts w:ascii="Arial" w:eastAsia="Calibri" w:hAnsi="Arial" w:cs="Arial"/>
                <w:sz w:val="20"/>
                <w:lang w:val="es-SV"/>
              </w:rPr>
              <w:t xml:space="preserve">Listados de inscripciones </w:t>
            </w:r>
          </w:p>
        </w:tc>
        <w:tc>
          <w:tcPr>
            <w:tcW w:w="1417" w:type="dxa"/>
          </w:tcPr>
          <w:p w14:paraId="70DA753A" w14:textId="77777777" w:rsidR="007A409F" w:rsidRPr="007A409F" w:rsidRDefault="007A409F" w:rsidP="007A409F">
            <w:pPr>
              <w:rPr>
                <w:rFonts w:ascii="Arial" w:eastAsia="Calibri" w:hAnsi="Arial" w:cs="Arial"/>
                <w:sz w:val="20"/>
                <w:szCs w:val="20"/>
                <w:lang w:val="es-SV"/>
              </w:rPr>
            </w:pPr>
            <w:r w:rsidRPr="007A409F">
              <w:rPr>
                <w:rFonts w:ascii="Arial" w:eastAsia="Calibri" w:hAnsi="Arial" w:cs="Arial"/>
                <w:sz w:val="20"/>
                <w:szCs w:val="20"/>
                <w:lang w:val="es-SV"/>
              </w:rPr>
              <w:t xml:space="preserve">* visitas a las instituciones </w:t>
            </w:r>
          </w:p>
          <w:p w14:paraId="07D01DAC" w14:textId="77777777" w:rsidR="007A409F" w:rsidRPr="007A409F" w:rsidRDefault="007A409F" w:rsidP="007A409F">
            <w:pPr>
              <w:rPr>
                <w:rFonts w:ascii="Arial" w:eastAsia="Calibri" w:hAnsi="Arial" w:cs="Arial"/>
                <w:lang w:val="es-SV"/>
              </w:rPr>
            </w:pPr>
            <w:r w:rsidRPr="007A409F">
              <w:rPr>
                <w:rFonts w:ascii="Arial" w:eastAsia="Calibri" w:hAnsi="Arial" w:cs="Arial"/>
                <w:sz w:val="20"/>
                <w:szCs w:val="20"/>
                <w:lang w:val="es-SV"/>
              </w:rPr>
              <w:t xml:space="preserve">* búsqueda de </w:t>
            </w:r>
            <w:proofErr w:type="spellStart"/>
            <w:r w:rsidRPr="007A409F">
              <w:rPr>
                <w:rFonts w:ascii="Arial" w:eastAsia="Calibri" w:hAnsi="Arial" w:cs="Arial"/>
                <w:sz w:val="20"/>
                <w:szCs w:val="20"/>
                <w:lang w:val="es-SV"/>
              </w:rPr>
              <w:t>ongs</w:t>
            </w:r>
            <w:proofErr w:type="spellEnd"/>
            <w:r w:rsidRPr="007A409F">
              <w:rPr>
                <w:rFonts w:ascii="Arial" w:eastAsia="Calibri" w:hAnsi="Arial" w:cs="Arial"/>
                <w:sz w:val="20"/>
                <w:szCs w:val="20"/>
                <w:lang w:val="es-SV"/>
              </w:rPr>
              <w:t xml:space="preserve"> de fortalecimiento académico</w:t>
            </w:r>
            <w:r w:rsidRPr="007A409F">
              <w:rPr>
                <w:rFonts w:ascii="Arial" w:eastAsia="Calibri" w:hAnsi="Arial" w:cs="Arial"/>
                <w:lang w:val="es-SV"/>
              </w:rPr>
              <w:t xml:space="preserve"> </w:t>
            </w:r>
          </w:p>
        </w:tc>
        <w:tc>
          <w:tcPr>
            <w:tcW w:w="1635" w:type="dxa"/>
          </w:tcPr>
          <w:p w14:paraId="560EFCAA" w14:textId="77777777" w:rsidR="007A409F" w:rsidRPr="007A409F" w:rsidRDefault="007A409F" w:rsidP="007A409F">
            <w:pPr>
              <w:rPr>
                <w:rFonts w:ascii="Arial" w:eastAsia="Calibri" w:hAnsi="Arial" w:cs="Arial"/>
                <w:lang w:val="es-SV"/>
              </w:rPr>
            </w:pPr>
            <w:r w:rsidRPr="007A409F">
              <w:rPr>
                <w:rFonts w:ascii="Arial" w:eastAsia="Calibri" w:hAnsi="Arial" w:cs="Arial"/>
                <w:lang w:val="es-SV"/>
              </w:rPr>
              <w:t xml:space="preserve">- Trasporte </w:t>
            </w:r>
          </w:p>
          <w:p w14:paraId="17FFF3E8" w14:textId="77777777" w:rsidR="007A409F" w:rsidRPr="007A409F" w:rsidRDefault="007A409F" w:rsidP="007A409F">
            <w:pPr>
              <w:rPr>
                <w:rFonts w:ascii="Arial" w:eastAsia="Calibri" w:hAnsi="Arial" w:cs="Arial"/>
                <w:lang w:val="es-SV"/>
              </w:rPr>
            </w:pPr>
            <w:r w:rsidRPr="007A409F">
              <w:rPr>
                <w:rFonts w:ascii="Arial" w:eastAsia="Calibri" w:hAnsi="Arial" w:cs="Arial"/>
                <w:lang w:val="es-SV"/>
              </w:rPr>
              <w:t xml:space="preserve">- pc </w:t>
            </w:r>
          </w:p>
          <w:p w14:paraId="513CBF35" w14:textId="77777777" w:rsidR="007A409F" w:rsidRPr="007A409F" w:rsidRDefault="007A409F" w:rsidP="007A409F">
            <w:pPr>
              <w:rPr>
                <w:rFonts w:ascii="Arial" w:eastAsia="Calibri" w:hAnsi="Arial" w:cs="Arial"/>
                <w:lang w:val="es-SV"/>
              </w:rPr>
            </w:pPr>
            <w:r w:rsidRPr="007A409F">
              <w:rPr>
                <w:rFonts w:ascii="Arial" w:eastAsia="Calibri" w:hAnsi="Arial" w:cs="Arial"/>
                <w:lang w:val="es-SV"/>
              </w:rPr>
              <w:t>- impresora</w:t>
            </w:r>
          </w:p>
          <w:p w14:paraId="22802960" w14:textId="77777777" w:rsidR="007A409F" w:rsidRPr="007A409F" w:rsidRDefault="007A409F" w:rsidP="007A409F">
            <w:pPr>
              <w:rPr>
                <w:rFonts w:ascii="Arial" w:eastAsia="Calibri" w:hAnsi="Arial" w:cs="Arial"/>
                <w:lang w:val="es-SV"/>
              </w:rPr>
            </w:pPr>
            <w:r w:rsidRPr="007A409F">
              <w:rPr>
                <w:rFonts w:ascii="Arial" w:eastAsia="Calibri" w:hAnsi="Arial" w:cs="Arial"/>
                <w:lang w:val="es-SV"/>
              </w:rPr>
              <w:t xml:space="preserve">-papel bond </w:t>
            </w:r>
          </w:p>
        </w:tc>
        <w:tc>
          <w:tcPr>
            <w:tcW w:w="1484" w:type="dxa"/>
          </w:tcPr>
          <w:p w14:paraId="29C0088A" w14:textId="77777777" w:rsidR="007A409F" w:rsidRPr="007A409F" w:rsidRDefault="007A409F" w:rsidP="007A409F">
            <w:pPr>
              <w:rPr>
                <w:rFonts w:ascii="Arial" w:eastAsia="Calibri" w:hAnsi="Arial" w:cs="Arial"/>
                <w:lang w:val="es-SV"/>
              </w:rPr>
            </w:pPr>
            <w:r w:rsidRPr="007A409F">
              <w:rPr>
                <w:rFonts w:ascii="Arial" w:eastAsia="Calibri" w:hAnsi="Arial" w:cs="Arial"/>
                <w:lang w:val="es-SV"/>
              </w:rPr>
              <w:t>Unidad de la niñez, adolescencia y juventud</w:t>
            </w:r>
          </w:p>
        </w:tc>
        <w:tc>
          <w:tcPr>
            <w:tcW w:w="650" w:type="dxa"/>
          </w:tcPr>
          <w:p w14:paraId="4714669B" w14:textId="77777777" w:rsidR="007A409F" w:rsidRPr="007A409F" w:rsidRDefault="007A409F" w:rsidP="007A409F">
            <w:pPr>
              <w:rPr>
                <w:rFonts w:ascii="Arial" w:eastAsia="Calibri" w:hAnsi="Arial" w:cs="Arial"/>
                <w:lang w:val="es-SV"/>
              </w:rPr>
            </w:pPr>
          </w:p>
        </w:tc>
        <w:tc>
          <w:tcPr>
            <w:tcW w:w="650" w:type="dxa"/>
            <w:shd w:val="clear" w:color="auto" w:fill="auto"/>
          </w:tcPr>
          <w:p w14:paraId="74B1254B" w14:textId="77777777" w:rsidR="007A409F" w:rsidRPr="007A409F" w:rsidRDefault="007A409F" w:rsidP="007A409F">
            <w:pPr>
              <w:rPr>
                <w:rFonts w:ascii="Arial" w:eastAsia="Calibri" w:hAnsi="Arial" w:cs="Arial"/>
                <w:lang w:val="es-SV"/>
              </w:rPr>
            </w:pPr>
            <w:r w:rsidRPr="007A409F">
              <w:rPr>
                <w:rFonts w:ascii="Arial" w:eastAsia="Calibri" w:hAnsi="Arial" w:cs="Arial"/>
                <w:lang w:val="es-SV"/>
              </w:rPr>
              <w:t>100%</w:t>
            </w:r>
          </w:p>
        </w:tc>
        <w:tc>
          <w:tcPr>
            <w:tcW w:w="397" w:type="dxa"/>
            <w:shd w:val="clear" w:color="auto" w:fill="auto"/>
          </w:tcPr>
          <w:p w14:paraId="4AF0980B" w14:textId="77777777" w:rsidR="007A409F" w:rsidRPr="007A409F" w:rsidRDefault="007A409F" w:rsidP="007A409F">
            <w:pPr>
              <w:rPr>
                <w:rFonts w:ascii="Arial" w:eastAsia="Calibri" w:hAnsi="Arial" w:cs="Arial"/>
                <w:lang w:val="es-SV"/>
              </w:rPr>
            </w:pPr>
          </w:p>
        </w:tc>
        <w:tc>
          <w:tcPr>
            <w:tcW w:w="478" w:type="dxa"/>
            <w:shd w:val="clear" w:color="auto" w:fill="auto"/>
          </w:tcPr>
          <w:p w14:paraId="0B05CA1F" w14:textId="77777777" w:rsidR="007A409F" w:rsidRPr="007A409F" w:rsidRDefault="007A409F" w:rsidP="007A409F">
            <w:pPr>
              <w:rPr>
                <w:rFonts w:ascii="Arial" w:eastAsia="Calibri" w:hAnsi="Arial" w:cs="Arial"/>
                <w:lang w:val="es-SV"/>
              </w:rPr>
            </w:pPr>
          </w:p>
        </w:tc>
        <w:tc>
          <w:tcPr>
            <w:tcW w:w="478" w:type="dxa"/>
            <w:shd w:val="clear" w:color="auto" w:fill="auto"/>
          </w:tcPr>
          <w:p w14:paraId="7827BEDB" w14:textId="77777777" w:rsidR="007A409F" w:rsidRPr="007A409F" w:rsidRDefault="007A409F" w:rsidP="007A409F">
            <w:pPr>
              <w:rPr>
                <w:rFonts w:ascii="Arial" w:eastAsia="Calibri" w:hAnsi="Arial" w:cs="Arial"/>
                <w:lang w:val="es-SV"/>
              </w:rPr>
            </w:pPr>
          </w:p>
        </w:tc>
        <w:tc>
          <w:tcPr>
            <w:tcW w:w="478" w:type="dxa"/>
            <w:shd w:val="clear" w:color="auto" w:fill="auto"/>
          </w:tcPr>
          <w:p w14:paraId="27D1CF39" w14:textId="77777777" w:rsidR="007A409F" w:rsidRPr="007A409F" w:rsidRDefault="007A409F" w:rsidP="007A409F">
            <w:pPr>
              <w:rPr>
                <w:rFonts w:ascii="Arial" w:eastAsia="Calibri" w:hAnsi="Arial" w:cs="Arial"/>
                <w:lang w:val="es-SV"/>
              </w:rPr>
            </w:pPr>
          </w:p>
        </w:tc>
        <w:tc>
          <w:tcPr>
            <w:tcW w:w="337" w:type="dxa"/>
            <w:shd w:val="clear" w:color="auto" w:fill="auto"/>
          </w:tcPr>
          <w:p w14:paraId="37077455" w14:textId="77777777" w:rsidR="007A409F" w:rsidRPr="007A409F" w:rsidRDefault="007A409F" w:rsidP="007A409F">
            <w:pPr>
              <w:rPr>
                <w:rFonts w:ascii="Arial" w:eastAsia="Calibri" w:hAnsi="Arial" w:cs="Arial"/>
                <w:lang w:val="es-SV"/>
              </w:rPr>
            </w:pPr>
          </w:p>
        </w:tc>
        <w:tc>
          <w:tcPr>
            <w:tcW w:w="478" w:type="dxa"/>
            <w:shd w:val="clear" w:color="auto" w:fill="auto"/>
          </w:tcPr>
          <w:p w14:paraId="3406A451" w14:textId="77777777" w:rsidR="007A409F" w:rsidRPr="007A409F" w:rsidRDefault="007A409F" w:rsidP="007A409F">
            <w:pPr>
              <w:rPr>
                <w:rFonts w:ascii="Arial" w:eastAsia="Calibri" w:hAnsi="Arial" w:cs="Arial"/>
                <w:lang w:val="es-SV"/>
              </w:rPr>
            </w:pPr>
          </w:p>
        </w:tc>
        <w:tc>
          <w:tcPr>
            <w:tcW w:w="277" w:type="dxa"/>
            <w:shd w:val="clear" w:color="auto" w:fill="auto"/>
          </w:tcPr>
          <w:p w14:paraId="7DDA7D2E" w14:textId="77777777" w:rsidR="007A409F" w:rsidRPr="007A409F" w:rsidRDefault="007A409F" w:rsidP="007A409F">
            <w:pPr>
              <w:rPr>
                <w:rFonts w:ascii="Arial" w:eastAsia="Calibri" w:hAnsi="Arial" w:cs="Arial"/>
                <w:lang w:val="es-SV"/>
              </w:rPr>
            </w:pPr>
          </w:p>
        </w:tc>
        <w:tc>
          <w:tcPr>
            <w:tcW w:w="562" w:type="dxa"/>
            <w:shd w:val="clear" w:color="auto" w:fill="auto"/>
          </w:tcPr>
          <w:p w14:paraId="42015209" w14:textId="77777777" w:rsidR="007A409F" w:rsidRPr="007A409F" w:rsidRDefault="007A409F" w:rsidP="007A409F">
            <w:pPr>
              <w:rPr>
                <w:rFonts w:ascii="Arial" w:eastAsia="Calibri" w:hAnsi="Arial" w:cs="Arial"/>
                <w:lang w:val="es-SV"/>
              </w:rPr>
            </w:pPr>
          </w:p>
        </w:tc>
        <w:tc>
          <w:tcPr>
            <w:tcW w:w="478" w:type="dxa"/>
            <w:shd w:val="clear" w:color="auto" w:fill="auto"/>
          </w:tcPr>
          <w:p w14:paraId="47B4F4B7" w14:textId="77777777" w:rsidR="007A409F" w:rsidRPr="007A409F" w:rsidRDefault="007A409F" w:rsidP="007A409F">
            <w:pPr>
              <w:rPr>
                <w:rFonts w:ascii="Arial" w:eastAsia="Calibri" w:hAnsi="Arial" w:cs="Arial"/>
                <w:lang w:val="es-SV"/>
              </w:rPr>
            </w:pPr>
          </w:p>
        </w:tc>
        <w:tc>
          <w:tcPr>
            <w:tcW w:w="372" w:type="dxa"/>
            <w:shd w:val="clear" w:color="auto" w:fill="auto"/>
          </w:tcPr>
          <w:p w14:paraId="041CFB55" w14:textId="77777777" w:rsidR="007A409F" w:rsidRPr="007A409F" w:rsidRDefault="007A409F" w:rsidP="007A409F">
            <w:pPr>
              <w:rPr>
                <w:rFonts w:ascii="Arial" w:eastAsia="Calibri" w:hAnsi="Arial" w:cs="Arial"/>
                <w:lang w:val="es-SV"/>
              </w:rPr>
            </w:pPr>
          </w:p>
        </w:tc>
      </w:tr>
      <w:tr w:rsidR="007A409F" w:rsidRPr="007A409F" w14:paraId="7AD6E044" w14:textId="77777777" w:rsidTr="00004431">
        <w:trPr>
          <w:cantSplit/>
          <w:trHeight w:val="1134"/>
        </w:trPr>
        <w:tc>
          <w:tcPr>
            <w:tcW w:w="347" w:type="dxa"/>
          </w:tcPr>
          <w:p w14:paraId="1F24F671"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4</w:t>
            </w:r>
          </w:p>
        </w:tc>
        <w:tc>
          <w:tcPr>
            <w:tcW w:w="1610" w:type="dxa"/>
          </w:tcPr>
          <w:p w14:paraId="680EFD3A"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Inculcar valores de convivencia, sociales y cívicos </w:t>
            </w:r>
          </w:p>
        </w:tc>
        <w:tc>
          <w:tcPr>
            <w:tcW w:w="1730" w:type="dxa"/>
          </w:tcPr>
          <w:p w14:paraId="22159268"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Realizar 4 charlas en el año con los alumnos participantes de los diferentes talleres</w:t>
            </w:r>
          </w:p>
        </w:tc>
        <w:tc>
          <w:tcPr>
            <w:tcW w:w="1134" w:type="dxa"/>
          </w:tcPr>
          <w:p w14:paraId="309E6EAF"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Fotografías </w:t>
            </w:r>
          </w:p>
          <w:p w14:paraId="4908ED51"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asistencia </w:t>
            </w:r>
          </w:p>
        </w:tc>
        <w:tc>
          <w:tcPr>
            <w:tcW w:w="1417" w:type="dxa"/>
          </w:tcPr>
          <w:p w14:paraId="768509AD"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Charlas de valores por líderes religiosos orientadas a la práctica de valores </w:t>
            </w:r>
          </w:p>
        </w:tc>
        <w:tc>
          <w:tcPr>
            <w:tcW w:w="1635" w:type="dxa"/>
          </w:tcPr>
          <w:p w14:paraId="68D11619"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colores</w:t>
            </w:r>
          </w:p>
          <w:p w14:paraId="3849BEC9"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*papel bond</w:t>
            </w:r>
          </w:p>
          <w:p w14:paraId="0028E89C"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*pegamento</w:t>
            </w:r>
          </w:p>
          <w:p w14:paraId="3C705601"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*sonido </w:t>
            </w:r>
          </w:p>
          <w:p w14:paraId="3CA03A15"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*1 pc </w:t>
            </w:r>
          </w:p>
          <w:p w14:paraId="69E1180F"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proyector</w:t>
            </w:r>
          </w:p>
          <w:p w14:paraId="7B64EEE2" w14:textId="77777777" w:rsidR="007A409F" w:rsidRPr="007A409F" w:rsidRDefault="007A409F" w:rsidP="007A409F">
            <w:pPr>
              <w:rPr>
                <w:rFonts w:ascii="Arial" w:eastAsia="Calibri" w:hAnsi="Arial" w:cs="Arial"/>
                <w:sz w:val="20"/>
                <w:lang w:val="es-SV"/>
              </w:rPr>
            </w:pPr>
          </w:p>
        </w:tc>
        <w:tc>
          <w:tcPr>
            <w:tcW w:w="1484" w:type="dxa"/>
          </w:tcPr>
          <w:p w14:paraId="6A2D4278"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Personal administrativo</w:t>
            </w:r>
          </w:p>
          <w:p w14:paraId="655BE4DC"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Del CFINA</w:t>
            </w:r>
          </w:p>
          <w:p w14:paraId="1167C203" w14:textId="77777777" w:rsidR="007A409F" w:rsidRPr="007A409F" w:rsidRDefault="007A409F" w:rsidP="007A409F">
            <w:pPr>
              <w:rPr>
                <w:rFonts w:ascii="Arial" w:eastAsia="Calibri" w:hAnsi="Arial" w:cs="Arial"/>
                <w:sz w:val="20"/>
                <w:lang w:val="es-SV"/>
              </w:rPr>
            </w:pPr>
            <w:r w:rsidRPr="007A409F">
              <w:rPr>
                <w:rFonts w:ascii="Arial" w:eastAsia="Calibri" w:hAnsi="Arial" w:cs="Arial"/>
                <w:sz w:val="20"/>
                <w:lang w:val="es-SV"/>
              </w:rPr>
              <w:t xml:space="preserve">Jóvenes voluntarios del programa </w:t>
            </w:r>
          </w:p>
        </w:tc>
        <w:tc>
          <w:tcPr>
            <w:tcW w:w="650" w:type="dxa"/>
            <w:shd w:val="clear" w:color="auto" w:fill="auto"/>
            <w:textDirection w:val="tbRl"/>
          </w:tcPr>
          <w:p w14:paraId="548AAAC1" w14:textId="77777777" w:rsidR="007A409F" w:rsidRPr="007A409F" w:rsidRDefault="007A409F" w:rsidP="007A409F">
            <w:pPr>
              <w:ind w:left="113" w:right="113"/>
              <w:rPr>
                <w:rFonts w:ascii="Arial" w:eastAsia="Calibri" w:hAnsi="Arial" w:cs="Arial"/>
                <w:lang w:val="es-SV"/>
              </w:rPr>
            </w:pPr>
          </w:p>
        </w:tc>
        <w:tc>
          <w:tcPr>
            <w:tcW w:w="650" w:type="dxa"/>
            <w:shd w:val="clear" w:color="auto" w:fill="auto"/>
            <w:textDirection w:val="tbRl"/>
          </w:tcPr>
          <w:p w14:paraId="66C59AC2" w14:textId="77777777" w:rsidR="007A409F" w:rsidRPr="007A409F" w:rsidRDefault="007A409F" w:rsidP="007A409F">
            <w:pPr>
              <w:ind w:left="113" w:right="113"/>
              <w:rPr>
                <w:rFonts w:ascii="Arial" w:eastAsia="Calibri" w:hAnsi="Arial" w:cs="Arial"/>
                <w:lang w:val="es-SV"/>
              </w:rPr>
            </w:pPr>
          </w:p>
        </w:tc>
        <w:tc>
          <w:tcPr>
            <w:tcW w:w="397" w:type="dxa"/>
            <w:shd w:val="clear" w:color="auto" w:fill="auto"/>
            <w:textDirection w:val="tbRl"/>
          </w:tcPr>
          <w:p w14:paraId="45CEECDA"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c>
          <w:tcPr>
            <w:tcW w:w="478" w:type="dxa"/>
            <w:shd w:val="clear" w:color="auto" w:fill="auto"/>
            <w:textDirection w:val="tbRl"/>
          </w:tcPr>
          <w:p w14:paraId="2E614203"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642E2642"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597EA285"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c>
          <w:tcPr>
            <w:tcW w:w="337" w:type="dxa"/>
            <w:shd w:val="clear" w:color="auto" w:fill="auto"/>
            <w:textDirection w:val="tbRl"/>
          </w:tcPr>
          <w:p w14:paraId="6A2D9B69"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72AFF5D7" w14:textId="77777777" w:rsidR="007A409F" w:rsidRPr="007A409F" w:rsidRDefault="007A409F" w:rsidP="007A409F">
            <w:pPr>
              <w:ind w:left="113" w:right="113"/>
              <w:rPr>
                <w:rFonts w:ascii="Arial" w:eastAsia="Calibri" w:hAnsi="Arial" w:cs="Arial"/>
                <w:lang w:val="es-SV"/>
              </w:rPr>
            </w:pPr>
          </w:p>
        </w:tc>
        <w:tc>
          <w:tcPr>
            <w:tcW w:w="277" w:type="dxa"/>
            <w:shd w:val="clear" w:color="auto" w:fill="auto"/>
            <w:textDirection w:val="tbRl"/>
          </w:tcPr>
          <w:p w14:paraId="63772C1E"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c>
          <w:tcPr>
            <w:tcW w:w="562" w:type="dxa"/>
            <w:shd w:val="clear" w:color="auto" w:fill="auto"/>
            <w:textDirection w:val="tbRl"/>
          </w:tcPr>
          <w:p w14:paraId="6DE47434" w14:textId="77777777" w:rsidR="007A409F" w:rsidRPr="007A409F" w:rsidRDefault="007A409F" w:rsidP="007A409F">
            <w:pPr>
              <w:ind w:left="113" w:right="113"/>
              <w:rPr>
                <w:rFonts w:ascii="Arial" w:eastAsia="Calibri" w:hAnsi="Arial" w:cs="Arial"/>
                <w:lang w:val="es-SV"/>
              </w:rPr>
            </w:pPr>
          </w:p>
        </w:tc>
        <w:tc>
          <w:tcPr>
            <w:tcW w:w="478" w:type="dxa"/>
            <w:shd w:val="clear" w:color="auto" w:fill="auto"/>
            <w:textDirection w:val="tbRl"/>
          </w:tcPr>
          <w:p w14:paraId="704AF203" w14:textId="77777777" w:rsidR="007A409F" w:rsidRPr="007A409F" w:rsidRDefault="007A409F" w:rsidP="007A409F">
            <w:pPr>
              <w:ind w:left="113" w:right="113"/>
              <w:rPr>
                <w:rFonts w:ascii="Arial" w:eastAsia="Calibri" w:hAnsi="Arial" w:cs="Arial"/>
                <w:lang w:val="es-SV"/>
              </w:rPr>
            </w:pPr>
          </w:p>
        </w:tc>
        <w:tc>
          <w:tcPr>
            <w:tcW w:w="372" w:type="dxa"/>
            <w:shd w:val="clear" w:color="auto" w:fill="auto"/>
            <w:textDirection w:val="tbRl"/>
          </w:tcPr>
          <w:p w14:paraId="06335880" w14:textId="77777777" w:rsidR="007A409F" w:rsidRPr="007A409F" w:rsidRDefault="007A409F" w:rsidP="007A409F">
            <w:pPr>
              <w:ind w:left="113" w:right="113"/>
              <w:rPr>
                <w:rFonts w:ascii="Arial" w:eastAsia="Calibri" w:hAnsi="Arial" w:cs="Arial"/>
                <w:lang w:val="es-SV"/>
              </w:rPr>
            </w:pPr>
            <w:r w:rsidRPr="007A409F">
              <w:rPr>
                <w:rFonts w:ascii="Arial" w:eastAsia="Calibri" w:hAnsi="Arial" w:cs="Arial"/>
                <w:lang w:val="es-SV"/>
              </w:rPr>
              <w:t>25%</w:t>
            </w:r>
          </w:p>
        </w:tc>
      </w:tr>
    </w:tbl>
    <w:p w14:paraId="5514F11E" w14:textId="77777777" w:rsidR="007A409F" w:rsidRPr="007A409F" w:rsidRDefault="007A409F" w:rsidP="00500DAB">
      <w:pPr>
        <w:spacing w:after="0" w:line="240" w:lineRule="auto"/>
        <w:rPr>
          <w:rFonts w:ascii="Arial" w:eastAsia="Calibri" w:hAnsi="Arial" w:cs="Arial"/>
          <w:b/>
          <w:color w:val="002060"/>
          <w:sz w:val="24"/>
          <w:szCs w:val="24"/>
          <w:lang w:val="es-SV"/>
        </w:rPr>
      </w:pPr>
    </w:p>
    <w:p w14:paraId="5AC062FE" w14:textId="77777777" w:rsidR="00500DAB" w:rsidRPr="0025013C"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tbl>
      <w:tblPr>
        <w:tblStyle w:val="Tablaconcuadrcula41"/>
        <w:tblW w:w="0" w:type="auto"/>
        <w:tblInd w:w="-856" w:type="dxa"/>
        <w:tblLayout w:type="fixed"/>
        <w:tblLook w:val="04A0" w:firstRow="1" w:lastRow="0" w:firstColumn="1" w:lastColumn="0" w:noHBand="0" w:noVBand="1"/>
      </w:tblPr>
      <w:tblGrid>
        <w:gridCol w:w="339"/>
        <w:gridCol w:w="1363"/>
        <w:gridCol w:w="1347"/>
        <w:gridCol w:w="1204"/>
        <w:gridCol w:w="1276"/>
        <w:gridCol w:w="1508"/>
        <w:gridCol w:w="1522"/>
        <w:gridCol w:w="458"/>
        <w:gridCol w:w="458"/>
        <w:gridCol w:w="617"/>
        <w:gridCol w:w="458"/>
        <w:gridCol w:w="458"/>
        <w:gridCol w:w="617"/>
        <w:gridCol w:w="458"/>
        <w:gridCol w:w="458"/>
        <w:gridCol w:w="617"/>
        <w:gridCol w:w="617"/>
        <w:gridCol w:w="458"/>
        <w:gridCol w:w="617"/>
      </w:tblGrid>
      <w:tr w:rsidR="00924F5E" w:rsidRPr="00924F5E" w14:paraId="467F9339" w14:textId="77777777" w:rsidTr="00004431">
        <w:tc>
          <w:tcPr>
            <w:tcW w:w="1702" w:type="dxa"/>
            <w:gridSpan w:val="2"/>
            <w:tcBorders>
              <w:top w:val="single" w:sz="4" w:space="0" w:color="auto"/>
              <w:left w:val="single" w:sz="4" w:space="0" w:color="auto"/>
              <w:bottom w:val="single" w:sz="4" w:space="0" w:color="auto"/>
              <w:right w:val="single" w:sz="4" w:space="0" w:color="auto"/>
            </w:tcBorders>
            <w:hideMark/>
          </w:tcPr>
          <w:p w14:paraId="0A8E5FA4" w14:textId="77777777" w:rsidR="00924F5E" w:rsidRPr="00924F5E" w:rsidRDefault="00924F5E" w:rsidP="00924F5E">
            <w:pPr>
              <w:rPr>
                <w:rFonts w:ascii="Arial" w:hAnsi="Arial" w:cs="Arial"/>
                <w:sz w:val="24"/>
              </w:rPr>
            </w:pPr>
            <w:r w:rsidRPr="00924F5E">
              <w:rPr>
                <w:rFonts w:ascii="Arial" w:hAnsi="Arial" w:cs="Arial"/>
                <w:sz w:val="24"/>
              </w:rPr>
              <w:lastRenderedPageBreak/>
              <w:t>Objetivo General</w:t>
            </w:r>
          </w:p>
        </w:tc>
        <w:tc>
          <w:tcPr>
            <w:tcW w:w="13148" w:type="dxa"/>
            <w:gridSpan w:val="17"/>
            <w:tcBorders>
              <w:top w:val="single" w:sz="4" w:space="0" w:color="auto"/>
              <w:left w:val="single" w:sz="4" w:space="0" w:color="auto"/>
              <w:bottom w:val="single" w:sz="4" w:space="0" w:color="auto"/>
              <w:right w:val="single" w:sz="4" w:space="0" w:color="auto"/>
            </w:tcBorders>
            <w:hideMark/>
          </w:tcPr>
          <w:p w14:paraId="742849C0" w14:textId="77777777" w:rsidR="00064EBA" w:rsidRPr="00064EBA" w:rsidRDefault="00064EBA" w:rsidP="00064EBA">
            <w:pPr>
              <w:spacing w:after="200" w:line="360" w:lineRule="auto"/>
              <w:ind w:left="720"/>
              <w:contextualSpacing/>
              <w:jc w:val="both"/>
              <w:rPr>
                <w:rFonts w:cs="Calibri"/>
                <w:b/>
                <w:bCs/>
                <w:color w:val="000000"/>
                <w:sz w:val="24"/>
                <w:szCs w:val="24"/>
              </w:rPr>
            </w:pPr>
            <w:r w:rsidRPr="00064EBA">
              <w:rPr>
                <w:rFonts w:ascii="Arial" w:hAnsi="Arial" w:cs="Arial"/>
                <w:b/>
                <w:bCs/>
              </w:rPr>
              <w:t>Centro de Bienestar Infantil</w:t>
            </w:r>
            <w:r w:rsidRPr="00064EBA">
              <w:rPr>
                <w:rFonts w:cs="Calibri"/>
                <w:b/>
                <w:bCs/>
                <w:color w:val="000000"/>
                <w:sz w:val="24"/>
                <w:szCs w:val="24"/>
              </w:rPr>
              <w:t xml:space="preserve"> </w:t>
            </w:r>
          </w:p>
          <w:p w14:paraId="12F7C64F" w14:textId="7D48FD3F" w:rsidR="00924F5E" w:rsidRPr="00924F5E" w:rsidRDefault="00924F5E" w:rsidP="00064EBA">
            <w:pPr>
              <w:spacing w:after="200" w:line="360" w:lineRule="auto"/>
              <w:ind w:left="720"/>
              <w:contextualSpacing/>
              <w:jc w:val="both"/>
              <w:rPr>
                <w:rFonts w:cs="Calibri"/>
                <w:color w:val="000000"/>
                <w:sz w:val="24"/>
                <w:szCs w:val="24"/>
              </w:rPr>
            </w:pPr>
            <w:r w:rsidRPr="00924F5E">
              <w:rPr>
                <w:rFonts w:cs="Calibri"/>
                <w:color w:val="000000"/>
                <w:sz w:val="24"/>
                <w:szCs w:val="24"/>
              </w:rPr>
              <w:t>Brindar Atención Integral a Niñas y Niños de 2 a 7 años en su contexto educativo y bio psicosocial</w:t>
            </w:r>
          </w:p>
        </w:tc>
      </w:tr>
      <w:tr w:rsidR="00924F5E" w:rsidRPr="00924F5E" w14:paraId="35EE5273" w14:textId="77777777" w:rsidTr="00004431">
        <w:tc>
          <w:tcPr>
            <w:tcW w:w="339" w:type="dxa"/>
            <w:tcBorders>
              <w:top w:val="single" w:sz="4" w:space="0" w:color="auto"/>
              <w:left w:val="single" w:sz="4" w:space="0" w:color="auto"/>
              <w:bottom w:val="single" w:sz="4" w:space="0" w:color="auto"/>
              <w:right w:val="single" w:sz="4" w:space="0" w:color="auto"/>
            </w:tcBorders>
          </w:tcPr>
          <w:p w14:paraId="273FD956" w14:textId="77777777" w:rsidR="00924F5E" w:rsidRPr="00924F5E" w:rsidRDefault="00924F5E" w:rsidP="00924F5E">
            <w:pPr>
              <w:rPr>
                <w:rFonts w:ascii="Arial" w:hAnsi="Arial" w:cs="Arial"/>
                <w:sz w:val="24"/>
              </w:rPr>
            </w:pPr>
          </w:p>
        </w:tc>
        <w:tc>
          <w:tcPr>
            <w:tcW w:w="1363" w:type="dxa"/>
            <w:tcBorders>
              <w:top w:val="single" w:sz="4" w:space="0" w:color="auto"/>
              <w:left w:val="single" w:sz="4" w:space="0" w:color="auto"/>
              <w:bottom w:val="single" w:sz="4" w:space="0" w:color="auto"/>
              <w:right w:val="single" w:sz="4" w:space="0" w:color="auto"/>
            </w:tcBorders>
            <w:hideMark/>
          </w:tcPr>
          <w:p w14:paraId="578173BC" w14:textId="77777777" w:rsidR="00924F5E" w:rsidRPr="00924F5E" w:rsidRDefault="00924F5E" w:rsidP="00924F5E">
            <w:pPr>
              <w:jc w:val="center"/>
              <w:rPr>
                <w:rFonts w:ascii="Arial" w:hAnsi="Arial" w:cs="Arial"/>
                <w:b/>
                <w:sz w:val="20"/>
              </w:rPr>
            </w:pPr>
            <w:r w:rsidRPr="00924F5E">
              <w:rPr>
                <w:rFonts w:ascii="Arial" w:hAnsi="Arial" w:cs="Arial"/>
                <w:b/>
                <w:sz w:val="20"/>
              </w:rPr>
              <w:t>Objetivos Específicos</w:t>
            </w:r>
          </w:p>
        </w:tc>
        <w:tc>
          <w:tcPr>
            <w:tcW w:w="1347" w:type="dxa"/>
            <w:tcBorders>
              <w:top w:val="single" w:sz="4" w:space="0" w:color="auto"/>
              <w:left w:val="single" w:sz="4" w:space="0" w:color="auto"/>
              <w:bottom w:val="single" w:sz="4" w:space="0" w:color="auto"/>
              <w:right w:val="single" w:sz="4" w:space="0" w:color="auto"/>
            </w:tcBorders>
            <w:hideMark/>
          </w:tcPr>
          <w:p w14:paraId="1C41D5AE" w14:textId="77777777" w:rsidR="00924F5E" w:rsidRPr="00924F5E" w:rsidRDefault="00924F5E" w:rsidP="00924F5E">
            <w:pPr>
              <w:jc w:val="center"/>
              <w:rPr>
                <w:rFonts w:ascii="Arial" w:hAnsi="Arial" w:cs="Arial"/>
                <w:b/>
                <w:sz w:val="20"/>
              </w:rPr>
            </w:pPr>
            <w:r w:rsidRPr="00924F5E">
              <w:rPr>
                <w:rFonts w:ascii="Arial" w:hAnsi="Arial" w:cs="Arial"/>
                <w:b/>
                <w:sz w:val="20"/>
              </w:rPr>
              <w:t>Meta</w:t>
            </w:r>
          </w:p>
        </w:tc>
        <w:tc>
          <w:tcPr>
            <w:tcW w:w="1204" w:type="dxa"/>
            <w:tcBorders>
              <w:top w:val="single" w:sz="4" w:space="0" w:color="auto"/>
              <w:left w:val="single" w:sz="4" w:space="0" w:color="auto"/>
              <w:bottom w:val="single" w:sz="4" w:space="0" w:color="auto"/>
              <w:right w:val="single" w:sz="4" w:space="0" w:color="auto"/>
            </w:tcBorders>
            <w:hideMark/>
          </w:tcPr>
          <w:p w14:paraId="24AF3AA5" w14:textId="77777777" w:rsidR="00924F5E" w:rsidRPr="00924F5E" w:rsidRDefault="00924F5E" w:rsidP="00924F5E">
            <w:pPr>
              <w:jc w:val="center"/>
              <w:rPr>
                <w:rFonts w:ascii="Arial" w:hAnsi="Arial" w:cs="Arial"/>
                <w:b/>
                <w:sz w:val="20"/>
              </w:rPr>
            </w:pPr>
            <w:r w:rsidRPr="00924F5E">
              <w:rPr>
                <w:rFonts w:ascii="Arial" w:hAnsi="Arial" w:cs="Arial"/>
                <w:b/>
                <w:sz w:val="18"/>
              </w:rPr>
              <w:t>Indicador</w:t>
            </w:r>
          </w:p>
        </w:tc>
        <w:tc>
          <w:tcPr>
            <w:tcW w:w="1276" w:type="dxa"/>
            <w:tcBorders>
              <w:top w:val="single" w:sz="4" w:space="0" w:color="auto"/>
              <w:left w:val="single" w:sz="4" w:space="0" w:color="auto"/>
              <w:bottom w:val="single" w:sz="4" w:space="0" w:color="auto"/>
              <w:right w:val="single" w:sz="4" w:space="0" w:color="auto"/>
            </w:tcBorders>
            <w:hideMark/>
          </w:tcPr>
          <w:p w14:paraId="71699BE3" w14:textId="77777777" w:rsidR="00924F5E" w:rsidRPr="00924F5E" w:rsidRDefault="00924F5E" w:rsidP="00924F5E">
            <w:pPr>
              <w:jc w:val="center"/>
              <w:rPr>
                <w:rFonts w:ascii="Arial" w:hAnsi="Arial" w:cs="Arial"/>
                <w:b/>
                <w:sz w:val="20"/>
              </w:rPr>
            </w:pPr>
            <w:r w:rsidRPr="00924F5E">
              <w:rPr>
                <w:rFonts w:ascii="Arial" w:hAnsi="Arial" w:cs="Arial"/>
                <w:b/>
                <w:sz w:val="20"/>
              </w:rPr>
              <w:t>Actividades</w:t>
            </w:r>
          </w:p>
        </w:tc>
        <w:tc>
          <w:tcPr>
            <w:tcW w:w="1508" w:type="dxa"/>
            <w:tcBorders>
              <w:top w:val="single" w:sz="4" w:space="0" w:color="auto"/>
              <w:left w:val="single" w:sz="4" w:space="0" w:color="auto"/>
              <w:bottom w:val="single" w:sz="4" w:space="0" w:color="auto"/>
              <w:right w:val="single" w:sz="4" w:space="0" w:color="auto"/>
            </w:tcBorders>
            <w:hideMark/>
          </w:tcPr>
          <w:p w14:paraId="7B8E4C65" w14:textId="77777777" w:rsidR="00924F5E" w:rsidRPr="00924F5E" w:rsidRDefault="00924F5E" w:rsidP="00924F5E">
            <w:pPr>
              <w:jc w:val="center"/>
              <w:rPr>
                <w:rFonts w:ascii="Arial" w:hAnsi="Arial" w:cs="Arial"/>
                <w:b/>
                <w:sz w:val="20"/>
              </w:rPr>
            </w:pPr>
            <w:r w:rsidRPr="00924F5E">
              <w:rPr>
                <w:rFonts w:ascii="Arial" w:hAnsi="Arial" w:cs="Arial"/>
                <w:b/>
                <w:sz w:val="18"/>
              </w:rPr>
              <w:t>Requerimientos</w:t>
            </w:r>
          </w:p>
        </w:tc>
        <w:tc>
          <w:tcPr>
            <w:tcW w:w="1522" w:type="dxa"/>
            <w:tcBorders>
              <w:top w:val="single" w:sz="4" w:space="0" w:color="auto"/>
              <w:left w:val="single" w:sz="4" w:space="0" w:color="auto"/>
              <w:bottom w:val="single" w:sz="4" w:space="0" w:color="auto"/>
              <w:right w:val="single" w:sz="4" w:space="0" w:color="auto"/>
            </w:tcBorders>
            <w:hideMark/>
          </w:tcPr>
          <w:p w14:paraId="1D15C57D" w14:textId="77777777" w:rsidR="00924F5E" w:rsidRPr="00924F5E" w:rsidRDefault="00924F5E" w:rsidP="00924F5E">
            <w:pPr>
              <w:jc w:val="center"/>
              <w:rPr>
                <w:rFonts w:ascii="Arial" w:hAnsi="Arial" w:cs="Arial"/>
                <w:b/>
                <w:sz w:val="20"/>
              </w:rPr>
            </w:pPr>
            <w:r w:rsidRPr="00924F5E">
              <w:rPr>
                <w:rFonts w:ascii="Arial" w:hAnsi="Arial" w:cs="Arial"/>
                <w:b/>
                <w:sz w:val="20"/>
              </w:rPr>
              <w:t>Coordinación</w:t>
            </w:r>
          </w:p>
        </w:tc>
        <w:tc>
          <w:tcPr>
            <w:tcW w:w="458" w:type="dxa"/>
            <w:tcBorders>
              <w:top w:val="single" w:sz="4" w:space="0" w:color="auto"/>
              <w:left w:val="single" w:sz="4" w:space="0" w:color="auto"/>
              <w:bottom w:val="single" w:sz="4" w:space="0" w:color="auto"/>
              <w:right w:val="single" w:sz="4" w:space="0" w:color="auto"/>
            </w:tcBorders>
            <w:hideMark/>
          </w:tcPr>
          <w:p w14:paraId="67461D8E" w14:textId="77777777" w:rsidR="00924F5E" w:rsidRPr="00924F5E" w:rsidRDefault="00924F5E" w:rsidP="00924F5E">
            <w:pPr>
              <w:jc w:val="center"/>
              <w:rPr>
                <w:rFonts w:ascii="Arial" w:hAnsi="Arial" w:cs="Arial"/>
                <w:b/>
              </w:rPr>
            </w:pPr>
            <w:r w:rsidRPr="00924F5E">
              <w:rPr>
                <w:rFonts w:ascii="Arial" w:hAnsi="Arial" w:cs="Arial"/>
                <w:b/>
              </w:rPr>
              <w:t>E</w:t>
            </w:r>
          </w:p>
        </w:tc>
        <w:tc>
          <w:tcPr>
            <w:tcW w:w="458" w:type="dxa"/>
            <w:tcBorders>
              <w:top w:val="single" w:sz="4" w:space="0" w:color="auto"/>
              <w:left w:val="single" w:sz="4" w:space="0" w:color="auto"/>
              <w:bottom w:val="single" w:sz="4" w:space="0" w:color="auto"/>
              <w:right w:val="single" w:sz="4" w:space="0" w:color="auto"/>
            </w:tcBorders>
            <w:hideMark/>
          </w:tcPr>
          <w:p w14:paraId="07E8C5ED" w14:textId="77777777" w:rsidR="00924F5E" w:rsidRPr="00924F5E" w:rsidRDefault="00924F5E" w:rsidP="00924F5E">
            <w:pPr>
              <w:jc w:val="center"/>
              <w:rPr>
                <w:rFonts w:ascii="Arial" w:hAnsi="Arial" w:cs="Arial"/>
                <w:b/>
              </w:rPr>
            </w:pPr>
            <w:r w:rsidRPr="00924F5E">
              <w:rPr>
                <w:rFonts w:ascii="Arial" w:hAnsi="Arial" w:cs="Arial"/>
                <w:b/>
              </w:rPr>
              <w:t>F</w:t>
            </w:r>
          </w:p>
        </w:tc>
        <w:tc>
          <w:tcPr>
            <w:tcW w:w="617" w:type="dxa"/>
            <w:tcBorders>
              <w:top w:val="single" w:sz="4" w:space="0" w:color="auto"/>
              <w:left w:val="single" w:sz="4" w:space="0" w:color="auto"/>
              <w:bottom w:val="single" w:sz="4" w:space="0" w:color="auto"/>
              <w:right w:val="single" w:sz="4" w:space="0" w:color="auto"/>
            </w:tcBorders>
            <w:hideMark/>
          </w:tcPr>
          <w:p w14:paraId="07FDD9D0" w14:textId="77777777" w:rsidR="00924F5E" w:rsidRPr="00924F5E" w:rsidRDefault="00924F5E" w:rsidP="00924F5E">
            <w:pPr>
              <w:jc w:val="center"/>
              <w:rPr>
                <w:rFonts w:ascii="Arial" w:hAnsi="Arial" w:cs="Arial"/>
                <w:b/>
              </w:rPr>
            </w:pPr>
            <w:r w:rsidRPr="00924F5E">
              <w:rPr>
                <w:rFonts w:ascii="Arial" w:hAnsi="Arial" w:cs="Arial"/>
                <w:b/>
              </w:rPr>
              <w:t>M</w:t>
            </w:r>
          </w:p>
        </w:tc>
        <w:tc>
          <w:tcPr>
            <w:tcW w:w="458" w:type="dxa"/>
            <w:tcBorders>
              <w:top w:val="single" w:sz="4" w:space="0" w:color="auto"/>
              <w:left w:val="single" w:sz="4" w:space="0" w:color="auto"/>
              <w:bottom w:val="single" w:sz="4" w:space="0" w:color="auto"/>
              <w:right w:val="single" w:sz="4" w:space="0" w:color="auto"/>
            </w:tcBorders>
            <w:hideMark/>
          </w:tcPr>
          <w:p w14:paraId="3099A355" w14:textId="77777777" w:rsidR="00924F5E" w:rsidRPr="00924F5E" w:rsidRDefault="00924F5E" w:rsidP="00924F5E">
            <w:pPr>
              <w:jc w:val="center"/>
              <w:rPr>
                <w:rFonts w:ascii="Arial" w:hAnsi="Arial" w:cs="Arial"/>
                <w:b/>
              </w:rPr>
            </w:pPr>
            <w:r w:rsidRPr="00924F5E">
              <w:rPr>
                <w:rFonts w:ascii="Arial" w:hAnsi="Arial" w:cs="Arial"/>
                <w:b/>
              </w:rPr>
              <w:t>A</w:t>
            </w:r>
          </w:p>
        </w:tc>
        <w:tc>
          <w:tcPr>
            <w:tcW w:w="458" w:type="dxa"/>
            <w:tcBorders>
              <w:top w:val="single" w:sz="4" w:space="0" w:color="auto"/>
              <w:left w:val="single" w:sz="4" w:space="0" w:color="auto"/>
              <w:bottom w:val="single" w:sz="4" w:space="0" w:color="auto"/>
              <w:right w:val="single" w:sz="4" w:space="0" w:color="auto"/>
            </w:tcBorders>
            <w:hideMark/>
          </w:tcPr>
          <w:p w14:paraId="111BB226" w14:textId="77777777" w:rsidR="00924F5E" w:rsidRPr="00924F5E" w:rsidRDefault="00924F5E" w:rsidP="00924F5E">
            <w:pPr>
              <w:jc w:val="center"/>
              <w:rPr>
                <w:rFonts w:ascii="Arial" w:hAnsi="Arial" w:cs="Arial"/>
                <w:b/>
              </w:rPr>
            </w:pPr>
            <w:r w:rsidRPr="00924F5E">
              <w:rPr>
                <w:rFonts w:ascii="Arial" w:hAnsi="Arial" w:cs="Arial"/>
                <w:b/>
              </w:rPr>
              <w:t>M</w:t>
            </w:r>
          </w:p>
        </w:tc>
        <w:tc>
          <w:tcPr>
            <w:tcW w:w="617" w:type="dxa"/>
            <w:tcBorders>
              <w:top w:val="single" w:sz="4" w:space="0" w:color="auto"/>
              <w:left w:val="single" w:sz="4" w:space="0" w:color="auto"/>
              <w:bottom w:val="single" w:sz="4" w:space="0" w:color="auto"/>
              <w:right w:val="single" w:sz="4" w:space="0" w:color="auto"/>
            </w:tcBorders>
            <w:hideMark/>
          </w:tcPr>
          <w:p w14:paraId="6E8E0D1B" w14:textId="77777777" w:rsidR="00924F5E" w:rsidRPr="00924F5E" w:rsidRDefault="00924F5E" w:rsidP="00924F5E">
            <w:pPr>
              <w:jc w:val="center"/>
              <w:rPr>
                <w:rFonts w:ascii="Arial" w:hAnsi="Arial" w:cs="Arial"/>
                <w:b/>
              </w:rPr>
            </w:pPr>
            <w:r w:rsidRPr="00924F5E">
              <w:rPr>
                <w:rFonts w:ascii="Arial" w:hAnsi="Arial" w:cs="Arial"/>
                <w:b/>
              </w:rPr>
              <w:t>J</w:t>
            </w:r>
          </w:p>
        </w:tc>
        <w:tc>
          <w:tcPr>
            <w:tcW w:w="458" w:type="dxa"/>
            <w:tcBorders>
              <w:top w:val="single" w:sz="4" w:space="0" w:color="auto"/>
              <w:left w:val="single" w:sz="4" w:space="0" w:color="auto"/>
              <w:bottom w:val="single" w:sz="4" w:space="0" w:color="auto"/>
              <w:right w:val="single" w:sz="4" w:space="0" w:color="auto"/>
            </w:tcBorders>
            <w:hideMark/>
          </w:tcPr>
          <w:p w14:paraId="5A99B294" w14:textId="77777777" w:rsidR="00924F5E" w:rsidRPr="00924F5E" w:rsidRDefault="00924F5E" w:rsidP="00924F5E">
            <w:pPr>
              <w:jc w:val="center"/>
              <w:rPr>
                <w:rFonts w:ascii="Arial" w:hAnsi="Arial" w:cs="Arial"/>
                <w:b/>
              </w:rPr>
            </w:pPr>
            <w:r w:rsidRPr="00924F5E">
              <w:rPr>
                <w:rFonts w:ascii="Arial" w:hAnsi="Arial" w:cs="Arial"/>
                <w:b/>
              </w:rPr>
              <w:t>J</w:t>
            </w:r>
          </w:p>
        </w:tc>
        <w:tc>
          <w:tcPr>
            <w:tcW w:w="458" w:type="dxa"/>
            <w:tcBorders>
              <w:top w:val="single" w:sz="4" w:space="0" w:color="auto"/>
              <w:left w:val="single" w:sz="4" w:space="0" w:color="auto"/>
              <w:bottom w:val="single" w:sz="4" w:space="0" w:color="auto"/>
              <w:right w:val="single" w:sz="4" w:space="0" w:color="auto"/>
            </w:tcBorders>
            <w:hideMark/>
          </w:tcPr>
          <w:p w14:paraId="5564B5A6" w14:textId="77777777" w:rsidR="00924F5E" w:rsidRPr="00924F5E" w:rsidRDefault="00924F5E" w:rsidP="00924F5E">
            <w:pPr>
              <w:jc w:val="center"/>
              <w:rPr>
                <w:rFonts w:ascii="Arial" w:hAnsi="Arial" w:cs="Arial"/>
                <w:b/>
              </w:rPr>
            </w:pPr>
            <w:r w:rsidRPr="00924F5E">
              <w:rPr>
                <w:rFonts w:ascii="Arial" w:hAnsi="Arial" w:cs="Arial"/>
                <w:b/>
              </w:rPr>
              <w:t>A</w:t>
            </w:r>
          </w:p>
        </w:tc>
        <w:tc>
          <w:tcPr>
            <w:tcW w:w="617" w:type="dxa"/>
            <w:tcBorders>
              <w:top w:val="single" w:sz="4" w:space="0" w:color="auto"/>
              <w:left w:val="single" w:sz="4" w:space="0" w:color="auto"/>
              <w:bottom w:val="single" w:sz="4" w:space="0" w:color="auto"/>
              <w:right w:val="single" w:sz="4" w:space="0" w:color="auto"/>
            </w:tcBorders>
            <w:hideMark/>
          </w:tcPr>
          <w:p w14:paraId="13999200" w14:textId="77777777" w:rsidR="00924F5E" w:rsidRPr="00924F5E" w:rsidRDefault="00924F5E" w:rsidP="00924F5E">
            <w:pPr>
              <w:jc w:val="center"/>
              <w:rPr>
                <w:rFonts w:ascii="Arial" w:hAnsi="Arial" w:cs="Arial"/>
                <w:b/>
              </w:rPr>
            </w:pPr>
            <w:r w:rsidRPr="00924F5E">
              <w:rPr>
                <w:rFonts w:ascii="Arial" w:hAnsi="Arial" w:cs="Arial"/>
                <w:b/>
              </w:rPr>
              <w:t>S</w:t>
            </w:r>
          </w:p>
        </w:tc>
        <w:tc>
          <w:tcPr>
            <w:tcW w:w="617" w:type="dxa"/>
            <w:tcBorders>
              <w:top w:val="single" w:sz="4" w:space="0" w:color="auto"/>
              <w:left w:val="single" w:sz="4" w:space="0" w:color="auto"/>
              <w:bottom w:val="single" w:sz="4" w:space="0" w:color="auto"/>
              <w:right w:val="single" w:sz="4" w:space="0" w:color="auto"/>
            </w:tcBorders>
            <w:hideMark/>
          </w:tcPr>
          <w:p w14:paraId="0582C4AC" w14:textId="77777777" w:rsidR="00924F5E" w:rsidRPr="00924F5E" w:rsidRDefault="00924F5E" w:rsidP="00924F5E">
            <w:pPr>
              <w:jc w:val="center"/>
              <w:rPr>
                <w:rFonts w:ascii="Arial" w:hAnsi="Arial" w:cs="Arial"/>
                <w:b/>
              </w:rPr>
            </w:pPr>
            <w:r w:rsidRPr="00924F5E">
              <w:rPr>
                <w:rFonts w:ascii="Arial" w:hAnsi="Arial" w:cs="Arial"/>
                <w:b/>
              </w:rPr>
              <w:t>O</w:t>
            </w:r>
          </w:p>
        </w:tc>
        <w:tc>
          <w:tcPr>
            <w:tcW w:w="458" w:type="dxa"/>
            <w:tcBorders>
              <w:top w:val="single" w:sz="4" w:space="0" w:color="auto"/>
              <w:left w:val="single" w:sz="4" w:space="0" w:color="auto"/>
              <w:bottom w:val="single" w:sz="4" w:space="0" w:color="auto"/>
              <w:right w:val="single" w:sz="4" w:space="0" w:color="auto"/>
            </w:tcBorders>
            <w:hideMark/>
          </w:tcPr>
          <w:p w14:paraId="04BFB695" w14:textId="77777777" w:rsidR="00924F5E" w:rsidRPr="00924F5E" w:rsidRDefault="00924F5E" w:rsidP="00924F5E">
            <w:pPr>
              <w:jc w:val="center"/>
              <w:rPr>
                <w:rFonts w:ascii="Arial" w:hAnsi="Arial" w:cs="Arial"/>
                <w:b/>
              </w:rPr>
            </w:pPr>
            <w:r w:rsidRPr="00924F5E">
              <w:rPr>
                <w:rFonts w:ascii="Arial" w:hAnsi="Arial" w:cs="Arial"/>
                <w:b/>
              </w:rPr>
              <w:t>N</w:t>
            </w:r>
          </w:p>
        </w:tc>
        <w:tc>
          <w:tcPr>
            <w:tcW w:w="617" w:type="dxa"/>
            <w:tcBorders>
              <w:top w:val="single" w:sz="4" w:space="0" w:color="auto"/>
              <w:left w:val="single" w:sz="4" w:space="0" w:color="auto"/>
              <w:bottom w:val="single" w:sz="4" w:space="0" w:color="auto"/>
              <w:right w:val="single" w:sz="4" w:space="0" w:color="auto"/>
            </w:tcBorders>
            <w:hideMark/>
          </w:tcPr>
          <w:p w14:paraId="49CC192B" w14:textId="77777777" w:rsidR="00924F5E" w:rsidRPr="00924F5E" w:rsidRDefault="00924F5E" w:rsidP="00924F5E">
            <w:pPr>
              <w:jc w:val="center"/>
              <w:rPr>
                <w:rFonts w:ascii="Arial" w:hAnsi="Arial" w:cs="Arial"/>
                <w:b/>
              </w:rPr>
            </w:pPr>
            <w:r w:rsidRPr="00924F5E">
              <w:rPr>
                <w:rFonts w:ascii="Arial" w:hAnsi="Arial" w:cs="Arial"/>
                <w:b/>
              </w:rPr>
              <w:t>D</w:t>
            </w:r>
          </w:p>
        </w:tc>
      </w:tr>
      <w:tr w:rsidR="00924F5E" w:rsidRPr="00924F5E" w14:paraId="502784C0" w14:textId="77777777" w:rsidTr="00004431">
        <w:trPr>
          <w:cantSplit/>
          <w:trHeight w:val="1134"/>
        </w:trPr>
        <w:tc>
          <w:tcPr>
            <w:tcW w:w="339" w:type="dxa"/>
            <w:tcBorders>
              <w:top w:val="single" w:sz="4" w:space="0" w:color="auto"/>
              <w:left w:val="single" w:sz="4" w:space="0" w:color="auto"/>
              <w:bottom w:val="single" w:sz="4" w:space="0" w:color="auto"/>
              <w:right w:val="single" w:sz="4" w:space="0" w:color="auto"/>
            </w:tcBorders>
            <w:hideMark/>
          </w:tcPr>
          <w:p w14:paraId="12DDD8BA" w14:textId="77777777" w:rsidR="00924F5E" w:rsidRPr="00924F5E" w:rsidRDefault="00924F5E" w:rsidP="00924F5E">
            <w:pPr>
              <w:rPr>
                <w:rFonts w:ascii="Arial" w:hAnsi="Arial" w:cs="Arial"/>
                <w:sz w:val="24"/>
              </w:rPr>
            </w:pPr>
            <w:r w:rsidRPr="00924F5E">
              <w:rPr>
                <w:rFonts w:ascii="Arial" w:hAnsi="Arial" w:cs="Arial"/>
                <w:sz w:val="24"/>
              </w:rPr>
              <w:t>1</w:t>
            </w:r>
          </w:p>
        </w:tc>
        <w:tc>
          <w:tcPr>
            <w:tcW w:w="1363" w:type="dxa"/>
            <w:tcBorders>
              <w:top w:val="single" w:sz="4" w:space="0" w:color="auto"/>
              <w:left w:val="single" w:sz="4" w:space="0" w:color="auto"/>
              <w:bottom w:val="single" w:sz="4" w:space="0" w:color="auto"/>
              <w:right w:val="single" w:sz="4" w:space="0" w:color="auto"/>
            </w:tcBorders>
            <w:hideMark/>
          </w:tcPr>
          <w:p w14:paraId="63D00DF7" w14:textId="77777777" w:rsidR="00924F5E" w:rsidRPr="00924F5E" w:rsidRDefault="00924F5E" w:rsidP="00924F5E">
            <w:pPr>
              <w:rPr>
                <w:rFonts w:ascii="Arial" w:hAnsi="Arial" w:cs="Arial"/>
                <w:sz w:val="20"/>
              </w:rPr>
            </w:pPr>
            <w:r w:rsidRPr="00924F5E">
              <w:rPr>
                <w:rFonts w:ascii="Arial" w:hAnsi="Arial" w:cs="Arial"/>
                <w:sz w:val="20"/>
              </w:rPr>
              <w:t>•Promover e inscribir niños y niñas en el programa a través de su ficha de registro</w:t>
            </w:r>
          </w:p>
        </w:tc>
        <w:tc>
          <w:tcPr>
            <w:tcW w:w="1347" w:type="dxa"/>
            <w:tcBorders>
              <w:top w:val="single" w:sz="4" w:space="0" w:color="auto"/>
              <w:left w:val="single" w:sz="4" w:space="0" w:color="auto"/>
              <w:bottom w:val="single" w:sz="4" w:space="0" w:color="auto"/>
              <w:right w:val="single" w:sz="4" w:space="0" w:color="auto"/>
            </w:tcBorders>
            <w:hideMark/>
          </w:tcPr>
          <w:p w14:paraId="3FB4B7FD" w14:textId="77777777" w:rsidR="00924F5E" w:rsidRPr="00924F5E" w:rsidRDefault="00924F5E" w:rsidP="00924F5E">
            <w:pPr>
              <w:rPr>
                <w:rFonts w:ascii="Arial" w:hAnsi="Arial" w:cs="Arial"/>
                <w:sz w:val="20"/>
              </w:rPr>
            </w:pPr>
            <w:r w:rsidRPr="00924F5E">
              <w:rPr>
                <w:rFonts w:ascii="Arial" w:hAnsi="Arial" w:cs="Arial"/>
                <w:sz w:val="20"/>
              </w:rPr>
              <w:t>Realizar 2 visitas en el año a  las personas que se dedican al sector comercio; especialmente en el mercado</w:t>
            </w:r>
          </w:p>
        </w:tc>
        <w:tc>
          <w:tcPr>
            <w:tcW w:w="1204" w:type="dxa"/>
            <w:tcBorders>
              <w:top w:val="single" w:sz="4" w:space="0" w:color="auto"/>
              <w:left w:val="single" w:sz="4" w:space="0" w:color="auto"/>
              <w:bottom w:val="single" w:sz="4" w:space="0" w:color="auto"/>
              <w:right w:val="single" w:sz="4" w:space="0" w:color="auto"/>
            </w:tcBorders>
            <w:hideMark/>
          </w:tcPr>
          <w:p w14:paraId="13033709" w14:textId="77777777" w:rsidR="00924F5E" w:rsidRPr="00924F5E" w:rsidRDefault="00924F5E" w:rsidP="00924F5E">
            <w:pPr>
              <w:rPr>
                <w:rFonts w:ascii="Arial" w:hAnsi="Arial" w:cs="Arial"/>
                <w:sz w:val="20"/>
              </w:rPr>
            </w:pPr>
            <w:r w:rsidRPr="00924F5E">
              <w:rPr>
                <w:rFonts w:ascii="Arial" w:hAnsi="Arial" w:cs="Arial"/>
                <w:sz w:val="20"/>
              </w:rPr>
              <w:t xml:space="preserve">Fotografías </w:t>
            </w:r>
          </w:p>
          <w:p w14:paraId="7D630ABD" w14:textId="77777777" w:rsidR="00924F5E" w:rsidRPr="00924F5E" w:rsidRDefault="00924F5E" w:rsidP="00924F5E">
            <w:pPr>
              <w:rPr>
                <w:rFonts w:ascii="Arial" w:hAnsi="Arial" w:cs="Arial"/>
                <w:sz w:val="20"/>
              </w:rPr>
            </w:pPr>
            <w:r w:rsidRPr="00924F5E">
              <w:rPr>
                <w:rFonts w:ascii="Arial" w:hAnsi="Arial" w:cs="Arial"/>
                <w:sz w:val="20"/>
              </w:rPr>
              <w:t xml:space="preserve">Bitácora de ejecución de actividad </w:t>
            </w:r>
          </w:p>
        </w:tc>
        <w:tc>
          <w:tcPr>
            <w:tcW w:w="1276" w:type="dxa"/>
            <w:tcBorders>
              <w:top w:val="single" w:sz="4" w:space="0" w:color="auto"/>
              <w:left w:val="single" w:sz="4" w:space="0" w:color="auto"/>
              <w:bottom w:val="single" w:sz="4" w:space="0" w:color="auto"/>
              <w:right w:val="single" w:sz="4" w:space="0" w:color="auto"/>
            </w:tcBorders>
            <w:hideMark/>
          </w:tcPr>
          <w:p w14:paraId="5B9FF6E2" w14:textId="77777777" w:rsidR="00924F5E" w:rsidRPr="00924F5E" w:rsidRDefault="00924F5E" w:rsidP="00924F5E">
            <w:pPr>
              <w:rPr>
                <w:rFonts w:ascii="Arial" w:hAnsi="Arial" w:cs="Arial"/>
                <w:sz w:val="20"/>
              </w:rPr>
            </w:pPr>
            <w:r w:rsidRPr="00924F5E">
              <w:rPr>
                <w:rFonts w:ascii="Arial" w:hAnsi="Arial" w:cs="Arial"/>
                <w:sz w:val="20"/>
              </w:rPr>
              <w:t xml:space="preserve">*Promoción e inscripción </w:t>
            </w:r>
          </w:p>
          <w:p w14:paraId="22CF309E" w14:textId="77777777" w:rsidR="00924F5E" w:rsidRPr="00924F5E" w:rsidRDefault="00924F5E" w:rsidP="00924F5E">
            <w:pPr>
              <w:rPr>
                <w:rFonts w:ascii="Arial" w:hAnsi="Arial" w:cs="Arial"/>
                <w:sz w:val="20"/>
              </w:rPr>
            </w:pPr>
            <w:r w:rsidRPr="00924F5E">
              <w:rPr>
                <w:rFonts w:ascii="Arial" w:hAnsi="Arial" w:cs="Arial"/>
                <w:sz w:val="20"/>
              </w:rPr>
              <w:t>*visiteos a madres en el mercado municipal</w:t>
            </w:r>
          </w:p>
          <w:p w14:paraId="0188E230" w14:textId="77777777" w:rsidR="00924F5E" w:rsidRPr="00924F5E" w:rsidRDefault="00924F5E" w:rsidP="00924F5E">
            <w:pPr>
              <w:rPr>
                <w:rFonts w:ascii="Arial" w:hAnsi="Arial" w:cs="Arial"/>
                <w:sz w:val="20"/>
              </w:rPr>
            </w:pPr>
            <w:r w:rsidRPr="00924F5E">
              <w:rPr>
                <w:rFonts w:ascii="Arial" w:hAnsi="Arial" w:cs="Arial"/>
                <w:sz w:val="20"/>
              </w:rPr>
              <w:t>* publicidad en  la radio local</w:t>
            </w:r>
          </w:p>
        </w:tc>
        <w:tc>
          <w:tcPr>
            <w:tcW w:w="1508" w:type="dxa"/>
            <w:tcBorders>
              <w:top w:val="single" w:sz="4" w:space="0" w:color="auto"/>
              <w:left w:val="single" w:sz="4" w:space="0" w:color="auto"/>
              <w:bottom w:val="single" w:sz="4" w:space="0" w:color="auto"/>
              <w:right w:val="single" w:sz="4" w:space="0" w:color="auto"/>
            </w:tcBorders>
          </w:tcPr>
          <w:p w14:paraId="7B59F52B" w14:textId="77777777" w:rsidR="00924F5E" w:rsidRPr="00924F5E" w:rsidRDefault="00924F5E" w:rsidP="00924F5E">
            <w:pPr>
              <w:rPr>
                <w:rFonts w:ascii="Arial" w:hAnsi="Arial" w:cs="Arial"/>
                <w:sz w:val="20"/>
              </w:rPr>
            </w:pPr>
            <w:r w:rsidRPr="00924F5E">
              <w:rPr>
                <w:rFonts w:ascii="Arial" w:hAnsi="Arial" w:cs="Arial"/>
                <w:sz w:val="20"/>
              </w:rPr>
              <w:t>* Fotocopia.</w:t>
            </w:r>
          </w:p>
          <w:p w14:paraId="451F797E" w14:textId="77777777" w:rsidR="00924F5E" w:rsidRPr="00924F5E" w:rsidRDefault="00924F5E" w:rsidP="00924F5E">
            <w:pPr>
              <w:rPr>
                <w:rFonts w:ascii="Arial" w:hAnsi="Arial" w:cs="Arial"/>
                <w:sz w:val="20"/>
              </w:rPr>
            </w:pPr>
            <w:r w:rsidRPr="00924F5E">
              <w:rPr>
                <w:rFonts w:ascii="Arial" w:hAnsi="Arial" w:cs="Arial"/>
                <w:sz w:val="20"/>
              </w:rPr>
              <w:t>* Resma de papel bond tamaño carta.</w:t>
            </w:r>
          </w:p>
          <w:p w14:paraId="6384BA5A" w14:textId="77777777" w:rsidR="00924F5E" w:rsidRPr="00924F5E" w:rsidRDefault="00924F5E" w:rsidP="00924F5E">
            <w:pPr>
              <w:rPr>
                <w:rFonts w:ascii="Arial" w:hAnsi="Arial" w:cs="Arial"/>
                <w:sz w:val="20"/>
              </w:rPr>
            </w:pPr>
          </w:p>
        </w:tc>
        <w:tc>
          <w:tcPr>
            <w:tcW w:w="1522" w:type="dxa"/>
            <w:tcBorders>
              <w:top w:val="single" w:sz="4" w:space="0" w:color="auto"/>
              <w:left w:val="single" w:sz="4" w:space="0" w:color="auto"/>
              <w:bottom w:val="single" w:sz="4" w:space="0" w:color="auto"/>
              <w:right w:val="single" w:sz="4" w:space="0" w:color="auto"/>
            </w:tcBorders>
            <w:hideMark/>
          </w:tcPr>
          <w:p w14:paraId="75EDF7E4" w14:textId="77777777" w:rsidR="00924F5E" w:rsidRPr="00924F5E" w:rsidRDefault="00924F5E" w:rsidP="00924F5E">
            <w:pPr>
              <w:rPr>
                <w:rFonts w:ascii="Arial" w:hAnsi="Arial" w:cs="Arial"/>
                <w:sz w:val="20"/>
              </w:rPr>
            </w:pPr>
            <w:r w:rsidRPr="00924F5E">
              <w:rPr>
                <w:rFonts w:ascii="Arial" w:hAnsi="Arial" w:cs="Arial"/>
                <w:sz w:val="20"/>
              </w:rPr>
              <w:t>Personal docente del CAI</w:t>
            </w:r>
          </w:p>
          <w:p w14:paraId="454BE6EE" w14:textId="77777777" w:rsidR="00924F5E" w:rsidRPr="00924F5E" w:rsidRDefault="00924F5E" w:rsidP="00924F5E">
            <w:pPr>
              <w:rPr>
                <w:rFonts w:ascii="Arial" w:hAnsi="Arial" w:cs="Arial"/>
                <w:sz w:val="20"/>
              </w:rPr>
            </w:pPr>
            <w:r w:rsidRPr="00924F5E">
              <w:rPr>
                <w:rFonts w:ascii="Arial" w:hAnsi="Arial" w:cs="Arial"/>
                <w:sz w:val="20"/>
              </w:rPr>
              <w:t>comunicaciones</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0BE7111B" w14:textId="77777777" w:rsidR="00924F5E" w:rsidRPr="00924F5E" w:rsidRDefault="00924F5E" w:rsidP="00924F5E">
            <w:pPr>
              <w:ind w:left="113" w:right="113"/>
              <w:rPr>
                <w:rFonts w:ascii="Arial" w:hAnsi="Arial" w:cs="Arial"/>
              </w:rPr>
            </w:pPr>
            <w:r w:rsidRPr="00924F5E">
              <w:rPr>
                <w:rFonts w:ascii="Arial" w:hAnsi="Arial" w:cs="Arial"/>
              </w:rPr>
              <w:t>50%</w:t>
            </w:r>
          </w:p>
        </w:tc>
        <w:tc>
          <w:tcPr>
            <w:tcW w:w="458" w:type="dxa"/>
            <w:tcBorders>
              <w:top w:val="single" w:sz="4" w:space="0" w:color="auto"/>
              <w:left w:val="single" w:sz="4" w:space="0" w:color="auto"/>
              <w:bottom w:val="single" w:sz="4" w:space="0" w:color="auto"/>
              <w:right w:val="single" w:sz="4" w:space="0" w:color="auto"/>
            </w:tcBorders>
            <w:textDirection w:val="tbRl"/>
          </w:tcPr>
          <w:p w14:paraId="3A87E7B7" w14:textId="77777777" w:rsidR="00924F5E" w:rsidRPr="00924F5E" w:rsidRDefault="00924F5E" w:rsidP="00924F5E">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0AD12615" w14:textId="77777777" w:rsidR="00924F5E" w:rsidRPr="00924F5E" w:rsidRDefault="00924F5E" w:rsidP="00924F5E">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14AEBBDD" w14:textId="77777777" w:rsidR="00924F5E" w:rsidRPr="00924F5E" w:rsidRDefault="00924F5E" w:rsidP="00924F5E">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0E69C4A9" w14:textId="77777777" w:rsidR="00924F5E" w:rsidRPr="00924F5E" w:rsidRDefault="00924F5E" w:rsidP="00924F5E">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0AAA43CA" w14:textId="77777777" w:rsidR="00924F5E" w:rsidRPr="00924F5E" w:rsidRDefault="00924F5E" w:rsidP="00924F5E">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40F75F4B" w14:textId="77777777" w:rsidR="00924F5E" w:rsidRPr="00924F5E" w:rsidRDefault="00924F5E" w:rsidP="00924F5E">
            <w:pPr>
              <w:ind w:left="113" w:right="113"/>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extDirection w:val="tbRl"/>
          </w:tcPr>
          <w:p w14:paraId="6D0FA1F3" w14:textId="77777777" w:rsidR="00924F5E" w:rsidRPr="00924F5E" w:rsidRDefault="00924F5E" w:rsidP="00924F5E">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0BC4E217" w14:textId="77777777" w:rsidR="00924F5E" w:rsidRPr="00924F5E" w:rsidRDefault="00924F5E" w:rsidP="00924F5E">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hideMark/>
          </w:tcPr>
          <w:p w14:paraId="1B2234BF" w14:textId="77777777" w:rsidR="00924F5E" w:rsidRPr="00924F5E" w:rsidRDefault="00924F5E" w:rsidP="00924F5E">
            <w:pPr>
              <w:ind w:left="113" w:right="113"/>
              <w:rPr>
                <w:rFonts w:ascii="Arial" w:hAnsi="Arial" w:cs="Arial"/>
              </w:rPr>
            </w:pPr>
            <w:r w:rsidRPr="00924F5E">
              <w:rPr>
                <w:rFonts w:ascii="Arial" w:hAnsi="Arial" w:cs="Arial"/>
              </w:rPr>
              <w:t>50%</w:t>
            </w:r>
          </w:p>
        </w:tc>
        <w:tc>
          <w:tcPr>
            <w:tcW w:w="458" w:type="dxa"/>
            <w:tcBorders>
              <w:top w:val="single" w:sz="4" w:space="0" w:color="auto"/>
              <w:left w:val="single" w:sz="4" w:space="0" w:color="auto"/>
              <w:bottom w:val="single" w:sz="4" w:space="0" w:color="auto"/>
              <w:right w:val="single" w:sz="4" w:space="0" w:color="auto"/>
            </w:tcBorders>
            <w:textDirection w:val="tbRl"/>
          </w:tcPr>
          <w:p w14:paraId="0A4E3332" w14:textId="77777777" w:rsidR="00924F5E" w:rsidRPr="00924F5E" w:rsidRDefault="00924F5E" w:rsidP="00924F5E">
            <w:pPr>
              <w:ind w:left="113" w:right="113"/>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extDirection w:val="tbRl"/>
          </w:tcPr>
          <w:p w14:paraId="750EB44B" w14:textId="77777777" w:rsidR="00924F5E" w:rsidRPr="00924F5E" w:rsidRDefault="00924F5E" w:rsidP="00924F5E">
            <w:pPr>
              <w:ind w:left="113" w:right="113"/>
              <w:rPr>
                <w:rFonts w:ascii="Arial" w:hAnsi="Arial" w:cs="Arial"/>
              </w:rPr>
            </w:pPr>
          </w:p>
        </w:tc>
      </w:tr>
      <w:tr w:rsidR="00924F5E" w:rsidRPr="00924F5E" w14:paraId="53CEF973" w14:textId="77777777" w:rsidTr="00004431">
        <w:trPr>
          <w:trHeight w:val="639"/>
        </w:trPr>
        <w:tc>
          <w:tcPr>
            <w:tcW w:w="339" w:type="dxa"/>
            <w:vMerge w:val="restart"/>
            <w:tcBorders>
              <w:top w:val="single" w:sz="4" w:space="0" w:color="auto"/>
              <w:left w:val="single" w:sz="4" w:space="0" w:color="auto"/>
              <w:bottom w:val="single" w:sz="4" w:space="0" w:color="auto"/>
              <w:right w:val="single" w:sz="4" w:space="0" w:color="auto"/>
            </w:tcBorders>
            <w:hideMark/>
          </w:tcPr>
          <w:p w14:paraId="171C9BFC" w14:textId="77777777" w:rsidR="00924F5E" w:rsidRPr="00924F5E" w:rsidRDefault="00924F5E" w:rsidP="00924F5E">
            <w:pPr>
              <w:rPr>
                <w:rFonts w:ascii="Arial" w:hAnsi="Arial" w:cs="Arial"/>
                <w:sz w:val="24"/>
              </w:rPr>
            </w:pPr>
            <w:r w:rsidRPr="00924F5E">
              <w:rPr>
                <w:rFonts w:ascii="Arial" w:hAnsi="Arial" w:cs="Arial"/>
                <w:sz w:val="24"/>
              </w:rPr>
              <w:t>2</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3F98CB0B" w14:textId="77777777" w:rsidR="00924F5E" w:rsidRPr="00924F5E" w:rsidRDefault="00924F5E" w:rsidP="00924F5E">
            <w:pPr>
              <w:rPr>
                <w:rFonts w:ascii="Arial" w:hAnsi="Arial" w:cs="Arial"/>
                <w:sz w:val="20"/>
              </w:rPr>
            </w:pPr>
            <w:r w:rsidRPr="00924F5E">
              <w:rPr>
                <w:rFonts w:ascii="Arial" w:hAnsi="Arial" w:cs="Arial"/>
                <w:sz w:val="20"/>
              </w:rPr>
              <w:t>Planear y ejecutar la actividad de motivación a los niños y niñas</w:t>
            </w:r>
          </w:p>
        </w:tc>
        <w:tc>
          <w:tcPr>
            <w:tcW w:w="1347" w:type="dxa"/>
            <w:vMerge w:val="restart"/>
            <w:tcBorders>
              <w:top w:val="single" w:sz="4" w:space="0" w:color="auto"/>
              <w:left w:val="single" w:sz="4" w:space="0" w:color="auto"/>
              <w:bottom w:val="single" w:sz="4" w:space="0" w:color="auto"/>
              <w:right w:val="single" w:sz="4" w:space="0" w:color="auto"/>
            </w:tcBorders>
            <w:hideMark/>
          </w:tcPr>
          <w:p w14:paraId="63B23D2F" w14:textId="77777777" w:rsidR="00924F5E" w:rsidRPr="00924F5E" w:rsidRDefault="00924F5E" w:rsidP="00924F5E">
            <w:pPr>
              <w:rPr>
                <w:rFonts w:ascii="Arial" w:hAnsi="Arial" w:cs="Arial"/>
                <w:sz w:val="20"/>
              </w:rPr>
            </w:pPr>
            <w:r w:rsidRPr="00924F5E">
              <w:rPr>
                <w:rFonts w:ascii="Arial" w:hAnsi="Arial" w:cs="Arial"/>
                <w:sz w:val="20"/>
              </w:rPr>
              <w:t>Realizar 5 actividades de motivación a los niños participantes en el programa</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47E22C42" w14:textId="77777777" w:rsidR="00924F5E" w:rsidRPr="00924F5E" w:rsidRDefault="00924F5E" w:rsidP="00924F5E">
            <w:pPr>
              <w:rPr>
                <w:rFonts w:ascii="Arial" w:hAnsi="Arial" w:cs="Arial"/>
                <w:sz w:val="20"/>
              </w:rPr>
            </w:pPr>
            <w:r w:rsidRPr="00924F5E">
              <w:rPr>
                <w:rFonts w:ascii="Arial" w:hAnsi="Arial" w:cs="Arial"/>
                <w:sz w:val="20"/>
              </w:rPr>
              <w:t xml:space="preserve">Fotografías </w:t>
            </w:r>
          </w:p>
          <w:p w14:paraId="4AC8C74D" w14:textId="77777777" w:rsidR="00924F5E" w:rsidRPr="00924F5E" w:rsidRDefault="00924F5E" w:rsidP="00924F5E">
            <w:pPr>
              <w:rPr>
                <w:rFonts w:ascii="Arial" w:hAnsi="Arial" w:cs="Arial"/>
                <w:sz w:val="20"/>
              </w:rPr>
            </w:pPr>
            <w:r w:rsidRPr="00924F5E">
              <w:rPr>
                <w:rFonts w:ascii="Arial" w:hAnsi="Arial" w:cs="Arial"/>
                <w:sz w:val="20"/>
              </w:rPr>
              <w:t>Bitácora de ejecución de actividad</w:t>
            </w:r>
          </w:p>
          <w:p w14:paraId="1392C152" w14:textId="77777777" w:rsidR="00924F5E" w:rsidRPr="00924F5E" w:rsidRDefault="00924F5E" w:rsidP="00924F5E">
            <w:pPr>
              <w:rPr>
                <w:rFonts w:ascii="Arial" w:hAnsi="Arial" w:cs="Arial"/>
                <w:sz w:val="20"/>
              </w:rPr>
            </w:pPr>
            <w:r w:rsidRPr="00924F5E">
              <w:rPr>
                <w:rFonts w:ascii="Arial" w:hAnsi="Arial" w:cs="Arial"/>
                <w:sz w:val="20"/>
              </w:rPr>
              <w:t xml:space="preserve">Listado de asistencia </w:t>
            </w:r>
          </w:p>
        </w:tc>
        <w:tc>
          <w:tcPr>
            <w:tcW w:w="1276" w:type="dxa"/>
            <w:tcBorders>
              <w:top w:val="single" w:sz="4" w:space="0" w:color="auto"/>
              <w:left w:val="single" w:sz="4" w:space="0" w:color="auto"/>
              <w:bottom w:val="single" w:sz="4" w:space="0" w:color="auto"/>
              <w:right w:val="single" w:sz="4" w:space="0" w:color="auto"/>
            </w:tcBorders>
          </w:tcPr>
          <w:p w14:paraId="000F334C" w14:textId="77777777" w:rsidR="00924F5E" w:rsidRPr="00924F5E" w:rsidRDefault="00924F5E" w:rsidP="00924F5E">
            <w:pPr>
              <w:rPr>
                <w:rFonts w:ascii="Arial" w:hAnsi="Arial" w:cs="Arial"/>
                <w:sz w:val="20"/>
              </w:rPr>
            </w:pPr>
            <w:r w:rsidRPr="00924F5E">
              <w:rPr>
                <w:rFonts w:ascii="Arial" w:hAnsi="Arial" w:cs="Arial"/>
                <w:sz w:val="20"/>
              </w:rPr>
              <w:t>Celebración trimestral de los cumpleañeros (4)</w:t>
            </w:r>
          </w:p>
          <w:p w14:paraId="622F892E" w14:textId="77777777" w:rsidR="00924F5E" w:rsidRPr="00924F5E" w:rsidRDefault="00924F5E" w:rsidP="00924F5E">
            <w:pPr>
              <w:rPr>
                <w:rFonts w:ascii="Arial" w:hAnsi="Arial" w:cs="Arial"/>
                <w:sz w:val="20"/>
              </w:rPr>
            </w:pPr>
          </w:p>
          <w:p w14:paraId="54AE87BF" w14:textId="77777777" w:rsidR="00924F5E" w:rsidRPr="00924F5E" w:rsidRDefault="00924F5E" w:rsidP="00924F5E">
            <w:pPr>
              <w:rPr>
                <w:rFonts w:ascii="Arial" w:hAnsi="Arial" w:cs="Arial"/>
              </w:rPr>
            </w:pPr>
          </w:p>
        </w:tc>
        <w:tc>
          <w:tcPr>
            <w:tcW w:w="1508" w:type="dxa"/>
            <w:vMerge w:val="restart"/>
            <w:tcBorders>
              <w:top w:val="single" w:sz="4" w:space="0" w:color="auto"/>
              <w:left w:val="single" w:sz="4" w:space="0" w:color="auto"/>
              <w:bottom w:val="single" w:sz="4" w:space="0" w:color="auto"/>
              <w:right w:val="single" w:sz="4" w:space="0" w:color="auto"/>
            </w:tcBorders>
            <w:hideMark/>
          </w:tcPr>
          <w:p w14:paraId="469A904A" w14:textId="77777777" w:rsidR="00924F5E" w:rsidRPr="00924F5E" w:rsidRDefault="00924F5E" w:rsidP="00924F5E">
            <w:pPr>
              <w:rPr>
                <w:rFonts w:ascii="Arial" w:hAnsi="Arial" w:cs="Arial"/>
                <w:sz w:val="20"/>
              </w:rPr>
            </w:pPr>
            <w:r w:rsidRPr="00924F5E">
              <w:rPr>
                <w:rFonts w:ascii="Arial" w:hAnsi="Arial" w:cs="Arial"/>
                <w:sz w:val="20"/>
              </w:rPr>
              <w:t>*30 refrigerios</w:t>
            </w:r>
          </w:p>
          <w:p w14:paraId="329E41EC" w14:textId="77777777" w:rsidR="00924F5E" w:rsidRPr="00924F5E" w:rsidRDefault="00924F5E" w:rsidP="00924F5E">
            <w:pPr>
              <w:rPr>
                <w:rFonts w:ascii="Arial" w:hAnsi="Arial" w:cs="Arial"/>
                <w:sz w:val="20"/>
              </w:rPr>
            </w:pPr>
            <w:r w:rsidRPr="00924F5E">
              <w:rPr>
                <w:rFonts w:ascii="Arial" w:hAnsi="Arial" w:cs="Arial"/>
                <w:sz w:val="20"/>
              </w:rPr>
              <w:t>*sonido</w:t>
            </w:r>
          </w:p>
          <w:p w14:paraId="7C53C8CE" w14:textId="77777777" w:rsidR="00924F5E" w:rsidRPr="00924F5E" w:rsidRDefault="00924F5E" w:rsidP="00924F5E">
            <w:pPr>
              <w:rPr>
                <w:rFonts w:ascii="Arial" w:hAnsi="Arial" w:cs="Arial"/>
                <w:sz w:val="20"/>
              </w:rPr>
            </w:pPr>
            <w:r w:rsidRPr="00924F5E">
              <w:rPr>
                <w:rFonts w:ascii="Arial" w:hAnsi="Arial" w:cs="Arial"/>
                <w:sz w:val="20"/>
              </w:rPr>
              <w:t>*2 piñatas con dulces</w:t>
            </w:r>
          </w:p>
          <w:p w14:paraId="354B9161" w14:textId="77777777" w:rsidR="00924F5E" w:rsidRPr="00924F5E" w:rsidRDefault="00924F5E" w:rsidP="00924F5E">
            <w:pPr>
              <w:rPr>
                <w:rFonts w:ascii="Arial" w:hAnsi="Arial" w:cs="Arial"/>
              </w:rPr>
            </w:pPr>
            <w:r w:rsidRPr="00924F5E">
              <w:rPr>
                <w:rFonts w:ascii="Arial" w:hAnsi="Arial" w:cs="Arial"/>
                <w:sz w:val="20"/>
              </w:rPr>
              <w:t>*10 premios para dinámicas</w:t>
            </w:r>
          </w:p>
        </w:tc>
        <w:tc>
          <w:tcPr>
            <w:tcW w:w="1522" w:type="dxa"/>
            <w:vMerge w:val="restart"/>
            <w:tcBorders>
              <w:top w:val="single" w:sz="4" w:space="0" w:color="auto"/>
              <w:left w:val="single" w:sz="4" w:space="0" w:color="auto"/>
              <w:bottom w:val="single" w:sz="4" w:space="0" w:color="auto"/>
              <w:right w:val="single" w:sz="4" w:space="0" w:color="auto"/>
            </w:tcBorders>
            <w:hideMark/>
          </w:tcPr>
          <w:p w14:paraId="2F150A89" w14:textId="77777777" w:rsidR="00924F5E" w:rsidRPr="00924F5E" w:rsidRDefault="00924F5E" w:rsidP="00924F5E">
            <w:pPr>
              <w:rPr>
                <w:rFonts w:ascii="Arial" w:hAnsi="Arial" w:cs="Arial"/>
                <w:sz w:val="20"/>
              </w:rPr>
            </w:pPr>
            <w:r w:rsidRPr="00924F5E">
              <w:rPr>
                <w:rFonts w:ascii="Arial" w:hAnsi="Arial" w:cs="Arial"/>
                <w:sz w:val="20"/>
              </w:rPr>
              <w:t>Personal docente del CAI</w:t>
            </w:r>
          </w:p>
          <w:p w14:paraId="5541EA82" w14:textId="77777777" w:rsidR="00924F5E" w:rsidRPr="00924F5E" w:rsidRDefault="00924F5E" w:rsidP="00924F5E">
            <w:pPr>
              <w:rPr>
                <w:rFonts w:ascii="Arial" w:hAnsi="Arial" w:cs="Arial"/>
              </w:rPr>
            </w:pPr>
            <w:r w:rsidRPr="00924F5E">
              <w:rPr>
                <w:rFonts w:ascii="Arial" w:hAnsi="Arial" w:cs="Arial"/>
              </w:rPr>
              <w:t xml:space="preserve">Uaci </w:t>
            </w:r>
          </w:p>
          <w:p w14:paraId="5CCE54AB" w14:textId="77777777" w:rsidR="00924F5E" w:rsidRPr="00924F5E" w:rsidRDefault="00924F5E" w:rsidP="00924F5E">
            <w:pPr>
              <w:rPr>
                <w:rFonts w:ascii="Arial" w:hAnsi="Arial" w:cs="Arial"/>
              </w:rPr>
            </w:pPr>
            <w:r w:rsidRPr="00924F5E">
              <w:rPr>
                <w:rFonts w:ascii="Arial" w:hAnsi="Arial" w:cs="Arial"/>
              </w:rPr>
              <w:t>Concejo Municipal</w:t>
            </w:r>
          </w:p>
        </w:tc>
        <w:tc>
          <w:tcPr>
            <w:tcW w:w="458" w:type="dxa"/>
            <w:tcBorders>
              <w:top w:val="single" w:sz="4" w:space="0" w:color="auto"/>
              <w:left w:val="single" w:sz="4" w:space="0" w:color="auto"/>
              <w:bottom w:val="single" w:sz="4" w:space="0" w:color="auto"/>
              <w:right w:val="single" w:sz="4" w:space="0" w:color="auto"/>
            </w:tcBorders>
          </w:tcPr>
          <w:p w14:paraId="7292FCFC"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0C0039B9"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14:paraId="7FB33084" w14:textId="77777777" w:rsidR="00924F5E" w:rsidRPr="00924F5E" w:rsidRDefault="00924F5E" w:rsidP="00924F5E">
            <w:pPr>
              <w:rPr>
                <w:rFonts w:ascii="Arial" w:hAnsi="Arial" w:cs="Arial"/>
              </w:rPr>
            </w:pPr>
            <w:r w:rsidRPr="00924F5E">
              <w:rPr>
                <w:rFonts w:ascii="Arial" w:hAnsi="Arial" w:cs="Arial"/>
              </w:rPr>
              <w:t>20%</w:t>
            </w:r>
          </w:p>
          <w:p w14:paraId="18592EA4" w14:textId="77777777" w:rsidR="00924F5E" w:rsidRPr="00924F5E" w:rsidRDefault="00924F5E" w:rsidP="00924F5E">
            <w:pPr>
              <w:rPr>
                <w:rFonts w:ascii="Arial" w:hAnsi="Arial" w:cs="Arial"/>
              </w:rPr>
            </w:pPr>
          </w:p>
          <w:p w14:paraId="305F18A1" w14:textId="77777777" w:rsidR="00924F5E" w:rsidRPr="00924F5E" w:rsidRDefault="00924F5E" w:rsidP="00924F5E">
            <w:pPr>
              <w:rPr>
                <w:rFonts w:ascii="Arial" w:hAnsi="Arial" w:cs="Arial"/>
              </w:rPr>
            </w:pPr>
          </w:p>
          <w:p w14:paraId="4B40A42A" w14:textId="77777777" w:rsidR="00924F5E" w:rsidRPr="00924F5E" w:rsidRDefault="00924F5E" w:rsidP="00924F5E">
            <w:pPr>
              <w:rPr>
                <w:rFonts w:ascii="Arial" w:hAnsi="Arial" w:cs="Arial"/>
              </w:rPr>
            </w:pPr>
          </w:p>
          <w:p w14:paraId="09E6CAA2"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75F8677D"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55A720EB"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07A6B09D" w14:textId="77777777" w:rsidR="00924F5E" w:rsidRPr="00924F5E" w:rsidRDefault="00924F5E" w:rsidP="00924F5E">
            <w:pPr>
              <w:rPr>
                <w:rFonts w:ascii="Arial" w:hAnsi="Arial" w:cs="Arial"/>
              </w:rPr>
            </w:pPr>
            <w:r w:rsidRPr="00924F5E">
              <w:rPr>
                <w:rFonts w:ascii="Arial" w:hAnsi="Arial" w:cs="Arial"/>
              </w:rPr>
              <w:t>20%</w:t>
            </w: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20D23753"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3BA13F26"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34006009" w14:textId="77777777" w:rsidR="00924F5E" w:rsidRPr="00924F5E" w:rsidRDefault="00924F5E" w:rsidP="00924F5E">
            <w:pPr>
              <w:rPr>
                <w:rFonts w:ascii="Arial" w:hAnsi="Arial" w:cs="Arial"/>
              </w:rPr>
            </w:pPr>
            <w:r w:rsidRPr="00924F5E">
              <w:rPr>
                <w:rFonts w:ascii="Arial" w:hAnsi="Arial" w:cs="Arial"/>
              </w:rPr>
              <w:t>20%</w:t>
            </w: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0D70FAD6"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425394BF"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1B7E3549" w14:textId="77777777" w:rsidR="00924F5E" w:rsidRPr="00924F5E" w:rsidRDefault="00924F5E" w:rsidP="00924F5E">
            <w:pPr>
              <w:rPr>
                <w:rFonts w:ascii="Arial" w:hAnsi="Arial" w:cs="Arial"/>
              </w:rPr>
            </w:pPr>
            <w:r w:rsidRPr="00924F5E">
              <w:rPr>
                <w:rFonts w:ascii="Arial" w:hAnsi="Arial" w:cs="Arial"/>
              </w:rPr>
              <w:t>20%</w:t>
            </w:r>
          </w:p>
        </w:tc>
      </w:tr>
      <w:tr w:rsidR="00924F5E" w:rsidRPr="00924F5E" w14:paraId="585164F7" w14:textId="77777777" w:rsidTr="00004431">
        <w:trPr>
          <w:trHeight w:val="1046"/>
        </w:trPr>
        <w:tc>
          <w:tcPr>
            <w:tcW w:w="339" w:type="dxa"/>
            <w:vMerge/>
            <w:tcBorders>
              <w:top w:val="single" w:sz="4" w:space="0" w:color="auto"/>
              <w:left w:val="single" w:sz="4" w:space="0" w:color="auto"/>
              <w:bottom w:val="single" w:sz="4" w:space="0" w:color="auto"/>
              <w:right w:val="single" w:sz="4" w:space="0" w:color="auto"/>
            </w:tcBorders>
            <w:vAlign w:val="center"/>
            <w:hideMark/>
          </w:tcPr>
          <w:p w14:paraId="46449901" w14:textId="77777777" w:rsidR="00924F5E" w:rsidRPr="00924F5E" w:rsidRDefault="00924F5E" w:rsidP="00924F5E">
            <w:pPr>
              <w:rPr>
                <w:rFonts w:ascii="Arial" w:hAnsi="Arial" w:cs="Arial"/>
                <w:sz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0AE883D" w14:textId="77777777" w:rsidR="00924F5E" w:rsidRPr="00924F5E" w:rsidRDefault="00924F5E" w:rsidP="00924F5E">
            <w:pPr>
              <w:rPr>
                <w:rFonts w:ascii="Arial" w:hAnsi="Arial" w:cs="Arial"/>
                <w:sz w:val="20"/>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52AD73EF" w14:textId="77777777" w:rsidR="00924F5E" w:rsidRPr="00924F5E" w:rsidRDefault="00924F5E" w:rsidP="00924F5E">
            <w:pPr>
              <w:rPr>
                <w:rFonts w:ascii="Arial" w:hAnsi="Arial" w:cs="Arial"/>
                <w:sz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345879E" w14:textId="77777777" w:rsidR="00924F5E" w:rsidRPr="00924F5E" w:rsidRDefault="00924F5E" w:rsidP="00924F5E">
            <w:pP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hideMark/>
          </w:tcPr>
          <w:p w14:paraId="7D709289" w14:textId="77777777" w:rsidR="00924F5E" w:rsidRPr="00924F5E" w:rsidRDefault="00924F5E" w:rsidP="00924F5E">
            <w:pPr>
              <w:rPr>
                <w:rFonts w:ascii="Arial" w:hAnsi="Arial" w:cs="Arial"/>
                <w:sz w:val="20"/>
              </w:rPr>
            </w:pPr>
            <w:r w:rsidRPr="00924F5E">
              <w:rPr>
                <w:rFonts w:ascii="Arial" w:hAnsi="Arial" w:cs="Arial"/>
                <w:sz w:val="18"/>
              </w:rPr>
              <w:t>Celebración del día del niño (1)</w:t>
            </w: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62B27F50" w14:textId="77777777" w:rsidR="00924F5E" w:rsidRPr="00924F5E" w:rsidRDefault="00924F5E" w:rsidP="00924F5E">
            <w:pPr>
              <w:rPr>
                <w:rFonts w:ascii="Arial" w:hAnsi="Arial" w:cs="Arial"/>
              </w:rPr>
            </w:pP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74CB0F7A"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2D1DBF58"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69426EE7"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tcPr>
          <w:p w14:paraId="34A58F40"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tcPr>
          <w:p w14:paraId="4E756357"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0870D953"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6C4DFB06"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06A40607" w14:textId="77777777" w:rsidR="00924F5E" w:rsidRPr="00924F5E" w:rsidRDefault="00924F5E" w:rsidP="00924F5E">
            <w:pPr>
              <w:rPr>
                <w:rFonts w:ascii="Arial" w:hAnsi="Arial" w:cs="Arial"/>
              </w:rPr>
            </w:pP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5D87DCEF"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4033A4FA"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14:paraId="184CD0BB" w14:textId="77777777" w:rsidR="00924F5E" w:rsidRPr="00924F5E" w:rsidRDefault="00924F5E" w:rsidP="00924F5E">
            <w:pPr>
              <w:rPr>
                <w:rFonts w:ascii="Arial" w:hAnsi="Arial" w:cs="Arial"/>
              </w:rPr>
            </w:pPr>
            <w:r w:rsidRPr="00924F5E">
              <w:rPr>
                <w:rFonts w:ascii="Arial" w:hAnsi="Arial" w:cs="Arial"/>
              </w:rPr>
              <w:t>20%</w:t>
            </w:r>
          </w:p>
        </w:tc>
        <w:tc>
          <w:tcPr>
            <w:tcW w:w="458" w:type="dxa"/>
            <w:tcBorders>
              <w:top w:val="single" w:sz="4" w:space="0" w:color="auto"/>
              <w:left w:val="single" w:sz="4" w:space="0" w:color="auto"/>
              <w:bottom w:val="single" w:sz="4" w:space="0" w:color="auto"/>
              <w:right w:val="single" w:sz="4" w:space="0" w:color="auto"/>
            </w:tcBorders>
            <w:shd w:val="clear" w:color="auto" w:fill="FFFFFF"/>
          </w:tcPr>
          <w:p w14:paraId="55F05B77" w14:textId="77777777" w:rsidR="00924F5E" w:rsidRPr="00924F5E" w:rsidRDefault="00924F5E" w:rsidP="00924F5E">
            <w:pPr>
              <w:rPr>
                <w:rFonts w:ascii="Arial" w:hAnsi="Arial" w:cs="Arial"/>
              </w:rPr>
            </w:pPr>
          </w:p>
        </w:tc>
        <w:tc>
          <w:tcPr>
            <w:tcW w:w="617" w:type="dxa"/>
            <w:tcBorders>
              <w:top w:val="single" w:sz="4" w:space="0" w:color="auto"/>
              <w:left w:val="single" w:sz="4" w:space="0" w:color="auto"/>
              <w:bottom w:val="single" w:sz="4" w:space="0" w:color="auto"/>
              <w:right w:val="single" w:sz="4" w:space="0" w:color="auto"/>
            </w:tcBorders>
            <w:shd w:val="clear" w:color="auto" w:fill="FFFFFF"/>
          </w:tcPr>
          <w:p w14:paraId="00F1D3A7" w14:textId="77777777" w:rsidR="00924F5E" w:rsidRPr="00924F5E" w:rsidRDefault="00924F5E" w:rsidP="00924F5E">
            <w:pPr>
              <w:rPr>
                <w:rFonts w:ascii="Arial" w:hAnsi="Arial" w:cs="Arial"/>
              </w:rPr>
            </w:pPr>
          </w:p>
        </w:tc>
      </w:tr>
      <w:tr w:rsidR="00924F5E" w:rsidRPr="00924F5E" w14:paraId="7936A64C" w14:textId="77777777" w:rsidTr="00004431">
        <w:trPr>
          <w:cantSplit/>
          <w:trHeight w:val="1134"/>
        </w:trPr>
        <w:tc>
          <w:tcPr>
            <w:tcW w:w="339" w:type="dxa"/>
            <w:tcBorders>
              <w:top w:val="single" w:sz="4" w:space="0" w:color="auto"/>
              <w:left w:val="single" w:sz="4" w:space="0" w:color="auto"/>
              <w:bottom w:val="single" w:sz="4" w:space="0" w:color="auto"/>
              <w:right w:val="single" w:sz="4" w:space="0" w:color="auto"/>
            </w:tcBorders>
            <w:hideMark/>
          </w:tcPr>
          <w:p w14:paraId="459B3385" w14:textId="77777777" w:rsidR="00924F5E" w:rsidRPr="00924F5E" w:rsidRDefault="00924F5E" w:rsidP="00924F5E">
            <w:pPr>
              <w:rPr>
                <w:rFonts w:ascii="Arial" w:hAnsi="Arial" w:cs="Arial"/>
                <w:sz w:val="24"/>
              </w:rPr>
            </w:pPr>
            <w:r w:rsidRPr="00924F5E">
              <w:rPr>
                <w:rFonts w:ascii="Arial" w:hAnsi="Arial" w:cs="Arial"/>
                <w:sz w:val="24"/>
              </w:rPr>
              <w:lastRenderedPageBreak/>
              <w:t>3</w:t>
            </w:r>
          </w:p>
        </w:tc>
        <w:tc>
          <w:tcPr>
            <w:tcW w:w="1363" w:type="dxa"/>
            <w:tcBorders>
              <w:top w:val="single" w:sz="4" w:space="0" w:color="auto"/>
              <w:left w:val="single" w:sz="4" w:space="0" w:color="auto"/>
              <w:bottom w:val="single" w:sz="4" w:space="0" w:color="auto"/>
              <w:right w:val="single" w:sz="4" w:space="0" w:color="auto"/>
            </w:tcBorders>
            <w:hideMark/>
          </w:tcPr>
          <w:p w14:paraId="6E1447CF" w14:textId="77777777" w:rsidR="00924F5E" w:rsidRPr="00924F5E" w:rsidRDefault="00924F5E" w:rsidP="00924F5E">
            <w:pPr>
              <w:rPr>
                <w:rFonts w:ascii="Arial" w:hAnsi="Arial" w:cs="Arial"/>
              </w:rPr>
            </w:pPr>
            <w:r w:rsidRPr="00924F5E">
              <w:rPr>
                <w:rFonts w:ascii="Arial" w:hAnsi="Arial" w:cs="Arial"/>
                <w:sz w:val="20"/>
              </w:rPr>
              <w:t>Brindar una alimentación saludable a los niños y niñas de acorde a su peso y talla.</w:t>
            </w:r>
          </w:p>
        </w:tc>
        <w:tc>
          <w:tcPr>
            <w:tcW w:w="1347" w:type="dxa"/>
            <w:tcBorders>
              <w:top w:val="single" w:sz="4" w:space="0" w:color="auto"/>
              <w:left w:val="single" w:sz="4" w:space="0" w:color="auto"/>
              <w:bottom w:val="single" w:sz="4" w:space="0" w:color="auto"/>
              <w:right w:val="single" w:sz="4" w:space="0" w:color="auto"/>
            </w:tcBorders>
            <w:hideMark/>
          </w:tcPr>
          <w:p w14:paraId="1B13CFE1" w14:textId="77777777" w:rsidR="00924F5E" w:rsidRPr="00924F5E" w:rsidRDefault="00924F5E" w:rsidP="00924F5E">
            <w:pPr>
              <w:rPr>
                <w:rFonts w:ascii="Arial" w:hAnsi="Arial" w:cs="Arial"/>
                <w:sz w:val="20"/>
              </w:rPr>
            </w:pPr>
            <w:r w:rsidRPr="00924F5E">
              <w:rPr>
                <w:rFonts w:ascii="Arial" w:hAnsi="Arial" w:cs="Arial"/>
                <w:sz w:val="20"/>
              </w:rPr>
              <w:t>Cumplir con la preparación de las 10  recetas proporcionadas por el ISNA.</w:t>
            </w:r>
          </w:p>
        </w:tc>
        <w:tc>
          <w:tcPr>
            <w:tcW w:w="1204" w:type="dxa"/>
            <w:tcBorders>
              <w:top w:val="single" w:sz="4" w:space="0" w:color="auto"/>
              <w:left w:val="single" w:sz="4" w:space="0" w:color="auto"/>
              <w:bottom w:val="single" w:sz="4" w:space="0" w:color="auto"/>
              <w:right w:val="single" w:sz="4" w:space="0" w:color="auto"/>
            </w:tcBorders>
            <w:hideMark/>
          </w:tcPr>
          <w:p w14:paraId="621AB1FE" w14:textId="77777777" w:rsidR="00924F5E" w:rsidRPr="00924F5E" w:rsidRDefault="00924F5E" w:rsidP="00924F5E">
            <w:pPr>
              <w:rPr>
                <w:rFonts w:ascii="Arial" w:hAnsi="Arial" w:cs="Arial"/>
                <w:sz w:val="20"/>
              </w:rPr>
            </w:pPr>
            <w:r w:rsidRPr="00924F5E">
              <w:rPr>
                <w:rFonts w:ascii="Arial" w:hAnsi="Arial" w:cs="Arial"/>
                <w:sz w:val="20"/>
              </w:rPr>
              <w:t xml:space="preserve">Expedientes nutricionales  de los niños o niñas </w:t>
            </w:r>
          </w:p>
        </w:tc>
        <w:tc>
          <w:tcPr>
            <w:tcW w:w="1276" w:type="dxa"/>
            <w:tcBorders>
              <w:top w:val="single" w:sz="4" w:space="0" w:color="auto"/>
              <w:left w:val="single" w:sz="4" w:space="0" w:color="auto"/>
              <w:bottom w:val="single" w:sz="4" w:space="0" w:color="auto"/>
              <w:right w:val="single" w:sz="4" w:space="0" w:color="auto"/>
            </w:tcBorders>
            <w:hideMark/>
          </w:tcPr>
          <w:p w14:paraId="352B5383" w14:textId="77777777" w:rsidR="00924F5E" w:rsidRPr="00924F5E" w:rsidRDefault="00924F5E" w:rsidP="00924F5E">
            <w:pPr>
              <w:rPr>
                <w:rFonts w:ascii="Arial" w:hAnsi="Arial" w:cs="Arial"/>
                <w:sz w:val="20"/>
              </w:rPr>
            </w:pPr>
            <w:r w:rsidRPr="00924F5E">
              <w:rPr>
                <w:rFonts w:ascii="Arial" w:hAnsi="Arial" w:cs="Arial"/>
                <w:sz w:val="20"/>
              </w:rPr>
              <w:t xml:space="preserve">Elaboración de cartel informativo con las recetas del mes </w:t>
            </w:r>
          </w:p>
          <w:p w14:paraId="5A2F9431" w14:textId="77777777" w:rsidR="00924F5E" w:rsidRPr="00924F5E" w:rsidRDefault="00924F5E" w:rsidP="00924F5E">
            <w:pPr>
              <w:rPr>
                <w:rFonts w:ascii="Arial" w:hAnsi="Arial" w:cs="Arial"/>
                <w:sz w:val="20"/>
              </w:rPr>
            </w:pPr>
            <w:r w:rsidRPr="00924F5E">
              <w:rPr>
                <w:rFonts w:ascii="Arial" w:hAnsi="Arial" w:cs="Arial"/>
                <w:sz w:val="20"/>
              </w:rPr>
              <w:t>* Dotar la cocina con los insumos necesarios para garantizar la buena alimentación en los  niños y las niñas</w:t>
            </w:r>
          </w:p>
        </w:tc>
        <w:tc>
          <w:tcPr>
            <w:tcW w:w="1508" w:type="dxa"/>
            <w:tcBorders>
              <w:top w:val="single" w:sz="4" w:space="0" w:color="auto"/>
              <w:left w:val="single" w:sz="4" w:space="0" w:color="auto"/>
              <w:bottom w:val="single" w:sz="4" w:space="0" w:color="auto"/>
              <w:right w:val="single" w:sz="4" w:space="0" w:color="auto"/>
            </w:tcBorders>
          </w:tcPr>
          <w:p w14:paraId="6E550034" w14:textId="77777777" w:rsidR="00924F5E" w:rsidRPr="00924F5E" w:rsidRDefault="00924F5E" w:rsidP="00924F5E">
            <w:pPr>
              <w:rPr>
                <w:rFonts w:ascii="Arial" w:hAnsi="Arial" w:cs="Arial"/>
                <w:sz w:val="20"/>
              </w:rPr>
            </w:pPr>
            <w:r w:rsidRPr="00924F5E">
              <w:rPr>
                <w:rFonts w:ascii="Arial" w:hAnsi="Arial" w:cs="Arial"/>
                <w:sz w:val="20"/>
              </w:rPr>
              <w:t xml:space="preserve">* cartulina </w:t>
            </w:r>
          </w:p>
          <w:p w14:paraId="4DF5B404" w14:textId="77777777" w:rsidR="00924F5E" w:rsidRPr="00924F5E" w:rsidRDefault="00924F5E" w:rsidP="00924F5E">
            <w:pPr>
              <w:rPr>
                <w:rFonts w:ascii="Arial" w:hAnsi="Arial" w:cs="Arial"/>
                <w:sz w:val="20"/>
              </w:rPr>
            </w:pPr>
            <w:r w:rsidRPr="00924F5E">
              <w:rPr>
                <w:rFonts w:ascii="Arial" w:hAnsi="Arial" w:cs="Arial"/>
                <w:sz w:val="20"/>
              </w:rPr>
              <w:t>*plumos permanentes</w:t>
            </w:r>
          </w:p>
          <w:p w14:paraId="6607D14C" w14:textId="77777777" w:rsidR="00924F5E" w:rsidRPr="00924F5E" w:rsidRDefault="00924F5E" w:rsidP="00924F5E">
            <w:pPr>
              <w:rPr>
                <w:rFonts w:ascii="Arial" w:hAnsi="Arial" w:cs="Arial"/>
                <w:sz w:val="20"/>
              </w:rPr>
            </w:pPr>
            <w:r w:rsidRPr="00924F5E">
              <w:rPr>
                <w:rFonts w:ascii="Arial" w:hAnsi="Arial" w:cs="Arial"/>
                <w:sz w:val="20"/>
              </w:rPr>
              <w:t>*regla</w:t>
            </w:r>
          </w:p>
          <w:p w14:paraId="54F53443" w14:textId="77777777" w:rsidR="00924F5E" w:rsidRPr="00924F5E" w:rsidRDefault="00924F5E" w:rsidP="00924F5E">
            <w:pPr>
              <w:rPr>
                <w:rFonts w:ascii="Arial" w:hAnsi="Arial" w:cs="Arial"/>
                <w:sz w:val="20"/>
              </w:rPr>
            </w:pPr>
          </w:p>
        </w:tc>
        <w:tc>
          <w:tcPr>
            <w:tcW w:w="1522" w:type="dxa"/>
            <w:tcBorders>
              <w:top w:val="single" w:sz="4" w:space="0" w:color="auto"/>
              <w:left w:val="single" w:sz="4" w:space="0" w:color="auto"/>
              <w:bottom w:val="single" w:sz="4" w:space="0" w:color="auto"/>
              <w:right w:val="single" w:sz="4" w:space="0" w:color="auto"/>
            </w:tcBorders>
          </w:tcPr>
          <w:p w14:paraId="5DE2DE82" w14:textId="77777777" w:rsidR="00924F5E" w:rsidRPr="00924F5E" w:rsidRDefault="00924F5E" w:rsidP="00924F5E">
            <w:pPr>
              <w:rPr>
                <w:rFonts w:ascii="Arial" w:hAnsi="Arial" w:cs="Arial"/>
                <w:sz w:val="20"/>
              </w:rPr>
            </w:pPr>
            <w:r w:rsidRPr="00924F5E">
              <w:rPr>
                <w:rFonts w:ascii="Arial" w:hAnsi="Arial" w:cs="Arial"/>
                <w:sz w:val="20"/>
              </w:rPr>
              <w:t>* Personal docente CAI</w:t>
            </w:r>
          </w:p>
          <w:p w14:paraId="637EF7D8" w14:textId="77777777" w:rsidR="00924F5E" w:rsidRPr="00924F5E" w:rsidRDefault="00924F5E" w:rsidP="00924F5E">
            <w:pPr>
              <w:rPr>
                <w:rFonts w:ascii="Arial" w:hAnsi="Arial" w:cs="Arial"/>
                <w:sz w:val="20"/>
              </w:rPr>
            </w:pPr>
          </w:p>
        </w:tc>
        <w:tc>
          <w:tcPr>
            <w:tcW w:w="458" w:type="dxa"/>
            <w:tcBorders>
              <w:top w:val="single" w:sz="4" w:space="0" w:color="auto"/>
              <w:left w:val="single" w:sz="4" w:space="0" w:color="auto"/>
              <w:bottom w:val="single" w:sz="4" w:space="0" w:color="auto"/>
              <w:right w:val="single" w:sz="4" w:space="0" w:color="auto"/>
            </w:tcBorders>
            <w:textDirection w:val="tbRl"/>
            <w:hideMark/>
          </w:tcPr>
          <w:p w14:paraId="18F6F269"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54BE70EC" w14:textId="77777777" w:rsidR="00924F5E" w:rsidRPr="00924F5E" w:rsidRDefault="00924F5E" w:rsidP="00924F5E">
            <w:pPr>
              <w:ind w:left="113" w:right="113"/>
              <w:rPr>
                <w:rFonts w:ascii="Arial" w:hAnsi="Arial" w:cs="Arial"/>
              </w:rPr>
            </w:pPr>
            <w:r w:rsidRPr="00924F5E">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28FEF237"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579EF1B5"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07ABA2C5" w14:textId="77777777" w:rsidR="00924F5E" w:rsidRPr="00924F5E" w:rsidRDefault="00924F5E" w:rsidP="00924F5E">
            <w:pPr>
              <w:ind w:left="113" w:right="113"/>
              <w:rPr>
                <w:rFonts w:ascii="Arial" w:hAnsi="Arial" w:cs="Arial"/>
              </w:rPr>
            </w:pPr>
            <w:r w:rsidRPr="00924F5E">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5E901643"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58B2F91B"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650B68CF" w14:textId="77777777" w:rsidR="00924F5E" w:rsidRPr="00924F5E" w:rsidRDefault="00924F5E" w:rsidP="00924F5E">
            <w:pPr>
              <w:ind w:left="113" w:right="113"/>
              <w:rPr>
                <w:rFonts w:ascii="Arial" w:hAnsi="Arial" w:cs="Arial"/>
              </w:rPr>
            </w:pPr>
            <w:r w:rsidRPr="00924F5E">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01C0AB8A" w14:textId="77777777" w:rsidR="00924F5E" w:rsidRPr="00924F5E" w:rsidRDefault="00924F5E" w:rsidP="00924F5E">
            <w:pPr>
              <w:ind w:left="113" w:right="113"/>
              <w:rPr>
                <w:rFonts w:ascii="Arial" w:hAnsi="Arial" w:cs="Arial"/>
              </w:rPr>
            </w:pPr>
            <w:r w:rsidRPr="00924F5E">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5781748B" w14:textId="77777777" w:rsidR="00924F5E" w:rsidRPr="00924F5E" w:rsidRDefault="00924F5E" w:rsidP="00924F5E">
            <w:pPr>
              <w:ind w:left="113" w:right="113"/>
              <w:rPr>
                <w:rFonts w:ascii="Arial" w:hAnsi="Arial" w:cs="Arial"/>
              </w:rPr>
            </w:pPr>
            <w:r w:rsidRPr="00924F5E">
              <w:rPr>
                <w:rFonts w:ascii="Arial" w:hAnsi="Arial" w:cs="Arial"/>
              </w:rPr>
              <w:t>8.34%</w:t>
            </w:r>
          </w:p>
        </w:tc>
        <w:tc>
          <w:tcPr>
            <w:tcW w:w="458" w:type="dxa"/>
            <w:tcBorders>
              <w:top w:val="single" w:sz="4" w:space="0" w:color="auto"/>
              <w:left w:val="single" w:sz="4" w:space="0" w:color="auto"/>
              <w:bottom w:val="single" w:sz="4" w:space="0" w:color="auto"/>
              <w:right w:val="single" w:sz="4" w:space="0" w:color="auto"/>
            </w:tcBorders>
            <w:textDirection w:val="tbRl"/>
            <w:hideMark/>
          </w:tcPr>
          <w:p w14:paraId="1C60E72C" w14:textId="77777777" w:rsidR="00924F5E" w:rsidRPr="00924F5E" w:rsidRDefault="00924F5E" w:rsidP="00924F5E">
            <w:pPr>
              <w:ind w:left="113" w:right="113"/>
              <w:rPr>
                <w:rFonts w:ascii="Arial" w:hAnsi="Arial" w:cs="Arial"/>
              </w:rPr>
            </w:pPr>
            <w:r w:rsidRPr="00924F5E">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hideMark/>
          </w:tcPr>
          <w:p w14:paraId="4C9131F7" w14:textId="77777777" w:rsidR="00924F5E" w:rsidRPr="00924F5E" w:rsidRDefault="00924F5E" w:rsidP="00924F5E">
            <w:pPr>
              <w:ind w:left="113" w:right="113"/>
              <w:rPr>
                <w:rFonts w:ascii="Arial" w:hAnsi="Arial" w:cs="Arial"/>
              </w:rPr>
            </w:pPr>
            <w:r w:rsidRPr="00924F5E">
              <w:rPr>
                <w:rFonts w:ascii="Arial" w:hAnsi="Arial" w:cs="Arial"/>
              </w:rPr>
              <w:t>8.34%</w:t>
            </w:r>
          </w:p>
        </w:tc>
      </w:tr>
      <w:tr w:rsidR="00924F5E" w:rsidRPr="00924F5E" w14:paraId="6CCFBA84" w14:textId="77777777" w:rsidTr="00004431">
        <w:trPr>
          <w:cantSplit/>
          <w:trHeight w:val="1134"/>
        </w:trPr>
        <w:tc>
          <w:tcPr>
            <w:tcW w:w="339" w:type="dxa"/>
            <w:tcBorders>
              <w:top w:val="single" w:sz="4" w:space="0" w:color="auto"/>
              <w:left w:val="single" w:sz="4" w:space="0" w:color="auto"/>
              <w:bottom w:val="single" w:sz="4" w:space="0" w:color="auto"/>
              <w:right w:val="single" w:sz="4" w:space="0" w:color="auto"/>
            </w:tcBorders>
          </w:tcPr>
          <w:p w14:paraId="40969C15" w14:textId="77777777" w:rsidR="00924F5E" w:rsidRPr="00924F5E" w:rsidRDefault="00924F5E" w:rsidP="00924F5E">
            <w:pPr>
              <w:rPr>
                <w:rFonts w:ascii="Arial" w:hAnsi="Arial" w:cs="Arial"/>
                <w:sz w:val="24"/>
              </w:rPr>
            </w:pPr>
            <w:r w:rsidRPr="00924F5E">
              <w:rPr>
                <w:rFonts w:ascii="Arial" w:hAnsi="Arial" w:cs="Arial"/>
                <w:sz w:val="24"/>
              </w:rPr>
              <w:t>4</w:t>
            </w:r>
          </w:p>
        </w:tc>
        <w:tc>
          <w:tcPr>
            <w:tcW w:w="1363" w:type="dxa"/>
            <w:tcBorders>
              <w:top w:val="single" w:sz="4" w:space="0" w:color="auto"/>
              <w:left w:val="single" w:sz="4" w:space="0" w:color="auto"/>
              <w:bottom w:val="single" w:sz="4" w:space="0" w:color="auto"/>
              <w:right w:val="single" w:sz="4" w:space="0" w:color="auto"/>
            </w:tcBorders>
          </w:tcPr>
          <w:p w14:paraId="6CEEAFD0" w14:textId="77777777" w:rsidR="00924F5E" w:rsidRPr="00924F5E" w:rsidRDefault="00924F5E" w:rsidP="00924F5E">
            <w:pPr>
              <w:rPr>
                <w:rFonts w:ascii="Arial" w:hAnsi="Arial" w:cs="Arial"/>
                <w:sz w:val="20"/>
              </w:rPr>
            </w:pPr>
            <w:r w:rsidRPr="00924F5E">
              <w:rPr>
                <w:rFonts w:ascii="Arial" w:hAnsi="Arial" w:cs="Arial"/>
                <w:sz w:val="20"/>
              </w:rPr>
              <w:t xml:space="preserve">Cumplir con la </w:t>
            </w:r>
            <w:proofErr w:type="spellStart"/>
            <w:r w:rsidRPr="00924F5E">
              <w:rPr>
                <w:rFonts w:ascii="Arial" w:hAnsi="Arial" w:cs="Arial"/>
                <w:sz w:val="20"/>
              </w:rPr>
              <w:t>curricula</w:t>
            </w:r>
            <w:proofErr w:type="spellEnd"/>
            <w:r w:rsidRPr="00924F5E">
              <w:rPr>
                <w:rFonts w:ascii="Arial" w:hAnsi="Arial" w:cs="Arial"/>
                <w:sz w:val="20"/>
              </w:rPr>
              <w:t xml:space="preserve"> proporcionada por el Instituto salvadoreño para el desarrollo integral de la Niñez y adolescencia ISNA</w:t>
            </w:r>
          </w:p>
        </w:tc>
        <w:tc>
          <w:tcPr>
            <w:tcW w:w="1347" w:type="dxa"/>
            <w:tcBorders>
              <w:top w:val="single" w:sz="4" w:space="0" w:color="auto"/>
              <w:left w:val="single" w:sz="4" w:space="0" w:color="auto"/>
              <w:bottom w:val="single" w:sz="4" w:space="0" w:color="auto"/>
              <w:right w:val="single" w:sz="4" w:space="0" w:color="auto"/>
            </w:tcBorders>
          </w:tcPr>
          <w:p w14:paraId="1BDBA4C4" w14:textId="77777777" w:rsidR="00924F5E" w:rsidRPr="00924F5E" w:rsidRDefault="00924F5E" w:rsidP="00924F5E">
            <w:pPr>
              <w:rPr>
                <w:rFonts w:ascii="Arial" w:hAnsi="Arial" w:cs="Arial"/>
                <w:sz w:val="20"/>
              </w:rPr>
            </w:pPr>
            <w:r w:rsidRPr="00924F5E">
              <w:rPr>
                <w:rFonts w:ascii="Arial" w:hAnsi="Arial" w:cs="Arial"/>
                <w:sz w:val="20"/>
              </w:rPr>
              <w:t xml:space="preserve"> Monitorear la implementación de las 2 guías metodológicas  de acorde a la edad de los niños y niñas.</w:t>
            </w:r>
          </w:p>
        </w:tc>
        <w:tc>
          <w:tcPr>
            <w:tcW w:w="1204" w:type="dxa"/>
            <w:tcBorders>
              <w:top w:val="single" w:sz="4" w:space="0" w:color="auto"/>
              <w:left w:val="single" w:sz="4" w:space="0" w:color="auto"/>
              <w:bottom w:val="single" w:sz="4" w:space="0" w:color="auto"/>
              <w:right w:val="single" w:sz="4" w:space="0" w:color="auto"/>
            </w:tcBorders>
          </w:tcPr>
          <w:p w14:paraId="544CC3C0" w14:textId="77777777" w:rsidR="00924F5E" w:rsidRPr="00924F5E" w:rsidRDefault="00924F5E" w:rsidP="00924F5E">
            <w:pPr>
              <w:rPr>
                <w:rFonts w:ascii="Arial" w:hAnsi="Arial" w:cs="Arial"/>
                <w:sz w:val="20"/>
              </w:rPr>
            </w:pPr>
            <w:r w:rsidRPr="00924F5E">
              <w:rPr>
                <w:rFonts w:ascii="Arial" w:hAnsi="Arial" w:cs="Arial"/>
                <w:sz w:val="20"/>
              </w:rPr>
              <w:t xml:space="preserve">Registro en el libro de visitas </w:t>
            </w:r>
          </w:p>
          <w:p w14:paraId="1FFE80B5" w14:textId="77777777" w:rsidR="00924F5E" w:rsidRPr="00924F5E" w:rsidRDefault="00924F5E" w:rsidP="00924F5E">
            <w:pPr>
              <w:rPr>
                <w:rFonts w:ascii="Arial" w:hAnsi="Arial" w:cs="Arial"/>
                <w:sz w:val="20"/>
              </w:rPr>
            </w:pPr>
            <w:r w:rsidRPr="00924F5E">
              <w:rPr>
                <w:rFonts w:ascii="Arial" w:hAnsi="Arial" w:cs="Arial"/>
                <w:sz w:val="20"/>
              </w:rPr>
              <w:t xml:space="preserve">Fotografías </w:t>
            </w:r>
          </w:p>
          <w:p w14:paraId="019C5F13" w14:textId="77777777" w:rsidR="00924F5E" w:rsidRPr="00924F5E" w:rsidRDefault="00924F5E" w:rsidP="00924F5E">
            <w:pPr>
              <w:rPr>
                <w:rFonts w:ascii="Arial" w:hAnsi="Arial" w:cs="Arial"/>
                <w:sz w:val="20"/>
              </w:rPr>
            </w:pPr>
            <w:r w:rsidRPr="00924F5E">
              <w:rPr>
                <w:rFonts w:ascii="Arial" w:hAnsi="Arial" w:cs="Arial"/>
                <w:sz w:val="20"/>
              </w:rPr>
              <w:t xml:space="preserve">Evaluaciones </w:t>
            </w:r>
          </w:p>
        </w:tc>
        <w:tc>
          <w:tcPr>
            <w:tcW w:w="1276" w:type="dxa"/>
            <w:tcBorders>
              <w:top w:val="single" w:sz="4" w:space="0" w:color="auto"/>
              <w:left w:val="single" w:sz="4" w:space="0" w:color="auto"/>
              <w:bottom w:val="single" w:sz="4" w:space="0" w:color="auto"/>
              <w:right w:val="single" w:sz="4" w:space="0" w:color="auto"/>
            </w:tcBorders>
          </w:tcPr>
          <w:p w14:paraId="66F7FBAB" w14:textId="77777777" w:rsidR="00924F5E" w:rsidRPr="00924F5E" w:rsidRDefault="00924F5E" w:rsidP="00924F5E">
            <w:pPr>
              <w:rPr>
                <w:rFonts w:ascii="Arial" w:hAnsi="Arial" w:cs="Arial"/>
                <w:sz w:val="20"/>
              </w:rPr>
            </w:pPr>
            <w:r w:rsidRPr="00924F5E">
              <w:rPr>
                <w:rFonts w:ascii="Arial" w:hAnsi="Arial" w:cs="Arial"/>
                <w:sz w:val="20"/>
              </w:rPr>
              <w:t>*preparación de material didáctico para las clases</w:t>
            </w:r>
          </w:p>
          <w:p w14:paraId="527ECFEC" w14:textId="77777777" w:rsidR="00924F5E" w:rsidRPr="00924F5E" w:rsidRDefault="00924F5E" w:rsidP="00924F5E">
            <w:pPr>
              <w:rPr>
                <w:rFonts w:ascii="Arial" w:hAnsi="Arial" w:cs="Arial"/>
                <w:sz w:val="20"/>
              </w:rPr>
            </w:pPr>
          </w:p>
        </w:tc>
        <w:tc>
          <w:tcPr>
            <w:tcW w:w="1508" w:type="dxa"/>
            <w:tcBorders>
              <w:top w:val="single" w:sz="4" w:space="0" w:color="auto"/>
              <w:left w:val="single" w:sz="4" w:space="0" w:color="auto"/>
              <w:bottom w:val="single" w:sz="4" w:space="0" w:color="auto"/>
              <w:right w:val="single" w:sz="4" w:space="0" w:color="auto"/>
            </w:tcBorders>
          </w:tcPr>
          <w:p w14:paraId="65FB7F40" w14:textId="77777777" w:rsidR="00924F5E" w:rsidRPr="00924F5E" w:rsidRDefault="00924F5E" w:rsidP="00924F5E">
            <w:pPr>
              <w:rPr>
                <w:rFonts w:ascii="Arial" w:hAnsi="Arial" w:cs="Arial"/>
                <w:sz w:val="20"/>
              </w:rPr>
            </w:pPr>
            <w:r w:rsidRPr="00924F5E">
              <w:rPr>
                <w:rFonts w:ascii="Arial" w:hAnsi="Arial" w:cs="Arial"/>
                <w:sz w:val="20"/>
              </w:rPr>
              <w:t>* copias</w:t>
            </w:r>
          </w:p>
          <w:p w14:paraId="7C4DB760" w14:textId="77777777" w:rsidR="00924F5E" w:rsidRPr="00924F5E" w:rsidRDefault="00924F5E" w:rsidP="00924F5E">
            <w:pPr>
              <w:rPr>
                <w:rFonts w:ascii="Arial" w:hAnsi="Arial" w:cs="Arial"/>
                <w:sz w:val="20"/>
              </w:rPr>
            </w:pPr>
            <w:r w:rsidRPr="00924F5E">
              <w:rPr>
                <w:rFonts w:ascii="Arial" w:hAnsi="Arial" w:cs="Arial"/>
                <w:sz w:val="20"/>
              </w:rPr>
              <w:t>*papel bond</w:t>
            </w:r>
          </w:p>
          <w:p w14:paraId="4C80EB1D" w14:textId="77777777" w:rsidR="00924F5E" w:rsidRPr="00924F5E" w:rsidRDefault="00924F5E" w:rsidP="00924F5E">
            <w:pPr>
              <w:rPr>
                <w:rFonts w:ascii="Arial" w:hAnsi="Arial" w:cs="Arial"/>
                <w:sz w:val="20"/>
              </w:rPr>
            </w:pPr>
            <w:r w:rsidRPr="00924F5E">
              <w:rPr>
                <w:rFonts w:ascii="Arial" w:hAnsi="Arial" w:cs="Arial"/>
                <w:sz w:val="20"/>
              </w:rPr>
              <w:t>*papel tamaño carta de colores</w:t>
            </w:r>
          </w:p>
          <w:p w14:paraId="08C8A083" w14:textId="77777777" w:rsidR="00924F5E" w:rsidRPr="00924F5E" w:rsidRDefault="00924F5E" w:rsidP="00924F5E">
            <w:pPr>
              <w:rPr>
                <w:rFonts w:ascii="Arial" w:hAnsi="Arial" w:cs="Arial"/>
                <w:sz w:val="20"/>
              </w:rPr>
            </w:pPr>
            <w:r w:rsidRPr="00924F5E">
              <w:rPr>
                <w:rFonts w:ascii="Arial" w:hAnsi="Arial" w:cs="Arial"/>
                <w:sz w:val="20"/>
              </w:rPr>
              <w:t>*plastilina</w:t>
            </w:r>
          </w:p>
          <w:p w14:paraId="13C2876D" w14:textId="77777777" w:rsidR="00924F5E" w:rsidRPr="00924F5E" w:rsidRDefault="00924F5E" w:rsidP="00924F5E">
            <w:pPr>
              <w:rPr>
                <w:rFonts w:ascii="Arial" w:hAnsi="Arial" w:cs="Arial"/>
                <w:sz w:val="20"/>
              </w:rPr>
            </w:pPr>
            <w:r w:rsidRPr="00924F5E">
              <w:rPr>
                <w:rFonts w:ascii="Arial" w:hAnsi="Arial" w:cs="Arial"/>
                <w:sz w:val="20"/>
              </w:rPr>
              <w:t>*colores</w:t>
            </w:r>
          </w:p>
          <w:p w14:paraId="28D21F2A" w14:textId="77777777" w:rsidR="00924F5E" w:rsidRPr="00924F5E" w:rsidRDefault="00924F5E" w:rsidP="00924F5E">
            <w:pPr>
              <w:rPr>
                <w:rFonts w:ascii="Arial" w:hAnsi="Arial" w:cs="Arial"/>
                <w:sz w:val="20"/>
              </w:rPr>
            </w:pPr>
            <w:r w:rsidRPr="00924F5E">
              <w:rPr>
                <w:rFonts w:ascii="Arial" w:hAnsi="Arial" w:cs="Arial"/>
                <w:sz w:val="20"/>
              </w:rPr>
              <w:t xml:space="preserve">*lana </w:t>
            </w:r>
          </w:p>
        </w:tc>
        <w:tc>
          <w:tcPr>
            <w:tcW w:w="1522" w:type="dxa"/>
            <w:tcBorders>
              <w:top w:val="single" w:sz="4" w:space="0" w:color="auto"/>
              <w:left w:val="single" w:sz="4" w:space="0" w:color="auto"/>
              <w:bottom w:val="single" w:sz="4" w:space="0" w:color="auto"/>
              <w:right w:val="single" w:sz="4" w:space="0" w:color="auto"/>
            </w:tcBorders>
          </w:tcPr>
          <w:p w14:paraId="20025B70" w14:textId="77777777" w:rsidR="00924F5E" w:rsidRPr="00924F5E" w:rsidRDefault="00924F5E" w:rsidP="00924F5E">
            <w:pPr>
              <w:rPr>
                <w:rFonts w:ascii="Arial" w:hAnsi="Arial" w:cs="Arial"/>
                <w:sz w:val="20"/>
              </w:rPr>
            </w:pPr>
            <w:r w:rsidRPr="00924F5E">
              <w:rPr>
                <w:rFonts w:ascii="Arial" w:hAnsi="Arial" w:cs="Arial"/>
                <w:sz w:val="20"/>
              </w:rPr>
              <w:t>* unidad de la NNAJ</w:t>
            </w:r>
          </w:p>
          <w:p w14:paraId="157A8E9D" w14:textId="77777777" w:rsidR="00924F5E" w:rsidRPr="00924F5E" w:rsidRDefault="00924F5E" w:rsidP="00924F5E">
            <w:pPr>
              <w:rPr>
                <w:rFonts w:ascii="Arial" w:hAnsi="Arial" w:cs="Arial"/>
                <w:sz w:val="20"/>
              </w:rPr>
            </w:pPr>
            <w:r w:rsidRPr="00924F5E">
              <w:rPr>
                <w:rFonts w:ascii="Arial" w:hAnsi="Arial" w:cs="Arial"/>
                <w:sz w:val="20"/>
              </w:rPr>
              <w:t>*ISNA</w:t>
            </w:r>
          </w:p>
        </w:tc>
        <w:tc>
          <w:tcPr>
            <w:tcW w:w="458" w:type="dxa"/>
            <w:tcBorders>
              <w:top w:val="single" w:sz="4" w:space="0" w:color="auto"/>
              <w:left w:val="single" w:sz="4" w:space="0" w:color="auto"/>
              <w:bottom w:val="single" w:sz="4" w:space="0" w:color="auto"/>
              <w:right w:val="single" w:sz="4" w:space="0" w:color="auto"/>
            </w:tcBorders>
            <w:textDirection w:val="tbRl"/>
          </w:tcPr>
          <w:p w14:paraId="19BDD5FC"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22C6D9D3" w14:textId="77777777" w:rsidR="00924F5E" w:rsidRPr="00924F5E" w:rsidRDefault="00924F5E" w:rsidP="00924F5E">
            <w:pPr>
              <w:ind w:left="113" w:right="113"/>
              <w:rPr>
                <w:rFonts w:ascii="Arial" w:hAnsi="Arial" w:cs="Arial"/>
              </w:rPr>
            </w:pPr>
            <w:r w:rsidRPr="00924F5E">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tcPr>
          <w:p w14:paraId="419F2CBF"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128484F7"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00EDA897" w14:textId="77777777" w:rsidR="00924F5E" w:rsidRPr="00924F5E" w:rsidRDefault="00924F5E" w:rsidP="00924F5E">
            <w:pPr>
              <w:ind w:left="113" w:right="113"/>
              <w:rPr>
                <w:rFonts w:ascii="Arial" w:hAnsi="Arial" w:cs="Arial"/>
              </w:rPr>
            </w:pPr>
            <w:r w:rsidRPr="00924F5E">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tcPr>
          <w:p w14:paraId="38694674"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39C0A051" w14:textId="77777777" w:rsidR="00924F5E" w:rsidRPr="00924F5E" w:rsidRDefault="00924F5E" w:rsidP="00924F5E">
            <w:pPr>
              <w:ind w:left="113" w:right="113"/>
              <w:rPr>
                <w:rFonts w:ascii="Arial" w:hAnsi="Arial" w:cs="Arial"/>
              </w:rPr>
            </w:pPr>
            <w:r w:rsidRPr="00924F5E">
              <w:rPr>
                <w:rFonts w:ascii="Arial" w:hAnsi="Arial" w:cs="Arial"/>
              </w:rPr>
              <w:t>8.33%</w:t>
            </w:r>
          </w:p>
        </w:tc>
        <w:tc>
          <w:tcPr>
            <w:tcW w:w="458" w:type="dxa"/>
            <w:tcBorders>
              <w:top w:val="single" w:sz="4" w:space="0" w:color="auto"/>
              <w:left w:val="single" w:sz="4" w:space="0" w:color="auto"/>
              <w:bottom w:val="single" w:sz="4" w:space="0" w:color="auto"/>
              <w:right w:val="single" w:sz="4" w:space="0" w:color="auto"/>
            </w:tcBorders>
            <w:textDirection w:val="tbRl"/>
          </w:tcPr>
          <w:p w14:paraId="2DD31001" w14:textId="77777777" w:rsidR="00924F5E" w:rsidRPr="00924F5E" w:rsidRDefault="00924F5E" w:rsidP="00924F5E">
            <w:pPr>
              <w:ind w:left="113" w:right="113"/>
              <w:rPr>
                <w:rFonts w:ascii="Arial" w:hAnsi="Arial" w:cs="Arial"/>
              </w:rPr>
            </w:pPr>
            <w:r w:rsidRPr="00924F5E">
              <w:rPr>
                <w:rFonts w:ascii="Arial" w:hAnsi="Arial" w:cs="Arial"/>
              </w:rPr>
              <w:t>8.33%</w:t>
            </w:r>
          </w:p>
        </w:tc>
        <w:tc>
          <w:tcPr>
            <w:tcW w:w="617" w:type="dxa"/>
            <w:tcBorders>
              <w:top w:val="single" w:sz="4" w:space="0" w:color="auto"/>
              <w:left w:val="single" w:sz="4" w:space="0" w:color="auto"/>
              <w:bottom w:val="single" w:sz="4" w:space="0" w:color="auto"/>
              <w:right w:val="single" w:sz="4" w:space="0" w:color="auto"/>
            </w:tcBorders>
            <w:textDirection w:val="tbRl"/>
          </w:tcPr>
          <w:p w14:paraId="1519C245" w14:textId="77777777" w:rsidR="00924F5E" w:rsidRPr="00924F5E" w:rsidRDefault="00924F5E" w:rsidP="00924F5E">
            <w:pPr>
              <w:ind w:left="113" w:right="113"/>
              <w:rPr>
                <w:rFonts w:ascii="Arial" w:hAnsi="Arial" w:cs="Arial"/>
              </w:rPr>
            </w:pPr>
            <w:r w:rsidRPr="00924F5E">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tcPr>
          <w:p w14:paraId="183E849F" w14:textId="77777777" w:rsidR="00924F5E" w:rsidRPr="00924F5E" w:rsidRDefault="00924F5E" w:rsidP="00924F5E">
            <w:pPr>
              <w:ind w:left="113" w:right="113"/>
              <w:rPr>
                <w:rFonts w:ascii="Arial" w:hAnsi="Arial" w:cs="Arial"/>
              </w:rPr>
            </w:pPr>
            <w:r w:rsidRPr="00924F5E">
              <w:rPr>
                <w:rFonts w:ascii="Arial" w:hAnsi="Arial" w:cs="Arial"/>
              </w:rPr>
              <w:t>8.34%</w:t>
            </w:r>
          </w:p>
        </w:tc>
        <w:tc>
          <w:tcPr>
            <w:tcW w:w="458" w:type="dxa"/>
            <w:tcBorders>
              <w:top w:val="single" w:sz="4" w:space="0" w:color="auto"/>
              <w:left w:val="single" w:sz="4" w:space="0" w:color="auto"/>
              <w:bottom w:val="single" w:sz="4" w:space="0" w:color="auto"/>
              <w:right w:val="single" w:sz="4" w:space="0" w:color="auto"/>
            </w:tcBorders>
            <w:textDirection w:val="tbRl"/>
          </w:tcPr>
          <w:p w14:paraId="31727A0A" w14:textId="77777777" w:rsidR="00924F5E" w:rsidRPr="00924F5E" w:rsidRDefault="00924F5E" w:rsidP="00924F5E">
            <w:pPr>
              <w:ind w:left="113" w:right="113"/>
              <w:rPr>
                <w:rFonts w:ascii="Arial" w:hAnsi="Arial" w:cs="Arial"/>
              </w:rPr>
            </w:pPr>
            <w:r w:rsidRPr="00924F5E">
              <w:rPr>
                <w:rFonts w:ascii="Arial" w:hAnsi="Arial" w:cs="Arial"/>
              </w:rPr>
              <w:t>8.34%</w:t>
            </w:r>
          </w:p>
        </w:tc>
        <w:tc>
          <w:tcPr>
            <w:tcW w:w="617" w:type="dxa"/>
            <w:tcBorders>
              <w:top w:val="single" w:sz="4" w:space="0" w:color="auto"/>
              <w:left w:val="single" w:sz="4" w:space="0" w:color="auto"/>
              <w:bottom w:val="single" w:sz="4" w:space="0" w:color="auto"/>
              <w:right w:val="single" w:sz="4" w:space="0" w:color="auto"/>
            </w:tcBorders>
            <w:textDirection w:val="tbRl"/>
          </w:tcPr>
          <w:p w14:paraId="0FC0A6E8" w14:textId="77777777" w:rsidR="00924F5E" w:rsidRPr="00924F5E" w:rsidRDefault="00924F5E" w:rsidP="00924F5E">
            <w:pPr>
              <w:ind w:left="113" w:right="113"/>
              <w:rPr>
                <w:rFonts w:ascii="Arial" w:hAnsi="Arial" w:cs="Arial"/>
              </w:rPr>
            </w:pPr>
            <w:r w:rsidRPr="00924F5E">
              <w:rPr>
                <w:rFonts w:ascii="Arial" w:hAnsi="Arial" w:cs="Arial"/>
              </w:rPr>
              <w:t>8.34%</w:t>
            </w:r>
          </w:p>
        </w:tc>
      </w:tr>
      <w:tr w:rsidR="00924F5E" w:rsidRPr="00924F5E" w14:paraId="0C041482" w14:textId="77777777" w:rsidTr="00004431">
        <w:trPr>
          <w:trHeight w:val="1134"/>
        </w:trPr>
        <w:tc>
          <w:tcPr>
            <w:tcW w:w="339" w:type="dxa"/>
          </w:tcPr>
          <w:p w14:paraId="7833488B" w14:textId="77777777" w:rsidR="00924F5E" w:rsidRPr="00924F5E" w:rsidRDefault="00924F5E" w:rsidP="00924F5E">
            <w:pPr>
              <w:rPr>
                <w:rFonts w:ascii="Arial" w:hAnsi="Arial" w:cs="Arial"/>
                <w:sz w:val="20"/>
              </w:rPr>
            </w:pPr>
            <w:r w:rsidRPr="00924F5E">
              <w:rPr>
                <w:rFonts w:ascii="Arial" w:hAnsi="Arial" w:cs="Arial"/>
                <w:sz w:val="20"/>
              </w:rPr>
              <w:t>5</w:t>
            </w:r>
          </w:p>
        </w:tc>
        <w:tc>
          <w:tcPr>
            <w:tcW w:w="1363" w:type="dxa"/>
          </w:tcPr>
          <w:p w14:paraId="62730098" w14:textId="77777777" w:rsidR="00924F5E" w:rsidRPr="00924F5E" w:rsidRDefault="00924F5E" w:rsidP="00924F5E">
            <w:pPr>
              <w:rPr>
                <w:rFonts w:ascii="Arial" w:hAnsi="Arial" w:cs="Arial"/>
                <w:sz w:val="20"/>
              </w:rPr>
            </w:pPr>
            <w:r w:rsidRPr="00924F5E">
              <w:rPr>
                <w:rFonts w:ascii="Arial" w:hAnsi="Arial" w:cs="Arial"/>
                <w:sz w:val="20"/>
              </w:rPr>
              <w:t xml:space="preserve">Planificar y ejecutar  escuelas para padres </w:t>
            </w:r>
          </w:p>
        </w:tc>
        <w:tc>
          <w:tcPr>
            <w:tcW w:w="1347" w:type="dxa"/>
          </w:tcPr>
          <w:p w14:paraId="70EAAA0C" w14:textId="77777777" w:rsidR="00924F5E" w:rsidRPr="00924F5E" w:rsidRDefault="00924F5E" w:rsidP="00924F5E">
            <w:pPr>
              <w:jc w:val="both"/>
              <w:rPr>
                <w:rFonts w:ascii="Arial" w:hAnsi="Arial" w:cs="Arial"/>
                <w:sz w:val="20"/>
              </w:rPr>
            </w:pPr>
            <w:r w:rsidRPr="00924F5E">
              <w:rPr>
                <w:rFonts w:ascii="Arial" w:hAnsi="Arial" w:cs="Arial"/>
                <w:sz w:val="18"/>
              </w:rPr>
              <w:t>Coordinar la ejecución de 4 charlas para padres o responsables</w:t>
            </w:r>
          </w:p>
        </w:tc>
        <w:tc>
          <w:tcPr>
            <w:tcW w:w="1204" w:type="dxa"/>
          </w:tcPr>
          <w:p w14:paraId="758A7E99" w14:textId="77777777" w:rsidR="00924F5E" w:rsidRPr="00924F5E" w:rsidRDefault="00924F5E" w:rsidP="00924F5E">
            <w:pPr>
              <w:rPr>
                <w:rFonts w:ascii="Arial" w:hAnsi="Arial" w:cs="Arial"/>
                <w:sz w:val="20"/>
              </w:rPr>
            </w:pPr>
            <w:r w:rsidRPr="00924F5E">
              <w:rPr>
                <w:rFonts w:ascii="Arial" w:hAnsi="Arial" w:cs="Arial"/>
                <w:sz w:val="20"/>
              </w:rPr>
              <w:t xml:space="preserve">Listado de Asistencia </w:t>
            </w:r>
          </w:p>
          <w:p w14:paraId="5D27B7AE" w14:textId="77777777" w:rsidR="00924F5E" w:rsidRPr="00924F5E" w:rsidRDefault="00924F5E" w:rsidP="00924F5E">
            <w:pPr>
              <w:rPr>
                <w:rFonts w:ascii="Arial" w:hAnsi="Arial" w:cs="Arial"/>
                <w:sz w:val="20"/>
              </w:rPr>
            </w:pPr>
            <w:proofErr w:type="spellStart"/>
            <w:r w:rsidRPr="00924F5E">
              <w:rPr>
                <w:rFonts w:ascii="Arial" w:hAnsi="Arial" w:cs="Arial"/>
                <w:sz w:val="20"/>
              </w:rPr>
              <w:t>Fotografias</w:t>
            </w:r>
            <w:proofErr w:type="spellEnd"/>
            <w:r w:rsidRPr="00924F5E">
              <w:rPr>
                <w:rFonts w:ascii="Arial" w:hAnsi="Arial" w:cs="Arial"/>
                <w:sz w:val="20"/>
              </w:rPr>
              <w:t xml:space="preserve"> </w:t>
            </w:r>
          </w:p>
        </w:tc>
        <w:tc>
          <w:tcPr>
            <w:tcW w:w="1276" w:type="dxa"/>
          </w:tcPr>
          <w:p w14:paraId="57BE710A" w14:textId="77777777" w:rsidR="00924F5E" w:rsidRPr="00924F5E" w:rsidRDefault="00924F5E" w:rsidP="00924F5E">
            <w:pPr>
              <w:rPr>
                <w:rFonts w:ascii="Arial" w:hAnsi="Arial" w:cs="Arial"/>
                <w:sz w:val="20"/>
              </w:rPr>
            </w:pPr>
            <w:r w:rsidRPr="00924F5E">
              <w:rPr>
                <w:rFonts w:ascii="Arial" w:hAnsi="Arial" w:cs="Arial"/>
                <w:sz w:val="20"/>
              </w:rPr>
              <w:t xml:space="preserve">* cine fórum </w:t>
            </w:r>
          </w:p>
          <w:p w14:paraId="40037CE0" w14:textId="77777777" w:rsidR="00924F5E" w:rsidRPr="00924F5E" w:rsidRDefault="00924F5E" w:rsidP="00924F5E">
            <w:pPr>
              <w:rPr>
                <w:rFonts w:ascii="Arial" w:hAnsi="Arial" w:cs="Arial"/>
                <w:sz w:val="20"/>
              </w:rPr>
            </w:pPr>
            <w:r w:rsidRPr="00924F5E">
              <w:rPr>
                <w:rFonts w:ascii="Arial" w:hAnsi="Arial" w:cs="Arial"/>
                <w:sz w:val="20"/>
              </w:rPr>
              <w:t>*Charla de valores</w:t>
            </w:r>
          </w:p>
          <w:p w14:paraId="60DA7AF5" w14:textId="77777777" w:rsidR="00924F5E" w:rsidRPr="00924F5E" w:rsidRDefault="00924F5E" w:rsidP="00924F5E">
            <w:pPr>
              <w:rPr>
                <w:rFonts w:ascii="Arial" w:hAnsi="Arial" w:cs="Arial"/>
                <w:sz w:val="20"/>
              </w:rPr>
            </w:pPr>
            <w:r w:rsidRPr="00924F5E">
              <w:rPr>
                <w:rFonts w:ascii="Arial" w:hAnsi="Arial" w:cs="Arial"/>
                <w:sz w:val="20"/>
              </w:rPr>
              <w:t xml:space="preserve">* reuniones con padres </w:t>
            </w:r>
          </w:p>
          <w:p w14:paraId="38AC0430" w14:textId="77777777" w:rsidR="00924F5E" w:rsidRPr="00924F5E" w:rsidRDefault="00924F5E" w:rsidP="00924F5E">
            <w:pPr>
              <w:rPr>
                <w:rFonts w:ascii="Arial" w:hAnsi="Arial" w:cs="Arial"/>
                <w:sz w:val="20"/>
              </w:rPr>
            </w:pPr>
          </w:p>
        </w:tc>
        <w:tc>
          <w:tcPr>
            <w:tcW w:w="1508" w:type="dxa"/>
          </w:tcPr>
          <w:p w14:paraId="3A297097" w14:textId="77777777" w:rsidR="00924F5E" w:rsidRPr="00924F5E" w:rsidRDefault="00924F5E" w:rsidP="00924F5E">
            <w:pPr>
              <w:rPr>
                <w:rFonts w:ascii="Arial" w:hAnsi="Arial" w:cs="Arial"/>
                <w:sz w:val="20"/>
              </w:rPr>
            </w:pPr>
            <w:r w:rsidRPr="00924F5E">
              <w:rPr>
                <w:rFonts w:ascii="Arial" w:hAnsi="Arial" w:cs="Arial"/>
                <w:sz w:val="20"/>
              </w:rPr>
              <w:t>-pc</w:t>
            </w:r>
          </w:p>
          <w:p w14:paraId="62D131D0" w14:textId="77777777" w:rsidR="00924F5E" w:rsidRPr="00924F5E" w:rsidRDefault="00924F5E" w:rsidP="00924F5E">
            <w:pPr>
              <w:rPr>
                <w:rFonts w:ascii="Arial" w:hAnsi="Arial" w:cs="Arial"/>
                <w:sz w:val="20"/>
              </w:rPr>
            </w:pPr>
            <w:r w:rsidRPr="00924F5E">
              <w:rPr>
                <w:rFonts w:ascii="Arial" w:hAnsi="Arial" w:cs="Arial"/>
                <w:sz w:val="20"/>
              </w:rPr>
              <w:t>-impresora</w:t>
            </w:r>
          </w:p>
          <w:p w14:paraId="0E70D40E" w14:textId="77777777" w:rsidR="00924F5E" w:rsidRPr="00924F5E" w:rsidRDefault="00924F5E" w:rsidP="00924F5E">
            <w:pPr>
              <w:rPr>
                <w:rFonts w:ascii="Arial" w:hAnsi="Arial" w:cs="Arial"/>
                <w:sz w:val="20"/>
              </w:rPr>
            </w:pPr>
            <w:r w:rsidRPr="00924F5E">
              <w:rPr>
                <w:rFonts w:ascii="Arial" w:hAnsi="Arial" w:cs="Arial"/>
                <w:sz w:val="20"/>
              </w:rPr>
              <w:t>-proyector</w:t>
            </w:r>
          </w:p>
          <w:p w14:paraId="1983C83F" w14:textId="77777777" w:rsidR="00924F5E" w:rsidRPr="00924F5E" w:rsidRDefault="00924F5E" w:rsidP="00924F5E">
            <w:pPr>
              <w:rPr>
                <w:rFonts w:ascii="Arial" w:hAnsi="Arial" w:cs="Arial"/>
                <w:sz w:val="20"/>
              </w:rPr>
            </w:pPr>
            <w:r w:rsidRPr="00924F5E">
              <w:rPr>
                <w:rFonts w:ascii="Arial" w:hAnsi="Arial" w:cs="Arial"/>
                <w:sz w:val="20"/>
              </w:rPr>
              <w:t>-sonido</w:t>
            </w:r>
          </w:p>
          <w:p w14:paraId="6FA5E456" w14:textId="77777777" w:rsidR="00924F5E" w:rsidRPr="00924F5E" w:rsidRDefault="00924F5E" w:rsidP="00924F5E">
            <w:pPr>
              <w:rPr>
                <w:rFonts w:ascii="Arial" w:hAnsi="Arial" w:cs="Arial"/>
                <w:sz w:val="20"/>
              </w:rPr>
            </w:pPr>
          </w:p>
          <w:p w14:paraId="4A35B413" w14:textId="77777777" w:rsidR="00924F5E" w:rsidRPr="00924F5E" w:rsidRDefault="00924F5E" w:rsidP="00924F5E">
            <w:pPr>
              <w:rPr>
                <w:rFonts w:ascii="Arial" w:hAnsi="Arial" w:cs="Arial"/>
                <w:sz w:val="20"/>
              </w:rPr>
            </w:pPr>
          </w:p>
        </w:tc>
        <w:tc>
          <w:tcPr>
            <w:tcW w:w="1522" w:type="dxa"/>
          </w:tcPr>
          <w:p w14:paraId="094A080F" w14:textId="77777777" w:rsidR="00924F5E" w:rsidRPr="00924F5E" w:rsidRDefault="00924F5E" w:rsidP="00924F5E">
            <w:pPr>
              <w:rPr>
                <w:rFonts w:ascii="Arial" w:hAnsi="Arial" w:cs="Arial"/>
                <w:sz w:val="20"/>
              </w:rPr>
            </w:pPr>
            <w:r w:rsidRPr="00924F5E">
              <w:rPr>
                <w:rFonts w:ascii="Arial" w:hAnsi="Arial" w:cs="Arial"/>
                <w:sz w:val="20"/>
              </w:rPr>
              <w:t>-</w:t>
            </w:r>
            <w:proofErr w:type="spellStart"/>
            <w:r w:rsidRPr="00924F5E">
              <w:rPr>
                <w:rFonts w:ascii="Arial" w:hAnsi="Arial" w:cs="Arial"/>
                <w:sz w:val="20"/>
              </w:rPr>
              <w:t>peronal</w:t>
            </w:r>
            <w:proofErr w:type="spellEnd"/>
            <w:r w:rsidRPr="00924F5E">
              <w:rPr>
                <w:rFonts w:ascii="Arial" w:hAnsi="Arial" w:cs="Arial"/>
                <w:sz w:val="20"/>
              </w:rPr>
              <w:t xml:space="preserve"> administrativo del CAI </w:t>
            </w:r>
          </w:p>
          <w:p w14:paraId="7823E20A" w14:textId="77777777" w:rsidR="00924F5E" w:rsidRPr="00924F5E" w:rsidRDefault="00924F5E" w:rsidP="00924F5E">
            <w:pPr>
              <w:rPr>
                <w:rFonts w:ascii="Arial" w:hAnsi="Arial" w:cs="Arial"/>
                <w:sz w:val="20"/>
              </w:rPr>
            </w:pPr>
            <w:r w:rsidRPr="00924F5E">
              <w:rPr>
                <w:rFonts w:ascii="Arial" w:hAnsi="Arial" w:cs="Arial"/>
                <w:sz w:val="20"/>
              </w:rPr>
              <w:t xml:space="preserve">- lideres religiosos </w:t>
            </w:r>
          </w:p>
          <w:p w14:paraId="13A39B7D" w14:textId="284C1438" w:rsidR="00924F5E" w:rsidRPr="00924F5E" w:rsidRDefault="00924F5E" w:rsidP="00924F5E">
            <w:pPr>
              <w:rPr>
                <w:rFonts w:ascii="Arial" w:hAnsi="Arial" w:cs="Arial"/>
                <w:sz w:val="20"/>
              </w:rPr>
            </w:pPr>
            <w:r w:rsidRPr="00924F5E">
              <w:rPr>
                <w:rFonts w:ascii="Arial" w:hAnsi="Arial" w:cs="Arial"/>
                <w:sz w:val="20"/>
              </w:rPr>
              <w:t>-ISNA</w:t>
            </w:r>
          </w:p>
        </w:tc>
        <w:tc>
          <w:tcPr>
            <w:tcW w:w="458" w:type="dxa"/>
          </w:tcPr>
          <w:p w14:paraId="0690B5A6" w14:textId="77777777" w:rsidR="00924F5E" w:rsidRPr="00924F5E" w:rsidRDefault="00924F5E" w:rsidP="00924F5E">
            <w:pPr>
              <w:rPr>
                <w:rFonts w:ascii="Arial" w:hAnsi="Arial" w:cs="Arial"/>
                <w:sz w:val="20"/>
              </w:rPr>
            </w:pPr>
          </w:p>
        </w:tc>
        <w:tc>
          <w:tcPr>
            <w:tcW w:w="458" w:type="dxa"/>
          </w:tcPr>
          <w:p w14:paraId="78954D5C" w14:textId="77777777" w:rsidR="00924F5E" w:rsidRPr="00924F5E" w:rsidRDefault="00924F5E" w:rsidP="00924F5E">
            <w:pPr>
              <w:rPr>
                <w:rFonts w:ascii="Arial" w:hAnsi="Arial" w:cs="Arial"/>
                <w:sz w:val="20"/>
              </w:rPr>
            </w:pPr>
          </w:p>
        </w:tc>
        <w:tc>
          <w:tcPr>
            <w:tcW w:w="617" w:type="dxa"/>
          </w:tcPr>
          <w:p w14:paraId="12C5BB22" w14:textId="77777777" w:rsidR="00924F5E" w:rsidRPr="00924F5E" w:rsidRDefault="00924F5E" w:rsidP="00924F5E">
            <w:pPr>
              <w:rPr>
                <w:rFonts w:ascii="Arial" w:hAnsi="Arial" w:cs="Arial"/>
                <w:sz w:val="20"/>
              </w:rPr>
            </w:pPr>
            <w:r w:rsidRPr="00924F5E">
              <w:rPr>
                <w:rFonts w:ascii="Arial" w:hAnsi="Arial" w:cs="Arial"/>
                <w:sz w:val="20"/>
              </w:rPr>
              <w:t>25%</w:t>
            </w:r>
          </w:p>
        </w:tc>
        <w:tc>
          <w:tcPr>
            <w:tcW w:w="458" w:type="dxa"/>
          </w:tcPr>
          <w:p w14:paraId="46A8D2CE" w14:textId="77777777" w:rsidR="00924F5E" w:rsidRPr="00924F5E" w:rsidRDefault="00924F5E" w:rsidP="00924F5E">
            <w:pPr>
              <w:rPr>
                <w:rFonts w:ascii="Arial" w:hAnsi="Arial" w:cs="Arial"/>
                <w:sz w:val="20"/>
              </w:rPr>
            </w:pPr>
          </w:p>
        </w:tc>
        <w:tc>
          <w:tcPr>
            <w:tcW w:w="458" w:type="dxa"/>
          </w:tcPr>
          <w:p w14:paraId="55ABFF4D" w14:textId="77777777" w:rsidR="00924F5E" w:rsidRPr="00924F5E" w:rsidRDefault="00924F5E" w:rsidP="00924F5E">
            <w:pPr>
              <w:rPr>
                <w:rFonts w:ascii="Arial" w:hAnsi="Arial" w:cs="Arial"/>
                <w:sz w:val="20"/>
              </w:rPr>
            </w:pPr>
          </w:p>
        </w:tc>
        <w:tc>
          <w:tcPr>
            <w:tcW w:w="617" w:type="dxa"/>
          </w:tcPr>
          <w:p w14:paraId="426E1E57" w14:textId="77777777" w:rsidR="00924F5E" w:rsidRPr="00924F5E" w:rsidRDefault="00924F5E" w:rsidP="00924F5E">
            <w:pPr>
              <w:rPr>
                <w:rFonts w:ascii="Arial" w:hAnsi="Arial" w:cs="Arial"/>
                <w:sz w:val="20"/>
              </w:rPr>
            </w:pPr>
            <w:r w:rsidRPr="00924F5E">
              <w:rPr>
                <w:rFonts w:ascii="Arial" w:hAnsi="Arial" w:cs="Arial"/>
                <w:sz w:val="20"/>
              </w:rPr>
              <w:t>25%</w:t>
            </w:r>
          </w:p>
        </w:tc>
        <w:tc>
          <w:tcPr>
            <w:tcW w:w="458" w:type="dxa"/>
          </w:tcPr>
          <w:p w14:paraId="158EC2A1" w14:textId="77777777" w:rsidR="00924F5E" w:rsidRPr="00924F5E" w:rsidRDefault="00924F5E" w:rsidP="00924F5E">
            <w:pPr>
              <w:rPr>
                <w:rFonts w:ascii="Arial" w:hAnsi="Arial" w:cs="Arial"/>
                <w:sz w:val="20"/>
              </w:rPr>
            </w:pPr>
          </w:p>
        </w:tc>
        <w:tc>
          <w:tcPr>
            <w:tcW w:w="458" w:type="dxa"/>
          </w:tcPr>
          <w:p w14:paraId="20CD57DB" w14:textId="77777777" w:rsidR="00924F5E" w:rsidRPr="00924F5E" w:rsidRDefault="00924F5E" w:rsidP="00924F5E">
            <w:pPr>
              <w:rPr>
                <w:rFonts w:ascii="Arial" w:hAnsi="Arial" w:cs="Arial"/>
                <w:sz w:val="20"/>
              </w:rPr>
            </w:pPr>
          </w:p>
        </w:tc>
        <w:tc>
          <w:tcPr>
            <w:tcW w:w="617" w:type="dxa"/>
          </w:tcPr>
          <w:p w14:paraId="00B03D56" w14:textId="77777777" w:rsidR="00924F5E" w:rsidRPr="00924F5E" w:rsidRDefault="00924F5E" w:rsidP="00924F5E">
            <w:pPr>
              <w:rPr>
                <w:rFonts w:ascii="Arial" w:hAnsi="Arial" w:cs="Arial"/>
                <w:sz w:val="20"/>
              </w:rPr>
            </w:pPr>
            <w:r w:rsidRPr="00924F5E">
              <w:rPr>
                <w:rFonts w:ascii="Arial" w:hAnsi="Arial" w:cs="Arial"/>
                <w:sz w:val="20"/>
              </w:rPr>
              <w:t>25%</w:t>
            </w:r>
          </w:p>
        </w:tc>
        <w:tc>
          <w:tcPr>
            <w:tcW w:w="617" w:type="dxa"/>
          </w:tcPr>
          <w:p w14:paraId="042DB861" w14:textId="77777777" w:rsidR="00924F5E" w:rsidRPr="00924F5E" w:rsidRDefault="00924F5E" w:rsidP="00924F5E">
            <w:pPr>
              <w:rPr>
                <w:rFonts w:ascii="Arial" w:hAnsi="Arial" w:cs="Arial"/>
                <w:sz w:val="20"/>
              </w:rPr>
            </w:pPr>
          </w:p>
        </w:tc>
        <w:tc>
          <w:tcPr>
            <w:tcW w:w="458" w:type="dxa"/>
          </w:tcPr>
          <w:p w14:paraId="69071430" w14:textId="77777777" w:rsidR="00924F5E" w:rsidRPr="00924F5E" w:rsidRDefault="00924F5E" w:rsidP="00924F5E">
            <w:pPr>
              <w:rPr>
                <w:rFonts w:ascii="Arial" w:hAnsi="Arial" w:cs="Arial"/>
                <w:sz w:val="20"/>
              </w:rPr>
            </w:pPr>
          </w:p>
        </w:tc>
        <w:tc>
          <w:tcPr>
            <w:tcW w:w="617" w:type="dxa"/>
          </w:tcPr>
          <w:p w14:paraId="4F9E6E8E" w14:textId="77777777" w:rsidR="00924F5E" w:rsidRPr="00924F5E" w:rsidRDefault="00924F5E" w:rsidP="00924F5E">
            <w:pPr>
              <w:rPr>
                <w:rFonts w:ascii="Arial" w:hAnsi="Arial" w:cs="Arial"/>
                <w:sz w:val="20"/>
              </w:rPr>
            </w:pPr>
            <w:r w:rsidRPr="00924F5E">
              <w:rPr>
                <w:rFonts w:ascii="Arial" w:hAnsi="Arial" w:cs="Arial"/>
                <w:sz w:val="20"/>
              </w:rPr>
              <w:t>25%</w:t>
            </w:r>
          </w:p>
        </w:tc>
      </w:tr>
      <w:tr w:rsidR="00924F5E" w:rsidRPr="00924F5E" w14:paraId="5FE38587" w14:textId="77777777" w:rsidTr="00004431">
        <w:tc>
          <w:tcPr>
            <w:tcW w:w="339" w:type="dxa"/>
            <w:hideMark/>
          </w:tcPr>
          <w:p w14:paraId="13936751" w14:textId="77777777" w:rsidR="00924F5E" w:rsidRPr="00924F5E" w:rsidRDefault="00924F5E" w:rsidP="00924F5E">
            <w:pPr>
              <w:rPr>
                <w:rFonts w:ascii="Arial" w:hAnsi="Arial" w:cs="Arial"/>
                <w:sz w:val="24"/>
              </w:rPr>
            </w:pPr>
            <w:r w:rsidRPr="00924F5E">
              <w:rPr>
                <w:rFonts w:ascii="Arial" w:hAnsi="Arial" w:cs="Arial"/>
                <w:sz w:val="24"/>
              </w:rPr>
              <w:lastRenderedPageBreak/>
              <w:t>6</w:t>
            </w:r>
          </w:p>
        </w:tc>
        <w:tc>
          <w:tcPr>
            <w:tcW w:w="1363" w:type="dxa"/>
            <w:hideMark/>
          </w:tcPr>
          <w:p w14:paraId="18EF48B9" w14:textId="77777777" w:rsidR="00924F5E" w:rsidRPr="00924F5E" w:rsidRDefault="00924F5E" w:rsidP="00924F5E">
            <w:pPr>
              <w:rPr>
                <w:rFonts w:ascii="Arial" w:hAnsi="Arial" w:cs="Arial"/>
                <w:sz w:val="20"/>
              </w:rPr>
            </w:pPr>
            <w:r w:rsidRPr="00924F5E">
              <w:rPr>
                <w:rFonts w:ascii="Arial" w:hAnsi="Arial" w:cs="Arial"/>
                <w:sz w:val="20"/>
              </w:rPr>
              <w:t>Capacitar al personal del centro en temas relacionados a la niños y niñas.</w:t>
            </w:r>
          </w:p>
        </w:tc>
        <w:tc>
          <w:tcPr>
            <w:tcW w:w="1347" w:type="dxa"/>
            <w:hideMark/>
          </w:tcPr>
          <w:p w14:paraId="2EC5A0D3" w14:textId="77777777" w:rsidR="00924F5E" w:rsidRPr="00924F5E" w:rsidRDefault="00924F5E" w:rsidP="00924F5E">
            <w:pPr>
              <w:rPr>
                <w:rFonts w:ascii="Arial" w:hAnsi="Arial" w:cs="Arial"/>
                <w:sz w:val="20"/>
              </w:rPr>
            </w:pPr>
            <w:r w:rsidRPr="00924F5E">
              <w:rPr>
                <w:rFonts w:ascii="Arial" w:hAnsi="Arial" w:cs="Arial"/>
                <w:sz w:val="20"/>
              </w:rPr>
              <w:t>Capacitar  a las 3 educadoras 2 veces en el año para el fortalecimiento académico.</w:t>
            </w:r>
          </w:p>
        </w:tc>
        <w:tc>
          <w:tcPr>
            <w:tcW w:w="1204" w:type="dxa"/>
            <w:hideMark/>
          </w:tcPr>
          <w:p w14:paraId="6EB77A4B" w14:textId="77777777" w:rsidR="00924F5E" w:rsidRPr="00924F5E" w:rsidRDefault="00924F5E" w:rsidP="00924F5E">
            <w:pPr>
              <w:rPr>
                <w:rFonts w:ascii="Arial" w:hAnsi="Arial" w:cs="Arial"/>
                <w:sz w:val="20"/>
              </w:rPr>
            </w:pPr>
            <w:r w:rsidRPr="00924F5E">
              <w:rPr>
                <w:rFonts w:ascii="Arial" w:hAnsi="Arial" w:cs="Arial"/>
                <w:sz w:val="20"/>
              </w:rPr>
              <w:t xml:space="preserve"> Bitácora de ejecución de actividad </w:t>
            </w:r>
          </w:p>
        </w:tc>
        <w:tc>
          <w:tcPr>
            <w:tcW w:w="1276" w:type="dxa"/>
            <w:hideMark/>
          </w:tcPr>
          <w:p w14:paraId="0FDB7F91" w14:textId="77777777" w:rsidR="00924F5E" w:rsidRPr="00924F5E" w:rsidRDefault="00924F5E" w:rsidP="00924F5E">
            <w:pPr>
              <w:rPr>
                <w:rFonts w:ascii="Arial" w:hAnsi="Arial" w:cs="Arial"/>
                <w:sz w:val="20"/>
              </w:rPr>
            </w:pPr>
            <w:r w:rsidRPr="00924F5E">
              <w:rPr>
                <w:rFonts w:ascii="Arial" w:hAnsi="Arial" w:cs="Arial"/>
                <w:sz w:val="20"/>
              </w:rPr>
              <w:t>Capacitaciones enfocados a mejorar la atención de los niños y niñas</w:t>
            </w:r>
          </w:p>
        </w:tc>
        <w:tc>
          <w:tcPr>
            <w:tcW w:w="1508" w:type="dxa"/>
            <w:hideMark/>
          </w:tcPr>
          <w:p w14:paraId="72B99BF0" w14:textId="77777777" w:rsidR="00924F5E" w:rsidRPr="00924F5E" w:rsidRDefault="00924F5E" w:rsidP="00924F5E">
            <w:pPr>
              <w:rPr>
                <w:rFonts w:ascii="Arial" w:hAnsi="Arial" w:cs="Arial"/>
                <w:sz w:val="20"/>
              </w:rPr>
            </w:pPr>
            <w:r w:rsidRPr="00924F5E">
              <w:rPr>
                <w:rFonts w:ascii="Arial" w:hAnsi="Arial" w:cs="Arial"/>
                <w:sz w:val="20"/>
              </w:rPr>
              <w:t>*copias</w:t>
            </w:r>
          </w:p>
          <w:p w14:paraId="55A04437" w14:textId="77777777" w:rsidR="00924F5E" w:rsidRPr="00924F5E" w:rsidRDefault="00924F5E" w:rsidP="00924F5E">
            <w:pPr>
              <w:rPr>
                <w:rFonts w:ascii="Arial" w:hAnsi="Arial" w:cs="Arial"/>
                <w:sz w:val="20"/>
              </w:rPr>
            </w:pPr>
            <w:r w:rsidRPr="00924F5E">
              <w:rPr>
                <w:rFonts w:ascii="Arial" w:hAnsi="Arial" w:cs="Arial"/>
                <w:sz w:val="20"/>
              </w:rPr>
              <w:t xml:space="preserve">* </w:t>
            </w:r>
            <w:proofErr w:type="spellStart"/>
            <w:r w:rsidRPr="00924F5E">
              <w:rPr>
                <w:rFonts w:ascii="Arial" w:hAnsi="Arial" w:cs="Arial"/>
                <w:sz w:val="20"/>
              </w:rPr>
              <w:t>paginas</w:t>
            </w:r>
            <w:proofErr w:type="spellEnd"/>
            <w:r w:rsidRPr="00924F5E">
              <w:rPr>
                <w:rFonts w:ascii="Arial" w:hAnsi="Arial" w:cs="Arial"/>
                <w:sz w:val="20"/>
              </w:rPr>
              <w:t xml:space="preserve"> de papel bond </w:t>
            </w:r>
          </w:p>
        </w:tc>
        <w:tc>
          <w:tcPr>
            <w:tcW w:w="1522" w:type="dxa"/>
            <w:hideMark/>
          </w:tcPr>
          <w:p w14:paraId="0065DFE8" w14:textId="77777777" w:rsidR="00924F5E" w:rsidRPr="00924F5E" w:rsidRDefault="00924F5E" w:rsidP="00924F5E">
            <w:pPr>
              <w:rPr>
                <w:rFonts w:ascii="Arial" w:hAnsi="Arial" w:cs="Arial"/>
                <w:sz w:val="20"/>
              </w:rPr>
            </w:pPr>
            <w:r w:rsidRPr="00924F5E">
              <w:rPr>
                <w:rFonts w:ascii="Arial" w:hAnsi="Arial" w:cs="Arial"/>
                <w:sz w:val="20"/>
              </w:rPr>
              <w:t>-Unidad de la NNAJ</w:t>
            </w:r>
          </w:p>
          <w:p w14:paraId="5F4B664D" w14:textId="77777777" w:rsidR="00924F5E" w:rsidRPr="00924F5E" w:rsidRDefault="00924F5E" w:rsidP="00924F5E">
            <w:pPr>
              <w:rPr>
                <w:rFonts w:ascii="Arial" w:hAnsi="Arial" w:cs="Arial"/>
                <w:sz w:val="20"/>
              </w:rPr>
            </w:pPr>
            <w:r w:rsidRPr="00924F5E">
              <w:rPr>
                <w:rFonts w:ascii="Arial" w:hAnsi="Arial" w:cs="Arial"/>
                <w:sz w:val="20"/>
              </w:rPr>
              <w:t>- ISNA</w:t>
            </w:r>
          </w:p>
        </w:tc>
        <w:tc>
          <w:tcPr>
            <w:tcW w:w="458" w:type="dxa"/>
          </w:tcPr>
          <w:p w14:paraId="6AA07974" w14:textId="77777777" w:rsidR="00924F5E" w:rsidRPr="00924F5E" w:rsidRDefault="00924F5E" w:rsidP="00924F5E">
            <w:pPr>
              <w:rPr>
                <w:rFonts w:ascii="Arial" w:hAnsi="Arial" w:cs="Arial"/>
              </w:rPr>
            </w:pPr>
          </w:p>
        </w:tc>
        <w:tc>
          <w:tcPr>
            <w:tcW w:w="458" w:type="dxa"/>
          </w:tcPr>
          <w:p w14:paraId="29604B6E" w14:textId="77777777" w:rsidR="00924F5E" w:rsidRPr="00924F5E" w:rsidRDefault="00924F5E" w:rsidP="00924F5E">
            <w:pPr>
              <w:rPr>
                <w:rFonts w:ascii="Arial" w:hAnsi="Arial" w:cs="Arial"/>
              </w:rPr>
            </w:pPr>
          </w:p>
        </w:tc>
        <w:tc>
          <w:tcPr>
            <w:tcW w:w="617" w:type="dxa"/>
          </w:tcPr>
          <w:p w14:paraId="6E3A9133" w14:textId="77777777" w:rsidR="00924F5E" w:rsidRPr="00924F5E" w:rsidRDefault="00924F5E" w:rsidP="00924F5E">
            <w:pPr>
              <w:rPr>
                <w:rFonts w:ascii="Arial" w:hAnsi="Arial" w:cs="Arial"/>
              </w:rPr>
            </w:pPr>
          </w:p>
        </w:tc>
        <w:tc>
          <w:tcPr>
            <w:tcW w:w="458" w:type="dxa"/>
            <w:hideMark/>
          </w:tcPr>
          <w:p w14:paraId="57E1545A" w14:textId="77777777" w:rsidR="00924F5E" w:rsidRPr="00924F5E" w:rsidRDefault="00924F5E" w:rsidP="00924F5E">
            <w:pPr>
              <w:rPr>
                <w:rFonts w:ascii="Arial" w:hAnsi="Arial" w:cs="Arial"/>
              </w:rPr>
            </w:pPr>
            <w:r w:rsidRPr="00924F5E">
              <w:rPr>
                <w:rFonts w:ascii="Arial" w:hAnsi="Arial" w:cs="Arial"/>
              </w:rPr>
              <w:t>50%</w:t>
            </w:r>
          </w:p>
        </w:tc>
        <w:tc>
          <w:tcPr>
            <w:tcW w:w="458" w:type="dxa"/>
          </w:tcPr>
          <w:p w14:paraId="7A6DE03A" w14:textId="77777777" w:rsidR="00924F5E" w:rsidRPr="00924F5E" w:rsidRDefault="00924F5E" w:rsidP="00924F5E">
            <w:pPr>
              <w:rPr>
                <w:rFonts w:ascii="Arial" w:hAnsi="Arial" w:cs="Arial"/>
              </w:rPr>
            </w:pPr>
          </w:p>
        </w:tc>
        <w:tc>
          <w:tcPr>
            <w:tcW w:w="617" w:type="dxa"/>
          </w:tcPr>
          <w:p w14:paraId="6440019C" w14:textId="77777777" w:rsidR="00924F5E" w:rsidRPr="00924F5E" w:rsidRDefault="00924F5E" w:rsidP="00924F5E">
            <w:pPr>
              <w:rPr>
                <w:rFonts w:ascii="Arial" w:hAnsi="Arial" w:cs="Arial"/>
              </w:rPr>
            </w:pPr>
          </w:p>
        </w:tc>
        <w:tc>
          <w:tcPr>
            <w:tcW w:w="458" w:type="dxa"/>
          </w:tcPr>
          <w:p w14:paraId="068AB749" w14:textId="77777777" w:rsidR="00924F5E" w:rsidRPr="00924F5E" w:rsidRDefault="00924F5E" w:rsidP="00924F5E">
            <w:pPr>
              <w:rPr>
                <w:rFonts w:ascii="Arial" w:hAnsi="Arial" w:cs="Arial"/>
              </w:rPr>
            </w:pPr>
          </w:p>
        </w:tc>
        <w:tc>
          <w:tcPr>
            <w:tcW w:w="458" w:type="dxa"/>
          </w:tcPr>
          <w:p w14:paraId="12A6176E" w14:textId="77777777" w:rsidR="00924F5E" w:rsidRPr="00924F5E" w:rsidRDefault="00924F5E" w:rsidP="00924F5E">
            <w:pPr>
              <w:rPr>
                <w:rFonts w:ascii="Arial" w:hAnsi="Arial" w:cs="Arial"/>
              </w:rPr>
            </w:pPr>
          </w:p>
        </w:tc>
        <w:tc>
          <w:tcPr>
            <w:tcW w:w="617" w:type="dxa"/>
          </w:tcPr>
          <w:p w14:paraId="08DD9B60" w14:textId="77777777" w:rsidR="00924F5E" w:rsidRPr="00924F5E" w:rsidRDefault="00924F5E" w:rsidP="00924F5E">
            <w:pPr>
              <w:rPr>
                <w:rFonts w:ascii="Arial" w:hAnsi="Arial" w:cs="Arial"/>
              </w:rPr>
            </w:pPr>
          </w:p>
        </w:tc>
        <w:tc>
          <w:tcPr>
            <w:tcW w:w="617" w:type="dxa"/>
            <w:hideMark/>
          </w:tcPr>
          <w:p w14:paraId="389E5F22" w14:textId="77777777" w:rsidR="00924F5E" w:rsidRPr="00924F5E" w:rsidRDefault="00924F5E" w:rsidP="00924F5E">
            <w:pPr>
              <w:rPr>
                <w:rFonts w:ascii="Arial" w:hAnsi="Arial" w:cs="Arial"/>
              </w:rPr>
            </w:pPr>
            <w:r w:rsidRPr="00924F5E">
              <w:rPr>
                <w:rFonts w:ascii="Arial" w:hAnsi="Arial" w:cs="Arial"/>
              </w:rPr>
              <w:t>50%</w:t>
            </w:r>
          </w:p>
        </w:tc>
        <w:tc>
          <w:tcPr>
            <w:tcW w:w="458" w:type="dxa"/>
          </w:tcPr>
          <w:p w14:paraId="2EB46A1A" w14:textId="77777777" w:rsidR="00924F5E" w:rsidRPr="00924F5E" w:rsidRDefault="00924F5E" w:rsidP="00924F5E">
            <w:pPr>
              <w:rPr>
                <w:rFonts w:ascii="Arial" w:hAnsi="Arial" w:cs="Arial"/>
              </w:rPr>
            </w:pPr>
          </w:p>
        </w:tc>
        <w:tc>
          <w:tcPr>
            <w:tcW w:w="617" w:type="dxa"/>
          </w:tcPr>
          <w:p w14:paraId="5A573D9D" w14:textId="77777777" w:rsidR="00924F5E" w:rsidRPr="00924F5E" w:rsidRDefault="00924F5E" w:rsidP="00924F5E">
            <w:pPr>
              <w:rPr>
                <w:rFonts w:ascii="Arial" w:hAnsi="Arial" w:cs="Arial"/>
              </w:rPr>
            </w:pPr>
          </w:p>
        </w:tc>
      </w:tr>
      <w:tr w:rsidR="00924F5E" w:rsidRPr="00924F5E" w14:paraId="1C0843CF" w14:textId="77777777" w:rsidTr="00004431">
        <w:tc>
          <w:tcPr>
            <w:tcW w:w="339" w:type="dxa"/>
            <w:hideMark/>
          </w:tcPr>
          <w:p w14:paraId="36866F8C" w14:textId="77777777" w:rsidR="00924F5E" w:rsidRPr="00924F5E" w:rsidRDefault="00924F5E" w:rsidP="00924F5E">
            <w:pPr>
              <w:rPr>
                <w:rFonts w:ascii="Arial" w:hAnsi="Arial" w:cs="Arial"/>
                <w:sz w:val="24"/>
              </w:rPr>
            </w:pPr>
            <w:r w:rsidRPr="00924F5E">
              <w:rPr>
                <w:rFonts w:ascii="Arial" w:hAnsi="Arial" w:cs="Arial"/>
                <w:sz w:val="24"/>
              </w:rPr>
              <w:t>7</w:t>
            </w:r>
          </w:p>
        </w:tc>
        <w:tc>
          <w:tcPr>
            <w:tcW w:w="1363" w:type="dxa"/>
            <w:hideMark/>
          </w:tcPr>
          <w:p w14:paraId="5E723017" w14:textId="77777777" w:rsidR="00924F5E" w:rsidRPr="00924F5E" w:rsidRDefault="00924F5E" w:rsidP="00924F5E">
            <w:pPr>
              <w:rPr>
                <w:rFonts w:ascii="Arial" w:hAnsi="Arial" w:cs="Arial"/>
                <w:sz w:val="20"/>
              </w:rPr>
            </w:pPr>
            <w:r w:rsidRPr="00924F5E">
              <w:rPr>
                <w:rFonts w:ascii="Arial" w:hAnsi="Arial" w:cs="Arial"/>
                <w:sz w:val="20"/>
              </w:rPr>
              <w:t>Coordinar jornadas medicas con el MINSAL a través de solicitudes avaladas por el ISNA.</w:t>
            </w:r>
          </w:p>
        </w:tc>
        <w:tc>
          <w:tcPr>
            <w:tcW w:w="1347" w:type="dxa"/>
            <w:hideMark/>
          </w:tcPr>
          <w:p w14:paraId="5DABC137" w14:textId="77777777" w:rsidR="00924F5E" w:rsidRPr="00924F5E" w:rsidRDefault="00924F5E" w:rsidP="00924F5E">
            <w:pPr>
              <w:rPr>
                <w:rFonts w:ascii="Arial" w:hAnsi="Arial" w:cs="Arial"/>
                <w:sz w:val="20"/>
              </w:rPr>
            </w:pPr>
            <w:r w:rsidRPr="00924F5E">
              <w:rPr>
                <w:rFonts w:ascii="Arial" w:hAnsi="Arial" w:cs="Arial"/>
                <w:sz w:val="20"/>
              </w:rPr>
              <w:t>Ejecutar 2 jornadas medicas con el MINSAL y el ISNA para garantizar la salud en los niños y niñas</w:t>
            </w:r>
          </w:p>
        </w:tc>
        <w:tc>
          <w:tcPr>
            <w:tcW w:w="1204" w:type="dxa"/>
            <w:hideMark/>
          </w:tcPr>
          <w:p w14:paraId="2120332C" w14:textId="77777777" w:rsidR="00924F5E" w:rsidRPr="00924F5E" w:rsidRDefault="00924F5E" w:rsidP="00924F5E">
            <w:pPr>
              <w:rPr>
                <w:rFonts w:ascii="Arial" w:hAnsi="Arial" w:cs="Arial"/>
              </w:rPr>
            </w:pPr>
            <w:r w:rsidRPr="00924F5E">
              <w:rPr>
                <w:rFonts w:ascii="Arial" w:hAnsi="Arial" w:cs="Arial"/>
              </w:rPr>
              <w:t xml:space="preserve">Bitácora de ejecución de actividad </w:t>
            </w:r>
          </w:p>
          <w:p w14:paraId="6B57F0CE" w14:textId="77777777" w:rsidR="00924F5E" w:rsidRPr="00924F5E" w:rsidRDefault="00924F5E" w:rsidP="00924F5E">
            <w:pPr>
              <w:rPr>
                <w:rFonts w:ascii="Arial" w:hAnsi="Arial" w:cs="Arial"/>
              </w:rPr>
            </w:pPr>
            <w:r w:rsidRPr="00924F5E">
              <w:rPr>
                <w:rFonts w:ascii="Arial" w:hAnsi="Arial" w:cs="Arial"/>
              </w:rPr>
              <w:t xml:space="preserve">Fotografías </w:t>
            </w:r>
          </w:p>
          <w:p w14:paraId="27BDF62A" w14:textId="77777777" w:rsidR="00924F5E" w:rsidRPr="00924F5E" w:rsidRDefault="00924F5E" w:rsidP="00924F5E">
            <w:pPr>
              <w:rPr>
                <w:rFonts w:ascii="Arial" w:hAnsi="Arial" w:cs="Arial"/>
              </w:rPr>
            </w:pPr>
            <w:r w:rsidRPr="00924F5E">
              <w:rPr>
                <w:rFonts w:ascii="Arial" w:hAnsi="Arial" w:cs="Arial"/>
              </w:rPr>
              <w:t>Listado de asistencia</w:t>
            </w:r>
          </w:p>
        </w:tc>
        <w:tc>
          <w:tcPr>
            <w:tcW w:w="1276" w:type="dxa"/>
            <w:hideMark/>
          </w:tcPr>
          <w:p w14:paraId="3D996F51" w14:textId="77777777" w:rsidR="00924F5E" w:rsidRPr="00924F5E" w:rsidRDefault="00924F5E" w:rsidP="00924F5E">
            <w:pPr>
              <w:rPr>
                <w:rFonts w:ascii="Arial" w:hAnsi="Arial" w:cs="Arial"/>
                <w:sz w:val="20"/>
              </w:rPr>
            </w:pPr>
            <w:r w:rsidRPr="00924F5E">
              <w:rPr>
                <w:rFonts w:ascii="Arial" w:hAnsi="Arial" w:cs="Arial"/>
                <w:sz w:val="20"/>
              </w:rPr>
              <w:t xml:space="preserve">-jornadas medicas </w:t>
            </w:r>
          </w:p>
        </w:tc>
        <w:tc>
          <w:tcPr>
            <w:tcW w:w="1508" w:type="dxa"/>
          </w:tcPr>
          <w:p w14:paraId="425049E5" w14:textId="77777777" w:rsidR="00924F5E" w:rsidRPr="00924F5E" w:rsidRDefault="00924F5E" w:rsidP="00924F5E">
            <w:pPr>
              <w:rPr>
                <w:rFonts w:ascii="Arial" w:hAnsi="Arial" w:cs="Arial"/>
                <w:sz w:val="20"/>
              </w:rPr>
            </w:pPr>
          </w:p>
          <w:p w14:paraId="1D2FBD5F" w14:textId="77777777" w:rsidR="00924F5E" w:rsidRPr="00924F5E" w:rsidRDefault="00924F5E" w:rsidP="00924F5E">
            <w:pPr>
              <w:rPr>
                <w:rFonts w:ascii="Arial" w:hAnsi="Arial" w:cs="Arial"/>
                <w:sz w:val="20"/>
              </w:rPr>
            </w:pPr>
          </w:p>
        </w:tc>
        <w:tc>
          <w:tcPr>
            <w:tcW w:w="1522" w:type="dxa"/>
            <w:hideMark/>
          </w:tcPr>
          <w:p w14:paraId="4B809D8F" w14:textId="77777777" w:rsidR="00924F5E" w:rsidRPr="00924F5E" w:rsidRDefault="00924F5E" w:rsidP="00924F5E">
            <w:pPr>
              <w:rPr>
                <w:rFonts w:ascii="Arial" w:hAnsi="Arial" w:cs="Arial"/>
                <w:sz w:val="20"/>
              </w:rPr>
            </w:pPr>
            <w:r w:rsidRPr="00924F5E">
              <w:rPr>
                <w:rFonts w:ascii="Arial" w:hAnsi="Arial" w:cs="Arial"/>
                <w:sz w:val="20"/>
              </w:rPr>
              <w:t xml:space="preserve">-Educadoras del CAI </w:t>
            </w:r>
          </w:p>
          <w:p w14:paraId="20294BB2" w14:textId="77777777" w:rsidR="00924F5E" w:rsidRPr="00924F5E" w:rsidRDefault="00924F5E" w:rsidP="00924F5E">
            <w:pPr>
              <w:rPr>
                <w:rFonts w:ascii="Arial" w:hAnsi="Arial" w:cs="Arial"/>
              </w:rPr>
            </w:pPr>
            <w:r w:rsidRPr="00924F5E">
              <w:rPr>
                <w:rFonts w:ascii="Arial" w:hAnsi="Arial" w:cs="Arial"/>
                <w:sz w:val="20"/>
              </w:rPr>
              <w:t>-MINSAL</w:t>
            </w:r>
          </w:p>
        </w:tc>
        <w:tc>
          <w:tcPr>
            <w:tcW w:w="458" w:type="dxa"/>
          </w:tcPr>
          <w:p w14:paraId="6B49AFD9" w14:textId="77777777" w:rsidR="00924F5E" w:rsidRPr="00924F5E" w:rsidRDefault="00924F5E" w:rsidP="00924F5E">
            <w:pPr>
              <w:rPr>
                <w:rFonts w:ascii="Arial" w:hAnsi="Arial" w:cs="Arial"/>
              </w:rPr>
            </w:pPr>
          </w:p>
        </w:tc>
        <w:tc>
          <w:tcPr>
            <w:tcW w:w="458" w:type="dxa"/>
          </w:tcPr>
          <w:p w14:paraId="04EBFCEA" w14:textId="77777777" w:rsidR="00924F5E" w:rsidRPr="00924F5E" w:rsidRDefault="00924F5E" w:rsidP="00924F5E">
            <w:pPr>
              <w:rPr>
                <w:rFonts w:ascii="Arial" w:hAnsi="Arial" w:cs="Arial"/>
              </w:rPr>
            </w:pPr>
          </w:p>
        </w:tc>
        <w:tc>
          <w:tcPr>
            <w:tcW w:w="617" w:type="dxa"/>
          </w:tcPr>
          <w:p w14:paraId="6C5251D4" w14:textId="77777777" w:rsidR="00924F5E" w:rsidRPr="00924F5E" w:rsidRDefault="00924F5E" w:rsidP="00924F5E">
            <w:pPr>
              <w:rPr>
                <w:rFonts w:ascii="Arial" w:hAnsi="Arial" w:cs="Arial"/>
              </w:rPr>
            </w:pPr>
          </w:p>
        </w:tc>
        <w:tc>
          <w:tcPr>
            <w:tcW w:w="458" w:type="dxa"/>
          </w:tcPr>
          <w:p w14:paraId="2D1A3464" w14:textId="77777777" w:rsidR="00924F5E" w:rsidRPr="00924F5E" w:rsidRDefault="00924F5E" w:rsidP="00924F5E">
            <w:pPr>
              <w:rPr>
                <w:rFonts w:ascii="Arial" w:hAnsi="Arial" w:cs="Arial"/>
              </w:rPr>
            </w:pPr>
          </w:p>
        </w:tc>
        <w:tc>
          <w:tcPr>
            <w:tcW w:w="458" w:type="dxa"/>
            <w:hideMark/>
          </w:tcPr>
          <w:p w14:paraId="6158BC43" w14:textId="77777777" w:rsidR="00924F5E" w:rsidRPr="00924F5E" w:rsidRDefault="00924F5E" w:rsidP="00924F5E">
            <w:pPr>
              <w:rPr>
                <w:rFonts w:ascii="Arial" w:hAnsi="Arial" w:cs="Arial"/>
              </w:rPr>
            </w:pPr>
            <w:r w:rsidRPr="00924F5E">
              <w:rPr>
                <w:rFonts w:ascii="Arial" w:hAnsi="Arial" w:cs="Arial"/>
              </w:rPr>
              <w:t>50%</w:t>
            </w:r>
          </w:p>
        </w:tc>
        <w:tc>
          <w:tcPr>
            <w:tcW w:w="617" w:type="dxa"/>
          </w:tcPr>
          <w:p w14:paraId="243B51AD" w14:textId="77777777" w:rsidR="00924F5E" w:rsidRPr="00924F5E" w:rsidRDefault="00924F5E" w:rsidP="00924F5E">
            <w:pPr>
              <w:rPr>
                <w:rFonts w:ascii="Arial" w:hAnsi="Arial" w:cs="Arial"/>
              </w:rPr>
            </w:pPr>
          </w:p>
        </w:tc>
        <w:tc>
          <w:tcPr>
            <w:tcW w:w="458" w:type="dxa"/>
          </w:tcPr>
          <w:p w14:paraId="12B90C94" w14:textId="77777777" w:rsidR="00924F5E" w:rsidRPr="00924F5E" w:rsidRDefault="00924F5E" w:rsidP="00924F5E">
            <w:pPr>
              <w:rPr>
                <w:rFonts w:ascii="Arial" w:hAnsi="Arial" w:cs="Arial"/>
              </w:rPr>
            </w:pPr>
          </w:p>
        </w:tc>
        <w:tc>
          <w:tcPr>
            <w:tcW w:w="458" w:type="dxa"/>
          </w:tcPr>
          <w:p w14:paraId="60243C1E" w14:textId="77777777" w:rsidR="00924F5E" w:rsidRPr="00924F5E" w:rsidRDefault="00924F5E" w:rsidP="00924F5E">
            <w:pPr>
              <w:rPr>
                <w:rFonts w:ascii="Arial" w:hAnsi="Arial" w:cs="Arial"/>
              </w:rPr>
            </w:pPr>
          </w:p>
        </w:tc>
        <w:tc>
          <w:tcPr>
            <w:tcW w:w="617" w:type="dxa"/>
          </w:tcPr>
          <w:p w14:paraId="69232722" w14:textId="77777777" w:rsidR="00924F5E" w:rsidRPr="00924F5E" w:rsidRDefault="00924F5E" w:rsidP="00924F5E">
            <w:pPr>
              <w:rPr>
                <w:rFonts w:ascii="Arial" w:hAnsi="Arial" w:cs="Arial"/>
              </w:rPr>
            </w:pPr>
          </w:p>
        </w:tc>
        <w:tc>
          <w:tcPr>
            <w:tcW w:w="617" w:type="dxa"/>
          </w:tcPr>
          <w:p w14:paraId="04A13433" w14:textId="77777777" w:rsidR="00924F5E" w:rsidRPr="00924F5E" w:rsidRDefault="00924F5E" w:rsidP="00924F5E">
            <w:pPr>
              <w:rPr>
                <w:rFonts w:ascii="Arial" w:hAnsi="Arial" w:cs="Arial"/>
              </w:rPr>
            </w:pPr>
          </w:p>
        </w:tc>
        <w:tc>
          <w:tcPr>
            <w:tcW w:w="458" w:type="dxa"/>
            <w:hideMark/>
          </w:tcPr>
          <w:p w14:paraId="375C2AC5" w14:textId="77777777" w:rsidR="00924F5E" w:rsidRPr="00924F5E" w:rsidRDefault="00924F5E" w:rsidP="00924F5E">
            <w:pPr>
              <w:rPr>
                <w:rFonts w:ascii="Arial" w:hAnsi="Arial" w:cs="Arial"/>
              </w:rPr>
            </w:pPr>
            <w:r w:rsidRPr="00924F5E">
              <w:rPr>
                <w:rFonts w:ascii="Arial" w:hAnsi="Arial" w:cs="Arial"/>
              </w:rPr>
              <w:t>50%</w:t>
            </w:r>
          </w:p>
        </w:tc>
        <w:tc>
          <w:tcPr>
            <w:tcW w:w="617" w:type="dxa"/>
          </w:tcPr>
          <w:p w14:paraId="65E1A1C7" w14:textId="77777777" w:rsidR="00924F5E" w:rsidRPr="00924F5E" w:rsidRDefault="00924F5E" w:rsidP="00924F5E">
            <w:pPr>
              <w:rPr>
                <w:rFonts w:ascii="Arial" w:hAnsi="Arial" w:cs="Arial"/>
              </w:rPr>
            </w:pPr>
          </w:p>
        </w:tc>
      </w:tr>
      <w:tr w:rsidR="00924F5E" w:rsidRPr="00924F5E" w14:paraId="28CC3EE8" w14:textId="77777777" w:rsidTr="00004431">
        <w:tc>
          <w:tcPr>
            <w:tcW w:w="339" w:type="dxa"/>
            <w:hideMark/>
          </w:tcPr>
          <w:p w14:paraId="041E20FD" w14:textId="77777777" w:rsidR="00924F5E" w:rsidRPr="00924F5E" w:rsidRDefault="00924F5E" w:rsidP="00924F5E">
            <w:pPr>
              <w:rPr>
                <w:rFonts w:ascii="Arial" w:hAnsi="Arial" w:cs="Arial"/>
                <w:sz w:val="24"/>
              </w:rPr>
            </w:pPr>
            <w:r w:rsidRPr="00924F5E">
              <w:rPr>
                <w:rFonts w:ascii="Arial" w:hAnsi="Arial" w:cs="Arial"/>
                <w:sz w:val="24"/>
              </w:rPr>
              <w:t>8</w:t>
            </w:r>
          </w:p>
        </w:tc>
        <w:tc>
          <w:tcPr>
            <w:tcW w:w="1363" w:type="dxa"/>
            <w:hideMark/>
          </w:tcPr>
          <w:p w14:paraId="12E433A6" w14:textId="77777777" w:rsidR="00924F5E" w:rsidRPr="00924F5E" w:rsidRDefault="00924F5E" w:rsidP="00924F5E">
            <w:pPr>
              <w:rPr>
                <w:rFonts w:ascii="Arial" w:hAnsi="Arial" w:cs="Arial"/>
                <w:sz w:val="20"/>
              </w:rPr>
            </w:pPr>
            <w:r w:rsidRPr="00924F5E">
              <w:rPr>
                <w:rFonts w:ascii="Arial" w:hAnsi="Arial" w:cs="Arial"/>
                <w:sz w:val="20"/>
              </w:rPr>
              <w:t>Planificar la clausura del año lectivo y feria de logro</w:t>
            </w:r>
          </w:p>
        </w:tc>
        <w:tc>
          <w:tcPr>
            <w:tcW w:w="1347" w:type="dxa"/>
            <w:hideMark/>
          </w:tcPr>
          <w:p w14:paraId="579E2173" w14:textId="77777777" w:rsidR="00924F5E" w:rsidRPr="00924F5E" w:rsidRDefault="00924F5E" w:rsidP="00924F5E">
            <w:pPr>
              <w:rPr>
                <w:rFonts w:ascii="Arial" w:hAnsi="Arial" w:cs="Arial"/>
                <w:sz w:val="20"/>
              </w:rPr>
            </w:pPr>
            <w:r w:rsidRPr="00924F5E">
              <w:rPr>
                <w:rFonts w:ascii="Arial" w:hAnsi="Arial" w:cs="Arial"/>
                <w:sz w:val="20"/>
              </w:rPr>
              <w:t>Realizar 1 evento de clausura del año</w:t>
            </w:r>
          </w:p>
        </w:tc>
        <w:tc>
          <w:tcPr>
            <w:tcW w:w="1204" w:type="dxa"/>
            <w:hideMark/>
          </w:tcPr>
          <w:p w14:paraId="687610D1" w14:textId="77777777" w:rsidR="00924F5E" w:rsidRPr="00924F5E" w:rsidRDefault="00924F5E" w:rsidP="00924F5E">
            <w:pPr>
              <w:rPr>
                <w:rFonts w:ascii="Arial" w:hAnsi="Arial" w:cs="Arial"/>
                <w:sz w:val="20"/>
              </w:rPr>
            </w:pPr>
            <w:r w:rsidRPr="00924F5E">
              <w:rPr>
                <w:rFonts w:ascii="Arial" w:hAnsi="Arial" w:cs="Arial"/>
                <w:sz w:val="20"/>
              </w:rPr>
              <w:t xml:space="preserve">Bitácora de </w:t>
            </w:r>
            <w:proofErr w:type="spellStart"/>
            <w:r w:rsidRPr="00924F5E">
              <w:rPr>
                <w:rFonts w:ascii="Arial" w:hAnsi="Arial" w:cs="Arial"/>
                <w:sz w:val="20"/>
              </w:rPr>
              <w:t>ejecucion</w:t>
            </w:r>
            <w:proofErr w:type="spellEnd"/>
            <w:r w:rsidRPr="00924F5E">
              <w:rPr>
                <w:rFonts w:ascii="Arial" w:hAnsi="Arial" w:cs="Arial"/>
                <w:sz w:val="20"/>
              </w:rPr>
              <w:t xml:space="preserve"> de actividad</w:t>
            </w:r>
          </w:p>
          <w:p w14:paraId="14700C2D" w14:textId="77777777" w:rsidR="00924F5E" w:rsidRPr="00924F5E" w:rsidRDefault="00924F5E" w:rsidP="00924F5E">
            <w:pPr>
              <w:rPr>
                <w:rFonts w:ascii="Arial" w:hAnsi="Arial" w:cs="Arial"/>
                <w:sz w:val="20"/>
              </w:rPr>
            </w:pPr>
            <w:r w:rsidRPr="00924F5E">
              <w:rPr>
                <w:rFonts w:ascii="Arial" w:hAnsi="Arial" w:cs="Arial"/>
                <w:sz w:val="20"/>
              </w:rPr>
              <w:t xml:space="preserve">Listado de asistencia </w:t>
            </w:r>
          </w:p>
          <w:p w14:paraId="298FE38E" w14:textId="77777777" w:rsidR="00924F5E" w:rsidRPr="00924F5E" w:rsidRDefault="00924F5E" w:rsidP="00924F5E">
            <w:pPr>
              <w:rPr>
                <w:rFonts w:ascii="Arial" w:hAnsi="Arial" w:cs="Arial"/>
                <w:sz w:val="20"/>
              </w:rPr>
            </w:pPr>
            <w:r w:rsidRPr="00924F5E">
              <w:rPr>
                <w:rFonts w:ascii="Arial" w:hAnsi="Arial" w:cs="Arial"/>
                <w:sz w:val="20"/>
              </w:rPr>
              <w:t xml:space="preserve">Fotografías </w:t>
            </w:r>
          </w:p>
        </w:tc>
        <w:tc>
          <w:tcPr>
            <w:tcW w:w="1276" w:type="dxa"/>
            <w:hideMark/>
          </w:tcPr>
          <w:p w14:paraId="101983D3" w14:textId="77777777" w:rsidR="00924F5E" w:rsidRPr="00924F5E" w:rsidRDefault="00924F5E" w:rsidP="00924F5E">
            <w:pPr>
              <w:rPr>
                <w:rFonts w:ascii="Arial" w:hAnsi="Arial" w:cs="Arial"/>
                <w:sz w:val="20"/>
              </w:rPr>
            </w:pPr>
            <w:r w:rsidRPr="00924F5E">
              <w:rPr>
                <w:rFonts w:ascii="Arial" w:hAnsi="Arial" w:cs="Arial"/>
                <w:sz w:val="20"/>
              </w:rPr>
              <w:t>Evento de Clausura del año 2019</w:t>
            </w:r>
          </w:p>
          <w:p w14:paraId="3DE2E2D6" w14:textId="77777777" w:rsidR="00924F5E" w:rsidRPr="00924F5E" w:rsidRDefault="00924F5E" w:rsidP="00924F5E">
            <w:pPr>
              <w:rPr>
                <w:rFonts w:ascii="Arial" w:hAnsi="Arial" w:cs="Arial"/>
                <w:sz w:val="20"/>
              </w:rPr>
            </w:pPr>
            <w:r w:rsidRPr="00924F5E">
              <w:rPr>
                <w:rFonts w:ascii="Arial" w:hAnsi="Arial" w:cs="Arial"/>
                <w:sz w:val="20"/>
              </w:rPr>
              <w:t>Feria de logro</w:t>
            </w:r>
          </w:p>
        </w:tc>
        <w:tc>
          <w:tcPr>
            <w:tcW w:w="1508" w:type="dxa"/>
            <w:hideMark/>
          </w:tcPr>
          <w:p w14:paraId="4424F386" w14:textId="77777777" w:rsidR="00924F5E" w:rsidRPr="00924F5E" w:rsidRDefault="00924F5E" w:rsidP="00924F5E">
            <w:pPr>
              <w:rPr>
                <w:rFonts w:ascii="Arial" w:hAnsi="Arial" w:cs="Arial"/>
                <w:sz w:val="20"/>
              </w:rPr>
            </w:pPr>
            <w:r w:rsidRPr="00924F5E">
              <w:rPr>
                <w:rFonts w:ascii="Arial" w:hAnsi="Arial" w:cs="Arial"/>
                <w:sz w:val="20"/>
              </w:rPr>
              <w:t>*refrigerio</w:t>
            </w:r>
          </w:p>
          <w:p w14:paraId="589F35F8" w14:textId="77777777" w:rsidR="00924F5E" w:rsidRPr="00924F5E" w:rsidRDefault="00924F5E" w:rsidP="00924F5E">
            <w:pPr>
              <w:rPr>
                <w:rFonts w:ascii="Arial" w:hAnsi="Arial" w:cs="Arial"/>
                <w:sz w:val="20"/>
              </w:rPr>
            </w:pPr>
            <w:r w:rsidRPr="00924F5E">
              <w:rPr>
                <w:rFonts w:ascii="Arial" w:hAnsi="Arial" w:cs="Arial"/>
                <w:sz w:val="20"/>
              </w:rPr>
              <w:t>*sonido</w:t>
            </w:r>
          </w:p>
          <w:p w14:paraId="6EE64036" w14:textId="77777777" w:rsidR="00924F5E" w:rsidRPr="00924F5E" w:rsidRDefault="00924F5E" w:rsidP="00924F5E">
            <w:pPr>
              <w:rPr>
                <w:rFonts w:ascii="Arial" w:hAnsi="Arial" w:cs="Arial"/>
                <w:sz w:val="20"/>
              </w:rPr>
            </w:pPr>
            <w:r w:rsidRPr="00924F5E">
              <w:rPr>
                <w:rFonts w:ascii="Arial" w:hAnsi="Arial" w:cs="Arial"/>
                <w:sz w:val="20"/>
              </w:rPr>
              <w:t xml:space="preserve">*cobertura fotográfica </w:t>
            </w:r>
          </w:p>
          <w:p w14:paraId="123A3EA6" w14:textId="77777777" w:rsidR="00924F5E" w:rsidRPr="00924F5E" w:rsidRDefault="00924F5E" w:rsidP="00924F5E">
            <w:pPr>
              <w:rPr>
                <w:rFonts w:ascii="Arial" w:hAnsi="Arial" w:cs="Arial"/>
                <w:sz w:val="20"/>
              </w:rPr>
            </w:pPr>
            <w:r w:rsidRPr="00924F5E">
              <w:rPr>
                <w:rFonts w:ascii="Arial" w:hAnsi="Arial" w:cs="Arial"/>
                <w:sz w:val="20"/>
              </w:rPr>
              <w:t>* estímulos para los niños y niñas participantes</w:t>
            </w:r>
          </w:p>
        </w:tc>
        <w:tc>
          <w:tcPr>
            <w:tcW w:w="1522" w:type="dxa"/>
          </w:tcPr>
          <w:p w14:paraId="5F82107D" w14:textId="77777777" w:rsidR="00924F5E" w:rsidRPr="00924F5E" w:rsidRDefault="00924F5E" w:rsidP="00924F5E">
            <w:pPr>
              <w:rPr>
                <w:rFonts w:ascii="Arial" w:hAnsi="Arial" w:cs="Arial"/>
                <w:sz w:val="20"/>
              </w:rPr>
            </w:pPr>
            <w:r w:rsidRPr="00924F5E">
              <w:rPr>
                <w:rFonts w:ascii="Arial" w:hAnsi="Arial" w:cs="Arial"/>
                <w:sz w:val="20"/>
              </w:rPr>
              <w:t>-Unidad de la NNAJ</w:t>
            </w:r>
          </w:p>
          <w:p w14:paraId="1BBF6F5E" w14:textId="77777777" w:rsidR="00924F5E" w:rsidRPr="00924F5E" w:rsidRDefault="00924F5E" w:rsidP="00924F5E">
            <w:pPr>
              <w:rPr>
                <w:rFonts w:ascii="Arial" w:hAnsi="Arial" w:cs="Arial"/>
                <w:sz w:val="20"/>
              </w:rPr>
            </w:pPr>
            <w:r w:rsidRPr="00924F5E">
              <w:rPr>
                <w:rFonts w:ascii="Arial" w:hAnsi="Arial" w:cs="Arial"/>
                <w:sz w:val="20"/>
              </w:rPr>
              <w:t>- ISNA</w:t>
            </w:r>
          </w:p>
          <w:p w14:paraId="1A202877" w14:textId="77777777" w:rsidR="00924F5E" w:rsidRPr="00924F5E" w:rsidRDefault="00924F5E" w:rsidP="00924F5E">
            <w:pPr>
              <w:rPr>
                <w:rFonts w:ascii="Arial" w:hAnsi="Arial" w:cs="Arial"/>
                <w:sz w:val="20"/>
              </w:rPr>
            </w:pPr>
          </w:p>
        </w:tc>
        <w:tc>
          <w:tcPr>
            <w:tcW w:w="458" w:type="dxa"/>
          </w:tcPr>
          <w:p w14:paraId="5EBD235D" w14:textId="77777777" w:rsidR="00924F5E" w:rsidRPr="00924F5E" w:rsidRDefault="00924F5E" w:rsidP="00924F5E">
            <w:pPr>
              <w:rPr>
                <w:rFonts w:ascii="Arial" w:hAnsi="Arial" w:cs="Arial"/>
              </w:rPr>
            </w:pPr>
          </w:p>
        </w:tc>
        <w:tc>
          <w:tcPr>
            <w:tcW w:w="458" w:type="dxa"/>
          </w:tcPr>
          <w:p w14:paraId="1902813A" w14:textId="77777777" w:rsidR="00924F5E" w:rsidRPr="00924F5E" w:rsidRDefault="00924F5E" w:rsidP="00924F5E">
            <w:pPr>
              <w:rPr>
                <w:rFonts w:ascii="Arial" w:hAnsi="Arial" w:cs="Arial"/>
              </w:rPr>
            </w:pPr>
          </w:p>
        </w:tc>
        <w:tc>
          <w:tcPr>
            <w:tcW w:w="617" w:type="dxa"/>
          </w:tcPr>
          <w:p w14:paraId="10244AC4" w14:textId="77777777" w:rsidR="00924F5E" w:rsidRPr="00924F5E" w:rsidRDefault="00924F5E" w:rsidP="00924F5E">
            <w:pPr>
              <w:rPr>
                <w:rFonts w:ascii="Arial" w:hAnsi="Arial" w:cs="Arial"/>
              </w:rPr>
            </w:pPr>
          </w:p>
        </w:tc>
        <w:tc>
          <w:tcPr>
            <w:tcW w:w="458" w:type="dxa"/>
          </w:tcPr>
          <w:p w14:paraId="5B54F99F" w14:textId="77777777" w:rsidR="00924F5E" w:rsidRPr="00924F5E" w:rsidRDefault="00924F5E" w:rsidP="00924F5E">
            <w:pPr>
              <w:rPr>
                <w:rFonts w:ascii="Arial" w:hAnsi="Arial" w:cs="Arial"/>
              </w:rPr>
            </w:pPr>
          </w:p>
        </w:tc>
        <w:tc>
          <w:tcPr>
            <w:tcW w:w="458" w:type="dxa"/>
          </w:tcPr>
          <w:p w14:paraId="65F94058" w14:textId="77777777" w:rsidR="00924F5E" w:rsidRPr="00924F5E" w:rsidRDefault="00924F5E" w:rsidP="00924F5E">
            <w:pPr>
              <w:rPr>
                <w:rFonts w:ascii="Arial" w:hAnsi="Arial" w:cs="Arial"/>
              </w:rPr>
            </w:pPr>
          </w:p>
        </w:tc>
        <w:tc>
          <w:tcPr>
            <w:tcW w:w="617" w:type="dxa"/>
          </w:tcPr>
          <w:p w14:paraId="26266C47" w14:textId="77777777" w:rsidR="00924F5E" w:rsidRPr="00924F5E" w:rsidRDefault="00924F5E" w:rsidP="00924F5E">
            <w:pPr>
              <w:rPr>
                <w:rFonts w:ascii="Arial" w:hAnsi="Arial" w:cs="Arial"/>
              </w:rPr>
            </w:pPr>
          </w:p>
        </w:tc>
        <w:tc>
          <w:tcPr>
            <w:tcW w:w="458" w:type="dxa"/>
          </w:tcPr>
          <w:p w14:paraId="2B14A062" w14:textId="77777777" w:rsidR="00924F5E" w:rsidRPr="00924F5E" w:rsidRDefault="00924F5E" w:rsidP="00924F5E">
            <w:pPr>
              <w:rPr>
                <w:rFonts w:ascii="Arial" w:hAnsi="Arial" w:cs="Arial"/>
              </w:rPr>
            </w:pPr>
          </w:p>
        </w:tc>
        <w:tc>
          <w:tcPr>
            <w:tcW w:w="458" w:type="dxa"/>
          </w:tcPr>
          <w:p w14:paraId="5159991B" w14:textId="77777777" w:rsidR="00924F5E" w:rsidRPr="00924F5E" w:rsidRDefault="00924F5E" w:rsidP="00924F5E">
            <w:pPr>
              <w:rPr>
                <w:rFonts w:ascii="Arial" w:hAnsi="Arial" w:cs="Arial"/>
              </w:rPr>
            </w:pPr>
          </w:p>
        </w:tc>
        <w:tc>
          <w:tcPr>
            <w:tcW w:w="617" w:type="dxa"/>
          </w:tcPr>
          <w:p w14:paraId="755381EA" w14:textId="77777777" w:rsidR="00924F5E" w:rsidRPr="00924F5E" w:rsidRDefault="00924F5E" w:rsidP="00924F5E">
            <w:pPr>
              <w:rPr>
                <w:rFonts w:ascii="Arial" w:hAnsi="Arial" w:cs="Arial"/>
              </w:rPr>
            </w:pPr>
          </w:p>
        </w:tc>
        <w:tc>
          <w:tcPr>
            <w:tcW w:w="617" w:type="dxa"/>
          </w:tcPr>
          <w:p w14:paraId="1FABD76F" w14:textId="77777777" w:rsidR="00924F5E" w:rsidRPr="00924F5E" w:rsidRDefault="00924F5E" w:rsidP="00924F5E">
            <w:pPr>
              <w:rPr>
                <w:rFonts w:ascii="Arial" w:hAnsi="Arial" w:cs="Arial"/>
              </w:rPr>
            </w:pPr>
          </w:p>
        </w:tc>
        <w:tc>
          <w:tcPr>
            <w:tcW w:w="458" w:type="dxa"/>
          </w:tcPr>
          <w:p w14:paraId="1E7486AE" w14:textId="77777777" w:rsidR="00924F5E" w:rsidRPr="00924F5E" w:rsidRDefault="00924F5E" w:rsidP="00924F5E">
            <w:pPr>
              <w:rPr>
                <w:rFonts w:ascii="Arial" w:hAnsi="Arial" w:cs="Arial"/>
              </w:rPr>
            </w:pPr>
          </w:p>
        </w:tc>
        <w:tc>
          <w:tcPr>
            <w:tcW w:w="617" w:type="dxa"/>
            <w:hideMark/>
          </w:tcPr>
          <w:p w14:paraId="775F9461" w14:textId="77777777" w:rsidR="00924F5E" w:rsidRPr="00924F5E" w:rsidRDefault="00924F5E" w:rsidP="00924F5E">
            <w:pPr>
              <w:rPr>
                <w:rFonts w:ascii="Arial" w:hAnsi="Arial" w:cs="Arial"/>
              </w:rPr>
            </w:pPr>
            <w:r w:rsidRPr="00924F5E">
              <w:rPr>
                <w:rFonts w:ascii="Arial" w:hAnsi="Arial" w:cs="Arial"/>
              </w:rPr>
              <w:t>100%</w:t>
            </w:r>
          </w:p>
        </w:tc>
      </w:tr>
    </w:tbl>
    <w:p w14:paraId="126493B1" w14:textId="77777777" w:rsidR="00924F5E" w:rsidRDefault="00924F5E" w:rsidP="00500DAB">
      <w:pPr>
        <w:spacing w:after="0" w:line="240" w:lineRule="auto"/>
        <w:rPr>
          <w:rFonts w:ascii="Arial" w:eastAsia="Calibri" w:hAnsi="Arial" w:cs="Arial"/>
          <w:b/>
          <w:color w:val="002060"/>
          <w:sz w:val="144"/>
          <w:szCs w:val="144"/>
          <w:lang w:val="es-SV"/>
        </w:rPr>
      </w:pPr>
    </w:p>
    <w:p w14:paraId="2B190B49" w14:textId="77777777" w:rsidR="00705384" w:rsidRDefault="00705384" w:rsidP="00500DAB">
      <w:pPr>
        <w:spacing w:after="0" w:line="240" w:lineRule="auto"/>
        <w:rPr>
          <w:rFonts w:ascii="Arial" w:eastAsia="Calibri" w:hAnsi="Arial" w:cs="Arial"/>
          <w:b/>
          <w:color w:val="002060"/>
          <w:sz w:val="72"/>
          <w:szCs w:val="72"/>
          <w:lang w:val="es-SV"/>
        </w:rPr>
      </w:pPr>
    </w:p>
    <w:p w14:paraId="03FF3A89" w14:textId="77777777" w:rsidR="00705384" w:rsidRDefault="00705384" w:rsidP="00500DAB">
      <w:pPr>
        <w:spacing w:after="0" w:line="240" w:lineRule="auto"/>
        <w:rPr>
          <w:rFonts w:ascii="Arial" w:eastAsia="Calibri" w:hAnsi="Arial" w:cs="Arial"/>
          <w:b/>
          <w:color w:val="002060"/>
          <w:sz w:val="72"/>
          <w:szCs w:val="72"/>
          <w:lang w:val="es-SV"/>
        </w:rPr>
      </w:pPr>
    </w:p>
    <w:p w14:paraId="3E4362FD" w14:textId="77777777" w:rsidR="00705384" w:rsidRDefault="00705384" w:rsidP="00500DAB">
      <w:pPr>
        <w:spacing w:after="0" w:line="240" w:lineRule="auto"/>
        <w:rPr>
          <w:rFonts w:ascii="Arial" w:eastAsia="Calibri" w:hAnsi="Arial" w:cs="Arial"/>
          <w:b/>
          <w:color w:val="002060"/>
          <w:sz w:val="72"/>
          <w:szCs w:val="72"/>
          <w:lang w:val="es-SV"/>
        </w:rPr>
      </w:pPr>
    </w:p>
    <w:p w14:paraId="43617C5B" w14:textId="7CFD7E59" w:rsidR="00705384" w:rsidRDefault="00500DAB" w:rsidP="00705384">
      <w:pPr>
        <w:spacing w:after="0" w:line="240" w:lineRule="auto"/>
        <w:jc w:val="center"/>
        <w:rPr>
          <w:rFonts w:ascii="Arial" w:eastAsia="Calibri" w:hAnsi="Arial" w:cs="Arial"/>
          <w:b/>
          <w:color w:val="002060"/>
          <w:sz w:val="72"/>
          <w:szCs w:val="72"/>
          <w:lang w:val="es-SV"/>
        </w:rPr>
      </w:pPr>
      <w:r w:rsidRPr="00705384">
        <w:rPr>
          <w:rFonts w:ascii="Arial" w:eastAsia="Calibri" w:hAnsi="Arial" w:cs="Arial"/>
          <w:b/>
          <w:color w:val="002060"/>
          <w:sz w:val="72"/>
          <w:szCs w:val="72"/>
          <w:lang w:val="es-SV"/>
        </w:rPr>
        <w:t>UNIDAD DE PROYECTO</w:t>
      </w:r>
      <w:r w:rsidR="00705384">
        <w:rPr>
          <w:rFonts w:ascii="Arial" w:eastAsia="Calibri" w:hAnsi="Arial" w:cs="Arial"/>
          <w:b/>
          <w:color w:val="002060"/>
          <w:sz w:val="72"/>
          <w:szCs w:val="72"/>
          <w:lang w:val="es-SV"/>
        </w:rPr>
        <w:t>S</w:t>
      </w:r>
    </w:p>
    <w:p w14:paraId="23E51857" w14:textId="77777777" w:rsidR="00705384" w:rsidRDefault="00705384" w:rsidP="00705384">
      <w:pPr>
        <w:spacing w:after="0" w:line="240" w:lineRule="auto"/>
        <w:jc w:val="center"/>
        <w:rPr>
          <w:rFonts w:ascii="Arial" w:eastAsia="Calibri" w:hAnsi="Arial" w:cs="Arial"/>
          <w:b/>
          <w:color w:val="002060"/>
          <w:sz w:val="72"/>
          <w:szCs w:val="72"/>
          <w:lang w:val="es-SV"/>
        </w:rPr>
      </w:pPr>
    </w:p>
    <w:p w14:paraId="120152E7" w14:textId="77777777" w:rsidR="00626B67" w:rsidRPr="00705384" w:rsidRDefault="00626B67">
      <w:pPr>
        <w:rPr>
          <w:rFonts w:ascii="Arial" w:eastAsia="Calibri" w:hAnsi="Arial" w:cs="Arial"/>
          <w:b/>
          <w:color w:val="002060"/>
          <w:sz w:val="72"/>
          <w:szCs w:val="72"/>
          <w:lang w:val="es-SV"/>
        </w:rPr>
      </w:pPr>
      <w:r w:rsidRPr="00705384">
        <w:rPr>
          <w:rFonts w:ascii="Arial" w:eastAsia="Calibri" w:hAnsi="Arial" w:cs="Arial"/>
          <w:b/>
          <w:color w:val="002060"/>
          <w:sz w:val="72"/>
          <w:szCs w:val="72"/>
          <w:lang w:val="es-SV"/>
        </w:rPr>
        <w:br w:type="page"/>
      </w:r>
    </w:p>
    <w:tbl>
      <w:tblPr>
        <w:tblStyle w:val="Tablaconcuadrcula"/>
        <w:tblpPr w:leftFromText="141" w:rightFromText="141" w:vertAnchor="page" w:horzAnchor="margin" w:tblpXSpec="center" w:tblpY="2461"/>
        <w:tblW w:w="11540" w:type="dxa"/>
        <w:tblLayout w:type="fixed"/>
        <w:tblLook w:val="04A0" w:firstRow="1" w:lastRow="0" w:firstColumn="1" w:lastColumn="0" w:noHBand="0" w:noVBand="1"/>
      </w:tblPr>
      <w:tblGrid>
        <w:gridCol w:w="374"/>
        <w:gridCol w:w="1668"/>
        <w:gridCol w:w="1398"/>
        <w:gridCol w:w="1076"/>
        <w:gridCol w:w="1077"/>
        <w:gridCol w:w="1397"/>
        <w:gridCol w:w="1402"/>
        <w:gridCol w:w="236"/>
        <w:gridCol w:w="236"/>
        <w:gridCol w:w="325"/>
        <w:gridCol w:w="236"/>
        <w:gridCol w:w="325"/>
        <w:gridCol w:w="236"/>
        <w:gridCol w:w="236"/>
        <w:gridCol w:w="236"/>
        <w:gridCol w:w="236"/>
        <w:gridCol w:w="285"/>
        <w:gridCol w:w="20"/>
        <w:gridCol w:w="256"/>
        <w:gridCol w:w="6"/>
        <w:gridCol w:w="264"/>
        <w:gridCol w:w="15"/>
      </w:tblGrid>
      <w:tr w:rsidR="00626B67" w:rsidRPr="00626B67" w14:paraId="5577BE8D" w14:textId="77777777" w:rsidTr="00004431">
        <w:trPr>
          <w:trHeight w:val="418"/>
        </w:trPr>
        <w:tc>
          <w:tcPr>
            <w:tcW w:w="8392" w:type="dxa"/>
            <w:gridSpan w:val="7"/>
          </w:tcPr>
          <w:p w14:paraId="704797EC" w14:textId="77777777" w:rsidR="00626B67" w:rsidRPr="00626B67" w:rsidRDefault="00626B67" w:rsidP="00626B67">
            <w:pPr>
              <w:rPr>
                <w:rFonts w:ascii="Calibri" w:eastAsia="Calibri" w:hAnsi="Calibri" w:cs="Calibri"/>
              </w:rPr>
            </w:pPr>
            <w:r w:rsidRPr="00626B67">
              <w:rPr>
                <w:rFonts w:ascii="Calibri" w:eastAsia="Calibri" w:hAnsi="Calibri" w:cs="Calibri"/>
                <w:b/>
                <w:bCs/>
              </w:rPr>
              <w:lastRenderedPageBreak/>
              <w:t>OBJETIVO GENERAL:</w:t>
            </w:r>
          </w:p>
        </w:tc>
        <w:tc>
          <w:tcPr>
            <w:tcW w:w="3148" w:type="dxa"/>
            <w:gridSpan w:val="15"/>
          </w:tcPr>
          <w:p w14:paraId="059C3A5D" w14:textId="77777777" w:rsidR="00626B67" w:rsidRPr="00626B67" w:rsidRDefault="00626B67" w:rsidP="00626B67">
            <w:pPr>
              <w:jc w:val="center"/>
              <w:rPr>
                <w:rFonts w:ascii="Calibri" w:eastAsia="Calibri" w:hAnsi="Calibri" w:cs="Calibri"/>
                <w:b/>
                <w:bCs/>
              </w:rPr>
            </w:pPr>
            <w:r w:rsidRPr="00626B67">
              <w:rPr>
                <w:rFonts w:ascii="Calibri" w:eastAsia="Calibri" w:hAnsi="Calibri" w:cs="Calibri"/>
                <w:b/>
                <w:bCs/>
              </w:rPr>
              <w:t>PROGRAMACION DE ACTIVIDADES</w:t>
            </w:r>
          </w:p>
        </w:tc>
      </w:tr>
      <w:tr w:rsidR="00626B67" w:rsidRPr="00626B67" w14:paraId="17F31363" w14:textId="77777777" w:rsidTr="00004431">
        <w:trPr>
          <w:gridAfter w:val="1"/>
          <w:wAfter w:w="15" w:type="dxa"/>
          <w:trHeight w:val="631"/>
        </w:trPr>
        <w:tc>
          <w:tcPr>
            <w:tcW w:w="374" w:type="dxa"/>
          </w:tcPr>
          <w:p w14:paraId="6DD60CF9" w14:textId="77777777" w:rsidR="00626B67" w:rsidRPr="00626B67" w:rsidRDefault="00626B67" w:rsidP="00626B67">
            <w:pPr>
              <w:jc w:val="center"/>
              <w:rPr>
                <w:rFonts w:ascii="Calibri" w:eastAsia="Calibri" w:hAnsi="Calibri" w:cs="Calibri"/>
                <w:color w:val="000000"/>
              </w:rPr>
            </w:pPr>
            <w:r w:rsidRPr="00626B67">
              <w:rPr>
                <w:rFonts w:ascii="Calibri" w:eastAsia="Calibri" w:hAnsi="Calibri" w:cs="Calibri"/>
                <w:color w:val="000000"/>
              </w:rPr>
              <w:t>Nª</w:t>
            </w:r>
          </w:p>
          <w:p w14:paraId="47BC9FEC" w14:textId="77777777" w:rsidR="00626B67" w:rsidRPr="00626B67" w:rsidRDefault="00626B67" w:rsidP="00626B67">
            <w:pPr>
              <w:jc w:val="center"/>
              <w:rPr>
                <w:rFonts w:ascii="Calibri" w:eastAsia="Calibri" w:hAnsi="Calibri" w:cs="Calibri"/>
              </w:rPr>
            </w:pPr>
          </w:p>
        </w:tc>
        <w:tc>
          <w:tcPr>
            <w:tcW w:w="1668" w:type="dxa"/>
          </w:tcPr>
          <w:p w14:paraId="2A4FF721" w14:textId="77777777" w:rsidR="00626B67" w:rsidRPr="00626B67" w:rsidRDefault="00626B67" w:rsidP="00626B67">
            <w:pPr>
              <w:jc w:val="center"/>
              <w:rPr>
                <w:rFonts w:ascii="Calibri" w:eastAsia="Calibri" w:hAnsi="Calibri" w:cs="Calibri"/>
                <w:b/>
                <w:bCs/>
                <w:color w:val="000000"/>
              </w:rPr>
            </w:pPr>
            <w:r w:rsidRPr="00626B67">
              <w:rPr>
                <w:rFonts w:ascii="Calibri" w:eastAsia="Calibri" w:hAnsi="Calibri" w:cs="Calibri"/>
                <w:b/>
                <w:bCs/>
                <w:color w:val="000000"/>
              </w:rPr>
              <w:t>OBJETIVOS ESPECIFICOS</w:t>
            </w:r>
          </w:p>
          <w:p w14:paraId="58C87106" w14:textId="77777777" w:rsidR="00626B67" w:rsidRPr="00626B67" w:rsidRDefault="00626B67" w:rsidP="00626B67">
            <w:pPr>
              <w:jc w:val="center"/>
              <w:rPr>
                <w:rFonts w:ascii="Calibri" w:eastAsia="Calibri" w:hAnsi="Calibri" w:cs="Calibri"/>
              </w:rPr>
            </w:pPr>
          </w:p>
        </w:tc>
        <w:tc>
          <w:tcPr>
            <w:tcW w:w="1398" w:type="dxa"/>
          </w:tcPr>
          <w:p w14:paraId="1CA4CA53" w14:textId="77777777" w:rsidR="00626B67" w:rsidRPr="00626B67" w:rsidRDefault="00626B67" w:rsidP="00626B67">
            <w:pPr>
              <w:jc w:val="center"/>
              <w:rPr>
                <w:rFonts w:ascii="Calibri" w:eastAsia="Calibri" w:hAnsi="Calibri" w:cs="Calibri"/>
                <w:b/>
                <w:bCs/>
                <w:color w:val="000000"/>
              </w:rPr>
            </w:pPr>
            <w:r w:rsidRPr="00626B67">
              <w:rPr>
                <w:rFonts w:ascii="Calibri" w:eastAsia="Calibri" w:hAnsi="Calibri" w:cs="Calibri"/>
                <w:b/>
                <w:bCs/>
                <w:color w:val="000000"/>
              </w:rPr>
              <w:t>META</w:t>
            </w:r>
          </w:p>
          <w:p w14:paraId="78F28F24" w14:textId="77777777" w:rsidR="00626B67" w:rsidRPr="00626B67" w:rsidRDefault="00626B67" w:rsidP="00626B67">
            <w:pPr>
              <w:jc w:val="center"/>
              <w:rPr>
                <w:rFonts w:ascii="Calibri" w:eastAsia="Calibri" w:hAnsi="Calibri" w:cs="Calibri"/>
              </w:rPr>
            </w:pPr>
          </w:p>
        </w:tc>
        <w:tc>
          <w:tcPr>
            <w:tcW w:w="1076" w:type="dxa"/>
          </w:tcPr>
          <w:p w14:paraId="0C6A52BD" w14:textId="77777777" w:rsidR="00626B67" w:rsidRPr="00626B67" w:rsidRDefault="00626B67" w:rsidP="00626B67">
            <w:pPr>
              <w:jc w:val="center"/>
              <w:rPr>
                <w:rFonts w:ascii="Calibri" w:eastAsia="Calibri" w:hAnsi="Calibri" w:cs="Calibri"/>
                <w:b/>
                <w:bCs/>
                <w:color w:val="000000"/>
              </w:rPr>
            </w:pPr>
            <w:r w:rsidRPr="00626B67">
              <w:rPr>
                <w:rFonts w:ascii="Calibri" w:eastAsia="Calibri" w:hAnsi="Calibri" w:cs="Calibri"/>
                <w:b/>
                <w:bCs/>
                <w:color w:val="000000"/>
              </w:rPr>
              <w:t>INDICADOR</w:t>
            </w:r>
          </w:p>
          <w:p w14:paraId="65F4DD79" w14:textId="77777777" w:rsidR="00626B67" w:rsidRPr="00626B67" w:rsidRDefault="00626B67" w:rsidP="00626B67">
            <w:pPr>
              <w:jc w:val="center"/>
              <w:rPr>
                <w:rFonts w:ascii="Calibri" w:eastAsia="Calibri" w:hAnsi="Calibri" w:cs="Calibri"/>
              </w:rPr>
            </w:pPr>
          </w:p>
        </w:tc>
        <w:tc>
          <w:tcPr>
            <w:tcW w:w="1077" w:type="dxa"/>
          </w:tcPr>
          <w:p w14:paraId="7DE1495D" w14:textId="77777777" w:rsidR="00626B67" w:rsidRPr="00626B67" w:rsidRDefault="00626B67" w:rsidP="00626B67">
            <w:pPr>
              <w:jc w:val="center"/>
              <w:rPr>
                <w:rFonts w:ascii="Calibri" w:eastAsia="Calibri" w:hAnsi="Calibri" w:cs="Calibri"/>
                <w:b/>
                <w:bCs/>
                <w:color w:val="000000"/>
              </w:rPr>
            </w:pPr>
            <w:r w:rsidRPr="00626B67">
              <w:rPr>
                <w:rFonts w:ascii="Calibri" w:eastAsia="Calibri" w:hAnsi="Calibri" w:cs="Calibri"/>
                <w:b/>
                <w:bCs/>
                <w:color w:val="000000"/>
              </w:rPr>
              <w:t>ACTIVIDADES</w:t>
            </w:r>
          </w:p>
          <w:p w14:paraId="46C86FE4" w14:textId="77777777" w:rsidR="00626B67" w:rsidRPr="00626B67" w:rsidRDefault="00626B67" w:rsidP="00626B67">
            <w:pPr>
              <w:jc w:val="center"/>
              <w:rPr>
                <w:rFonts w:ascii="Calibri" w:eastAsia="Calibri" w:hAnsi="Calibri" w:cs="Calibri"/>
              </w:rPr>
            </w:pPr>
          </w:p>
        </w:tc>
        <w:tc>
          <w:tcPr>
            <w:tcW w:w="1397" w:type="dxa"/>
          </w:tcPr>
          <w:p w14:paraId="12796874" w14:textId="77777777" w:rsidR="00626B67" w:rsidRPr="00626B67" w:rsidRDefault="00626B67" w:rsidP="00626B67">
            <w:pPr>
              <w:jc w:val="center"/>
              <w:rPr>
                <w:rFonts w:ascii="Calibri" w:eastAsia="Calibri" w:hAnsi="Calibri" w:cs="Calibri"/>
                <w:b/>
                <w:bCs/>
                <w:color w:val="000000"/>
              </w:rPr>
            </w:pPr>
            <w:r w:rsidRPr="00626B67">
              <w:rPr>
                <w:rFonts w:ascii="Calibri" w:eastAsia="Calibri" w:hAnsi="Calibri" w:cs="Calibri"/>
                <w:b/>
                <w:bCs/>
                <w:color w:val="000000"/>
              </w:rPr>
              <w:t>REQUERIMIENTOS</w:t>
            </w:r>
          </w:p>
          <w:p w14:paraId="56A8EFD3" w14:textId="77777777" w:rsidR="00626B67" w:rsidRPr="00626B67" w:rsidRDefault="00626B67" w:rsidP="00626B67">
            <w:pPr>
              <w:jc w:val="center"/>
              <w:rPr>
                <w:rFonts w:ascii="Calibri" w:eastAsia="Calibri" w:hAnsi="Calibri" w:cs="Calibri"/>
              </w:rPr>
            </w:pPr>
          </w:p>
        </w:tc>
        <w:tc>
          <w:tcPr>
            <w:tcW w:w="1402" w:type="dxa"/>
          </w:tcPr>
          <w:p w14:paraId="2A0548A5" w14:textId="77777777" w:rsidR="00626B67" w:rsidRPr="00626B67" w:rsidRDefault="00626B67" w:rsidP="00626B67">
            <w:pPr>
              <w:jc w:val="center"/>
              <w:rPr>
                <w:rFonts w:ascii="Calibri" w:eastAsia="Calibri" w:hAnsi="Calibri" w:cs="Calibri"/>
                <w:b/>
                <w:bCs/>
                <w:color w:val="000000"/>
              </w:rPr>
            </w:pPr>
            <w:r w:rsidRPr="00626B67">
              <w:rPr>
                <w:rFonts w:ascii="Calibri" w:eastAsia="Calibri" w:hAnsi="Calibri" w:cs="Calibri"/>
                <w:b/>
                <w:bCs/>
                <w:color w:val="000000"/>
              </w:rPr>
              <w:t>COORDINACION</w:t>
            </w:r>
          </w:p>
          <w:p w14:paraId="27C0B75D" w14:textId="77777777" w:rsidR="00626B67" w:rsidRPr="00626B67" w:rsidRDefault="00626B67" w:rsidP="00626B67">
            <w:pPr>
              <w:jc w:val="center"/>
              <w:rPr>
                <w:rFonts w:ascii="Calibri" w:eastAsia="Calibri" w:hAnsi="Calibri" w:cs="Calibri"/>
              </w:rPr>
            </w:pPr>
          </w:p>
        </w:tc>
        <w:tc>
          <w:tcPr>
            <w:tcW w:w="236" w:type="dxa"/>
          </w:tcPr>
          <w:p w14:paraId="274720F6" w14:textId="77777777" w:rsidR="00626B67" w:rsidRPr="00626B67" w:rsidRDefault="00626B67" w:rsidP="00626B67">
            <w:pPr>
              <w:rPr>
                <w:rFonts w:ascii="Calibri" w:eastAsia="Calibri" w:hAnsi="Calibri" w:cs="Calibri"/>
              </w:rPr>
            </w:pPr>
            <w:r w:rsidRPr="00626B67">
              <w:rPr>
                <w:rFonts w:ascii="Calibri" w:eastAsia="Calibri" w:hAnsi="Calibri" w:cs="Calibri"/>
              </w:rPr>
              <w:t>E</w:t>
            </w:r>
          </w:p>
        </w:tc>
        <w:tc>
          <w:tcPr>
            <w:tcW w:w="236" w:type="dxa"/>
          </w:tcPr>
          <w:p w14:paraId="6EC83D5A" w14:textId="77777777" w:rsidR="00626B67" w:rsidRPr="00626B67" w:rsidRDefault="00626B67" w:rsidP="00626B67">
            <w:pPr>
              <w:rPr>
                <w:rFonts w:ascii="Calibri" w:eastAsia="Calibri" w:hAnsi="Calibri" w:cs="Calibri"/>
              </w:rPr>
            </w:pPr>
            <w:r w:rsidRPr="00626B67">
              <w:rPr>
                <w:rFonts w:ascii="Calibri" w:eastAsia="Calibri" w:hAnsi="Calibri" w:cs="Calibri"/>
              </w:rPr>
              <w:t>F</w:t>
            </w:r>
          </w:p>
        </w:tc>
        <w:tc>
          <w:tcPr>
            <w:tcW w:w="325" w:type="dxa"/>
          </w:tcPr>
          <w:p w14:paraId="12E6AA8C" w14:textId="77777777" w:rsidR="00626B67" w:rsidRPr="00626B67" w:rsidRDefault="00626B67" w:rsidP="00626B67">
            <w:pPr>
              <w:rPr>
                <w:rFonts w:ascii="Calibri" w:eastAsia="Calibri" w:hAnsi="Calibri" w:cs="Calibri"/>
              </w:rPr>
            </w:pPr>
            <w:r w:rsidRPr="00626B67">
              <w:rPr>
                <w:rFonts w:ascii="Calibri" w:eastAsia="Calibri" w:hAnsi="Calibri" w:cs="Calibri"/>
              </w:rPr>
              <w:t>M</w:t>
            </w:r>
          </w:p>
        </w:tc>
        <w:tc>
          <w:tcPr>
            <w:tcW w:w="236" w:type="dxa"/>
          </w:tcPr>
          <w:p w14:paraId="36297249" w14:textId="77777777" w:rsidR="00626B67" w:rsidRPr="00626B67" w:rsidRDefault="00626B67" w:rsidP="00626B67">
            <w:pPr>
              <w:rPr>
                <w:rFonts w:ascii="Calibri" w:eastAsia="Calibri" w:hAnsi="Calibri" w:cs="Calibri"/>
              </w:rPr>
            </w:pPr>
            <w:r w:rsidRPr="00626B67">
              <w:rPr>
                <w:rFonts w:ascii="Calibri" w:eastAsia="Calibri" w:hAnsi="Calibri" w:cs="Calibri"/>
              </w:rPr>
              <w:t>A</w:t>
            </w:r>
          </w:p>
        </w:tc>
        <w:tc>
          <w:tcPr>
            <w:tcW w:w="325" w:type="dxa"/>
          </w:tcPr>
          <w:p w14:paraId="6F12218D" w14:textId="77777777" w:rsidR="00626B67" w:rsidRPr="00626B67" w:rsidRDefault="00626B67" w:rsidP="00626B67">
            <w:pPr>
              <w:rPr>
                <w:rFonts w:ascii="Calibri" w:eastAsia="Calibri" w:hAnsi="Calibri" w:cs="Calibri"/>
              </w:rPr>
            </w:pPr>
            <w:r w:rsidRPr="00626B67">
              <w:rPr>
                <w:rFonts w:ascii="Calibri" w:eastAsia="Calibri" w:hAnsi="Calibri" w:cs="Calibri"/>
              </w:rPr>
              <w:t>M</w:t>
            </w:r>
          </w:p>
        </w:tc>
        <w:tc>
          <w:tcPr>
            <w:tcW w:w="236" w:type="dxa"/>
          </w:tcPr>
          <w:p w14:paraId="259DFF8E" w14:textId="77777777" w:rsidR="00626B67" w:rsidRPr="00626B67" w:rsidRDefault="00626B67" w:rsidP="00626B67">
            <w:pPr>
              <w:rPr>
                <w:rFonts w:ascii="Calibri" w:eastAsia="Calibri" w:hAnsi="Calibri" w:cs="Calibri"/>
              </w:rPr>
            </w:pPr>
            <w:r w:rsidRPr="00626B67">
              <w:rPr>
                <w:rFonts w:ascii="Calibri" w:eastAsia="Calibri" w:hAnsi="Calibri" w:cs="Calibri"/>
              </w:rPr>
              <w:t>J</w:t>
            </w:r>
          </w:p>
        </w:tc>
        <w:tc>
          <w:tcPr>
            <w:tcW w:w="236" w:type="dxa"/>
          </w:tcPr>
          <w:p w14:paraId="3961C2A1" w14:textId="77777777" w:rsidR="00626B67" w:rsidRPr="00626B67" w:rsidRDefault="00626B67" w:rsidP="00626B67">
            <w:pPr>
              <w:rPr>
                <w:rFonts w:ascii="Calibri" w:eastAsia="Calibri" w:hAnsi="Calibri" w:cs="Calibri"/>
              </w:rPr>
            </w:pPr>
            <w:r w:rsidRPr="00626B67">
              <w:rPr>
                <w:rFonts w:ascii="Calibri" w:eastAsia="Calibri" w:hAnsi="Calibri" w:cs="Calibri"/>
              </w:rPr>
              <w:t>J</w:t>
            </w:r>
          </w:p>
        </w:tc>
        <w:tc>
          <w:tcPr>
            <w:tcW w:w="236" w:type="dxa"/>
          </w:tcPr>
          <w:p w14:paraId="76745E5F" w14:textId="77777777" w:rsidR="00626B67" w:rsidRPr="00626B67" w:rsidRDefault="00626B67" w:rsidP="00626B67">
            <w:pPr>
              <w:rPr>
                <w:rFonts w:ascii="Calibri" w:eastAsia="Calibri" w:hAnsi="Calibri" w:cs="Calibri"/>
              </w:rPr>
            </w:pPr>
            <w:r w:rsidRPr="00626B67">
              <w:rPr>
                <w:rFonts w:ascii="Calibri" w:eastAsia="Calibri" w:hAnsi="Calibri" w:cs="Calibri"/>
              </w:rPr>
              <w:t>A</w:t>
            </w:r>
          </w:p>
        </w:tc>
        <w:tc>
          <w:tcPr>
            <w:tcW w:w="236" w:type="dxa"/>
          </w:tcPr>
          <w:p w14:paraId="69555214" w14:textId="77777777" w:rsidR="00626B67" w:rsidRPr="00626B67" w:rsidRDefault="00626B67" w:rsidP="00626B67">
            <w:pPr>
              <w:rPr>
                <w:rFonts w:ascii="Calibri" w:eastAsia="Calibri" w:hAnsi="Calibri" w:cs="Calibri"/>
              </w:rPr>
            </w:pPr>
            <w:r w:rsidRPr="00626B67">
              <w:rPr>
                <w:rFonts w:ascii="Calibri" w:eastAsia="Calibri" w:hAnsi="Calibri" w:cs="Calibri"/>
              </w:rPr>
              <w:t>S</w:t>
            </w:r>
          </w:p>
        </w:tc>
        <w:tc>
          <w:tcPr>
            <w:tcW w:w="285" w:type="dxa"/>
          </w:tcPr>
          <w:p w14:paraId="093AB4F1" w14:textId="77777777" w:rsidR="00626B67" w:rsidRPr="00626B67" w:rsidRDefault="00626B67" w:rsidP="00626B67">
            <w:pPr>
              <w:rPr>
                <w:rFonts w:ascii="Calibri" w:eastAsia="Calibri" w:hAnsi="Calibri" w:cs="Calibri"/>
              </w:rPr>
            </w:pPr>
            <w:r w:rsidRPr="00626B67">
              <w:rPr>
                <w:rFonts w:ascii="Calibri" w:eastAsia="Calibri" w:hAnsi="Calibri" w:cs="Calibri"/>
              </w:rPr>
              <w:t>O</w:t>
            </w:r>
          </w:p>
        </w:tc>
        <w:tc>
          <w:tcPr>
            <w:tcW w:w="276" w:type="dxa"/>
            <w:gridSpan w:val="2"/>
          </w:tcPr>
          <w:p w14:paraId="2C3C35B4" w14:textId="77777777" w:rsidR="00626B67" w:rsidRPr="00626B67" w:rsidRDefault="00626B67" w:rsidP="00626B67">
            <w:pPr>
              <w:rPr>
                <w:rFonts w:ascii="Calibri" w:eastAsia="Calibri" w:hAnsi="Calibri" w:cs="Calibri"/>
              </w:rPr>
            </w:pPr>
            <w:r w:rsidRPr="00626B67">
              <w:rPr>
                <w:rFonts w:ascii="Calibri" w:eastAsia="Calibri" w:hAnsi="Calibri" w:cs="Calibri"/>
              </w:rPr>
              <w:t>N</w:t>
            </w:r>
          </w:p>
        </w:tc>
        <w:tc>
          <w:tcPr>
            <w:tcW w:w="270" w:type="dxa"/>
            <w:gridSpan w:val="2"/>
          </w:tcPr>
          <w:p w14:paraId="1CE4FE0E" w14:textId="77777777" w:rsidR="00626B67" w:rsidRPr="00626B67" w:rsidRDefault="00626B67" w:rsidP="00626B67">
            <w:pPr>
              <w:rPr>
                <w:rFonts w:ascii="Calibri" w:eastAsia="Calibri" w:hAnsi="Calibri" w:cs="Calibri"/>
              </w:rPr>
            </w:pPr>
            <w:r w:rsidRPr="00626B67">
              <w:rPr>
                <w:rFonts w:ascii="Calibri" w:eastAsia="Calibri" w:hAnsi="Calibri" w:cs="Calibri"/>
              </w:rPr>
              <w:t>D</w:t>
            </w:r>
          </w:p>
        </w:tc>
      </w:tr>
      <w:tr w:rsidR="00626B67" w:rsidRPr="00626B67" w14:paraId="73812D16" w14:textId="77777777" w:rsidTr="00626B67">
        <w:trPr>
          <w:gridAfter w:val="1"/>
          <w:wAfter w:w="15" w:type="dxa"/>
          <w:trHeight w:val="467"/>
        </w:trPr>
        <w:tc>
          <w:tcPr>
            <w:tcW w:w="374" w:type="dxa"/>
          </w:tcPr>
          <w:p w14:paraId="633B8E8F" w14:textId="77777777" w:rsidR="00626B67" w:rsidRPr="00626B67" w:rsidRDefault="00626B67" w:rsidP="00626B67">
            <w:pPr>
              <w:rPr>
                <w:rFonts w:ascii="Calibri" w:eastAsia="Calibri" w:hAnsi="Calibri" w:cs="Calibri"/>
              </w:rPr>
            </w:pPr>
            <w:r w:rsidRPr="00626B67">
              <w:rPr>
                <w:rFonts w:ascii="Calibri" w:eastAsia="Calibri" w:hAnsi="Calibri" w:cs="Calibri"/>
              </w:rPr>
              <w:t>1</w:t>
            </w:r>
          </w:p>
        </w:tc>
        <w:tc>
          <w:tcPr>
            <w:tcW w:w="1668" w:type="dxa"/>
          </w:tcPr>
          <w:p w14:paraId="7ED8FCBB" w14:textId="77777777" w:rsidR="00626B67" w:rsidRPr="00626B67" w:rsidRDefault="00626B67" w:rsidP="00626B67">
            <w:pPr>
              <w:rPr>
                <w:rFonts w:ascii="Calibri" w:eastAsia="Calibri" w:hAnsi="Calibri" w:cs="Calibri"/>
              </w:rPr>
            </w:pPr>
            <w:r w:rsidRPr="00626B67">
              <w:rPr>
                <w:rFonts w:ascii="Calibri" w:eastAsia="Calibri" w:hAnsi="Calibri" w:cs="Calibri"/>
              </w:rPr>
              <w:t xml:space="preserve">Elaborar planes, perfiles y carpetas técnicas de proyectos de infraestructura en el municipio, que permitirá a la unidad de proyectos ejecutarlos. Esto nos dará la línea a seguir para que el municipio se desarrolle y la municipalidad brindara a los ciudadanos acceder a otras condiciones de vida, mediante la preservación y cuido de los </w:t>
            </w:r>
            <w:r w:rsidRPr="00626B67">
              <w:rPr>
                <w:rFonts w:ascii="Calibri" w:eastAsia="Calibri" w:hAnsi="Calibri" w:cs="Calibri"/>
              </w:rPr>
              <w:lastRenderedPageBreak/>
              <w:t>recursos naturales.</w:t>
            </w:r>
          </w:p>
        </w:tc>
        <w:tc>
          <w:tcPr>
            <w:tcW w:w="1398" w:type="dxa"/>
          </w:tcPr>
          <w:p w14:paraId="65648AA4" w14:textId="77777777" w:rsidR="00626B67" w:rsidRPr="00626B67" w:rsidRDefault="00626B67" w:rsidP="00626B67">
            <w:pPr>
              <w:rPr>
                <w:rFonts w:ascii="Calibri" w:eastAsia="Calibri" w:hAnsi="Calibri" w:cs="Calibri"/>
              </w:rPr>
            </w:pPr>
            <w:r w:rsidRPr="00626B67">
              <w:rPr>
                <w:rFonts w:ascii="Calibri" w:eastAsia="Calibri" w:hAnsi="Calibri" w:cs="Calibri"/>
              </w:rPr>
              <w:lastRenderedPageBreak/>
              <w:t xml:space="preserve">Llegar a construir un área de Municipal democrática sostenible con incidencia en el desarrollo atiquizayense y con oportunidades para el desarrollo para sus habitantes. Elaborando planes, perfiles y carpetas técnicas de proyectos de infraestructura en el </w:t>
            </w:r>
            <w:r w:rsidRPr="00626B67">
              <w:rPr>
                <w:rFonts w:ascii="Calibri" w:eastAsia="Calibri" w:hAnsi="Calibri" w:cs="Calibri"/>
              </w:rPr>
              <w:lastRenderedPageBreak/>
              <w:t>municipio, que permitirá a la unidad de proyectos ejecutarlos. Esto nos dará la línea a seguir para que el municipio se desarrolle y la municipalidad brindara a los ciudadanos acceder a otras condiciones de vida, mediante la preservación y cuido de los recursos naturales.</w:t>
            </w:r>
          </w:p>
        </w:tc>
        <w:tc>
          <w:tcPr>
            <w:tcW w:w="1076" w:type="dxa"/>
          </w:tcPr>
          <w:p w14:paraId="5D27A765" w14:textId="77777777" w:rsidR="00626B67" w:rsidRPr="00626B67" w:rsidRDefault="00626B67" w:rsidP="00626B67">
            <w:pPr>
              <w:rPr>
                <w:rFonts w:ascii="Calibri" w:eastAsia="Calibri" w:hAnsi="Calibri" w:cs="Calibri"/>
              </w:rPr>
            </w:pPr>
            <w:r w:rsidRPr="00626B67">
              <w:rPr>
                <w:rFonts w:ascii="Calibri" w:eastAsia="Calibri" w:hAnsi="Calibri" w:cs="Calibri"/>
              </w:rPr>
              <w:lastRenderedPageBreak/>
              <w:t xml:space="preserve">Construcción al 100% de un área Municipal democrática sostenible con incidencia en el desarrollo atiquizayense y con oportunidades para el desarrollo para sus </w:t>
            </w:r>
            <w:r w:rsidRPr="00626B67">
              <w:rPr>
                <w:rFonts w:ascii="Calibri" w:eastAsia="Calibri" w:hAnsi="Calibri" w:cs="Calibri"/>
              </w:rPr>
              <w:lastRenderedPageBreak/>
              <w:t xml:space="preserve">habitantes.  </w:t>
            </w:r>
          </w:p>
        </w:tc>
        <w:tc>
          <w:tcPr>
            <w:tcW w:w="1077" w:type="dxa"/>
          </w:tcPr>
          <w:p w14:paraId="554DA428" w14:textId="77777777" w:rsidR="00626B67" w:rsidRPr="00626B67" w:rsidRDefault="00626B67" w:rsidP="00626B67">
            <w:pPr>
              <w:rPr>
                <w:rFonts w:ascii="Calibri" w:eastAsia="Calibri" w:hAnsi="Calibri" w:cs="Calibri"/>
              </w:rPr>
            </w:pPr>
            <w:r w:rsidRPr="00626B67">
              <w:rPr>
                <w:rFonts w:ascii="Calibri" w:eastAsia="Calibri" w:hAnsi="Calibri" w:cs="Calibri"/>
              </w:rPr>
              <w:lastRenderedPageBreak/>
              <w:t xml:space="preserve">-Realización de inspecciones </w:t>
            </w:r>
          </w:p>
          <w:p w14:paraId="1E9F83E6" w14:textId="77777777" w:rsidR="00626B67" w:rsidRPr="00626B67" w:rsidRDefault="00626B67" w:rsidP="00626B67">
            <w:pPr>
              <w:rPr>
                <w:rFonts w:ascii="Calibri" w:eastAsia="Calibri" w:hAnsi="Calibri" w:cs="Calibri"/>
              </w:rPr>
            </w:pPr>
            <w:r w:rsidRPr="00626B67">
              <w:rPr>
                <w:rFonts w:ascii="Calibri" w:eastAsia="Calibri" w:hAnsi="Calibri" w:cs="Calibri"/>
              </w:rPr>
              <w:t xml:space="preserve">Brindar respuestas a las denuncias </w:t>
            </w:r>
          </w:p>
          <w:p w14:paraId="6893E193" w14:textId="77777777" w:rsidR="00626B67" w:rsidRPr="00626B67" w:rsidRDefault="00626B67" w:rsidP="00626B67">
            <w:pPr>
              <w:rPr>
                <w:rFonts w:ascii="Calibri" w:eastAsia="Calibri" w:hAnsi="Calibri" w:cs="Calibri"/>
              </w:rPr>
            </w:pPr>
            <w:r w:rsidRPr="00626B67">
              <w:rPr>
                <w:rFonts w:ascii="Calibri" w:eastAsia="Calibri" w:hAnsi="Calibri" w:cs="Calibri"/>
              </w:rPr>
              <w:t xml:space="preserve">-Supervisión de obras </w:t>
            </w:r>
          </w:p>
          <w:p w14:paraId="0C41A823" w14:textId="77777777" w:rsidR="00626B67" w:rsidRPr="00626B67" w:rsidRDefault="00626B67" w:rsidP="00626B67">
            <w:pPr>
              <w:rPr>
                <w:rFonts w:ascii="Calibri" w:eastAsia="Calibri" w:hAnsi="Calibri" w:cs="Calibri"/>
              </w:rPr>
            </w:pPr>
            <w:r w:rsidRPr="00626B67">
              <w:rPr>
                <w:rFonts w:ascii="Calibri" w:eastAsia="Calibri" w:hAnsi="Calibri" w:cs="Calibri"/>
              </w:rPr>
              <w:t xml:space="preserve">planificación y coordinación con </w:t>
            </w:r>
            <w:proofErr w:type="spellStart"/>
            <w:r w:rsidRPr="00626B67">
              <w:rPr>
                <w:rFonts w:ascii="Calibri" w:eastAsia="Calibri" w:hAnsi="Calibri" w:cs="Calibri"/>
              </w:rPr>
              <w:t>fovial</w:t>
            </w:r>
            <w:proofErr w:type="spellEnd"/>
          </w:p>
          <w:p w14:paraId="4DDBF120" w14:textId="77777777" w:rsidR="00626B67" w:rsidRPr="00626B67" w:rsidRDefault="00626B67" w:rsidP="00626B67">
            <w:pPr>
              <w:rPr>
                <w:rFonts w:ascii="Calibri" w:eastAsia="Calibri" w:hAnsi="Calibri" w:cs="Calibri"/>
              </w:rPr>
            </w:pPr>
            <w:r w:rsidRPr="00626B67">
              <w:rPr>
                <w:rFonts w:ascii="Calibri" w:eastAsia="Calibri" w:hAnsi="Calibri" w:cs="Calibri"/>
              </w:rPr>
              <w:t>-Carpeta técnica</w:t>
            </w:r>
          </w:p>
          <w:p w14:paraId="09BE2B20" w14:textId="77777777" w:rsidR="00626B67" w:rsidRPr="00626B67" w:rsidRDefault="00626B67" w:rsidP="00626B67">
            <w:pPr>
              <w:rPr>
                <w:rFonts w:ascii="Calibri" w:eastAsia="Calibri" w:hAnsi="Calibri" w:cs="Calibri"/>
              </w:rPr>
            </w:pPr>
            <w:r w:rsidRPr="00626B67">
              <w:rPr>
                <w:rFonts w:ascii="Calibri" w:eastAsia="Calibri" w:hAnsi="Calibri" w:cs="Calibri"/>
              </w:rPr>
              <w:t xml:space="preserve">-Ejecución y </w:t>
            </w:r>
            <w:r w:rsidRPr="00626B67">
              <w:rPr>
                <w:rFonts w:ascii="Calibri" w:eastAsia="Calibri" w:hAnsi="Calibri" w:cs="Calibri"/>
              </w:rPr>
              <w:lastRenderedPageBreak/>
              <w:t>supervisión del plan de bacheo</w:t>
            </w:r>
          </w:p>
          <w:p w14:paraId="5F891D93" w14:textId="77777777" w:rsidR="00626B67" w:rsidRPr="00626B67" w:rsidRDefault="00626B67" w:rsidP="00626B67">
            <w:pPr>
              <w:rPr>
                <w:rFonts w:ascii="Calibri" w:eastAsia="Calibri" w:hAnsi="Calibri" w:cs="Calibri"/>
              </w:rPr>
            </w:pPr>
            <w:r w:rsidRPr="00626B67">
              <w:rPr>
                <w:rFonts w:ascii="Calibri" w:eastAsia="Calibri" w:hAnsi="Calibri" w:cs="Calibri"/>
              </w:rPr>
              <w:t>-Planificación y coordinación con CLESA para el mantenimiento de iluminarias LED de la zona urbana y semi urbana</w:t>
            </w:r>
          </w:p>
        </w:tc>
        <w:tc>
          <w:tcPr>
            <w:tcW w:w="1397" w:type="dxa"/>
          </w:tcPr>
          <w:p w14:paraId="2A407E06" w14:textId="77777777" w:rsidR="00626B67" w:rsidRPr="00626B67" w:rsidRDefault="00626B67" w:rsidP="00626B67">
            <w:pPr>
              <w:rPr>
                <w:rFonts w:ascii="Calibri" w:eastAsia="Calibri" w:hAnsi="Calibri" w:cs="Calibri"/>
              </w:rPr>
            </w:pPr>
          </w:p>
        </w:tc>
        <w:tc>
          <w:tcPr>
            <w:tcW w:w="1402" w:type="dxa"/>
          </w:tcPr>
          <w:p w14:paraId="072F7C0F" w14:textId="77777777" w:rsidR="00626B67" w:rsidRPr="00626B67" w:rsidRDefault="00626B67" w:rsidP="00626B67">
            <w:pPr>
              <w:rPr>
                <w:rFonts w:ascii="Calibri" w:eastAsia="Calibri" w:hAnsi="Calibri" w:cs="Calibri"/>
              </w:rPr>
            </w:pPr>
            <w:r w:rsidRPr="00626B67">
              <w:rPr>
                <w:rFonts w:ascii="Calibri" w:eastAsia="Calibri" w:hAnsi="Calibri" w:cs="Calibri"/>
              </w:rPr>
              <w:t>Uaci.</w:t>
            </w:r>
          </w:p>
          <w:p w14:paraId="43B6F0B0" w14:textId="77777777" w:rsidR="00626B67" w:rsidRPr="00626B67" w:rsidRDefault="00626B67" w:rsidP="00626B67">
            <w:pPr>
              <w:rPr>
                <w:rFonts w:ascii="Calibri" w:eastAsia="Calibri" w:hAnsi="Calibri" w:cs="Calibri"/>
              </w:rPr>
            </w:pPr>
            <w:r w:rsidRPr="00626B67">
              <w:rPr>
                <w:rFonts w:ascii="Calibri" w:eastAsia="Calibri" w:hAnsi="Calibri" w:cs="Calibri"/>
              </w:rPr>
              <w:t>Gerencia de Desarrollo Territorial.</w:t>
            </w:r>
          </w:p>
          <w:p w14:paraId="5C3C7457" w14:textId="77777777" w:rsidR="00626B67" w:rsidRPr="00626B67" w:rsidRDefault="00626B67" w:rsidP="00626B67">
            <w:pPr>
              <w:rPr>
                <w:rFonts w:ascii="Calibri" w:eastAsia="Calibri" w:hAnsi="Calibri" w:cs="Calibri"/>
              </w:rPr>
            </w:pPr>
            <w:r w:rsidRPr="00626B67">
              <w:rPr>
                <w:rFonts w:ascii="Calibri" w:eastAsia="Calibri" w:hAnsi="Calibri" w:cs="Calibri"/>
              </w:rPr>
              <w:t>Mantenimiento de Caminos.</w:t>
            </w:r>
          </w:p>
          <w:p w14:paraId="164816BC" w14:textId="77777777" w:rsidR="00626B67" w:rsidRPr="00626B67" w:rsidRDefault="00626B67" w:rsidP="00626B67">
            <w:pPr>
              <w:rPr>
                <w:rFonts w:ascii="Calibri" w:eastAsia="Calibri" w:hAnsi="Calibri" w:cs="Calibri"/>
              </w:rPr>
            </w:pPr>
            <w:proofErr w:type="spellStart"/>
            <w:r w:rsidRPr="00626B67">
              <w:rPr>
                <w:rFonts w:ascii="Calibri" w:eastAsia="Calibri" w:hAnsi="Calibri" w:cs="Calibri"/>
              </w:rPr>
              <w:t>Fovial</w:t>
            </w:r>
            <w:proofErr w:type="spellEnd"/>
            <w:r w:rsidRPr="00626B67">
              <w:rPr>
                <w:rFonts w:ascii="Calibri" w:eastAsia="Calibri" w:hAnsi="Calibri" w:cs="Calibri"/>
              </w:rPr>
              <w:t>.</w:t>
            </w:r>
          </w:p>
          <w:p w14:paraId="669CD7B4" w14:textId="77777777" w:rsidR="00626B67" w:rsidRPr="00626B67" w:rsidRDefault="00626B67" w:rsidP="00626B67">
            <w:pPr>
              <w:rPr>
                <w:rFonts w:ascii="Calibri" w:eastAsia="Calibri" w:hAnsi="Calibri" w:cs="Calibri"/>
              </w:rPr>
            </w:pPr>
            <w:proofErr w:type="spellStart"/>
            <w:r w:rsidRPr="00626B67">
              <w:rPr>
                <w:rFonts w:ascii="Calibri" w:eastAsia="Calibri" w:hAnsi="Calibri" w:cs="Calibri"/>
              </w:rPr>
              <w:t>Clesa</w:t>
            </w:r>
            <w:proofErr w:type="spellEnd"/>
            <w:r w:rsidRPr="00626B67">
              <w:rPr>
                <w:rFonts w:ascii="Calibri" w:eastAsia="Calibri" w:hAnsi="Calibri" w:cs="Calibri"/>
              </w:rPr>
              <w:t>.</w:t>
            </w:r>
          </w:p>
          <w:p w14:paraId="2A0BF114" w14:textId="77777777" w:rsidR="00626B67" w:rsidRPr="00626B67" w:rsidRDefault="00626B67" w:rsidP="00626B67">
            <w:pPr>
              <w:rPr>
                <w:rFonts w:ascii="Calibri" w:eastAsia="Calibri" w:hAnsi="Calibri" w:cs="Calibri"/>
              </w:rPr>
            </w:pPr>
            <w:r w:rsidRPr="00626B67">
              <w:rPr>
                <w:rFonts w:ascii="Calibri" w:eastAsia="Calibri" w:hAnsi="Calibri" w:cs="Calibri"/>
              </w:rPr>
              <w:t>Unidad Eléctrica.</w:t>
            </w:r>
          </w:p>
          <w:p w14:paraId="272C5A31" w14:textId="77777777" w:rsidR="00626B67" w:rsidRPr="00626B67" w:rsidRDefault="00626B67" w:rsidP="00626B67">
            <w:pPr>
              <w:rPr>
                <w:rFonts w:ascii="Calibri" w:eastAsia="Calibri" w:hAnsi="Calibri" w:cs="Calibri"/>
              </w:rPr>
            </w:pPr>
          </w:p>
          <w:p w14:paraId="6B8CE00A" w14:textId="77777777" w:rsidR="00626B67" w:rsidRPr="00626B67" w:rsidRDefault="00626B67" w:rsidP="00626B67">
            <w:pPr>
              <w:rPr>
                <w:rFonts w:ascii="Calibri" w:eastAsia="Calibri" w:hAnsi="Calibri" w:cs="Calibri"/>
              </w:rPr>
            </w:pPr>
          </w:p>
          <w:p w14:paraId="167BE276" w14:textId="77777777" w:rsidR="00626B67" w:rsidRPr="00626B67" w:rsidRDefault="00626B67" w:rsidP="00626B67">
            <w:pPr>
              <w:rPr>
                <w:rFonts w:ascii="Calibri" w:eastAsia="Calibri" w:hAnsi="Calibri" w:cs="Calibri"/>
              </w:rPr>
            </w:pPr>
          </w:p>
          <w:p w14:paraId="29AB820A" w14:textId="77777777" w:rsidR="00626B67" w:rsidRPr="00626B67" w:rsidRDefault="00626B67" w:rsidP="00626B67">
            <w:pPr>
              <w:rPr>
                <w:rFonts w:ascii="Calibri" w:eastAsia="Calibri" w:hAnsi="Calibri" w:cs="Calibri"/>
              </w:rPr>
            </w:pPr>
          </w:p>
        </w:tc>
        <w:tc>
          <w:tcPr>
            <w:tcW w:w="236" w:type="dxa"/>
            <w:shd w:val="clear" w:color="auto" w:fill="B4C6E7"/>
          </w:tcPr>
          <w:p w14:paraId="33A883D0"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36" w:type="dxa"/>
            <w:shd w:val="clear" w:color="auto" w:fill="B4C6E7"/>
          </w:tcPr>
          <w:p w14:paraId="62D595A8"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325" w:type="dxa"/>
            <w:shd w:val="clear" w:color="auto" w:fill="B4C6E7"/>
          </w:tcPr>
          <w:p w14:paraId="36DB38BB"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36" w:type="dxa"/>
            <w:shd w:val="clear" w:color="auto" w:fill="B4C6E7"/>
          </w:tcPr>
          <w:p w14:paraId="131C2A97"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325" w:type="dxa"/>
            <w:shd w:val="clear" w:color="auto" w:fill="B4C6E7"/>
          </w:tcPr>
          <w:p w14:paraId="3A9A8F5D"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36" w:type="dxa"/>
            <w:shd w:val="clear" w:color="auto" w:fill="B4C6E7"/>
          </w:tcPr>
          <w:p w14:paraId="567AB894"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36" w:type="dxa"/>
            <w:shd w:val="clear" w:color="auto" w:fill="B4C6E7"/>
          </w:tcPr>
          <w:p w14:paraId="3D07DEC8"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36" w:type="dxa"/>
            <w:shd w:val="clear" w:color="auto" w:fill="B4C6E7"/>
          </w:tcPr>
          <w:p w14:paraId="71FA7066"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36" w:type="dxa"/>
            <w:shd w:val="clear" w:color="auto" w:fill="B4C6E7"/>
          </w:tcPr>
          <w:p w14:paraId="2FB6FFC7"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305" w:type="dxa"/>
            <w:gridSpan w:val="2"/>
            <w:shd w:val="clear" w:color="auto" w:fill="B4C6E7"/>
          </w:tcPr>
          <w:p w14:paraId="1A7F3F8D"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62" w:type="dxa"/>
            <w:gridSpan w:val="2"/>
            <w:shd w:val="clear" w:color="auto" w:fill="B4C6E7"/>
          </w:tcPr>
          <w:p w14:paraId="1EB5B7ED"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c>
          <w:tcPr>
            <w:tcW w:w="264" w:type="dxa"/>
            <w:shd w:val="clear" w:color="auto" w:fill="B4C6E7"/>
          </w:tcPr>
          <w:p w14:paraId="3C5DBF50" w14:textId="77777777" w:rsidR="00626B67" w:rsidRPr="00626B67" w:rsidRDefault="00626B67" w:rsidP="00626B67">
            <w:pPr>
              <w:rPr>
                <w:rFonts w:ascii="Calibri" w:eastAsia="Calibri" w:hAnsi="Calibri" w:cs="Calibri"/>
              </w:rPr>
            </w:pPr>
            <w:r w:rsidRPr="00626B67">
              <w:rPr>
                <w:rFonts w:ascii="Calibri" w:eastAsia="Calibri" w:hAnsi="Calibri" w:cs="Calibri"/>
              </w:rPr>
              <w:t>8.33%</w:t>
            </w:r>
          </w:p>
        </w:tc>
      </w:tr>
    </w:tbl>
    <w:p w14:paraId="608BC17A" w14:textId="77777777" w:rsidR="00500DAB" w:rsidRPr="0025013C" w:rsidRDefault="00500DAB" w:rsidP="00500DAB">
      <w:pPr>
        <w:spacing w:after="0" w:line="240" w:lineRule="auto"/>
        <w:rPr>
          <w:rFonts w:ascii="Arial" w:eastAsia="Calibri" w:hAnsi="Arial" w:cs="Arial"/>
          <w:b/>
          <w:color w:val="002060"/>
          <w:sz w:val="144"/>
          <w:szCs w:val="144"/>
          <w:lang w:val="es-SV"/>
        </w:rPr>
      </w:pPr>
    </w:p>
    <w:p w14:paraId="58E6AD2B" w14:textId="77777777" w:rsidR="00500DAB" w:rsidRPr="0025013C" w:rsidRDefault="00500DAB" w:rsidP="00500DAB">
      <w:pPr>
        <w:rPr>
          <w:rFonts w:ascii="Arial" w:eastAsia="Calibri" w:hAnsi="Arial" w:cs="Arial"/>
          <w:b/>
          <w:color w:val="002060"/>
          <w:sz w:val="144"/>
          <w:szCs w:val="144"/>
          <w:lang w:val="es-SV"/>
        </w:rPr>
      </w:pPr>
      <w:r w:rsidRPr="0025013C">
        <w:rPr>
          <w:rFonts w:ascii="Arial" w:eastAsia="Calibri" w:hAnsi="Arial" w:cs="Arial"/>
          <w:b/>
          <w:color w:val="002060"/>
          <w:sz w:val="144"/>
          <w:szCs w:val="144"/>
          <w:lang w:val="es-SV"/>
        </w:rPr>
        <w:br w:type="page"/>
      </w:r>
    </w:p>
    <w:p w14:paraId="5CA2CC01" w14:textId="77777777" w:rsidR="004244FF" w:rsidRDefault="004244FF" w:rsidP="004244FF">
      <w:pPr>
        <w:spacing w:after="0" w:line="240" w:lineRule="auto"/>
        <w:jc w:val="center"/>
        <w:rPr>
          <w:rFonts w:ascii="Arial" w:eastAsia="Calibri" w:hAnsi="Arial" w:cs="Arial"/>
          <w:b/>
          <w:color w:val="002060"/>
          <w:sz w:val="72"/>
          <w:szCs w:val="72"/>
          <w:lang w:val="es-SV"/>
        </w:rPr>
      </w:pPr>
    </w:p>
    <w:p w14:paraId="7E2A5DD3" w14:textId="77777777" w:rsidR="004244FF" w:rsidRDefault="004244FF" w:rsidP="004244FF">
      <w:pPr>
        <w:spacing w:after="0" w:line="240" w:lineRule="auto"/>
        <w:jc w:val="center"/>
        <w:rPr>
          <w:rFonts w:ascii="Arial" w:eastAsia="Calibri" w:hAnsi="Arial" w:cs="Arial"/>
          <w:b/>
          <w:color w:val="002060"/>
          <w:sz w:val="72"/>
          <w:szCs w:val="72"/>
          <w:lang w:val="es-SV"/>
        </w:rPr>
      </w:pPr>
    </w:p>
    <w:p w14:paraId="248E36F8" w14:textId="3A5E6AB4" w:rsidR="00500DAB" w:rsidRDefault="00500DAB" w:rsidP="004244FF">
      <w:pPr>
        <w:spacing w:after="0" w:line="240" w:lineRule="auto"/>
        <w:jc w:val="center"/>
        <w:rPr>
          <w:rFonts w:ascii="Arial" w:eastAsia="Calibri" w:hAnsi="Arial" w:cs="Arial"/>
          <w:b/>
          <w:color w:val="002060"/>
          <w:sz w:val="72"/>
          <w:szCs w:val="72"/>
          <w:lang w:val="es-SV"/>
        </w:rPr>
      </w:pPr>
      <w:r w:rsidRPr="004244FF">
        <w:rPr>
          <w:rFonts w:ascii="Arial" w:eastAsia="Calibri" w:hAnsi="Arial" w:cs="Arial"/>
          <w:b/>
          <w:color w:val="002060"/>
          <w:sz w:val="72"/>
          <w:szCs w:val="72"/>
          <w:lang w:val="es-SV"/>
        </w:rPr>
        <w:t>PROVEEDURIA Y BODEGA</w:t>
      </w:r>
    </w:p>
    <w:p w14:paraId="53304964" w14:textId="07F54F4D" w:rsidR="004244FF" w:rsidRDefault="004244FF" w:rsidP="004244FF">
      <w:pPr>
        <w:spacing w:after="0" w:line="240" w:lineRule="auto"/>
        <w:rPr>
          <w:rFonts w:ascii="Arial" w:eastAsia="Calibri" w:hAnsi="Arial" w:cs="Arial"/>
          <w:b/>
          <w:color w:val="002060"/>
          <w:sz w:val="72"/>
          <w:szCs w:val="72"/>
          <w:lang w:val="es-SV"/>
        </w:rPr>
      </w:pPr>
    </w:p>
    <w:p w14:paraId="0443AC7A" w14:textId="77777777" w:rsidR="004244FF" w:rsidRPr="004244FF" w:rsidRDefault="004244FF" w:rsidP="004244FF">
      <w:pPr>
        <w:spacing w:after="0" w:line="240" w:lineRule="auto"/>
        <w:jc w:val="center"/>
        <w:rPr>
          <w:rFonts w:ascii="Arial" w:eastAsia="Calibri" w:hAnsi="Arial" w:cs="Arial"/>
          <w:b/>
          <w:color w:val="000000" w:themeColor="text1"/>
          <w:sz w:val="52"/>
          <w:szCs w:val="52"/>
          <w:lang w:val="es-SV"/>
        </w:rPr>
      </w:pPr>
    </w:p>
    <w:p w14:paraId="7EDF9498" w14:textId="77777777" w:rsidR="00500DAB" w:rsidRDefault="00500DAB" w:rsidP="00500DAB">
      <w:pPr>
        <w:rPr>
          <w:rFonts w:ascii="Arial" w:eastAsia="Calibri" w:hAnsi="Arial" w:cs="Arial"/>
          <w:b/>
          <w:color w:val="002060"/>
          <w:sz w:val="144"/>
          <w:szCs w:val="144"/>
          <w:lang w:val="es-SV"/>
        </w:rPr>
      </w:pPr>
    </w:p>
    <w:p w14:paraId="33F82117" w14:textId="0ED1155D" w:rsidR="00FB7189" w:rsidRDefault="00FB7189" w:rsidP="00500DAB">
      <w:pPr>
        <w:tabs>
          <w:tab w:val="left" w:pos="2790"/>
        </w:tabs>
        <w:rPr>
          <w:rFonts w:ascii="Arial" w:eastAsia="Calibri" w:hAnsi="Arial" w:cs="Arial"/>
          <w:b/>
          <w:color w:val="002060"/>
          <w:sz w:val="144"/>
          <w:szCs w:val="144"/>
          <w:lang w:val="es-SV"/>
        </w:rPr>
      </w:pPr>
    </w:p>
    <w:p w14:paraId="062D3BDF" w14:textId="77777777" w:rsidR="00B77141" w:rsidRPr="00862337" w:rsidRDefault="00B77141" w:rsidP="00500DAB">
      <w:pPr>
        <w:tabs>
          <w:tab w:val="left" w:pos="2790"/>
        </w:tabs>
        <w:rPr>
          <w:rFonts w:ascii="Arial" w:eastAsia="Calibri" w:hAnsi="Arial" w:cs="Arial"/>
          <w:b/>
          <w:sz w:val="24"/>
          <w:szCs w:val="24"/>
          <w:lang w:val="es-SV"/>
        </w:rPr>
      </w:pPr>
    </w:p>
    <w:p w14:paraId="1AED364E" w14:textId="77777777" w:rsidR="00500DAB" w:rsidRPr="00DC1F23" w:rsidRDefault="00500DAB" w:rsidP="00500DAB">
      <w:pPr>
        <w:rPr>
          <w:rFonts w:ascii="Arial" w:eastAsia="Calibri" w:hAnsi="Arial" w:cs="Arial"/>
          <w:bCs/>
          <w:color w:val="002060"/>
          <w:sz w:val="24"/>
          <w:szCs w:val="24"/>
          <w:lang w:val="es-SV"/>
        </w:rPr>
      </w:pPr>
    </w:p>
    <w:tbl>
      <w:tblPr>
        <w:tblStyle w:val="Tablaconcuadrcula"/>
        <w:tblW w:w="14741" w:type="dxa"/>
        <w:tblInd w:w="-885" w:type="dxa"/>
        <w:tblLayout w:type="fixed"/>
        <w:tblLook w:val="04A0" w:firstRow="1" w:lastRow="0" w:firstColumn="1" w:lastColumn="0" w:noHBand="0" w:noVBand="1"/>
      </w:tblPr>
      <w:tblGrid>
        <w:gridCol w:w="557"/>
        <w:gridCol w:w="1632"/>
        <w:gridCol w:w="2395"/>
        <w:gridCol w:w="979"/>
        <w:gridCol w:w="2943"/>
        <w:gridCol w:w="1276"/>
        <w:gridCol w:w="1264"/>
        <w:gridCol w:w="282"/>
        <w:gridCol w:w="281"/>
        <w:gridCol w:w="282"/>
        <w:gridCol w:w="46"/>
        <w:gridCol w:w="255"/>
        <w:gridCol w:w="263"/>
        <w:gridCol w:w="46"/>
        <w:gridCol w:w="236"/>
        <w:gridCol w:w="282"/>
        <w:gridCol w:w="281"/>
        <w:gridCol w:w="451"/>
        <w:gridCol w:w="283"/>
        <w:gridCol w:w="284"/>
        <w:gridCol w:w="423"/>
      </w:tblGrid>
      <w:tr w:rsidR="00DC1F23" w:rsidRPr="00DC1F23" w14:paraId="07D839CB" w14:textId="77777777" w:rsidTr="00004431">
        <w:trPr>
          <w:trHeight w:val="176"/>
        </w:trPr>
        <w:tc>
          <w:tcPr>
            <w:tcW w:w="557" w:type="dxa"/>
          </w:tcPr>
          <w:p w14:paraId="18D200BE" w14:textId="77777777" w:rsidR="00DC1F23" w:rsidRPr="00DC1F23" w:rsidRDefault="00DC1F23" w:rsidP="00DC1F23">
            <w:pPr>
              <w:tabs>
                <w:tab w:val="left" w:pos="2790"/>
              </w:tabs>
              <w:rPr>
                <w:rFonts w:ascii="Calibri" w:eastAsia="Calibri" w:hAnsi="Calibri" w:cs="Times New Roman"/>
                <w:b/>
                <w:lang w:val="es-SV"/>
              </w:rPr>
            </w:pPr>
          </w:p>
        </w:tc>
        <w:tc>
          <w:tcPr>
            <w:tcW w:w="10489" w:type="dxa"/>
            <w:gridSpan w:val="6"/>
          </w:tcPr>
          <w:p w14:paraId="4B7349F2" w14:textId="16F95BED" w:rsidR="00DC1F23" w:rsidRPr="00DC1F23" w:rsidRDefault="00DC1F23" w:rsidP="00DC1F23">
            <w:pPr>
              <w:spacing w:after="200" w:line="276" w:lineRule="auto"/>
              <w:ind w:left="781"/>
              <w:contextualSpacing/>
              <w:rPr>
                <w:rFonts w:ascii="Calibri" w:eastAsia="Times New Roman" w:hAnsi="Calibri" w:cs="Times New Roman"/>
                <w:b/>
                <w:lang w:val="es-SV" w:eastAsia="es-SV"/>
              </w:rPr>
            </w:pPr>
            <w:r w:rsidRPr="00DC1F23">
              <w:rPr>
                <w:rFonts w:ascii="Calibri" w:eastAsia="Times New Roman" w:hAnsi="Calibri" w:cs="Times New Roman"/>
                <w:b/>
                <w:lang w:val="es-SV" w:eastAsia="es-SV"/>
              </w:rPr>
              <w:t xml:space="preserve">OBJETIVO GENERAL Recibir almacenar y distribuir los bienes materiales y suministros que compra la alcaldía municipal de </w:t>
            </w:r>
            <w:r w:rsidR="000A6F9A" w:rsidRPr="00DC1F23">
              <w:rPr>
                <w:rFonts w:ascii="Calibri" w:eastAsia="Times New Roman" w:hAnsi="Calibri" w:cs="Times New Roman"/>
                <w:b/>
                <w:lang w:val="es-SV" w:eastAsia="es-SV"/>
              </w:rPr>
              <w:t>Atiquizaya para</w:t>
            </w:r>
            <w:r w:rsidRPr="00DC1F23">
              <w:rPr>
                <w:rFonts w:ascii="Calibri" w:eastAsia="Times New Roman" w:hAnsi="Calibri" w:cs="Times New Roman"/>
                <w:b/>
                <w:lang w:val="es-SV" w:eastAsia="es-SV"/>
              </w:rPr>
              <w:t xml:space="preserve"> sus diferentes dependencias y garantizar junto a la unidad solicitante   que estos bienes cumplan con las especificaciones y calidad solicitada</w:t>
            </w:r>
          </w:p>
          <w:p w14:paraId="20E8A959" w14:textId="77777777" w:rsidR="00DC1F23" w:rsidRPr="00DC1F23" w:rsidRDefault="00DC1F23" w:rsidP="00DC1F23">
            <w:pPr>
              <w:tabs>
                <w:tab w:val="left" w:pos="2790"/>
              </w:tabs>
              <w:rPr>
                <w:rFonts w:ascii="Calibri" w:eastAsia="Calibri" w:hAnsi="Calibri" w:cs="Times New Roman"/>
                <w:b/>
                <w:lang w:val="es-SV"/>
              </w:rPr>
            </w:pPr>
          </w:p>
        </w:tc>
        <w:tc>
          <w:tcPr>
            <w:tcW w:w="3695" w:type="dxa"/>
            <w:gridSpan w:val="14"/>
          </w:tcPr>
          <w:p w14:paraId="18B58C68"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Programación de actividades</w:t>
            </w:r>
          </w:p>
        </w:tc>
      </w:tr>
      <w:tr w:rsidR="00DC1F23" w:rsidRPr="00DC1F23" w14:paraId="55E988B0" w14:textId="77777777" w:rsidTr="00004431">
        <w:trPr>
          <w:trHeight w:val="176"/>
        </w:trPr>
        <w:tc>
          <w:tcPr>
            <w:tcW w:w="557" w:type="dxa"/>
          </w:tcPr>
          <w:p w14:paraId="0D2DC337"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Nº</w:t>
            </w:r>
          </w:p>
        </w:tc>
        <w:tc>
          <w:tcPr>
            <w:tcW w:w="1632" w:type="dxa"/>
          </w:tcPr>
          <w:p w14:paraId="2FA6DDBD" w14:textId="0F763C43" w:rsidR="00DC1F23" w:rsidRPr="00DC1F23" w:rsidRDefault="000A6F9A"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Objetivos específicos</w:t>
            </w:r>
          </w:p>
        </w:tc>
        <w:tc>
          <w:tcPr>
            <w:tcW w:w="2395" w:type="dxa"/>
          </w:tcPr>
          <w:p w14:paraId="2F955D73" w14:textId="1A052FFB"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Meta</w:t>
            </w:r>
          </w:p>
        </w:tc>
        <w:tc>
          <w:tcPr>
            <w:tcW w:w="979" w:type="dxa"/>
          </w:tcPr>
          <w:p w14:paraId="102ECAB0"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indicador</w:t>
            </w:r>
          </w:p>
        </w:tc>
        <w:tc>
          <w:tcPr>
            <w:tcW w:w="2943" w:type="dxa"/>
          </w:tcPr>
          <w:p w14:paraId="6E228778"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Actividades</w:t>
            </w:r>
          </w:p>
        </w:tc>
        <w:tc>
          <w:tcPr>
            <w:tcW w:w="1276" w:type="dxa"/>
          </w:tcPr>
          <w:p w14:paraId="3DB3F603"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requerimientos</w:t>
            </w:r>
          </w:p>
        </w:tc>
        <w:tc>
          <w:tcPr>
            <w:tcW w:w="1264" w:type="dxa"/>
          </w:tcPr>
          <w:p w14:paraId="3BF1AED3"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coordinación</w:t>
            </w:r>
          </w:p>
        </w:tc>
        <w:tc>
          <w:tcPr>
            <w:tcW w:w="282" w:type="dxa"/>
          </w:tcPr>
          <w:p w14:paraId="41CCB768"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E</w:t>
            </w:r>
          </w:p>
        </w:tc>
        <w:tc>
          <w:tcPr>
            <w:tcW w:w="281" w:type="dxa"/>
          </w:tcPr>
          <w:p w14:paraId="65A4FA0E"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F</w:t>
            </w:r>
          </w:p>
        </w:tc>
        <w:tc>
          <w:tcPr>
            <w:tcW w:w="282" w:type="dxa"/>
          </w:tcPr>
          <w:p w14:paraId="0519CCCC"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M</w:t>
            </w:r>
          </w:p>
        </w:tc>
        <w:tc>
          <w:tcPr>
            <w:tcW w:w="301" w:type="dxa"/>
            <w:gridSpan w:val="2"/>
          </w:tcPr>
          <w:p w14:paraId="49D25C31"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A</w:t>
            </w:r>
          </w:p>
        </w:tc>
        <w:tc>
          <w:tcPr>
            <w:tcW w:w="263" w:type="dxa"/>
          </w:tcPr>
          <w:p w14:paraId="2627927A"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M</w:t>
            </w:r>
          </w:p>
        </w:tc>
        <w:tc>
          <w:tcPr>
            <w:tcW w:w="282" w:type="dxa"/>
            <w:gridSpan w:val="2"/>
          </w:tcPr>
          <w:p w14:paraId="572B2185"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J</w:t>
            </w:r>
          </w:p>
        </w:tc>
        <w:tc>
          <w:tcPr>
            <w:tcW w:w="282" w:type="dxa"/>
          </w:tcPr>
          <w:p w14:paraId="2CB1C4EF"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J</w:t>
            </w:r>
          </w:p>
        </w:tc>
        <w:tc>
          <w:tcPr>
            <w:tcW w:w="281" w:type="dxa"/>
          </w:tcPr>
          <w:p w14:paraId="3ADCC197"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A</w:t>
            </w:r>
          </w:p>
        </w:tc>
        <w:tc>
          <w:tcPr>
            <w:tcW w:w="451" w:type="dxa"/>
          </w:tcPr>
          <w:p w14:paraId="41FBA39C"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S</w:t>
            </w:r>
          </w:p>
        </w:tc>
        <w:tc>
          <w:tcPr>
            <w:tcW w:w="283" w:type="dxa"/>
          </w:tcPr>
          <w:p w14:paraId="6DC064C5"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O</w:t>
            </w:r>
          </w:p>
        </w:tc>
        <w:tc>
          <w:tcPr>
            <w:tcW w:w="284" w:type="dxa"/>
          </w:tcPr>
          <w:p w14:paraId="08E6D640"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N</w:t>
            </w:r>
          </w:p>
        </w:tc>
        <w:tc>
          <w:tcPr>
            <w:tcW w:w="423" w:type="dxa"/>
          </w:tcPr>
          <w:p w14:paraId="1AB61252"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D</w:t>
            </w:r>
          </w:p>
        </w:tc>
      </w:tr>
      <w:tr w:rsidR="00DC1F23" w:rsidRPr="00DC1F23" w14:paraId="09D8A851" w14:textId="77777777" w:rsidTr="00004431">
        <w:trPr>
          <w:trHeight w:val="176"/>
        </w:trPr>
        <w:tc>
          <w:tcPr>
            <w:tcW w:w="557" w:type="dxa"/>
          </w:tcPr>
          <w:p w14:paraId="7B2DAAEA"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1</w:t>
            </w:r>
          </w:p>
        </w:tc>
        <w:tc>
          <w:tcPr>
            <w:tcW w:w="1632" w:type="dxa"/>
          </w:tcPr>
          <w:p w14:paraId="2202D130"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 xml:space="preserve">Registrar el inventario de consumo a través de informes proporcionados a la </w:t>
            </w:r>
            <w:proofErr w:type="spellStart"/>
            <w:r w:rsidRPr="00DC1F23">
              <w:rPr>
                <w:rFonts w:ascii="Calibri" w:eastAsia="Calibri" w:hAnsi="Calibri" w:cs="Times New Roman"/>
                <w:b/>
                <w:lang w:val="es-SV"/>
              </w:rPr>
              <w:t>uaci</w:t>
            </w:r>
            <w:proofErr w:type="spellEnd"/>
            <w:r w:rsidRPr="00DC1F23">
              <w:rPr>
                <w:rFonts w:ascii="Calibri" w:eastAsia="Calibri" w:hAnsi="Calibri" w:cs="Times New Roman"/>
                <w:b/>
                <w:lang w:val="es-SV"/>
              </w:rPr>
              <w:t xml:space="preserve"> y contabilidad.</w:t>
            </w:r>
          </w:p>
        </w:tc>
        <w:tc>
          <w:tcPr>
            <w:tcW w:w="2395" w:type="dxa"/>
          </w:tcPr>
          <w:p w14:paraId="611FF3C7"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Realizar 12 informes mensuales de consumo para ser entregados a la UACI y contabilidad, para llevar un registro de gastos.</w:t>
            </w:r>
          </w:p>
        </w:tc>
        <w:tc>
          <w:tcPr>
            <w:tcW w:w="979" w:type="dxa"/>
          </w:tcPr>
          <w:p w14:paraId="21D8153A"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informe</w:t>
            </w:r>
          </w:p>
        </w:tc>
        <w:tc>
          <w:tcPr>
            <w:tcW w:w="2943" w:type="dxa"/>
          </w:tcPr>
          <w:p w14:paraId="79B3162D"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 xml:space="preserve">Llevar registros e informar a la </w:t>
            </w:r>
            <w:proofErr w:type="spellStart"/>
            <w:r w:rsidRPr="00DC1F23">
              <w:rPr>
                <w:rFonts w:ascii="Calibri" w:eastAsia="Calibri" w:hAnsi="Calibri" w:cs="Times New Roman"/>
                <w:b/>
                <w:lang w:val="es-SV"/>
              </w:rPr>
              <w:t>uaci</w:t>
            </w:r>
            <w:proofErr w:type="spellEnd"/>
            <w:r w:rsidRPr="00DC1F23">
              <w:rPr>
                <w:rFonts w:ascii="Calibri" w:eastAsia="Calibri" w:hAnsi="Calibri" w:cs="Times New Roman"/>
                <w:b/>
                <w:lang w:val="es-SV"/>
              </w:rPr>
              <w:t xml:space="preserve"> y contabilidad cada mes</w:t>
            </w:r>
          </w:p>
        </w:tc>
        <w:tc>
          <w:tcPr>
            <w:tcW w:w="1276" w:type="dxa"/>
          </w:tcPr>
          <w:p w14:paraId="6666C0D2"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papelería</w:t>
            </w:r>
          </w:p>
        </w:tc>
        <w:tc>
          <w:tcPr>
            <w:tcW w:w="1264" w:type="dxa"/>
          </w:tcPr>
          <w:p w14:paraId="0F001787"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 xml:space="preserve">Jefe de </w:t>
            </w:r>
            <w:proofErr w:type="spellStart"/>
            <w:r w:rsidRPr="00DC1F23">
              <w:rPr>
                <w:rFonts w:ascii="Calibri" w:eastAsia="Calibri" w:hAnsi="Calibri" w:cs="Times New Roman"/>
                <w:b/>
                <w:lang w:val="es-SV"/>
              </w:rPr>
              <w:t>uaci</w:t>
            </w:r>
            <w:proofErr w:type="spellEnd"/>
          </w:p>
          <w:p w14:paraId="1193445A"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contabilidad</w:t>
            </w:r>
          </w:p>
        </w:tc>
        <w:tc>
          <w:tcPr>
            <w:tcW w:w="282" w:type="dxa"/>
          </w:tcPr>
          <w:p w14:paraId="59B1EDE9" w14:textId="77777777" w:rsidR="00DC1F23" w:rsidRPr="00DC1F23" w:rsidRDefault="00DC1F23" w:rsidP="00DC1F23">
            <w:pPr>
              <w:tabs>
                <w:tab w:val="left" w:pos="2790"/>
              </w:tabs>
              <w:rPr>
                <w:rFonts w:ascii="Calibri" w:eastAsia="Calibri" w:hAnsi="Calibri" w:cs="Times New Roman"/>
                <w:b/>
                <w:lang w:val="es-SV"/>
              </w:rPr>
            </w:pPr>
          </w:p>
        </w:tc>
        <w:tc>
          <w:tcPr>
            <w:tcW w:w="281" w:type="dxa"/>
          </w:tcPr>
          <w:p w14:paraId="1A00ECD9" w14:textId="77777777" w:rsidR="00DC1F23" w:rsidRPr="00DC1F23" w:rsidRDefault="00DC1F23" w:rsidP="00DC1F23">
            <w:pPr>
              <w:tabs>
                <w:tab w:val="left" w:pos="2790"/>
              </w:tabs>
              <w:rPr>
                <w:rFonts w:ascii="Calibri" w:eastAsia="Calibri" w:hAnsi="Calibri" w:cs="Times New Roman"/>
                <w:b/>
                <w:lang w:val="es-SV"/>
              </w:rPr>
            </w:pPr>
          </w:p>
        </w:tc>
        <w:tc>
          <w:tcPr>
            <w:tcW w:w="282" w:type="dxa"/>
          </w:tcPr>
          <w:p w14:paraId="308AF535"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c>
          <w:tcPr>
            <w:tcW w:w="301" w:type="dxa"/>
            <w:gridSpan w:val="2"/>
          </w:tcPr>
          <w:p w14:paraId="5DEDCAD1" w14:textId="77777777" w:rsidR="00DC1F23" w:rsidRPr="00DC1F23" w:rsidRDefault="00DC1F23" w:rsidP="00DC1F23">
            <w:pPr>
              <w:tabs>
                <w:tab w:val="left" w:pos="2790"/>
              </w:tabs>
              <w:rPr>
                <w:rFonts w:ascii="Calibri" w:eastAsia="Calibri" w:hAnsi="Calibri" w:cs="Times New Roman"/>
                <w:b/>
                <w:lang w:val="es-SV"/>
              </w:rPr>
            </w:pPr>
          </w:p>
        </w:tc>
        <w:tc>
          <w:tcPr>
            <w:tcW w:w="263" w:type="dxa"/>
          </w:tcPr>
          <w:p w14:paraId="068AA898" w14:textId="77777777" w:rsidR="00DC1F23" w:rsidRPr="00DC1F23" w:rsidRDefault="00DC1F23" w:rsidP="00DC1F23">
            <w:pPr>
              <w:tabs>
                <w:tab w:val="left" w:pos="2790"/>
              </w:tabs>
              <w:rPr>
                <w:rFonts w:ascii="Calibri" w:eastAsia="Calibri" w:hAnsi="Calibri" w:cs="Times New Roman"/>
                <w:b/>
                <w:lang w:val="es-SV"/>
              </w:rPr>
            </w:pPr>
          </w:p>
        </w:tc>
        <w:tc>
          <w:tcPr>
            <w:tcW w:w="282" w:type="dxa"/>
            <w:gridSpan w:val="2"/>
          </w:tcPr>
          <w:p w14:paraId="10727B94"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c>
          <w:tcPr>
            <w:tcW w:w="282" w:type="dxa"/>
          </w:tcPr>
          <w:p w14:paraId="12FBA4A0" w14:textId="77777777" w:rsidR="00DC1F23" w:rsidRPr="00DC1F23" w:rsidRDefault="00DC1F23" w:rsidP="00DC1F23">
            <w:pPr>
              <w:tabs>
                <w:tab w:val="left" w:pos="2790"/>
              </w:tabs>
              <w:rPr>
                <w:rFonts w:ascii="Calibri" w:eastAsia="Calibri" w:hAnsi="Calibri" w:cs="Times New Roman"/>
                <w:b/>
                <w:lang w:val="es-SV"/>
              </w:rPr>
            </w:pPr>
          </w:p>
        </w:tc>
        <w:tc>
          <w:tcPr>
            <w:tcW w:w="281" w:type="dxa"/>
          </w:tcPr>
          <w:p w14:paraId="5AE74904" w14:textId="77777777" w:rsidR="00DC1F23" w:rsidRPr="00DC1F23" w:rsidRDefault="00DC1F23" w:rsidP="00DC1F23">
            <w:pPr>
              <w:tabs>
                <w:tab w:val="left" w:pos="2790"/>
              </w:tabs>
              <w:rPr>
                <w:rFonts w:ascii="Calibri" w:eastAsia="Calibri" w:hAnsi="Calibri" w:cs="Times New Roman"/>
                <w:b/>
                <w:lang w:val="es-SV"/>
              </w:rPr>
            </w:pPr>
          </w:p>
        </w:tc>
        <w:tc>
          <w:tcPr>
            <w:tcW w:w="451" w:type="dxa"/>
          </w:tcPr>
          <w:p w14:paraId="75E915D0"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c>
          <w:tcPr>
            <w:tcW w:w="283" w:type="dxa"/>
          </w:tcPr>
          <w:p w14:paraId="09F6B3F8" w14:textId="77777777" w:rsidR="00DC1F23" w:rsidRPr="00DC1F23" w:rsidRDefault="00DC1F23" w:rsidP="00DC1F23">
            <w:pPr>
              <w:tabs>
                <w:tab w:val="left" w:pos="2790"/>
              </w:tabs>
              <w:rPr>
                <w:rFonts w:ascii="Calibri" w:eastAsia="Calibri" w:hAnsi="Calibri" w:cs="Times New Roman"/>
                <w:b/>
                <w:lang w:val="es-SV"/>
              </w:rPr>
            </w:pPr>
          </w:p>
        </w:tc>
        <w:tc>
          <w:tcPr>
            <w:tcW w:w="284" w:type="dxa"/>
          </w:tcPr>
          <w:p w14:paraId="5862D7AE" w14:textId="77777777" w:rsidR="00DC1F23" w:rsidRPr="00DC1F23" w:rsidRDefault="00DC1F23" w:rsidP="00DC1F23">
            <w:pPr>
              <w:tabs>
                <w:tab w:val="left" w:pos="2790"/>
              </w:tabs>
              <w:rPr>
                <w:rFonts w:ascii="Calibri" w:eastAsia="Calibri" w:hAnsi="Calibri" w:cs="Times New Roman"/>
                <w:b/>
                <w:lang w:val="es-SV"/>
              </w:rPr>
            </w:pPr>
          </w:p>
        </w:tc>
        <w:tc>
          <w:tcPr>
            <w:tcW w:w="423" w:type="dxa"/>
          </w:tcPr>
          <w:p w14:paraId="62F91CF4"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r>
      <w:tr w:rsidR="00DC1F23" w:rsidRPr="00DC1F23" w14:paraId="15DD575D" w14:textId="77777777" w:rsidTr="00004431">
        <w:trPr>
          <w:trHeight w:val="1031"/>
        </w:trPr>
        <w:tc>
          <w:tcPr>
            <w:tcW w:w="557" w:type="dxa"/>
          </w:tcPr>
          <w:p w14:paraId="57BDDF93"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w:t>
            </w:r>
          </w:p>
        </w:tc>
        <w:tc>
          <w:tcPr>
            <w:tcW w:w="1632" w:type="dxa"/>
          </w:tcPr>
          <w:p w14:paraId="2A36F46D"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 xml:space="preserve">Actualizar entrega diaria  de insumos a través de tarjetas </w:t>
            </w:r>
            <w:proofErr w:type="spellStart"/>
            <w:r w:rsidRPr="00DC1F23">
              <w:rPr>
                <w:rFonts w:ascii="Calibri" w:eastAsia="Calibri" w:hAnsi="Calibri" w:cs="Times New Roman"/>
                <w:b/>
                <w:lang w:val="es-SV"/>
              </w:rPr>
              <w:t>cardex</w:t>
            </w:r>
            <w:proofErr w:type="spellEnd"/>
            <w:r w:rsidRPr="00DC1F23">
              <w:rPr>
                <w:rFonts w:ascii="Calibri" w:eastAsia="Calibri" w:hAnsi="Calibri" w:cs="Times New Roman"/>
                <w:b/>
                <w:lang w:val="es-SV"/>
              </w:rPr>
              <w:t xml:space="preserve"> a las diferentes unidades municipales</w:t>
            </w:r>
          </w:p>
        </w:tc>
        <w:tc>
          <w:tcPr>
            <w:tcW w:w="2395" w:type="dxa"/>
          </w:tcPr>
          <w:p w14:paraId="194BD443" w14:textId="77777777" w:rsidR="00DC1F23" w:rsidRPr="00DC1F23" w:rsidRDefault="00DC1F23" w:rsidP="00DC1F23">
            <w:pPr>
              <w:ind w:left="360"/>
              <w:rPr>
                <w:rFonts w:ascii="Calibri" w:eastAsia="Calibri" w:hAnsi="Calibri" w:cs="Times New Roman"/>
                <w:b/>
                <w:lang w:val="es-SV"/>
              </w:rPr>
            </w:pPr>
          </w:p>
          <w:p w14:paraId="0D1ADFF1"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Registro diario de entrega de insumos</w:t>
            </w:r>
          </w:p>
        </w:tc>
        <w:tc>
          <w:tcPr>
            <w:tcW w:w="979" w:type="dxa"/>
          </w:tcPr>
          <w:p w14:paraId="5B0DCC9B"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 xml:space="preserve">Tarjetas </w:t>
            </w:r>
            <w:proofErr w:type="spellStart"/>
            <w:r w:rsidRPr="00DC1F23">
              <w:rPr>
                <w:rFonts w:ascii="Calibri" w:eastAsia="Calibri" w:hAnsi="Calibri" w:cs="Times New Roman"/>
                <w:b/>
                <w:lang w:val="es-SV"/>
              </w:rPr>
              <w:t>cardex</w:t>
            </w:r>
            <w:proofErr w:type="spellEnd"/>
          </w:p>
        </w:tc>
        <w:tc>
          <w:tcPr>
            <w:tcW w:w="2943" w:type="dxa"/>
          </w:tcPr>
          <w:p w14:paraId="3B6F4F05"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 xml:space="preserve">Llenar diariamente las tarjetas para que quede registrado cada una de las entregas de insumos delas distintas dependencias </w:t>
            </w:r>
          </w:p>
        </w:tc>
        <w:tc>
          <w:tcPr>
            <w:tcW w:w="1276" w:type="dxa"/>
          </w:tcPr>
          <w:p w14:paraId="38373E32"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 xml:space="preserve">Tarjetas </w:t>
            </w:r>
            <w:proofErr w:type="spellStart"/>
            <w:r w:rsidRPr="00DC1F23">
              <w:rPr>
                <w:rFonts w:ascii="Calibri" w:eastAsia="Calibri" w:hAnsi="Calibri" w:cs="Times New Roman"/>
                <w:b/>
                <w:lang w:val="es-SV"/>
              </w:rPr>
              <w:t>cardex</w:t>
            </w:r>
            <w:proofErr w:type="spellEnd"/>
          </w:p>
        </w:tc>
        <w:tc>
          <w:tcPr>
            <w:tcW w:w="1264" w:type="dxa"/>
          </w:tcPr>
          <w:p w14:paraId="3A59D3AA"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Uaci, contabilidad</w:t>
            </w:r>
          </w:p>
        </w:tc>
        <w:tc>
          <w:tcPr>
            <w:tcW w:w="282" w:type="dxa"/>
          </w:tcPr>
          <w:p w14:paraId="2319EFE2" w14:textId="77777777" w:rsidR="00DC1F23" w:rsidRPr="00DC1F23" w:rsidRDefault="00DC1F23" w:rsidP="00DC1F23">
            <w:pPr>
              <w:tabs>
                <w:tab w:val="left" w:pos="2790"/>
              </w:tabs>
              <w:rPr>
                <w:rFonts w:ascii="Calibri" w:eastAsia="Calibri" w:hAnsi="Calibri" w:cs="Times New Roman"/>
                <w:b/>
                <w:lang w:val="es-SV"/>
              </w:rPr>
            </w:pPr>
          </w:p>
        </w:tc>
        <w:tc>
          <w:tcPr>
            <w:tcW w:w="281" w:type="dxa"/>
          </w:tcPr>
          <w:p w14:paraId="351483C0" w14:textId="77777777" w:rsidR="00DC1F23" w:rsidRPr="00DC1F23" w:rsidRDefault="00DC1F23" w:rsidP="00DC1F23">
            <w:pPr>
              <w:tabs>
                <w:tab w:val="left" w:pos="2790"/>
              </w:tabs>
              <w:rPr>
                <w:rFonts w:ascii="Calibri" w:eastAsia="Calibri" w:hAnsi="Calibri" w:cs="Times New Roman"/>
                <w:b/>
                <w:lang w:val="es-SV"/>
              </w:rPr>
            </w:pPr>
          </w:p>
        </w:tc>
        <w:tc>
          <w:tcPr>
            <w:tcW w:w="282" w:type="dxa"/>
          </w:tcPr>
          <w:p w14:paraId="6F0F1DA3"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c>
          <w:tcPr>
            <w:tcW w:w="301" w:type="dxa"/>
            <w:gridSpan w:val="2"/>
          </w:tcPr>
          <w:p w14:paraId="31F0DB98" w14:textId="77777777" w:rsidR="00DC1F23" w:rsidRPr="00DC1F23" w:rsidRDefault="00DC1F23" w:rsidP="00DC1F23">
            <w:pPr>
              <w:tabs>
                <w:tab w:val="left" w:pos="2790"/>
              </w:tabs>
              <w:rPr>
                <w:rFonts w:ascii="Calibri" w:eastAsia="Calibri" w:hAnsi="Calibri" w:cs="Times New Roman"/>
                <w:b/>
                <w:lang w:val="es-SV"/>
              </w:rPr>
            </w:pPr>
          </w:p>
        </w:tc>
        <w:tc>
          <w:tcPr>
            <w:tcW w:w="263" w:type="dxa"/>
          </w:tcPr>
          <w:p w14:paraId="002526EC" w14:textId="77777777" w:rsidR="00DC1F23" w:rsidRPr="00DC1F23" w:rsidRDefault="00DC1F23" w:rsidP="00DC1F23">
            <w:pPr>
              <w:tabs>
                <w:tab w:val="left" w:pos="2790"/>
              </w:tabs>
              <w:rPr>
                <w:rFonts w:ascii="Calibri" w:eastAsia="Calibri" w:hAnsi="Calibri" w:cs="Times New Roman"/>
                <w:b/>
                <w:lang w:val="es-SV"/>
              </w:rPr>
            </w:pPr>
          </w:p>
        </w:tc>
        <w:tc>
          <w:tcPr>
            <w:tcW w:w="282" w:type="dxa"/>
            <w:gridSpan w:val="2"/>
          </w:tcPr>
          <w:p w14:paraId="2C52D0E6"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c>
          <w:tcPr>
            <w:tcW w:w="282" w:type="dxa"/>
          </w:tcPr>
          <w:p w14:paraId="0024E4FF" w14:textId="77777777" w:rsidR="00DC1F23" w:rsidRPr="00DC1F23" w:rsidRDefault="00DC1F23" w:rsidP="00DC1F23">
            <w:pPr>
              <w:tabs>
                <w:tab w:val="left" w:pos="2790"/>
              </w:tabs>
              <w:rPr>
                <w:rFonts w:ascii="Calibri" w:eastAsia="Calibri" w:hAnsi="Calibri" w:cs="Times New Roman"/>
                <w:b/>
                <w:lang w:val="es-SV"/>
              </w:rPr>
            </w:pPr>
          </w:p>
        </w:tc>
        <w:tc>
          <w:tcPr>
            <w:tcW w:w="281" w:type="dxa"/>
          </w:tcPr>
          <w:p w14:paraId="2271B98B" w14:textId="77777777" w:rsidR="00DC1F23" w:rsidRPr="00DC1F23" w:rsidRDefault="00DC1F23" w:rsidP="00DC1F23">
            <w:pPr>
              <w:tabs>
                <w:tab w:val="left" w:pos="2790"/>
              </w:tabs>
              <w:rPr>
                <w:rFonts w:ascii="Calibri" w:eastAsia="Calibri" w:hAnsi="Calibri" w:cs="Times New Roman"/>
                <w:b/>
                <w:lang w:val="es-SV"/>
              </w:rPr>
            </w:pPr>
          </w:p>
        </w:tc>
        <w:tc>
          <w:tcPr>
            <w:tcW w:w="451" w:type="dxa"/>
          </w:tcPr>
          <w:p w14:paraId="7FE7D818"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c>
          <w:tcPr>
            <w:tcW w:w="283" w:type="dxa"/>
          </w:tcPr>
          <w:p w14:paraId="7C5A0DB2" w14:textId="77777777" w:rsidR="00DC1F23" w:rsidRPr="00DC1F23" w:rsidRDefault="00DC1F23" w:rsidP="00DC1F23">
            <w:pPr>
              <w:tabs>
                <w:tab w:val="left" w:pos="2790"/>
              </w:tabs>
              <w:rPr>
                <w:rFonts w:ascii="Calibri" w:eastAsia="Calibri" w:hAnsi="Calibri" w:cs="Times New Roman"/>
                <w:b/>
                <w:lang w:val="es-SV"/>
              </w:rPr>
            </w:pPr>
          </w:p>
        </w:tc>
        <w:tc>
          <w:tcPr>
            <w:tcW w:w="284" w:type="dxa"/>
          </w:tcPr>
          <w:p w14:paraId="25CC64F8" w14:textId="77777777" w:rsidR="00DC1F23" w:rsidRPr="00DC1F23" w:rsidRDefault="00DC1F23" w:rsidP="00DC1F23">
            <w:pPr>
              <w:tabs>
                <w:tab w:val="left" w:pos="2790"/>
              </w:tabs>
              <w:rPr>
                <w:rFonts w:ascii="Calibri" w:eastAsia="Calibri" w:hAnsi="Calibri" w:cs="Times New Roman"/>
                <w:b/>
                <w:lang w:val="es-SV"/>
              </w:rPr>
            </w:pPr>
          </w:p>
        </w:tc>
        <w:tc>
          <w:tcPr>
            <w:tcW w:w="423" w:type="dxa"/>
          </w:tcPr>
          <w:p w14:paraId="2D4A48F3" w14:textId="77777777" w:rsidR="00DC1F23" w:rsidRPr="00DC1F23" w:rsidRDefault="00DC1F23" w:rsidP="00DC1F23">
            <w:pPr>
              <w:tabs>
                <w:tab w:val="left" w:pos="2790"/>
              </w:tabs>
              <w:rPr>
                <w:rFonts w:ascii="Calibri" w:eastAsia="Calibri" w:hAnsi="Calibri" w:cs="Times New Roman"/>
                <w:b/>
                <w:lang w:val="es-SV"/>
              </w:rPr>
            </w:pPr>
            <w:r w:rsidRPr="00DC1F23">
              <w:rPr>
                <w:rFonts w:ascii="Calibri" w:eastAsia="Calibri" w:hAnsi="Calibri" w:cs="Times New Roman"/>
                <w:b/>
                <w:lang w:val="es-SV"/>
              </w:rPr>
              <w:t>25%</w:t>
            </w:r>
          </w:p>
        </w:tc>
      </w:tr>
      <w:tr w:rsidR="00DC1F23" w:rsidRPr="00DC1F23" w14:paraId="69C6C3A9" w14:textId="77777777" w:rsidTr="00004431">
        <w:trPr>
          <w:trHeight w:val="3534"/>
        </w:trPr>
        <w:tc>
          <w:tcPr>
            <w:tcW w:w="557" w:type="dxa"/>
          </w:tcPr>
          <w:p w14:paraId="676D5064"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lastRenderedPageBreak/>
              <w:t>3</w:t>
            </w:r>
          </w:p>
        </w:tc>
        <w:tc>
          <w:tcPr>
            <w:tcW w:w="1632" w:type="dxa"/>
          </w:tcPr>
          <w:p w14:paraId="67B202B6"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Fortalecer la disponibilidad de insumos a través de las requisiciones de compras.</w:t>
            </w:r>
          </w:p>
        </w:tc>
        <w:tc>
          <w:tcPr>
            <w:tcW w:w="2395" w:type="dxa"/>
          </w:tcPr>
          <w:p w14:paraId="331F0005" w14:textId="656E5E43" w:rsidR="00DC1F23" w:rsidRPr="00DC1F23" w:rsidRDefault="00DC1F23" w:rsidP="00DC1F23">
            <w:pPr>
              <w:tabs>
                <w:tab w:val="left" w:pos="1320"/>
              </w:tabs>
              <w:jc w:val="center"/>
              <w:rPr>
                <w:rFonts w:ascii="Calibri" w:eastAsia="Calibri" w:hAnsi="Calibri" w:cs="Times New Roman"/>
                <w:b/>
                <w:sz w:val="24"/>
                <w:szCs w:val="24"/>
                <w:lang w:val="es-SV"/>
              </w:rPr>
            </w:pPr>
            <w:r w:rsidRPr="00DC1F23">
              <w:rPr>
                <w:rFonts w:ascii="Calibri" w:eastAsia="Calibri" w:hAnsi="Calibri" w:cs="Times New Roman"/>
                <w:b/>
                <w:sz w:val="24"/>
                <w:szCs w:val="24"/>
                <w:lang w:val="es-SV"/>
              </w:rPr>
              <w:t xml:space="preserve">Remitir a la UACI  12 requisiciones de materiales para la compra cuando ya no haya disponibilidad de productos o insumos y consumó en bodega </w:t>
            </w:r>
          </w:p>
          <w:p w14:paraId="47509BFA"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979" w:type="dxa"/>
          </w:tcPr>
          <w:p w14:paraId="7A7CAFB1"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Notas de requisición</w:t>
            </w:r>
          </w:p>
        </w:tc>
        <w:tc>
          <w:tcPr>
            <w:tcW w:w="2943" w:type="dxa"/>
          </w:tcPr>
          <w:p w14:paraId="1C6D0C65" w14:textId="6020F74F"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 xml:space="preserve">Coordinar con la </w:t>
            </w:r>
            <w:r w:rsidR="00E42FFF">
              <w:rPr>
                <w:rFonts w:ascii="Calibri" w:eastAsia="Calibri" w:hAnsi="Calibri" w:cs="Times New Roman"/>
                <w:b/>
                <w:sz w:val="24"/>
                <w:szCs w:val="24"/>
                <w:lang w:val="es-SV"/>
              </w:rPr>
              <w:t>UACI</w:t>
            </w:r>
            <w:r w:rsidRPr="00DC1F23">
              <w:rPr>
                <w:rFonts w:ascii="Calibri" w:eastAsia="Calibri" w:hAnsi="Calibri" w:cs="Times New Roman"/>
                <w:b/>
                <w:sz w:val="24"/>
                <w:szCs w:val="24"/>
                <w:lang w:val="es-SV"/>
              </w:rPr>
              <w:t xml:space="preserve"> y enviar nota de insumos con poca disponibilidad para su respectiva compra</w:t>
            </w:r>
          </w:p>
        </w:tc>
        <w:tc>
          <w:tcPr>
            <w:tcW w:w="1276" w:type="dxa"/>
          </w:tcPr>
          <w:p w14:paraId="1E81322B"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Papelería</w:t>
            </w:r>
          </w:p>
        </w:tc>
        <w:tc>
          <w:tcPr>
            <w:tcW w:w="1264" w:type="dxa"/>
          </w:tcPr>
          <w:p w14:paraId="5D6E6D4B"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UACI</w:t>
            </w:r>
          </w:p>
        </w:tc>
        <w:tc>
          <w:tcPr>
            <w:tcW w:w="282" w:type="dxa"/>
          </w:tcPr>
          <w:p w14:paraId="7063AFA2"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E</w:t>
            </w:r>
          </w:p>
        </w:tc>
        <w:tc>
          <w:tcPr>
            <w:tcW w:w="281" w:type="dxa"/>
          </w:tcPr>
          <w:p w14:paraId="3B55CE71" w14:textId="77777777" w:rsidR="00DC1F23" w:rsidRPr="00DC1F23" w:rsidRDefault="00DC1F23" w:rsidP="00DC1F23">
            <w:pPr>
              <w:rPr>
                <w:rFonts w:ascii="Calibri" w:eastAsia="Calibri" w:hAnsi="Calibri" w:cs="Times New Roman"/>
                <w:sz w:val="24"/>
                <w:szCs w:val="24"/>
                <w:lang w:val="es-SV"/>
              </w:rPr>
            </w:pPr>
            <w:r w:rsidRPr="00DC1F23">
              <w:rPr>
                <w:rFonts w:ascii="Calibri" w:eastAsia="Calibri" w:hAnsi="Calibri" w:cs="Times New Roman"/>
                <w:sz w:val="24"/>
                <w:szCs w:val="24"/>
                <w:lang w:val="es-SV"/>
              </w:rPr>
              <w:t>F</w:t>
            </w:r>
          </w:p>
        </w:tc>
        <w:tc>
          <w:tcPr>
            <w:tcW w:w="328" w:type="dxa"/>
            <w:gridSpan w:val="2"/>
          </w:tcPr>
          <w:p w14:paraId="65DD90CD"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M</w:t>
            </w:r>
          </w:p>
          <w:p w14:paraId="0008FAD1" w14:textId="77777777" w:rsidR="00DC1F23" w:rsidRPr="00DC1F23" w:rsidRDefault="00DC1F23" w:rsidP="00DC1F23">
            <w:pPr>
              <w:rPr>
                <w:rFonts w:ascii="Calibri" w:eastAsia="Calibri" w:hAnsi="Calibri" w:cs="Times New Roman"/>
                <w:sz w:val="24"/>
                <w:szCs w:val="24"/>
                <w:lang w:val="es-SV"/>
              </w:rPr>
            </w:pPr>
          </w:p>
          <w:p w14:paraId="738ADE71" w14:textId="77777777" w:rsidR="00DC1F23" w:rsidRPr="00DC1F23" w:rsidRDefault="00DC1F23" w:rsidP="00DC1F23">
            <w:pPr>
              <w:rPr>
                <w:rFonts w:ascii="Calibri" w:eastAsia="Calibri" w:hAnsi="Calibri" w:cs="Times New Roman"/>
                <w:sz w:val="24"/>
                <w:szCs w:val="24"/>
                <w:lang w:val="es-SV"/>
              </w:rPr>
            </w:pPr>
            <w:r w:rsidRPr="00DC1F23">
              <w:rPr>
                <w:rFonts w:ascii="Calibri" w:eastAsia="Calibri" w:hAnsi="Calibri" w:cs="Times New Roman"/>
                <w:sz w:val="24"/>
                <w:szCs w:val="24"/>
                <w:lang w:val="es-SV"/>
              </w:rPr>
              <w:t>25%</w:t>
            </w:r>
          </w:p>
        </w:tc>
        <w:tc>
          <w:tcPr>
            <w:tcW w:w="255" w:type="dxa"/>
          </w:tcPr>
          <w:p w14:paraId="31848FF0"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A</w:t>
            </w:r>
          </w:p>
        </w:tc>
        <w:tc>
          <w:tcPr>
            <w:tcW w:w="309" w:type="dxa"/>
            <w:gridSpan w:val="2"/>
          </w:tcPr>
          <w:p w14:paraId="4592A741" w14:textId="77777777" w:rsidR="00DC1F23" w:rsidRPr="00DC1F23" w:rsidRDefault="00DC1F23" w:rsidP="00DC1F23">
            <w:pPr>
              <w:rPr>
                <w:rFonts w:ascii="Calibri" w:eastAsia="Calibri" w:hAnsi="Calibri" w:cs="Times New Roman"/>
                <w:sz w:val="24"/>
                <w:szCs w:val="24"/>
                <w:lang w:val="es-SV"/>
              </w:rPr>
            </w:pPr>
            <w:r w:rsidRPr="00DC1F23">
              <w:rPr>
                <w:rFonts w:ascii="Calibri" w:eastAsia="Calibri" w:hAnsi="Calibri" w:cs="Times New Roman"/>
                <w:sz w:val="24"/>
                <w:szCs w:val="24"/>
                <w:lang w:val="es-SV"/>
              </w:rPr>
              <w:t>M</w:t>
            </w:r>
          </w:p>
        </w:tc>
        <w:tc>
          <w:tcPr>
            <w:tcW w:w="236" w:type="dxa"/>
          </w:tcPr>
          <w:p w14:paraId="262743E1"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J</w:t>
            </w:r>
          </w:p>
          <w:p w14:paraId="4B63CB5B" w14:textId="77777777" w:rsidR="00DC1F23" w:rsidRPr="00DC1F23" w:rsidRDefault="00DC1F23" w:rsidP="00DC1F23">
            <w:pPr>
              <w:tabs>
                <w:tab w:val="left" w:pos="2790"/>
              </w:tabs>
              <w:rPr>
                <w:rFonts w:ascii="Calibri" w:eastAsia="Calibri" w:hAnsi="Calibri" w:cs="Times New Roman"/>
                <w:b/>
                <w:sz w:val="24"/>
                <w:szCs w:val="24"/>
                <w:lang w:val="es-SV"/>
              </w:rPr>
            </w:pPr>
          </w:p>
          <w:p w14:paraId="4E7D39E0"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282" w:type="dxa"/>
          </w:tcPr>
          <w:p w14:paraId="35221BB8"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J</w:t>
            </w:r>
          </w:p>
        </w:tc>
        <w:tc>
          <w:tcPr>
            <w:tcW w:w="281" w:type="dxa"/>
          </w:tcPr>
          <w:p w14:paraId="788E3769" w14:textId="77777777" w:rsidR="00DC1F23" w:rsidRPr="00DC1F23" w:rsidRDefault="00DC1F23" w:rsidP="00DC1F23">
            <w:pPr>
              <w:rPr>
                <w:rFonts w:ascii="Calibri" w:eastAsia="Calibri" w:hAnsi="Calibri" w:cs="Times New Roman"/>
                <w:sz w:val="24"/>
                <w:szCs w:val="24"/>
                <w:lang w:val="es-SV"/>
              </w:rPr>
            </w:pPr>
            <w:r w:rsidRPr="00DC1F23">
              <w:rPr>
                <w:rFonts w:ascii="Calibri" w:eastAsia="Calibri" w:hAnsi="Calibri" w:cs="Times New Roman"/>
                <w:sz w:val="24"/>
                <w:szCs w:val="24"/>
                <w:lang w:val="es-SV"/>
              </w:rPr>
              <w:t>A</w:t>
            </w:r>
          </w:p>
        </w:tc>
        <w:tc>
          <w:tcPr>
            <w:tcW w:w="451" w:type="dxa"/>
          </w:tcPr>
          <w:p w14:paraId="02F0A19F"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S</w:t>
            </w:r>
          </w:p>
          <w:p w14:paraId="64750895" w14:textId="77777777" w:rsidR="00DC1F23" w:rsidRPr="00DC1F23" w:rsidRDefault="00DC1F23" w:rsidP="00DC1F23">
            <w:pPr>
              <w:tabs>
                <w:tab w:val="left" w:pos="2790"/>
              </w:tabs>
              <w:rPr>
                <w:rFonts w:ascii="Calibri" w:eastAsia="Calibri" w:hAnsi="Calibri" w:cs="Times New Roman"/>
                <w:b/>
                <w:sz w:val="24"/>
                <w:szCs w:val="24"/>
                <w:lang w:val="es-SV"/>
              </w:rPr>
            </w:pPr>
          </w:p>
          <w:p w14:paraId="78D72255"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283" w:type="dxa"/>
          </w:tcPr>
          <w:p w14:paraId="704CFE6D"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O</w:t>
            </w:r>
          </w:p>
        </w:tc>
        <w:tc>
          <w:tcPr>
            <w:tcW w:w="284" w:type="dxa"/>
          </w:tcPr>
          <w:p w14:paraId="54C99CFF" w14:textId="77777777" w:rsidR="00DC1F23" w:rsidRPr="00DC1F23" w:rsidRDefault="00DC1F23" w:rsidP="00DC1F23">
            <w:pPr>
              <w:rPr>
                <w:rFonts w:ascii="Calibri" w:eastAsia="Calibri" w:hAnsi="Calibri" w:cs="Times New Roman"/>
                <w:sz w:val="24"/>
                <w:szCs w:val="24"/>
                <w:lang w:val="es-SV"/>
              </w:rPr>
            </w:pPr>
            <w:r w:rsidRPr="00DC1F23">
              <w:rPr>
                <w:rFonts w:ascii="Calibri" w:eastAsia="Calibri" w:hAnsi="Calibri" w:cs="Times New Roman"/>
                <w:sz w:val="24"/>
                <w:szCs w:val="24"/>
                <w:lang w:val="es-SV"/>
              </w:rPr>
              <w:t>N</w:t>
            </w:r>
          </w:p>
        </w:tc>
        <w:tc>
          <w:tcPr>
            <w:tcW w:w="423" w:type="dxa"/>
          </w:tcPr>
          <w:p w14:paraId="5598D726"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D</w:t>
            </w:r>
          </w:p>
          <w:p w14:paraId="6382B7F3" w14:textId="77777777" w:rsidR="00DC1F23" w:rsidRPr="00DC1F23" w:rsidRDefault="00DC1F23" w:rsidP="00DC1F23">
            <w:pPr>
              <w:rPr>
                <w:rFonts w:ascii="Calibri" w:eastAsia="Calibri" w:hAnsi="Calibri" w:cs="Times New Roman"/>
                <w:sz w:val="24"/>
                <w:szCs w:val="24"/>
                <w:lang w:val="es-SV"/>
              </w:rPr>
            </w:pPr>
          </w:p>
          <w:p w14:paraId="28D7DBBE" w14:textId="77777777" w:rsidR="00DC1F23" w:rsidRPr="00DC1F23" w:rsidRDefault="00DC1F23" w:rsidP="00DC1F23">
            <w:pPr>
              <w:rPr>
                <w:rFonts w:ascii="Calibri" w:eastAsia="Calibri" w:hAnsi="Calibri" w:cs="Times New Roman"/>
                <w:sz w:val="24"/>
                <w:szCs w:val="24"/>
                <w:lang w:val="es-SV"/>
              </w:rPr>
            </w:pPr>
            <w:r w:rsidRPr="00DC1F23">
              <w:rPr>
                <w:rFonts w:ascii="Calibri" w:eastAsia="Calibri" w:hAnsi="Calibri" w:cs="Times New Roman"/>
                <w:sz w:val="24"/>
                <w:szCs w:val="24"/>
                <w:lang w:val="es-SV"/>
              </w:rPr>
              <w:t>25%</w:t>
            </w:r>
          </w:p>
          <w:p w14:paraId="7C15C22A" w14:textId="77777777" w:rsidR="00DC1F23" w:rsidRPr="00DC1F23" w:rsidRDefault="00DC1F23" w:rsidP="00DC1F23">
            <w:pPr>
              <w:rPr>
                <w:rFonts w:ascii="Calibri" w:eastAsia="Calibri" w:hAnsi="Calibri" w:cs="Times New Roman"/>
                <w:sz w:val="24"/>
                <w:szCs w:val="24"/>
                <w:lang w:val="es-SV"/>
              </w:rPr>
            </w:pPr>
          </w:p>
        </w:tc>
      </w:tr>
      <w:tr w:rsidR="00DC1F23" w:rsidRPr="00DC1F23" w14:paraId="7558E16A" w14:textId="77777777" w:rsidTr="00004431">
        <w:trPr>
          <w:trHeight w:val="2398"/>
        </w:trPr>
        <w:tc>
          <w:tcPr>
            <w:tcW w:w="557" w:type="dxa"/>
          </w:tcPr>
          <w:p w14:paraId="094D14B9"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4</w:t>
            </w:r>
          </w:p>
        </w:tc>
        <w:tc>
          <w:tcPr>
            <w:tcW w:w="1632" w:type="dxa"/>
          </w:tcPr>
          <w:p w14:paraId="6D20A704"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Realizar informes trimestrales de evaluación de metas o resultados esperados por la unidad</w:t>
            </w:r>
          </w:p>
        </w:tc>
        <w:tc>
          <w:tcPr>
            <w:tcW w:w="2395" w:type="dxa"/>
          </w:tcPr>
          <w:p w14:paraId="18B42BEF" w14:textId="77777777" w:rsidR="00DC1F23" w:rsidRPr="00DC1F23" w:rsidRDefault="00DC1F23" w:rsidP="00DC1F23">
            <w:pPr>
              <w:tabs>
                <w:tab w:val="left" w:pos="1320"/>
              </w:tabs>
              <w:jc w:val="center"/>
              <w:rPr>
                <w:rFonts w:ascii="Calibri" w:eastAsia="Calibri" w:hAnsi="Calibri" w:cs="Times New Roman"/>
                <w:b/>
                <w:sz w:val="24"/>
                <w:szCs w:val="24"/>
                <w:lang w:val="es-SV"/>
              </w:rPr>
            </w:pPr>
            <w:r w:rsidRPr="00DC1F23">
              <w:rPr>
                <w:rFonts w:ascii="Calibri" w:eastAsia="Calibri" w:hAnsi="Calibri" w:cs="Times New Roman"/>
                <w:b/>
                <w:sz w:val="24"/>
                <w:szCs w:val="24"/>
                <w:lang w:val="es-SV"/>
              </w:rPr>
              <w:t>Presentar 4 informes de evaluación</w:t>
            </w:r>
          </w:p>
        </w:tc>
        <w:tc>
          <w:tcPr>
            <w:tcW w:w="979" w:type="dxa"/>
          </w:tcPr>
          <w:p w14:paraId="53061D74"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Informes</w:t>
            </w:r>
          </w:p>
        </w:tc>
        <w:tc>
          <w:tcPr>
            <w:tcW w:w="2943" w:type="dxa"/>
          </w:tcPr>
          <w:p w14:paraId="2CA4DCBC"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Presentar los informes de evaluación a la unidad correspondiente</w:t>
            </w:r>
          </w:p>
        </w:tc>
        <w:tc>
          <w:tcPr>
            <w:tcW w:w="1276" w:type="dxa"/>
          </w:tcPr>
          <w:p w14:paraId="4BB4D9DC"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Papelería</w:t>
            </w:r>
          </w:p>
        </w:tc>
        <w:tc>
          <w:tcPr>
            <w:tcW w:w="1264" w:type="dxa"/>
          </w:tcPr>
          <w:p w14:paraId="7416A449"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Auditora</w:t>
            </w:r>
          </w:p>
        </w:tc>
        <w:tc>
          <w:tcPr>
            <w:tcW w:w="282" w:type="dxa"/>
          </w:tcPr>
          <w:p w14:paraId="23A97CC8"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1" w:type="dxa"/>
          </w:tcPr>
          <w:p w14:paraId="3824CCAA"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2" w:type="dxa"/>
          </w:tcPr>
          <w:p w14:paraId="76CC5E96"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301" w:type="dxa"/>
            <w:gridSpan w:val="2"/>
          </w:tcPr>
          <w:p w14:paraId="19558F9D"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309" w:type="dxa"/>
            <w:gridSpan w:val="2"/>
          </w:tcPr>
          <w:p w14:paraId="02733BE7"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36" w:type="dxa"/>
          </w:tcPr>
          <w:p w14:paraId="19CDB36F"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282" w:type="dxa"/>
          </w:tcPr>
          <w:p w14:paraId="03696ABE"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1" w:type="dxa"/>
          </w:tcPr>
          <w:p w14:paraId="7E30B517"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451" w:type="dxa"/>
          </w:tcPr>
          <w:p w14:paraId="2DA02ACB"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283" w:type="dxa"/>
          </w:tcPr>
          <w:p w14:paraId="749675E6"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4" w:type="dxa"/>
          </w:tcPr>
          <w:p w14:paraId="4B35F5AF"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423" w:type="dxa"/>
          </w:tcPr>
          <w:p w14:paraId="701F2199"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 xml:space="preserve">255 </w:t>
            </w:r>
          </w:p>
        </w:tc>
      </w:tr>
      <w:tr w:rsidR="00DC1F23" w:rsidRPr="00DC1F23" w14:paraId="685A76B3" w14:textId="77777777" w:rsidTr="00004431">
        <w:trPr>
          <w:trHeight w:val="1304"/>
        </w:trPr>
        <w:tc>
          <w:tcPr>
            <w:tcW w:w="557" w:type="dxa"/>
          </w:tcPr>
          <w:p w14:paraId="6DCCA301"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5</w:t>
            </w:r>
          </w:p>
        </w:tc>
        <w:tc>
          <w:tcPr>
            <w:tcW w:w="1632" w:type="dxa"/>
          </w:tcPr>
          <w:p w14:paraId="5E96552C"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Elaboración del plan anual 2023</w:t>
            </w:r>
          </w:p>
        </w:tc>
        <w:tc>
          <w:tcPr>
            <w:tcW w:w="2395" w:type="dxa"/>
          </w:tcPr>
          <w:p w14:paraId="484E63E8" w14:textId="77777777" w:rsidR="00DC1F23" w:rsidRPr="00DC1F23" w:rsidRDefault="00DC1F23" w:rsidP="00DC1F23">
            <w:pPr>
              <w:tabs>
                <w:tab w:val="left" w:pos="1320"/>
              </w:tabs>
              <w:jc w:val="center"/>
              <w:rPr>
                <w:rFonts w:ascii="Calibri" w:eastAsia="Calibri" w:hAnsi="Calibri" w:cs="Times New Roman"/>
                <w:b/>
                <w:sz w:val="24"/>
                <w:szCs w:val="24"/>
                <w:lang w:val="es-SV"/>
              </w:rPr>
            </w:pPr>
            <w:r w:rsidRPr="00DC1F23">
              <w:rPr>
                <w:rFonts w:ascii="Calibri" w:eastAsia="Calibri" w:hAnsi="Calibri" w:cs="Times New Roman"/>
                <w:b/>
                <w:sz w:val="24"/>
                <w:szCs w:val="24"/>
                <w:lang w:val="es-SV"/>
              </w:rPr>
              <w:t>Presentar el plan operativo 2023</w:t>
            </w:r>
          </w:p>
        </w:tc>
        <w:tc>
          <w:tcPr>
            <w:tcW w:w="979" w:type="dxa"/>
          </w:tcPr>
          <w:p w14:paraId="025B9CD8"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Plan elaborado</w:t>
            </w:r>
          </w:p>
        </w:tc>
        <w:tc>
          <w:tcPr>
            <w:tcW w:w="2943" w:type="dxa"/>
          </w:tcPr>
          <w:p w14:paraId="0F9CAA9E"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Realizar el plan anual 2023</w:t>
            </w:r>
          </w:p>
        </w:tc>
        <w:tc>
          <w:tcPr>
            <w:tcW w:w="1276" w:type="dxa"/>
          </w:tcPr>
          <w:p w14:paraId="084A1FF5"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Papelería</w:t>
            </w:r>
          </w:p>
        </w:tc>
        <w:tc>
          <w:tcPr>
            <w:tcW w:w="1264" w:type="dxa"/>
          </w:tcPr>
          <w:p w14:paraId="1EB8B919" w14:textId="38DCA1DE"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U</w:t>
            </w:r>
            <w:r w:rsidR="00E42FFF">
              <w:rPr>
                <w:rFonts w:ascii="Calibri" w:eastAsia="Calibri" w:hAnsi="Calibri" w:cs="Times New Roman"/>
                <w:b/>
                <w:sz w:val="24"/>
                <w:szCs w:val="24"/>
                <w:lang w:val="es-SV"/>
              </w:rPr>
              <w:t>ACI</w:t>
            </w:r>
            <w:r w:rsidRPr="00DC1F23">
              <w:rPr>
                <w:rFonts w:ascii="Calibri" w:eastAsia="Calibri" w:hAnsi="Calibri" w:cs="Times New Roman"/>
                <w:b/>
                <w:sz w:val="24"/>
                <w:szCs w:val="24"/>
                <w:lang w:val="es-SV"/>
              </w:rPr>
              <w:t>, Gerencia  y Concejo municipal</w:t>
            </w:r>
          </w:p>
        </w:tc>
        <w:tc>
          <w:tcPr>
            <w:tcW w:w="282" w:type="dxa"/>
          </w:tcPr>
          <w:p w14:paraId="2FA1A550"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1" w:type="dxa"/>
          </w:tcPr>
          <w:p w14:paraId="674FAE80"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2" w:type="dxa"/>
          </w:tcPr>
          <w:p w14:paraId="76E6466E"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301" w:type="dxa"/>
            <w:gridSpan w:val="2"/>
          </w:tcPr>
          <w:p w14:paraId="7B28D34F"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309" w:type="dxa"/>
            <w:gridSpan w:val="2"/>
          </w:tcPr>
          <w:p w14:paraId="683F6686"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36" w:type="dxa"/>
          </w:tcPr>
          <w:p w14:paraId="634D0103"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282" w:type="dxa"/>
          </w:tcPr>
          <w:p w14:paraId="1C2CC43B"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1" w:type="dxa"/>
          </w:tcPr>
          <w:p w14:paraId="7C70D3BC"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451" w:type="dxa"/>
          </w:tcPr>
          <w:p w14:paraId="0F77DE5E"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c>
          <w:tcPr>
            <w:tcW w:w="283" w:type="dxa"/>
          </w:tcPr>
          <w:p w14:paraId="049A746C"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284" w:type="dxa"/>
          </w:tcPr>
          <w:p w14:paraId="34711685" w14:textId="77777777" w:rsidR="00DC1F23" w:rsidRPr="00DC1F23" w:rsidRDefault="00DC1F23" w:rsidP="00DC1F23">
            <w:pPr>
              <w:tabs>
                <w:tab w:val="left" w:pos="2790"/>
              </w:tabs>
              <w:rPr>
                <w:rFonts w:ascii="Calibri" w:eastAsia="Calibri" w:hAnsi="Calibri" w:cs="Times New Roman"/>
                <w:b/>
                <w:sz w:val="24"/>
                <w:szCs w:val="24"/>
                <w:lang w:val="es-SV"/>
              </w:rPr>
            </w:pPr>
          </w:p>
        </w:tc>
        <w:tc>
          <w:tcPr>
            <w:tcW w:w="423" w:type="dxa"/>
          </w:tcPr>
          <w:p w14:paraId="7179CA80" w14:textId="77777777" w:rsidR="00DC1F23" w:rsidRPr="00DC1F23" w:rsidRDefault="00DC1F23" w:rsidP="00DC1F23">
            <w:pPr>
              <w:tabs>
                <w:tab w:val="left" w:pos="2790"/>
              </w:tabs>
              <w:rPr>
                <w:rFonts w:ascii="Calibri" w:eastAsia="Calibri" w:hAnsi="Calibri" w:cs="Times New Roman"/>
                <w:b/>
                <w:sz w:val="24"/>
                <w:szCs w:val="24"/>
                <w:lang w:val="es-SV"/>
              </w:rPr>
            </w:pPr>
            <w:r w:rsidRPr="00DC1F23">
              <w:rPr>
                <w:rFonts w:ascii="Calibri" w:eastAsia="Calibri" w:hAnsi="Calibri" w:cs="Times New Roman"/>
                <w:b/>
                <w:sz w:val="24"/>
                <w:szCs w:val="24"/>
                <w:lang w:val="es-SV"/>
              </w:rPr>
              <w:t>25%</w:t>
            </w:r>
          </w:p>
        </w:tc>
      </w:tr>
    </w:tbl>
    <w:p w14:paraId="256121CD" w14:textId="6C90AF05" w:rsidR="0097549D" w:rsidRDefault="0097549D" w:rsidP="00657987">
      <w:pPr>
        <w:tabs>
          <w:tab w:val="left" w:pos="6037"/>
        </w:tabs>
        <w:rPr>
          <w:rFonts w:ascii="Arial" w:hAnsi="Arial" w:cs="Arial"/>
        </w:rPr>
      </w:pPr>
    </w:p>
    <w:p w14:paraId="62AD8CA3" w14:textId="1C6B148F" w:rsidR="0097549D" w:rsidRPr="0097549D" w:rsidRDefault="0097549D">
      <w:pPr>
        <w:rPr>
          <w:rFonts w:ascii="Arial" w:hAnsi="Arial" w:cs="Arial"/>
        </w:rPr>
      </w:pPr>
      <w:r>
        <w:rPr>
          <w:rFonts w:ascii="Arial" w:hAnsi="Arial" w:cs="Arial"/>
        </w:rPr>
        <w:br w:type="page"/>
      </w:r>
    </w:p>
    <w:p w14:paraId="3A45F510" w14:textId="77777777" w:rsidR="0097549D" w:rsidRDefault="0097549D" w:rsidP="0097549D">
      <w:pPr>
        <w:tabs>
          <w:tab w:val="left" w:pos="6037"/>
        </w:tabs>
        <w:jc w:val="center"/>
        <w:rPr>
          <w:rFonts w:ascii="Arial" w:hAnsi="Arial" w:cs="Arial"/>
          <w:b/>
          <w:bCs/>
          <w:color w:val="1F4E79" w:themeColor="accent1" w:themeShade="80"/>
          <w:sz w:val="72"/>
          <w:szCs w:val="72"/>
        </w:rPr>
      </w:pPr>
    </w:p>
    <w:p w14:paraId="37E7AC3D" w14:textId="77777777" w:rsidR="0097549D" w:rsidRDefault="0097549D" w:rsidP="0097549D">
      <w:pPr>
        <w:tabs>
          <w:tab w:val="left" w:pos="6037"/>
        </w:tabs>
        <w:jc w:val="center"/>
        <w:rPr>
          <w:rFonts w:ascii="Arial" w:hAnsi="Arial" w:cs="Arial"/>
          <w:b/>
          <w:bCs/>
          <w:color w:val="1F4E79" w:themeColor="accent1" w:themeShade="80"/>
          <w:sz w:val="72"/>
          <w:szCs w:val="72"/>
        </w:rPr>
      </w:pPr>
    </w:p>
    <w:p w14:paraId="5C0583EC" w14:textId="21CC5BBA" w:rsidR="0097549D" w:rsidRPr="001E17C3" w:rsidRDefault="0097549D" w:rsidP="0097549D">
      <w:pPr>
        <w:tabs>
          <w:tab w:val="left" w:pos="6037"/>
        </w:tabs>
        <w:jc w:val="center"/>
        <w:rPr>
          <w:rFonts w:ascii="Arial" w:hAnsi="Arial" w:cs="Arial"/>
          <w:b/>
          <w:bCs/>
          <w:color w:val="002060"/>
          <w:sz w:val="72"/>
          <w:szCs w:val="72"/>
        </w:rPr>
      </w:pPr>
      <w:r w:rsidRPr="001E17C3">
        <w:rPr>
          <w:rFonts w:ascii="Arial" w:hAnsi="Arial" w:cs="Arial"/>
          <w:b/>
          <w:bCs/>
          <w:color w:val="002060"/>
          <w:sz w:val="72"/>
          <w:szCs w:val="72"/>
        </w:rPr>
        <w:t>POLIDEPORTIVO</w:t>
      </w:r>
    </w:p>
    <w:p w14:paraId="3C60BAC8" w14:textId="77777777" w:rsidR="0097549D" w:rsidRDefault="0097549D" w:rsidP="0097549D">
      <w:pPr>
        <w:tabs>
          <w:tab w:val="left" w:pos="6037"/>
        </w:tabs>
        <w:jc w:val="center"/>
        <w:rPr>
          <w:rFonts w:ascii="Arial" w:hAnsi="Arial" w:cs="Arial"/>
          <w:b/>
          <w:bCs/>
          <w:color w:val="1F4E79" w:themeColor="accent1" w:themeShade="80"/>
          <w:sz w:val="52"/>
          <w:szCs w:val="52"/>
        </w:rPr>
      </w:pPr>
    </w:p>
    <w:p w14:paraId="75B1E56C" w14:textId="60495563" w:rsidR="0097549D" w:rsidRDefault="0097549D" w:rsidP="0097549D">
      <w:pPr>
        <w:tabs>
          <w:tab w:val="left" w:pos="6037"/>
        </w:tabs>
        <w:jc w:val="center"/>
        <w:rPr>
          <w:rFonts w:ascii="Arial" w:hAnsi="Arial" w:cs="Arial"/>
          <w:b/>
          <w:bCs/>
          <w:color w:val="000000" w:themeColor="text1"/>
          <w:sz w:val="52"/>
          <w:szCs w:val="52"/>
        </w:rPr>
      </w:pPr>
      <w:bookmarkStart w:id="10" w:name="_GoBack"/>
      <w:bookmarkEnd w:id="10"/>
    </w:p>
    <w:p w14:paraId="785DB06C" w14:textId="77777777" w:rsidR="0097549D" w:rsidRDefault="0097549D">
      <w:pPr>
        <w:rPr>
          <w:rFonts w:ascii="Arial" w:hAnsi="Arial" w:cs="Arial"/>
          <w:b/>
          <w:bCs/>
          <w:color w:val="000000" w:themeColor="text1"/>
          <w:sz w:val="52"/>
          <w:szCs w:val="52"/>
        </w:rPr>
      </w:pPr>
      <w:r>
        <w:rPr>
          <w:rFonts w:ascii="Arial" w:hAnsi="Arial" w:cs="Arial"/>
          <w:b/>
          <w:bCs/>
          <w:color w:val="000000" w:themeColor="text1"/>
          <w:sz w:val="52"/>
          <w:szCs w:val="52"/>
        </w:rPr>
        <w:br w:type="page"/>
      </w:r>
    </w:p>
    <w:tbl>
      <w:tblPr>
        <w:tblStyle w:val="Tablaconcuadrcula21"/>
        <w:tblpPr w:leftFromText="141" w:rightFromText="141" w:vertAnchor="text" w:horzAnchor="page" w:tblpX="422" w:tblpY="-1416"/>
        <w:tblW w:w="10883" w:type="dxa"/>
        <w:tblLayout w:type="fixed"/>
        <w:tblLook w:val="04A0" w:firstRow="1" w:lastRow="0" w:firstColumn="1" w:lastColumn="0" w:noHBand="0" w:noVBand="1"/>
      </w:tblPr>
      <w:tblGrid>
        <w:gridCol w:w="1290"/>
        <w:gridCol w:w="1274"/>
        <w:gridCol w:w="1095"/>
        <w:gridCol w:w="1372"/>
        <w:gridCol w:w="1081"/>
        <w:gridCol w:w="614"/>
        <w:gridCol w:w="270"/>
        <w:gridCol w:w="349"/>
        <w:gridCol w:w="275"/>
        <w:gridCol w:w="285"/>
        <w:gridCol w:w="420"/>
        <w:gridCol w:w="6"/>
        <w:gridCol w:w="399"/>
        <w:gridCol w:w="270"/>
        <w:gridCol w:w="270"/>
        <w:gridCol w:w="7"/>
        <w:gridCol w:w="461"/>
        <w:gridCol w:w="375"/>
        <w:gridCol w:w="360"/>
        <w:gridCol w:w="346"/>
        <w:gridCol w:w="44"/>
        <w:gridCol w:w="20"/>
      </w:tblGrid>
      <w:tr w:rsidR="0097549D" w:rsidRPr="0097549D" w14:paraId="108C992C" w14:textId="77777777" w:rsidTr="00A80B20">
        <w:trPr>
          <w:gridAfter w:val="2"/>
          <w:wAfter w:w="64" w:type="dxa"/>
          <w:trHeight w:val="1546"/>
        </w:trPr>
        <w:tc>
          <w:tcPr>
            <w:tcW w:w="10819" w:type="dxa"/>
            <w:gridSpan w:val="20"/>
            <w:vAlign w:val="center"/>
          </w:tcPr>
          <w:p w14:paraId="6AE1E14D" w14:textId="77777777" w:rsidR="0097549D" w:rsidRPr="0097549D" w:rsidRDefault="0097549D" w:rsidP="0097549D">
            <w:pPr>
              <w:jc w:val="both"/>
              <w:rPr>
                <w:sz w:val="28"/>
                <w:szCs w:val="24"/>
              </w:rPr>
            </w:pPr>
            <w:r w:rsidRPr="0097549D">
              <w:rPr>
                <w:rFonts w:ascii="Arial" w:hAnsi="Arial" w:cs="Arial"/>
                <w:sz w:val="18"/>
                <w:szCs w:val="16"/>
              </w:rPr>
              <w:lastRenderedPageBreak/>
              <w:t xml:space="preserve">OBJETIVO GENERAL </w:t>
            </w:r>
            <w:r w:rsidRPr="0097549D">
              <w:rPr>
                <w:sz w:val="28"/>
                <w:szCs w:val="24"/>
              </w:rPr>
              <w:t xml:space="preserve"> </w:t>
            </w:r>
          </w:p>
          <w:p w14:paraId="768D4274" w14:textId="77777777" w:rsidR="0097549D" w:rsidRPr="0097549D" w:rsidRDefault="0097549D" w:rsidP="0097549D">
            <w:pPr>
              <w:jc w:val="both"/>
              <w:rPr>
                <w:sz w:val="24"/>
                <w:szCs w:val="24"/>
              </w:rPr>
            </w:pPr>
            <w:r w:rsidRPr="0097549D">
              <w:rPr>
                <w:sz w:val="24"/>
                <w:szCs w:val="24"/>
              </w:rPr>
              <w:t>Ofrecer un espacio ordenando, limpio y organizado deportivamente en torneos de diferentes disciplinas deportivas y los diferentes eventos sociales, culturales y religiosos que se realicen en el polideportivo los tamarindos.</w:t>
            </w:r>
          </w:p>
          <w:p w14:paraId="243B432B" w14:textId="77777777" w:rsidR="0097549D" w:rsidRPr="0097549D" w:rsidRDefault="0097549D" w:rsidP="0097549D"/>
        </w:tc>
      </w:tr>
      <w:tr w:rsidR="0097549D" w:rsidRPr="0097549D" w14:paraId="189625B1" w14:textId="77777777" w:rsidTr="00A80B20">
        <w:trPr>
          <w:gridAfter w:val="1"/>
          <w:wAfter w:w="20" w:type="dxa"/>
          <w:trHeight w:val="646"/>
        </w:trPr>
        <w:tc>
          <w:tcPr>
            <w:tcW w:w="1290" w:type="dxa"/>
          </w:tcPr>
          <w:p w14:paraId="7CDCEA92" w14:textId="77777777" w:rsidR="0097549D" w:rsidRPr="0097549D" w:rsidRDefault="0097549D" w:rsidP="0097549D">
            <w:pPr>
              <w:jc w:val="center"/>
              <w:rPr>
                <w:rFonts w:ascii="Arial" w:hAnsi="Arial" w:cs="Arial"/>
                <w:sz w:val="16"/>
                <w:szCs w:val="16"/>
              </w:rPr>
            </w:pPr>
          </w:p>
          <w:p w14:paraId="421FEF15"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OBJETIVOS ESPECIFICO</w:t>
            </w:r>
          </w:p>
        </w:tc>
        <w:tc>
          <w:tcPr>
            <w:tcW w:w="1274" w:type="dxa"/>
            <w:vAlign w:val="center"/>
          </w:tcPr>
          <w:p w14:paraId="5E23BED6"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METAS</w:t>
            </w:r>
          </w:p>
        </w:tc>
        <w:tc>
          <w:tcPr>
            <w:tcW w:w="1095" w:type="dxa"/>
            <w:vAlign w:val="center"/>
          </w:tcPr>
          <w:p w14:paraId="1C5CF92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INDICADOR</w:t>
            </w:r>
          </w:p>
        </w:tc>
        <w:tc>
          <w:tcPr>
            <w:tcW w:w="1372" w:type="dxa"/>
            <w:tcBorders>
              <w:bottom w:val="single" w:sz="4" w:space="0" w:color="auto"/>
            </w:tcBorders>
            <w:vAlign w:val="center"/>
          </w:tcPr>
          <w:p w14:paraId="35CF05BD"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ACTIVIDADES</w:t>
            </w:r>
          </w:p>
        </w:tc>
        <w:tc>
          <w:tcPr>
            <w:tcW w:w="1081" w:type="dxa"/>
            <w:vAlign w:val="center"/>
          </w:tcPr>
          <w:p w14:paraId="621C02D1" w14:textId="77777777" w:rsidR="0097549D" w:rsidRPr="0097549D" w:rsidRDefault="0097549D" w:rsidP="0097549D">
            <w:pPr>
              <w:jc w:val="center"/>
              <w:rPr>
                <w:rFonts w:ascii="Arial" w:hAnsi="Arial" w:cs="Arial"/>
                <w:sz w:val="14"/>
                <w:szCs w:val="16"/>
              </w:rPr>
            </w:pPr>
            <w:r w:rsidRPr="0097549D">
              <w:rPr>
                <w:rFonts w:ascii="Arial" w:hAnsi="Arial" w:cs="Arial"/>
                <w:sz w:val="14"/>
                <w:szCs w:val="16"/>
              </w:rPr>
              <w:t>REQUERIMIENTOS</w:t>
            </w:r>
          </w:p>
        </w:tc>
        <w:tc>
          <w:tcPr>
            <w:tcW w:w="614" w:type="dxa"/>
            <w:tcBorders>
              <w:bottom w:val="single" w:sz="4" w:space="0" w:color="auto"/>
            </w:tcBorders>
            <w:vAlign w:val="center"/>
          </w:tcPr>
          <w:p w14:paraId="67A4FFFD" w14:textId="77777777" w:rsidR="0097549D" w:rsidRPr="0097549D" w:rsidRDefault="0097549D" w:rsidP="0097549D">
            <w:pPr>
              <w:jc w:val="center"/>
              <w:rPr>
                <w:rFonts w:ascii="Arial" w:hAnsi="Arial" w:cs="Arial"/>
                <w:sz w:val="14"/>
                <w:szCs w:val="16"/>
              </w:rPr>
            </w:pPr>
            <w:r w:rsidRPr="0097549D">
              <w:rPr>
                <w:rFonts w:ascii="Arial" w:hAnsi="Arial" w:cs="Arial"/>
                <w:sz w:val="14"/>
                <w:szCs w:val="16"/>
              </w:rPr>
              <w:t>COORDINADOR</w:t>
            </w:r>
          </w:p>
        </w:tc>
        <w:tc>
          <w:tcPr>
            <w:tcW w:w="270" w:type="dxa"/>
            <w:vAlign w:val="center"/>
          </w:tcPr>
          <w:p w14:paraId="3FFD749C" w14:textId="77777777" w:rsidR="0097549D" w:rsidRPr="0097549D" w:rsidRDefault="0097549D" w:rsidP="0097549D">
            <w:pPr>
              <w:jc w:val="center"/>
              <w:rPr>
                <w:rFonts w:ascii="Arial" w:hAnsi="Arial" w:cs="Arial"/>
                <w:szCs w:val="16"/>
              </w:rPr>
            </w:pPr>
            <w:r w:rsidRPr="0097549D">
              <w:rPr>
                <w:rFonts w:ascii="Arial" w:hAnsi="Arial" w:cs="Arial"/>
                <w:szCs w:val="16"/>
              </w:rPr>
              <w:t>E</w:t>
            </w:r>
          </w:p>
        </w:tc>
        <w:tc>
          <w:tcPr>
            <w:tcW w:w="349" w:type="dxa"/>
            <w:vAlign w:val="center"/>
          </w:tcPr>
          <w:p w14:paraId="796F6D7E" w14:textId="77777777" w:rsidR="0097549D" w:rsidRPr="0097549D" w:rsidRDefault="0097549D" w:rsidP="0097549D">
            <w:pPr>
              <w:jc w:val="center"/>
              <w:rPr>
                <w:rFonts w:ascii="Arial" w:hAnsi="Arial" w:cs="Arial"/>
                <w:szCs w:val="16"/>
              </w:rPr>
            </w:pPr>
            <w:r w:rsidRPr="0097549D">
              <w:rPr>
                <w:rFonts w:ascii="Arial" w:hAnsi="Arial" w:cs="Arial"/>
                <w:szCs w:val="16"/>
              </w:rPr>
              <w:t>F</w:t>
            </w:r>
          </w:p>
        </w:tc>
        <w:tc>
          <w:tcPr>
            <w:tcW w:w="275" w:type="dxa"/>
            <w:vAlign w:val="center"/>
          </w:tcPr>
          <w:p w14:paraId="42C87F66" w14:textId="77777777" w:rsidR="0097549D" w:rsidRPr="0097549D" w:rsidRDefault="0097549D" w:rsidP="0097549D">
            <w:pPr>
              <w:jc w:val="center"/>
              <w:rPr>
                <w:rFonts w:ascii="Arial" w:hAnsi="Arial" w:cs="Arial"/>
                <w:szCs w:val="16"/>
              </w:rPr>
            </w:pPr>
            <w:r w:rsidRPr="0097549D">
              <w:rPr>
                <w:rFonts w:ascii="Arial" w:hAnsi="Arial" w:cs="Arial"/>
                <w:szCs w:val="16"/>
              </w:rPr>
              <w:t>M</w:t>
            </w:r>
          </w:p>
        </w:tc>
        <w:tc>
          <w:tcPr>
            <w:tcW w:w="285" w:type="dxa"/>
            <w:vAlign w:val="center"/>
          </w:tcPr>
          <w:p w14:paraId="20CC3304" w14:textId="77777777" w:rsidR="0097549D" w:rsidRPr="0097549D" w:rsidRDefault="0097549D" w:rsidP="0097549D">
            <w:pPr>
              <w:jc w:val="center"/>
              <w:rPr>
                <w:rFonts w:ascii="Arial" w:hAnsi="Arial" w:cs="Arial"/>
                <w:szCs w:val="16"/>
              </w:rPr>
            </w:pPr>
            <w:r w:rsidRPr="0097549D">
              <w:rPr>
                <w:rFonts w:ascii="Arial" w:hAnsi="Arial" w:cs="Arial"/>
                <w:szCs w:val="16"/>
              </w:rPr>
              <w:t>A</w:t>
            </w:r>
          </w:p>
        </w:tc>
        <w:tc>
          <w:tcPr>
            <w:tcW w:w="426" w:type="dxa"/>
            <w:gridSpan w:val="2"/>
            <w:vAlign w:val="center"/>
          </w:tcPr>
          <w:p w14:paraId="54CDD474" w14:textId="77777777" w:rsidR="0097549D" w:rsidRPr="0097549D" w:rsidRDefault="0097549D" w:rsidP="0097549D">
            <w:pPr>
              <w:jc w:val="center"/>
              <w:rPr>
                <w:rFonts w:ascii="Arial" w:hAnsi="Arial" w:cs="Arial"/>
                <w:szCs w:val="16"/>
              </w:rPr>
            </w:pPr>
            <w:r w:rsidRPr="0097549D">
              <w:rPr>
                <w:rFonts w:ascii="Arial" w:hAnsi="Arial" w:cs="Arial"/>
                <w:szCs w:val="16"/>
              </w:rPr>
              <w:t>M</w:t>
            </w:r>
          </w:p>
        </w:tc>
        <w:tc>
          <w:tcPr>
            <w:tcW w:w="399" w:type="dxa"/>
            <w:vAlign w:val="center"/>
          </w:tcPr>
          <w:p w14:paraId="775C4239" w14:textId="77777777" w:rsidR="0097549D" w:rsidRPr="0097549D" w:rsidRDefault="0097549D" w:rsidP="0097549D">
            <w:pPr>
              <w:jc w:val="center"/>
              <w:rPr>
                <w:rFonts w:ascii="Arial" w:hAnsi="Arial" w:cs="Arial"/>
                <w:szCs w:val="16"/>
              </w:rPr>
            </w:pPr>
            <w:r w:rsidRPr="0097549D">
              <w:rPr>
                <w:rFonts w:ascii="Arial" w:hAnsi="Arial" w:cs="Arial"/>
                <w:szCs w:val="16"/>
              </w:rPr>
              <w:t>J</w:t>
            </w:r>
          </w:p>
        </w:tc>
        <w:tc>
          <w:tcPr>
            <w:tcW w:w="270" w:type="dxa"/>
            <w:vAlign w:val="center"/>
          </w:tcPr>
          <w:p w14:paraId="29658DFA" w14:textId="77777777" w:rsidR="0097549D" w:rsidRPr="0097549D" w:rsidRDefault="0097549D" w:rsidP="0097549D">
            <w:pPr>
              <w:jc w:val="center"/>
              <w:rPr>
                <w:rFonts w:ascii="Arial" w:hAnsi="Arial" w:cs="Arial"/>
                <w:szCs w:val="16"/>
              </w:rPr>
            </w:pPr>
            <w:r w:rsidRPr="0097549D">
              <w:rPr>
                <w:rFonts w:ascii="Arial" w:hAnsi="Arial" w:cs="Arial"/>
                <w:szCs w:val="16"/>
              </w:rPr>
              <w:t>J</w:t>
            </w:r>
          </w:p>
        </w:tc>
        <w:tc>
          <w:tcPr>
            <w:tcW w:w="277" w:type="dxa"/>
            <w:gridSpan w:val="2"/>
            <w:vAlign w:val="center"/>
          </w:tcPr>
          <w:p w14:paraId="380480AB" w14:textId="77777777" w:rsidR="0097549D" w:rsidRPr="0097549D" w:rsidRDefault="0097549D" w:rsidP="0097549D">
            <w:pPr>
              <w:jc w:val="center"/>
              <w:rPr>
                <w:rFonts w:ascii="Arial" w:hAnsi="Arial" w:cs="Arial"/>
                <w:szCs w:val="16"/>
              </w:rPr>
            </w:pPr>
            <w:r w:rsidRPr="0097549D">
              <w:rPr>
                <w:rFonts w:ascii="Arial" w:hAnsi="Arial" w:cs="Arial"/>
                <w:szCs w:val="16"/>
              </w:rPr>
              <w:t>A</w:t>
            </w:r>
          </w:p>
        </w:tc>
        <w:tc>
          <w:tcPr>
            <w:tcW w:w="461" w:type="dxa"/>
            <w:vAlign w:val="center"/>
          </w:tcPr>
          <w:p w14:paraId="1FC8F996" w14:textId="77777777" w:rsidR="0097549D" w:rsidRPr="0097549D" w:rsidRDefault="0097549D" w:rsidP="0097549D">
            <w:pPr>
              <w:jc w:val="center"/>
              <w:rPr>
                <w:rFonts w:ascii="Arial" w:hAnsi="Arial" w:cs="Arial"/>
                <w:szCs w:val="16"/>
              </w:rPr>
            </w:pPr>
            <w:r w:rsidRPr="0097549D">
              <w:rPr>
                <w:rFonts w:ascii="Arial" w:hAnsi="Arial" w:cs="Arial"/>
                <w:szCs w:val="16"/>
              </w:rPr>
              <w:t>S</w:t>
            </w:r>
          </w:p>
        </w:tc>
        <w:tc>
          <w:tcPr>
            <w:tcW w:w="375" w:type="dxa"/>
            <w:vAlign w:val="center"/>
          </w:tcPr>
          <w:p w14:paraId="7C1BC4AF" w14:textId="77777777" w:rsidR="0097549D" w:rsidRPr="0097549D" w:rsidRDefault="0097549D" w:rsidP="0097549D">
            <w:pPr>
              <w:jc w:val="center"/>
              <w:rPr>
                <w:rFonts w:ascii="Arial" w:hAnsi="Arial" w:cs="Arial"/>
                <w:szCs w:val="16"/>
              </w:rPr>
            </w:pPr>
            <w:r w:rsidRPr="0097549D">
              <w:rPr>
                <w:rFonts w:ascii="Arial" w:hAnsi="Arial" w:cs="Arial"/>
                <w:szCs w:val="16"/>
              </w:rPr>
              <w:t>O</w:t>
            </w:r>
          </w:p>
        </w:tc>
        <w:tc>
          <w:tcPr>
            <w:tcW w:w="360" w:type="dxa"/>
            <w:vAlign w:val="center"/>
          </w:tcPr>
          <w:p w14:paraId="50555B91" w14:textId="77777777" w:rsidR="0097549D" w:rsidRPr="0097549D" w:rsidRDefault="0097549D" w:rsidP="0097549D">
            <w:pPr>
              <w:jc w:val="both"/>
              <w:rPr>
                <w:rFonts w:ascii="Arial" w:hAnsi="Arial" w:cs="Arial"/>
                <w:szCs w:val="16"/>
              </w:rPr>
            </w:pPr>
            <w:r w:rsidRPr="0097549D">
              <w:rPr>
                <w:rFonts w:ascii="Arial" w:hAnsi="Arial" w:cs="Arial"/>
                <w:szCs w:val="16"/>
              </w:rPr>
              <w:t>N</w:t>
            </w:r>
          </w:p>
        </w:tc>
        <w:tc>
          <w:tcPr>
            <w:tcW w:w="390" w:type="dxa"/>
            <w:gridSpan w:val="2"/>
            <w:vAlign w:val="center"/>
          </w:tcPr>
          <w:p w14:paraId="75A6BC63" w14:textId="77777777" w:rsidR="0097549D" w:rsidRPr="0097549D" w:rsidRDefault="0097549D" w:rsidP="0097549D">
            <w:pPr>
              <w:jc w:val="center"/>
              <w:rPr>
                <w:rFonts w:ascii="Arial" w:hAnsi="Arial" w:cs="Arial"/>
                <w:szCs w:val="16"/>
              </w:rPr>
            </w:pPr>
            <w:r w:rsidRPr="0097549D">
              <w:rPr>
                <w:rFonts w:ascii="Arial" w:hAnsi="Arial" w:cs="Arial"/>
                <w:szCs w:val="16"/>
              </w:rPr>
              <w:t>D</w:t>
            </w:r>
          </w:p>
        </w:tc>
      </w:tr>
      <w:tr w:rsidR="0097549D" w:rsidRPr="0097549D" w14:paraId="27961216" w14:textId="77777777" w:rsidTr="00A80B20">
        <w:trPr>
          <w:gridAfter w:val="1"/>
          <w:wAfter w:w="20" w:type="dxa"/>
          <w:cantSplit/>
          <w:trHeight w:val="4019"/>
        </w:trPr>
        <w:tc>
          <w:tcPr>
            <w:tcW w:w="1290" w:type="dxa"/>
          </w:tcPr>
          <w:p w14:paraId="5330B75D" w14:textId="77777777" w:rsidR="0097549D" w:rsidRPr="0097549D" w:rsidRDefault="0097549D" w:rsidP="0097549D">
            <w:pPr>
              <w:autoSpaceDE w:val="0"/>
              <w:autoSpaceDN w:val="0"/>
              <w:adjustRightInd w:val="0"/>
              <w:jc w:val="both"/>
              <w:rPr>
                <w:rFonts w:ascii="Arial" w:hAnsi="Arial" w:cs="Arial"/>
                <w:sz w:val="16"/>
                <w:szCs w:val="16"/>
              </w:rPr>
            </w:pPr>
          </w:p>
          <w:p w14:paraId="0EF7503E" w14:textId="77777777" w:rsidR="0097549D" w:rsidRPr="0097549D" w:rsidRDefault="0097549D" w:rsidP="0097549D">
            <w:pPr>
              <w:autoSpaceDE w:val="0"/>
              <w:autoSpaceDN w:val="0"/>
              <w:adjustRightInd w:val="0"/>
              <w:jc w:val="both"/>
              <w:rPr>
                <w:rFonts w:ascii="Arial" w:hAnsi="Arial" w:cs="Arial"/>
                <w:sz w:val="16"/>
                <w:szCs w:val="16"/>
              </w:rPr>
            </w:pPr>
          </w:p>
          <w:p w14:paraId="40CE0BC0" w14:textId="77777777" w:rsidR="0097549D" w:rsidRPr="0097549D" w:rsidRDefault="0097549D" w:rsidP="0097549D">
            <w:pPr>
              <w:jc w:val="both"/>
              <w:rPr>
                <w:szCs w:val="24"/>
              </w:rPr>
            </w:pPr>
            <w:r w:rsidRPr="0097549D">
              <w:rPr>
                <w:szCs w:val="24"/>
              </w:rPr>
              <w:t xml:space="preserve">Organizar diferentes torneos deportivos para la sana competencia y convivencia de los visitantes </w:t>
            </w:r>
          </w:p>
        </w:tc>
        <w:tc>
          <w:tcPr>
            <w:tcW w:w="1274" w:type="dxa"/>
          </w:tcPr>
          <w:p w14:paraId="3BA5AB8D" w14:textId="77777777" w:rsidR="0097549D" w:rsidRPr="0097549D" w:rsidRDefault="0097549D" w:rsidP="0097549D">
            <w:pPr>
              <w:rPr>
                <w:rFonts w:ascii="Arial" w:hAnsi="Arial" w:cs="Arial"/>
                <w:sz w:val="20"/>
                <w:szCs w:val="16"/>
              </w:rPr>
            </w:pPr>
          </w:p>
          <w:p w14:paraId="5DB32227" w14:textId="77777777" w:rsidR="0097549D" w:rsidRPr="0097549D" w:rsidRDefault="0097549D" w:rsidP="0097549D">
            <w:pPr>
              <w:rPr>
                <w:rFonts w:ascii="Arial" w:hAnsi="Arial" w:cs="Arial"/>
                <w:sz w:val="18"/>
                <w:szCs w:val="16"/>
              </w:rPr>
            </w:pPr>
            <w:r w:rsidRPr="0097549D">
              <w:rPr>
                <w:rFonts w:ascii="Arial" w:hAnsi="Arial" w:cs="Arial"/>
                <w:sz w:val="18"/>
                <w:szCs w:val="16"/>
              </w:rPr>
              <w:t>Realizar torneos de futbol en las diferentes categorías, 3 libres</w:t>
            </w:r>
          </w:p>
          <w:p w14:paraId="3C321B85" w14:textId="77777777" w:rsidR="0097549D" w:rsidRPr="0097549D" w:rsidRDefault="0097549D" w:rsidP="0097549D">
            <w:pPr>
              <w:rPr>
                <w:rFonts w:ascii="Arial" w:hAnsi="Arial" w:cs="Arial"/>
                <w:sz w:val="18"/>
                <w:szCs w:val="16"/>
              </w:rPr>
            </w:pPr>
            <w:r w:rsidRPr="0097549D">
              <w:rPr>
                <w:rFonts w:ascii="Arial" w:hAnsi="Arial" w:cs="Arial"/>
                <w:sz w:val="18"/>
                <w:szCs w:val="16"/>
              </w:rPr>
              <w:t>2 papi futbol</w:t>
            </w:r>
          </w:p>
          <w:p w14:paraId="69567FA0" w14:textId="77777777" w:rsidR="0097549D" w:rsidRPr="0097549D" w:rsidRDefault="0097549D" w:rsidP="0097549D">
            <w:pPr>
              <w:rPr>
                <w:rFonts w:ascii="Arial" w:hAnsi="Arial" w:cs="Arial"/>
                <w:sz w:val="18"/>
                <w:szCs w:val="16"/>
              </w:rPr>
            </w:pPr>
            <w:r w:rsidRPr="0097549D">
              <w:rPr>
                <w:rFonts w:ascii="Arial" w:hAnsi="Arial" w:cs="Arial"/>
                <w:sz w:val="18"/>
                <w:szCs w:val="16"/>
              </w:rPr>
              <w:t>1 femenino</w:t>
            </w:r>
          </w:p>
          <w:p w14:paraId="366B13D0" w14:textId="77777777" w:rsidR="0097549D" w:rsidRPr="0097549D" w:rsidRDefault="0097549D" w:rsidP="0097549D">
            <w:pPr>
              <w:rPr>
                <w:rFonts w:ascii="Arial" w:hAnsi="Arial" w:cs="Arial"/>
                <w:sz w:val="16"/>
                <w:szCs w:val="16"/>
              </w:rPr>
            </w:pPr>
            <w:r w:rsidRPr="0097549D">
              <w:rPr>
                <w:rFonts w:ascii="Arial" w:hAnsi="Arial" w:cs="Arial"/>
                <w:sz w:val="18"/>
                <w:szCs w:val="16"/>
              </w:rPr>
              <w:t>1 torneos de baloncesto</w:t>
            </w:r>
          </w:p>
        </w:tc>
        <w:tc>
          <w:tcPr>
            <w:tcW w:w="1095" w:type="dxa"/>
            <w:tcBorders>
              <w:right w:val="single" w:sz="4" w:space="0" w:color="auto"/>
            </w:tcBorders>
          </w:tcPr>
          <w:p w14:paraId="44E3E19D" w14:textId="77777777" w:rsidR="0097549D" w:rsidRPr="0097549D" w:rsidRDefault="0097549D" w:rsidP="0097549D">
            <w:pPr>
              <w:rPr>
                <w:rFonts w:ascii="Arial" w:hAnsi="Arial" w:cs="Arial"/>
                <w:sz w:val="24"/>
                <w:szCs w:val="16"/>
              </w:rPr>
            </w:pPr>
          </w:p>
          <w:p w14:paraId="75530FB6" w14:textId="77777777" w:rsidR="0097549D" w:rsidRPr="0097549D" w:rsidRDefault="0097549D" w:rsidP="0097549D">
            <w:pPr>
              <w:rPr>
                <w:rFonts w:ascii="Arial" w:hAnsi="Arial" w:cs="Arial"/>
                <w:sz w:val="20"/>
                <w:szCs w:val="20"/>
              </w:rPr>
            </w:pPr>
          </w:p>
          <w:p w14:paraId="0E8EA47E" w14:textId="77777777" w:rsidR="0097549D" w:rsidRPr="0097549D" w:rsidRDefault="0097549D" w:rsidP="0097549D">
            <w:pPr>
              <w:rPr>
                <w:rFonts w:ascii="Arial" w:hAnsi="Arial" w:cs="Arial"/>
                <w:sz w:val="20"/>
                <w:szCs w:val="20"/>
              </w:rPr>
            </w:pPr>
          </w:p>
          <w:p w14:paraId="1149347E" w14:textId="77777777" w:rsidR="0097549D" w:rsidRPr="0097549D" w:rsidRDefault="0097549D" w:rsidP="0097549D">
            <w:pPr>
              <w:rPr>
                <w:rFonts w:ascii="Arial" w:hAnsi="Arial" w:cs="Arial"/>
                <w:sz w:val="20"/>
                <w:szCs w:val="20"/>
              </w:rPr>
            </w:pPr>
          </w:p>
          <w:p w14:paraId="406F7A86" w14:textId="77777777" w:rsidR="0097549D" w:rsidRPr="0097549D" w:rsidRDefault="0097549D" w:rsidP="0097549D">
            <w:pPr>
              <w:rPr>
                <w:rFonts w:ascii="Arial" w:hAnsi="Arial" w:cs="Arial"/>
                <w:sz w:val="18"/>
                <w:szCs w:val="20"/>
              </w:rPr>
            </w:pPr>
          </w:p>
          <w:p w14:paraId="0FBC3BBA" w14:textId="77777777" w:rsidR="0097549D" w:rsidRPr="0097549D" w:rsidRDefault="0097549D" w:rsidP="0097549D">
            <w:pPr>
              <w:rPr>
                <w:rFonts w:ascii="Arial" w:hAnsi="Arial" w:cs="Arial"/>
                <w:sz w:val="18"/>
                <w:szCs w:val="20"/>
              </w:rPr>
            </w:pPr>
            <w:r w:rsidRPr="0097549D">
              <w:rPr>
                <w:rFonts w:ascii="Arial" w:hAnsi="Arial" w:cs="Arial"/>
                <w:sz w:val="18"/>
                <w:szCs w:val="20"/>
              </w:rPr>
              <w:t>Informe</w:t>
            </w:r>
          </w:p>
          <w:p w14:paraId="434C0844" w14:textId="77777777" w:rsidR="0097549D" w:rsidRPr="0097549D" w:rsidRDefault="0097549D" w:rsidP="0097549D">
            <w:pPr>
              <w:rPr>
                <w:rFonts w:ascii="Arial" w:hAnsi="Arial" w:cs="Arial"/>
                <w:sz w:val="18"/>
                <w:szCs w:val="20"/>
              </w:rPr>
            </w:pPr>
            <w:r w:rsidRPr="0097549D">
              <w:rPr>
                <w:rFonts w:ascii="Arial" w:hAnsi="Arial" w:cs="Arial"/>
                <w:sz w:val="18"/>
                <w:szCs w:val="20"/>
              </w:rPr>
              <w:t>Trimestral o por clausura de torneo</w:t>
            </w:r>
          </w:p>
          <w:p w14:paraId="56E5ED4C" w14:textId="77777777" w:rsidR="0097549D" w:rsidRPr="0097549D" w:rsidRDefault="0097549D" w:rsidP="0097549D">
            <w:pPr>
              <w:rPr>
                <w:rFonts w:ascii="Arial" w:hAnsi="Arial" w:cs="Arial"/>
                <w:sz w:val="20"/>
                <w:szCs w:val="20"/>
              </w:rPr>
            </w:pPr>
          </w:p>
          <w:p w14:paraId="4DCD5938" w14:textId="77777777" w:rsidR="0097549D" w:rsidRPr="0097549D" w:rsidRDefault="0097549D" w:rsidP="0097549D">
            <w:pPr>
              <w:rPr>
                <w:rFonts w:ascii="Arial" w:hAnsi="Arial" w:cs="Arial"/>
                <w:sz w:val="20"/>
                <w:szCs w:val="20"/>
              </w:rPr>
            </w:pPr>
          </w:p>
          <w:p w14:paraId="59E4A6AA" w14:textId="77777777" w:rsidR="0097549D" w:rsidRPr="0097549D" w:rsidRDefault="0097549D" w:rsidP="0097549D">
            <w:pPr>
              <w:rPr>
                <w:rFonts w:ascii="Arial" w:hAnsi="Arial" w:cs="Arial"/>
                <w:sz w:val="20"/>
                <w:szCs w:val="20"/>
              </w:rPr>
            </w:pPr>
          </w:p>
          <w:p w14:paraId="33DAA21F" w14:textId="77777777" w:rsidR="0097549D" w:rsidRPr="0097549D" w:rsidRDefault="0097549D" w:rsidP="0097549D">
            <w:pPr>
              <w:rPr>
                <w:rFonts w:ascii="Arial" w:hAnsi="Arial" w:cs="Arial"/>
                <w:sz w:val="16"/>
                <w:szCs w:val="16"/>
              </w:rPr>
            </w:pPr>
          </w:p>
        </w:tc>
        <w:tc>
          <w:tcPr>
            <w:tcW w:w="1372" w:type="dxa"/>
            <w:tcBorders>
              <w:top w:val="single" w:sz="4" w:space="0" w:color="auto"/>
              <w:left w:val="single" w:sz="4" w:space="0" w:color="auto"/>
            </w:tcBorders>
            <w:vAlign w:val="center"/>
          </w:tcPr>
          <w:p w14:paraId="658A5B59" w14:textId="77777777" w:rsidR="0097549D" w:rsidRPr="0097549D" w:rsidRDefault="0097549D" w:rsidP="0097549D">
            <w:pPr>
              <w:rPr>
                <w:rFonts w:ascii="Arial" w:hAnsi="Arial" w:cs="Arial"/>
                <w:sz w:val="20"/>
                <w:szCs w:val="16"/>
              </w:rPr>
            </w:pPr>
            <w:r w:rsidRPr="0097549D">
              <w:rPr>
                <w:rFonts w:ascii="Arial" w:hAnsi="Arial" w:cs="Arial"/>
                <w:sz w:val="20"/>
                <w:szCs w:val="16"/>
              </w:rPr>
              <w:t>Inauguración protocolaria</w:t>
            </w:r>
          </w:p>
          <w:p w14:paraId="07DF483E" w14:textId="77777777" w:rsidR="0097549D" w:rsidRPr="0097549D" w:rsidRDefault="0097549D" w:rsidP="0097549D">
            <w:pPr>
              <w:jc w:val="center"/>
              <w:rPr>
                <w:rFonts w:ascii="Calibri" w:hAnsi="Calibri" w:cs="Times New Roman"/>
                <w:sz w:val="20"/>
                <w:szCs w:val="18"/>
              </w:rPr>
            </w:pPr>
          </w:p>
          <w:p w14:paraId="1BE31D03"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Reuniones de representantes de equipos</w:t>
            </w:r>
          </w:p>
          <w:p w14:paraId="72DCAF30" w14:textId="77777777" w:rsidR="0097549D" w:rsidRPr="0097549D" w:rsidRDefault="0097549D" w:rsidP="0097549D">
            <w:pPr>
              <w:jc w:val="center"/>
              <w:rPr>
                <w:rFonts w:ascii="Arial" w:hAnsi="Arial" w:cs="Arial"/>
                <w:sz w:val="18"/>
                <w:szCs w:val="16"/>
              </w:rPr>
            </w:pPr>
          </w:p>
          <w:p w14:paraId="1739BFFF"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Estadísticas de torneo</w:t>
            </w:r>
          </w:p>
          <w:p w14:paraId="1D876158" w14:textId="77777777" w:rsidR="0097549D" w:rsidRPr="0097549D" w:rsidRDefault="0097549D" w:rsidP="0097549D">
            <w:pPr>
              <w:jc w:val="center"/>
              <w:rPr>
                <w:rFonts w:ascii="Arial" w:hAnsi="Arial" w:cs="Arial"/>
                <w:sz w:val="18"/>
                <w:szCs w:val="16"/>
              </w:rPr>
            </w:pPr>
          </w:p>
          <w:p w14:paraId="6DAE4049"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 xml:space="preserve">Premiaciones de torneos </w:t>
            </w:r>
          </w:p>
          <w:p w14:paraId="50E5301F" w14:textId="77777777" w:rsidR="0097549D" w:rsidRPr="0097549D" w:rsidRDefault="0097549D" w:rsidP="0097549D">
            <w:pPr>
              <w:jc w:val="center"/>
              <w:rPr>
                <w:rFonts w:ascii="Arial" w:hAnsi="Arial" w:cs="Arial"/>
                <w:b/>
                <w:sz w:val="18"/>
                <w:szCs w:val="16"/>
              </w:rPr>
            </w:pPr>
          </w:p>
          <w:p w14:paraId="0373FBFE" w14:textId="77777777" w:rsidR="0097549D" w:rsidRPr="0097549D" w:rsidRDefault="0097549D" w:rsidP="0097549D">
            <w:pPr>
              <w:jc w:val="center"/>
              <w:rPr>
                <w:rFonts w:ascii="Arial" w:hAnsi="Arial" w:cs="Arial"/>
                <w:sz w:val="16"/>
                <w:szCs w:val="16"/>
              </w:rPr>
            </w:pPr>
          </w:p>
        </w:tc>
        <w:tc>
          <w:tcPr>
            <w:tcW w:w="1081" w:type="dxa"/>
            <w:vAlign w:val="center"/>
          </w:tcPr>
          <w:p w14:paraId="1396F3E0"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Trofeos, medallas, uniformes,</w:t>
            </w:r>
          </w:p>
          <w:p w14:paraId="21169F7C"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Sonido, pólvora,</w:t>
            </w:r>
          </w:p>
          <w:p w14:paraId="7BF119FB"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Hidratación</w:t>
            </w:r>
          </w:p>
          <w:p w14:paraId="6B7EAC64"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Perifoneo</w:t>
            </w:r>
          </w:p>
          <w:p w14:paraId="75A85C0E" w14:textId="77777777" w:rsidR="0097549D" w:rsidRPr="0097549D" w:rsidRDefault="0097549D" w:rsidP="0097549D">
            <w:pPr>
              <w:jc w:val="center"/>
              <w:rPr>
                <w:rFonts w:ascii="Arial" w:hAnsi="Arial" w:cs="Arial"/>
                <w:sz w:val="16"/>
                <w:szCs w:val="16"/>
              </w:rPr>
            </w:pPr>
          </w:p>
          <w:p w14:paraId="56E07C4C" w14:textId="77777777" w:rsidR="0097549D" w:rsidRPr="0097549D" w:rsidRDefault="0097549D" w:rsidP="0097549D">
            <w:pPr>
              <w:jc w:val="center"/>
              <w:rPr>
                <w:rFonts w:ascii="Arial" w:hAnsi="Arial" w:cs="Arial"/>
                <w:sz w:val="14"/>
                <w:szCs w:val="16"/>
              </w:rPr>
            </w:pPr>
          </w:p>
          <w:p w14:paraId="7D0D4925" w14:textId="77777777" w:rsidR="0097549D" w:rsidRPr="0097549D" w:rsidRDefault="0097549D" w:rsidP="0097549D">
            <w:pPr>
              <w:jc w:val="center"/>
              <w:rPr>
                <w:rFonts w:ascii="Arial" w:hAnsi="Arial" w:cs="Arial"/>
                <w:sz w:val="14"/>
                <w:szCs w:val="16"/>
              </w:rPr>
            </w:pPr>
          </w:p>
          <w:p w14:paraId="01BC12F8" w14:textId="77777777" w:rsidR="0097549D" w:rsidRPr="0097549D" w:rsidRDefault="0097549D" w:rsidP="0097549D">
            <w:pPr>
              <w:jc w:val="center"/>
              <w:rPr>
                <w:rFonts w:ascii="Arial" w:hAnsi="Arial" w:cs="Arial"/>
                <w:sz w:val="14"/>
                <w:szCs w:val="16"/>
              </w:rPr>
            </w:pPr>
          </w:p>
          <w:p w14:paraId="273077C1" w14:textId="77777777" w:rsidR="0097549D" w:rsidRPr="0097549D" w:rsidRDefault="0097549D" w:rsidP="0097549D">
            <w:pPr>
              <w:jc w:val="center"/>
              <w:rPr>
                <w:rFonts w:ascii="Arial" w:hAnsi="Arial" w:cs="Arial"/>
                <w:sz w:val="14"/>
                <w:szCs w:val="16"/>
              </w:rPr>
            </w:pPr>
          </w:p>
          <w:p w14:paraId="096F01C8" w14:textId="77777777" w:rsidR="0097549D" w:rsidRPr="0097549D" w:rsidRDefault="0097549D" w:rsidP="0097549D">
            <w:pPr>
              <w:jc w:val="center"/>
              <w:rPr>
                <w:rFonts w:ascii="Arial" w:hAnsi="Arial" w:cs="Arial"/>
                <w:sz w:val="14"/>
                <w:szCs w:val="16"/>
              </w:rPr>
            </w:pPr>
          </w:p>
          <w:p w14:paraId="02A417E6" w14:textId="77777777" w:rsidR="0097549D" w:rsidRPr="0097549D" w:rsidRDefault="0097549D" w:rsidP="0097549D">
            <w:pPr>
              <w:jc w:val="center"/>
              <w:rPr>
                <w:rFonts w:ascii="Arial" w:hAnsi="Arial" w:cs="Arial"/>
                <w:sz w:val="14"/>
                <w:szCs w:val="16"/>
              </w:rPr>
            </w:pPr>
          </w:p>
          <w:p w14:paraId="6C35758B" w14:textId="77777777" w:rsidR="0097549D" w:rsidRPr="0097549D" w:rsidRDefault="0097549D" w:rsidP="0097549D">
            <w:pPr>
              <w:jc w:val="center"/>
              <w:rPr>
                <w:rFonts w:ascii="Arial" w:hAnsi="Arial" w:cs="Arial"/>
                <w:sz w:val="14"/>
                <w:szCs w:val="16"/>
              </w:rPr>
            </w:pPr>
          </w:p>
          <w:p w14:paraId="59EB4F08" w14:textId="77777777" w:rsidR="0097549D" w:rsidRPr="0097549D" w:rsidRDefault="0097549D" w:rsidP="0097549D">
            <w:pPr>
              <w:jc w:val="center"/>
              <w:rPr>
                <w:rFonts w:ascii="Arial" w:hAnsi="Arial" w:cs="Arial"/>
                <w:sz w:val="14"/>
                <w:szCs w:val="16"/>
              </w:rPr>
            </w:pPr>
          </w:p>
          <w:p w14:paraId="3343C84A" w14:textId="77777777" w:rsidR="0097549D" w:rsidRPr="0097549D" w:rsidRDefault="0097549D" w:rsidP="0097549D">
            <w:pPr>
              <w:jc w:val="center"/>
              <w:rPr>
                <w:rFonts w:ascii="Arial" w:hAnsi="Arial" w:cs="Arial"/>
                <w:sz w:val="14"/>
                <w:szCs w:val="16"/>
              </w:rPr>
            </w:pPr>
          </w:p>
          <w:p w14:paraId="4A678551" w14:textId="77777777" w:rsidR="0097549D" w:rsidRPr="0097549D" w:rsidRDefault="0097549D" w:rsidP="0097549D">
            <w:pPr>
              <w:rPr>
                <w:rFonts w:ascii="Arial" w:hAnsi="Arial" w:cs="Arial"/>
                <w:sz w:val="16"/>
                <w:szCs w:val="16"/>
              </w:rPr>
            </w:pPr>
          </w:p>
        </w:tc>
        <w:tc>
          <w:tcPr>
            <w:tcW w:w="614" w:type="dxa"/>
            <w:tcBorders>
              <w:top w:val="single" w:sz="4" w:space="0" w:color="auto"/>
              <w:right w:val="single" w:sz="4" w:space="0" w:color="auto"/>
            </w:tcBorders>
            <w:vAlign w:val="center"/>
          </w:tcPr>
          <w:p w14:paraId="00724461"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Personal de POLIDEPORTIVO</w:t>
            </w:r>
          </w:p>
          <w:p w14:paraId="3AB5E972" w14:textId="77777777" w:rsidR="0097549D" w:rsidRPr="0097549D" w:rsidRDefault="0097549D" w:rsidP="0097549D">
            <w:pPr>
              <w:jc w:val="center"/>
              <w:rPr>
                <w:rFonts w:ascii="Arial" w:hAnsi="Arial" w:cs="Arial"/>
                <w:sz w:val="16"/>
                <w:szCs w:val="16"/>
              </w:rPr>
            </w:pPr>
          </w:p>
          <w:p w14:paraId="6FC99AB2" w14:textId="77777777" w:rsidR="0097549D" w:rsidRPr="0097549D" w:rsidRDefault="0097549D" w:rsidP="0097549D">
            <w:pPr>
              <w:jc w:val="center"/>
              <w:rPr>
                <w:rFonts w:ascii="Arial" w:hAnsi="Arial" w:cs="Arial"/>
                <w:sz w:val="16"/>
                <w:szCs w:val="16"/>
              </w:rPr>
            </w:pPr>
          </w:p>
        </w:tc>
        <w:tc>
          <w:tcPr>
            <w:tcW w:w="270" w:type="dxa"/>
            <w:tcBorders>
              <w:left w:val="single" w:sz="4" w:space="0" w:color="auto"/>
            </w:tcBorders>
            <w:shd w:val="clear" w:color="auto" w:fill="auto"/>
            <w:vAlign w:val="center"/>
          </w:tcPr>
          <w:p w14:paraId="244093A1" w14:textId="77777777" w:rsidR="0097549D" w:rsidRPr="0097549D" w:rsidRDefault="0097549D" w:rsidP="0097549D">
            <w:pPr>
              <w:jc w:val="center"/>
              <w:rPr>
                <w:rFonts w:ascii="Arial" w:hAnsi="Arial" w:cs="Arial"/>
                <w:sz w:val="16"/>
                <w:szCs w:val="16"/>
              </w:rPr>
            </w:pPr>
          </w:p>
          <w:p w14:paraId="5C6C4FCB" w14:textId="77777777" w:rsidR="0097549D" w:rsidRPr="0097549D" w:rsidRDefault="0097549D" w:rsidP="0097549D">
            <w:pPr>
              <w:jc w:val="center"/>
              <w:rPr>
                <w:rFonts w:ascii="Arial" w:hAnsi="Arial" w:cs="Arial"/>
                <w:sz w:val="16"/>
                <w:szCs w:val="16"/>
              </w:rPr>
            </w:pPr>
          </w:p>
          <w:p w14:paraId="423E0373" w14:textId="77777777" w:rsidR="0097549D" w:rsidRPr="0097549D" w:rsidRDefault="0097549D" w:rsidP="0097549D">
            <w:pPr>
              <w:jc w:val="center"/>
              <w:rPr>
                <w:rFonts w:ascii="Arial" w:hAnsi="Arial" w:cs="Arial"/>
                <w:sz w:val="16"/>
                <w:szCs w:val="16"/>
              </w:rPr>
            </w:pPr>
          </w:p>
          <w:p w14:paraId="60173169" w14:textId="77777777" w:rsidR="0097549D" w:rsidRPr="0097549D" w:rsidRDefault="0097549D" w:rsidP="0097549D">
            <w:pPr>
              <w:jc w:val="center"/>
              <w:rPr>
                <w:rFonts w:ascii="Arial" w:hAnsi="Arial" w:cs="Arial"/>
                <w:sz w:val="16"/>
                <w:szCs w:val="16"/>
              </w:rPr>
            </w:pPr>
          </w:p>
        </w:tc>
        <w:tc>
          <w:tcPr>
            <w:tcW w:w="349" w:type="dxa"/>
            <w:shd w:val="clear" w:color="auto" w:fill="auto"/>
            <w:textDirection w:val="tbRl"/>
            <w:vAlign w:val="center"/>
          </w:tcPr>
          <w:p w14:paraId="74CF72CA"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275" w:type="dxa"/>
            <w:shd w:val="clear" w:color="auto" w:fill="auto"/>
            <w:textDirection w:val="tbRl"/>
            <w:vAlign w:val="center"/>
          </w:tcPr>
          <w:p w14:paraId="5573B3EE"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285" w:type="dxa"/>
            <w:shd w:val="clear" w:color="auto" w:fill="auto"/>
            <w:textDirection w:val="tbRl"/>
            <w:vAlign w:val="center"/>
          </w:tcPr>
          <w:p w14:paraId="52CA97BD"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426" w:type="dxa"/>
            <w:gridSpan w:val="2"/>
            <w:shd w:val="clear" w:color="auto" w:fill="auto"/>
            <w:textDirection w:val="tbRl"/>
            <w:vAlign w:val="center"/>
          </w:tcPr>
          <w:p w14:paraId="412C052D"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399" w:type="dxa"/>
            <w:shd w:val="clear" w:color="auto" w:fill="auto"/>
            <w:textDirection w:val="tbRl"/>
            <w:vAlign w:val="center"/>
          </w:tcPr>
          <w:p w14:paraId="50CF6F2E"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270" w:type="dxa"/>
            <w:shd w:val="clear" w:color="auto" w:fill="auto"/>
            <w:textDirection w:val="tbRl"/>
            <w:vAlign w:val="center"/>
          </w:tcPr>
          <w:p w14:paraId="40E91DC3"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277" w:type="dxa"/>
            <w:gridSpan w:val="2"/>
            <w:shd w:val="clear" w:color="auto" w:fill="auto"/>
            <w:textDirection w:val="tbRl"/>
            <w:vAlign w:val="center"/>
          </w:tcPr>
          <w:p w14:paraId="4A27AAD0"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461" w:type="dxa"/>
            <w:shd w:val="clear" w:color="auto" w:fill="auto"/>
            <w:textDirection w:val="tbRl"/>
            <w:vAlign w:val="center"/>
          </w:tcPr>
          <w:p w14:paraId="6ED0D9C2"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375" w:type="dxa"/>
            <w:shd w:val="clear" w:color="auto" w:fill="auto"/>
            <w:textDirection w:val="tbRl"/>
            <w:vAlign w:val="center"/>
          </w:tcPr>
          <w:p w14:paraId="5D3ECC67"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360" w:type="dxa"/>
            <w:shd w:val="clear" w:color="auto" w:fill="auto"/>
            <w:textDirection w:val="tbRl"/>
            <w:vAlign w:val="center"/>
          </w:tcPr>
          <w:p w14:paraId="4D347F08"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9.1%</w:t>
            </w:r>
          </w:p>
        </w:tc>
        <w:tc>
          <w:tcPr>
            <w:tcW w:w="390" w:type="dxa"/>
            <w:gridSpan w:val="2"/>
            <w:shd w:val="clear" w:color="auto" w:fill="auto"/>
            <w:textDirection w:val="tbRl"/>
            <w:vAlign w:val="center"/>
          </w:tcPr>
          <w:p w14:paraId="71FA3A28" w14:textId="77777777" w:rsidR="0097549D" w:rsidRPr="0097549D" w:rsidRDefault="0097549D" w:rsidP="0097549D">
            <w:pPr>
              <w:ind w:left="113" w:right="113"/>
              <w:jc w:val="center"/>
              <w:rPr>
                <w:rFonts w:ascii="Arial" w:hAnsi="Arial" w:cs="Arial"/>
                <w:sz w:val="16"/>
                <w:szCs w:val="16"/>
              </w:rPr>
            </w:pPr>
            <w:r w:rsidRPr="0097549D">
              <w:rPr>
                <w:rFonts w:ascii="Arial" w:hAnsi="Arial" w:cs="Arial"/>
                <w:sz w:val="16"/>
                <w:szCs w:val="16"/>
              </w:rPr>
              <w:t>9.0%</w:t>
            </w:r>
          </w:p>
        </w:tc>
      </w:tr>
      <w:tr w:rsidR="0097549D" w:rsidRPr="0097549D" w14:paraId="67239FF3" w14:textId="77777777" w:rsidTr="00A80B20">
        <w:trPr>
          <w:cantSplit/>
          <w:trHeight w:val="231"/>
        </w:trPr>
        <w:tc>
          <w:tcPr>
            <w:tcW w:w="1290" w:type="dxa"/>
            <w:vMerge w:val="restart"/>
            <w:tcBorders>
              <w:top w:val="single" w:sz="4" w:space="0" w:color="auto"/>
            </w:tcBorders>
          </w:tcPr>
          <w:p w14:paraId="43408BB7" w14:textId="77777777" w:rsidR="0097549D" w:rsidRPr="0097549D" w:rsidRDefault="0097549D" w:rsidP="0097549D">
            <w:pPr>
              <w:jc w:val="both"/>
              <w:rPr>
                <w:sz w:val="20"/>
                <w:szCs w:val="24"/>
              </w:rPr>
            </w:pPr>
            <w:r w:rsidRPr="0097549D">
              <w:rPr>
                <w:sz w:val="20"/>
                <w:szCs w:val="24"/>
              </w:rPr>
              <w:t>Coordinar con los centros escolares de la zona urbana la programación del desarrollo de la clase de educación física que desarrollan en el polideportiv</w:t>
            </w:r>
            <w:r w:rsidRPr="0097549D">
              <w:rPr>
                <w:sz w:val="20"/>
                <w:szCs w:val="24"/>
              </w:rPr>
              <w:lastRenderedPageBreak/>
              <w:t>o los tamarindos</w:t>
            </w:r>
          </w:p>
          <w:p w14:paraId="1E3CCE63" w14:textId="77777777" w:rsidR="0097549D" w:rsidRPr="0097549D" w:rsidRDefault="0097549D" w:rsidP="0097549D">
            <w:pPr>
              <w:rPr>
                <w:b/>
              </w:rPr>
            </w:pPr>
          </w:p>
        </w:tc>
        <w:tc>
          <w:tcPr>
            <w:tcW w:w="1274" w:type="dxa"/>
            <w:vMerge w:val="restart"/>
            <w:tcBorders>
              <w:top w:val="single" w:sz="4" w:space="0" w:color="auto"/>
            </w:tcBorders>
          </w:tcPr>
          <w:p w14:paraId="1DC67CD1" w14:textId="77777777" w:rsidR="0097549D" w:rsidRPr="0097549D" w:rsidRDefault="0097549D" w:rsidP="0097549D">
            <w:pPr>
              <w:rPr>
                <w:rFonts w:ascii="Arial" w:hAnsi="Arial" w:cs="Arial"/>
                <w:sz w:val="24"/>
                <w:szCs w:val="16"/>
              </w:rPr>
            </w:pPr>
            <w:r w:rsidRPr="0097549D">
              <w:rPr>
                <w:rFonts w:ascii="Arial" w:hAnsi="Arial" w:cs="Arial"/>
                <w:sz w:val="18"/>
                <w:szCs w:val="16"/>
              </w:rPr>
              <w:lastRenderedPageBreak/>
              <w:t>Generar una coordinación con los 4 centros escolares que desarrollan la educación física en el polideportivo</w:t>
            </w:r>
          </w:p>
        </w:tc>
        <w:tc>
          <w:tcPr>
            <w:tcW w:w="1095" w:type="dxa"/>
            <w:vMerge w:val="restart"/>
            <w:tcBorders>
              <w:top w:val="single" w:sz="4" w:space="0" w:color="auto"/>
            </w:tcBorders>
            <w:vAlign w:val="center"/>
          </w:tcPr>
          <w:p w14:paraId="62AF1106" w14:textId="77777777" w:rsidR="0097549D" w:rsidRPr="0097549D" w:rsidRDefault="0097549D" w:rsidP="0097549D">
            <w:pPr>
              <w:jc w:val="center"/>
              <w:rPr>
                <w:rFonts w:ascii="Arial" w:hAnsi="Arial" w:cs="Arial"/>
                <w:sz w:val="16"/>
                <w:szCs w:val="16"/>
              </w:rPr>
            </w:pPr>
          </w:p>
          <w:p w14:paraId="712D0EBC" w14:textId="77777777" w:rsidR="0097549D" w:rsidRPr="0097549D" w:rsidRDefault="0097549D" w:rsidP="0097549D">
            <w:pPr>
              <w:jc w:val="center"/>
              <w:rPr>
                <w:rFonts w:ascii="Arial" w:hAnsi="Arial" w:cs="Arial"/>
                <w:sz w:val="16"/>
                <w:szCs w:val="16"/>
              </w:rPr>
            </w:pPr>
          </w:p>
          <w:p w14:paraId="689B304A" w14:textId="77777777" w:rsidR="0097549D" w:rsidRPr="0097549D" w:rsidRDefault="0097549D" w:rsidP="0097549D">
            <w:pPr>
              <w:jc w:val="center"/>
              <w:rPr>
                <w:rFonts w:ascii="Arial" w:hAnsi="Arial" w:cs="Arial"/>
                <w:sz w:val="16"/>
                <w:szCs w:val="16"/>
              </w:rPr>
            </w:pPr>
          </w:p>
          <w:p w14:paraId="2498799A" w14:textId="77777777" w:rsidR="0097549D" w:rsidRPr="0097549D" w:rsidRDefault="0097549D" w:rsidP="0097549D">
            <w:pPr>
              <w:jc w:val="center"/>
              <w:rPr>
                <w:rFonts w:ascii="Arial" w:hAnsi="Arial" w:cs="Arial"/>
                <w:sz w:val="20"/>
                <w:szCs w:val="16"/>
              </w:rPr>
            </w:pPr>
            <w:r w:rsidRPr="0097549D">
              <w:rPr>
                <w:rFonts w:ascii="Arial" w:hAnsi="Arial" w:cs="Arial"/>
                <w:sz w:val="20"/>
                <w:szCs w:val="16"/>
              </w:rPr>
              <w:t>Bitácoras</w:t>
            </w:r>
          </w:p>
          <w:p w14:paraId="087DBFF2" w14:textId="77777777" w:rsidR="0097549D" w:rsidRPr="0097549D" w:rsidRDefault="0097549D" w:rsidP="0097549D">
            <w:pPr>
              <w:jc w:val="center"/>
              <w:rPr>
                <w:rFonts w:ascii="Arial" w:hAnsi="Arial" w:cs="Arial"/>
                <w:sz w:val="20"/>
                <w:szCs w:val="16"/>
              </w:rPr>
            </w:pPr>
            <w:r w:rsidRPr="0097549D">
              <w:rPr>
                <w:rFonts w:ascii="Arial" w:hAnsi="Arial" w:cs="Arial"/>
                <w:sz w:val="20"/>
                <w:szCs w:val="16"/>
              </w:rPr>
              <w:t>100%</w:t>
            </w:r>
          </w:p>
          <w:p w14:paraId="5B3966D4" w14:textId="77777777" w:rsidR="0097549D" w:rsidRPr="0097549D" w:rsidRDefault="0097549D" w:rsidP="0097549D">
            <w:pPr>
              <w:jc w:val="center"/>
              <w:rPr>
                <w:rFonts w:ascii="Arial" w:hAnsi="Arial" w:cs="Arial"/>
                <w:sz w:val="16"/>
                <w:szCs w:val="16"/>
              </w:rPr>
            </w:pPr>
          </w:p>
          <w:p w14:paraId="442AAA88" w14:textId="77777777" w:rsidR="0097549D" w:rsidRPr="0097549D" w:rsidRDefault="0097549D" w:rsidP="0097549D">
            <w:pPr>
              <w:jc w:val="center"/>
              <w:rPr>
                <w:rFonts w:ascii="Arial" w:hAnsi="Arial" w:cs="Arial"/>
                <w:sz w:val="16"/>
                <w:szCs w:val="16"/>
              </w:rPr>
            </w:pPr>
          </w:p>
          <w:p w14:paraId="33DD033E" w14:textId="77777777" w:rsidR="0097549D" w:rsidRPr="0097549D" w:rsidRDefault="0097549D" w:rsidP="0097549D">
            <w:pPr>
              <w:jc w:val="center"/>
              <w:rPr>
                <w:rFonts w:ascii="Arial" w:hAnsi="Arial" w:cs="Arial"/>
                <w:sz w:val="24"/>
                <w:szCs w:val="16"/>
              </w:rPr>
            </w:pPr>
          </w:p>
        </w:tc>
        <w:tc>
          <w:tcPr>
            <w:tcW w:w="1372" w:type="dxa"/>
            <w:vMerge w:val="restart"/>
            <w:tcBorders>
              <w:top w:val="single" w:sz="4" w:space="0" w:color="auto"/>
            </w:tcBorders>
            <w:vAlign w:val="center"/>
          </w:tcPr>
          <w:p w14:paraId="40D22136" w14:textId="77777777" w:rsidR="0097549D" w:rsidRPr="0097549D" w:rsidRDefault="0097549D" w:rsidP="0097549D">
            <w:pPr>
              <w:jc w:val="center"/>
              <w:rPr>
                <w:rFonts w:ascii="Arial" w:hAnsi="Arial" w:cs="Arial"/>
                <w:b/>
                <w:sz w:val="18"/>
                <w:szCs w:val="16"/>
              </w:rPr>
            </w:pPr>
          </w:p>
          <w:p w14:paraId="5850FD97" w14:textId="77777777" w:rsidR="0097549D" w:rsidRPr="0097549D" w:rsidRDefault="0097549D" w:rsidP="0097549D">
            <w:pPr>
              <w:jc w:val="center"/>
              <w:rPr>
                <w:rFonts w:ascii="Arial" w:hAnsi="Arial" w:cs="Arial"/>
                <w:b/>
                <w:sz w:val="18"/>
                <w:szCs w:val="16"/>
              </w:rPr>
            </w:pPr>
          </w:p>
          <w:p w14:paraId="361D760E" w14:textId="77777777" w:rsidR="0097549D" w:rsidRPr="0097549D" w:rsidRDefault="0097549D" w:rsidP="0097549D">
            <w:pPr>
              <w:jc w:val="center"/>
              <w:rPr>
                <w:rFonts w:ascii="Arial" w:hAnsi="Arial" w:cs="Arial"/>
                <w:b/>
                <w:sz w:val="18"/>
                <w:szCs w:val="16"/>
              </w:rPr>
            </w:pPr>
          </w:p>
          <w:p w14:paraId="2346B5A7" w14:textId="77777777" w:rsidR="0097549D" w:rsidRPr="0097549D" w:rsidRDefault="0097549D" w:rsidP="0097549D">
            <w:pPr>
              <w:jc w:val="center"/>
              <w:rPr>
                <w:rFonts w:ascii="Arial" w:hAnsi="Arial" w:cs="Arial"/>
                <w:b/>
                <w:sz w:val="18"/>
                <w:szCs w:val="16"/>
              </w:rPr>
            </w:pPr>
          </w:p>
          <w:p w14:paraId="6AB394D8" w14:textId="77777777" w:rsidR="0097549D" w:rsidRPr="0097549D" w:rsidRDefault="0097549D" w:rsidP="0097549D">
            <w:pPr>
              <w:jc w:val="center"/>
              <w:rPr>
                <w:rFonts w:ascii="Arial" w:hAnsi="Arial" w:cs="Arial"/>
                <w:b/>
                <w:sz w:val="18"/>
                <w:szCs w:val="16"/>
              </w:rPr>
            </w:pPr>
            <w:r w:rsidRPr="0097549D">
              <w:rPr>
                <w:rFonts w:ascii="Arial" w:hAnsi="Arial" w:cs="Arial"/>
                <w:b/>
                <w:sz w:val="18"/>
                <w:szCs w:val="16"/>
              </w:rPr>
              <w:t xml:space="preserve">Reunión con profesores de educación </w:t>
            </w:r>
            <w:proofErr w:type="spellStart"/>
            <w:r w:rsidRPr="0097549D">
              <w:rPr>
                <w:rFonts w:ascii="Arial" w:hAnsi="Arial" w:cs="Arial"/>
                <w:b/>
                <w:sz w:val="18"/>
                <w:szCs w:val="16"/>
              </w:rPr>
              <w:t>fisica</w:t>
            </w:r>
            <w:proofErr w:type="spellEnd"/>
            <w:r w:rsidRPr="0097549D">
              <w:rPr>
                <w:rFonts w:ascii="Arial" w:hAnsi="Arial" w:cs="Arial"/>
                <w:b/>
                <w:sz w:val="18"/>
                <w:szCs w:val="16"/>
              </w:rPr>
              <w:t xml:space="preserve"> </w:t>
            </w:r>
          </w:p>
          <w:p w14:paraId="0661FFC2" w14:textId="77777777" w:rsidR="0097549D" w:rsidRPr="0097549D" w:rsidRDefault="0097549D" w:rsidP="0097549D">
            <w:pPr>
              <w:jc w:val="center"/>
              <w:rPr>
                <w:rFonts w:ascii="Arial" w:hAnsi="Arial" w:cs="Arial"/>
                <w:b/>
                <w:sz w:val="18"/>
                <w:szCs w:val="16"/>
              </w:rPr>
            </w:pPr>
          </w:p>
          <w:p w14:paraId="789D6E6B" w14:textId="77777777" w:rsidR="0097549D" w:rsidRPr="0097549D" w:rsidRDefault="0097549D" w:rsidP="0097549D">
            <w:pPr>
              <w:jc w:val="center"/>
              <w:rPr>
                <w:rFonts w:ascii="Arial" w:hAnsi="Arial" w:cs="Arial"/>
                <w:b/>
                <w:sz w:val="18"/>
                <w:szCs w:val="16"/>
              </w:rPr>
            </w:pPr>
          </w:p>
          <w:p w14:paraId="4AA200DF" w14:textId="77777777" w:rsidR="0097549D" w:rsidRPr="0097549D" w:rsidRDefault="0097549D" w:rsidP="0097549D">
            <w:pPr>
              <w:jc w:val="center"/>
              <w:rPr>
                <w:rFonts w:ascii="Arial" w:hAnsi="Arial" w:cs="Arial"/>
                <w:b/>
                <w:sz w:val="18"/>
                <w:szCs w:val="16"/>
              </w:rPr>
            </w:pPr>
          </w:p>
          <w:p w14:paraId="44084A8C" w14:textId="77777777" w:rsidR="0097549D" w:rsidRPr="0097549D" w:rsidRDefault="0097549D" w:rsidP="0097549D">
            <w:pPr>
              <w:jc w:val="center"/>
              <w:rPr>
                <w:rFonts w:ascii="Arial" w:hAnsi="Arial" w:cs="Arial"/>
                <w:b/>
                <w:sz w:val="18"/>
                <w:szCs w:val="16"/>
              </w:rPr>
            </w:pPr>
          </w:p>
          <w:p w14:paraId="0D20A70B" w14:textId="77777777" w:rsidR="0097549D" w:rsidRPr="0097549D" w:rsidRDefault="0097549D" w:rsidP="0097549D">
            <w:pPr>
              <w:jc w:val="center"/>
              <w:rPr>
                <w:rFonts w:ascii="Arial" w:hAnsi="Arial" w:cs="Arial"/>
                <w:b/>
                <w:sz w:val="18"/>
                <w:szCs w:val="16"/>
              </w:rPr>
            </w:pPr>
          </w:p>
          <w:p w14:paraId="38B4FDBB" w14:textId="77777777" w:rsidR="0097549D" w:rsidRPr="0097549D" w:rsidRDefault="0097549D" w:rsidP="0097549D">
            <w:pPr>
              <w:jc w:val="center"/>
              <w:rPr>
                <w:rFonts w:ascii="Arial" w:hAnsi="Arial" w:cs="Arial"/>
                <w:b/>
                <w:sz w:val="18"/>
                <w:szCs w:val="16"/>
              </w:rPr>
            </w:pPr>
          </w:p>
          <w:p w14:paraId="1276B345" w14:textId="77777777" w:rsidR="0097549D" w:rsidRPr="0097549D" w:rsidRDefault="0097549D" w:rsidP="0097549D">
            <w:pPr>
              <w:jc w:val="center"/>
              <w:rPr>
                <w:rFonts w:ascii="Arial" w:hAnsi="Arial" w:cs="Arial"/>
                <w:b/>
                <w:sz w:val="18"/>
                <w:szCs w:val="16"/>
              </w:rPr>
            </w:pPr>
          </w:p>
          <w:p w14:paraId="6EC82AB7" w14:textId="77777777" w:rsidR="0097549D" w:rsidRPr="0097549D" w:rsidRDefault="0097549D" w:rsidP="0097549D">
            <w:pPr>
              <w:jc w:val="center"/>
              <w:rPr>
                <w:rFonts w:ascii="Arial" w:hAnsi="Arial" w:cs="Arial"/>
                <w:sz w:val="18"/>
                <w:szCs w:val="16"/>
              </w:rPr>
            </w:pPr>
          </w:p>
        </w:tc>
        <w:tc>
          <w:tcPr>
            <w:tcW w:w="1081" w:type="dxa"/>
            <w:vMerge w:val="restart"/>
            <w:tcBorders>
              <w:top w:val="single" w:sz="4" w:space="0" w:color="auto"/>
            </w:tcBorders>
            <w:vAlign w:val="center"/>
          </w:tcPr>
          <w:p w14:paraId="101BA7B8" w14:textId="77777777" w:rsidR="0097549D" w:rsidRPr="0097549D" w:rsidRDefault="0097549D" w:rsidP="0097549D">
            <w:pPr>
              <w:jc w:val="center"/>
              <w:rPr>
                <w:rFonts w:ascii="Arial" w:hAnsi="Arial" w:cs="Arial"/>
                <w:b/>
                <w:sz w:val="18"/>
                <w:szCs w:val="16"/>
              </w:rPr>
            </w:pPr>
            <w:r w:rsidRPr="0097549D">
              <w:rPr>
                <w:rFonts w:ascii="Arial" w:hAnsi="Arial" w:cs="Arial"/>
                <w:b/>
                <w:sz w:val="18"/>
                <w:szCs w:val="16"/>
              </w:rPr>
              <w:t>Canchas y material deportivo</w:t>
            </w:r>
          </w:p>
          <w:p w14:paraId="0FFDED6D" w14:textId="77777777" w:rsidR="0097549D" w:rsidRPr="0097549D" w:rsidRDefault="0097549D" w:rsidP="0097549D">
            <w:pPr>
              <w:jc w:val="center"/>
              <w:rPr>
                <w:rFonts w:ascii="Arial" w:hAnsi="Arial" w:cs="Arial"/>
                <w:sz w:val="16"/>
                <w:szCs w:val="16"/>
              </w:rPr>
            </w:pPr>
          </w:p>
        </w:tc>
        <w:tc>
          <w:tcPr>
            <w:tcW w:w="614" w:type="dxa"/>
            <w:vMerge w:val="restart"/>
            <w:tcBorders>
              <w:top w:val="single" w:sz="4" w:space="0" w:color="auto"/>
              <w:right w:val="single" w:sz="4" w:space="0" w:color="auto"/>
            </w:tcBorders>
            <w:vAlign w:val="center"/>
          </w:tcPr>
          <w:p w14:paraId="1B8A2F30" w14:textId="77777777" w:rsidR="0097549D" w:rsidRPr="0097549D" w:rsidRDefault="0097549D" w:rsidP="0097549D">
            <w:pPr>
              <w:jc w:val="center"/>
              <w:rPr>
                <w:rFonts w:ascii="Arial" w:hAnsi="Arial" w:cs="Arial"/>
                <w:sz w:val="16"/>
                <w:szCs w:val="16"/>
              </w:rPr>
            </w:pPr>
          </w:p>
        </w:tc>
        <w:tc>
          <w:tcPr>
            <w:tcW w:w="270" w:type="dxa"/>
            <w:vMerge w:val="restart"/>
            <w:tcBorders>
              <w:top w:val="single" w:sz="4" w:space="0" w:color="auto"/>
              <w:left w:val="single" w:sz="4" w:space="0" w:color="auto"/>
              <w:right w:val="single" w:sz="4" w:space="0" w:color="auto"/>
            </w:tcBorders>
            <w:vAlign w:val="center"/>
          </w:tcPr>
          <w:p w14:paraId="1F410DF2" w14:textId="77777777" w:rsidR="0097549D" w:rsidRPr="0097549D" w:rsidRDefault="0097549D" w:rsidP="0097549D">
            <w:pPr>
              <w:jc w:val="center"/>
              <w:rPr>
                <w:rFonts w:ascii="Arial" w:hAnsi="Arial" w:cs="Arial"/>
                <w:sz w:val="16"/>
                <w:szCs w:val="16"/>
              </w:rPr>
            </w:pPr>
          </w:p>
        </w:tc>
        <w:tc>
          <w:tcPr>
            <w:tcW w:w="349" w:type="dxa"/>
            <w:vMerge w:val="restart"/>
            <w:tcBorders>
              <w:top w:val="single" w:sz="4" w:space="0" w:color="auto"/>
              <w:left w:val="single" w:sz="4" w:space="0" w:color="auto"/>
              <w:right w:val="single" w:sz="4" w:space="0" w:color="auto"/>
            </w:tcBorders>
            <w:vAlign w:val="center"/>
          </w:tcPr>
          <w:p w14:paraId="1DC0B7A9"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p w14:paraId="05529176"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w:t>
            </w:r>
          </w:p>
        </w:tc>
        <w:tc>
          <w:tcPr>
            <w:tcW w:w="275" w:type="dxa"/>
            <w:vMerge w:val="restart"/>
            <w:tcBorders>
              <w:top w:val="single" w:sz="4" w:space="0" w:color="auto"/>
              <w:left w:val="single" w:sz="4" w:space="0" w:color="auto"/>
              <w:right w:val="single" w:sz="4" w:space="0" w:color="auto"/>
            </w:tcBorders>
            <w:vAlign w:val="center"/>
          </w:tcPr>
          <w:p w14:paraId="4BA2FEC9"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p w14:paraId="47153139" w14:textId="77777777" w:rsidR="0097549D" w:rsidRPr="0097549D" w:rsidRDefault="0097549D" w:rsidP="0097549D">
            <w:pPr>
              <w:jc w:val="center"/>
              <w:rPr>
                <w:rFonts w:ascii="Arial" w:hAnsi="Arial" w:cs="Arial"/>
                <w:sz w:val="16"/>
                <w:szCs w:val="16"/>
              </w:rPr>
            </w:pPr>
          </w:p>
        </w:tc>
        <w:tc>
          <w:tcPr>
            <w:tcW w:w="285" w:type="dxa"/>
            <w:vMerge w:val="restart"/>
            <w:tcBorders>
              <w:top w:val="single" w:sz="4" w:space="0" w:color="auto"/>
              <w:left w:val="single" w:sz="4" w:space="0" w:color="auto"/>
              <w:right w:val="single" w:sz="4" w:space="0" w:color="auto"/>
            </w:tcBorders>
            <w:vAlign w:val="center"/>
          </w:tcPr>
          <w:p w14:paraId="130E2722" w14:textId="77777777" w:rsidR="0097549D" w:rsidRPr="0097549D" w:rsidRDefault="0097549D" w:rsidP="0097549D">
            <w:pPr>
              <w:jc w:val="center"/>
              <w:rPr>
                <w:rFonts w:ascii="Arial" w:hAnsi="Arial" w:cs="Arial"/>
                <w:sz w:val="16"/>
                <w:szCs w:val="16"/>
              </w:rPr>
            </w:pPr>
          </w:p>
        </w:tc>
        <w:tc>
          <w:tcPr>
            <w:tcW w:w="420" w:type="dxa"/>
            <w:tcBorders>
              <w:top w:val="single" w:sz="4" w:space="0" w:color="auto"/>
              <w:left w:val="single" w:sz="4" w:space="0" w:color="auto"/>
              <w:bottom w:val="nil"/>
              <w:right w:val="single" w:sz="4" w:space="0" w:color="auto"/>
            </w:tcBorders>
            <w:vAlign w:val="center"/>
          </w:tcPr>
          <w:p w14:paraId="21000B82" w14:textId="77777777" w:rsidR="0097549D" w:rsidRPr="0097549D" w:rsidRDefault="0097549D" w:rsidP="0097549D">
            <w:pPr>
              <w:jc w:val="center"/>
              <w:rPr>
                <w:rFonts w:ascii="Arial" w:hAnsi="Arial" w:cs="Arial"/>
                <w:sz w:val="16"/>
                <w:szCs w:val="16"/>
              </w:rPr>
            </w:pPr>
          </w:p>
        </w:tc>
        <w:tc>
          <w:tcPr>
            <w:tcW w:w="405" w:type="dxa"/>
            <w:gridSpan w:val="2"/>
            <w:tcBorders>
              <w:top w:val="single" w:sz="4" w:space="0" w:color="auto"/>
              <w:left w:val="single" w:sz="4" w:space="0" w:color="auto"/>
              <w:bottom w:val="nil"/>
              <w:right w:val="single" w:sz="4" w:space="0" w:color="auto"/>
            </w:tcBorders>
            <w:vAlign w:val="center"/>
          </w:tcPr>
          <w:p w14:paraId="19C650FF" w14:textId="77777777" w:rsidR="0097549D" w:rsidRPr="0097549D" w:rsidRDefault="0097549D" w:rsidP="0097549D">
            <w:pPr>
              <w:jc w:val="center"/>
              <w:rPr>
                <w:rFonts w:ascii="Arial" w:hAnsi="Arial" w:cs="Arial"/>
                <w:sz w:val="16"/>
                <w:szCs w:val="16"/>
              </w:rPr>
            </w:pPr>
          </w:p>
        </w:tc>
        <w:tc>
          <w:tcPr>
            <w:tcW w:w="270" w:type="dxa"/>
            <w:vMerge w:val="restart"/>
            <w:tcBorders>
              <w:top w:val="single" w:sz="4" w:space="0" w:color="auto"/>
              <w:left w:val="single" w:sz="4" w:space="0" w:color="auto"/>
              <w:right w:val="single" w:sz="4" w:space="0" w:color="auto"/>
            </w:tcBorders>
            <w:vAlign w:val="center"/>
          </w:tcPr>
          <w:p w14:paraId="681E0726" w14:textId="77777777" w:rsidR="0097549D" w:rsidRPr="0097549D" w:rsidRDefault="0097549D" w:rsidP="0097549D">
            <w:pPr>
              <w:jc w:val="center"/>
              <w:rPr>
                <w:rFonts w:ascii="Arial" w:hAnsi="Arial" w:cs="Arial"/>
                <w:sz w:val="16"/>
                <w:szCs w:val="16"/>
              </w:rPr>
            </w:pPr>
          </w:p>
        </w:tc>
        <w:tc>
          <w:tcPr>
            <w:tcW w:w="270" w:type="dxa"/>
            <w:tcBorders>
              <w:top w:val="single" w:sz="4" w:space="0" w:color="auto"/>
              <w:left w:val="single" w:sz="4" w:space="0" w:color="auto"/>
              <w:bottom w:val="nil"/>
              <w:right w:val="single" w:sz="4" w:space="0" w:color="auto"/>
            </w:tcBorders>
            <w:vAlign w:val="center"/>
          </w:tcPr>
          <w:p w14:paraId="630525B4" w14:textId="77777777" w:rsidR="0097549D" w:rsidRPr="0097549D" w:rsidRDefault="0097549D" w:rsidP="0097549D">
            <w:pPr>
              <w:jc w:val="center"/>
              <w:rPr>
                <w:rFonts w:ascii="Arial" w:hAnsi="Arial" w:cs="Arial"/>
                <w:sz w:val="16"/>
                <w:szCs w:val="16"/>
              </w:rPr>
            </w:pPr>
          </w:p>
        </w:tc>
        <w:tc>
          <w:tcPr>
            <w:tcW w:w="468" w:type="dxa"/>
            <w:gridSpan w:val="2"/>
            <w:tcBorders>
              <w:top w:val="single" w:sz="4" w:space="0" w:color="auto"/>
              <w:left w:val="single" w:sz="4" w:space="0" w:color="auto"/>
              <w:bottom w:val="nil"/>
              <w:right w:val="single" w:sz="4" w:space="0" w:color="auto"/>
            </w:tcBorders>
            <w:vAlign w:val="center"/>
          </w:tcPr>
          <w:p w14:paraId="57844F9E" w14:textId="77777777" w:rsidR="0097549D" w:rsidRPr="0097549D" w:rsidRDefault="0097549D" w:rsidP="0097549D">
            <w:pPr>
              <w:jc w:val="center"/>
              <w:rPr>
                <w:rFonts w:ascii="Arial" w:hAnsi="Arial" w:cs="Arial"/>
                <w:sz w:val="16"/>
                <w:szCs w:val="16"/>
              </w:rPr>
            </w:pPr>
          </w:p>
        </w:tc>
        <w:tc>
          <w:tcPr>
            <w:tcW w:w="375" w:type="dxa"/>
            <w:vMerge w:val="restart"/>
            <w:tcBorders>
              <w:top w:val="single" w:sz="4" w:space="0" w:color="auto"/>
              <w:left w:val="single" w:sz="4" w:space="0" w:color="auto"/>
              <w:right w:val="single" w:sz="4" w:space="0" w:color="auto"/>
            </w:tcBorders>
            <w:vAlign w:val="center"/>
          </w:tcPr>
          <w:p w14:paraId="09EF4974" w14:textId="77777777" w:rsidR="0097549D" w:rsidRPr="0097549D" w:rsidRDefault="0097549D" w:rsidP="0097549D">
            <w:pPr>
              <w:jc w:val="center"/>
              <w:rPr>
                <w:rFonts w:ascii="Arial" w:hAnsi="Arial" w:cs="Arial"/>
                <w:sz w:val="16"/>
                <w:szCs w:val="16"/>
              </w:rPr>
            </w:pPr>
          </w:p>
        </w:tc>
        <w:tc>
          <w:tcPr>
            <w:tcW w:w="360" w:type="dxa"/>
            <w:vMerge w:val="restart"/>
            <w:tcBorders>
              <w:top w:val="single" w:sz="4" w:space="0" w:color="auto"/>
              <w:left w:val="single" w:sz="4" w:space="0" w:color="auto"/>
              <w:right w:val="single" w:sz="4" w:space="0" w:color="auto"/>
            </w:tcBorders>
            <w:vAlign w:val="center"/>
          </w:tcPr>
          <w:p w14:paraId="3BE18D94" w14:textId="77777777" w:rsidR="0097549D" w:rsidRPr="0097549D" w:rsidRDefault="0097549D" w:rsidP="0097549D">
            <w:pPr>
              <w:jc w:val="center"/>
              <w:rPr>
                <w:rFonts w:ascii="Arial" w:hAnsi="Arial" w:cs="Arial"/>
                <w:sz w:val="16"/>
                <w:szCs w:val="16"/>
              </w:rPr>
            </w:pPr>
          </w:p>
        </w:tc>
        <w:tc>
          <w:tcPr>
            <w:tcW w:w="410" w:type="dxa"/>
            <w:gridSpan w:val="3"/>
            <w:tcBorders>
              <w:top w:val="single" w:sz="4" w:space="0" w:color="auto"/>
              <w:left w:val="single" w:sz="4" w:space="0" w:color="auto"/>
              <w:bottom w:val="nil"/>
            </w:tcBorders>
            <w:vAlign w:val="center"/>
          </w:tcPr>
          <w:p w14:paraId="57014792" w14:textId="77777777" w:rsidR="0097549D" w:rsidRPr="0097549D" w:rsidRDefault="0097549D" w:rsidP="0097549D">
            <w:pPr>
              <w:jc w:val="center"/>
              <w:rPr>
                <w:rFonts w:ascii="Arial" w:hAnsi="Arial" w:cs="Arial"/>
                <w:sz w:val="16"/>
                <w:szCs w:val="16"/>
              </w:rPr>
            </w:pPr>
          </w:p>
        </w:tc>
      </w:tr>
      <w:tr w:rsidR="0097549D" w:rsidRPr="0097549D" w14:paraId="3DCF92F2" w14:textId="77777777" w:rsidTr="00A80B20">
        <w:trPr>
          <w:gridAfter w:val="1"/>
          <w:wAfter w:w="20" w:type="dxa"/>
          <w:cantSplit/>
          <w:trHeight w:val="269"/>
        </w:trPr>
        <w:tc>
          <w:tcPr>
            <w:tcW w:w="1290" w:type="dxa"/>
            <w:vMerge/>
          </w:tcPr>
          <w:p w14:paraId="5CBC2D67" w14:textId="77777777" w:rsidR="0097549D" w:rsidRPr="0097549D" w:rsidRDefault="0097549D" w:rsidP="0097549D">
            <w:pPr>
              <w:rPr>
                <w:b/>
              </w:rPr>
            </w:pPr>
          </w:p>
        </w:tc>
        <w:tc>
          <w:tcPr>
            <w:tcW w:w="1274" w:type="dxa"/>
            <w:vMerge/>
            <w:tcBorders>
              <w:top w:val="single" w:sz="4" w:space="0" w:color="auto"/>
            </w:tcBorders>
          </w:tcPr>
          <w:p w14:paraId="3A26B97C" w14:textId="77777777" w:rsidR="0097549D" w:rsidRPr="0097549D" w:rsidRDefault="0097549D" w:rsidP="0097549D">
            <w:pPr>
              <w:rPr>
                <w:rFonts w:ascii="Arial" w:hAnsi="Arial" w:cs="Arial"/>
                <w:sz w:val="24"/>
                <w:szCs w:val="16"/>
              </w:rPr>
            </w:pPr>
          </w:p>
        </w:tc>
        <w:tc>
          <w:tcPr>
            <w:tcW w:w="1095" w:type="dxa"/>
            <w:vMerge/>
            <w:vAlign w:val="center"/>
          </w:tcPr>
          <w:p w14:paraId="7AA6A78E" w14:textId="77777777" w:rsidR="0097549D" w:rsidRPr="0097549D" w:rsidRDefault="0097549D" w:rsidP="0097549D">
            <w:pPr>
              <w:jc w:val="center"/>
              <w:rPr>
                <w:rFonts w:ascii="Arial" w:hAnsi="Arial" w:cs="Arial"/>
                <w:sz w:val="16"/>
                <w:szCs w:val="16"/>
              </w:rPr>
            </w:pPr>
          </w:p>
        </w:tc>
        <w:tc>
          <w:tcPr>
            <w:tcW w:w="1372" w:type="dxa"/>
            <w:vMerge/>
            <w:vAlign w:val="center"/>
          </w:tcPr>
          <w:p w14:paraId="6676E6CC" w14:textId="77777777" w:rsidR="0097549D" w:rsidRPr="0097549D" w:rsidRDefault="0097549D" w:rsidP="0097549D">
            <w:pPr>
              <w:jc w:val="center"/>
              <w:rPr>
                <w:rFonts w:ascii="Arial" w:hAnsi="Arial" w:cs="Arial"/>
                <w:b/>
                <w:sz w:val="14"/>
                <w:szCs w:val="16"/>
              </w:rPr>
            </w:pPr>
          </w:p>
        </w:tc>
        <w:tc>
          <w:tcPr>
            <w:tcW w:w="1081" w:type="dxa"/>
            <w:vMerge/>
            <w:vAlign w:val="center"/>
          </w:tcPr>
          <w:p w14:paraId="7A8115D2" w14:textId="77777777" w:rsidR="0097549D" w:rsidRPr="0097549D" w:rsidRDefault="0097549D" w:rsidP="0097549D">
            <w:pPr>
              <w:jc w:val="center"/>
              <w:rPr>
                <w:rFonts w:ascii="Arial" w:hAnsi="Arial" w:cs="Arial"/>
                <w:sz w:val="14"/>
                <w:szCs w:val="16"/>
              </w:rPr>
            </w:pPr>
          </w:p>
        </w:tc>
        <w:tc>
          <w:tcPr>
            <w:tcW w:w="614" w:type="dxa"/>
            <w:vMerge/>
            <w:tcBorders>
              <w:right w:val="single" w:sz="4" w:space="0" w:color="auto"/>
            </w:tcBorders>
            <w:vAlign w:val="center"/>
          </w:tcPr>
          <w:p w14:paraId="452F00D7" w14:textId="77777777" w:rsidR="0097549D" w:rsidRPr="0097549D" w:rsidRDefault="0097549D" w:rsidP="0097549D">
            <w:pPr>
              <w:jc w:val="center"/>
              <w:rPr>
                <w:rFonts w:ascii="Arial" w:hAnsi="Arial" w:cs="Arial"/>
                <w:sz w:val="16"/>
                <w:szCs w:val="16"/>
              </w:rPr>
            </w:pPr>
          </w:p>
        </w:tc>
        <w:tc>
          <w:tcPr>
            <w:tcW w:w="270" w:type="dxa"/>
            <w:vMerge/>
            <w:tcBorders>
              <w:left w:val="single" w:sz="4" w:space="0" w:color="auto"/>
              <w:right w:val="single" w:sz="4" w:space="0" w:color="auto"/>
            </w:tcBorders>
            <w:vAlign w:val="center"/>
          </w:tcPr>
          <w:p w14:paraId="37401325" w14:textId="77777777" w:rsidR="0097549D" w:rsidRPr="0097549D" w:rsidRDefault="0097549D" w:rsidP="0097549D">
            <w:pPr>
              <w:jc w:val="center"/>
              <w:rPr>
                <w:rFonts w:ascii="Arial" w:hAnsi="Arial" w:cs="Arial"/>
                <w:sz w:val="16"/>
                <w:szCs w:val="16"/>
              </w:rPr>
            </w:pPr>
          </w:p>
        </w:tc>
        <w:tc>
          <w:tcPr>
            <w:tcW w:w="349" w:type="dxa"/>
            <w:vMerge/>
            <w:tcBorders>
              <w:left w:val="single" w:sz="4" w:space="0" w:color="auto"/>
              <w:right w:val="single" w:sz="4" w:space="0" w:color="auto"/>
            </w:tcBorders>
            <w:shd w:val="clear" w:color="auto" w:fill="F4B083" w:themeFill="accent2" w:themeFillTint="99"/>
            <w:vAlign w:val="center"/>
          </w:tcPr>
          <w:p w14:paraId="302B4085" w14:textId="77777777" w:rsidR="0097549D" w:rsidRPr="0097549D" w:rsidRDefault="0097549D" w:rsidP="0097549D">
            <w:pPr>
              <w:jc w:val="center"/>
              <w:rPr>
                <w:rFonts w:ascii="Arial" w:hAnsi="Arial" w:cs="Arial"/>
                <w:sz w:val="16"/>
                <w:szCs w:val="16"/>
              </w:rPr>
            </w:pPr>
          </w:p>
        </w:tc>
        <w:tc>
          <w:tcPr>
            <w:tcW w:w="275" w:type="dxa"/>
            <w:vMerge/>
            <w:tcBorders>
              <w:left w:val="single" w:sz="4" w:space="0" w:color="auto"/>
              <w:right w:val="single" w:sz="4" w:space="0" w:color="auto"/>
            </w:tcBorders>
            <w:shd w:val="clear" w:color="auto" w:fill="F4B083" w:themeFill="accent2" w:themeFillTint="99"/>
            <w:vAlign w:val="center"/>
          </w:tcPr>
          <w:p w14:paraId="0656EC23" w14:textId="77777777" w:rsidR="0097549D" w:rsidRPr="0097549D" w:rsidRDefault="0097549D" w:rsidP="0097549D">
            <w:pPr>
              <w:jc w:val="center"/>
              <w:rPr>
                <w:rFonts w:ascii="Arial" w:hAnsi="Arial" w:cs="Arial"/>
                <w:sz w:val="16"/>
                <w:szCs w:val="16"/>
              </w:rPr>
            </w:pPr>
          </w:p>
        </w:tc>
        <w:tc>
          <w:tcPr>
            <w:tcW w:w="285" w:type="dxa"/>
            <w:vMerge/>
            <w:tcBorders>
              <w:left w:val="single" w:sz="4" w:space="0" w:color="auto"/>
              <w:right w:val="single" w:sz="4" w:space="0" w:color="auto"/>
            </w:tcBorders>
            <w:vAlign w:val="center"/>
          </w:tcPr>
          <w:p w14:paraId="4FADA892" w14:textId="77777777" w:rsidR="0097549D" w:rsidRPr="0097549D" w:rsidRDefault="0097549D" w:rsidP="0097549D">
            <w:pPr>
              <w:jc w:val="center"/>
              <w:rPr>
                <w:rFonts w:ascii="Arial" w:hAnsi="Arial" w:cs="Arial"/>
                <w:sz w:val="16"/>
                <w:szCs w:val="16"/>
              </w:rPr>
            </w:pPr>
          </w:p>
        </w:tc>
        <w:tc>
          <w:tcPr>
            <w:tcW w:w="426" w:type="dxa"/>
            <w:gridSpan w:val="2"/>
            <w:vMerge w:val="restart"/>
            <w:tcBorders>
              <w:top w:val="nil"/>
              <w:left w:val="single" w:sz="4" w:space="0" w:color="auto"/>
              <w:right w:val="single" w:sz="4" w:space="0" w:color="auto"/>
            </w:tcBorders>
            <w:vAlign w:val="center"/>
          </w:tcPr>
          <w:p w14:paraId="5428C92C" w14:textId="77777777" w:rsidR="0097549D" w:rsidRPr="0097549D" w:rsidRDefault="0097549D" w:rsidP="0097549D">
            <w:pPr>
              <w:jc w:val="center"/>
              <w:rPr>
                <w:rFonts w:ascii="Arial" w:hAnsi="Arial" w:cs="Arial"/>
                <w:sz w:val="16"/>
                <w:szCs w:val="16"/>
              </w:rPr>
            </w:pPr>
          </w:p>
        </w:tc>
        <w:tc>
          <w:tcPr>
            <w:tcW w:w="399" w:type="dxa"/>
            <w:vMerge w:val="restart"/>
            <w:tcBorders>
              <w:top w:val="nil"/>
              <w:left w:val="single" w:sz="4" w:space="0" w:color="auto"/>
              <w:right w:val="single" w:sz="4" w:space="0" w:color="auto"/>
            </w:tcBorders>
            <w:vAlign w:val="center"/>
          </w:tcPr>
          <w:p w14:paraId="3BBA788C" w14:textId="77777777" w:rsidR="0097549D" w:rsidRPr="0097549D" w:rsidRDefault="0097549D" w:rsidP="0097549D">
            <w:pPr>
              <w:jc w:val="center"/>
              <w:rPr>
                <w:rFonts w:ascii="Arial" w:hAnsi="Arial" w:cs="Arial"/>
                <w:sz w:val="16"/>
                <w:szCs w:val="16"/>
              </w:rPr>
            </w:pPr>
          </w:p>
        </w:tc>
        <w:tc>
          <w:tcPr>
            <w:tcW w:w="270" w:type="dxa"/>
            <w:vMerge/>
            <w:tcBorders>
              <w:left w:val="single" w:sz="4" w:space="0" w:color="auto"/>
              <w:right w:val="single" w:sz="4" w:space="0" w:color="auto"/>
            </w:tcBorders>
            <w:vAlign w:val="center"/>
          </w:tcPr>
          <w:p w14:paraId="7BAF6B59" w14:textId="77777777" w:rsidR="0097549D" w:rsidRPr="0097549D" w:rsidRDefault="0097549D" w:rsidP="0097549D">
            <w:pPr>
              <w:jc w:val="center"/>
              <w:rPr>
                <w:rFonts w:ascii="Arial" w:hAnsi="Arial" w:cs="Arial"/>
                <w:sz w:val="16"/>
                <w:szCs w:val="16"/>
              </w:rPr>
            </w:pPr>
          </w:p>
        </w:tc>
        <w:tc>
          <w:tcPr>
            <w:tcW w:w="277" w:type="dxa"/>
            <w:gridSpan w:val="2"/>
            <w:vMerge w:val="restart"/>
            <w:tcBorders>
              <w:top w:val="nil"/>
              <w:left w:val="single" w:sz="4" w:space="0" w:color="auto"/>
              <w:right w:val="single" w:sz="4" w:space="0" w:color="auto"/>
            </w:tcBorders>
            <w:vAlign w:val="center"/>
          </w:tcPr>
          <w:p w14:paraId="13B62308" w14:textId="77777777" w:rsidR="0097549D" w:rsidRPr="0097549D" w:rsidRDefault="0097549D" w:rsidP="0097549D">
            <w:pPr>
              <w:jc w:val="center"/>
              <w:rPr>
                <w:rFonts w:ascii="Arial" w:hAnsi="Arial" w:cs="Arial"/>
                <w:sz w:val="16"/>
                <w:szCs w:val="16"/>
              </w:rPr>
            </w:pPr>
          </w:p>
        </w:tc>
        <w:tc>
          <w:tcPr>
            <w:tcW w:w="461" w:type="dxa"/>
            <w:vMerge w:val="restart"/>
            <w:tcBorders>
              <w:top w:val="nil"/>
              <w:left w:val="single" w:sz="4" w:space="0" w:color="auto"/>
              <w:right w:val="single" w:sz="4" w:space="0" w:color="auto"/>
            </w:tcBorders>
            <w:vAlign w:val="center"/>
          </w:tcPr>
          <w:p w14:paraId="4D6A9A62" w14:textId="77777777" w:rsidR="0097549D" w:rsidRPr="0097549D" w:rsidRDefault="0097549D" w:rsidP="0097549D">
            <w:pPr>
              <w:jc w:val="center"/>
              <w:rPr>
                <w:rFonts w:ascii="Arial" w:hAnsi="Arial" w:cs="Arial"/>
                <w:sz w:val="16"/>
                <w:szCs w:val="16"/>
              </w:rPr>
            </w:pPr>
          </w:p>
        </w:tc>
        <w:tc>
          <w:tcPr>
            <w:tcW w:w="375" w:type="dxa"/>
            <w:vMerge/>
            <w:tcBorders>
              <w:left w:val="single" w:sz="4" w:space="0" w:color="auto"/>
              <w:right w:val="single" w:sz="4" w:space="0" w:color="auto"/>
            </w:tcBorders>
            <w:vAlign w:val="center"/>
          </w:tcPr>
          <w:p w14:paraId="0DB18F73" w14:textId="77777777" w:rsidR="0097549D" w:rsidRPr="0097549D" w:rsidRDefault="0097549D" w:rsidP="0097549D">
            <w:pPr>
              <w:jc w:val="center"/>
              <w:rPr>
                <w:rFonts w:ascii="Arial" w:hAnsi="Arial" w:cs="Arial"/>
                <w:sz w:val="16"/>
                <w:szCs w:val="16"/>
              </w:rPr>
            </w:pPr>
          </w:p>
        </w:tc>
        <w:tc>
          <w:tcPr>
            <w:tcW w:w="360" w:type="dxa"/>
            <w:vMerge/>
            <w:tcBorders>
              <w:left w:val="single" w:sz="4" w:space="0" w:color="auto"/>
              <w:right w:val="single" w:sz="4" w:space="0" w:color="auto"/>
            </w:tcBorders>
            <w:vAlign w:val="center"/>
          </w:tcPr>
          <w:p w14:paraId="6FD8ED31" w14:textId="77777777" w:rsidR="0097549D" w:rsidRPr="0097549D" w:rsidRDefault="0097549D" w:rsidP="0097549D">
            <w:pPr>
              <w:jc w:val="center"/>
              <w:rPr>
                <w:rFonts w:ascii="Arial" w:hAnsi="Arial" w:cs="Arial"/>
                <w:sz w:val="16"/>
                <w:szCs w:val="16"/>
              </w:rPr>
            </w:pPr>
          </w:p>
        </w:tc>
        <w:tc>
          <w:tcPr>
            <w:tcW w:w="390" w:type="dxa"/>
            <w:gridSpan w:val="2"/>
            <w:vMerge w:val="restart"/>
            <w:tcBorders>
              <w:top w:val="nil"/>
              <w:left w:val="single" w:sz="4" w:space="0" w:color="auto"/>
            </w:tcBorders>
            <w:vAlign w:val="center"/>
          </w:tcPr>
          <w:p w14:paraId="70105667" w14:textId="77777777" w:rsidR="0097549D" w:rsidRPr="0097549D" w:rsidRDefault="0097549D" w:rsidP="0097549D">
            <w:pPr>
              <w:jc w:val="center"/>
              <w:rPr>
                <w:rFonts w:ascii="Arial" w:hAnsi="Arial" w:cs="Arial"/>
                <w:sz w:val="16"/>
                <w:szCs w:val="16"/>
              </w:rPr>
            </w:pPr>
          </w:p>
        </w:tc>
      </w:tr>
      <w:tr w:rsidR="0097549D" w:rsidRPr="0097549D" w14:paraId="2CA282D2" w14:textId="77777777" w:rsidTr="00A80B20">
        <w:trPr>
          <w:gridAfter w:val="1"/>
          <w:wAfter w:w="20" w:type="dxa"/>
          <w:cantSplit/>
          <w:trHeight w:val="179"/>
        </w:trPr>
        <w:tc>
          <w:tcPr>
            <w:tcW w:w="1290" w:type="dxa"/>
            <w:vMerge/>
          </w:tcPr>
          <w:p w14:paraId="5F452C8C" w14:textId="77777777" w:rsidR="0097549D" w:rsidRPr="0097549D" w:rsidRDefault="0097549D" w:rsidP="0097549D">
            <w:pPr>
              <w:rPr>
                <w:b/>
              </w:rPr>
            </w:pPr>
          </w:p>
        </w:tc>
        <w:tc>
          <w:tcPr>
            <w:tcW w:w="1274" w:type="dxa"/>
            <w:vMerge/>
            <w:tcBorders>
              <w:top w:val="nil"/>
              <w:bottom w:val="single" w:sz="4" w:space="0" w:color="auto"/>
            </w:tcBorders>
          </w:tcPr>
          <w:p w14:paraId="7BCAE081" w14:textId="77777777" w:rsidR="0097549D" w:rsidRPr="0097549D" w:rsidRDefault="0097549D" w:rsidP="0097549D">
            <w:pPr>
              <w:rPr>
                <w:rFonts w:ascii="Arial" w:hAnsi="Arial" w:cs="Arial"/>
                <w:sz w:val="24"/>
                <w:szCs w:val="16"/>
              </w:rPr>
            </w:pPr>
          </w:p>
        </w:tc>
        <w:tc>
          <w:tcPr>
            <w:tcW w:w="1095" w:type="dxa"/>
            <w:tcBorders>
              <w:top w:val="single" w:sz="4" w:space="0" w:color="auto"/>
              <w:bottom w:val="single" w:sz="4" w:space="0" w:color="auto"/>
            </w:tcBorders>
            <w:vAlign w:val="center"/>
          </w:tcPr>
          <w:p w14:paraId="3113B96A" w14:textId="77777777" w:rsidR="0097549D" w:rsidRPr="0097549D" w:rsidRDefault="0097549D" w:rsidP="0097549D">
            <w:pPr>
              <w:jc w:val="center"/>
              <w:rPr>
                <w:rFonts w:ascii="Arial" w:hAnsi="Arial" w:cs="Arial"/>
                <w:sz w:val="24"/>
                <w:szCs w:val="16"/>
              </w:rPr>
            </w:pPr>
          </w:p>
        </w:tc>
        <w:tc>
          <w:tcPr>
            <w:tcW w:w="1372" w:type="dxa"/>
            <w:tcBorders>
              <w:top w:val="single" w:sz="4" w:space="0" w:color="auto"/>
              <w:bottom w:val="single" w:sz="4" w:space="0" w:color="auto"/>
            </w:tcBorders>
            <w:vAlign w:val="center"/>
          </w:tcPr>
          <w:p w14:paraId="5CBCD76C" w14:textId="77777777" w:rsidR="0097549D" w:rsidRPr="0097549D" w:rsidRDefault="0097549D" w:rsidP="0097549D">
            <w:pPr>
              <w:jc w:val="center"/>
              <w:rPr>
                <w:rFonts w:ascii="Arial" w:hAnsi="Arial" w:cs="Arial"/>
                <w:sz w:val="18"/>
                <w:szCs w:val="16"/>
              </w:rPr>
            </w:pPr>
          </w:p>
        </w:tc>
        <w:tc>
          <w:tcPr>
            <w:tcW w:w="1081" w:type="dxa"/>
            <w:vMerge/>
            <w:vAlign w:val="center"/>
          </w:tcPr>
          <w:p w14:paraId="53A121C0" w14:textId="77777777" w:rsidR="0097549D" w:rsidRPr="0097549D" w:rsidRDefault="0097549D" w:rsidP="0097549D">
            <w:pPr>
              <w:jc w:val="center"/>
              <w:rPr>
                <w:rFonts w:ascii="Arial" w:hAnsi="Arial" w:cs="Arial"/>
                <w:sz w:val="16"/>
                <w:szCs w:val="16"/>
              </w:rPr>
            </w:pPr>
          </w:p>
        </w:tc>
        <w:tc>
          <w:tcPr>
            <w:tcW w:w="614" w:type="dxa"/>
            <w:vMerge/>
            <w:tcBorders>
              <w:right w:val="single" w:sz="4" w:space="0" w:color="auto"/>
            </w:tcBorders>
            <w:vAlign w:val="center"/>
          </w:tcPr>
          <w:p w14:paraId="6798A295" w14:textId="77777777" w:rsidR="0097549D" w:rsidRPr="0097549D" w:rsidRDefault="0097549D" w:rsidP="0097549D">
            <w:pPr>
              <w:jc w:val="center"/>
              <w:rPr>
                <w:rFonts w:ascii="Arial" w:hAnsi="Arial" w:cs="Arial"/>
                <w:sz w:val="16"/>
                <w:szCs w:val="16"/>
              </w:rPr>
            </w:pPr>
          </w:p>
        </w:tc>
        <w:tc>
          <w:tcPr>
            <w:tcW w:w="270" w:type="dxa"/>
            <w:vMerge/>
            <w:tcBorders>
              <w:left w:val="single" w:sz="4" w:space="0" w:color="auto"/>
              <w:bottom w:val="single" w:sz="4" w:space="0" w:color="auto"/>
              <w:right w:val="single" w:sz="4" w:space="0" w:color="auto"/>
            </w:tcBorders>
            <w:vAlign w:val="center"/>
          </w:tcPr>
          <w:p w14:paraId="65A2142E" w14:textId="77777777" w:rsidR="0097549D" w:rsidRPr="0097549D" w:rsidRDefault="0097549D" w:rsidP="0097549D">
            <w:pPr>
              <w:jc w:val="center"/>
              <w:rPr>
                <w:rFonts w:ascii="Arial" w:hAnsi="Arial" w:cs="Arial"/>
                <w:sz w:val="16"/>
                <w:szCs w:val="16"/>
              </w:rPr>
            </w:pPr>
          </w:p>
        </w:tc>
        <w:tc>
          <w:tcPr>
            <w:tcW w:w="349" w:type="dxa"/>
            <w:vMerge/>
            <w:tcBorders>
              <w:left w:val="single" w:sz="4" w:space="0" w:color="auto"/>
              <w:bottom w:val="single" w:sz="4" w:space="0" w:color="auto"/>
              <w:right w:val="single" w:sz="4" w:space="0" w:color="auto"/>
            </w:tcBorders>
            <w:shd w:val="clear" w:color="auto" w:fill="F4B083" w:themeFill="accent2" w:themeFillTint="99"/>
            <w:vAlign w:val="center"/>
          </w:tcPr>
          <w:p w14:paraId="15ED11B0" w14:textId="77777777" w:rsidR="0097549D" w:rsidRPr="0097549D" w:rsidRDefault="0097549D" w:rsidP="0097549D">
            <w:pPr>
              <w:jc w:val="center"/>
              <w:rPr>
                <w:rFonts w:ascii="Arial" w:hAnsi="Arial" w:cs="Arial"/>
                <w:sz w:val="16"/>
                <w:szCs w:val="16"/>
              </w:rPr>
            </w:pPr>
          </w:p>
        </w:tc>
        <w:tc>
          <w:tcPr>
            <w:tcW w:w="275" w:type="dxa"/>
            <w:vMerge/>
            <w:tcBorders>
              <w:left w:val="single" w:sz="4" w:space="0" w:color="auto"/>
              <w:bottom w:val="single" w:sz="4" w:space="0" w:color="auto"/>
              <w:right w:val="single" w:sz="4" w:space="0" w:color="auto"/>
            </w:tcBorders>
            <w:shd w:val="clear" w:color="auto" w:fill="F4B083" w:themeFill="accent2" w:themeFillTint="99"/>
            <w:vAlign w:val="center"/>
          </w:tcPr>
          <w:p w14:paraId="42CC52C5" w14:textId="77777777" w:rsidR="0097549D" w:rsidRPr="0097549D" w:rsidRDefault="0097549D" w:rsidP="0097549D">
            <w:pPr>
              <w:jc w:val="center"/>
              <w:rPr>
                <w:rFonts w:ascii="Arial" w:hAnsi="Arial" w:cs="Arial"/>
                <w:sz w:val="16"/>
                <w:szCs w:val="16"/>
              </w:rPr>
            </w:pPr>
          </w:p>
        </w:tc>
        <w:tc>
          <w:tcPr>
            <w:tcW w:w="285" w:type="dxa"/>
            <w:vMerge/>
            <w:tcBorders>
              <w:left w:val="single" w:sz="4" w:space="0" w:color="auto"/>
              <w:bottom w:val="single" w:sz="4" w:space="0" w:color="auto"/>
              <w:right w:val="single" w:sz="4" w:space="0" w:color="auto"/>
            </w:tcBorders>
            <w:shd w:val="clear" w:color="auto" w:fill="FFFFFF" w:themeFill="background1"/>
            <w:vAlign w:val="center"/>
          </w:tcPr>
          <w:p w14:paraId="3390347F" w14:textId="77777777" w:rsidR="0097549D" w:rsidRPr="0097549D" w:rsidRDefault="0097549D" w:rsidP="0097549D">
            <w:pPr>
              <w:jc w:val="center"/>
              <w:rPr>
                <w:rFonts w:ascii="Arial" w:hAnsi="Arial" w:cs="Arial"/>
                <w:sz w:val="16"/>
                <w:szCs w:val="16"/>
              </w:rPr>
            </w:pPr>
          </w:p>
        </w:tc>
        <w:tc>
          <w:tcPr>
            <w:tcW w:w="426" w:type="dxa"/>
            <w:gridSpan w:val="2"/>
            <w:vMerge/>
            <w:tcBorders>
              <w:left w:val="single" w:sz="4" w:space="0" w:color="auto"/>
              <w:bottom w:val="single" w:sz="4" w:space="0" w:color="auto"/>
              <w:right w:val="single" w:sz="4" w:space="0" w:color="auto"/>
            </w:tcBorders>
            <w:shd w:val="clear" w:color="auto" w:fill="FFFFFF" w:themeFill="background1"/>
            <w:vAlign w:val="center"/>
          </w:tcPr>
          <w:p w14:paraId="3E3AB950" w14:textId="77777777" w:rsidR="0097549D" w:rsidRPr="0097549D" w:rsidRDefault="0097549D" w:rsidP="0097549D">
            <w:pPr>
              <w:jc w:val="center"/>
              <w:rPr>
                <w:rFonts w:ascii="Arial" w:hAnsi="Arial" w:cs="Arial"/>
                <w:sz w:val="16"/>
                <w:szCs w:val="16"/>
              </w:rPr>
            </w:pPr>
          </w:p>
        </w:tc>
        <w:tc>
          <w:tcPr>
            <w:tcW w:w="399" w:type="dxa"/>
            <w:vMerge/>
            <w:tcBorders>
              <w:left w:val="single" w:sz="4" w:space="0" w:color="auto"/>
              <w:bottom w:val="single" w:sz="4" w:space="0" w:color="auto"/>
              <w:right w:val="single" w:sz="4" w:space="0" w:color="auto"/>
            </w:tcBorders>
            <w:shd w:val="clear" w:color="auto" w:fill="FFFFFF" w:themeFill="background1"/>
            <w:vAlign w:val="center"/>
          </w:tcPr>
          <w:p w14:paraId="6DE40F59" w14:textId="77777777" w:rsidR="0097549D" w:rsidRPr="0097549D" w:rsidRDefault="0097549D" w:rsidP="0097549D">
            <w:pPr>
              <w:jc w:val="center"/>
              <w:rPr>
                <w:rFonts w:ascii="Arial" w:hAnsi="Arial" w:cs="Arial"/>
                <w:sz w:val="16"/>
                <w:szCs w:val="16"/>
              </w:rPr>
            </w:pPr>
          </w:p>
        </w:tc>
        <w:tc>
          <w:tcPr>
            <w:tcW w:w="270" w:type="dxa"/>
            <w:vMerge/>
            <w:tcBorders>
              <w:left w:val="single" w:sz="4" w:space="0" w:color="auto"/>
              <w:bottom w:val="single" w:sz="4" w:space="0" w:color="auto"/>
              <w:right w:val="single" w:sz="4" w:space="0" w:color="auto"/>
            </w:tcBorders>
            <w:vAlign w:val="center"/>
          </w:tcPr>
          <w:p w14:paraId="612DA8A4" w14:textId="77777777" w:rsidR="0097549D" w:rsidRPr="0097549D" w:rsidRDefault="0097549D" w:rsidP="0097549D">
            <w:pPr>
              <w:jc w:val="center"/>
              <w:rPr>
                <w:rFonts w:ascii="Arial" w:hAnsi="Arial" w:cs="Arial"/>
                <w:sz w:val="16"/>
                <w:szCs w:val="16"/>
              </w:rPr>
            </w:pPr>
          </w:p>
        </w:tc>
        <w:tc>
          <w:tcPr>
            <w:tcW w:w="277" w:type="dxa"/>
            <w:gridSpan w:val="2"/>
            <w:vMerge/>
            <w:tcBorders>
              <w:left w:val="single" w:sz="4" w:space="0" w:color="auto"/>
              <w:bottom w:val="single" w:sz="4" w:space="0" w:color="auto"/>
              <w:right w:val="single" w:sz="4" w:space="0" w:color="auto"/>
            </w:tcBorders>
            <w:vAlign w:val="center"/>
          </w:tcPr>
          <w:p w14:paraId="2FAB7737" w14:textId="77777777" w:rsidR="0097549D" w:rsidRPr="0097549D" w:rsidRDefault="0097549D" w:rsidP="0097549D">
            <w:pPr>
              <w:jc w:val="center"/>
              <w:rPr>
                <w:rFonts w:ascii="Arial" w:hAnsi="Arial" w:cs="Arial"/>
                <w:sz w:val="16"/>
                <w:szCs w:val="16"/>
              </w:rPr>
            </w:pPr>
          </w:p>
        </w:tc>
        <w:tc>
          <w:tcPr>
            <w:tcW w:w="461" w:type="dxa"/>
            <w:vMerge/>
            <w:tcBorders>
              <w:left w:val="single" w:sz="4" w:space="0" w:color="auto"/>
              <w:bottom w:val="single" w:sz="4" w:space="0" w:color="auto"/>
              <w:right w:val="single" w:sz="4" w:space="0" w:color="auto"/>
            </w:tcBorders>
            <w:vAlign w:val="center"/>
          </w:tcPr>
          <w:p w14:paraId="60095870" w14:textId="77777777" w:rsidR="0097549D" w:rsidRPr="0097549D" w:rsidRDefault="0097549D" w:rsidP="0097549D">
            <w:pPr>
              <w:jc w:val="center"/>
              <w:rPr>
                <w:rFonts w:ascii="Arial" w:hAnsi="Arial" w:cs="Arial"/>
                <w:sz w:val="16"/>
                <w:szCs w:val="16"/>
              </w:rPr>
            </w:pPr>
          </w:p>
        </w:tc>
        <w:tc>
          <w:tcPr>
            <w:tcW w:w="375" w:type="dxa"/>
            <w:vMerge/>
            <w:tcBorders>
              <w:left w:val="single" w:sz="4" w:space="0" w:color="auto"/>
              <w:bottom w:val="single" w:sz="4" w:space="0" w:color="auto"/>
              <w:right w:val="single" w:sz="4" w:space="0" w:color="auto"/>
            </w:tcBorders>
            <w:vAlign w:val="center"/>
          </w:tcPr>
          <w:p w14:paraId="6192AA42" w14:textId="77777777" w:rsidR="0097549D" w:rsidRPr="0097549D" w:rsidRDefault="0097549D" w:rsidP="0097549D">
            <w:pPr>
              <w:jc w:val="center"/>
              <w:rPr>
                <w:rFonts w:ascii="Arial" w:hAnsi="Arial" w:cs="Arial"/>
                <w:sz w:val="16"/>
                <w:szCs w:val="16"/>
              </w:rPr>
            </w:pPr>
          </w:p>
        </w:tc>
        <w:tc>
          <w:tcPr>
            <w:tcW w:w="360" w:type="dxa"/>
            <w:vMerge/>
            <w:tcBorders>
              <w:left w:val="single" w:sz="4" w:space="0" w:color="auto"/>
              <w:bottom w:val="single" w:sz="4" w:space="0" w:color="auto"/>
              <w:right w:val="single" w:sz="4" w:space="0" w:color="auto"/>
            </w:tcBorders>
            <w:vAlign w:val="center"/>
          </w:tcPr>
          <w:p w14:paraId="529AA38E" w14:textId="77777777" w:rsidR="0097549D" w:rsidRPr="0097549D" w:rsidRDefault="0097549D" w:rsidP="0097549D">
            <w:pPr>
              <w:jc w:val="center"/>
              <w:rPr>
                <w:rFonts w:ascii="Arial" w:hAnsi="Arial" w:cs="Arial"/>
                <w:sz w:val="16"/>
                <w:szCs w:val="16"/>
              </w:rPr>
            </w:pPr>
          </w:p>
        </w:tc>
        <w:tc>
          <w:tcPr>
            <w:tcW w:w="390" w:type="dxa"/>
            <w:gridSpan w:val="2"/>
            <w:vMerge/>
            <w:tcBorders>
              <w:left w:val="single" w:sz="4" w:space="0" w:color="auto"/>
              <w:bottom w:val="single" w:sz="4" w:space="0" w:color="auto"/>
            </w:tcBorders>
            <w:vAlign w:val="center"/>
          </w:tcPr>
          <w:p w14:paraId="118168EA" w14:textId="77777777" w:rsidR="0097549D" w:rsidRPr="0097549D" w:rsidRDefault="0097549D" w:rsidP="0097549D">
            <w:pPr>
              <w:jc w:val="center"/>
              <w:rPr>
                <w:rFonts w:ascii="Arial" w:hAnsi="Arial" w:cs="Arial"/>
                <w:sz w:val="16"/>
                <w:szCs w:val="16"/>
              </w:rPr>
            </w:pPr>
          </w:p>
        </w:tc>
      </w:tr>
      <w:tr w:rsidR="0097549D" w:rsidRPr="0097549D" w14:paraId="3DF11453" w14:textId="77777777" w:rsidTr="00A80B20">
        <w:trPr>
          <w:gridAfter w:val="1"/>
          <w:wAfter w:w="20" w:type="dxa"/>
          <w:cantSplit/>
          <w:trHeight w:val="682"/>
        </w:trPr>
        <w:tc>
          <w:tcPr>
            <w:tcW w:w="1290" w:type="dxa"/>
          </w:tcPr>
          <w:p w14:paraId="71817366" w14:textId="77777777" w:rsidR="0097549D" w:rsidRPr="0097549D" w:rsidRDefault="0097549D" w:rsidP="0097549D">
            <w:pPr>
              <w:jc w:val="both"/>
              <w:rPr>
                <w:sz w:val="20"/>
                <w:szCs w:val="24"/>
              </w:rPr>
            </w:pPr>
            <w:r w:rsidRPr="0097549D">
              <w:rPr>
                <w:sz w:val="20"/>
                <w:szCs w:val="24"/>
              </w:rPr>
              <w:t xml:space="preserve">Crear, actualizar y modificar las bases de competencia de los diferentes torneos de futbol municipales que se desarrollan en el polideportivo </w:t>
            </w:r>
          </w:p>
          <w:p w14:paraId="0E350A57" w14:textId="77777777" w:rsidR="0097549D" w:rsidRPr="0097549D" w:rsidRDefault="0097549D" w:rsidP="0097549D">
            <w:pPr>
              <w:jc w:val="both"/>
              <w:rPr>
                <w:sz w:val="20"/>
                <w:szCs w:val="24"/>
              </w:rPr>
            </w:pPr>
          </w:p>
          <w:p w14:paraId="23DA6FDE" w14:textId="77777777" w:rsidR="0097549D" w:rsidRPr="0097549D" w:rsidRDefault="0097549D" w:rsidP="0097549D">
            <w:pPr>
              <w:rPr>
                <w:bCs/>
                <w:sz w:val="20"/>
                <w:szCs w:val="20"/>
              </w:rPr>
            </w:pPr>
            <w:r w:rsidRPr="0097549D">
              <w:rPr>
                <w:rFonts w:ascii="Arial" w:hAnsi="Arial" w:cs="Arial"/>
                <w:sz w:val="16"/>
                <w:szCs w:val="16"/>
              </w:rPr>
              <w:t>OBJETIVOS ESPECIFICO</w:t>
            </w:r>
          </w:p>
        </w:tc>
        <w:tc>
          <w:tcPr>
            <w:tcW w:w="1274" w:type="dxa"/>
            <w:tcBorders>
              <w:top w:val="single" w:sz="4" w:space="0" w:color="auto"/>
              <w:bottom w:val="single" w:sz="4" w:space="0" w:color="auto"/>
            </w:tcBorders>
          </w:tcPr>
          <w:p w14:paraId="0E025D56" w14:textId="77777777" w:rsidR="0097549D" w:rsidRPr="0097549D" w:rsidRDefault="0097549D" w:rsidP="0097549D">
            <w:pPr>
              <w:rPr>
                <w:rFonts w:ascii="Arial" w:hAnsi="Arial" w:cs="Arial"/>
                <w:sz w:val="18"/>
                <w:szCs w:val="16"/>
              </w:rPr>
            </w:pPr>
            <w:r w:rsidRPr="0097549D">
              <w:rPr>
                <w:rFonts w:ascii="Arial" w:hAnsi="Arial" w:cs="Arial"/>
                <w:sz w:val="18"/>
                <w:szCs w:val="16"/>
              </w:rPr>
              <w:t xml:space="preserve">Elaborar 7 bases de competencias para el desarrollo de los torneos en sus categorías </w:t>
            </w:r>
          </w:p>
          <w:p w14:paraId="0BC35CE0" w14:textId="77777777" w:rsidR="0097549D" w:rsidRPr="0097549D" w:rsidRDefault="0097549D" w:rsidP="0097549D">
            <w:pPr>
              <w:rPr>
                <w:rFonts w:ascii="Arial" w:hAnsi="Arial" w:cs="Arial"/>
                <w:sz w:val="18"/>
                <w:szCs w:val="16"/>
              </w:rPr>
            </w:pPr>
          </w:p>
          <w:p w14:paraId="60CEAC6E" w14:textId="77777777" w:rsidR="0097549D" w:rsidRPr="0097549D" w:rsidRDefault="0097549D" w:rsidP="0097549D">
            <w:pPr>
              <w:rPr>
                <w:rFonts w:ascii="Arial" w:hAnsi="Arial" w:cs="Arial"/>
                <w:sz w:val="18"/>
                <w:szCs w:val="16"/>
              </w:rPr>
            </w:pPr>
          </w:p>
          <w:p w14:paraId="73B9D47F" w14:textId="77777777" w:rsidR="0097549D" w:rsidRPr="0097549D" w:rsidRDefault="0097549D" w:rsidP="0097549D">
            <w:pPr>
              <w:rPr>
                <w:rFonts w:ascii="Arial" w:hAnsi="Arial" w:cs="Arial"/>
                <w:sz w:val="18"/>
                <w:szCs w:val="16"/>
              </w:rPr>
            </w:pPr>
          </w:p>
          <w:p w14:paraId="3B19F27D" w14:textId="77777777" w:rsidR="0097549D" w:rsidRPr="0097549D" w:rsidRDefault="0097549D" w:rsidP="0097549D">
            <w:pPr>
              <w:rPr>
                <w:rFonts w:ascii="Arial" w:hAnsi="Arial" w:cs="Arial"/>
                <w:sz w:val="18"/>
                <w:szCs w:val="16"/>
              </w:rPr>
            </w:pPr>
          </w:p>
          <w:p w14:paraId="6D78840B" w14:textId="77777777" w:rsidR="0097549D" w:rsidRPr="0097549D" w:rsidRDefault="0097549D" w:rsidP="0097549D">
            <w:pPr>
              <w:rPr>
                <w:rFonts w:ascii="Arial" w:hAnsi="Arial" w:cs="Arial"/>
                <w:sz w:val="18"/>
                <w:szCs w:val="16"/>
              </w:rPr>
            </w:pPr>
          </w:p>
          <w:p w14:paraId="436E83A5" w14:textId="77777777" w:rsidR="0097549D" w:rsidRPr="0097549D" w:rsidRDefault="0097549D" w:rsidP="0097549D">
            <w:pPr>
              <w:rPr>
                <w:rFonts w:ascii="Arial" w:hAnsi="Arial" w:cs="Arial"/>
                <w:sz w:val="18"/>
                <w:szCs w:val="16"/>
              </w:rPr>
            </w:pPr>
          </w:p>
          <w:p w14:paraId="01BD2F48" w14:textId="77777777" w:rsidR="0097549D" w:rsidRPr="0097549D" w:rsidRDefault="0097549D" w:rsidP="0097549D">
            <w:pPr>
              <w:rPr>
                <w:rFonts w:ascii="Arial" w:hAnsi="Arial" w:cs="Arial"/>
                <w:sz w:val="18"/>
                <w:szCs w:val="16"/>
              </w:rPr>
            </w:pPr>
          </w:p>
          <w:p w14:paraId="51CB8491" w14:textId="77777777" w:rsidR="0097549D" w:rsidRPr="0097549D" w:rsidRDefault="0097549D" w:rsidP="0097549D">
            <w:pPr>
              <w:rPr>
                <w:rFonts w:ascii="Arial" w:hAnsi="Arial" w:cs="Arial"/>
                <w:sz w:val="18"/>
                <w:szCs w:val="16"/>
              </w:rPr>
            </w:pPr>
          </w:p>
          <w:p w14:paraId="07A99D5A" w14:textId="77777777" w:rsidR="0097549D" w:rsidRPr="0097549D" w:rsidRDefault="0097549D" w:rsidP="0097549D">
            <w:pPr>
              <w:rPr>
                <w:rFonts w:ascii="Arial" w:hAnsi="Arial" w:cs="Arial"/>
                <w:sz w:val="18"/>
                <w:szCs w:val="16"/>
              </w:rPr>
            </w:pPr>
          </w:p>
          <w:p w14:paraId="110634AE" w14:textId="77777777" w:rsidR="0097549D" w:rsidRPr="0097549D" w:rsidRDefault="0097549D" w:rsidP="0097549D">
            <w:pPr>
              <w:rPr>
                <w:rFonts w:ascii="Arial" w:hAnsi="Arial" w:cs="Arial"/>
                <w:sz w:val="18"/>
                <w:szCs w:val="16"/>
              </w:rPr>
            </w:pPr>
          </w:p>
          <w:p w14:paraId="361FA66B" w14:textId="77777777" w:rsidR="0097549D" w:rsidRPr="0097549D" w:rsidRDefault="0097549D" w:rsidP="0097549D">
            <w:pPr>
              <w:rPr>
                <w:rFonts w:ascii="Arial" w:hAnsi="Arial" w:cs="Arial"/>
                <w:sz w:val="20"/>
                <w:szCs w:val="16"/>
              </w:rPr>
            </w:pPr>
            <w:r w:rsidRPr="0097549D">
              <w:rPr>
                <w:rFonts w:ascii="Arial" w:hAnsi="Arial" w:cs="Arial"/>
                <w:sz w:val="16"/>
                <w:szCs w:val="16"/>
              </w:rPr>
              <w:t>METAS</w:t>
            </w:r>
          </w:p>
        </w:tc>
        <w:tc>
          <w:tcPr>
            <w:tcW w:w="1095" w:type="dxa"/>
            <w:tcBorders>
              <w:top w:val="single" w:sz="4" w:space="0" w:color="auto"/>
              <w:bottom w:val="single" w:sz="4" w:space="0" w:color="auto"/>
            </w:tcBorders>
            <w:vAlign w:val="center"/>
          </w:tcPr>
          <w:p w14:paraId="77401AFA" w14:textId="77777777" w:rsidR="0097549D" w:rsidRPr="0097549D" w:rsidRDefault="0097549D" w:rsidP="0097549D">
            <w:pPr>
              <w:jc w:val="center"/>
              <w:rPr>
                <w:rFonts w:ascii="Arial" w:hAnsi="Arial" w:cs="Arial"/>
                <w:sz w:val="18"/>
                <w:szCs w:val="16"/>
              </w:rPr>
            </w:pPr>
          </w:p>
          <w:p w14:paraId="7157ED4A" w14:textId="77777777" w:rsidR="0097549D" w:rsidRPr="0097549D" w:rsidRDefault="0097549D" w:rsidP="0097549D">
            <w:pPr>
              <w:jc w:val="center"/>
              <w:rPr>
                <w:rFonts w:ascii="Arial" w:hAnsi="Arial" w:cs="Arial"/>
                <w:sz w:val="18"/>
                <w:szCs w:val="16"/>
              </w:rPr>
            </w:pPr>
          </w:p>
          <w:p w14:paraId="5537357B" w14:textId="77777777" w:rsidR="0097549D" w:rsidRPr="0097549D" w:rsidRDefault="0097549D" w:rsidP="0097549D">
            <w:pPr>
              <w:jc w:val="center"/>
              <w:rPr>
                <w:rFonts w:ascii="Arial" w:hAnsi="Arial" w:cs="Arial"/>
                <w:sz w:val="18"/>
                <w:szCs w:val="16"/>
              </w:rPr>
            </w:pPr>
          </w:p>
          <w:p w14:paraId="420B846D"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 xml:space="preserve">Documentos </w:t>
            </w:r>
          </w:p>
          <w:p w14:paraId="4EE43425"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100%</w:t>
            </w:r>
          </w:p>
          <w:p w14:paraId="23B15486" w14:textId="77777777" w:rsidR="0097549D" w:rsidRPr="0097549D" w:rsidRDefault="0097549D" w:rsidP="0097549D">
            <w:pPr>
              <w:jc w:val="center"/>
              <w:rPr>
                <w:rFonts w:ascii="Arial" w:hAnsi="Arial" w:cs="Arial"/>
                <w:sz w:val="18"/>
                <w:szCs w:val="16"/>
              </w:rPr>
            </w:pPr>
          </w:p>
          <w:p w14:paraId="65044D6D" w14:textId="77777777" w:rsidR="0097549D" w:rsidRPr="0097549D" w:rsidRDefault="0097549D" w:rsidP="0097549D">
            <w:pPr>
              <w:jc w:val="center"/>
              <w:rPr>
                <w:rFonts w:ascii="Arial" w:hAnsi="Arial" w:cs="Arial"/>
                <w:sz w:val="18"/>
                <w:szCs w:val="16"/>
              </w:rPr>
            </w:pPr>
          </w:p>
          <w:p w14:paraId="711B4A00" w14:textId="77777777" w:rsidR="0097549D" w:rsidRPr="0097549D" w:rsidRDefault="0097549D" w:rsidP="0097549D">
            <w:pPr>
              <w:jc w:val="center"/>
              <w:rPr>
                <w:rFonts w:ascii="Arial" w:hAnsi="Arial" w:cs="Arial"/>
                <w:sz w:val="18"/>
                <w:szCs w:val="16"/>
              </w:rPr>
            </w:pPr>
          </w:p>
          <w:p w14:paraId="3EF2E86C" w14:textId="77777777" w:rsidR="0097549D" w:rsidRPr="0097549D" w:rsidRDefault="0097549D" w:rsidP="0097549D">
            <w:pPr>
              <w:jc w:val="center"/>
              <w:rPr>
                <w:rFonts w:ascii="Arial" w:hAnsi="Arial" w:cs="Arial"/>
                <w:sz w:val="18"/>
                <w:szCs w:val="16"/>
              </w:rPr>
            </w:pPr>
          </w:p>
          <w:p w14:paraId="07CB4BFB" w14:textId="77777777" w:rsidR="0097549D" w:rsidRPr="0097549D" w:rsidRDefault="0097549D" w:rsidP="0097549D">
            <w:pPr>
              <w:jc w:val="center"/>
              <w:rPr>
                <w:rFonts w:ascii="Arial" w:hAnsi="Arial" w:cs="Arial"/>
                <w:sz w:val="18"/>
                <w:szCs w:val="16"/>
              </w:rPr>
            </w:pPr>
          </w:p>
          <w:p w14:paraId="1D2EA05F" w14:textId="77777777" w:rsidR="0097549D" w:rsidRPr="0097549D" w:rsidRDefault="0097549D" w:rsidP="0097549D">
            <w:pPr>
              <w:jc w:val="center"/>
              <w:rPr>
                <w:rFonts w:ascii="Arial" w:hAnsi="Arial" w:cs="Arial"/>
                <w:sz w:val="18"/>
                <w:szCs w:val="16"/>
              </w:rPr>
            </w:pPr>
          </w:p>
          <w:p w14:paraId="20CB1B3B" w14:textId="77777777" w:rsidR="0097549D" w:rsidRPr="0097549D" w:rsidRDefault="0097549D" w:rsidP="0097549D">
            <w:pPr>
              <w:jc w:val="center"/>
              <w:rPr>
                <w:rFonts w:ascii="Arial" w:hAnsi="Arial" w:cs="Arial"/>
                <w:sz w:val="18"/>
                <w:szCs w:val="16"/>
              </w:rPr>
            </w:pPr>
          </w:p>
          <w:p w14:paraId="2AE05B2F" w14:textId="77777777" w:rsidR="0097549D" w:rsidRPr="0097549D" w:rsidRDefault="0097549D" w:rsidP="0097549D">
            <w:pPr>
              <w:jc w:val="center"/>
              <w:rPr>
                <w:rFonts w:ascii="Arial" w:hAnsi="Arial" w:cs="Arial"/>
                <w:sz w:val="18"/>
                <w:szCs w:val="16"/>
              </w:rPr>
            </w:pPr>
          </w:p>
          <w:p w14:paraId="7C16EF1D" w14:textId="77777777" w:rsidR="0097549D" w:rsidRPr="0097549D" w:rsidRDefault="0097549D" w:rsidP="0097549D">
            <w:pPr>
              <w:jc w:val="center"/>
              <w:rPr>
                <w:rFonts w:ascii="Arial" w:hAnsi="Arial" w:cs="Arial"/>
                <w:sz w:val="18"/>
                <w:szCs w:val="16"/>
              </w:rPr>
            </w:pPr>
          </w:p>
          <w:p w14:paraId="16E031F6" w14:textId="77777777" w:rsidR="0097549D" w:rsidRPr="0097549D" w:rsidRDefault="0097549D" w:rsidP="0097549D">
            <w:pPr>
              <w:jc w:val="center"/>
              <w:rPr>
                <w:rFonts w:ascii="Arial" w:hAnsi="Arial" w:cs="Arial"/>
                <w:sz w:val="18"/>
                <w:szCs w:val="16"/>
              </w:rPr>
            </w:pPr>
          </w:p>
          <w:p w14:paraId="31E958C0" w14:textId="77777777" w:rsidR="0097549D" w:rsidRPr="0097549D" w:rsidRDefault="0097549D" w:rsidP="0097549D">
            <w:pPr>
              <w:jc w:val="center"/>
              <w:rPr>
                <w:rFonts w:ascii="Arial" w:hAnsi="Arial" w:cs="Arial"/>
                <w:sz w:val="18"/>
                <w:szCs w:val="16"/>
              </w:rPr>
            </w:pPr>
          </w:p>
          <w:p w14:paraId="5FFE81EF" w14:textId="77777777" w:rsidR="0097549D" w:rsidRPr="0097549D" w:rsidRDefault="0097549D" w:rsidP="0097549D">
            <w:pPr>
              <w:jc w:val="center"/>
              <w:rPr>
                <w:rFonts w:ascii="Arial" w:hAnsi="Arial" w:cs="Arial"/>
                <w:sz w:val="18"/>
                <w:szCs w:val="16"/>
              </w:rPr>
            </w:pPr>
          </w:p>
          <w:p w14:paraId="41CB92E7" w14:textId="77777777" w:rsidR="0097549D" w:rsidRPr="0097549D" w:rsidRDefault="0097549D" w:rsidP="0097549D">
            <w:pPr>
              <w:rPr>
                <w:rFonts w:ascii="Arial" w:hAnsi="Arial" w:cs="Arial"/>
                <w:sz w:val="16"/>
                <w:szCs w:val="16"/>
              </w:rPr>
            </w:pPr>
            <w:r w:rsidRPr="0097549D">
              <w:rPr>
                <w:rFonts w:ascii="Arial" w:hAnsi="Arial" w:cs="Arial"/>
                <w:sz w:val="16"/>
                <w:szCs w:val="16"/>
              </w:rPr>
              <w:t>INDICADOR</w:t>
            </w:r>
          </w:p>
        </w:tc>
        <w:tc>
          <w:tcPr>
            <w:tcW w:w="1372" w:type="dxa"/>
            <w:tcBorders>
              <w:top w:val="single" w:sz="4" w:space="0" w:color="auto"/>
              <w:bottom w:val="single" w:sz="4" w:space="0" w:color="auto"/>
            </w:tcBorders>
            <w:vAlign w:val="center"/>
          </w:tcPr>
          <w:p w14:paraId="39CF8308" w14:textId="77777777" w:rsidR="0097549D" w:rsidRPr="0097549D" w:rsidRDefault="0097549D" w:rsidP="0097549D">
            <w:pPr>
              <w:jc w:val="center"/>
              <w:rPr>
                <w:rFonts w:ascii="Arial" w:hAnsi="Arial" w:cs="Arial"/>
                <w:sz w:val="18"/>
                <w:szCs w:val="16"/>
              </w:rPr>
            </w:pPr>
          </w:p>
          <w:p w14:paraId="68E29EF3" w14:textId="77777777" w:rsidR="0097549D" w:rsidRPr="0097549D" w:rsidRDefault="0097549D" w:rsidP="0097549D">
            <w:pPr>
              <w:jc w:val="center"/>
              <w:rPr>
                <w:rFonts w:ascii="Arial" w:hAnsi="Arial" w:cs="Arial"/>
                <w:sz w:val="18"/>
                <w:szCs w:val="16"/>
              </w:rPr>
            </w:pPr>
          </w:p>
          <w:p w14:paraId="58F8B056" w14:textId="77777777" w:rsidR="0097549D" w:rsidRPr="0097549D" w:rsidRDefault="0097549D" w:rsidP="0097549D">
            <w:pPr>
              <w:jc w:val="center"/>
              <w:rPr>
                <w:rFonts w:ascii="Arial" w:hAnsi="Arial" w:cs="Arial"/>
                <w:sz w:val="18"/>
                <w:szCs w:val="16"/>
              </w:rPr>
            </w:pPr>
          </w:p>
          <w:p w14:paraId="5791A7D6"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Reunión con representantes</w:t>
            </w:r>
          </w:p>
          <w:p w14:paraId="09E0995B"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 xml:space="preserve"> </w:t>
            </w:r>
          </w:p>
          <w:p w14:paraId="0867FF05"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Elaboración de bases de competencia</w:t>
            </w:r>
          </w:p>
          <w:p w14:paraId="18AF16D2" w14:textId="77777777" w:rsidR="0097549D" w:rsidRPr="0097549D" w:rsidRDefault="0097549D" w:rsidP="0097549D">
            <w:pPr>
              <w:jc w:val="center"/>
              <w:rPr>
                <w:rFonts w:ascii="Arial" w:hAnsi="Arial" w:cs="Arial"/>
                <w:sz w:val="18"/>
                <w:szCs w:val="16"/>
              </w:rPr>
            </w:pPr>
          </w:p>
          <w:p w14:paraId="100B2C04" w14:textId="77777777" w:rsidR="0097549D" w:rsidRPr="0097549D" w:rsidRDefault="0097549D" w:rsidP="0097549D">
            <w:pPr>
              <w:jc w:val="center"/>
              <w:rPr>
                <w:rFonts w:ascii="Arial" w:hAnsi="Arial" w:cs="Arial"/>
                <w:sz w:val="18"/>
                <w:szCs w:val="16"/>
              </w:rPr>
            </w:pPr>
          </w:p>
          <w:p w14:paraId="17A451FF" w14:textId="77777777" w:rsidR="0097549D" w:rsidRPr="0097549D" w:rsidRDefault="0097549D" w:rsidP="0097549D">
            <w:pPr>
              <w:jc w:val="center"/>
              <w:rPr>
                <w:rFonts w:ascii="Arial" w:hAnsi="Arial" w:cs="Arial"/>
                <w:sz w:val="18"/>
                <w:szCs w:val="16"/>
              </w:rPr>
            </w:pPr>
          </w:p>
          <w:p w14:paraId="15EA747D" w14:textId="77777777" w:rsidR="0097549D" w:rsidRPr="0097549D" w:rsidRDefault="0097549D" w:rsidP="0097549D">
            <w:pPr>
              <w:jc w:val="center"/>
              <w:rPr>
                <w:rFonts w:ascii="Arial" w:hAnsi="Arial" w:cs="Arial"/>
                <w:sz w:val="18"/>
                <w:szCs w:val="16"/>
              </w:rPr>
            </w:pPr>
          </w:p>
          <w:p w14:paraId="5E839282" w14:textId="77777777" w:rsidR="0097549D" w:rsidRPr="0097549D" w:rsidRDefault="0097549D" w:rsidP="0097549D">
            <w:pPr>
              <w:jc w:val="center"/>
              <w:rPr>
                <w:rFonts w:ascii="Arial" w:hAnsi="Arial" w:cs="Arial"/>
                <w:sz w:val="18"/>
                <w:szCs w:val="16"/>
              </w:rPr>
            </w:pPr>
          </w:p>
          <w:p w14:paraId="789880C8" w14:textId="77777777" w:rsidR="0097549D" w:rsidRPr="0097549D" w:rsidRDefault="0097549D" w:rsidP="0097549D">
            <w:pPr>
              <w:jc w:val="center"/>
              <w:rPr>
                <w:rFonts w:ascii="Arial" w:hAnsi="Arial" w:cs="Arial"/>
                <w:sz w:val="18"/>
                <w:szCs w:val="16"/>
              </w:rPr>
            </w:pPr>
          </w:p>
          <w:p w14:paraId="0D9166A8" w14:textId="77777777" w:rsidR="0097549D" w:rsidRPr="0097549D" w:rsidRDefault="0097549D" w:rsidP="0097549D">
            <w:pPr>
              <w:jc w:val="center"/>
              <w:rPr>
                <w:rFonts w:ascii="Arial" w:hAnsi="Arial" w:cs="Arial"/>
                <w:sz w:val="18"/>
                <w:szCs w:val="16"/>
              </w:rPr>
            </w:pPr>
          </w:p>
          <w:p w14:paraId="1E1BE106" w14:textId="77777777" w:rsidR="0097549D" w:rsidRPr="0097549D" w:rsidRDefault="0097549D" w:rsidP="0097549D">
            <w:pPr>
              <w:jc w:val="center"/>
              <w:rPr>
                <w:rFonts w:ascii="Arial" w:hAnsi="Arial" w:cs="Arial"/>
                <w:sz w:val="18"/>
                <w:szCs w:val="16"/>
              </w:rPr>
            </w:pPr>
          </w:p>
          <w:p w14:paraId="2E945A2E" w14:textId="77777777" w:rsidR="0097549D" w:rsidRPr="0097549D" w:rsidRDefault="0097549D" w:rsidP="0097549D">
            <w:pPr>
              <w:jc w:val="center"/>
              <w:rPr>
                <w:rFonts w:ascii="Arial" w:hAnsi="Arial" w:cs="Arial"/>
                <w:sz w:val="18"/>
                <w:szCs w:val="16"/>
              </w:rPr>
            </w:pPr>
            <w:r w:rsidRPr="0097549D">
              <w:rPr>
                <w:rFonts w:ascii="Arial" w:hAnsi="Arial" w:cs="Arial"/>
                <w:sz w:val="16"/>
                <w:szCs w:val="16"/>
              </w:rPr>
              <w:t>ACTIVIDADES</w:t>
            </w:r>
          </w:p>
          <w:p w14:paraId="0C5456A1" w14:textId="77777777" w:rsidR="0097549D" w:rsidRPr="0097549D" w:rsidRDefault="0097549D" w:rsidP="0097549D">
            <w:pPr>
              <w:rPr>
                <w:rFonts w:ascii="Arial" w:hAnsi="Arial" w:cs="Arial"/>
                <w:b/>
                <w:sz w:val="18"/>
                <w:szCs w:val="16"/>
              </w:rPr>
            </w:pPr>
            <w:r w:rsidRPr="0097549D">
              <w:rPr>
                <w:rFonts w:ascii="Arial" w:hAnsi="Arial" w:cs="Arial"/>
                <w:sz w:val="18"/>
                <w:szCs w:val="16"/>
              </w:rPr>
              <w:t xml:space="preserve"> </w:t>
            </w:r>
          </w:p>
        </w:tc>
        <w:tc>
          <w:tcPr>
            <w:tcW w:w="1081" w:type="dxa"/>
            <w:vAlign w:val="center"/>
          </w:tcPr>
          <w:p w14:paraId="1A8C0FA5" w14:textId="77777777" w:rsidR="0097549D" w:rsidRPr="0097549D" w:rsidRDefault="0097549D" w:rsidP="0097549D">
            <w:pPr>
              <w:jc w:val="center"/>
              <w:rPr>
                <w:rFonts w:ascii="Arial" w:hAnsi="Arial" w:cs="Arial"/>
                <w:sz w:val="16"/>
                <w:szCs w:val="16"/>
              </w:rPr>
            </w:pPr>
          </w:p>
          <w:p w14:paraId="0A40E66A" w14:textId="77777777" w:rsidR="0097549D" w:rsidRPr="0097549D" w:rsidRDefault="0097549D" w:rsidP="0097549D">
            <w:pPr>
              <w:jc w:val="center"/>
              <w:rPr>
                <w:rFonts w:ascii="Arial" w:hAnsi="Arial" w:cs="Arial"/>
                <w:sz w:val="16"/>
                <w:szCs w:val="16"/>
              </w:rPr>
            </w:pPr>
          </w:p>
          <w:p w14:paraId="76D43032" w14:textId="77777777" w:rsidR="0097549D" w:rsidRPr="0097549D" w:rsidRDefault="0097549D" w:rsidP="0097549D">
            <w:pPr>
              <w:jc w:val="center"/>
              <w:rPr>
                <w:rFonts w:ascii="Arial" w:hAnsi="Arial" w:cs="Arial"/>
                <w:sz w:val="16"/>
                <w:szCs w:val="16"/>
              </w:rPr>
            </w:pPr>
          </w:p>
          <w:p w14:paraId="4549D723" w14:textId="77777777" w:rsidR="0097549D" w:rsidRPr="0097549D" w:rsidRDefault="0097549D" w:rsidP="0097549D">
            <w:pPr>
              <w:jc w:val="center"/>
              <w:rPr>
                <w:rFonts w:ascii="Arial" w:hAnsi="Arial" w:cs="Arial"/>
                <w:sz w:val="16"/>
                <w:szCs w:val="16"/>
              </w:rPr>
            </w:pPr>
          </w:p>
          <w:p w14:paraId="3CCF45FD" w14:textId="77777777" w:rsidR="0097549D" w:rsidRPr="0097549D" w:rsidRDefault="0097549D" w:rsidP="0097549D">
            <w:pPr>
              <w:jc w:val="center"/>
              <w:rPr>
                <w:rFonts w:ascii="Arial" w:hAnsi="Arial" w:cs="Arial"/>
                <w:sz w:val="16"/>
                <w:szCs w:val="16"/>
              </w:rPr>
            </w:pPr>
          </w:p>
          <w:p w14:paraId="76BCC071" w14:textId="77777777" w:rsidR="0097549D" w:rsidRPr="0097549D" w:rsidRDefault="0097549D" w:rsidP="0097549D">
            <w:pPr>
              <w:jc w:val="center"/>
              <w:rPr>
                <w:rFonts w:ascii="Arial" w:hAnsi="Arial" w:cs="Arial"/>
                <w:sz w:val="16"/>
                <w:szCs w:val="16"/>
              </w:rPr>
            </w:pPr>
          </w:p>
          <w:p w14:paraId="422F9E78" w14:textId="77777777" w:rsidR="0097549D" w:rsidRPr="0097549D" w:rsidRDefault="0097549D" w:rsidP="0097549D">
            <w:pPr>
              <w:jc w:val="center"/>
              <w:rPr>
                <w:rFonts w:ascii="Arial" w:hAnsi="Arial" w:cs="Arial"/>
                <w:sz w:val="16"/>
                <w:szCs w:val="16"/>
              </w:rPr>
            </w:pPr>
          </w:p>
          <w:p w14:paraId="37DF3F54"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 xml:space="preserve">Papel </w:t>
            </w:r>
          </w:p>
          <w:p w14:paraId="0A8D5C46"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Computadora</w:t>
            </w:r>
          </w:p>
          <w:p w14:paraId="6C19AC5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Impresora</w:t>
            </w:r>
          </w:p>
          <w:p w14:paraId="2FF56750" w14:textId="77777777" w:rsidR="0097549D" w:rsidRPr="0097549D" w:rsidRDefault="0097549D" w:rsidP="0097549D">
            <w:pPr>
              <w:jc w:val="center"/>
              <w:rPr>
                <w:rFonts w:ascii="Arial" w:hAnsi="Arial" w:cs="Arial"/>
                <w:sz w:val="16"/>
                <w:szCs w:val="16"/>
              </w:rPr>
            </w:pPr>
          </w:p>
          <w:p w14:paraId="74893C81" w14:textId="77777777" w:rsidR="0097549D" w:rsidRPr="0097549D" w:rsidRDefault="0097549D" w:rsidP="0097549D">
            <w:pPr>
              <w:jc w:val="center"/>
              <w:rPr>
                <w:rFonts w:ascii="Arial" w:hAnsi="Arial" w:cs="Arial"/>
                <w:sz w:val="16"/>
                <w:szCs w:val="16"/>
              </w:rPr>
            </w:pPr>
          </w:p>
          <w:p w14:paraId="4FE315E7" w14:textId="77777777" w:rsidR="0097549D" w:rsidRPr="0097549D" w:rsidRDefault="0097549D" w:rsidP="0097549D">
            <w:pPr>
              <w:jc w:val="center"/>
              <w:rPr>
                <w:rFonts w:ascii="Arial" w:hAnsi="Arial" w:cs="Arial"/>
                <w:sz w:val="16"/>
                <w:szCs w:val="16"/>
              </w:rPr>
            </w:pPr>
          </w:p>
          <w:p w14:paraId="55CC0E44" w14:textId="77777777" w:rsidR="0097549D" w:rsidRPr="0097549D" w:rsidRDefault="0097549D" w:rsidP="0097549D">
            <w:pPr>
              <w:jc w:val="center"/>
              <w:rPr>
                <w:rFonts w:ascii="Arial" w:hAnsi="Arial" w:cs="Arial"/>
                <w:sz w:val="16"/>
                <w:szCs w:val="16"/>
              </w:rPr>
            </w:pPr>
          </w:p>
          <w:p w14:paraId="104C2E42" w14:textId="77777777" w:rsidR="0097549D" w:rsidRPr="0097549D" w:rsidRDefault="0097549D" w:rsidP="0097549D">
            <w:pPr>
              <w:jc w:val="center"/>
              <w:rPr>
                <w:rFonts w:ascii="Arial" w:hAnsi="Arial" w:cs="Arial"/>
                <w:sz w:val="16"/>
                <w:szCs w:val="16"/>
              </w:rPr>
            </w:pPr>
          </w:p>
          <w:p w14:paraId="55974E80" w14:textId="77777777" w:rsidR="0097549D" w:rsidRPr="0097549D" w:rsidRDefault="0097549D" w:rsidP="0097549D">
            <w:pPr>
              <w:jc w:val="center"/>
              <w:rPr>
                <w:rFonts w:ascii="Arial" w:hAnsi="Arial" w:cs="Arial"/>
                <w:sz w:val="16"/>
                <w:szCs w:val="16"/>
              </w:rPr>
            </w:pPr>
          </w:p>
          <w:p w14:paraId="28AB6B01" w14:textId="77777777" w:rsidR="0097549D" w:rsidRPr="0097549D" w:rsidRDefault="0097549D" w:rsidP="0097549D">
            <w:pPr>
              <w:jc w:val="center"/>
              <w:rPr>
                <w:rFonts w:ascii="Arial" w:hAnsi="Arial" w:cs="Arial"/>
                <w:sz w:val="16"/>
                <w:szCs w:val="16"/>
              </w:rPr>
            </w:pPr>
          </w:p>
          <w:p w14:paraId="5334CB6C" w14:textId="77777777" w:rsidR="0097549D" w:rsidRPr="0097549D" w:rsidRDefault="0097549D" w:rsidP="0097549D">
            <w:pPr>
              <w:jc w:val="center"/>
              <w:rPr>
                <w:rFonts w:ascii="Arial" w:hAnsi="Arial" w:cs="Arial"/>
                <w:sz w:val="16"/>
                <w:szCs w:val="16"/>
              </w:rPr>
            </w:pPr>
          </w:p>
          <w:p w14:paraId="2B6CC1B5" w14:textId="77777777" w:rsidR="0097549D" w:rsidRPr="0097549D" w:rsidRDefault="0097549D" w:rsidP="0097549D">
            <w:pPr>
              <w:jc w:val="center"/>
              <w:rPr>
                <w:rFonts w:ascii="Arial" w:hAnsi="Arial" w:cs="Arial"/>
                <w:sz w:val="16"/>
                <w:szCs w:val="16"/>
              </w:rPr>
            </w:pPr>
          </w:p>
          <w:p w14:paraId="064FFD92" w14:textId="77777777" w:rsidR="0097549D" w:rsidRPr="0097549D" w:rsidRDefault="0097549D" w:rsidP="0097549D">
            <w:pPr>
              <w:jc w:val="center"/>
              <w:rPr>
                <w:rFonts w:ascii="Arial" w:hAnsi="Arial" w:cs="Arial"/>
                <w:sz w:val="16"/>
                <w:szCs w:val="16"/>
              </w:rPr>
            </w:pPr>
          </w:p>
          <w:p w14:paraId="45BF8216" w14:textId="77777777" w:rsidR="0097549D" w:rsidRPr="0097549D" w:rsidRDefault="0097549D" w:rsidP="0097549D">
            <w:pPr>
              <w:rPr>
                <w:rFonts w:ascii="Arial" w:hAnsi="Arial" w:cs="Arial"/>
                <w:sz w:val="16"/>
                <w:szCs w:val="16"/>
              </w:rPr>
            </w:pPr>
            <w:r w:rsidRPr="0097549D">
              <w:rPr>
                <w:rFonts w:ascii="Arial" w:hAnsi="Arial" w:cs="Arial"/>
                <w:sz w:val="14"/>
                <w:szCs w:val="16"/>
              </w:rPr>
              <w:t>REQUERIMIENTOS</w:t>
            </w:r>
          </w:p>
        </w:tc>
        <w:tc>
          <w:tcPr>
            <w:tcW w:w="614" w:type="dxa"/>
            <w:tcBorders>
              <w:right w:val="single" w:sz="4" w:space="0" w:color="auto"/>
            </w:tcBorders>
            <w:vAlign w:val="center"/>
          </w:tcPr>
          <w:p w14:paraId="5EEE5ABC" w14:textId="77777777" w:rsidR="0097549D" w:rsidRPr="0097549D" w:rsidRDefault="0097549D" w:rsidP="0097549D">
            <w:pPr>
              <w:jc w:val="center"/>
              <w:rPr>
                <w:rFonts w:ascii="Arial" w:hAnsi="Arial" w:cs="Arial"/>
                <w:sz w:val="16"/>
                <w:szCs w:val="16"/>
              </w:rPr>
            </w:pPr>
          </w:p>
          <w:p w14:paraId="791BC8D7" w14:textId="77777777" w:rsidR="0097549D" w:rsidRPr="0097549D" w:rsidRDefault="0097549D" w:rsidP="0097549D">
            <w:pPr>
              <w:jc w:val="center"/>
              <w:rPr>
                <w:rFonts w:ascii="Arial" w:hAnsi="Arial" w:cs="Arial"/>
                <w:sz w:val="16"/>
                <w:szCs w:val="16"/>
              </w:rPr>
            </w:pPr>
          </w:p>
          <w:p w14:paraId="39F4EB8C" w14:textId="77777777" w:rsidR="0097549D" w:rsidRPr="0097549D" w:rsidRDefault="0097549D" w:rsidP="0097549D">
            <w:pPr>
              <w:jc w:val="center"/>
              <w:rPr>
                <w:rFonts w:ascii="Arial" w:hAnsi="Arial" w:cs="Arial"/>
                <w:sz w:val="16"/>
                <w:szCs w:val="16"/>
              </w:rPr>
            </w:pPr>
          </w:p>
          <w:p w14:paraId="03FD350D" w14:textId="77777777" w:rsidR="0097549D" w:rsidRPr="0097549D" w:rsidRDefault="0097549D" w:rsidP="0097549D">
            <w:pPr>
              <w:jc w:val="center"/>
              <w:rPr>
                <w:rFonts w:ascii="Arial" w:hAnsi="Arial" w:cs="Arial"/>
                <w:sz w:val="16"/>
                <w:szCs w:val="16"/>
              </w:rPr>
            </w:pPr>
          </w:p>
          <w:p w14:paraId="23E8E960" w14:textId="77777777" w:rsidR="0097549D" w:rsidRPr="0097549D" w:rsidRDefault="0097549D" w:rsidP="0097549D">
            <w:pPr>
              <w:jc w:val="center"/>
              <w:rPr>
                <w:rFonts w:ascii="Arial" w:hAnsi="Arial" w:cs="Arial"/>
                <w:sz w:val="16"/>
                <w:szCs w:val="16"/>
              </w:rPr>
            </w:pPr>
          </w:p>
          <w:p w14:paraId="394DBD73" w14:textId="77777777" w:rsidR="0097549D" w:rsidRPr="0097549D" w:rsidRDefault="0097549D" w:rsidP="0097549D">
            <w:pPr>
              <w:jc w:val="center"/>
              <w:rPr>
                <w:rFonts w:ascii="Arial" w:hAnsi="Arial" w:cs="Arial"/>
                <w:sz w:val="16"/>
                <w:szCs w:val="16"/>
              </w:rPr>
            </w:pPr>
          </w:p>
          <w:p w14:paraId="7669B9BE" w14:textId="77777777" w:rsidR="0097549D" w:rsidRPr="0097549D" w:rsidRDefault="0097549D" w:rsidP="0097549D">
            <w:pPr>
              <w:jc w:val="center"/>
              <w:rPr>
                <w:rFonts w:ascii="Arial" w:hAnsi="Arial" w:cs="Arial"/>
                <w:sz w:val="16"/>
                <w:szCs w:val="16"/>
              </w:rPr>
            </w:pPr>
          </w:p>
          <w:p w14:paraId="5107AD7A"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Polideportivo</w:t>
            </w:r>
          </w:p>
          <w:p w14:paraId="2E96FA1D" w14:textId="77777777" w:rsidR="0097549D" w:rsidRPr="0097549D" w:rsidRDefault="0097549D" w:rsidP="0097549D">
            <w:pPr>
              <w:jc w:val="center"/>
              <w:rPr>
                <w:rFonts w:ascii="Arial" w:hAnsi="Arial" w:cs="Arial"/>
                <w:sz w:val="16"/>
                <w:szCs w:val="16"/>
              </w:rPr>
            </w:pPr>
          </w:p>
          <w:p w14:paraId="7105E760" w14:textId="77777777" w:rsidR="0097549D" w:rsidRPr="0097549D" w:rsidRDefault="0097549D" w:rsidP="0097549D">
            <w:pPr>
              <w:jc w:val="center"/>
              <w:rPr>
                <w:rFonts w:ascii="Arial" w:hAnsi="Arial" w:cs="Arial"/>
                <w:sz w:val="16"/>
                <w:szCs w:val="16"/>
              </w:rPr>
            </w:pPr>
          </w:p>
          <w:p w14:paraId="0A8A3A99" w14:textId="77777777" w:rsidR="0097549D" w:rsidRPr="0097549D" w:rsidRDefault="0097549D" w:rsidP="0097549D">
            <w:pPr>
              <w:jc w:val="center"/>
              <w:rPr>
                <w:rFonts w:ascii="Arial" w:hAnsi="Arial" w:cs="Arial"/>
                <w:sz w:val="16"/>
                <w:szCs w:val="16"/>
              </w:rPr>
            </w:pPr>
          </w:p>
          <w:p w14:paraId="73F6C8A2" w14:textId="77777777" w:rsidR="0097549D" w:rsidRPr="0097549D" w:rsidRDefault="0097549D" w:rsidP="0097549D">
            <w:pPr>
              <w:jc w:val="center"/>
              <w:rPr>
                <w:rFonts w:ascii="Arial" w:hAnsi="Arial" w:cs="Arial"/>
                <w:sz w:val="16"/>
                <w:szCs w:val="16"/>
              </w:rPr>
            </w:pPr>
          </w:p>
          <w:p w14:paraId="5D7BF2E0" w14:textId="77777777" w:rsidR="0097549D" w:rsidRPr="0097549D" w:rsidRDefault="0097549D" w:rsidP="0097549D">
            <w:pPr>
              <w:jc w:val="center"/>
              <w:rPr>
                <w:rFonts w:ascii="Arial" w:hAnsi="Arial" w:cs="Arial"/>
                <w:sz w:val="16"/>
                <w:szCs w:val="16"/>
              </w:rPr>
            </w:pPr>
          </w:p>
          <w:p w14:paraId="7721574F" w14:textId="77777777" w:rsidR="0097549D" w:rsidRPr="0097549D" w:rsidRDefault="0097549D" w:rsidP="0097549D">
            <w:pPr>
              <w:jc w:val="center"/>
              <w:rPr>
                <w:rFonts w:ascii="Arial" w:hAnsi="Arial" w:cs="Arial"/>
                <w:sz w:val="16"/>
                <w:szCs w:val="16"/>
              </w:rPr>
            </w:pPr>
          </w:p>
          <w:p w14:paraId="551F6D08" w14:textId="77777777" w:rsidR="0097549D" w:rsidRPr="0097549D" w:rsidRDefault="0097549D" w:rsidP="0097549D">
            <w:pPr>
              <w:jc w:val="center"/>
              <w:rPr>
                <w:rFonts w:ascii="Arial" w:hAnsi="Arial" w:cs="Arial"/>
                <w:sz w:val="16"/>
                <w:szCs w:val="16"/>
              </w:rPr>
            </w:pPr>
          </w:p>
          <w:p w14:paraId="31A6A526" w14:textId="77777777" w:rsidR="0097549D" w:rsidRPr="0097549D" w:rsidRDefault="0097549D" w:rsidP="0097549D">
            <w:pPr>
              <w:jc w:val="center"/>
              <w:rPr>
                <w:rFonts w:ascii="Arial" w:hAnsi="Arial" w:cs="Arial"/>
                <w:sz w:val="16"/>
                <w:szCs w:val="16"/>
              </w:rPr>
            </w:pPr>
          </w:p>
          <w:p w14:paraId="611A6317" w14:textId="77777777" w:rsidR="0097549D" w:rsidRPr="0097549D" w:rsidRDefault="0097549D" w:rsidP="0097549D">
            <w:pPr>
              <w:jc w:val="center"/>
              <w:rPr>
                <w:rFonts w:ascii="Arial" w:hAnsi="Arial" w:cs="Arial"/>
                <w:sz w:val="16"/>
                <w:szCs w:val="16"/>
              </w:rPr>
            </w:pPr>
          </w:p>
          <w:p w14:paraId="4C5863B7" w14:textId="77777777" w:rsidR="0097549D" w:rsidRPr="0097549D" w:rsidRDefault="0097549D" w:rsidP="0097549D">
            <w:pPr>
              <w:jc w:val="center"/>
              <w:rPr>
                <w:rFonts w:ascii="Arial" w:hAnsi="Arial" w:cs="Arial"/>
                <w:sz w:val="16"/>
                <w:szCs w:val="16"/>
              </w:rPr>
            </w:pPr>
          </w:p>
          <w:p w14:paraId="75F62EB5" w14:textId="77777777" w:rsidR="0097549D" w:rsidRPr="0097549D" w:rsidRDefault="0097549D" w:rsidP="0097549D">
            <w:pPr>
              <w:jc w:val="center"/>
              <w:rPr>
                <w:rFonts w:ascii="Arial" w:hAnsi="Arial" w:cs="Arial"/>
                <w:sz w:val="16"/>
                <w:szCs w:val="16"/>
              </w:rPr>
            </w:pPr>
          </w:p>
          <w:p w14:paraId="006ABDAF" w14:textId="77777777" w:rsidR="0097549D" w:rsidRPr="0097549D" w:rsidRDefault="0097549D" w:rsidP="0097549D">
            <w:pPr>
              <w:rPr>
                <w:rFonts w:ascii="Arial" w:hAnsi="Arial" w:cs="Arial"/>
                <w:sz w:val="16"/>
                <w:szCs w:val="16"/>
              </w:rPr>
            </w:pPr>
            <w:r w:rsidRPr="0097549D">
              <w:rPr>
                <w:rFonts w:ascii="Arial" w:hAnsi="Arial" w:cs="Arial"/>
                <w:sz w:val="14"/>
                <w:szCs w:val="16"/>
              </w:rPr>
              <w:t>COORDINADOR</w:t>
            </w:r>
            <w:r w:rsidRPr="0097549D">
              <w:rPr>
                <w:rFonts w:ascii="Arial" w:hAnsi="Arial" w:cs="Arial"/>
                <w:sz w:val="16"/>
                <w:szCs w:val="16"/>
              </w:rPr>
              <w:t xml:space="preserve">  </w:t>
            </w:r>
          </w:p>
        </w:tc>
        <w:tc>
          <w:tcPr>
            <w:tcW w:w="270" w:type="dxa"/>
            <w:tcBorders>
              <w:top w:val="single" w:sz="4" w:space="0" w:color="auto"/>
              <w:left w:val="single" w:sz="4" w:space="0" w:color="auto"/>
              <w:bottom w:val="single" w:sz="4" w:space="0" w:color="auto"/>
            </w:tcBorders>
            <w:shd w:val="clear" w:color="auto" w:fill="auto"/>
            <w:vAlign w:val="center"/>
          </w:tcPr>
          <w:p w14:paraId="19FB93A8" w14:textId="77777777" w:rsidR="0097549D" w:rsidRPr="0097549D" w:rsidRDefault="0097549D" w:rsidP="0097549D">
            <w:pPr>
              <w:jc w:val="center"/>
              <w:rPr>
                <w:rFonts w:ascii="Arial" w:hAnsi="Arial" w:cs="Arial"/>
                <w:sz w:val="16"/>
                <w:szCs w:val="16"/>
              </w:rPr>
            </w:pPr>
          </w:p>
        </w:tc>
        <w:tc>
          <w:tcPr>
            <w:tcW w:w="349" w:type="dxa"/>
            <w:tcBorders>
              <w:top w:val="single" w:sz="4" w:space="0" w:color="auto"/>
              <w:bottom w:val="single" w:sz="4" w:space="0" w:color="auto"/>
            </w:tcBorders>
            <w:shd w:val="clear" w:color="auto" w:fill="auto"/>
            <w:vAlign w:val="center"/>
          </w:tcPr>
          <w:p w14:paraId="635C4688"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p w14:paraId="660AC514" w14:textId="77777777" w:rsidR="0097549D" w:rsidRPr="0097549D" w:rsidRDefault="0097549D" w:rsidP="0097549D">
            <w:pPr>
              <w:jc w:val="center"/>
              <w:rPr>
                <w:rFonts w:ascii="Arial" w:hAnsi="Arial" w:cs="Arial"/>
                <w:sz w:val="16"/>
                <w:szCs w:val="16"/>
              </w:rPr>
            </w:pPr>
          </w:p>
        </w:tc>
        <w:tc>
          <w:tcPr>
            <w:tcW w:w="275" w:type="dxa"/>
            <w:tcBorders>
              <w:top w:val="single" w:sz="4" w:space="0" w:color="auto"/>
              <w:bottom w:val="single" w:sz="4" w:space="0" w:color="auto"/>
            </w:tcBorders>
            <w:shd w:val="clear" w:color="auto" w:fill="auto"/>
            <w:vAlign w:val="center"/>
          </w:tcPr>
          <w:p w14:paraId="4637878D"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285" w:type="dxa"/>
            <w:tcBorders>
              <w:top w:val="single" w:sz="4" w:space="0" w:color="auto"/>
              <w:bottom w:val="single" w:sz="4" w:space="0" w:color="auto"/>
            </w:tcBorders>
            <w:shd w:val="clear" w:color="auto" w:fill="auto"/>
            <w:vAlign w:val="center"/>
          </w:tcPr>
          <w:p w14:paraId="5B580CA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426" w:type="dxa"/>
            <w:gridSpan w:val="2"/>
            <w:tcBorders>
              <w:top w:val="single" w:sz="4" w:space="0" w:color="auto"/>
              <w:bottom w:val="single" w:sz="4" w:space="0" w:color="auto"/>
            </w:tcBorders>
            <w:shd w:val="clear" w:color="auto" w:fill="auto"/>
            <w:vAlign w:val="center"/>
          </w:tcPr>
          <w:p w14:paraId="5BEA5A1A"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399" w:type="dxa"/>
            <w:tcBorders>
              <w:top w:val="single" w:sz="4" w:space="0" w:color="auto"/>
              <w:bottom w:val="single" w:sz="4" w:space="0" w:color="auto"/>
            </w:tcBorders>
            <w:shd w:val="clear" w:color="auto" w:fill="auto"/>
            <w:vAlign w:val="center"/>
          </w:tcPr>
          <w:p w14:paraId="488F85D1" w14:textId="77777777" w:rsidR="0097549D" w:rsidRPr="0097549D" w:rsidRDefault="0097549D" w:rsidP="0097549D">
            <w:pPr>
              <w:jc w:val="center"/>
              <w:rPr>
                <w:rFonts w:ascii="Arial" w:hAnsi="Arial" w:cs="Arial"/>
                <w:sz w:val="16"/>
                <w:szCs w:val="16"/>
              </w:rPr>
            </w:pPr>
          </w:p>
        </w:tc>
        <w:tc>
          <w:tcPr>
            <w:tcW w:w="270" w:type="dxa"/>
            <w:tcBorders>
              <w:top w:val="single" w:sz="4" w:space="0" w:color="auto"/>
              <w:bottom w:val="single" w:sz="4" w:space="0" w:color="auto"/>
            </w:tcBorders>
            <w:shd w:val="clear" w:color="auto" w:fill="auto"/>
            <w:vAlign w:val="center"/>
          </w:tcPr>
          <w:p w14:paraId="450D6BC2" w14:textId="77777777" w:rsidR="0097549D" w:rsidRPr="0097549D" w:rsidRDefault="0097549D" w:rsidP="0097549D">
            <w:pPr>
              <w:jc w:val="center"/>
              <w:rPr>
                <w:rFonts w:ascii="Arial" w:hAnsi="Arial" w:cs="Arial"/>
                <w:sz w:val="16"/>
                <w:szCs w:val="16"/>
              </w:rPr>
            </w:pPr>
          </w:p>
        </w:tc>
        <w:tc>
          <w:tcPr>
            <w:tcW w:w="277" w:type="dxa"/>
            <w:gridSpan w:val="2"/>
            <w:tcBorders>
              <w:top w:val="single" w:sz="4" w:space="0" w:color="auto"/>
              <w:bottom w:val="single" w:sz="4" w:space="0" w:color="auto"/>
            </w:tcBorders>
            <w:shd w:val="clear" w:color="auto" w:fill="auto"/>
            <w:vAlign w:val="center"/>
          </w:tcPr>
          <w:p w14:paraId="2EEBBA3C" w14:textId="77777777" w:rsidR="0097549D" w:rsidRPr="0097549D" w:rsidRDefault="0097549D" w:rsidP="0097549D">
            <w:pPr>
              <w:jc w:val="center"/>
              <w:rPr>
                <w:rFonts w:ascii="Arial" w:hAnsi="Arial" w:cs="Arial"/>
                <w:sz w:val="16"/>
                <w:szCs w:val="16"/>
              </w:rPr>
            </w:pPr>
          </w:p>
        </w:tc>
        <w:tc>
          <w:tcPr>
            <w:tcW w:w="461" w:type="dxa"/>
            <w:tcBorders>
              <w:top w:val="single" w:sz="4" w:space="0" w:color="auto"/>
              <w:bottom w:val="single" w:sz="4" w:space="0" w:color="auto"/>
            </w:tcBorders>
            <w:shd w:val="clear" w:color="auto" w:fill="auto"/>
            <w:vAlign w:val="center"/>
          </w:tcPr>
          <w:p w14:paraId="24545196" w14:textId="77777777" w:rsidR="0097549D" w:rsidRPr="0097549D" w:rsidRDefault="0097549D" w:rsidP="0097549D">
            <w:pPr>
              <w:jc w:val="center"/>
              <w:rPr>
                <w:rFonts w:ascii="Arial" w:hAnsi="Arial" w:cs="Arial"/>
                <w:sz w:val="16"/>
                <w:szCs w:val="16"/>
              </w:rPr>
            </w:pPr>
          </w:p>
        </w:tc>
        <w:tc>
          <w:tcPr>
            <w:tcW w:w="375" w:type="dxa"/>
            <w:tcBorders>
              <w:top w:val="single" w:sz="4" w:space="0" w:color="auto"/>
              <w:bottom w:val="single" w:sz="4" w:space="0" w:color="auto"/>
            </w:tcBorders>
            <w:shd w:val="clear" w:color="auto" w:fill="auto"/>
            <w:vAlign w:val="center"/>
          </w:tcPr>
          <w:p w14:paraId="51CAAD66" w14:textId="77777777" w:rsidR="0097549D" w:rsidRPr="0097549D" w:rsidRDefault="0097549D" w:rsidP="0097549D">
            <w:pPr>
              <w:jc w:val="center"/>
              <w:rPr>
                <w:rFonts w:ascii="Arial" w:hAnsi="Arial" w:cs="Arial"/>
                <w:sz w:val="16"/>
                <w:szCs w:val="16"/>
              </w:rPr>
            </w:pPr>
          </w:p>
        </w:tc>
        <w:tc>
          <w:tcPr>
            <w:tcW w:w="360" w:type="dxa"/>
            <w:tcBorders>
              <w:top w:val="single" w:sz="4" w:space="0" w:color="auto"/>
              <w:bottom w:val="single" w:sz="4" w:space="0" w:color="auto"/>
            </w:tcBorders>
            <w:shd w:val="clear" w:color="auto" w:fill="auto"/>
            <w:vAlign w:val="center"/>
          </w:tcPr>
          <w:p w14:paraId="676B0DF3" w14:textId="77777777" w:rsidR="0097549D" w:rsidRPr="0097549D" w:rsidRDefault="0097549D" w:rsidP="0097549D">
            <w:pPr>
              <w:jc w:val="center"/>
              <w:rPr>
                <w:rFonts w:ascii="Arial" w:hAnsi="Arial" w:cs="Arial"/>
                <w:sz w:val="16"/>
                <w:szCs w:val="16"/>
              </w:rPr>
            </w:pPr>
          </w:p>
        </w:tc>
        <w:tc>
          <w:tcPr>
            <w:tcW w:w="390" w:type="dxa"/>
            <w:gridSpan w:val="2"/>
            <w:tcBorders>
              <w:top w:val="single" w:sz="4" w:space="0" w:color="auto"/>
              <w:bottom w:val="single" w:sz="4" w:space="0" w:color="auto"/>
            </w:tcBorders>
            <w:shd w:val="clear" w:color="auto" w:fill="auto"/>
            <w:vAlign w:val="center"/>
          </w:tcPr>
          <w:p w14:paraId="110312B3" w14:textId="77777777" w:rsidR="0097549D" w:rsidRPr="0097549D" w:rsidRDefault="0097549D" w:rsidP="0097549D">
            <w:pPr>
              <w:jc w:val="center"/>
              <w:rPr>
                <w:rFonts w:ascii="Arial" w:hAnsi="Arial" w:cs="Arial"/>
                <w:sz w:val="16"/>
                <w:szCs w:val="16"/>
              </w:rPr>
            </w:pPr>
          </w:p>
        </w:tc>
      </w:tr>
      <w:tr w:rsidR="0097549D" w:rsidRPr="0097549D" w14:paraId="3E282575" w14:textId="77777777" w:rsidTr="00A80B20">
        <w:trPr>
          <w:gridAfter w:val="1"/>
          <w:wAfter w:w="20" w:type="dxa"/>
          <w:cantSplit/>
          <w:trHeight w:val="682"/>
        </w:trPr>
        <w:tc>
          <w:tcPr>
            <w:tcW w:w="1290" w:type="dxa"/>
          </w:tcPr>
          <w:p w14:paraId="64A58FF0" w14:textId="77777777" w:rsidR="0097549D" w:rsidRPr="0097549D" w:rsidRDefault="0097549D" w:rsidP="0097549D">
            <w:pPr>
              <w:rPr>
                <w:lang w:val="es-SV"/>
              </w:rPr>
            </w:pPr>
          </w:p>
          <w:p w14:paraId="3E8FD795" w14:textId="77777777" w:rsidR="0097549D" w:rsidRPr="0097549D" w:rsidRDefault="0097549D" w:rsidP="0097549D">
            <w:pPr>
              <w:rPr>
                <w:rFonts w:asciiTheme="majorHAnsi" w:hAnsiTheme="majorHAnsi" w:cstheme="majorHAnsi"/>
                <w:sz w:val="24"/>
              </w:rPr>
            </w:pPr>
            <w:r w:rsidRPr="0097549D">
              <w:rPr>
                <w:rFonts w:asciiTheme="majorHAnsi" w:hAnsiTheme="majorHAnsi" w:cstheme="majorHAnsi"/>
                <w:sz w:val="24"/>
              </w:rPr>
              <w:t>Realizar el arreglo de techo de la caseta principal</w:t>
            </w:r>
          </w:p>
          <w:p w14:paraId="2F4E5076" w14:textId="77777777" w:rsidR="0097549D" w:rsidRPr="0097549D" w:rsidRDefault="0097549D" w:rsidP="0097549D">
            <w:pPr>
              <w:rPr>
                <w:lang w:val="es-SV"/>
              </w:rPr>
            </w:pPr>
          </w:p>
        </w:tc>
        <w:tc>
          <w:tcPr>
            <w:tcW w:w="1274" w:type="dxa"/>
            <w:tcBorders>
              <w:top w:val="single" w:sz="4" w:space="0" w:color="auto"/>
              <w:bottom w:val="single" w:sz="4" w:space="0" w:color="auto"/>
            </w:tcBorders>
          </w:tcPr>
          <w:p w14:paraId="6A7196D5" w14:textId="77777777" w:rsidR="0097549D" w:rsidRPr="0097549D" w:rsidRDefault="0097549D" w:rsidP="0097549D">
            <w:pPr>
              <w:rPr>
                <w:rFonts w:ascii="Arial" w:hAnsi="Arial" w:cs="Arial"/>
                <w:sz w:val="18"/>
                <w:szCs w:val="16"/>
              </w:rPr>
            </w:pPr>
          </w:p>
          <w:p w14:paraId="22B44CA9" w14:textId="77777777" w:rsidR="0097549D" w:rsidRPr="0097549D" w:rsidRDefault="0097549D" w:rsidP="0097549D">
            <w:pPr>
              <w:rPr>
                <w:rFonts w:ascii="Arial" w:hAnsi="Arial" w:cs="Arial"/>
                <w:sz w:val="18"/>
                <w:szCs w:val="16"/>
              </w:rPr>
            </w:pPr>
          </w:p>
          <w:p w14:paraId="79EDBCB8" w14:textId="77777777" w:rsidR="0097549D" w:rsidRPr="0097549D" w:rsidRDefault="0097549D" w:rsidP="0097549D">
            <w:pPr>
              <w:rPr>
                <w:rFonts w:ascii="Arial" w:hAnsi="Arial" w:cs="Arial"/>
                <w:sz w:val="18"/>
                <w:szCs w:val="16"/>
              </w:rPr>
            </w:pPr>
            <w:r w:rsidRPr="0097549D">
              <w:rPr>
                <w:rFonts w:ascii="Arial" w:hAnsi="Arial" w:cs="Arial"/>
                <w:sz w:val="18"/>
                <w:szCs w:val="16"/>
              </w:rPr>
              <w:t>En coordinación con las unidades de mantenimiento</w:t>
            </w:r>
          </w:p>
        </w:tc>
        <w:tc>
          <w:tcPr>
            <w:tcW w:w="1095" w:type="dxa"/>
            <w:tcBorders>
              <w:top w:val="single" w:sz="4" w:space="0" w:color="auto"/>
              <w:bottom w:val="single" w:sz="4" w:space="0" w:color="auto"/>
            </w:tcBorders>
            <w:vAlign w:val="center"/>
          </w:tcPr>
          <w:p w14:paraId="306DCA11"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Realizar un informe detalle de los materiales y tiempo que se utilizó.</w:t>
            </w:r>
          </w:p>
        </w:tc>
        <w:tc>
          <w:tcPr>
            <w:tcW w:w="1372" w:type="dxa"/>
            <w:tcBorders>
              <w:top w:val="single" w:sz="4" w:space="0" w:color="auto"/>
              <w:bottom w:val="single" w:sz="4" w:space="0" w:color="auto"/>
            </w:tcBorders>
            <w:vAlign w:val="center"/>
          </w:tcPr>
          <w:p w14:paraId="7EEDC550"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Enviar solicitud de compra a UASIS</w:t>
            </w:r>
          </w:p>
        </w:tc>
        <w:tc>
          <w:tcPr>
            <w:tcW w:w="1081" w:type="dxa"/>
            <w:tcBorders>
              <w:top w:val="nil"/>
            </w:tcBorders>
            <w:vAlign w:val="center"/>
          </w:tcPr>
          <w:p w14:paraId="02B797C9" w14:textId="77777777" w:rsidR="0097549D" w:rsidRPr="0097549D" w:rsidRDefault="0097549D" w:rsidP="0097549D">
            <w:pPr>
              <w:rPr>
                <w:rFonts w:ascii="Arial" w:hAnsi="Arial" w:cs="Arial"/>
                <w:sz w:val="16"/>
                <w:szCs w:val="16"/>
              </w:rPr>
            </w:pPr>
            <w:r w:rsidRPr="0097549D">
              <w:rPr>
                <w:rFonts w:ascii="Arial" w:hAnsi="Arial" w:cs="Arial"/>
                <w:sz w:val="16"/>
                <w:szCs w:val="16"/>
              </w:rPr>
              <w:t>Lamina, Mano de obra de unidad.</w:t>
            </w:r>
          </w:p>
        </w:tc>
        <w:tc>
          <w:tcPr>
            <w:tcW w:w="614" w:type="dxa"/>
            <w:tcBorders>
              <w:right w:val="single" w:sz="4" w:space="0" w:color="auto"/>
            </w:tcBorders>
            <w:vAlign w:val="center"/>
          </w:tcPr>
          <w:p w14:paraId="5846A819"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Administrador Polideportivo</w:t>
            </w:r>
          </w:p>
        </w:tc>
        <w:tc>
          <w:tcPr>
            <w:tcW w:w="270" w:type="dxa"/>
            <w:tcBorders>
              <w:top w:val="single" w:sz="4" w:space="0" w:color="auto"/>
              <w:left w:val="single" w:sz="4" w:space="0" w:color="auto"/>
              <w:bottom w:val="single" w:sz="4" w:space="0" w:color="auto"/>
            </w:tcBorders>
            <w:shd w:val="clear" w:color="auto" w:fill="auto"/>
            <w:textDirection w:val="tbRl"/>
            <w:vAlign w:val="center"/>
          </w:tcPr>
          <w:p w14:paraId="29ABBC20" w14:textId="77777777" w:rsidR="0097549D" w:rsidRPr="0097549D" w:rsidRDefault="0097549D" w:rsidP="0097549D">
            <w:pPr>
              <w:jc w:val="center"/>
              <w:rPr>
                <w:rFonts w:ascii="Arial" w:hAnsi="Arial" w:cs="Arial"/>
                <w:sz w:val="16"/>
                <w:szCs w:val="16"/>
              </w:rPr>
            </w:pPr>
          </w:p>
        </w:tc>
        <w:tc>
          <w:tcPr>
            <w:tcW w:w="349" w:type="dxa"/>
            <w:tcBorders>
              <w:top w:val="single" w:sz="4" w:space="0" w:color="auto"/>
              <w:bottom w:val="single" w:sz="4" w:space="0" w:color="auto"/>
            </w:tcBorders>
            <w:shd w:val="clear" w:color="auto" w:fill="auto"/>
            <w:textDirection w:val="tbRl"/>
            <w:vAlign w:val="center"/>
          </w:tcPr>
          <w:p w14:paraId="3C5CD77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80%</w:t>
            </w:r>
          </w:p>
        </w:tc>
        <w:tc>
          <w:tcPr>
            <w:tcW w:w="275" w:type="dxa"/>
            <w:tcBorders>
              <w:top w:val="single" w:sz="4" w:space="0" w:color="auto"/>
              <w:bottom w:val="single" w:sz="4" w:space="0" w:color="auto"/>
            </w:tcBorders>
            <w:shd w:val="clear" w:color="auto" w:fill="auto"/>
            <w:textDirection w:val="tbRl"/>
            <w:vAlign w:val="center"/>
          </w:tcPr>
          <w:p w14:paraId="50C2C0C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20%</w:t>
            </w:r>
          </w:p>
        </w:tc>
        <w:tc>
          <w:tcPr>
            <w:tcW w:w="285" w:type="dxa"/>
            <w:tcBorders>
              <w:top w:val="single" w:sz="4" w:space="0" w:color="auto"/>
              <w:bottom w:val="single" w:sz="4" w:space="0" w:color="auto"/>
            </w:tcBorders>
            <w:shd w:val="clear" w:color="auto" w:fill="auto"/>
            <w:textDirection w:val="tbRl"/>
            <w:vAlign w:val="center"/>
          </w:tcPr>
          <w:p w14:paraId="5A6A763F" w14:textId="77777777" w:rsidR="0097549D" w:rsidRPr="0097549D" w:rsidRDefault="0097549D" w:rsidP="0097549D">
            <w:pPr>
              <w:jc w:val="center"/>
              <w:rPr>
                <w:rFonts w:ascii="Arial" w:hAnsi="Arial" w:cs="Arial"/>
                <w:sz w:val="16"/>
                <w:szCs w:val="16"/>
              </w:rPr>
            </w:pPr>
          </w:p>
        </w:tc>
        <w:tc>
          <w:tcPr>
            <w:tcW w:w="426" w:type="dxa"/>
            <w:gridSpan w:val="2"/>
            <w:tcBorders>
              <w:top w:val="single" w:sz="4" w:space="0" w:color="auto"/>
              <w:bottom w:val="single" w:sz="4" w:space="0" w:color="auto"/>
            </w:tcBorders>
            <w:shd w:val="clear" w:color="auto" w:fill="auto"/>
            <w:textDirection w:val="tbRl"/>
            <w:vAlign w:val="center"/>
          </w:tcPr>
          <w:p w14:paraId="41473491" w14:textId="77777777" w:rsidR="0097549D" w:rsidRPr="0097549D" w:rsidRDefault="0097549D" w:rsidP="0097549D">
            <w:pPr>
              <w:jc w:val="center"/>
              <w:rPr>
                <w:rFonts w:ascii="Arial" w:hAnsi="Arial" w:cs="Arial"/>
                <w:sz w:val="16"/>
                <w:szCs w:val="16"/>
              </w:rPr>
            </w:pPr>
          </w:p>
        </w:tc>
        <w:tc>
          <w:tcPr>
            <w:tcW w:w="399" w:type="dxa"/>
            <w:tcBorders>
              <w:top w:val="single" w:sz="4" w:space="0" w:color="auto"/>
              <w:bottom w:val="single" w:sz="4" w:space="0" w:color="auto"/>
            </w:tcBorders>
            <w:shd w:val="clear" w:color="auto" w:fill="auto"/>
            <w:textDirection w:val="tbRl"/>
            <w:vAlign w:val="center"/>
          </w:tcPr>
          <w:p w14:paraId="63B864CF" w14:textId="77777777" w:rsidR="0097549D" w:rsidRPr="0097549D" w:rsidRDefault="0097549D" w:rsidP="0097549D">
            <w:pPr>
              <w:jc w:val="center"/>
              <w:rPr>
                <w:rFonts w:ascii="Arial" w:hAnsi="Arial" w:cs="Arial"/>
                <w:sz w:val="16"/>
                <w:szCs w:val="16"/>
              </w:rPr>
            </w:pPr>
          </w:p>
        </w:tc>
        <w:tc>
          <w:tcPr>
            <w:tcW w:w="270" w:type="dxa"/>
            <w:tcBorders>
              <w:top w:val="single" w:sz="4" w:space="0" w:color="auto"/>
              <w:bottom w:val="single" w:sz="4" w:space="0" w:color="auto"/>
            </w:tcBorders>
            <w:shd w:val="clear" w:color="auto" w:fill="auto"/>
            <w:textDirection w:val="tbRl"/>
            <w:vAlign w:val="center"/>
          </w:tcPr>
          <w:p w14:paraId="340033A4" w14:textId="77777777" w:rsidR="0097549D" w:rsidRPr="0097549D" w:rsidRDefault="0097549D" w:rsidP="0097549D">
            <w:pPr>
              <w:jc w:val="center"/>
              <w:rPr>
                <w:rFonts w:ascii="Arial" w:hAnsi="Arial" w:cs="Arial"/>
                <w:sz w:val="16"/>
                <w:szCs w:val="16"/>
              </w:rPr>
            </w:pPr>
          </w:p>
        </w:tc>
        <w:tc>
          <w:tcPr>
            <w:tcW w:w="277" w:type="dxa"/>
            <w:gridSpan w:val="2"/>
            <w:tcBorders>
              <w:top w:val="single" w:sz="4" w:space="0" w:color="auto"/>
              <w:bottom w:val="single" w:sz="4" w:space="0" w:color="auto"/>
            </w:tcBorders>
            <w:shd w:val="clear" w:color="auto" w:fill="auto"/>
            <w:textDirection w:val="tbRl"/>
            <w:vAlign w:val="center"/>
          </w:tcPr>
          <w:p w14:paraId="06C9D746" w14:textId="77777777" w:rsidR="0097549D" w:rsidRPr="0097549D" w:rsidRDefault="0097549D" w:rsidP="0097549D">
            <w:pPr>
              <w:jc w:val="center"/>
              <w:rPr>
                <w:rFonts w:ascii="Arial" w:hAnsi="Arial" w:cs="Arial"/>
                <w:sz w:val="16"/>
                <w:szCs w:val="16"/>
              </w:rPr>
            </w:pPr>
          </w:p>
        </w:tc>
        <w:tc>
          <w:tcPr>
            <w:tcW w:w="461" w:type="dxa"/>
            <w:tcBorders>
              <w:top w:val="single" w:sz="4" w:space="0" w:color="auto"/>
              <w:bottom w:val="single" w:sz="4" w:space="0" w:color="auto"/>
            </w:tcBorders>
            <w:shd w:val="clear" w:color="auto" w:fill="auto"/>
            <w:textDirection w:val="tbRl"/>
            <w:vAlign w:val="center"/>
          </w:tcPr>
          <w:p w14:paraId="085450DB" w14:textId="77777777" w:rsidR="0097549D" w:rsidRPr="0097549D" w:rsidRDefault="0097549D" w:rsidP="0097549D">
            <w:pPr>
              <w:jc w:val="center"/>
              <w:rPr>
                <w:rFonts w:ascii="Arial" w:hAnsi="Arial" w:cs="Arial"/>
                <w:sz w:val="16"/>
                <w:szCs w:val="16"/>
              </w:rPr>
            </w:pPr>
          </w:p>
        </w:tc>
        <w:tc>
          <w:tcPr>
            <w:tcW w:w="375" w:type="dxa"/>
            <w:tcBorders>
              <w:top w:val="single" w:sz="4" w:space="0" w:color="auto"/>
              <w:bottom w:val="single" w:sz="4" w:space="0" w:color="auto"/>
            </w:tcBorders>
            <w:shd w:val="clear" w:color="auto" w:fill="auto"/>
            <w:textDirection w:val="tbRl"/>
            <w:vAlign w:val="center"/>
          </w:tcPr>
          <w:p w14:paraId="25AE8C6B" w14:textId="77777777" w:rsidR="0097549D" w:rsidRPr="0097549D" w:rsidRDefault="0097549D" w:rsidP="0097549D">
            <w:pPr>
              <w:jc w:val="center"/>
              <w:rPr>
                <w:rFonts w:ascii="Arial" w:hAnsi="Arial" w:cs="Arial"/>
                <w:sz w:val="14"/>
                <w:szCs w:val="16"/>
              </w:rPr>
            </w:pPr>
          </w:p>
        </w:tc>
        <w:tc>
          <w:tcPr>
            <w:tcW w:w="360" w:type="dxa"/>
            <w:tcBorders>
              <w:top w:val="single" w:sz="4" w:space="0" w:color="auto"/>
              <w:bottom w:val="single" w:sz="4" w:space="0" w:color="auto"/>
            </w:tcBorders>
            <w:shd w:val="clear" w:color="auto" w:fill="auto"/>
            <w:textDirection w:val="tbRl"/>
            <w:vAlign w:val="center"/>
          </w:tcPr>
          <w:p w14:paraId="344DBAD1" w14:textId="77777777" w:rsidR="0097549D" w:rsidRPr="0097549D" w:rsidRDefault="0097549D" w:rsidP="0097549D">
            <w:pPr>
              <w:jc w:val="center"/>
              <w:rPr>
                <w:rFonts w:ascii="Arial" w:hAnsi="Arial" w:cs="Arial"/>
                <w:sz w:val="16"/>
                <w:szCs w:val="16"/>
              </w:rPr>
            </w:pPr>
          </w:p>
        </w:tc>
        <w:tc>
          <w:tcPr>
            <w:tcW w:w="390" w:type="dxa"/>
            <w:gridSpan w:val="2"/>
            <w:tcBorders>
              <w:top w:val="single" w:sz="4" w:space="0" w:color="auto"/>
              <w:bottom w:val="single" w:sz="4" w:space="0" w:color="auto"/>
            </w:tcBorders>
            <w:shd w:val="clear" w:color="auto" w:fill="auto"/>
            <w:vAlign w:val="center"/>
          </w:tcPr>
          <w:p w14:paraId="2504A484" w14:textId="77777777" w:rsidR="0097549D" w:rsidRPr="0097549D" w:rsidRDefault="0097549D" w:rsidP="0097549D">
            <w:pPr>
              <w:jc w:val="center"/>
              <w:rPr>
                <w:rFonts w:ascii="Arial" w:hAnsi="Arial" w:cs="Arial"/>
                <w:sz w:val="16"/>
                <w:szCs w:val="16"/>
              </w:rPr>
            </w:pPr>
          </w:p>
        </w:tc>
      </w:tr>
      <w:tr w:rsidR="0097549D" w:rsidRPr="0097549D" w14:paraId="3AA2B84E" w14:textId="77777777" w:rsidTr="00A80B20">
        <w:trPr>
          <w:gridAfter w:val="1"/>
          <w:wAfter w:w="20" w:type="dxa"/>
          <w:cantSplit/>
          <w:trHeight w:val="682"/>
        </w:trPr>
        <w:tc>
          <w:tcPr>
            <w:tcW w:w="1290" w:type="dxa"/>
          </w:tcPr>
          <w:p w14:paraId="2531DA9D" w14:textId="77777777" w:rsidR="0097549D" w:rsidRPr="0097549D" w:rsidRDefault="0097549D" w:rsidP="0097549D">
            <w:r w:rsidRPr="0097549D">
              <w:t xml:space="preserve">Realizar la pinta del perímetro del </w:t>
            </w:r>
            <w:r w:rsidRPr="0097549D">
              <w:lastRenderedPageBreak/>
              <w:t xml:space="preserve">Polideportivo. </w:t>
            </w:r>
          </w:p>
          <w:p w14:paraId="049C7C1A" w14:textId="77777777" w:rsidR="0097549D" w:rsidRPr="0097549D" w:rsidRDefault="0097549D" w:rsidP="0097549D">
            <w:pPr>
              <w:rPr>
                <w:lang w:val="es-SV"/>
              </w:rPr>
            </w:pPr>
          </w:p>
        </w:tc>
        <w:tc>
          <w:tcPr>
            <w:tcW w:w="1274" w:type="dxa"/>
            <w:tcBorders>
              <w:top w:val="single" w:sz="4" w:space="0" w:color="auto"/>
              <w:bottom w:val="single" w:sz="4" w:space="0" w:color="auto"/>
            </w:tcBorders>
          </w:tcPr>
          <w:p w14:paraId="0251945E" w14:textId="77777777" w:rsidR="0097549D" w:rsidRPr="0097549D" w:rsidRDefault="0097549D" w:rsidP="0097549D">
            <w:pPr>
              <w:rPr>
                <w:rFonts w:ascii="Arial" w:hAnsi="Arial" w:cs="Arial"/>
                <w:sz w:val="18"/>
                <w:szCs w:val="16"/>
              </w:rPr>
            </w:pPr>
            <w:r w:rsidRPr="0097549D">
              <w:rPr>
                <w:rFonts w:ascii="Arial" w:hAnsi="Arial" w:cs="Arial"/>
                <w:sz w:val="18"/>
                <w:szCs w:val="16"/>
              </w:rPr>
              <w:lastRenderedPageBreak/>
              <w:t>En coordinación con las unidades de mantenimiento</w:t>
            </w:r>
          </w:p>
        </w:tc>
        <w:tc>
          <w:tcPr>
            <w:tcW w:w="1095" w:type="dxa"/>
            <w:tcBorders>
              <w:top w:val="single" w:sz="4" w:space="0" w:color="auto"/>
              <w:bottom w:val="single" w:sz="4" w:space="0" w:color="auto"/>
            </w:tcBorders>
            <w:vAlign w:val="center"/>
          </w:tcPr>
          <w:p w14:paraId="0EB57FFE"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 xml:space="preserve">Dar a conocer el avance de la pinta, conforme a fotografías </w:t>
            </w:r>
            <w:r w:rsidRPr="0097549D">
              <w:rPr>
                <w:rFonts w:ascii="Arial" w:hAnsi="Arial" w:cs="Arial"/>
                <w:sz w:val="18"/>
                <w:szCs w:val="16"/>
              </w:rPr>
              <w:lastRenderedPageBreak/>
              <w:t>de antes y después.</w:t>
            </w:r>
          </w:p>
        </w:tc>
        <w:tc>
          <w:tcPr>
            <w:tcW w:w="1372" w:type="dxa"/>
            <w:tcBorders>
              <w:top w:val="single" w:sz="4" w:space="0" w:color="auto"/>
              <w:bottom w:val="single" w:sz="4" w:space="0" w:color="auto"/>
            </w:tcBorders>
            <w:vAlign w:val="center"/>
          </w:tcPr>
          <w:p w14:paraId="63FBDC56"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lastRenderedPageBreak/>
              <w:t>Enviar solicitud de compra a UASIS</w:t>
            </w:r>
          </w:p>
        </w:tc>
        <w:tc>
          <w:tcPr>
            <w:tcW w:w="1081" w:type="dxa"/>
            <w:vAlign w:val="center"/>
          </w:tcPr>
          <w:p w14:paraId="5040AE6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 xml:space="preserve">Pinturas, disolventes, brochas, rodillos y bandejas </w:t>
            </w:r>
          </w:p>
        </w:tc>
        <w:tc>
          <w:tcPr>
            <w:tcW w:w="614" w:type="dxa"/>
            <w:tcBorders>
              <w:right w:val="single" w:sz="4" w:space="0" w:color="auto"/>
            </w:tcBorders>
            <w:vAlign w:val="center"/>
          </w:tcPr>
          <w:p w14:paraId="5C6F731E"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Administrados Polideportivo.</w:t>
            </w:r>
          </w:p>
        </w:tc>
        <w:tc>
          <w:tcPr>
            <w:tcW w:w="270" w:type="dxa"/>
            <w:tcBorders>
              <w:top w:val="single" w:sz="4" w:space="0" w:color="auto"/>
              <w:left w:val="single" w:sz="4" w:space="0" w:color="auto"/>
              <w:bottom w:val="single" w:sz="4" w:space="0" w:color="auto"/>
            </w:tcBorders>
            <w:shd w:val="clear" w:color="auto" w:fill="auto"/>
            <w:textDirection w:val="tbRl"/>
            <w:vAlign w:val="center"/>
          </w:tcPr>
          <w:p w14:paraId="3AA02D9A" w14:textId="77777777" w:rsidR="0097549D" w:rsidRPr="0097549D" w:rsidRDefault="0097549D" w:rsidP="0097549D">
            <w:pPr>
              <w:jc w:val="center"/>
              <w:rPr>
                <w:rFonts w:ascii="Arial" w:hAnsi="Arial" w:cs="Arial"/>
                <w:sz w:val="16"/>
                <w:szCs w:val="16"/>
              </w:rPr>
            </w:pPr>
          </w:p>
        </w:tc>
        <w:tc>
          <w:tcPr>
            <w:tcW w:w="349" w:type="dxa"/>
            <w:tcBorders>
              <w:top w:val="single" w:sz="4" w:space="0" w:color="auto"/>
              <w:bottom w:val="single" w:sz="4" w:space="0" w:color="auto"/>
            </w:tcBorders>
            <w:shd w:val="clear" w:color="auto" w:fill="auto"/>
            <w:textDirection w:val="tbRl"/>
            <w:vAlign w:val="center"/>
          </w:tcPr>
          <w:p w14:paraId="2E022F68" w14:textId="77777777" w:rsidR="0097549D" w:rsidRPr="0097549D" w:rsidRDefault="0097549D" w:rsidP="0097549D">
            <w:pPr>
              <w:jc w:val="center"/>
              <w:rPr>
                <w:rFonts w:ascii="Arial" w:hAnsi="Arial" w:cs="Arial"/>
                <w:sz w:val="16"/>
                <w:szCs w:val="16"/>
              </w:rPr>
            </w:pPr>
          </w:p>
        </w:tc>
        <w:tc>
          <w:tcPr>
            <w:tcW w:w="275" w:type="dxa"/>
            <w:tcBorders>
              <w:top w:val="single" w:sz="4" w:space="0" w:color="auto"/>
              <w:bottom w:val="single" w:sz="4" w:space="0" w:color="auto"/>
            </w:tcBorders>
            <w:shd w:val="clear" w:color="auto" w:fill="auto"/>
            <w:textDirection w:val="tbRl"/>
            <w:vAlign w:val="center"/>
          </w:tcPr>
          <w:p w14:paraId="24E1870B" w14:textId="77777777" w:rsidR="0097549D" w:rsidRPr="0097549D" w:rsidRDefault="0097549D" w:rsidP="0097549D">
            <w:pPr>
              <w:jc w:val="center"/>
              <w:rPr>
                <w:rFonts w:ascii="Arial" w:hAnsi="Arial" w:cs="Arial"/>
                <w:sz w:val="16"/>
                <w:szCs w:val="16"/>
              </w:rPr>
            </w:pPr>
          </w:p>
        </w:tc>
        <w:tc>
          <w:tcPr>
            <w:tcW w:w="285" w:type="dxa"/>
            <w:tcBorders>
              <w:top w:val="single" w:sz="4" w:space="0" w:color="auto"/>
              <w:bottom w:val="single" w:sz="4" w:space="0" w:color="auto"/>
            </w:tcBorders>
            <w:shd w:val="clear" w:color="auto" w:fill="auto"/>
            <w:textDirection w:val="tbRl"/>
            <w:vAlign w:val="center"/>
          </w:tcPr>
          <w:p w14:paraId="7B0677CD"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426" w:type="dxa"/>
            <w:gridSpan w:val="2"/>
            <w:tcBorders>
              <w:top w:val="single" w:sz="4" w:space="0" w:color="auto"/>
              <w:bottom w:val="single" w:sz="4" w:space="0" w:color="auto"/>
            </w:tcBorders>
            <w:shd w:val="clear" w:color="auto" w:fill="auto"/>
            <w:textDirection w:val="tbRl"/>
            <w:vAlign w:val="center"/>
          </w:tcPr>
          <w:p w14:paraId="422EE643"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399" w:type="dxa"/>
            <w:tcBorders>
              <w:top w:val="single" w:sz="4" w:space="0" w:color="auto"/>
              <w:bottom w:val="single" w:sz="4" w:space="0" w:color="auto"/>
            </w:tcBorders>
            <w:shd w:val="clear" w:color="auto" w:fill="auto"/>
            <w:textDirection w:val="tbRl"/>
            <w:vAlign w:val="center"/>
          </w:tcPr>
          <w:p w14:paraId="1C447CAC"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270" w:type="dxa"/>
            <w:tcBorders>
              <w:top w:val="single" w:sz="4" w:space="0" w:color="auto"/>
              <w:bottom w:val="single" w:sz="4" w:space="0" w:color="auto"/>
            </w:tcBorders>
            <w:shd w:val="clear" w:color="auto" w:fill="auto"/>
            <w:textDirection w:val="tbRl"/>
            <w:vAlign w:val="center"/>
          </w:tcPr>
          <w:p w14:paraId="0A6F8E48"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277" w:type="dxa"/>
            <w:gridSpan w:val="2"/>
            <w:tcBorders>
              <w:top w:val="single" w:sz="4" w:space="0" w:color="auto"/>
              <w:bottom w:val="single" w:sz="4" w:space="0" w:color="auto"/>
            </w:tcBorders>
            <w:shd w:val="clear" w:color="auto" w:fill="auto"/>
            <w:textDirection w:val="tbRl"/>
            <w:vAlign w:val="center"/>
          </w:tcPr>
          <w:p w14:paraId="74B211AE" w14:textId="77777777" w:rsidR="0097549D" w:rsidRPr="0097549D" w:rsidRDefault="0097549D" w:rsidP="0097549D">
            <w:pPr>
              <w:rPr>
                <w:rFonts w:ascii="Arial" w:hAnsi="Arial" w:cs="Arial"/>
                <w:sz w:val="16"/>
                <w:szCs w:val="16"/>
              </w:rPr>
            </w:pPr>
          </w:p>
        </w:tc>
        <w:tc>
          <w:tcPr>
            <w:tcW w:w="461" w:type="dxa"/>
            <w:tcBorders>
              <w:top w:val="single" w:sz="4" w:space="0" w:color="auto"/>
              <w:bottom w:val="single" w:sz="4" w:space="0" w:color="auto"/>
            </w:tcBorders>
            <w:shd w:val="clear" w:color="auto" w:fill="auto"/>
            <w:textDirection w:val="tbRl"/>
            <w:vAlign w:val="center"/>
          </w:tcPr>
          <w:p w14:paraId="6E5D42E2" w14:textId="77777777" w:rsidR="0097549D" w:rsidRPr="0097549D" w:rsidRDefault="0097549D" w:rsidP="0097549D">
            <w:pPr>
              <w:jc w:val="center"/>
              <w:rPr>
                <w:rFonts w:ascii="Arial" w:hAnsi="Arial" w:cs="Arial"/>
                <w:sz w:val="16"/>
                <w:szCs w:val="16"/>
              </w:rPr>
            </w:pPr>
          </w:p>
        </w:tc>
        <w:tc>
          <w:tcPr>
            <w:tcW w:w="375" w:type="dxa"/>
            <w:tcBorders>
              <w:top w:val="single" w:sz="4" w:space="0" w:color="auto"/>
              <w:bottom w:val="single" w:sz="4" w:space="0" w:color="auto"/>
            </w:tcBorders>
            <w:shd w:val="clear" w:color="auto" w:fill="auto"/>
            <w:textDirection w:val="tbRl"/>
            <w:vAlign w:val="center"/>
          </w:tcPr>
          <w:p w14:paraId="0ADBCFEA" w14:textId="77777777" w:rsidR="0097549D" w:rsidRPr="0097549D" w:rsidRDefault="0097549D" w:rsidP="0097549D">
            <w:pPr>
              <w:jc w:val="center"/>
              <w:rPr>
                <w:rFonts w:ascii="Arial" w:hAnsi="Arial" w:cs="Arial"/>
                <w:sz w:val="14"/>
                <w:szCs w:val="16"/>
              </w:rPr>
            </w:pPr>
          </w:p>
        </w:tc>
        <w:tc>
          <w:tcPr>
            <w:tcW w:w="360" w:type="dxa"/>
            <w:tcBorders>
              <w:top w:val="single" w:sz="4" w:space="0" w:color="auto"/>
              <w:bottom w:val="single" w:sz="4" w:space="0" w:color="auto"/>
            </w:tcBorders>
            <w:shd w:val="clear" w:color="auto" w:fill="auto"/>
            <w:textDirection w:val="tbRl"/>
            <w:vAlign w:val="center"/>
          </w:tcPr>
          <w:p w14:paraId="2DC40892" w14:textId="77777777" w:rsidR="0097549D" w:rsidRPr="0097549D" w:rsidRDefault="0097549D" w:rsidP="0097549D">
            <w:pPr>
              <w:jc w:val="center"/>
              <w:rPr>
                <w:rFonts w:ascii="Arial" w:hAnsi="Arial" w:cs="Arial"/>
                <w:sz w:val="16"/>
                <w:szCs w:val="16"/>
              </w:rPr>
            </w:pPr>
          </w:p>
        </w:tc>
        <w:tc>
          <w:tcPr>
            <w:tcW w:w="390" w:type="dxa"/>
            <w:gridSpan w:val="2"/>
            <w:tcBorders>
              <w:top w:val="single" w:sz="4" w:space="0" w:color="auto"/>
              <w:bottom w:val="single" w:sz="4" w:space="0" w:color="auto"/>
            </w:tcBorders>
            <w:shd w:val="clear" w:color="auto" w:fill="auto"/>
            <w:vAlign w:val="center"/>
          </w:tcPr>
          <w:p w14:paraId="5489843B" w14:textId="77777777" w:rsidR="0097549D" w:rsidRPr="0097549D" w:rsidRDefault="0097549D" w:rsidP="0097549D">
            <w:pPr>
              <w:jc w:val="center"/>
              <w:rPr>
                <w:rFonts w:ascii="Arial" w:hAnsi="Arial" w:cs="Arial"/>
                <w:sz w:val="16"/>
                <w:szCs w:val="16"/>
              </w:rPr>
            </w:pPr>
          </w:p>
        </w:tc>
      </w:tr>
      <w:tr w:rsidR="0097549D" w:rsidRPr="0097549D" w14:paraId="55003887" w14:textId="77777777" w:rsidTr="00A80B20">
        <w:trPr>
          <w:gridAfter w:val="1"/>
          <w:wAfter w:w="20" w:type="dxa"/>
          <w:cantSplit/>
          <w:trHeight w:val="682"/>
        </w:trPr>
        <w:tc>
          <w:tcPr>
            <w:tcW w:w="1290" w:type="dxa"/>
          </w:tcPr>
          <w:p w14:paraId="0F855F42" w14:textId="77777777" w:rsidR="0097549D" w:rsidRPr="0097549D" w:rsidRDefault="0097549D" w:rsidP="0097549D">
            <w:r w:rsidRPr="0097549D">
              <w:t xml:space="preserve">Pintar casetas, baños y cancha de Basquetbol </w:t>
            </w:r>
          </w:p>
          <w:p w14:paraId="0AA40F11" w14:textId="77777777" w:rsidR="0097549D" w:rsidRPr="0097549D" w:rsidRDefault="0097549D" w:rsidP="0097549D">
            <w:pPr>
              <w:rPr>
                <w:lang w:val="es-SV"/>
              </w:rPr>
            </w:pPr>
          </w:p>
        </w:tc>
        <w:tc>
          <w:tcPr>
            <w:tcW w:w="1274" w:type="dxa"/>
            <w:tcBorders>
              <w:top w:val="single" w:sz="4" w:space="0" w:color="auto"/>
              <w:bottom w:val="single" w:sz="4" w:space="0" w:color="auto"/>
            </w:tcBorders>
          </w:tcPr>
          <w:p w14:paraId="52E2B978" w14:textId="77777777" w:rsidR="0097549D" w:rsidRPr="0097549D" w:rsidRDefault="0097549D" w:rsidP="0097549D">
            <w:pPr>
              <w:rPr>
                <w:rFonts w:ascii="Arial" w:hAnsi="Arial" w:cs="Arial"/>
                <w:sz w:val="18"/>
                <w:szCs w:val="16"/>
              </w:rPr>
            </w:pPr>
            <w:r w:rsidRPr="0097549D">
              <w:rPr>
                <w:rFonts w:ascii="Arial" w:hAnsi="Arial" w:cs="Arial"/>
                <w:sz w:val="18"/>
                <w:szCs w:val="16"/>
              </w:rPr>
              <w:t>En coordinación con las unidades de mantenimiento</w:t>
            </w:r>
          </w:p>
        </w:tc>
        <w:tc>
          <w:tcPr>
            <w:tcW w:w="1095" w:type="dxa"/>
            <w:tcBorders>
              <w:top w:val="single" w:sz="4" w:space="0" w:color="auto"/>
              <w:bottom w:val="single" w:sz="4" w:space="0" w:color="auto"/>
            </w:tcBorders>
            <w:vAlign w:val="center"/>
          </w:tcPr>
          <w:p w14:paraId="5EF21692"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Dar a conocer el avance de la pinta, conforme a fotografías de antes y después.</w:t>
            </w:r>
          </w:p>
        </w:tc>
        <w:tc>
          <w:tcPr>
            <w:tcW w:w="1372" w:type="dxa"/>
            <w:tcBorders>
              <w:top w:val="single" w:sz="4" w:space="0" w:color="auto"/>
              <w:bottom w:val="single" w:sz="4" w:space="0" w:color="auto"/>
            </w:tcBorders>
            <w:vAlign w:val="center"/>
          </w:tcPr>
          <w:p w14:paraId="0858C10D"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Enviar solicitud de compra a UASIS</w:t>
            </w:r>
          </w:p>
        </w:tc>
        <w:tc>
          <w:tcPr>
            <w:tcW w:w="1081" w:type="dxa"/>
            <w:vAlign w:val="center"/>
          </w:tcPr>
          <w:p w14:paraId="4FF2B350"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 xml:space="preserve">Pinturas, disolventes, brochas, rodillos y bandejas </w:t>
            </w:r>
          </w:p>
        </w:tc>
        <w:tc>
          <w:tcPr>
            <w:tcW w:w="614" w:type="dxa"/>
            <w:tcBorders>
              <w:right w:val="single" w:sz="4" w:space="0" w:color="auto"/>
            </w:tcBorders>
            <w:vAlign w:val="center"/>
          </w:tcPr>
          <w:p w14:paraId="2CD5E89E"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Administrados Polideportivo.</w:t>
            </w:r>
          </w:p>
        </w:tc>
        <w:tc>
          <w:tcPr>
            <w:tcW w:w="270" w:type="dxa"/>
            <w:tcBorders>
              <w:top w:val="single" w:sz="4" w:space="0" w:color="auto"/>
              <w:left w:val="single" w:sz="4" w:space="0" w:color="auto"/>
              <w:bottom w:val="single" w:sz="4" w:space="0" w:color="auto"/>
            </w:tcBorders>
            <w:shd w:val="clear" w:color="auto" w:fill="auto"/>
            <w:vAlign w:val="center"/>
          </w:tcPr>
          <w:p w14:paraId="2549C619" w14:textId="77777777" w:rsidR="0097549D" w:rsidRPr="0097549D" w:rsidRDefault="0097549D" w:rsidP="0097549D">
            <w:pPr>
              <w:jc w:val="center"/>
              <w:rPr>
                <w:rFonts w:ascii="Arial" w:hAnsi="Arial" w:cs="Arial"/>
                <w:sz w:val="16"/>
                <w:szCs w:val="16"/>
              </w:rPr>
            </w:pPr>
          </w:p>
        </w:tc>
        <w:tc>
          <w:tcPr>
            <w:tcW w:w="349" w:type="dxa"/>
            <w:tcBorders>
              <w:top w:val="single" w:sz="4" w:space="0" w:color="auto"/>
              <w:bottom w:val="single" w:sz="4" w:space="0" w:color="auto"/>
            </w:tcBorders>
            <w:shd w:val="clear" w:color="auto" w:fill="auto"/>
            <w:vAlign w:val="center"/>
          </w:tcPr>
          <w:p w14:paraId="1A41789D" w14:textId="77777777" w:rsidR="0097549D" w:rsidRPr="0097549D" w:rsidRDefault="0097549D" w:rsidP="0097549D">
            <w:pPr>
              <w:jc w:val="center"/>
              <w:rPr>
                <w:rFonts w:ascii="Arial" w:hAnsi="Arial" w:cs="Arial"/>
                <w:sz w:val="16"/>
                <w:szCs w:val="16"/>
              </w:rPr>
            </w:pPr>
          </w:p>
        </w:tc>
        <w:tc>
          <w:tcPr>
            <w:tcW w:w="275" w:type="dxa"/>
            <w:tcBorders>
              <w:top w:val="single" w:sz="4" w:space="0" w:color="auto"/>
              <w:bottom w:val="single" w:sz="4" w:space="0" w:color="auto"/>
            </w:tcBorders>
            <w:shd w:val="clear" w:color="auto" w:fill="auto"/>
            <w:vAlign w:val="center"/>
          </w:tcPr>
          <w:p w14:paraId="5CBCD61B" w14:textId="77777777" w:rsidR="0097549D" w:rsidRPr="0097549D" w:rsidRDefault="0097549D" w:rsidP="0097549D">
            <w:pPr>
              <w:jc w:val="center"/>
              <w:rPr>
                <w:rFonts w:ascii="Arial" w:hAnsi="Arial" w:cs="Arial"/>
                <w:sz w:val="16"/>
                <w:szCs w:val="16"/>
              </w:rPr>
            </w:pPr>
          </w:p>
        </w:tc>
        <w:tc>
          <w:tcPr>
            <w:tcW w:w="285" w:type="dxa"/>
            <w:tcBorders>
              <w:top w:val="single" w:sz="4" w:space="0" w:color="auto"/>
              <w:bottom w:val="single" w:sz="4" w:space="0" w:color="auto"/>
            </w:tcBorders>
            <w:shd w:val="clear" w:color="auto" w:fill="auto"/>
            <w:textDirection w:val="tbRl"/>
            <w:vAlign w:val="center"/>
          </w:tcPr>
          <w:p w14:paraId="536EB70E" w14:textId="77777777" w:rsidR="0097549D" w:rsidRPr="0097549D" w:rsidRDefault="0097549D" w:rsidP="0097549D">
            <w:pPr>
              <w:jc w:val="center"/>
              <w:rPr>
                <w:rFonts w:ascii="Arial" w:hAnsi="Arial" w:cs="Arial"/>
                <w:sz w:val="16"/>
                <w:szCs w:val="16"/>
              </w:rPr>
            </w:pPr>
          </w:p>
        </w:tc>
        <w:tc>
          <w:tcPr>
            <w:tcW w:w="426" w:type="dxa"/>
            <w:gridSpan w:val="2"/>
            <w:tcBorders>
              <w:top w:val="single" w:sz="4" w:space="0" w:color="auto"/>
              <w:bottom w:val="single" w:sz="4" w:space="0" w:color="auto"/>
            </w:tcBorders>
            <w:shd w:val="clear" w:color="auto" w:fill="auto"/>
            <w:textDirection w:val="tbRl"/>
            <w:vAlign w:val="center"/>
          </w:tcPr>
          <w:p w14:paraId="5971677B" w14:textId="77777777" w:rsidR="0097549D" w:rsidRPr="0097549D" w:rsidRDefault="0097549D" w:rsidP="0097549D">
            <w:pPr>
              <w:jc w:val="center"/>
              <w:rPr>
                <w:rFonts w:ascii="Arial" w:hAnsi="Arial" w:cs="Arial"/>
                <w:sz w:val="16"/>
                <w:szCs w:val="16"/>
              </w:rPr>
            </w:pPr>
          </w:p>
        </w:tc>
        <w:tc>
          <w:tcPr>
            <w:tcW w:w="399" w:type="dxa"/>
            <w:tcBorders>
              <w:top w:val="single" w:sz="4" w:space="0" w:color="auto"/>
              <w:bottom w:val="single" w:sz="4" w:space="0" w:color="auto"/>
            </w:tcBorders>
            <w:shd w:val="clear" w:color="auto" w:fill="auto"/>
            <w:textDirection w:val="tbRl"/>
            <w:vAlign w:val="center"/>
          </w:tcPr>
          <w:p w14:paraId="6E9BB9E4"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tc>
        <w:tc>
          <w:tcPr>
            <w:tcW w:w="270" w:type="dxa"/>
            <w:tcBorders>
              <w:top w:val="single" w:sz="4" w:space="0" w:color="auto"/>
              <w:bottom w:val="single" w:sz="4" w:space="0" w:color="auto"/>
            </w:tcBorders>
            <w:shd w:val="clear" w:color="auto" w:fill="auto"/>
            <w:textDirection w:val="tbRl"/>
            <w:vAlign w:val="center"/>
          </w:tcPr>
          <w:p w14:paraId="6737425B"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tc>
        <w:tc>
          <w:tcPr>
            <w:tcW w:w="277" w:type="dxa"/>
            <w:gridSpan w:val="2"/>
            <w:tcBorders>
              <w:top w:val="single" w:sz="4" w:space="0" w:color="auto"/>
              <w:bottom w:val="single" w:sz="4" w:space="0" w:color="auto"/>
            </w:tcBorders>
            <w:shd w:val="clear" w:color="auto" w:fill="auto"/>
            <w:vAlign w:val="center"/>
          </w:tcPr>
          <w:p w14:paraId="4DF997DE" w14:textId="77777777" w:rsidR="0097549D" w:rsidRPr="0097549D" w:rsidRDefault="0097549D" w:rsidP="0097549D">
            <w:pPr>
              <w:jc w:val="center"/>
              <w:rPr>
                <w:rFonts w:ascii="Arial" w:hAnsi="Arial" w:cs="Arial"/>
                <w:sz w:val="16"/>
                <w:szCs w:val="16"/>
              </w:rPr>
            </w:pPr>
          </w:p>
        </w:tc>
        <w:tc>
          <w:tcPr>
            <w:tcW w:w="461" w:type="dxa"/>
            <w:tcBorders>
              <w:top w:val="single" w:sz="4" w:space="0" w:color="auto"/>
              <w:bottom w:val="single" w:sz="4" w:space="0" w:color="auto"/>
            </w:tcBorders>
            <w:shd w:val="clear" w:color="auto" w:fill="auto"/>
            <w:vAlign w:val="center"/>
          </w:tcPr>
          <w:p w14:paraId="7B43EE52" w14:textId="77777777" w:rsidR="0097549D" w:rsidRPr="0097549D" w:rsidRDefault="0097549D" w:rsidP="0097549D">
            <w:pPr>
              <w:jc w:val="center"/>
              <w:rPr>
                <w:rFonts w:ascii="Arial" w:hAnsi="Arial" w:cs="Arial"/>
                <w:sz w:val="16"/>
                <w:szCs w:val="16"/>
              </w:rPr>
            </w:pPr>
          </w:p>
        </w:tc>
        <w:tc>
          <w:tcPr>
            <w:tcW w:w="375" w:type="dxa"/>
            <w:tcBorders>
              <w:top w:val="single" w:sz="4" w:space="0" w:color="auto"/>
              <w:bottom w:val="single" w:sz="4" w:space="0" w:color="auto"/>
            </w:tcBorders>
            <w:shd w:val="clear" w:color="auto" w:fill="auto"/>
            <w:vAlign w:val="center"/>
          </w:tcPr>
          <w:p w14:paraId="781AB559" w14:textId="77777777" w:rsidR="0097549D" w:rsidRPr="0097549D" w:rsidRDefault="0097549D" w:rsidP="0097549D">
            <w:pPr>
              <w:jc w:val="center"/>
              <w:rPr>
                <w:rFonts w:ascii="Arial" w:hAnsi="Arial" w:cs="Arial"/>
                <w:sz w:val="14"/>
                <w:szCs w:val="16"/>
              </w:rPr>
            </w:pPr>
          </w:p>
        </w:tc>
        <w:tc>
          <w:tcPr>
            <w:tcW w:w="360" w:type="dxa"/>
            <w:tcBorders>
              <w:top w:val="single" w:sz="4" w:space="0" w:color="auto"/>
              <w:bottom w:val="single" w:sz="4" w:space="0" w:color="auto"/>
            </w:tcBorders>
            <w:shd w:val="clear" w:color="auto" w:fill="auto"/>
            <w:vAlign w:val="center"/>
          </w:tcPr>
          <w:p w14:paraId="33AC1763" w14:textId="77777777" w:rsidR="0097549D" w:rsidRPr="0097549D" w:rsidRDefault="0097549D" w:rsidP="0097549D">
            <w:pPr>
              <w:jc w:val="center"/>
              <w:rPr>
                <w:rFonts w:ascii="Arial" w:hAnsi="Arial" w:cs="Arial"/>
                <w:sz w:val="16"/>
                <w:szCs w:val="16"/>
              </w:rPr>
            </w:pPr>
          </w:p>
        </w:tc>
        <w:tc>
          <w:tcPr>
            <w:tcW w:w="390" w:type="dxa"/>
            <w:gridSpan w:val="2"/>
            <w:tcBorders>
              <w:top w:val="single" w:sz="4" w:space="0" w:color="auto"/>
              <w:bottom w:val="single" w:sz="4" w:space="0" w:color="auto"/>
            </w:tcBorders>
            <w:shd w:val="clear" w:color="auto" w:fill="auto"/>
            <w:vAlign w:val="center"/>
          </w:tcPr>
          <w:p w14:paraId="6C09F4C6" w14:textId="77777777" w:rsidR="0097549D" w:rsidRPr="0097549D" w:rsidRDefault="0097549D" w:rsidP="0097549D">
            <w:pPr>
              <w:jc w:val="center"/>
              <w:rPr>
                <w:rFonts w:ascii="Arial" w:hAnsi="Arial" w:cs="Arial"/>
                <w:sz w:val="16"/>
                <w:szCs w:val="16"/>
              </w:rPr>
            </w:pPr>
          </w:p>
        </w:tc>
      </w:tr>
      <w:tr w:rsidR="0097549D" w:rsidRPr="0097549D" w14:paraId="664DEAF4" w14:textId="77777777" w:rsidTr="00A80B20">
        <w:trPr>
          <w:gridAfter w:val="1"/>
          <w:wAfter w:w="20" w:type="dxa"/>
          <w:cantSplit/>
          <w:trHeight w:val="682"/>
        </w:trPr>
        <w:tc>
          <w:tcPr>
            <w:tcW w:w="1290" w:type="dxa"/>
          </w:tcPr>
          <w:p w14:paraId="048582C4" w14:textId="77777777" w:rsidR="0097549D" w:rsidRPr="0097549D" w:rsidRDefault="0097549D" w:rsidP="0097549D">
            <w:r w:rsidRPr="0097549D">
              <w:t>Realizar arreglos de las mayas ciclón de las canchas de Futsal</w:t>
            </w:r>
          </w:p>
          <w:p w14:paraId="10F64603" w14:textId="77777777" w:rsidR="0097549D" w:rsidRPr="0097549D" w:rsidRDefault="0097549D" w:rsidP="0097549D">
            <w:pPr>
              <w:rPr>
                <w:lang w:val="es-SV"/>
              </w:rPr>
            </w:pPr>
          </w:p>
        </w:tc>
        <w:tc>
          <w:tcPr>
            <w:tcW w:w="1274" w:type="dxa"/>
            <w:tcBorders>
              <w:top w:val="single" w:sz="4" w:space="0" w:color="auto"/>
              <w:bottom w:val="single" w:sz="4" w:space="0" w:color="auto"/>
            </w:tcBorders>
          </w:tcPr>
          <w:p w14:paraId="52E8AC64" w14:textId="77777777" w:rsidR="0097549D" w:rsidRPr="0097549D" w:rsidRDefault="0097549D" w:rsidP="0097549D">
            <w:pPr>
              <w:rPr>
                <w:rFonts w:ascii="Arial" w:hAnsi="Arial" w:cs="Arial"/>
                <w:sz w:val="18"/>
                <w:szCs w:val="16"/>
              </w:rPr>
            </w:pPr>
            <w:r w:rsidRPr="0097549D">
              <w:rPr>
                <w:rFonts w:ascii="Arial" w:hAnsi="Arial" w:cs="Arial"/>
                <w:sz w:val="18"/>
                <w:szCs w:val="16"/>
              </w:rPr>
              <w:t>En coordinación con la unidad de Obra y Banco</w:t>
            </w:r>
          </w:p>
        </w:tc>
        <w:tc>
          <w:tcPr>
            <w:tcW w:w="1095" w:type="dxa"/>
            <w:tcBorders>
              <w:top w:val="single" w:sz="4" w:space="0" w:color="auto"/>
              <w:bottom w:val="single" w:sz="4" w:space="0" w:color="auto"/>
            </w:tcBorders>
            <w:vAlign w:val="center"/>
          </w:tcPr>
          <w:p w14:paraId="432A6739" w14:textId="77777777" w:rsidR="0097549D" w:rsidRPr="0097549D" w:rsidRDefault="0097549D" w:rsidP="0097549D">
            <w:pPr>
              <w:rPr>
                <w:rFonts w:ascii="Arial" w:hAnsi="Arial" w:cs="Arial"/>
                <w:sz w:val="18"/>
                <w:szCs w:val="16"/>
              </w:rPr>
            </w:pPr>
            <w:r w:rsidRPr="0097549D">
              <w:rPr>
                <w:rFonts w:ascii="Arial" w:hAnsi="Arial" w:cs="Arial"/>
                <w:sz w:val="18"/>
                <w:szCs w:val="16"/>
              </w:rPr>
              <w:t>informe detallado del estado actual y la mejoría realizada en las mayas de cada cancha</w:t>
            </w:r>
          </w:p>
        </w:tc>
        <w:tc>
          <w:tcPr>
            <w:tcW w:w="1372" w:type="dxa"/>
            <w:tcBorders>
              <w:top w:val="single" w:sz="4" w:space="0" w:color="auto"/>
              <w:bottom w:val="single" w:sz="4" w:space="0" w:color="auto"/>
            </w:tcBorders>
            <w:vAlign w:val="center"/>
          </w:tcPr>
          <w:p w14:paraId="4CC6C8F4"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Enviar solicitud de compra a UASIS</w:t>
            </w:r>
          </w:p>
        </w:tc>
        <w:tc>
          <w:tcPr>
            <w:tcW w:w="1081" w:type="dxa"/>
            <w:vAlign w:val="center"/>
          </w:tcPr>
          <w:p w14:paraId="01180AEB"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Maya ciclón, hierro, esmeril, electrodos</w:t>
            </w:r>
          </w:p>
        </w:tc>
        <w:tc>
          <w:tcPr>
            <w:tcW w:w="614" w:type="dxa"/>
            <w:tcBorders>
              <w:right w:val="single" w:sz="4" w:space="0" w:color="auto"/>
            </w:tcBorders>
            <w:vAlign w:val="center"/>
          </w:tcPr>
          <w:p w14:paraId="1267776C"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Personal del Polideportivo</w:t>
            </w:r>
          </w:p>
        </w:tc>
        <w:tc>
          <w:tcPr>
            <w:tcW w:w="270" w:type="dxa"/>
            <w:tcBorders>
              <w:top w:val="single" w:sz="4" w:space="0" w:color="auto"/>
              <w:left w:val="single" w:sz="4" w:space="0" w:color="auto"/>
              <w:bottom w:val="single" w:sz="4" w:space="0" w:color="auto"/>
            </w:tcBorders>
            <w:shd w:val="clear" w:color="auto" w:fill="auto"/>
            <w:vAlign w:val="center"/>
          </w:tcPr>
          <w:p w14:paraId="265D177E" w14:textId="77777777" w:rsidR="0097549D" w:rsidRPr="0097549D" w:rsidRDefault="0097549D" w:rsidP="0097549D">
            <w:pPr>
              <w:jc w:val="center"/>
              <w:rPr>
                <w:rFonts w:ascii="Arial" w:hAnsi="Arial" w:cs="Arial"/>
                <w:sz w:val="16"/>
                <w:szCs w:val="16"/>
              </w:rPr>
            </w:pPr>
          </w:p>
        </w:tc>
        <w:tc>
          <w:tcPr>
            <w:tcW w:w="349" w:type="dxa"/>
            <w:tcBorders>
              <w:top w:val="single" w:sz="4" w:space="0" w:color="auto"/>
              <w:bottom w:val="single" w:sz="4" w:space="0" w:color="auto"/>
            </w:tcBorders>
            <w:shd w:val="clear" w:color="auto" w:fill="auto"/>
            <w:vAlign w:val="center"/>
          </w:tcPr>
          <w:p w14:paraId="5C5B1706" w14:textId="77777777" w:rsidR="0097549D" w:rsidRPr="0097549D" w:rsidRDefault="0097549D" w:rsidP="0097549D">
            <w:pPr>
              <w:jc w:val="center"/>
              <w:rPr>
                <w:rFonts w:ascii="Arial" w:hAnsi="Arial" w:cs="Arial"/>
                <w:sz w:val="16"/>
                <w:szCs w:val="16"/>
              </w:rPr>
            </w:pPr>
          </w:p>
        </w:tc>
        <w:tc>
          <w:tcPr>
            <w:tcW w:w="275" w:type="dxa"/>
            <w:tcBorders>
              <w:top w:val="single" w:sz="4" w:space="0" w:color="auto"/>
              <w:bottom w:val="single" w:sz="4" w:space="0" w:color="auto"/>
            </w:tcBorders>
            <w:shd w:val="clear" w:color="auto" w:fill="auto"/>
            <w:vAlign w:val="center"/>
          </w:tcPr>
          <w:p w14:paraId="2D8F25FF" w14:textId="77777777" w:rsidR="0097549D" w:rsidRPr="0097549D" w:rsidRDefault="0097549D" w:rsidP="0097549D">
            <w:pPr>
              <w:jc w:val="center"/>
              <w:rPr>
                <w:rFonts w:ascii="Arial" w:hAnsi="Arial" w:cs="Arial"/>
                <w:sz w:val="16"/>
                <w:szCs w:val="16"/>
              </w:rPr>
            </w:pPr>
          </w:p>
        </w:tc>
        <w:tc>
          <w:tcPr>
            <w:tcW w:w="285" w:type="dxa"/>
            <w:tcBorders>
              <w:top w:val="single" w:sz="4" w:space="0" w:color="auto"/>
              <w:bottom w:val="single" w:sz="4" w:space="0" w:color="auto"/>
            </w:tcBorders>
            <w:shd w:val="clear" w:color="auto" w:fill="auto"/>
            <w:vAlign w:val="center"/>
          </w:tcPr>
          <w:p w14:paraId="67B17D81" w14:textId="77777777" w:rsidR="0097549D" w:rsidRPr="0097549D" w:rsidRDefault="0097549D" w:rsidP="0097549D">
            <w:pPr>
              <w:jc w:val="center"/>
              <w:rPr>
                <w:rFonts w:ascii="Arial" w:hAnsi="Arial" w:cs="Arial"/>
                <w:sz w:val="16"/>
                <w:szCs w:val="16"/>
              </w:rPr>
            </w:pPr>
          </w:p>
        </w:tc>
        <w:tc>
          <w:tcPr>
            <w:tcW w:w="426" w:type="dxa"/>
            <w:gridSpan w:val="2"/>
            <w:tcBorders>
              <w:top w:val="single" w:sz="4" w:space="0" w:color="auto"/>
              <w:bottom w:val="single" w:sz="4" w:space="0" w:color="auto"/>
            </w:tcBorders>
            <w:shd w:val="clear" w:color="auto" w:fill="auto"/>
            <w:textDirection w:val="tbRl"/>
            <w:vAlign w:val="center"/>
          </w:tcPr>
          <w:p w14:paraId="1F289DD9"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tc>
        <w:tc>
          <w:tcPr>
            <w:tcW w:w="399" w:type="dxa"/>
            <w:tcBorders>
              <w:top w:val="single" w:sz="4" w:space="0" w:color="auto"/>
              <w:bottom w:val="single" w:sz="4" w:space="0" w:color="auto"/>
            </w:tcBorders>
            <w:shd w:val="clear" w:color="auto" w:fill="auto"/>
            <w:textDirection w:val="tbRl"/>
            <w:vAlign w:val="center"/>
          </w:tcPr>
          <w:p w14:paraId="743C5B74"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tc>
        <w:tc>
          <w:tcPr>
            <w:tcW w:w="270" w:type="dxa"/>
            <w:tcBorders>
              <w:top w:val="single" w:sz="4" w:space="0" w:color="auto"/>
              <w:bottom w:val="single" w:sz="4" w:space="0" w:color="auto"/>
            </w:tcBorders>
            <w:shd w:val="clear" w:color="auto" w:fill="auto"/>
            <w:textDirection w:val="tbRl"/>
            <w:vAlign w:val="center"/>
          </w:tcPr>
          <w:p w14:paraId="4A8D783C" w14:textId="77777777" w:rsidR="0097549D" w:rsidRPr="0097549D" w:rsidRDefault="0097549D" w:rsidP="0097549D">
            <w:pPr>
              <w:jc w:val="center"/>
              <w:rPr>
                <w:rFonts w:ascii="Arial" w:hAnsi="Arial" w:cs="Arial"/>
                <w:sz w:val="16"/>
                <w:szCs w:val="16"/>
              </w:rPr>
            </w:pPr>
          </w:p>
        </w:tc>
        <w:tc>
          <w:tcPr>
            <w:tcW w:w="277" w:type="dxa"/>
            <w:gridSpan w:val="2"/>
            <w:tcBorders>
              <w:top w:val="single" w:sz="4" w:space="0" w:color="auto"/>
              <w:bottom w:val="single" w:sz="4" w:space="0" w:color="auto"/>
            </w:tcBorders>
            <w:shd w:val="clear" w:color="auto" w:fill="auto"/>
            <w:textDirection w:val="tbRl"/>
            <w:vAlign w:val="center"/>
          </w:tcPr>
          <w:p w14:paraId="304A82D2" w14:textId="77777777" w:rsidR="0097549D" w:rsidRPr="0097549D" w:rsidRDefault="0097549D" w:rsidP="0097549D">
            <w:pPr>
              <w:jc w:val="center"/>
              <w:rPr>
                <w:rFonts w:ascii="Arial" w:hAnsi="Arial" w:cs="Arial"/>
                <w:sz w:val="16"/>
                <w:szCs w:val="16"/>
              </w:rPr>
            </w:pPr>
          </w:p>
        </w:tc>
        <w:tc>
          <w:tcPr>
            <w:tcW w:w="461" w:type="dxa"/>
            <w:tcBorders>
              <w:top w:val="single" w:sz="4" w:space="0" w:color="auto"/>
              <w:bottom w:val="single" w:sz="4" w:space="0" w:color="auto"/>
            </w:tcBorders>
            <w:shd w:val="clear" w:color="auto" w:fill="auto"/>
            <w:vAlign w:val="center"/>
          </w:tcPr>
          <w:p w14:paraId="358970C8" w14:textId="77777777" w:rsidR="0097549D" w:rsidRPr="0097549D" w:rsidRDefault="0097549D" w:rsidP="0097549D">
            <w:pPr>
              <w:jc w:val="center"/>
              <w:rPr>
                <w:rFonts w:ascii="Arial" w:hAnsi="Arial" w:cs="Arial"/>
                <w:sz w:val="16"/>
                <w:szCs w:val="16"/>
              </w:rPr>
            </w:pPr>
          </w:p>
        </w:tc>
        <w:tc>
          <w:tcPr>
            <w:tcW w:w="375" w:type="dxa"/>
            <w:tcBorders>
              <w:top w:val="single" w:sz="4" w:space="0" w:color="auto"/>
              <w:bottom w:val="single" w:sz="4" w:space="0" w:color="auto"/>
            </w:tcBorders>
            <w:shd w:val="clear" w:color="auto" w:fill="auto"/>
            <w:vAlign w:val="center"/>
          </w:tcPr>
          <w:p w14:paraId="74B86EDC" w14:textId="77777777" w:rsidR="0097549D" w:rsidRPr="0097549D" w:rsidRDefault="0097549D" w:rsidP="0097549D">
            <w:pPr>
              <w:jc w:val="center"/>
              <w:rPr>
                <w:rFonts w:ascii="Arial" w:hAnsi="Arial" w:cs="Arial"/>
                <w:sz w:val="14"/>
                <w:szCs w:val="16"/>
              </w:rPr>
            </w:pPr>
          </w:p>
        </w:tc>
        <w:tc>
          <w:tcPr>
            <w:tcW w:w="360" w:type="dxa"/>
            <w:tcBorders>
              <w:top w:val="single" w:sz="4" w:space="0" w:color="auto"/>
              <w:bottom w:val="single" w:sz="4" w:space="0" w:color="auto"/>
            </w:tcBorders>
            <w:shd w:val="clear" w:color="auto" w:fill="auto"/>
            <w:vAlign w:val="center"/>
          </w:tcPr>
          <w:p w14:paraId="6281F5B1" w14:textId="77777777" w:rsidR="0097549D" w:rsidRPr="0097549D" w:rsidRDefault="0097549D" w:rsidP="0097549D">
            <w:pPr>
              <w:jc w:val="center"/>
              <w:rPr>
                <w:rFonts w:ascii="Arial" w:hAnsi="Arial" w:cs="Arial"/>
                <w:sz w:val="16"/>
                <w:szCs w:val="16"/>
              </w:rPr>
            </w:pPr>
          </w:p>
        </w:tc>
        <w:tc>
          <w:tcPr>
            <w:tcW w:w="390" w:type="dxa"/>
            <w:gridSpan w:val="2"/>
            <w:tcBorders>
              <w:top w:val="single" w:sz="4" w:space="0" w:color="auto"/>
              <w:bottom w:val="single" w:sz="4" w:space="0" w:color="auto"/>
            </w:tcBorders>
            <w:shd w:val="clear" w:color="auto" w:fill="auto"/>
            <w:vAlign w:val="center"/>
          </w:tcPr>
          <w:p w14:paraId="2EBB663C" w14:textId="77777777" w:rsidR="0097549D" w:rsidRPr="0097549D" w:rsidRDefault="0097549D" w:rsidP="0097549D">
            <w:pPr>
              <w:jc w:val="center"/>
              <w:rPr>
                <w:rFonts w:ascii="Arial" w:hAnsi="Arial" w:cs="Arial"/>
                <w:sz w:val="16"/>
                <w:szCs w:val="16"/>
              </w:rPr>
            </w:pPr>
          </w:p>
        </w:tc>
      </w:tr>
      <w:tr w:rsidR="0097549D" w:rsidRPr="0097549D" w14:paraId="3602194F" w14:textId="77777777" w:rsidTr="00A80B20">
        <w:trPr>
          <w:gridAfter w:val="1"/>
          <w:wAfter w:w="20" w:type="dxa"/>
          <w:cantSplit/>
          <w:trHeight w:val="132"/>
        </w:trPr>
        <w:tc>
          <w:tcPr>
            <w:tcW w:w="1290" w:type="dxa"/>
          </w:tcPr>
          <w:p w14:paraId="563B86B4" w14:textId="77777777" w:rsidR="0097549D" w:rsidRPr="0097549D" w:rsidRDefault="0097549D" w:rsidP="0097549D">
            <w:pPr>
              <w:jc w:val="both"/>
              <w:rPr>
                <w:sz w:val="20"/>
                <w:szCs w:val="24"/>
              </w:rPr>
            </w:pPr>
            <w:r w:rsidRPr="0097549D">
              <w:rPr>
                <w:sz w:val="20"/>
                <w:szCs w:val="24"/>
              </w:rPr>
              <w:t xml:space="preserve">Organizar eventos conmemorativos a través del deporte para la sana competencia, eventos como del día del padre, día del niño, día municipal de la juventud  y fiesta navideña </w:t>
            </w:r>
          </w:p>
          <w:p w14:paraId="44AB8F17" w14:textId="77777777" w:rsidR="0097549D" w:rsidRPr="0097549D" w:rsidRDefault="0097549D" w:rsidP="0097549D">
            <w:pPr>
              <w:jc w:val="both"/>
              <w:rPr>
                <w:sz w:val="20"/>
                <w:szCs w:val="24"/>
              </w:rPr>
            </w:pPr>
          </w:p>
          <w:p w14:paraId="049D4E2F" w14:textId="77777777" w:rsidR="0097549D" w:rsidRPr="0097549D" w:rsidRDefault="0097549D" w:rsidP="0097549D">
            <w:pPr>
              <w:jc w:val="both"/>
              <w:rPr>
                <w:sz w:val="20"/>
                <w:szCs w:val="24"/>
              </w:rPr>
            </w:pPr>
          </w:p>
          <w:p w14:paraId="21CD18F9" w14:textId="77777777" w:rsidR="0097549D" w:rsidRPr="0097549D" w:rsidRDefault="0097549D" w:rsidP="0097549D">
            <w:pPr>
              <w:jc w:val="both"/>
              <w:rPr>
                <w:sz w:val="20"/>
                <w:szCs w:val="24"/>
              </w:rPr>
            </w:pPr>
          </w:p>
          <w:p w14:paraId="5443CF43" w14:textId="77777777" w:rsidR="0097549D" w:rsidRPr="0097549D" w:rsidRDefault="0097549D" w:rsidP="0097549D">
            <w:pPr>
              <w:jc w:val="both"/>
              <w:rPr>
                <w:sz w:val="20"/>
                <w:szCs w:val="24"/>
              </w:rPr>
            </w:pPr>
          </w:p>
        </w:tc>
        <w:tc>
          <w:tcPr>
            <w:tcW w:w="1274" w:type="dxa"/>
            <w:tcBorders>
              <w:top w:val="single" w:sz="4" w:space="0" w:color="auto"/>
              <w:bottom w:val="single" w:sz="4" w:space="0" w:color="auto"/>
            </w:tcBorders>
          </w:tcPr>
          <w:p w14:paraId="48733021" w14:textId="77777777" w:rsidR="0097549D" w:rsidRPr="0097549D" w:rsidRDefault="0097549D" w:rsidP="0097549D">
            <w:pPr>
              <w:rPr>
                <w:rFonts w:ascii="Arial" w:hAnsi="Arial" w:cs="Arial"/>
                <w:sz w:val="18"/>
                <w:szCs w:val="16"/>
              </w:rPr>
            </w:pPr>
            <w:r w:rsidRPr="0097549D">
              <w:rPr>
                <w:rFonts w:ascii="Arial" w:hAnsi="Arial" w:cs="Arial"/>
                <w:sz w:val="18"/>
                <w:szCs w:val="16"/>
              </w:rPr>
              <w:lastRenderedPageBreak/>
              <w:t>Organizar 4 eventos que son conmemorativos durante el año</w:t>
            </w:r>
          </w:p>
          <w:p w14:paraId="060A4652" w14:textId="77777777" w:rsidR="0097549D" w:rsidRPr="0097549D" w:rsidRDefault="0097549D" w:rsidP="0097549D">
            <w:pPr>
              <w:rPr>
                <w:rFonts w:ascii="Arial" w:hAnsi="Arial" w:cs="Arial"/>
                <w:sz w:val="18"/>
                <w:szCs w:val="16"/>
              </w:rPr>
            </w:pPr>
          </w:p>
          <w:p w14:paraId="53387395" w14:textId="77777777" w:rsidR="0097549D" w:rsidRPr="0097549D" w:rsidRDefault="0097549D" w:rsidP="0097549D">
            <w:pPr>
              <w:rPr>
                <w:rFonts w:ascii="Arial" w:hAnsi="Arial" w:cs="Arial"/>
                <w:sz w:val="18"/>
                <w:szCs w:val="16"/>
              </w:rPr>
            </w:pPr>
          </w:p>
          <w:p w14:paraId="37B6F305" w14:textId="77777777" w:rsidR="0097549D" w:rsidRPr="0097549D" w:rsidRDefault="0097549D" w:rsidP="0097549D">
            <w:pPr>
              <w:rPr>
                <w:rFonts w:ascii="Arial" w:hAnsi="Arial" w:cs="Arial"/>
                <w:sz w:val="18"/>
                <w:szCs w:val="16"/>
              </w:rPr>
            </w:pPr>
          </w:p>
          <w:p w14:paraId="0095E322" w14:textId="77777777" w:rsidR="0097549D" w:rsidRPr="0097549D" w:rsidRDefault="0097549D" w:rsidP="0097549D">
            <w:pPr>
              <w:rPr>
                <w:rFonts w:ascii="Arial" w:hAnsi="Arial" w:cs="Arial"/>
                <w:sz w:val="18"/>
                <w:szCs w:val="16"/>
              </w:rPr>
            </w:pPr>
          </w:p>
          <w:p w14:paraId="11373A70" w14:textId="77777777" w:rsidR="0097549D" w:rsidRPr="0097549D" w:rsidRDefault="0097549D" w:rsidP="0097549D">
            <w:pPr>
              <w:rPr>
                <w:rFonts w:ascii="Arial" w:hAnsi="Arial" w:cs="Arial"/>
                <w:sz w:val="18"/>
                <w:szCs w:val="16"/>
              </w:rPr>
            </w:pPr>
          </w:p>
          <w:p w14:paraId="0EC99F2D" w14:textId="77777777" w:rsidR="0097549D" w:rsidRPr="0097549D" w:rsidRDefault="0097549D" w:rsidP="0097549D">
            <w:pPr>
              <w:rPr>
                <w:rFonts w:ascii="Arial" w:hAnsi="Arial" w:cs="Arial"/>
                <w:sz w:val="18"/>
                <w:szCs w:val="16"/>
              </w:rPr>
            </w:pPr>
          </w:p>
          <w:p w14:paraId="67EC4112" w14:textId="77777777" w:rsidR="0097549D" w:rsidRPr="0097549D" w:rsidRDefault="0097549D" w:rsidP="0097549D">
            <w:pPr>
              <w:rPr>
                <w:rFonts w:ascii="Arial" w:hAnsi="Arial" w:cs="Arial"/>
                <w:sz w:val="18"/>
                <w:szCs w:val="16"/>
              </w:rPr>
            </w:pPr>
          </w:p>
          <w:p w14:paraId="6D894F2D" w14:textId="77777777" w:rsidR="0097549D" w:rsidRPr="0097549D" w:rsidRDefault="0097549D" w:rsidP="0097549D">
            <w:pPr>
              <w:rPr>
                <w:rFonts w:ascii="Arial" w:hAnsi="Arial" w:cs="Arial"/>
                <w:sz w:val="18"/>
                <w:szCs w:val="16"/>
              </w:rPr>
            </w:pPr>
          </w:p>
          <w:p w14:paraId="47AF6EA1" w14:textId="77777777" w:rsidR="0097549D" w:rsidRPr="0097549D" w:rsidRDefault="0097549D" w:rsidP="0097549D">
            <w:pPr>
              <w:rPr>
                <w:rFonts w:ascii="Arial" w:hAnsi="Arial" w:cs="Arial"/>
                <w:sz w:val="18"/>
                <w:szCs w:val="16"/>
              </w:rPr>
            </w:pPr>
          </w:p>
          <w:p w14:paraId="3033E4F1" w14:textId="77777777" w:rsidR="0097549D" w:rsidRPr="0097549D" w:rsidRDefault="0097549D" w:rsidP="0097549D">
            <w:pPr>
              <w:rPr>
                <w:rFonts w:ascii="Arial" w:hAnsi="Arial" w:cs="Arial"/>
                <w:sz w:val="18"/>
                <w:szCs w:val="16"/>
              </w:rPr>
            </w:pPr>
          </w:p>
          <w:p w14:paraId="51E2ABD8" w14:textId="77777777" w:rsidR="0097549D" w:rsidRPr="0097549D" w:rsidRDefault="0097549D" w:rsidP="0097549D">
            <w:pPr>
              <w:rPr>
                <w:rFonts w:ascii="Arial" w:hAnsi="Arial" w:cs="Arial"/>
                <w:sz w:val="18"/>
                <w:szCs w:val="16"/>
              </w:rPr>
            </w:pPr>
          </w:p>
          <w:p w14:paraId="7FE76371" w14:textId="77777777" w:rsidR="0097549D" w:rsidRPr="0097549D" w:rsidRDefault="0097549D" w:rsidP="0097549D">
            <w:pPr>
              <w:rPr>
                <w:rFonts w:ascii="Arial" w:hAnsi="Arial" w:cs="Arial"/>
                <w:sz w:val="18"/>
                <w:szCs w:val="16"/>
              </w:rPr>
            </w:pPr>
          </w:p>
          <w:p w14:paraId="6ADEEE6B" w14:textId="77777777" w:rsidR="0097549D" w:rsidRPr="0097549D" w:rsidRDefault="0097549D" w:rsidP="0097549D">
            <w:pPr>
              <w:rPr>
                <w:rFonts w:ascii="Arial" w:hAnsi="Arial" w:cs="Arial"/>
                <w:sz w:val="18"/>
                <w:szCs w:val="16"/>
              </w:rPr>
            </w:pPr>
          </w:p>
          <w:p w14:paraId="056D6F31" w14:textId="77777777" w:rsidR="0097549D" w:rsidRPr="0097549D" w:rsidRDefault="0097549D" w:rsidP="0097549D">
            <w:pPr>
              <w:rPr>
                <w:rFonts w:ascii="Arial" w:hAnsi="Arial" w:cs="Arial"/>
                <w:sz w:val="18"/>
                <w:szCs w:val="16"/>
              </w:rPr>
            </w:pPr>
          </w:p>
          <w:p w14:paraId="524F6911" w14:textId="77777777" w:rsidR="0097549D" w:rsidRPr="0097549D" w:rsidRDefault="0097549D" w:rsidP="0097549D">
            <w:pPr>
              <w:rPr>
                <w:rFonts w:ascii="Arial" w:hAnsi="Arial" w:cs="Arial"/>
                <w:sz w:val="18"/>
                <w:szCs w:val="16"/>
              </w:rPr>
            </w:pPr>
          </w:p>
          <w:p w14:paraId="4B7E88D7" w14:textId="77777777" w:rsidR="0097549D" w:rsidRPr="0097549D" w:rsidRDefault="0097549D" w:rsidP="0097549D">
            <w:pPr>
              <w:rPr>
                <w:rFonts w:ascii="Arial" w:hAnsi="Arial" w:cs="Arial"/>
                <w:sz w:val="18"/>
                <w:szCs w:val="16"/>
              </w:rPr>
            </w:pPr>
          </w:p>
        </w:tc>
        <w:tc>
          <w:tcPr>
            <w:tcW w:w="1095" w:type="dxa"/>
            <w:tcBorders>
              <w:top w:val="single" w:sz="4" w:space="0" w:color="auto"/>
              <w:bottom w:val="single" w:sz="4" w:space="0" w:color="auto"/>
            </w:tcBorders>
            <w:vAlign w:val="center"/>
          </w:tcPr>
          <w:p w14:paraId="50548DE0"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lastRenderedPageBreak/>
              <w:t>Informe</w:t>
            </w:r>
          </w:p>
          <w:p w14:paraId="56D3A82F"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100%</w:t>
            </w:r>
          </w:p>
        </w:tc>
        <w:tc>
          <w:tcPr>
            <w:tcW w:w="1372" w:type="dxa"/>
            <w:tcBorders>
              <w:top w:val="single" w:sz="4" w:space="0" w:color="auto"/>
              <w:bottom w:val="single" w:sz="4" w:space="0" w:color="auto"/>
            </w:tcBorders>
            <w:vAlign w:val="center"/>
          </w:tcPr>
          <w:p w14:paraId="10E7FCCD"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 xml:space="preserve">Promoción </w:t>
            </w:r>
          </w:p>
          <w:p w14:paraId="2EDA0344"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Solicitud de insumos</w:t>
            </w:r>
          </w:p>
          <w:p w14:paraId="7CBC036B"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 xml:space="preserve">Realización </w:t>
            </w:r>
          </w:p>
        </w:tc>
        <w:tc>
          <w:tcPr>
            <w:tcW w:w="1081" w:type="dxa"/>
            <w:vAlign w:val="center"/>
          </w:tcPr>
          <w:p w14:paraId="53DC1728"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Refrigerio</w:t>
            </w:r>
          </w:p>
          <w:p w14:paraId="3D7139F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Trofeos</w:t>
            </w:r>
          </w:p>
          <w:p w14:paraId="3BC989CE"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Pelotas</w:t>
            </w:r>
          </w:p>
          <w:p w14:paraId="3DB86BD8"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Sonido</w:t>
            </w:r>
          </w:p>
          <w:p w14:paraId="670E064C"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Perifoneo</w:t>
            </w:r>
          </w:p>
          <w:p w14:paraId="201480BB"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Dulces</w:t>
            </w:r>
          </w:p>
          <w:p w14:paraId="4D9B47B8"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Piñatas</w:t>
            </w:r>
          </w:p>
          <w:p w14:paraId="591B4A1D"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Payasos</w:t>
            </w:r>
          </w:p>
          <w:p w14:paraId="06F72670"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 xml:space="preserve">Medallas </w:t>
            </w:r>
          </w:p>
          <w:p w14:paraId="528A3961" w14:textId="77777777" w:rsidR="0097549D" w:rsidRPr="0097549D" w:rsidRDefault="0097549D" w:rsidP="0097549D">
            <w:pPr>
              <w:jc w:val="center"/>
              <w:rPr>
                <w:rFonts w:ascii="Arial" w:hAnsi="Arial" w:cs="Arial"/>
                <w:sz w:val="16"/>
                <w:szCs w:val="16"/>
              </w:rPr>
            </w:pPr>
          </w:p>
        </w:tc>
        <w:tc>
          <w:tcPr>
            <w:tcW w:w="614" w:type="dxa"/>
            <w:tcBorders>
              <w:right w:val="single" w:sz="4" w:space="0" w:color="auto"/>
            </w:tcBorders>
            <w:vAlign w:val="center"/>
          </w:tcPr>
          <w:p w14:paraId="1BC81BE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Concejo municipal.</w:t>
            </w:r>
          </w:p>
          <w:p w14:paraId="66E32257"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 xml:space="preserve">Polideportivo </w:t>
            </w:r>
          </w:p>
        </w:tc>
        <w:tc>
          <w:tcPr>
            <w:tcW w:w="270" w:type="dxa"/>
            <w:tcBorders>
              <w:top w:val="single" w:sz="4" w:space="0" w:color="auto"/>
              <w:left w:val="single" w:sz="4" w:space="0" w:color="auto"/>
              <w:bottom w:val="single" w:sz="4" w:space="0" w:color="auto"/>
            </w:tcBorders>
            <w:vAlign w:val="center"/>
          </w:tcPr>
          <w:p w14:paraId="32A95100" w14:textId="77777777" w:rsidR="0097549D" w:rsidRPr="0097549D" w:rsidRDefault="0097549D" w:rsidP="0097549D">
            <w:pPr>
              <w:jc w:val="center"/>
              <w:rPr>
                <w:rFonts w:ascii="Arial" w:hAnsi="Arial" w:cs="Arial"/>
                <w:sz w:val="16"/>
                <w:szCs w:val="16"/>
              </w:rPr>
            </w:pPr>
          </w:p>
        </w:tc>
        <w:tc>
          <w:tcPr>
            <w:tcW w:w="349" w:type="dxa"/>
            <w:tcBorders>
              <w:top w:val="single" w:sz="4" w:space="0" w:color="auto"/>
              <w:bottom w:val="single" w:sz="4" w:space="0" w:color="auto"/>
            </w:tcBorders>
            <w:vAlign w:val="center"/>
          </w:tcPr>
          <w:p w14:paraId="24954E55" w14:textId="77777777" w:rsidR="0097549D" w:rsidRPr="0097549D" w:rsidRDefault="0097549D" w:rsidP="0097549D">
            <w:pPr>
              <w:jc w:val="center"/>
              <w:rPr>
                <w:rFonts w:ascii="Arial" w:hAnsi="Arial" w:cs="Arial"/>
                <w:sz w:val="16"/>
                <w:szCs w:val="16"/>
              </w:rPr>
            </w:pPr>
          </w:p>
        </w:tc>
        <w:tc>
          <w:tcPr>
            <w:tcW w:w="275" w:type="dxa"/>
            <w:tcBorders>
              <w:top w:val="single" w:sz="4" w:space="0" w:color="auto"/>
              <w:bottom w:val="single" w:sz="4" w:space="0" w:color="auto"/>
            </w:tcBorders>
            <w:vAlign w:val="center"/>
          </w:tcPr>
          <w:p w14:paraId="0EEAEAD9" w14:textId="77777777" w:rsidR="0097549D" w:rsidRPr="0097549D" w:rsidRDefault="0097549D" w:rsidP="0097549D">
            <w:pPr>
              <w:jc w:val="center"/>
              <w:rPr>
                <w:rFonts w:ascii="Arial" w:hAnsi="Arial" w:cs="Arial"/>
                <w:sz w:val="16"/>
                <w:szCs w:val="16"/>
              </w:rPr>
            </w:pPr>
          </w:p>
        </w:tc>
        <w:tc>
          <w:tcPr>
            <w:tcW w:w="285" w:type="dxa"/>
            <w:tcBorders>
              <w:top w:val="single" w:sz="4" w:space="0" w:color="auto"/>
              <w:bottom w:val="single" w:sz="4" w:space="0" w:color="auto"/>
            </w:tcBorders>
            <w:vAlign w:val="center"/>
          </w:tcPr>
          <w:p w14:paraId="654043BF" w14:textId="77777777" w:rsidR="0097549D" w:rsidRPr="0097549D" w:rsidRDefault="0097549D" w:rsidP="0097549D">
            <w:pPr>
              <w:jc w:val="center"/>
              <w:rPr>
                <w:rFonts w:ascii="Arial" w:hAnsi="Arial" w:cs="Arial"/>
                <w:sz w:val="16"/>
                <w:szCs w:val="16"/>
              </w:rPr>
            </w:pPr>
          </w:p>
        </w:tc>
        <w:tc>
          <w:tcPr>
            <w:tcW w:w="426" w:type="dxa"/>
            <w:gridSpan w:val="2"/>
            <w:tcBorders>
              <w:top w:val="single" w:sz="4" w:space="0" w:color="auto"/>
              <w:bottom w:val="single" w:sz="4" w:space="0" w:color="auto"/>
            </w:tcBorders>
            <w:shd w:val="clear" w:color="auto" w:fill="auto"/>
            <w:vAlign w:val="center"/>
          </w:tcPr>
          <w:p w14:paraId="6D73EA13" w14:textId="77777777" w:rsidR="0097549D" w:rsidRPr="0097549D" w:rsidRDefault="0097549D" w:rsidP="0097549D">
            <w:pPr>
              <w:jc w:val="center"/>
              <w:rPr>
                <w:rFonts w:ascii="Arial" w:hAnsi="Arial" w:cs="Arial"/>
                <w:sz w:val="16"/>
                <w:szCs w:val="16"/>
              </w:rPr>
            </w:pPr>
          </w:p>
        </w:tc>
        <w:tc>
          <w:tcPr>
            <w:tcW w:w="399" w:type="dxa"/>
            <w:tcBorders>
              <w:top w:val="single" w:sz="4" w:space="0" w:color="auto"/>
              <w:bottom w:val="single" w:sz="4" w:space="0" w:color="auto"/>
            </w:tcBorders>
            <w:shd w:val="clear" w:color="auto" w:fill="auto"/>
            <w:vAlign w:val="center"/>
          </w:tcPr>
          <w:p w14:paraId="12E7C621"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270" w:type="dxa"/>
            <w:tcBorders>
              <w:top w:val="single" w:sz="4" w:space="0" w:color="auto"/>
              <w:bottom w:val="single" w:sz="4" w:space="0" w:color="auto"/>
            </w:tcBorders>
            <w:shd w:val="clear" w:color="auto" w:fill="auto"/>
            <w:vAlign w:val="center"/>
          </w:tcPr>
          <w:p w14:paraId="60A890C4" w14:textId="77777777" w:rsidR="0097549D" w:rsidRPr="0097549D" w:rsidRDefault="0097549D" w:rsidP="0097549D">
            <w:pPr>
              <w:jc w:val="center"/>
              <w:rPr>
                <w:rFonts w:ascii="Arial" w:hAnsi="Arial" w:cs="Arial"/>
                <w:sz w:val="16"/>
                <w:szCs w:val="16"/>
              </w:rPr>
            </w:pPr>
          </w:p>
        </w:tc>
        <w:tc>
          <w:tcPr>
            <w:tcW w:w="277" w:type="dxa"/>
            <w:gridSpan w:val="2"/>
            <w:tcBorders>
              <w:top w:val="single" w:sz="4" w:space="0" w:color="auto"/>
              <w:bottom w:val="single" w:sz="4" w:space="0" w:color="auto"/>
            </w:tcBorders>
            <w:shd w:val="clear" w:color="auto" w:fill="auto"/>
            <w:vAlign w:val="center"/>
          </w:tcPr>
          <w:p w14:paraId="3DC6928F"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c>
          <w:tcPr>
            <w:tcW w:w="461" w:type="dxa"/>
            <w:tcBorders>
              <w:top w:val="single" w:sz="4" w:space="0" w:color="auto"/>
              <w:bottom w:val="single" w:sz="4" w:space="0" w:color="auto"/>
            </w:tcBorders>
            <w:shd w:val="clear" w:color="auto" w:fill="auto"/>
            <w:vAlign w:val="center"/>
          </w:tcPr>
          <w:p w14:paraId="05F14C3F" w14:textId="77777777" w:rsidR="0097549D" w:rsidRPr="0097549D" w:rsidRDefault="0097549D" w:rsidP="0097549D">
            <w:pPr>
              <w:jc w:val="center"/>
              <w:rPr>
                <w:rFonts w:ascii="Arial" w:hAnsi="Arial" w:cs="Arial"/>
                <w:sz w:val="16"/>
                <w:szCs w:val="16"/>
              </w:rPr>
            </w:pPr>
          </w:p>
        </w:tc>
        <w:tc>
          <w:tcPr>
            <w:tcW w:w="375" w:type="dxa"/>
            <w:tcBorders>
              <w:top w:val="single" w:sz="4" w:space="0" w:color="auto"/>
              <w:bottom w:val="single" w:sz="4" w:space="0" w:color="auto"/>
            </w:tcBorders>
            <w:shd w:val="clear" w:color="auto" w:fill="auto"/>
            <w:vAlign w:val="center"/>
          </w:tcPr>
          <w:p w14:paraId="1506CDA1" w14:textId="77777777" w:rsidR="0097549D" w:rsidRPr="0097549D" w:rsidRDefault="0097549D" w:rsidP="0097549D">
            <w:pPr>
              <w:jc w:val="center"/>
              <w:rPr>
                <w:rFonts w:ascii="Arial" w:hAnsi="Arial" w:cs="Arial"/>
                <w:sz w:val="14"/>
                <w:szCs w:val="16"/>
              </w:rPr>
            </w:pPr>
            <w:r w:rsidRPr="0097549D">
              <w:rPr>
                <w:rFonts w:ascii="Arial" w:hAnsi="Arial" w:cs="Arial"/>
                <w:sz w:val="14"/>
                <w:szCs w:val="16"/>
              </w:rPr>
              <w:t>25%</w:t>
            </w:r>
          </w:p>
        </w:tc>
        <w:tc>
          <w:tcPr>
            <w:tcW w:w="360" w:type="dxa"/>
            <w:tcBorders>
              <w:top w:val="single" w:sz="4" w:space="0" w:color="auto"/>
              <w:bottom w:val="single" w:sz="4" w:space="0" w:color="auto"/>
            </w:tcBorders>
            <w:shd w:val="clear" w:color="auto" w:fill="auto"/>
            <w:vAlign w:val="center"/>
          </w:tcPr>
          <w:p w14:paraId="410B4A91" w14:textId="77777777" w:rsidR="0097549D" w:rsidRPr="0097549D" w:rsidRDefault="0097549D" w:rsidP="0097549D">
            <w:pPr>
              <w:jc w:val="center"/>
              <w:rPr>
                <w:rFonts w:ascii="Arial" w:hAnsi="Arial" w:cs="Arial"/>
                <w:sz w:val="16"/>
                <w:szCs w:val="16"/>
              </w:rPr>
            </w:pPr>
          </w:p>
        </w:tc>
        <w:tc>
          <w:tcPr>
            <w:tcW w:w="390" w:type="dxa"/>
            <w:gridSpan w:val="2"/>
            <w:tcBorders>
              <w:top w:val="single" w:sz="4" w:space="0" w:color="auto"/>
              <w:bottom w:val="single" w:sz="4" w:space="0" w:color="auto"/>
            </w:tcBorders>
            <w:shd w:val="clear" w:color="auto" w:fill="auto"/>
            <w:vAlign w:val="center"/>
          </w:tcPr>
          <w:p w14:paraId="6938758A"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25%</w:t>
            </w:r>
          </w:p>
        </w:tc>
      </w:tr>
      <w:tr w:rsidR="0097549D" w:rsidRPr="0097549D" w14:paraId="0BCE299C" w14:textId="77777777" w:rsidTr="00A80B20">
        <w:trPr>
          <w:gridAfter w:val="1"/>
          <w:wAfter w:w="20" w:type="dxa"/>
          <w:cantSplit/>
          <w:trHeight w:val="283"/>
        </w:trPr>
        <w:tc>
          <w:tcPr>
            <w:tcW w:w="1290" w:type="dxa"/>
            <w:tcBorders>
              <w:bottom w:val="single" w:sz="4" w:space="0" w:color="auto"/>
            </w:tcBorders>
          </w:tcPr>
          <w:p w14:paraId="0991ADF1" w14:textId="77777777" w:rsidR="0097549D" w:rsidRPr="0097549D" w:rsidRDefault="0097549D" w:rsidP="0097549D">
            <w:pPr>
              <w:jc w:val="center"/>
              <w:rPr>
                <w:rFonts w:ascii="Arial" w:hAnsi="Arial" w:cs="Arial"/>
                <w:sz w:val="16"/>
                <w:szCs w:val="16"/>
              </w:rPr>
            </w:pPr>
          </w:p>
          <w:p w14:paraId="34CA998B" w14:textId="77777777" w:rsidR="0097549D" w:rsidRPr="0097549D" w:rsidRDefault="0097549D" w:rsidP="0097549D">
            <w:pPr>
              <w:jc w:val="both"/>
              <w:rPr>
                <w:sz w:val="20"/>
                <w:szCs w:val="24"/>
                <w:lang w:val="es-SV"/>
              </w:rPr>
            </w:pPr>
            <w:r w:rsidRPr="0097549D">
              <w:rPr>
                <w:rFonts w:ascii="Arial" w:hAnsi="Arial" w:cs="Arial"/>
                <w:sz w:val="16"/>
                <w:szCs w:val="16"/>
              </w:rPr>
              <w:t>OBJETIVOS ESPECIFICO</w:t>
            </w:r>
          </w:p>
        </w:tc>
        <w:tc>
          <w:tcPr>
            <w:tcW w:w="1274" w:type="dxa"/>
            <w:tcBorders>
              <w:top w:val="single" w:sz="4" w:space="0" w:color="auto"/>
              <w:bottom w:val="single" w:sz="4" w:space="0" w:color="auto"/>
            </w:tcBorders>
            <w:vAlign w:val="center"/>
          </w:tcPr>
          <w:p w14:paraId="5B713CAA" w14:textId="77777777" w:rsidR="0097549D" w:rsidRPr="0097549D" w:rsidRDefault="0097549D" w:rsidP="0097549D">
            <w:pPr>
              <w:rPr>
                <w:rFonts w:ascii="Arial" w:hAnsi="Arial" w:cs="Arial"/>
                <w:sz w:val="18"/>
                <w:szCs w:val="16"/>
              </w:rPr>
            </w:pPr>
            <w:r w:rsidRPr="0097549D">
              <w:rPr>
                <w:rFonts w:ascii="Arial" w:hAnsi="Arial" w:cs="Arial"/>
                <w:sz w:val="16"/>
                <w:szCs w:val="16"/>
              </w:rPr>
              <w:t>METAS</w:t>
            </w:r>
          </w:p>
        </w:tc>
        <w:tc>
          <w:tcPr>
            <w:tcW w:w="1095" w:type="dxa"/>
            <w:tcBorders>
              <w:top w:val="single" w:sz="4" w:space="0" w:color="auto"/>
              <w:bottom w:val="single" w:sz="4" w:space="0" w:color="auto"/>
            </w:tcBorders>
            <w:vAlign w:val="center"/>
          </w:tcPr>
          <w:p w14:paraId="2231376D" w14:textId="77777777" w:rsidR="0097549D" w:rsidRPr="0097549D" w:rsidRDefault="0097549D" w:rsidP="0097549D">
            <w:pPr>
              <w:jc w:val="center"/>
              <w:rPr>
                <w:rFonts w:ascii="Arial" w:hAnsi="Arial" w:cs="Arial"/>
                <w:sz w:val="18"/>
                <w:szCs w:val="16"/>
              </w:rPr>
            </w:pPr>
            <w:r w:rsidRPr="0097549D">
              <w:rPr>
                <w:rFonts w:ascii="Arial" w:hAnsi="Arial" w:cs="Arial"/>
                <w:sz w:val="16"/>
                <w:szCs w:val="16"/>
              </w:rPr>
              <w:t>INDICADOR</w:t>
            </w:r>
          </w:p>
        </w:tc>
        <w:tc>
          <w:tcPr>
            <w:tcW w:w="1372" w:type="dxa"/>
            <w:tcBorders>
              <w:top w:val="single" w:sz="4" w:space="0" w:color="auto"/>
              <w:bottom w:val="single" w:sz="4" w:space="0" w:color="auto"/>
            </w:tcBorders>
            <w:vAlign w:val="center"/>
          </w:tcPr>
          <w:p w14:paraId="55281921" w14:textId="77777777" w:rsidR="0097549D" w:rsidRPr="0097549D" w:rsidRDefault="0097549D" w:rsidP="0097549D">
            <w:pPr>
              <w:jc w:val="center"/>
              <w:rPr>
                <w:rFonts w:ascii="Arial" w:hAnsi="Arial" w:cs="Arial"/>
                <w:sz w:val="18"/>
                <w:szCs w:val="16"/>
              </w:rPr>
            </w:pPr>
            <w:r w:rsidRPr="0097549D">
              <w:rPr>
                <w:rFonts w:ascii="Arial" w:hAnsi="Arial" w:cs="Arial"/>
                <w:sz w:val="16"/>
                <w:szCs w:val="16"/>
              </w:rPr>
              <w:t>ACTIVIDADES</w:t>
            </w:r>
          </w:p>
        </w:tc>
        <w:tc>
          <w:tcPr>
            <w:tcW w:w="1081" w:type="dxa"/>
            <w:tcBorders>
              <w:bottom w:val="single" w:sz="4" w:space="0" w:color="auto"/>
            </w:tcBorders>
            <w:vAlign w:val="center"/>
          </w:tcPr>
          <w:p w14:paraId="7E58DA3B" w14:textId="77777777" w:rsidR="0097549D" w:rsidRPr="0097549D" w:rsidRDefault="0097549D" w:rsidP="0097549D">
            <w:pPr>
              <w:jc w:val="center"/>
              <w:rPr>
                <w:rFonts w:ascii="Arial" w:hAnsi="Arial" w:cs="Arial"/>
                <w:sz w:val="16"/>
                <w:szCs w:val="16"/>
              </w:rPr>
            </w:pPr>
            <w:r w:rsidRPr="0097549D">
              <w:rPr>
                <w:rFonts w:ascii="Arial" w:hAnsi="Arial" w:cs="Arial"/>
                <w:sz w:val="14"/>
                <w:szCs w:val="16"/>
              </w:rPr>
              <w:t>REQUERIMIENTOS</w:t>
            </w:r>
          </w:p>
        </w:tc>
        <w:tc>
          <w:tcPr>
            <w:tcW w:w="614" w:type="dxa"/>
            <w:tcBorders>
              <w:bottom w:val="single" w:sz="4" w:space="0" w:color="auto"/>
              <w:right w:val="single" w:sz="4" w:space="0" w:color="auto"/>
            </w:tcBorders>
            <w:vAlign w:val="center"/>
          </w:tcPr>
          <w:p w14:paraId="31B90212" w14:textId="77777777" w:rsidR="0097549D" w:rsidRPr="0097549D" w:rsidRDefault="0097549D" w:rsidP="0097549D">
            <w:pPr>
              <w:jc w:val="center"/>
              <w:rPr>
                <w:rFonts w:ascii="Arial" w:hAnsi="Arial" w:cs="Arial"/>
                <w:sz w:val="16"/>
                <w:szCs w:val="16"/>
              </w:rPr>
            </w:pPr>
            <w:r w:rsidRPr="0097549D">
              <w:rPr>
                <w:rFonts w:ascii="Arial" w:hAnsi="Arial" w:cs="Arial"/>
                <w:sz w:val="14"/>
                <w:szCs w:val="16"/>
              </w:rPr>
              <w:t>COORDINADOR</w:t>
            </w:r>
          </w:p>
        </w:tc>
        <w:tc>
          <w:tcPr>
            <w:tcW w:w="270" w:type="dxa"/>
            <w:tcBorders>
              <w:top w:val="single" w:sz="4" w:space="0" w:color="auto"/>
              <w:left w:val="single" w:sz="4" w:space="0" w:color="auto"/>
              <w:bottom w:val="single" w:sz="4" w:space="0" w:color="auto"/>
            </w:tcBorders>
            <w:vAlign w:val="center"/>
          </w:tcPr>
          <w:p w14:paraId="2191311A" w14:textId="77777777" w:rsidR="0097549D" w:rsidRPr="0097549D" w:rsidRDefault="0097549D" w:rsidP="0097549D">
            <w:pPr>
              <w:jc w:val="center"/>
              <w:rPr>
                <w:rFonts w:ascii="Arial" w:hAnsi="Arial" w:cs="Arial"/>
                <w:sz w:val="16"/>
                <w:szCs w:val="16"/>
              </w:rPr>
            </w:pPr>
            <w:r w:rsidRPr="0097549D">
              <w:rPr>
                <w:rFonts w:ascii="Arial" w:hAnsi="Arial" w:cs="Arial"/>
                <w:szCs w:val="16"/>
              </w:rPr>
              <w:t>E</w:t>
            </w:r>
          </w:p>
        </w:tc>
        <w:tc>
          <w:tcPr>
            <w:tcW w:w="349" w:type="dxa"/>
            <w:tcBorders>
              <w:top w:val="single" w:sz="4" w:space="0" w:color="auto"/>
              <w:bottom w:val="single" w:sz="4" w:space="0" w:color="auto"/>
            </w:tcBorders>
            <w:vAlign w:val="center"/>
          </w:tcPr>
          <w:p w14:paraId="5A156DA3" w14:textId="77777777" w:rsidR="0097549D" w:rsidRPr="0097549D" w:rsidRDefault="0097549D" w:rsidP="0097549D">
            <w:pPr>
              <w:rPr>
                <w:rFonts w:ascii="Arial" w:hAnsi="Arial" w:cs="Arial"/>
                <w:sz w:val="16"/>
                <w:szCs w:val="16"/>
              </w:rPr>
            </w:pPr>
            <w:r w:rsidRPr="0097549D">
              <w:rPr>
                <w:rFonts w:ascii="Arial" w:hAnsi="Arial" w:cs="Arial"/>
                <w:szCs w:val="16"/>
              </w:rPr>
              <w:t>F</w:t>
            </w:r>
          </w:p>
        </w:tc>
        <w:tc>
          <w:tcPr>
            <w:tcW w:w="275" w:type="dxa"/>
            <w:tcBorders>
              <w:top w:val="single" w:sz="4" w:space="0" w:color="auto"/>
              <w:bottom w:val="single" w:sz="4" w:space="0" w:color="auto"/>
            </w:tcBorders>
            <w:vAlign w:val="center"/>
          </w:tcPr>
          <w:p w14:paraId="031BF317" w14:textId="77777777" w:rsidR="0097549D" w:rsidRPr="0097549D" w:rsidRDefault="0097549D" w:rsidP="0097549D">
            <w:pPr>
              <w:rPr>
                <w:rFonts w:ascii="Arial" w:hAnsi="Arial" w:cs="Arial"/>
                <w:sz w:val="16"/>
                <w:szCs w:val="16"/>
              </w:rPr>
            </w:pPr>
            <w:r w:rsidRPr="0097549D">
              <w:rPr>
                <w:rFonts w:ascii="Arial" w:hAnsi="Arial" w:cs="Arial"/>
                <w:szCs w:val="16"/>
              </w:rPr>
              <w:t>M</w:t>
            </w:r>
          </w:p>
        </w:tc>
        <w:tc>
          <w:tcPr>
            <w:tcW w:w="285" w:type="dxa"/>
            <w:tcBorders>
              <w:top w:val="single" w:sz="4" w:space="0" w:color="auto"/>
              <w:bottom w:val="single" w:sz="4" w:space="0" w:color="auto"/>
            </w:tcBorders>
            <w:vAlign w:val="center"/>
          </w:tcPr>
          <w:p w14:paraId="624969E8" w14:textId="77777777" w:rsidR="0097549D" w:rsidRPr="0097549D" w:rsidRDefault="0097549D" w:rsidP="0097549D">
            <w:pPr>
              <w:rPr>
                <w:rFonts w:ascii="Arial" w:hAnsi="Arial" w:cs="Arial"/>
                <w:sz w:val="16"/>
                <w:szCs w:val="16"/>
              </w:rPr>
            </w:pPr>
            <w:r w:rsidRPr="0097549D">
              <w:rPr>
                <w:rFonts w:ascii="Arial" w:hAnsi="Arial" w:cs="Arial"/>
                <w:szCs w:val="16"/>
              </w:rPr>
              <w:t>A</w:t>
            </w:r>
          </w:p>
        </w:tc>
        <w:tc>
          <w:tcPr>
            <w:tcW w:w="426" w:type="dxa"/>
            <w:gridSpan w:val="2"/>
            <w:tcBorders>
              <w:top w:val="single" w:sz="4" w:space="0" w:color="auto"/>
              <w:bottom w:val="single" w:sz="4" w:space="0" w:color="auto"/>
            </w:tcBorders>
            <w:shd w:val="clear" w:color="auto" w:fill="auto"/>
            <w:vAlign w:val="center"/>
          </w:tcPr>
          <w:p w14:paraId="3570DE19" w14:textId="77777777" w:rsidR="0097549D" w:rsidRPr="0097549D" w:rsidRDefault="0097549D" w:rsidP="0097549D">
            <w:pPr>
              <w:rPr>
                <w:rFonts w:ascii="Arial" w:hAnsi="Arial" w:cs="Arial"/>
                <w:sz w:val="16"/>
                <w:szCs w:val="16"/>
              </w:rPr>
            </w:pPr>
            <w:r w:rsidRPr="0097549D">
              <w:rPr>
                <w:rFonts w:ascii="Arial" w:hAnsi="Arial" w:cs="Arial"/>
                <w:szCs w:val="16"/>
              </w:rPr>
              <w:t>M</w:t>
            </w:r>
          </w:p>
        </w:tc>
        <w:tc>
          <w:tcPr>
            <w:tcW w:w="399" w:type="dxa"/>
            <w:tcBorders>
              <w:top w:val="single" w:sz="4" w:space="0" w:color="auto"/>
              <w:bottom w:val="single" w:sz="4" w:space="0" w:color="auto"/>
            </w:tcBorders>
            <w:shd w:val="clear" w:color="auto" w:fill="auto"/>
            <w:vAlign w:val="center"/>
          </w:tcPr>
          <w:p w14:paraId="46053661" w14:textId="77777777" w:rsidR="0097549D" w:rsidRPr="0097549D" w:rsidRDefault="0097549D" w:rsidP="0097549D">
            <w:pPr>
              <w:jc w:val="center"/>
              <w:rPr>
                <w:rFonts w:ascii="Arial" w:hAnsi="Arial" w:cs="Arial"/>
                <w:sz w:val="16"/>
                <w:szCs w:val="16"/>
              </w:rPr>
            </w:pPr>
            <w:r w:rsidRPr="0097549D">
              <w:rPr>
                <w:rFonts w:ascii="Arial" w:hAnsi="Arial" w:cs="Arial"/>
                <w:szCs w:val="16"/>
              </w:rPr>
              <w:t>J</w:t>
            </w:r>
          </w:p>
        </w:tc>
        <w:tc>
          <w:tcPr>
            <w:tcW w:w="270" w:type="dxa"/>
            <w:tcBorders>
              <w:top w:val="single" w:sz="4" w:space="0" w:color="auto"/>
              <w:bottom w:val="single" w:sz="4" w:space="0" w:color="auto"/>
            </w:tcBorders>
            <w:shd w:val="clear" w:color="auto" w:fill="auto"/>
            <w:vAlign w:val="center"/>
          </w:tcPr>
          <w:p w14:paraId="51040426" w14:textId="77777777" w:rsidR="0097549D" w:rsidRPr="0097549D" w:rsidRDefault="0097549D" w:rsidP="0097549D">
            <w:pPr>
              <w:jc w:val="center"/>
              <w:rPr>
                <w:rFonts w:ascii="Arial" w:hAnsi="Arial" w:cs="Arial"/>
                <w:sz w:val="16"/>
                <w:szCs w:val="16"/>
              </w:rPr>
            </w:pPr>
            <w:r w:rsidRPr="0097549D">
              <w:rPr>
                <w:rFonts w:ascii="Arial" w:hAnsi="Arial" w:cs="Arial"/>
                <w:szCs w:val="16"/>
              </w:rPr>
              <w:t>J</w:t>
            </w:r>
          </w:p>
        </w:tc>
        <w:tc>
          <w:tcPr>
            <w:tcW w:w="277" w:type="dxa"/>
            <w:gridSpan w:val="2"/>
            <w:tcBorders>
              <w:top w:val="single" w:sz="4" w:space="0" w:color="auto"/>
              <w:bottom w:val="single" w:sz="4" w:space="0" w:color="auto"/>
            </w:tcBorders>
            <w:shd w:val="clear" w:color="auto" w:fill="auto"/>
            <w:vAlign w:val="center"/>
          </w:tcPr>
          <w:p w14:paraId="222008A3" w14:textId="77777777" w:rsidR="0097549D" w:rsidRPr="0097549D" w:rsidRDefault="0097549D" w:rsidP="0097549D">
            <w:pPr>
              <w:jc w:val="center"/>
              <w:rPr>
                <w:rFonts w:ascii="Arial" w:hAnsi="Arial" w:cs="Arial"/>
                <w:sz w:val="16"/>
                <w:szCs w:val="16"/>
              </w:rPr>
            </w:pPr>
            <w:r w:rsidRPr="0097549D">
              <w:rPr>
                <w:rFonts w:ascii="Arial" w:hAnsi="Arial" w:cs="Arial"/>
                <w:szCs w:val="16"/>
              </w:rPr>
              <w:t>A</w:t>
            </w:r>
          </w:p>
        </w:tc>
        <w:tc>
          <w:tcPr>
            <w:tcW w:w="461" w:type="dxa"/>
            <w:tcBorders>
              <w:top w:val="single" w:sz="4" w:space="0" w:color="auto"/>
              <w:bottom w:val="single" w:sz="4" w:space="0" w:color="auto"/>
            </w:tcBorders>
            <w:shd w:val="clear" w:color="auto" w:fill="auto"/>
            <w:vAlign w:val="center"/>
          </w:tcPr>
          <w:p w14:paraId="41F81F18" w14:textId="77777777" w:rsidR="0097549D" w:rsidRPr="0097549D" w:rsidRDefault="0097549D" w:rsidP="0097549D">
            <w:pPr>
              <w:jc w:val="center"/>
              <w:rPr>
                <w:rFonts w:ascii="Arial" w:hAnsi="Arial" w:cs="Arial"/>
                <w:sz w:val="16"/>
                <w:szCs w:val="16"/>
              </w:rPr>
            </w:pPr>
            <w:r w:rsidRPr="0097549D">
              <w:rPr>
                <w:rFonts w:ascii="Arial" w:hAnsi="Arial" w:cs="Arial"/>
                <w:szCs w:val="16"/>
              </w:rPr>
              <w:t>S</w:t>
            </w:r>
          </w:p>
        </w:tc>
        <w:tc>
          <w:tcPr>
            <w:tcW w:w="375" w:type="dxa"/>
            <w:tcBorders>
              <w:top w:val="single" w:sz="4" w:space="0" w:color="auto"/>
              <w:bottom w:val="single" w:sz="4" w:space="0" w:color="auto"/>
            </w:tcBorders>
            <w:shd w:val="clear" w:color="auto" w:fill="auto"/>
            <w:vAlign w:val="center"/>
          </w:tcPr>
          <w:p w14:paraId="66CDB94D" w14:textId="77777777" w:rsidR="0097549D" w:rsidRPr="0097549D" w:rsidRDefault="0097549D" w:rsidP="0097549D">
            <w:pPr>
              <w:jc w:val="center"/>
              <w:rPr>
                <w:rFonts w:ascii="Arial" w:hAnsi="Arial" w:cs="Arial"/>
                <w:sz w:val="14"/>
                <w:szCs w:val="16"/>
              </w:rPr>
            </w:pPr>
            <w:r w:rsidRPr="0097549D">
              <w:rPr>
                <w:rFonts w:ascii="Arial" w:hAnsi="Arial" w:cs="Arial"/>
                <w:szCs w:val="16"/>
              </w:rPr>
              <w:t>O</w:t>
            </w:r>
          </w:p>
        </w:tc>
        <w:tc>
          <w:tcPr>
            <w:tcW w:w="360" w:type="dxa"/>
            <w:tcBorders>
              <w:top w:val="single" w:sz="4" w:space="0" w:color="auto"/>
              <w:bottom w:val="single" w:sz="4" w:space="0" w:color="auto"/>
            </w:tcBorders>
            <w:shd w:val="clear" w:color="auto" w:fill="auto"/>
            <w:vAlign w:val="center"/>
          </w:tcPr>
          <w:p w14:paraId="7D4ABA27" w14:textId="77777777" w:rsidR="0097549D" w:rsidRPr="0097549D" w:rsidRDefault="0097549D" w:rsidP="0097549D">
            <w:pPr>
              <w:jc w:val="center"/>
              <w:rPr>
                <w:rFonts w:ascii="Arial" w:hAnsi="Arial" w:cs="Arial"/>
                <w:sz w:val="16"/>
                <w:szCs w:val="16"/>
              </w:rPr>
            </w:pPr>
            <w:r w:rsidRPr="0097549D">
              <w:rPr>
                <w:rFonts w:ascii="Arial" w:hAnsi="Arial" w:cs="Arial"/>
                <w:szCs w:val="16"/>
              </w:rPr>
              <w:t>N</w:t>
            </w:r>
          </w:p>
        </w:tc>
        <w:tc>
          <w:tcPr>
            <w:tcW w:w="390" w:type="dxa"/>
            <w:gridSpan w:val="2"/>
            <w:tcBorders>
              <w:top w:val="single" w:sz="4" w:space="0" w:color="auto"/>
              <w:bottom w:val="single" w:sz="4" w:space="0" w:color="auto"/>
            </w:tcBorders>
            <w:shd w:val="clear" w:color="auto" w:fill="auto"/>
            <w:vAlign w:val="center"/>
          </w:tcPr>
          <w:p w14:paraId="36D45BAF" w14:textId="77777777" w:rsidR="0097549D" w:rsidRPr="0097549D" w:rsidRDefault="0097549D" w:rsidP="0097549D">
            <w:pPr>
              <w:jc w:val="center"/>
              <w:rPr>
                <w:rFonts w:ascii="Arial" w:hAnsi="Arial" w:cs="Arial"/>
                <w:sz w:val="16"/>
                <w:szCs w:val="16"/>
              </w:rPr>
            </w:pPr>
            <w:r w:rsidRPr="0097549D">
              <w:rPr>
                <w:rFonts w:ascii="Arial" w:hAnsi="Arial" w:cs="Arial"/>
                <w:szCs w:val="16"/>
              </w:rPr>
              <w:t>D</w:t>
            </w:r>
          </w:p>
        </w:tc>
      </w:tr>
      <w:tr w:rsidR="0097549D" w:rsidRPr="0097549D" w14:paraId="34221979" w14:textId="77777777" w:rsidTr="00A80B20">
        <w:trPr>
          <w:gridAfter w:val="1"/>
          <w:wAfter w:w="20" w:type="dxa"/>
          <w:cantSplit/>
          <w:trHeight w:val="3318"/>
        </w:trPr>
        <w:tc>
          <w:tcPr>
            <w:tcW w:w="1290" w:type="dxa"/>
            <w:tcBorders>
              <w:top w:val="single" w:sz="4" w:space="0" w:color="auto"/>
            </w:tcBorders>
          </w:tcPr>
          <w:p w14:paraId="7F1F01C3" w14:textId="77777777" w:rsidR="0097549D" w:rsidRPr="0097549D" w:rsidRDefault="0097549D" w:rsidP="0097549D">
            <w:pPr>
              <w:spacing w:line="360" w:lineRule="auto"/>
              <w:rPr>
                <w:sz w:val="20"/>
                <w:szCs w:val="24"/>
              </w:rPr>
            </w:pPr>
          </w:p>
          <w:p w14:paraId="6393899A" w14:textId="77777777" w:rsidR="0097549D" w:rsidRPr="0097549D" w:rsidRDefault="0097549D" w:rsidP="0097549D">
            <w:pPr>
              <w:rPr>
                <w:rFonts w:asciiTheme="majorHAnsi" w:hAnsiTheme="majorHAnsi" w:cstheme="majorHAnsi"/>
                <w:sz w:val="24"/>
                <w:szCs w:val="24"/>
              </w:rPr>
            </w:pPr>
            <w:r w:rsidRPr="0097549D">
              <w:rPr>
                <w:rFonts w:asciiTheme="majorHAnsi" w:hAnsiTheme="majorHAnsi" w:cstheme="majorHAnsi"/>
                <w:sz w:val="24"/>
                <w:szCs w:val="24"/>
              </w:rPr>
              <w:t xml:space="preserve">Poner dos torres para abastecimiento de agua para cada baño con su respectivo </w:t>
            </w:r>
            <w:proofErr w:type="spellStart"/>
            <w:r w:rsidRPr="0097549D">
              <w:rPr>
                <w:rFonts w:asciiTheme="majorHAnsi" w:hAnsiTheme="majorHAnsi" w:cstheme="majorHAnsi"/>
                <w:sz w:val="24"/>
                <w:szCs w:val="24"/>
              </w:rPr>
              <w:t>Rotoplax</w:t>
            </w:r>
            <w:proofErr w:type="spellEnd"/>
          </w:p>
          <w:p w14:paraId="2E12CB36" w14:textId="77777777" w:rsidR="0097549D" w:rsidRPr="0097549D" w:rsidRDefault="0097549D" w:rsidP="0097549D">
            <w:pPr>
              <w:jc w:val="both"/>
              <w:rPr>
                <w:sz w:val="20"/>
                <w:szCs w:val="24"/>
              </w:rPr>
            </w:pPr>
          </w:p>
        </w:tc>
        <w:tc>
          <w:tcPr>
            <w:tcW w:w="1274" w:type="dxa"/>
            <w:tcBorders>
              <w:top w:val="single" w:sz="4" w:space="0" w:color="auto"/>
              <w:bottom w:val="single" w:sz="4" w:space="0" w:color="auto"/>
            </w:tcBorders>
          </w:tcPr>
          <w:p w14:paraId="220AB089" w14:textId="77777777" w:rsidR="0097549D" w:rsidRPr="0097549D" w:rsidRDefault="0097549D" w:rsidP="0097549D">
            <w:pPr>
              <w:rPr>
                <w:rFonts w:ascii="Arial" w:hAnsi="Arial" w:cs="Arial"/>
                <w:sz w:val="18"/>
                <w:szCs w:val="16"/>
              </w:rPr>
            </w:pPr>
          </w:p>
          <w:p w14:paraId="0F232A0D" w14:textId="77777777" w:rsidR="0097549D" w:rsidRPr="0097549D" w:rsidRDefault="0097549D" w:rsidP="0097549D">
            <w:pPr>
              <w:rPr>
                <w:rFonts w:ascii="Arial" w:hAnsi="Arial" w:cs="Arial"/>
                <w:sz w:val="18"/>
                <w:szCs w:val="16"/>
              </w:rPr>
            </w:pPr>
          </w:p>
          <w:p w14:paraId="5310E3A0" w14:textId="77777777" w:rsidR="0097549D" w:rsidRPr="0097549D" w:rsidRDefault="0097549D" w:rsidP="0097549D">
            <w:pPr>
              <w:rPr>
                <w:rFonts w:ascii="Arial" w:hAnsi="Arial" w:cs="Arial"/>
                <w:sz w:val="18"/>
                <w:szCs w:val="16"/>
              </w:rPr>
            </w:pPr>
            <w:r w:rsidRPr="0097549D">
              <w:rPr>
                <w:rFonts w:ascii="Arial" w:hAnsi="Arial" w:cs="Arial"/>
                <w:sz w:val="18"/>
                <w:szCs w:val="16"/>
              </w:rPr>
              <w:t>En coordinación con la unidad de Obra y Banco</w:t>
            </w:r>
          </w:p>
        </w:tc>
        <w:tc>
          <w:tcPr>
            <w:tcW w:w="1095" w:type="dxa"/>
            <w:tcBorders>
              <w:top w:val="single" w:sz="4" w:space="0" w:color="auto"/>
              <w:bottom w:val="single" w:sz="4" w:space="0" w:color="auto"/>
            </w:tcBorders>
            <w:vAlign w:val="center"/>
          </w:tcPr>
          <w:p w14:paraId="49F96616"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Dar a conocer la importancia dicha modificación para tener una higiene adecuada en los baños</w:t>
            </w:r>
          </w:p>
        </w:tc>
        <w:tc>
          <w:tcPr>
            <w:tcW w:w="1372" w:type="dxa"/>
            <w:tcBorders>
              <w:top w:val="single" w:sz="4" w:space="0" w:color="auto"/>
              <w:bottom w:val="single" w:sz="4" w:space="0" w:color="auto"/>
            </w:tcBorders>
            <w:vAlign w:val="center"/>
          </w:tcPr>
          <w:p w14:paraId="7FCE4895" w14:textId="77777777" w:rsidR="0097549D" w:rsidRPr="0097549D" w:rsidRDefault="0097549D" w:rsidP="0097549D">
            <w:pPr>
              <w:jc w:val="center"/>
              <w:rPr>
                <w:rFonts w:ascii="Arial" w:hAnsi="Arial" w:cs="Arial"/>
                <w:sz w:val="18"/>
                <w:szCs w:val="16"/>
              </w:rPr>
            </w:pPr>
            <w:r w:rsidRPr="0097549D">
              <w:rPr>
                <w:rFonts w:ascii="Arial" w:hAnsi="Arial" w:cs="Arial"/>
                <w:sz w:val="18"/>
                <w:szCs w:val="16"/>
              </w:rPr>
              <w:t>Enviar solicitud de compra a UASIS</w:t>
            </w:r>
          </w:p>
        </w:tc>
        <w:tc>
          <w:tcPr>
            <w:tcW w:w="1081" w:type="dxa"/>
            <w:tcBorders>
              <w:top w:val="single" w:sz="4" w:space="0" w:color="auto"/>
            </w:tcBorders>
            <w:vAlign w:val="center"/>
          </w:tcPr>
          <w:p w14:paraId="27C3803B"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 xml:space="preserve">Estructura metálica tipo torre, cemento, arena, grava, </w:t>
            </w:r>
            <w:proofErr w:type="spellStart"/>
            <w:r w:rsidRPr="0097549D">
              <w:rPr>
                <w:rFonts w:ascii="Arial" w:hAnsi="Arial" w:cs="Arial"/>
                <w:sz w:val="16"/>
                <w:szCs w:val="16"/>
              </w:rPr>
              <w:t>Rotoplax</w:t>
            </w:r>
            <w:proofErr w:type="spellEnd"/>
            <w:r w:rsidRPr="0097549D">
              <w:rPr>
                <w:rFonts w:ascii="Arial" w:hAnsi="Arial" w:cs="Arial"/>
                <w:sz w:val="16"/>
                <w:szCs w:val="16"/>
              </w:rPr>
              <w:t>, tubo PVC, chequeadores, pega, cierra</w:t>
            </w:r>
          </w:p>
        </w:tc>
        <w:tc>
          <w:tcPr>
            <w:tcW w:w="614" w:type="dxa"/>
            <w:tcBorders>
              <w:top w:val="single" w:sz="4" w:space="0" w:color="auto"/>
              <w:right w:val="single" w:sz="4" w:space="0" w:color="auto"/>
            </w:tcBorders>
            <w:vAlign w:val="center"/>
          </w:tcPr>
          <w:p w14:paraId="121B13E7" w14:textId="77777777" w:rsidR="0097549D" w:rsidRPr="0097549D" w:rsidRDefault="0097549D" w:rsidP="0097549D">
            <w:pPr>
              <w:jc w:val="center"/>
              <w:rPr>
                <w:rFonts w:ascii="Arial" w:hAnsi="Arial" w:cs="Arial"/>
                <w:sz w:val="16"/>
                <w:szCs w:val="16"/>
              </w:rPr>
            </w:pPr>
          </w:p>
        </w:tc>
        <w:tc>
          <w:tcPr>
            <w:tcW w:w="270" w:type="dxa"/>
            <w:tcBorders>
              <w:top w:val="single" w:sz="4" w:space="0" w:color="auto"/>
              <w:left w:val="single" w:sz="4" w:space="0" w:color="auto"/>
              <w:bottom w:val="single" w:sz="4" w:space="0" w:color="auto"/>
            </w:tcBorders>
            <w:vAlign w:val="center"/>
          </w:tcPr>
          <w:p w14:paraId="33D74ECC" w14:textId="77777777" w:rsidR="0097549D" w:rsidRPr="0097549D" w:rsidRDefault="0097549D" w:rsidP="0097549D">
            <w:pPr>
              <w:jc w:val="center"/>
              <w:rPr>
                <w:rFonts w:ascii="Arial" w:hAnsi="Arial" w:cs="Arial"/>
                <w:sz w:val="16"/>
                <w:szCs w:val="16"/>
              </w:rPr>
            </w:pPr>
          </w:p>
        </w:tc>
        <w:tc>
          <w:tcPr>
            <w:tcW w:w="349" w:type="dxa"/>
            <w:tcBorders>
              <w:top w:val="single" w:sz="4" w:space="0" w:color="auto"/>
              <w:bottom w:val="single" w:sz="4" w:space="0" w:color="auto"/>
            </w:tcBorders>
            <w:textDirection w:val="tbRl"/>
            <w:vAlign w:val="center"/>
          </w:tcPr>
          <w:p w14:paraId="65F6C5B1"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tc>
        <w:tc>
          <w:tcPr>
            <w:tcW w:w="275" w:type="dxa"/>
            <w:tcBorders>
              <w:top w:val="single" w:sz="4" w:space="0" w:color="auto"/>
              <w:bottom w:val="single" w:sz="4" w:space="0" w:color="auto"/>
            </w:tcBorders>
            <w:textDirection w:val="tbRl"/>
            <w:vAlign w:val="center"/>
          </w:tcPr>
          <w:p w14:paraId="470B127C" w14:textId="77777777" w:rsidR="0097549D" w:rsidRPr="0097549D" w:rsidRDefault="0097549D" w:rsidP="0097549D">
            <w:pPr>
              <w:jc w:val="center"/>
              <w:rPr>
                <w:rFonts w:ascii="Arial" w:hAnsi="Arial" w:cs="Arial"/>
                <w:sz w:val="16"/>
                <w:szCs w:val="16"/>
              </w:rPr>
            </w:pPr>
            <w:r w:rsidRPr="0097549D">
              <w:rPr>
                <w:rFonts w:ascii="Arial" w:hAnsi="Arial" w:cs="Arial"/>
                <w:sz w:val="16"/>
                <w:szCs w:val="16"/>
              </w:rPr>
              <w:t>50%</w:t>
            </w:r>
          </w:p>
        </w:tc>
        <w:tc>
          <w:tcPr>
            <w:tcW w:w="285" w:type="dxa"/>
            <w:tcBorders>
              <w:top w:val="single" w:sz="4" w:space="0" w:color="auto"/>
              <w:bottom w:val="single" w:sz="4" w:space="0" w:color="auto"/>
            </w:tcBorders>
            <w:textDirection w:val="tbRl"/>
            <w:vAlign w:val="center"/>
          </w:tcPr>
          <w:p w14:paraId="0ED0EA34" w14:textId="77777777" w:rsidR="0097549D" w:rsidRPr="0097549D" w:rsidRDefault="0097549D" w:rsidP="0097549D">
            <w:pPr>
              <w:rPr>
                <w:rFonts w:ascii="Arial" w:hAnsi="Arial" w:cs="Arial"/>
                <w:sz w:val="16"/>
                <w:szCs w:val="16"/>
              </w:rPr>
            </w:pPr>
          </w:p>
        </w:tc>
        <w:tc>
          <w:tcPr>
            <w:tcW w:w="426" w:type="dxa"/>
            <w:gridSpan w:val="2"/>
            <w:tcBorders>
              <w:top w:val="single" w:sz="4" w:space="0" w:color="auto"/>
              <w:bottom w:val="single" w:sz="4" w:space="0" w:color="auto"/>
            </w:tcBorders>
            <w:shd w:val="clear" w:color="auto" w:fill="auto"/>
            <w:textDirection w:val="tbRl"/>
            <w:vAlign w:val="center"/>
          </w:tcPr>
          <w:p w14:paraId="7FB5877B" w14:textId="77777777" w:rsidR="0097549D" w:rsidRPr="0097549D" w:rsidRDefault="0097549D" w:rsidP="0097549D">
            <w:pPr>
              <w:rPr>
                <w:rFonts w:ascii="Arial" w:hAnsi="Arial" w:cs="Arial"/>
                <w:sz w:val="16"/>
                <w:szCs w:val="16"/>
              </w:rPr>
            </w:pPr>
          </w:p>
        </w:tc>
        <w:tc>
          <w:tcPr>
            <w:tcW w:w="399" w:type="dxa"/>
            <w:tcBorders>
              <w:top w:val="single" w:sz="4" w:space="0" w:color="auto"/>
              <w:bottom w:val="single" w:sz="4" w:space="0" w:color="auto"/>
            </w:tcBorders>
            <w:shd w:val="clear" w:color="auto" w:fill="auto"/>
            <w:vAlign w:val="center"/>
          </w:tcPr>
          <w:p w14:paraId="721B7B88" w14:textId="77777777" w:rsidR="0097549D" w:rsidRPr="0097549D" w:rsidRDefault="0097549D" w:rsidP="0097549D">
            <w:pPr>
              <w:jc w:val="center"/>
              <w:rPr>
                <w:rFonts w:ascii="Arial" w:hAnsi="Arial" w:cs="Arial"/>
                <w:sz w:val="16"/>
                <w:szCs w:val="16"/>
              </w:rPr>
            </w:pPr>
          </w:p>
        </w:tc>
        <w:tc>
          <w:tcPr>
            <w:tcW w:w="270" w:type="dxa"/>
            <w:tcBorders>
              <w:top w:val="single" w:sz="4" w:space="0" w:color="auto"/>
              <w:bottom w:val="single" w:sz="4" w:space="0" w:color="auto"/>
            </w:tcBorders>
            <w:shd w:val="clear" w:color="auto" w:fill="auto"/>
            <w:vAlign w:val="center"/>
          </w:tcPr>
          <w:p w14:paraId="235F085E" w14:textId="77777777" w:rsidR="0097549D" w:rsidRPr="0097549D" w:rsidRDefault="0097549D" w:rsidP="0097549D">
            <w:pPr>
              <w:jc w:val="center"/>
              <w:rPr>
                <w:rFonts w:ascii="Arial" w:hAnsi="Arial" w:cs="Arial"/>
                <w:sz w:val="16"/>
                <w:szCs w:val="16"/>
              </w:rPr>
            </w:pPr>
          </w:p>
        </w:tc>
        <w:tc>
          <w:tcPr>
            <w:tcW w:w="277" w:type="dxa"/>
            <w:gridSpan w:val="2"/>
            <w:tcBorders>
              <w:top w:val="single" w:sz="4" w:space="0" w:color="auto"/>
              <w:bottom w:val="single" w:sz="4" w:space="0" w:color="auto"/>
            </w:tcBorders>
            <w:shd w:val="clear" w:color="auto" w:fill="auto"/>
            <w:vAlign w:val="center"/>
          </w:tcPr>
          <w:p w14:paraId="0FD0D0A6" w14:textId="77777777" w:rsidR="0097549D" w:rsidRPr="0097549D" w:rsidRDefault="0097549D" w:rsidP="0097549D">
            <w:pPr>
              <w:jc w:val="center"/>
              <w:rPr>
                <w:rFonts w:ascii="Arial" w:hAnsi="Arial" w:cs="Arial"/>
                <w:sz w:val="16"/>
                <w:szCs w:val="16"/>
              </w:rPr>
            </w:pPr>
          </w:p>
        </w:tc>
        <w:tc>
          <w:tcPr>
            <w:tcW w:w="461" w:type="dxa"/>
            <w:tcBorders>
              <w:top w:val="single" w:sz="4" w:space="0" w:color="auto"/>
              <w:bottom w:val="single" w:sz="4" w:space="0" w:color="auto"/>
            </w:tcBorders>
            <w:shd w:val="clear" w:color="auto" w:fill="auto"/>
            <w:vAlign w:val="center"/>
          </w:tcPr>
          <w:p w14:paraId="58E12341" w14:textId="77777777" w:rsidR="0097549D" w:rsidRPr="0097549D" w:rsidRDefault="0097549D" w:rsidP="0097549D">
            <w:pPr>
              <w:jc w:val="center"/>
              <w:rPr>
                <w:rFonts w:ascii="Arial" w:hAnsi="Arial" w:cs="Arial"/>
                <w:sz w:val="16"/>
                <w:szCs w:val="16"/>
              </w:rPr>
            </w:pPr>
          </w:p>
        </w:tc>
        <w:tc>
          <w:tcPr>
            <w:tcW w:w="375" w:type="dxa"/>
            <w:tcBorders>
              <w:top w:val="single" w:sz="4" w:space="0" w:color="auto"/>
              <w:bottom w:val="single" w:sz="4" w:space="0" w:color="auto"/>
            </w:tcBorders>
            <w:shd w:val="clear" w:color="auto" w:fill="auto"/>
            <w:vAlign w:val="center"/>
          </w:tcPr>
          <w:p w14:paraId="5012623C" w14:textId="77777777" w:rsidR="0097549D" w:rsidRPr="0097549D" w:rsidRDefault="0097549D" w:rsidP="0097549D">
            <w:pPr>
              <w:jc w:val="center"/>
              <w:rPr>
                <w:rFonts w:ascii="Arial" w:hAnsi="Arial" w:cs="Arial"/>
                <w:sz w:val="14"/>
                <w:szCs w:val="16"/>
              </w:rPr>
            </w:pPr>
          </w:p>
        </w:tc>
        <w:tc>
          <w:tcPr>
            <w:tcW w:w="360" w:type="dxa"/>
            <w:tcBorders>
              <w:top w:val="single" w:sz="4" w:space="0" w:color="auto"/>
              <w:bottom w:val="single" w:sz="4" w:space="0" w:color="auto"/>
            </w:tcBorders>
            <w:shd w:val="clear" w:color="auto" w:fill="auto"/>
            <w:vAlign w:val="center"/>
          </w:tcPr>
          <w:p w14:paraId="6C4F67AB" w14:textId="77777777" w:rsidR="0097549D" w:rsidRPr="0097549D" w:rsidRDefault="0097549D" w:rsidP="0097549D">
            <w:pPr>
              <w:jc w:val="center"/>
              <w:rPr>
                <w:rFonts w:ascii="Arial" w:hAnsi="Arial" w:cs="Arial"/>
                <w:sz w:val="16"/>
                <w:szCs w:val="16"/>
              </w:rPr>
            </w:pPr>
          </w:p>
        </w:tc>
        <w:tc>
          <w:tcPr>
            <w:tcW w:w="390" w:type="dxa"/>
            <w:gridSpan w:val="2"/>
            <w:tcBorders>
              <w:top w:val="single" w:sz="4" w:space="0" w:color="auto"/>
              <w:bottom w:val="single" w:sz="4" w:space="0" w:color="auto"/>
            </w:tcBorders>
            <w:shd w:val="clear" w:color="auto" w:fill="auto"/>
            <w:vAlign w:val="center"/>
          </w:tcPr>
          <w:p w14:paraId="3D48FD16" w14:textId="77777777" w:rsidR="0097549D" w:rsidRPr="0097549D" w:rsidRDefault="0097549D" w:rsidP="0097549D">
            <w:pPr>
              <w:jc w:val="center"/>
              <w:rPr>
                <w:rFonts w:ascii="Arial" w:hAnsi="Arial" w:cs="Arial"/>
                <w:sz w:val="16"/>
                <w:szCs w:val="16"/>
              </w:rPr>
            </w:pPr>
          </w:p>
        </w:tc>
      </w:tr>
    </w:tbl>
    <w:p w14:paraId="6394D8AD" w14:textId="77777777" w:rsidR="0097549D" w:rsidRPr="0097549D" w:rsidRDefault="0097549D" w:rsidP="0097549D">
      <w:pPr>
        <w:tabs>
          <w:tab w:val="left" w:pos="6037"/>
        </w:tabs>
        <w:rPr>
          <w:rFonts w:ascii="Arial" w:hAnsi="Arial" w:cs="Arial"/>
          <w:b/>
          <w:bCs/>
          <w:color w:val="000000" w:themeColor="text1"/>
          <w:sz w:val="52"/>
          <w:szCs w:val="52"/>
        </w:rPr>
      </w:pPr>
    </w:p>
    <w:sectPr w:rsidR="0097549D" w:rsidRPr="0097549D" w:rsidSect="00657987">
      <w:pgSz w:w="15840" w:h="12240" w:orient="landscape"/>
      <w:pgMar w:top="1701" w:right="1417" w:bottom="1701"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E940F" w14:textId="77777777" w:rsidR="00111F34" w:rsidRDefault="00111F34" w:rsidP="00375BF9">
      <w:pPr>
        <w:spacing w:after="0" w:line="240" w:lineRule="auto"/>
      </w:pPr>
      <w:r>
        <w:separator/>
      </w:r>
    </w:p>
  </w:endnote>
  <w:endnote w:type="continuationSeparator" w:id="0">
    <w:p w14:paraId="198BB731" w14:textId="77777777" w:rsidR="00111F34" w:rsidRDefault="00111F34" w:rsidP="0037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7B2CD" w14:textId="77777777" w:rsidR="00111F34" w:rsidRDefault="00111F34" w:rsidP="00375BF9">
      <w:pPr>
        <w:spacing w:after="0" w:line="240" w:lineRule="auto"/>
      </w:pPr>
      <w:r>
        <w:separator/>
      </w:r>
    </w:p>
  </w:footnote>
  <w:footnote w:type="continuationSeparator" w:id="0">
    <w:p w14:paraId="2EBF9267" w14:textId="77777777" w:rsidR="00111F34" w:rsidRDefault="00111F34" w:rsidP="00375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9649" w14:textId="77777777" w:rsidR="00BE300C" w:rsidRPr="00877DAF" w:rsidRDefault="00BE300C" w:rsidP="008D0AE0">
    <w:pPr>
      <w:pStyle w:val="Encabezado"/>
      <w:rPr>
        <w:b/>
        <w:bCs/>
        <w:i/>
        <w:iCs/>
        <w:lang w:val="es-ES"/>
      </w:rPr>
    </w:pPr>
    <w:bookmarkStart w:id="0" w:name="_Hlk67389851"/>
  </w:p>
  <w:bookmarkEnd w:id="0"/>
  <w:p w14:paraId="2AB21A81" w14:textId="77777777" w:rsidR="008148A6" w:rsidRDefault="00BE300C" w:rsidP="008148A6">
    <w:pPr>
      <w:pStyle w:val="Encabezado"/>
      <w:jc w:val="right"/>
    </w:pPr>
    <w:r>
      <w:rPr>
        <w:lang w:val="es-ES"/>
      </w:rPr>
      <w:t xml:space="preserve">           </w:t>
    </w:r>
    <w:r w:rsidR="008148A6" w:rsidRPr="00375BF9">
      <w:rPr>
        <w:noProof/>
        <w:lang w:eastAsia="es-MX"/>
      </w:rPr>
      <w:drawing>
        <wp:anchor distT="0" distB="0" distL="114300" distR="114300" simplePos="0" relativeHeight="251666432" behindDoc="1" locked="0" layoutInCell="1" allowOverlap="1" wp14:anchorId="5327D793" wp14:editId="3A8612CC">
          <wp:simplePos x="0" y="0"/>
          <wp:positionH relativeFrom="margin">
            <wp:posOffset>5836164</wp:posOffset>
          </wp:positionH>
          <wp:positionV relativeFrom="paragraph">
            <wp:posOffset>-254960</wp:posOffset>
          </wp:positionV>
          <wp:extent cx="593199" cy="593199"/>
          <wp:effectExtent l="0" t="0" r="0" b="0"/>
          <wp:wrapNone/>
          <wp:docPr id="11" name="Imagen 11" descr="C:\Users\SAUL\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L\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99" cy="593199"/>
                  </a:xfrm>
                  <a:prstGeom prst="rect">
                    <a:avLst/>
                  </a:prstGeom>
                  <a:noFill/>
                  <a:ln>
                    <a:noFill/>
                  </a:ln>
                </pic:spPr>
              </pic:pic>
            </a:graphicData>
          </a:graphic>
          <wp14:sizeRelH relativeFrom="page">
            <wp14:pctWidth>0</wp14:pctWidth>
          </wp14:sizeRelH>
          <wp14:sizeRelV relativeFrom="page">
            <wp14:pctHeight>0</wp14:pctHeight>
          </wp14:sizeRelV>
        </wp:anchor>
      </w:drawing>
    </w:r>
    <w:r w:rsidR="008148A6">
      <w:rPr>
        <w:noProof/>
        <w:lang w:eastAsia="es-MX"/>
      </w:rPr>
      <mc:AlternateContent>
        <mc:Choice Requires="wps">
          <w:drawing>
            <wp:anchor distT="0" distB="0" distL="114300" distR="114300" simplePos="0" relativeHeight="251665408" behindDoc="0" locked="0" layoutInCell="1" allowOverlap="1" wp14:anchorId="448BE145" wp14:editId="454DE0A5">
              <wp:simplePos x="0" y="0"/>
              <wp:positionH relativeFrom="column">
                <wp:posOffset>5670861</wp:posOffset>
              </wp:positionH>
              <wp:positionV relativeFrom="paragraph">
                <wp:posOffset>-303665</wp:posOffset>
              </wp:positionV>
              <wp:extent cx="0" cy="719847"/>
              <wp:effectExtent l="0" t="0" r="19050" b="23495"/>
              <wp:wrapNone/>
              <wp:docPr id="8" name="Conector recto 8"/>
              <wp:cNvGraphicFramePr/>
              <a:graphic xmlns:a="http://schemas.openxmlformats.org/drawingml/2006/main">
                <a:graphicData uri="http://schemas.microsoft.com/office/word/2010/wordprocessingShape">
                  <wps:wsp>
                    <wps:cNvCnPr/>
                    <wps:spPr>
                      <a:xfrm>
                        <a:off x="0" y="0"/>
                        <a:ext cx="0" cy="719847"/>
                      </a:xfrm>
                      <a:prstGeom prst="line">
                        <a:avLst/>
                      </a:prstGeom>
                      <a:noFill/>
                      <a:ln w="190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E32E5D" id="Conector rec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6.5pt,-23.9pt" to="44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xvwgEAAHADAAAOAAAAZHJzL2Uyb0RvYy54bWysU82O0zAQviPxDpbvNOlqy7ZR05W21XJB&#10;UInlAaaOnVjyn8amad+esRPKAje0Odjz7/m+mWwfL9aws8SovWv5clFzJp3wnXZ9y7+/PH9YcxYT&#10;uA6Md7LlVxn54+79u+0YGnnnB286iYyKuNiMoeVDSqGpqigGaSEufJCOnMqjhUQq9lWHMFJ1a6q7&#10;uv5YjR67gF7IGMl6mJx8V+orJUX6qlSUiZmWU2+pnFjOUz6r3RaaHiEMWsxtwH90YUE7evRW6gAJ&#10;2A/U/5SyWqCPXqWF8LbySmkhCwZCs6z/QvNtgCALFiInhhtN8e3Kii/nIzLdtZwG5cDSiPY0KJE8&#10;MswXW2eOxhAbCt27I85aDEfMgC8Kbb4JCrsUXq83XuUlMTEZBVkflpv1/UMuV/3OCxjTJ+kty0LL&#10;jXYZMTRw/hzTFPorJJudf9bGkB0a49hIK7epVzRYAbQ8ykAi0QaCE13PGZietlIkLCWjN7rL6Tk7&#10;Yn/aG2RnoM1YPW2eDqu5sz/C8tsHiMMUV1w5DBqrEy2u0ZaYq/M3ZxuXvbKs3owgkzfRlaWT766F&#10;xSprNNZCx7yCeW9e6yS//lF2PwEAAP//AwBQSwMEFAAGAAgAAAAhABfbibngAAAACgEAAA8AAABk&#10;cnMvZG93bnJldi54bWxMj8FOwzAMhu9IvENkJC5oSwej60rdaQIhMYkDG3uANAltoXFKk23l7THi&#10;AEfbv35/X7EaXSeOdgitJ4TZNAFhSXvTUo2wf32cZCBCVGRU58kifNkAq/L8rFC58Sfa2uMu1oJL&#10;KOQKoYmxz6UMurFOhanvLfHtzQ9ORR6HWppBnbjcdfI6SVLpVEv8oVG9vW+s/tgdHEL1rhf76uU5&#10;W+tl/bl92MyHq9kT4uXFuL4DEe0Y/8Lwg8/oUDJT5Q9kgugQsuUNu0SEyXzBDpz43VQI6W0Ksizk&#10;f4XyGwAA//8DAFBLAQItABQABgAIAAAAIQC2gziS/gAAAOEBAAATAAAAAAAAAAAAAAAAAAAAAABb&#10;Q29udGVudF9UeXBlc10ueG1sUEsBAi0AFAAGAAgAAAAhADj9If/WAAAAlAEAAAsAAAAAAAAAAAAA&#10;AAAALwEAAF9yZWxzLy5yZWxzUEsBAi0AFAAGAAgAAAAhAHCJHG/CAQAAcAMAAA4AAAAAAAAAAAAA&#10;AAAALgIAAGRycy9lMm9Eb2MueG1sUEsBAi0AFAAGAAgAAAAhABfbibngAAAACgEAAA8AAAAAAAAA&#10;AAAAAAAAHAQAAGRycy9kb3ducmV2LnhtbFBLBQYAAAAABAAEAPMAAAApBQAAAAA=&#10;" strokecolor="#5b9bd5" strokeweight="1.5pt">
              <v:stroke joinstyle="miter"/>
            </v:line>
          </w:pict>
        </mc:Fallback>
      </mc:AlternateContent>
    </w:r>
    <w:r w:rsidR="008148A6">
      <w:t>Municipalidad de Atiquizaya, Departamento de Ahuachapán</w:t>
    </w:r>
  </w:p>
  <w:p w14:paraId="0DAF923F" w14:textId="77777777" w:rsidR="008148A6" w:rsidRDefault="008148A6" w:rsidP="008148A6">
    <w:pPr>
      <w:pStyle w:val="Encabezado"/>
      <w:jc w:val="right"/>
    </w:pPr>
    <w:r>
      <w:t xml:space="preserve">               Plan Operativo Institucional 2022</w:t>
    </w:r>
  </w:p>
  <w:p w14:paraId="238A2406" w14:textId="77777777" w:rsidR="00BE300C" w:rsidRPr="00877DAF" w:rsidRDefault="00BE300C">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87FC" w14:textId="77777777" w:rsidR="00BE300C" w:rsidRPr="00877DAF" w:rsidRDefault="00BE300C" w:rsidP="0008526A">
    <w:pPr>
      <w:pStyle w:val="Encabezado"/>
      <w:rPr>
        <w:b/>
        <w:bCs/>
        <w:i/>
        <w:iCs/>
        <w:lang w:val="es-ES"/>
      </w:rPr>
    </w:pPr>
    <w:r>
      <w:rPr>
        <w:b/>
        <w:bCs/>
        <w:i/>
        <w:iCs/>
        <w:noProof/>
        <w:lang w:eastAsia="es-MX"/>
      </w:rPr>
      <w:drawing>
        <wp:anchor distT="0" distB="0" distL="114300" distR="114300" simplePos="0" relativeHeight="251663360" behindDoc="1" locked="0" layoutInCell="1" allowOverlap="1" wp14:anchorId="57AFE5D8" wp14:editId="12116963">
          <wp:simplePos x="0" y="0"/>
          <wp:positionH relativeFrom="column">
            <wp:posOffset>776605</wp:posOffset>
          </wp:positionH>
          <wp:positionV relativeFrom="paragraph">
            <wp:posOffset>-154305</wp:posOffset>
          </wp:positionV>
          <wp:extent cx="5210175" cy="640080"/>
          <wp:effectExtent l="0" t="0" r="9525" b="7620"/>
          <wp:wrapNone/>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640080"/>
                  </a:xfrm>
                  <a:prstGeom prst="rect">
                    <a:avLst/>
                  </a:prstGeom>
                  <a:noFill/>
                </pic:spPr>
              </pic:pic>
            </a:graphicData>
          </a:graphic>
          <wp14:sizeRelH relativeFrom="page">
            <wp14:pctWidth>0</wp14:pctWidth>
          </wp14:sizeRelH>
          <wp14:sizeRelV relativeFrom="page">
            <wp14:pctHeight>0</wp14:pctHeight>
          </wp14:sizeRelV>
        </wp:anchor>
      </w:drawing>
    </w:r>
    <w:r w:rsidRPr="00877DAF">
      <w:rPr>
        <w:b/>
        <w:bCs/>
        <w:i/>
        <w:iCs/>
        <w:lang w:val="es-ES"/>
      </w:rPr>
      <w:t>Municipalidad de Atiquizaya, Departamento de Ahuachapán</w:t>
    </w:r>
  </w:p>
  <w:p w14:paraId="479C8F6F" w14:textId="77777777" w:rsidR="00BE300C" w:rsidRPr="00877DAF" w:rsidRDefault="00BE300C" w:rsidP="0008526A">
    <w:pPr>
      <w:pStyle w:val="Encabezado"/>
      <w:rPr>
        <w:b/>
        <w:bCs/>
        <w:i/>
        <w:iCs/>
        <w:lang w:val="es-ES"/>
      </w:rPr>
    </w:pPr>
    <w:r w:rsidRPr="00877DAF">
      <w:rPr>
        <w:b/>
        <w:bCs/>
        <w:i/>
        <w:iCs/>
        <w:lang w:val="es-ES"/>
      </w:rPr>
      <w:t xml:space="preserve">               Plan Operativo Institucional 2021.</w:t>
    </w:r>
  </w:p>
  <w:p w14:paraId="5C377AB3" w14:textId="77777777" w:rsidR="00BE300C" w:rsidRDefault="00BE3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8A03" w14:textId="77777777" w:rsidR="00375BF9" w:rsidRDefault="00375BF9" w:rsidP="00375BF9">
    <w:pPr>
      <w:pStyle w:val="Encabezado"/>
      <w:jc w:val="right"/>
    </w:pPr>
    <w:r w:rsidRPr="00375BF9">
      <w:rPr>
        <w:noProof/>
        <w:lang w:eastAsia="es-MX"/>
      </w:rPr>
      <w:drawing>
        <wp:anchor distT="0" distB="0" distL="114300" distR="114300" simplePos="0" relativeHeight="251660288" behindDoc="1" locked="0" layoutInCell="1" allowOverlap="1" wp14:anchorId="4104AD3E" wp14:editId="6B76F8CA">
          <wp:simplePos x="0" y="0"/>
          <wp:positionH relativeFrom="margin">
            <wp:posOffset>5836164</wp:posOffset>
          </wp:positionH>
          <wp:positionV relativeFrom="paragraph">
            <wp:posOffset>-254960</wp:posOffset>
          </wp:positionV>
          <wp:extent cx="593199" cy="593199"/>
          <wp:effectExtent l="0" t="0" r="0" b="0"/>
          <wp:wrapNone/>
          <wp:docPr id="4" name="Imagen 4" descr="C:\Users\SAUL\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L\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99" cy="5931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0" locked="0" layoutInCell="1" allowOverlap="1" wp14:anchorId="4E335258" wp14:editId="21EAE8A4">
              <wp:simplePos x="0" y="0"/>
              <wp:positionH relativeFrom="column">
                <wp:posOffset>5670861</wp:posOffset>
              </wp:positionH>
              <wp:positionV relativeFrom="paragraph">
                <wp:posOffset>-303665</wp:posOffset>
              </wp:positionV>
              <wp:extent cx="0" cy="719847"/>
              <wp:effectExtent l="0" t="0" r="19050" b="23495"/>
              <wp:wrapNone/>
              <wp:docPr id="3" name="Conector recto 3"/>
              <wp:cNvGraphicFramePr/>
              <a:graphic xmlns:a="http://schemas.openxmlformats.org/drawingml/2006/main">
                <a:graphicData uri="http://schemas.microsoft.com/office/word/2010/wordprocessingShape">
                  <wps:wsp>
                    <wps:cNvCnPr/>
                    <wps:spPr>
                      <a:xfrm>
                        <a:off x="0" y="0"/>
                        <a:ext cx="0" cy="71984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DC3F1F"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23.9pt" to="44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2NtAEAAL4DAAAOAAAAZHJzL2Uyb0RvYy54bWysU02P0zAQvSPxHyzft0lbxC5R0z10BRcE&#10;FSw/wOuMG0v+0tg06b9n7KRZBEgrob3YsT3vzbw3k939aA07A0btXcvXq5ozcNJ32p1a/uPx480d&#10;ZzEJ1wnjHbT8ApHf79++2Q2hgY3vvekAGZG42Ayh5X1KoamqKHuwIq58AEePyqMViY54qjoUA7Fb&#10;U23q+n01eOwCegkx0u3D9Mj3hV8pkOmrUhESMy2n2lJZsaxPea32O9GcUIRey7kM8R9VWKEdJV2o&#10;HkQS7Cfqv6isluijV2klva28UlpC0UBq1vUfar73IkDRQubEsNgUX49Wfjkfkemu5VvOnLDUogM1&#10;SiaPDPPGttmjIcSGQg/uiPMphiNmwaNCm3eSwsbi62XxFcbE5HQp6fZ2/eHu3W2mq55xAWP6BN6y&#10;/NFyo11WLBpx/hzTFHoNIVyuY8pcvtLFQA427hsoUkG5tgVd5gcOBtlZUOeFlODSek5dojNMaWMW&#10;YP0ycI7PUCiztYA3L4MXRMnsXVrAVjuP/yJI47VkNcVfHZh0ZwuefHcpPSnW0JAUc+eBzlP4+7nA&#10;n3+7/S8AAAD//wMAUEsDBBQABgAIAAAAIQCEvNEL3QAAAAoBAAAPAAAAZHJzL2Rvd25yZXYueG1s&#10;TI9NT8MwDIbvSPyHyEjctpSvspW6ExQhLkiIDu2cNaGpSOyqybry7wniAEfbr14/T7mZvROTGUPP&#10;hHCxzEAYaln31CG8b58WKxAhKtLKMRmELxNgU52elKrQfKQ3MzWxE6mEQqEQbIxDIWVorfEqLHkw&#10;lG4fPHoV0zh2Uo/qmMq9k5dZlkuvekofrBpMbU372Rw8gnyRD8/86nhX99Y73jaTeqwRz8/m+zsQ&#10;0czxLww/+AkdqsS05wPpIBzCan2VXCLC4vo2OaTE72aPkN/kIKtS/leovgEAAP//AwBQSwECLQAU&#10;AAYACAAAACEAtoM4kv4AAADhAQAAEwAAAAAAAAAAAAAAAAAAAAAAW0NvbnRlbnRfVHlwZXNdLnht&#10;bFBLAQItABQABgAIAAAAIQA4/SH/1gAAAJQBAAALAAAAAAAAAAAAAAAAAC8BAABfcmVscy8ucmVs&#10;c1BLAQItABQABgAIAAAAIQBQsP2NtAEAAL4DAAAOAAAAAAAAAAAAAAAAAC4CAABkcnMvZTJvRG9j&#10;LnhtbFBLAQItABQABgAIAAAAIQCEvNEL3QAAAAoBAAAPAAAAAAAAAAAAAAAAAA4EAABkcnMvZG93&#10;bnJldi54bWxQSwUGAAAAAAQABADzAAAAGAUAAAAA&#10;" strokecolor="#5b9bd5 [3204]" strokeweight="1.5pt">
              <v:stroke joinstyle="miter"/>
            </v:line>
          </w:pict>
        </mc:Fallback>
      </mc:AlternateContent>
    </w:r>
    <w:r>
      <w:t>Municipalidad de Atiquizaya, Departamento de Ahuachapán</w:t>
    </w:r>
  </w:p>
  <w:p w14:paraId="05A176A6" w14:textId="77777777" w:rsidR="00375BF9" w:rsidRDefault="00375BF9" w:rsidP="00375BF9">
    <w:pPr>
      <w:pStyle w:val="Encabezado"/>
      <w:jc w:val="right"/>
    </w:pPr>
    <w:r>
      <w:t xml:space="preserve">               Plan Operativo Institucional 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F67B" w14:textId="77777777" w:rsidR="00375BF9" w:rsidRPr="00375BF9" w:rsidRDefault="008148A6" w:rsidP="00375BF9">
    <w:pPr>
      <w:tabs>
        <w:tab w:val="center" w:pos="4252"/>
        <w:tab w:val="right" w:pos="8504"/>
      </w:tabs>
      <w:spacing w:after="0" w:line="240" w:lineRule="auto"/>
      <w:rPr>
        <w:rFonts w:ascii="Calibri" w:eastAsia="Calibri" w:hAnsi="Calibri" w:cs="Times New Roman"/>
        <w:b/>
        <w:bCs/>
        <w:i/>
        <w:iCs/>
        <w:lang w:val="es-ES"/>
      </w:rPr>
    </w:pPr>
    <w:r>
      <w:rPr>
        <w:noProof/>
        <w:lang w:eastAsia="es-MX"/>
      </w:rPr>
      <mc:AlternateContent>
        <mc:Choice Requires="wps">
          <w:drawing>
            <wp:anchor distT="0" distB="0" distL="114300" distR="114300" simplePos="0" relativeHeight="251668480" behindDoc="0" locked="0" layoutInCell="1" allowOverlap="1" wp14:anchorId="4BEB99EB" wp14:editId="287CAB02">
              <wp:simplePos x="0" y="0"/>
              <wp:positionH relativeFrom="margin">
                <wp:align>right</wp:align>
              </wp:positionH>
              <wp:positionV relativeFrom="paragraph">
                <wp:posOffset>-121920</wp:posOffset>
              </wp:positionV>
              <wp:extent cx="0" cy="719847"/>
              <wp:effectExtent l="0" t="0" r="19050" b="23495"/>
              <wp:wrapNone/>
              <wp:docPr id="21" name="Conector recto 21"/>
              <wp:cNvGraphicFramePr/>
              <a:graphic xmlns:a="http://schemas.openxmlformats.org/drawingml/2006/main">
                <a:graphicData uri="http://schemas.microsoft.com/office/word/2010/wordprocessingShape">
                  <wps:wsp>
                    <wps:cNvCnPr/>
                    <wps:spPr>
                      <a:xfrm>
                        <a:off x="0" y="0"/>
                        <a:ext cx="0" cy="719847"/>
                      </a:xfrm>
                      <a:prstGeom prst="line">
                        <a:avLst/>
                      </a:prstGeom>
                      <a:noFill/>
                      <a:ln w="190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5E64B" id="Conector recto 21" o:spid="_x0000_s1026" style="position:absolute;z-index:251668480;visibility:visible;mso-wrap-style:square;mso-wrap-distance-left:9pt;mso-wrap-distance-top:0;mso-wrap-distance-right:9pt;mso-wrap-distance-bottom:0;mso-position-horizontal:right;mso-position-horizontal-relative:margin;mso-position-vertical:absolute;mso-position-vertical-relative:text" from="-51.2pt,-9.6pt" to="-51.2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02wwEAAHIDAAAOAAAAZHJzL2Uyb0RvYy54bWysU82O0zAQviPxDpbvNGlF2TZqutK2Wi4I&#10;KrE8wNSxE0v+09g07dszdkJZ4IbIwZ5/z/fNZPd4tYZdJEbtXcuXi5oz6YTvtOtb/u3l+d2Gs5jA&#10;dWC8ky2/ycgf92/f7MbQyJUfvOkkMiriYjOGlg8phaaqohikhbjwQTpyKo8WEqnYVx3CSNWtqVZ1&#10;/aEaPXYBvZAxkvU4Ofm+1FdKivRFqSgTMy2n3lI5sZznfFb7HTQ9Qhi0mNuAf+jCgnb06L3UERKw&#10;76j/KmW1QB+9SgvhbeWV0kIWDIRmWf+B5usAQRYsRE4Md5ri/ysrPl9OyHTX8tWSMweWZnSgSYnk&#10;kWG+GDmIpTHEhoIP7oSzFsMJM+SrQptvAsOuhdnbnVl5TUxMRkHWh+V28/4hl6t+5QWM6aP0lmWh&#10;5Ua7jBkauHyKaQr9GZLNzj9rY8gOjXFspKXb1msarQBaH2UgkWgDAYqu5wxMT3spEpaS0Rvd5fSc&#10;HbE/HwyyC9BurJ+2T8f13NlvYfntI8RhiiuuHAaN1YlW12jb8k2dvznbuOyVZflmBJm8ia4snX13&#10;KyxWWaPBFjrmJcyb81on+fWvsv8BAAD//wMAUEsDBBQABgAIAAAAIQBU6D//3AAAAAQBAAAPAAAA&#10;ZHJzL2Rvd25yZXYueG1sTI/BTsMwEETvSPyDtUhcUOskqqAJ2VQVCAkkDm3pBzj2NkmJ1yF22/D3&#10;mBMcRzOaeVOuJtuLM42+c4yQzhMQxNqZjhuE/cfLbAnCB8VG9Y4J4Zs8rKrrq1IVxl14S+ddaEQs&#10;YV8ohDaEoZDS65as8nM3EEfv4EarQpRjI82oLrHc9jJLkntpVcdxoVUDPbWkP3cni1Af9cO+3rwv&#10;1zpvvrbPb4vxLn1FvL2Z1o8gAk3hLwy/+BEdqshUuxMbL3qEeCQgzNI8AxHtKGuEfJGBrEr5H776&#10;AQAA//8DAFBLAQItABQABgAIAAAAIQC2gziS/gAAAOEBAAATAAAAAAAAAAAAAAAAAAAAAABbQ29u&#10;dGVudF9UeXBlc10ueG1sUEsBAi0AFAAGAAgAAAAhADj9If/WAAAAlAEAAAsAAAAAAAAAAAAAAAAA&#10;LwEAAF9yZWxzLy5yZWxzUEsBAi0AFAAGAAgAAAAhAFq3TTbDAQAAcgMAAA4AAAAAAAAAAAAAAAAA&#10;LgIAAGRycy9lMm9Eb2MueG1sUEsBAi0AFAAGAAgAAAAhAFToP//cAAAABAEAAA8AAAAAAAAAAAAA&#10;AAAAHQQAAGRycy9kb3ducmV2LnhtbFBLBQYAAAAABAAEAPMAAAAmBQAAAAA=&#10;" strokecolor="#5b9bd5" strokeweight="1.5pt">
              <v:stroke joinstyle="miter"/>
              <w10:wrap anchorx="margin"/>
            </v:line>
          </w:pict>
        </mc:Fallback>
      </mc:AlternateContent>
    </w:r>
    <w:r w:rsidRPr="00375BF9">
      <w:rPr>
        <w:noProof/>
        <w:lang w:eastAsia="es-MX"/>
      </w:rPr>
      <w:drawing>
        <wp:anchor distT="0" distB="0" distL="114300" distR="114300" simplePos="0" relativeHeight="251669504" behindDoc="1" locked="0" layoutInCell="1" allowOverlap="1" wp14:anchorId="51B92F03" wp14:editId="484D6446">
          <wp:simplePos x="0" y="0"/>
          <wp:positionH relativeFrom="margin">
            <wp:posOffset>8305231</wp:posOffset>
          </wp:positionH>
          <wp:positionV relativeFrom="paragraph">
            <wp:posOffset>-20560</wp:posOffset>
          </wp:positionV>
          <wp:extent cx="593199" cy="593199"/>
          <wp:effectExtent l="0" t="0" r="0" b="0"/>
          <wp:wrapNone/>
          <wp:docPr id="22" name="Imagen 22" descr="C:\Users\SAUL\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L\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99" cy="593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C9B21" w14:textId="77777777" w:rsidR="008148A6" w:rsidRDefault="008148A6" w:rsidP="008148A6">
    <w:pPr>
      <w:pStyle w:val="Encabezado"/>
      <w:jc w:val="right"/>
    </w:pPr>
    <w:r>
      <w:t>Municipalidad de Atiquizaya, Departamento de Ahuachapán</w:t>
    </w:r>
  </w:p>
  <w:p w14:paraId="7C384801" w14:textId="77777777" w:rsidR="008148A6" w:rsidRDefault="008148A6" w:rsidP="008148A6">
    <w:pPr>
      <w:pStyle w:val="Encabezado"/>
      <w:jc w:val="right"/>
    </w:pPr>
    <w:r>
      <w:t xml:space="preserve">            Plan Operativo Institucional 2022</w:t>
    </w:r>
  </w:p>
  <w:p w14:paraId="162F5ADB" w14:textId="77777777" w:rsidR="00375BF9" w:rsidRDefault="00375B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22B0"/>
    <w:multiLevelType w:val="hybridMultilevel"/>
    <w:tmpl w:val="812CF7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D310D8"/>
    <w:multiLevelType w:val="hybridMultilevel"/>
    <w:tmpl w:val="A6AED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E675C3"/>
    <w:multiLevelType w:val="hybridMultilevel"/>
    <w:tmpl w:val="0EF04A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B2317D"/>
    <w:multiLevelType w:val="hybridMultilevel"/>
    <w:tmpl w:val="A8B602A6"/>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4" w15:restartNumberingAfterBreak="0">
    <w:nsid w:val="1DB134BD"/>
    <w:multiLevelType w:val="hybridMultilevel"/>
    <w:tmpl w:val="244CE86E"/>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5" w15:restartNumberingAfterBreak="0">
    <w:nsid w:val="5B76799A"/>
    <w:multiLevelType w:val="hybridMultilevel"/>
    <w:tmpl w:val="B0B4815A"/>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6" w15:restartNumberingAfterBreak="0">
    <w:nsid w:val="5EB47309"/>
    <w:multiLevelType w:val="hybridMultilevel"/>
    <w:tmpl w:val="FCACF24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798DED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F02E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1EE05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7C52F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349B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26456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26FA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87CF0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FB36FC"/>
    <w:multiLevelType w:val="hybridMultilevel"/>
    <w:tmpl w:val="9E56B14A"/>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8" w15:restartNumberingAfterBreak="0">
    <w:nsid w:val="6A7F5F58"/>
    <w:multiLevelType w:val="hybridMultilevel"/>
    <w:tmpl w:val="F4420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CA125E3"/>
    <w:multiLevelType w:val="hybridMultilevel"/>
    <w:tmpl w:val="DE8659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4343AA7"/>
    <w:multiLevelType w:val="hybridMultilevel"/>
    <w:tmpl w:val="8C7859E2"/>
    <w:lvl w:ilvl="0" w:tplc="C3D07582">
      <w:start w:val="1"/>
      <w:numFmt w:val="bullet"/>
      <w:lvlText w:val="➜"/>
      <w:lvlJc w:val="left"/>
      <w:pPr>
        <w:tabs>
          <w:tab w:val="num" w:pos="720"/>
        </w:tabs>
        <w:ind w:left="720" w:hanging="360"/>
      </w:pPr>
      <w:rPr>
        <w:rFonts w:ascii="Segoe UI Symbol" w:hAnsi="Segoe UI Symbol" w:hint="default"/>
      </w:rPr>
    </w:lvl>
    <w:lvl w:ilvl="1" w:tplc="9DC29FCC" w:tentative="1">
      <w:start w:val="1"/>
      <w:numFmt w:val="bullet"/>
      <w:lvlText w:val="➜"/>
      <w:lvlJc w:val="left"/>
      <w:pPr>
        <w:tabs>
          <w:tab w:val="num" w:pos="1440"/>
        </w:tabs>
        <w:ind w:left="1440" w:hanging="360"/>
      </w:pPr>
      <w:rPr>
        <w:rFonts w:ascii="Segoe UI Symbol" w:hAnsi="Segoe UI Symbol" w:hint="default"/>
      </w:rPr>
    </w:lvl>
    <w:lvl w:ilvl="2" w:tplc="C044909C" w:tentative="1">
      <w:start w:val="1"/>
      <w:numFmt w:val="bullet"/>
      <w:lvlText w:val="➜"/>
      <w:lvlJc w:val="left"/>
      <w:pPr>
        <w:tabs>
          <w:tab w:val="num" w:pos="2160"/>
        </w:tabs>
        <w:ind w:left="2160" w:hanging="360"/>
      </w:pPr>
      <w:rPr>
        <w:rFonts w:ascii="Segoe UI Symbol" w:hAnsi="Segoe UI Symbol" w:hint="default"/>
      </w:rPr>
    </w:lvl>
    <w:lvl w:ilvl="3" w:tplc="20327DCE" w:tentative="1">
      <w:start w:val="1"/>
      <w:numFmt w:val="bullet"/>
      <w:lvlText w:val="➜"/>
      <w:lvlJc w:val="left"/>
      <w:pPr>
        <w:tabs>
          <w:tab w:val="num" w:pos="2880"/>
        </w:tabs>
        <w:ind w:left="2880" w:hanging="360"/>
      </w:pPr>
      <w:rPr>
        <w:rFonts w:ascii="Segoe UI Symbol" w:hAnsi="Segoe UI Symbol" w:hint="default"/>
      </w:rPr>
    </w:lvl>
    <w:lvl w:ilvl="4" w:tplc="D34CC328" w:tentative="1">
      <w:start w:val="1"/>
      <w:numFmt w:val="bullet"/>
      <w:lvlText w:val="➜"/>
      <w:lvlJc w:val="left"/>
      <w:pPr>
        <w:tabs>
          <w:tab w:val="num" w:pos="3600"/>
        </w:tabs>
        <w:ind w:left="3600" w:hanging="360"/>
      </w:pPr>
      <w:rPr>
        <w:rFonts w:ascii="Segoe UI Symbol" w:hAnsi="Segoe UI Symbol" w:hint="default"/>
      </w:rPr>
    </w:lvl>
    <w:lvl w:ilvl="5" w:tplc="8E52443C" w:tentative="1">
      <w:start w:val="1"/>
      <w:numFmt w:val="bullet"/>
      <w:lvlText w:val="➜"/>
      <w:lvlJc w:val="left"/>
      <w:pPr>
        <w:tabs>
          <w:tab w:val="num" w:pos="4320"/>
        </w:tabs>
        <w:ind w:left="4320" w:hanging="360"/>
      </w:pPr>
      <w:rPr>
        <w:rFonts w:ascii="Segoe UI Symbol" w:hAnsi="Segoe UI Symbol" w:hint="default"/>
      </w:rPr>
    </w:lvl>
    <w:lvl w:ilvl="6" w:tplc="3DDED96C" w:tentative="1">
      <w:start w:val="1"/>
      <w:numFmt w:val="bullet"/>
      <w:lvlText w:val="➜"/>
      <w:lvlJc w:val="left"/>
      <w:pPr>
        <w:tabs>
          <w:tab w:val="num" w:pos="5040"/>
        </w:tabs>
        <w:ind w:left="5040" w:hanging="360"/>
      </w:pPr>
      <w:rPr>
        <w:rFonts w:ascii="Segoe UI Symbol" w:hAnsi="Segoe UI Symbol" w:hint="default"/>
      </w:rPr>
    </w:lvl>
    <w:lvl w:ilvl="7" w:tplc="9E4A0B52" w:tentative="1">
      <w:start w:val="1"/>
      <w:numFmt w:val="bullet"/>
      <w:lvlText w:val="➜"/>
      <w:lvlJc w:val="left"/>
      <w:pPr>
        <w:tabs>
          <w:tab w:val="num" w:pos="5760"/>
        </w:tabs>
        <w:ind w:left="5760" w:hanging="360"/>
      </w:pPr>
      <w:rPr>
        <w:rFonts w:ascii="Segoe UI Symbol" w:hAnsi="Segoe UI Symbol" w:hint="default"/>
      </w:rPr>
    </w:lvl>
    <w:lvl w:ilvl="8" w:tplc="B7CCB68E" w:tentative="1">
      <w:start w:val="1"/>
      <w:numFmt w:val="bullet"/>
      <w:lvlText w:val="➜"/>
      <w:lvlJc w:val="left"/>
      <w:pPr>
        <w:tabs>
          <w:tab w:val="num" w:pos="6480"/>
        </w:tabs>
        <w:ind w:left="6480" w:hanging="360"/>
      </w:pPr>
      <w:rPr>
        <w:rFonts w:ascii="Segoe UI Symbol" w:hAnsi="Segoe UI Symbol" w:hint="default"/>
      </w:rPr>
    </w:lvl>
  </w:abstractNum>
  <w:abstractNum w:abstractNumId="11" w15:restartNumberingAfterBreak="0">
    <w:nsid w:val="75686879"/>
    <w:multiLevelType w:val="hybridMultilevel"/>
    <w:tmpl w:val="562EBCBC"/>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0"/>
  </w:num>
  <w:num w:numId="2">
    <w:abstractNumId w:val="6"/>
  </w:num>
  <w:num w:numId="3">
    <w:abstractNumId w:val="11"/>
  </w:num>
  <w:num w:numId="4">
    <w:abstractNumId w:val="8"/>
  </w:num>
  <w:num w:numId="5">
    <w:abstractNumId w:val="4"/>
  </w:num>
  <w:num w:numId="6">
    <w:abstractNumId w:val="5"/>
  </w:num>
  <w:num w:numId="7">
    <w:abstractNumId w:val="3"/>
  </w:num>
  <w:num w:numId="8">
    <w:abstractNumId w:val="7"/>
  </w:num>
  <w:num w:numId="9">
    <w:abstractNumId w:val="0"/>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2B"/>
    <w:rsid w:val="00043FB1"/>
    <w:rsid w:val="0005179A"/>
    <w:rsid w:val="00054D19"/>
    <w:rsid w:val="00055FD6"/>
    <w:rsid w:val="00063CFA"/>
    <w:rsid w:val="00064BB8"/>
    <w:rsid w:val="00064EBA"/>
    <w:rsid w:val="000656D0"/>
    <w:rsid w:val="00093B9F"/>
    <w:rsid w:val="000947D2"/>
    <w:rsid w:val="00094920"/>
    <w:rsid w:val="000A33AF"/>
    <w:rsid w:val="000A6F9A"/>
    <w:rsid w:val="00111F34"/>
    <w:rsid w:val="001544FD"/>
    <w:rsid w:val="001C1E03"/>
    <w:rsid w:val="001C4A7C"/>
    <w:rsid w:val="001E17C3"/>
    <w:rsid w:val="001E3BD7"/>
    <w:rsid w:val="00201E87"/>
    <w:rsid w:val="0020759A"/>
    <w:rsid w:val="00214A1D"/>
    <w:rsid w:val="002175FB"/>
    <w:rsid w:val="00262E95"/>
    <w:rsid w:val="002676E9"/>
    <w:rsid w:val="002916F1"/>
    <w:rsid w:val="00294950"/>
    <w:rsid w:val="002D317A"/>
    <w:rsid w:val="002E2472"/>
    <w:rsid w:val="002E6005"/>
    <w:rsid w:val="002F01A2"/>
    <w:rsid w:val="002F320B"/>
    <w:rsid w:val="002F602F"/>
    <w:rsid w:val="00300041"/>
    <w:rsid w:val="00315EE3"/>
    <w:rsid w:val="00316DB6"/>
    <w:rsid w:val="0033668A"/>
    <w:rsid w:val="003468B4"/>
    <w:rsid w:val="00354A32"/>
    <w:rsid w:val="00375BF9"/>
    <w:rsid w:val="003771CC"/>
    <w:rsid w:val="00380BB4"/>
    <w:rsid w:val="00381F8F"/>
    <w:rsid w:val="003833CE"/>
    <w:rsid w:val="00391081"/>
    <w:rsid w:val="003A07D5"/>
    <w:rsid w:val="003C299C"/>
    <w:rsid w:val="003C4D9E"/>
    <w:rsid w:val="003C4DD6"/>
    <w:rsid w:val="003D4BEE"/>
    <w:rsid w:val="003F4B32"/>
    <w:rsid w:val="004141B3"/>
    <w:rsid w:val="00414B41"/>
    <w:rsid w:val="004244FF"/>
    <w:rsid w:val="0043349A"/>
    <w:rsid w:val="00433CD0"/>
    <w:rsid w:val="00446C8F"/>
    <w:rsid w:val="0046319F"/>
    <w:rsid w:val="00466ABC"/>
    <w:rsid w:val="00475F7E"/>
    <w:rsid w:val="004760F8"/>
    <w:rsid w:val="0049286F"/>
    <w:rsid w:val="004B1781"/>
    <w:rsid w:val="004B5EC9"/>
    <w:rsid w:val="004C48C1"/>
    <w:rsid w:val="00500DAB"/>
    <w:rsid w:val="00517429"/>
    <w:rsid w:val="005208A6"/>
    <w:rsid w:val="00554781"/>
    <w:rsid w:val="00557138"/>
    <w:rsid w:val="00561FB2"/>
    <w:rsid w:val="005648A9"/>
    <w:rsid w:val="00577E1E"/>
    <w:rsid w:val="00595382"/>
    <w:rsid w:val="005A38DE"/>
    <w:rsid w:val="005A74DF"/>
    <w:rsid w:val="005E1265"/>
    <w:rsid w:val="005E2233"/>
    <w:rsid w:val="005E4A8B"/>
    <w:rsid w:val="005E7881"/>
    <w:rsid w:val="00620D1F"/>
    <w:rsid w:val="00626B67"/>
    <w:rsid w:val="00656426"/>
    <w:rsid w:val="00657438"/>
    <w:rsid w:val="00657987"/>
    <w:rsid w:val="00662E52"/>
    <w:rsid w:val="006716DD"/>
    <w:rsid w:val="00680BED"/>
    <w:rsid w:val="006A4B42"/>
    <w:rsid w:val="006A7E9A"/>
    <w:rsid w:val="006A7ECF"/>
    <w:rsid w:val="006B136E"/>
    <w:rsid w:val="006B7AE1"/>
    <w:rsid w:val="006D1482"/>
    <w:rsid w:val="006E0E8C"/>
    <w:rsid w:val="006F2ED2"/>
    <w:rsid w:val="00705384"/>
    <w:rsid w:val="00720779"/>
    <w:rsid w:val="00737820"/>
    <w:rsid w:val="00741D3F"/>
    <w:rsid w:val="007614F4"/>
    <w:rsid w:val="00774DBE"/>
    <w:rsid w:val="007850FA"/>
    <w:rsid w:val="007869E7"/>
    <w:rsid w:val="00791C37"/>
    <w:rsid w:val="007A409F"/>
    <w:rsid w:val="007F4A7D"/>
    <w:rsid w:val="00804A0B"/>
    <w:rsid w:val="0080797D"/>
    <w:rsid w:val="008148A6"/>
    <w:rsid w:val="0082609A"/>
    <w:rsid w:val="008321D5"/>
    <w:rsid w:val="008434D7"/>
    <w:rsid w:val="00856EEE"/>
    <w:rsid w:val="00860574"/>
    <w:rsid w:val="00870227"/>
    <w:rsid w:val="008A375E"/>
    <w:rsid w:val="008B1C30"/>
    <w:rsid w:val="008B246E"/>
    <w:rsid w:val="008D0AE0"/>
    <w:rsid w:val="008D5386"/>
    <w:rsid w:val="008F05CA"/>
    <w:rsid w:val="008F10C9"/>
    <w:rsid w:val="00907976"/>
    <w:rsid w:val="009145DF"/>
    <w:rsid w:val="00924F5E"/>
    <w:rsid w:val="00932C56"/>
    <w:rsid w:val="00962D47"/>
    <w:rsid w:val="0097549D"/>
    <w:rsid w:val="009B10D6"/>
    <w:rsid w:val="009B3236"/>
    <w:rsid w:val="009B3400"/>
    <w:rsid w:val="009C2525"/>
    <w:rsid w:val="009C4B2B"/>
    <w:rsid w:val="009E0F85"/>
    <w:rsid w:val="00A365D9"/>
    <w:rsid w:val="00A62915"/>
    <w:rsid w:val="00A65421"/>
    <w:rsid w:val="00AA28EF"/>
    <w:rsid w:val="00AB2948"/>
    <w:rsid w:val="00AC174C"/>
    <w:rsid w:val="00AD2F2F"/>
    <w:rsid w:val="00AE1A10"/>
    <w:rsid w:val="00AE6064"/>
    <w:rsid w:val="00AF2E03"/>
    <w:rsid w:val="00AF48C9"/>
    <w:rsid w:val="00AF75B9"/>
    <w:rsid w:val="00B03DFC"/>
    <w:rsid w:val="00B04187"/>
    <w:rsid w:val="00B05A4A"/>
    <w:rsid w:val="00B12F62"/>
    <w:rsid w:val="00B14DC1"/>
    <w:rsid w:val="00B32014"/>
    <w:rsid w:val="00B57115"/>
    <w:rsid w:val="00B67C10"/>
    <w:rsid w:val="00B71A45"/>
    <w:rsid w:val="00B72610"/>
    <w:rsid w:val="00B77141"/>
    <w:rsid w:val="00BA3CC9"/>
    <w:rsid w:val="00BB7E3E"/>
    <w:rsid w:val="00BC7DBD"/>
    <w:rsid w:val="00BE300C"/>
    <w:rsid w:val="00BE6A50"/>
    <w:rsid w:val="00BE7FD8"/>
    <w:rsid w:val="00BF7CFD"/>
    <w:rsid w:val="00C03C1F"/>
    <w:rsid w:val="00C26966"/>
    <w:rsid w:val="00C55994"/>
    <w:rsid w:val="00C672E3"/>
    <w:rsid w:val="00C77186"/>
    <w:rsid w:val="00C95640"/>
    <w:rsid w:val="00CB7A63"/>
    <w:rsid w:val="00CD23ED"/>
    <w:rsid w:val="00CD4062"/>
    <w:rsid w:val="00CD4880"/>
    <w:rsid w:val="00CE1114"/>
    <w:rsid w:val="00CF443E"/>
    <w:rsid w:val="00D60E66"/>
    <w:rsid w:val="00D851CF"/>
    <w:rsid w:val="00D93485"/>
    <w:rsid w:val="00D97E0C"/>
    <w:rsid w:val="00DA036A"/>
    <w:rsid w:val="00DA168E"/>
    <w:rsid w:val="00DC1F23"/>
    <w:rsid w:val="00DC2FDA"/>
    <w:rsid w:val="00E24054"/>
    <w:rsid w:val="00E42649"/>
    <w:rsid w:val="00E42FFF"/>
    <w:rsid w:val="00E7488E"/>
    <w:rsid w:val="00E83473"/>
    <w:rsid w:val="00E96A5B"/>
    <w:rsid w:val="00EA6765"/>
    <w:rsid w:val="00EB7C7A"/>
    <w:rsid w:val="00EC212E"/>
    <w:rsid w:val="00ED60F3"/>
    <w:rsid w:val="00EE69D9"/>
    <w:rsid w:val="00EF6EC7"/>
    <w:rsid w:val="00EF76EF"/>
    <w:rsid w:val="00F249CE"/>
    <w:rsid w:val="00F26C65"/>
    <w:rsid w:val="00F276FC"/>
    <w:rsid w:val="00F62EC4"/>
    <w:rsid w:val="00F75C14"/>
    <w:rsid w:val="00F90478"/>
    <w:rsid w:val="00FA48C0"/>
    <w:rsid w:val="00FB7189"/>
    <w:rsid w:val="00FB7557"/>
    <w:rsid w:val="00FD6AB8"/>
    <w:rsid w:val="00FE01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398DC"/>
  <w15:chartTrackingRefBased/>
  <w15:docId w15:val="{02BCE963-8433-4CCD-82B1-17604814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C4B2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9C4B2B"/>
    <w:rPr>
      <w:rFonts w:eastAsiaTheme="minorEastAsia"/>
      <w:lang w:eastAsia="es-MX"/>
    </w:rPr>
  </w:style>
  <w:style w:type="paragraph" w:styleId="Encabezado">
    <w:name w:val="header"/>
    <w:basedOn w:val="Normal"/>
    <w:link w:val="EncabezadoCar"/>
    <w:uiPriority w:val="99"/>
    <w:unhideWhenUsed/>
    <w:rsid w:val="00375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BF9"/>
  </w:style>
  <w:style w:type="paragraph" w:styleId="Piedepgina">
    <w:name w:val="footer"/>
    <w:basedOn w:val="Normal"/>
    <w:link w:val="PiedepginaCar"/>
    <w:uiPriority w:val="99"/>
    <w:unhideWhenUsed/>
    <w:rsid w:val="00375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BF9"/>
  </w:style>
  <w:style w:type="paragraph" w:styleId="Prrafodelista">
    <w:name w:val="List Paragraph"/>
    <w:basedOn w:val="Normal"/>
    <w:uiPriority w:val="34"/>
    <w:qFormat/>
    <w:rsid w:val="00E83473"/>
    <w:pPr>
      <w:ind w:left="720"/>
      <w:contextualSpacing/>
    </w:pPr>
  </w:style>
  <w:style w:type="table" w:customStyle="1" w:styleId="Tablaconcuadrcula1">
    <w:name w:val="Tabla con cuadrícula1"/>
    <w:basedOn w:val="Tablanormal"/>
    <w:next w:val="Tablaconcuadrcula"/>
    <w:uiPriority w:val="39"/>
    <w:rsid w:val="00500DA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00DA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00DAB"/>
    <w:pPr>
      <w:spacing w:after="0" w:line="240" w:lineRule="auto"/>
    </w:pPr>
    <w:rPr>
      <w:rFonts w:eastAsia="Times New Roman"/>
      <w:lang w:val="es-ES"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500DAB"/>
    <w:pPr>
      <w:spacing w:after="0" w:line="240" w:lineRule="auto"/>
    </w:pPr>
    <w:rPr>
      <w:rFonts w:eastAsia="Times New Roman"/>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41">
    <w:name w:val="Tabla con cuadrícula 4 - Énfasis 41"/>
    <w:basedOn w:val="Tablanormal"/>
    <w:next w:val="Tabladecuadrcula4-nfasis4"/>
    <w:uiPriority w:val="49"/>
    <w:rsid w:val="00500DAB"/>
    <w:pPr>
      <w:spacing w:after="0" w:line="240" w:lineRule="auto"/>
    </w:pPr>
    <w:rPr>
      <w:lang w:val="es-SV"/>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500DAB"/>
    <w:pPr>
      <w:spacing w:after="0" w:line="240" w:lineRule="auto"/>
    </w:pPr>
    <w:rPr>
      <w:lang w:val="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clara-nfasis3">
    <w:name w:val="Light Grid Accent 3"/>
    <w:basedOn w:val="Tablanormal"/>
    <w:uiPriority w:val="62"/>
    <w:rsid w:val="00500DAB"/>
    <w:pPr>
      <w:spacing w:after="0" w:line="240" w:lineRule="auto"/>
    </w:pPr>
    <w:rPr>
      <w:lang w:val="es-SV"/>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concuadrcula4">
    <w:name w:val="Tabla con cuadrícula4"/>
    <w:basedOn w:val="Tablanormal"/>
    <w:next w:val="Tablaconcuadrcula"/>
    <w:uiPriority w:val="39"/>
    <w:rsid w:val="00D97E0C"/>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B136E"/>
    <w:rPr>
      <w:rFonts w:asciiTheme="majorHAnsi" w:eastAsiaTheme="majorEastAsia" w:hAnsiTheme="majorHAnsi" w:cstheme="majorBidi"/>
      <w:color w:val="2E74B5" w:themeColor="accent1" w:themeShade="BF"/>
      <w:sz w:val="32"/>
      <w:szCs w:val="32"/>
    </w:rPr>
  </w:style>
  <w:style w:type="table" w:customStyle="1" w:styleId="Tablaconcuadrcula5oscura-nfasis11">
    <w:name w:val="Tabla con cuadrícula 5 oscura - Énfasis 11"/>
    <w:basedOn w:val="Tablanormal"/>
    <w:next w:val="Tabladecuadrcula5oscura-nfasis1"/>
    <w:uiPriority w:val="50"/>
    <w:rsid w:val="006B136E"/>
    <w:pPr>
      <w:spacing w:after="0" w:line="240" w:lineRule="auto"/>
    </w:pPr>
    <w:rPr>
      <w:rFonts w:ascii="Calibri" w:eastAsia="SimSun" w:hAnsi="Calibri" w:cs="Times New Roman"/>
      <w:sz w:val="20"/>
      <w:szCs w:val="20"/>
      <w:lang w:eastAsia="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6D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396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396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396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3964"/>
      </w:tcPr>
    </w:tblStylePr>
    <w:tblStylePr w:type="band1Vert">
      <w:tblPr/>
      <w:tcPr>
        <w:shd w:val="clear" w:color="auto" w:fill="6FB0EF"/>
      </w:tcPr>
    </w:tblStylePr>
    <w:tblStylePr w:type="band1Horz">
      <w:tblPr/>
      <w:tcPr>
        <w:shd w:val="clear" w:color="auto" w:fill="6FB0EF"/>
      </w:tcPr>
    </w:tblStylePr>
  </w:style>
  <w:style w:type="table" w:styleId="Tabladecuadrcula5oscura-nfasis1">
    <w:name w:val="Grid Table 5 Dark Accent 1"/>
    <w:basedOn w:val="Tablanormal"/>
    <w:uiPriority w:val="50"/>
    <w:rsid w:val="006B13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
    <w:name w:val="TableGrid"/>
    <w:rsid w:val="00774DBE"/>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924F5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61">
    <w:name w:val="Tabla de cuadrícula 5 oscura - Énfasis 61"/>
    <w:basedOn w:val="Tablanormal"/>
    <w:uiPriority w:val="50"/>
    <w:rsid w:val="004760F8"/>
    <w:pPr>
      <w:spacing w:after="0" w:line="240" w:lineRule="auto"/>
    </w:pPr>
    <w:rPr>
      <w:lang w:val="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21">
    <w:name w:val="Tabla con cuadrícula21"/>
    <w:basedOn w:val="Tablanormal"/>
    <w:next w:val="Tablaconcuadrcula"/>
    <w:uiPriority w:val="59"/>
    <w:rsid w:val="0097549D"/>
    <w:pPr>
      <w:spacing w:after="0" w:line="240" w:lineRule="auto"/>
    </w:pPr>
    <w:rPr>
      <w:rFonts w:eastAsiaTheme="minorEastAsia"/>
      <w:lang w:val="es-ES" w:eastAsia="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image" Target="media/image6.jpeg"/><Relationship Id="rId23"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B5F730-073D-466A-83A8-BB34CE289896}" type="doc">
      <dgm:prSet loTypeId="urn:microsoft.com/office/officeart/2005/8/layout/orgChart1" loCatId="hierarchy" qsTypeId="urn:microsoft.com/office/officeart/2005/8/quickstyle/simple5" qsCatId="simple" csTypeId="urn:microsoft.com/office/officeart/2005/8/colors/accent1_1" csCatId="accent1" phldr="1"/>
      <dgm:spPr/>
      <dgm:t>
        <a:bodyPr/>
        <a:lstStyle/>
        <a:p>
          <a:endParaRPr lang="es-SV"/>
        </a:p>
      </dgm:t>
    </dgm:pt>
    <dgm:pt modelId="{D6088DDB-4298-463E-BBA4-E62E895D6495}">
      <dgm:prSet phldrT="[Texto]" custT="1"/>
      <dgm:spPr>
        <a:xfrm>
          <a:off x="4085731" y="3293"/>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CONCEJO MUNICIPAL</a:t>
          </a:r>
        </a:p>
      </dgm:t>
    </dgm:pt>
    <dgm:pt modelId="{0EDD03DE-953B-47BE-AC15-74CD2D711577}" type="parTrans" cxnId="{A1A00C7A-B2BB-462D-90E4-B1F36597AA12}">
      <dgm:prSet/>
      <dgm:spPr/>
      <dgm:t>
        <a:bodyPr/>
        <a:lstStyle/>
        <a:p>
          <a:pPr algn="ctr"/>
          <a:endParaRPr lang="es-SV"/>
        </a:p>
      </dgm:t>
    </dgm:pt>
    <dgm:pt modelId="{61F8C926-3605-4646-9D86-7D305CB6E4F4}" type="sibTrans" cxnId="{A1A00C7A-B2BB-462D-90E4-B1F36597AA12}">
      <dgm:prSet/>
      <dgm:spPr/>
      <dgm:t>
        <a:bodyPr/>
        <a:lstStyle/>
        <a:p>
          <a:pPr algn="ctr"/>
          <a:endParaRPr lang="es-SV"/>
        </a:p>
      </dgm:t>
    </dgm:pt>
    <dgm:pt modelId="{FD5EBDCC-D4CD-4909-9DF0-D0917E5221BD}">
      <dgm:prSet phldrT="[Texto]" custT="1"/>
      <dgm:spPr>
        <a:xfrm>
          <a:off x="68024" y="3558204"/>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GERENCIA FINANCIERA</a:t>
          </a:r>
        </a:p>
      </dgm:t>
    </dgm:pt>
    <dgm:pt modelId="{E435DDBB-401B-4D8C-8E81-DD036328DB3D}" type="parTrans" cxnId="{0B407E63-8B2A-4A56-B8C3-831E52EEB189}">
      <dgm:prSet/>
      <dgm:spPr>
        <a:xfrm>
          <a:off x="317755" y="2380732"/>
          <a:ext cx="4017707" cy="1177471"/>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E9742018-5583-4A44-B541-709091A8788F}" type="sibTrans" cxnId="{0B407E63-8B2A-4A56-B8C3-831E52EEB189}">
      <dgm:prSet/>
      <dgm:spPr/>
      <dgm:t>
        <a:bodyPr/>
        <a:lstStyle/>
        <a:p>
          <a:pPr algn="ctr"/>
          <a:endParaRPr lang="es-SV"/>
        </a:p>
      </dgm:t>
    </dgm:pt>
    <dgm:pt modelId="{4DD256D6-0DFD-466C-86C3-63656582C020}">
      <dgm:prSet phldrT="[Texto]" custT="1"/>
      <dgm:spPr>
        <a:xfrm>
          <a:off x="6569755" y="3558204"/>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PROGRAMAS</a:t>
          </a:r>
          <a:r>
            <a:rPr lang="es-SV" sz="600" baseline="0">
              <a:solidFill>
                <a:sysClr val="windowText" lastClr="000000">
                  <a:hueOff val="0"/>
                  <a:satOff val="0"/>
                  <a:lumOff val="0"/>
                  <a:alphaOff val="0"/>
                </a:sysClr>
              </a:solidFill>
              <a:latin typeface="Calibri" panose="020F0502020204030204"/>
              <a:ea typeface="+mn-ea"/>
              <a:cs typeface="+mn-cs"/>
            </a:rPr>
            <a:t> SOCIALES.</a:t>
          </a:r>
          <a:endParaRPr lang="es-SV" sz="600">
            <a:solidFill>
              <a:sysClr val="windowText" lastClr="000000">
                <a:hueOff val="0"/>
                <a:satOff val="0"/>
                <a:lumOff val="0"/>
                <a:alphaOff val="0"/>
              </a:sysClr>
            </a:solidFill>
            <a:latin typeface="Calibri" panose="020F0502020204030204"/>
            <a:ea typeface="+mn-ea"/>
            <a:cs typeface="+mn-cs"/>
          </a:endParaRPr>
        </a:p>
      </dgm:t>
    </dgm:pt>
    <dgm:pt modelId="{96D2B0B3-41BA-4294-8134-DCE028EC3786}" type="parTrans" cxnId="{2294C1D3-40BC-4854-9250-714059838600}">
      <dgm:prSet/>
      <dgm:spPr>
        <a:xfrm>
          <a:off x="4335462" y="2380732"/>
          <a:ext cx="2484024" cy="1177471"/>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A642D71A-212B-45C4-AE6A-AAAED0B4DE93}" type="sibTrans" cxnId="{2294C1D3-40BC-4854-9250-714059838600}">
      <dgm:prSet/>
      <dgm:spPr/>
      <dgm:t>
        <a:bodyPr/>
        <a:lstStyle/>
        <a:p>
          <a:pPr algn="ctr"/>
          <a:endParaRPr lang="es-SV"/>
        </a:p>
      </dgm:t>
    </dgm:pt>
    <dgm:pt modelId="{C0A481C8-117C-4ACD-9FDB-98C7CD19F598}">
      <dgm:prSet phldrT="[Texto]" custT="1"/>
      <dgm:spPr>
        <a:xfrm>
          <a:off x="245278" y="4622058"/>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UATM</a:t>
          </a:r>
        </a:p>
      </dgm:t>
    </dgm:pt>
    <dgm:pt modelId="{CD30228C-96BA-4232-8CD0-CD680A527473}" type="parTrans" cxnId="{6C928E19-1C38-4770-BF10-E3156022D6D1}">
      <dgm:prSet/>
      <dgm:spPr>
        <a:xfrm>
          <a:off x="117970" y="3807935"/>
          <a:ext cx="127307" cy="938988"/>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F9546B6D-4BFF-434D-8C03-B4A72F22FACB}" type="sibTrans" cxnId="{6C928E19-1C38-4770-BF10-E3156022D6D1}">
      <dgm:prSet/>
      <dgm:spPr/>
      <dgm:t>
        <a:bodyPr/>
        <a:lstStyle/>
        <a:p>
          <a:pPr algn="ctr"/>
          <a:endParaRPr lang="es-SV"/>
        </a:p>
      </dgm:t>
    </dgm:pt>
    <dgm:pt modelId="{87D83CA5-0CD1-406A-9051-115505649542}">
      <dgm:prSet phldrT="[Texto]" custT="1"/>
      <dgm:spPr>
        <a:xfrm>
          <a:off x="236542" y="387789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CONTABILIDAD</a:t>
          </a:r>
        </a:p>
      </dgm:t>
    </dgm:pt>
    <dgm:pt modelId="{37D46661-D6C2-4021-9DCC-436495322A99}" type="parTrans" cxnId="{F980028E-7050-483A-88B2-73D3264D6E04}">
      <dgm:prSet/>
      <dgm:spPr>
        <a:xfrm>
          <a:off x="117970" y="3807935"/>
          <a:ext cx="118572" cy="19483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2C106DF7-D080-4C86-B192-341FE5FD7208}" type="sibTrans" cxnId="{F980028E-7050-483A-88B2-73D3264D6E04}">
      <dgm:prSet/>
      <dgm:spPr/>
      <dgm:t>
        <a:bodyPr/>
        <a:lstStyle/>
        <a:p>
          <a:pPr algn="ctr"/>
          <a:endParaRPr lang="es-SV"/>
        </a:p>
      </dgm:t>
    </dgm:pt>
    <dgm:pt modelId="{09FC2061-953B-4547-A080-392B00988584}">
      <dgm:prSet phldrT="[Texto]" custT="1"/>
      <dgm:spPr>
        <a:xfrm>
          <a:off x="245273" y="4267442"/>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TESORERIA</a:t>
          </a:r>
        </a:p>
      </dgm:t>
    </dgm:pt>
    <dgm:pt modelId="{ABC0B9AC-ABBE-4837-8B88-A0B1F67851FA}" type="parTrans" cxnId="{0A972108-5B2C-416C-A902-D5D3B79ED647}">
      <dgm:prSet/>
      <dgm:spPr>
        <a:xfrm>
          <a:off x="117970" y="3807935"/>
          <a:ext cx="127302" cy="584373"/>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07E7B71C-DE4F-498A-9CBB-44E5FCEC49A7}" type="sibTrans" cxnId="{0A972108-5B2C-416C-A902-D5D3B79ED647}">
      <dgm:prSet/>
      <dgm:spPr/>
      <dgm:t>
        <a:bodyPr/>
        <a:lstStyle/>
        <a:p>
          <a:pPr algn="ctr"/>
          <a:endParaRPr lang="es-SV"/>
        </a:p>
      </dgm:t>
    </dgm:pt>
    <dgm:pt modelId="{9FB4A42E-9724-4E96-8B17-AE184245D477}">
      <dgm:prSet phldrT="[Texto]" custT="1"/>
      <dgm:spPr>
        <a:xfrm>
          <a:off x="6884821" y="4605163"/>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DESARROLLO AGRICOLA..</a:t>
          </a:r>
        </a:p>
      </dgm:t>
    </dgm:pt>
    <dgm:pt modelId="{48103A1D-5A8D-4090-8C55-D34AC0F9CC75}" type="parTrans" cxnId="{CB8F7C79-9EB7-4872-ACC7-D4B3D0167F3F}">
      <dgm:prSet/>
      <dgm:spPr>
        <a:xfrm>
          <a:off x="6773766" y="3807935"/>
          <a:ext cx="91440" cy="922094"/>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A8FC931D-73F9-4E1B-8B89-E35B6E16A52F}" type="sibTrans" cxnId="{CB8F7C79-9EB7-4872-ACC7-D4B3D0167F3F}">
      <dgm:prSet/>
      <dgm:spPr/>
      <dgm:t>
        <a:bodyPr/>
        <a:lstStyle/>
        <a:p>
          <a:pPr algn="ctr"/>
          <a:endParaRPr lang="es-SV"/>
        </a:p>
      </dgm:t>
    </dgm:pt>
    <dgm:pt modelId="{5153F66E-A86B-4635-B4DC-A7AA34C6B808}">
      <dgm:prSet custT="1"/>
      <dgm:spPr>
        <a:xfrm>
          <a:off x="236542" y="4971238"/>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PRESUPUESTO</a:t>
          </a:r>
        </a:p>
      </dgm:t>
    </dgm:pt>
    <dgm:pt modelId="{33810ACC-3ED2-404D-B16E-7F9CBC405789}" type="parTrans" cxnId="{F0C7BEED-4A4F-4020-BDFB-AA3474C065D7}">
      <dgm:prSet/>
      <dgm:spPr>
        <a:xfrm>
          <a:off x="117970" y="3807935"/>
          <a:ext cx="118572" cy="1288169"/>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3C692CC3-7EC8-4194-B958-6B806CF27940}" type="sibTrans" cxnId="{F0C7BEED-4A4F-4020-BDFB-AA3474C065D7}">
      <dgm:prSet/>
      <dgm:spPr/>
      <dgm:t>
        <a:bodyPr/>
        <a:lstStyle/>
        <a:p>
          <a:pPr algn="ctr"/>
          <a:endParaRPr lang="es-SV"/>
        </a:p>
      </dgm:t>
    </dgm:pt>
    <dgm:pt modelId="{68B77084-6EA1-4BFF-83D7-A01122C43E6F}">
      <dgm:prSet phldrT="[Texto]" custT="1"/>
      <dgm:spPr>
        <a:xfrm>
          <a:off x="7764778" y="3558204"/>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UACI</a:t>
          </a:r>
        </a:p>
      </dgm:t>
    </dgm:pt>
    <dgm:pt modelId="{92FD9E45-3CEC-4A49-ACB5-61ED11A07259}" type="sibTrans" cxnId="{B87699CC-71DC-43EF-8890-47873303A472}">
      <dgm:prSet/>
      <dgm:spPr/>
      <dgm:t>
        <a:bodyPr/>
        <a:lstStyle/>
        <a:p>
          <a:pPr algn="ctr"/>
          <a:endParaRPr lang="es-SV"/>
        </a:p>
      </dgm:t>
    </dgm:pt>
    <dgm:pt modelId="{4F45C1B2-B01B-4CBD-96A6-5B679C75BFBB}" type="parTrans" cxnId="{B87699CC-71DC-43EF-8890-47873303A472}">
      <dgm:prSet/>
      <dgm:spPr>
        <a:xfrm>
          <a:off x="4335462" y="2380732"/>
          <a:ext cx="3679047" cy="1177471"/>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2EE06C8D-0EB6-4E49-9245-9C0327A8DE75}">
      <dgm:prSet phldrT="[Texto]" custT="1"/>
      <dgm:spPr>
        <a:xfrm>
          <a:off x="4085731" y="2131001"/>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DESPACHO MUNICIPAL</a:t>
          </a:r>
          <a:r>
            <a:rPr lang="es-SV" sz="6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C236BDB0-8A7B-4746-A0C2-2C10F29B59B8}" type="sibTrans" cxnId="{A1274DE8-40DD-42C5-B8BE-CFFCF1BA3EC8}">
      <dgm:prSet/>
      <dgm:spPr/>
      <dgm:t>
        <a:bodyPr/>
        <a:lstStyle/>
        <a:p>
          <a:pPr algn="ctr"/>
          <a:endParaRPr lang="es-SV"/>
        </a:p>
      </dgm:t>
    </dgm:pt>
    <dgm:pt modelId="{AB31F50B-E585-4FA3-AEAB-9A7BEFE906D2}" type="parTrans" cxnId="{A1274DE8-40DD-42C5-B8BE-CFFCF1BA3EC8}">
      <dgm:prSet/>
      <dgm:spPr>
        <a:xfrm>
          <a:off x="4289742" y="253024"/>
          <a:ext cx="91440" cy="1877977"/>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SV"/>
        </a:p>
      </dgm:t>
    </dgm:pt>
    <dgm:pt modelId="{BE4ADE66-1467-4139-BD1C-4AA56F8C1617}" type="asst">
      <dgm:prSet custT="1"/>
      <dgm:spPr>
        <a:xfrm>
          <a:off x="4387906" y="357911"/>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SINDICATURA</a:t>
          </a:r>
        </a:p>
      </dgm:t>
    </dgm:pt>
    <dgm:pt modelId="{E488D97B-06D8-4A84-A6EA-AD2351A7AA83}" type="parTrans" cxnId="{BCDB751E-5688-4199-8E5D-D8C97A3933CA}">
      <dgm:prSet/>
      <dgm:spPr>
        <a:xfrm>
          <a:off x="4289742" y="253024"/>
          <a:ext cx="91440" cy="229752"/>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SV"/>
        </a:p>
      </dgm:t>
    </dgm:pt>
    <dgm:pt modelId="{7610E526-ADB4-456B-9F2D-A12F7C71C8D9}" type="sibTrans" cxnId="{BCDB751E-5688-4199-8E5D-D8C97A3933CA}">
      <dgm:prSet/>
      <dgm:spPr/>
      <dgm:t>
        <a:bodyPr/>
        <a:lstStyle/>
        <a:p>
          <a:pPr algn="ctr"/>
          <a:endParaRPr lang="es-SV"/>
        </a:p>
      </dgm:t>
    </dgm:pt>
    <dgm:pt modelId="{611BBB49-8042-4B72-8782-EFD5A2F5B462}" type="asst">
      <dgm:prSet custT="1"/>
      <dgm:spPr>
        <a:xfrm>
          <a:off x="3783556" y="357911"/>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SECRETARIA MUNICIPAL</a:t>
          </a:r>
          <a:r>
            <a:rPr lang="es-SV" sz="6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DB2F1CBE-089D-4D54-8B84-3C425A091714}" type="parTrans" cxnId="{A6C600E5-1BA6-4A54-AFE4-C6C8D13A5221}">
      <dgm:prSet/>
      <dgm:spPr>
        <a:xfrm>
          <a:off x="4237298" y="253024"/>
          <a:ext cx="91440" cy="229752"/>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SV"/>
        </a:p>
      </dgm:t>
    </dgm:pt>
    <dgm:pt modelId="{FBD22228-19CE-4E80-AB03-79C6F8B055BB}" type="sibTrans" cxnId="{A6C600E5-1BA6-4A54-AFE4-C6C8D13A5221}">
      <dgm:prSet/>
      <dgm:spPr/>
      <dgm:t>
        <a:bodyPr/>
        <a:lstStyle/>
        <a:p>
          <a:pPr algn="ctr"/>
          <a:endParaRPr lang="es-SV"/>
        </a:p>
      </dgm:t>
    </dgm:pt>
    <dgm:pt modelId="{ED221F40-060A-4E68-BE5B-7A8617C9A9C9}" type="asst">
      <dgm:prSet custT="1"/>
      <dgm:spPr>
        <a:xfrm>
          <a:off x="4387906" y="71252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AUDITORIA INTERNA</a:t>
          </a:r>
        </a:p>
      </dgm:t>
    </dgm:pt>
    <dgm:pt modelId="{117822B9-F840-4007-9115-671F35F57E76}" type="parTrans" cxnId="{DA6B1D9F-F022-4E7F-ADC9-19C184098F3C}">
      <dgm:prSet/>
      <dgm:spPr>
        <a:xfrm>
          <a:off x="4289742" y="253024"/>
          <a:ext cx="91440" cy="584370"/>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SV"/>
        </a:p>
      </dgm:t>
    </dgm:pt>
    <dgm:pt modelId="{451CBB10-D205-4928-A876-24BF37C995E7}" type="sibTrans" cxnId="{DA6B1D9F-F022-4E7F-ADC9-19C184098F3C}">
      <dgm:prSet/>
      <dgm:spPr/>
      <dgm:t>
        <a:bodyPr/>
        <a:lstStyle/>
        <a:p>
          <a:pPr algn="ctr"/>
          <a:endParaRPr lang="es-SV"/>
        </a:p>
      </dgm:t>
    </dgm:pt>
    <dgm:pt modelId="{314066E0-F988-42FC-8699-671753FCCC48}" type="asst">
      <dgm:prSet custT="1"/>
      <dgm:spPr>
        <a:xfrm>
          <a:off x="4387906" y="1067147"/>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COMISIÓN DEL CONCEJO</a:t>
          </a:r>
          <a:r>
            <a:rPr lang="es-SV" sz="600" b="0">
              <a:solidFill>
                <a:sysClr val="windowText" lastClr="000000">
                  <a:hueOff val="0"/>
                  <a:satOff val="0"/>
                  <a:lumOff val="0"/>
                  <a:alphaOff val="0"/>
                </a:sysClr>
              </a:solidFill>
              <a:latin typeface="Calibri" panose="020F0502020204030204"/>
              <a:ea typeface="+mn-ea"/>
              <a:cs typeface="+mn-cs"/>
            </a:rPr>
            <a:t>.</a:t>
          </a:r>
        </a:p>
      </dgm:t>
    </dgm:pt>
    <dgm:pt modelId="{6B9A000B-8D3A-4093-9653-3E451F83974B}" type="parTrans" cxnId="{BE7134B0-5162-4B00-809D-07B1F0A27084}">
      <dgm:prSet/>
      <dgm:spPr>
        <a:xfrm>
          <a:off x="4289742" y="253024"/>
          <a:ext cx="91440" cy="938988"/>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SV"/>
        </a:p>
      </dgm:t>
    </dgm:pt>
    <dgm:pt modelId="{4222D1E0-8CE0-4A28-A2B6-40A6C6E52349}" type="sibTrans" cxnId="{BE7134B0-5162-4B00-809D-07B1F0A27084}">
      <dgm:prSet/>
      <dgm:spPr/>
      <dgm:t>
        <a:bodyPr/>
        <a:lstStyle/>
        <a:p>
          <a:pPr algn="ctr"/>
          <a:endParaRPr lang="es-SV"/>
        </a:p>
      </dgm:t>
    </dgm:pt>
    <dgm:pt modelId="{084476FC-8A55-40BB-823A-D718DB457109}" type="asst">
      <dgm:prSet custT="1"/>
      <dgm:spPr>
        <a:xfrm>
          <a:off x="3783556" y="1067147"/>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ARCHIVO.</a:t>
          </a:r>
        </a:p>
      </dgm:t>
    </dgm:pt>
    <dgm:pt modelId="{5085E2D5-D537-48AE-93F5-98A0C3980FCB}" type="parTrans" cxnId="{EEA952E4-AAB6-4FBC-B90C-D40065CA183B}">
      <dgm:prSet/>
      <dgm:spPr>
        <a:xfrm>
          <a:off x="4237298" y="253024"/>
          <a:ext cx="91440" cy="938988"/>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SV"/>
        </a:p>
      </dgm:t>
    </dgm:pt>
    <dgm:pt modelId="{415C991B-BA54-44CE-ABF7-79F1EA1262BE}" type="sibTrans" cxnId="{EEA952E4-AAB6-4FBC-B90C-D40065CA183B}">
      <dgm:prSet/>
      <dgm:spPr/>
      <dgm:t>
        <a:bodyPr/>
        <a:lstStyle/>
        <a:p>
          <a:pPr algn="ctr"/>
          <a:endParaRPr lang="es-SV"/>
        </a:p>
      </dgm:t>
    </dgm:pt>
    <dgm:pt modelId="{A8B038EC-AF20-404C-96A1-9491BBBF41FB}" type="asst">
      <dgm:prSet custT="1"/>
      <dgm:spPr>
        <a:xfrm>
          <a:off x="4387906" y="248561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 DE LA MUJER</a:t>
          </a:r>
        </a:p>
      </dgm:t>
    </dgm:pt>
    <dgm:pt modelId="{CFE8028A-E46A-4ADD-937C-4261D576E304}" type="parTrans" cxnId="{20493EE8-BBB0-437A-813D-D29B5F3950CF}">
      <dgm:prSet/>
      <dgm:spPr>
        <a:xfrm>
          <a:off x="4289742" y="2380732"/>
          <a:ext cx="91440" cy="229752"/>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0578C2A1-E3BA-43F9-989F-E26FE084461B}" type="sibTrans" cxnId="{20493EE8-BBB0-437A-813D-D29B5F3950CF}">
      <dgm:prSet/>
      <dgm:spPr/>
      <dgm:t>
        <a:bodyPr/>
        <a:lstStyle/>
        <a:p>
          <a:pPr algn="ctr"/>
          <a:endParaRPr lang="es-SV"/>
        </a:p>
      </dgm:t>
    </dgm:pt>
    <dgm:pt modelId="{DC72745F-EF4D-496F-9627-878A2422977E}" type="asst">
      <dgm:prSet custT="1"/>
      <dgm:spPr>
        <a:xfrm>
          <a:off x="3783556" y="248561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PREVENTORES DE VIOLENCIA</a:t>
          </a:r>
          <a:r>
            <a:rPr lang="es-SV" sz="600">
              <a:solidFill>
                <a:sysClr val="windowText" lastClr="000000">
                  <a:hueOff val="0"/>
                  <a:satOff val="0"/>
                  <a:lumOff val="0"/>
                  <a:alphaOff val="0"/>
                </a:sysClr>
              </a:solidFill>
              <a:latin typeface="Calibri" panose="020F0502020204030204"/>
              <a:ea typeface="+mn-ea"/>
              <a:cs typeface="+mn-cs"/>
            </a:rPr>
            <a:t>.</a:t>
          </a:r>
        </a:p>
      </dgm:t>
    </dgm:pt>
    <dgm:pt modelId="{4FE01FC8-2764-4B13-AE19-7DDDB3675749}" type="parTrans" cxnId="{341341B9-405B-405C-A8B1-64F372384A8D}">
      <dgm:prSet/>
      <dgm:spPr>
        <a:xfrm>
          <a:off x="4237298" y="2380732"/>
          <a:ext cx="91440" cy="229752"/>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4736B267-987F-429E-8615-6C39CCCA5562}" type="sibTrans" cxnId="{341341B9-405B-405C-A8B1-64F372384A8D}">
      <dgm:prSet/>
      <dgm:spPr/>
      <dgm:t>
        <a:bodyPr/>
        <a:lstStyle/>
        <a:p>
          <a:pPr algn="ctr"/>
          <a:endParaRPr lang="es-SV"/>
        </a:p>
      </dgm:t>
    </dgm:pt>
    <dgm:pt modelId="{C2DA855E-39F5-4C78-B8AF-2C7A378A59F7}" type="asst">
      <dgm:prSet custT="1"/>
      <dgm:spPr>
        <a:xfrm>
          <a:off x="4387906" y="2848401"/>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COMUNICACIONES Y RELACIONES PUBLICAS</a:t>
          </a:r>
        </a:p>
      </dgm:t>
    </dgm:pt>
    <dgm:pt modelId="{CED37C86-4FCB-42BB-AD63-BBA2FB72FB50}" type="parTrans" cxnId="{C233DD36-E226-42F9-927F-10E2399602CB}">
      <dgm:prSet/>
      <dgm:spPr>
        <a:xfrm>
          <a:off x="4289742" y="2380732"/>
          <a:ext cx="91440" cy="592534"/>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B355FB93-B328-4A10-95F6-15D8F2CF9F0B}" type="sibTrans" cxnId="{C233DD36-E226-42F9-927F-10E2399602CB}">
      <dgm:prSet/>
      <dgm:spPr/>
      <dgm:t>
        <a:bodyPr/>
        <a:lstStyle/>
        <a:p>
          <a:pPr algn="ctr"/>
          <a:endParaRPr lang="es-SV"/>
        </a:p>
      </dgm:t>
    </dgm:pt>
    <dgm:pt modelId="{D0B75F8D-5498-4C6A-8A0B-75CC940DD5ED}" type="asst">
      <dgm:prSet custT="1"/>
      <dgm:spPr>
        <a:xfrm>
          <a:off x="3783556" y="2847577"/>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UAIP</a:t>
          </a:r>
        </a:p>
      </dgm:t>
    </dgm:pt>
    <dgm:pt modelId="{182A9F64-9173-4D6B-8A92-9E99BEC4B3B6}" type="parTrans" cxnId="{537FD7F8-A1A1-4BDC-907F-1E21AD722F2F}">
      <dgm:prSet/>
      <dgm:spPr>
        <a:xfrm>
          <a:off x="4237298" y="2380732"/>
          <a:ext cx="91440" cy="59171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4D721642-24D4-426D-AA36-07806AE13EB7}" type="sibTrans" cxnId="{537FD7F8-A1A1-4BDC-907F-1E21AD722F2F}">
      <dgm:prSet/>
      <dgm:spPr/>
      <dgm:t>
        <a:bodyPr/>
        <a:lstStyle/>
        <a:p>
          <a:pPr algn="ctr"/>
          <a:endParaRPr lang="es-SV"/>
        </a:p>
      </dgm:t>
    </dgm:pt>
    <dgm:pt modelId="{0AD9531C-F47C-4860-AE6D-5D54B52FF7A4}" type="asst">
      <dgm:prSet custT="1"/>
      <dgm:spPr>
        <a:xfrm>
          <a:off x="3783556" y="319485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REGISTRO MUNICIPAL</a:t>
          </a:r>
        </a:p>
      </dgm:t>
    </dgm:pt>
    <dgm:pt modelId="{7F9A1BCE-8827-4089-9551-FA7F59D6F290}" type="parTrans" cxnId="{4518B2E7-6C5D-4DD7-A443-F9695B6F0C1D}">
      <dgm:prSet/>
      <dgm:spPr>
        <a:xfrm>
          <a:off x="4237298" y="2380732"/>
          <a:ext cx="91440" cy="938988"/>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0D3176BC-B0C7-49C4-9A73-56855C6E3677}" type="sibTrans" cxnId="{4518B2E7-6C5D-4DD7-A443-F9695B6F0C1D}">
      <dgm:prSet/>
      <dgm:spPr/>
      <dgm:t>
        <a:bodyPr/>
        <a:lstStyle/>
        <a:p>
          <a:pPr algn="ctr"/>
          <a:endParaRPr lang="es-SV"/>
        </a:p>
      </dgm:t>
    </dgm:pt>
    <dgm:pt modelId="{7837CA78-3A28-4A50-B387-C36953EC5DB2}">
      <dgm:prSet custT="1"/>
      <dgm:spPr>
        <a:xfrm>
          <a:off x="1285637" y="3558204"/>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GERENCIA ADMINISTRATIVA</a:t>
          </a:r>
        </a:p>
      </dgm:t>
    </dgm:pt>
    <dgm:pt modelId="{F72A56F9-CBBC-43F6-AD31-31C98244A8C5}" type="parTrans" cxnId="{66A7E0C0-175A-42B6-9DBE-3EB089F1E5BB}">
      <dgm:prSet/>
      <dgm:spPr>
        <a:xfrm>
          <a:off x="1535368" y="2380732"/>
          <a:ext cx="2800093" cy="1177471"/>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6ABE4FD0-A744-4A66-9628-1301EEC219EC}" type="sibTrans" cxnId="{66A7E0C0-175A-42B6-9DBE-3EB089F1E5BB}">
      <dgm:prSet/>
      <dgm:spPr/>
      <dgm:t>
        <a:bodyPr/>
        <a:lstStyle/>
        <a:p>
          <a:pPr algn="ctr"/>
          <a:endParaRPr lang="es-SV"/>
        </a:p>
      </dgm:t>
    </dgm:pt>
    <dgm:pt modelId="{A281C3AC-D559-4537-ABA6-04D08A2CDDD2}" type="asst">
      <dgm:prSet custT="1"/>
      <dgm:spPr>
        <a:xfrm>
          <a:off x="1683848" y="3886630"/>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RECURSOS HUMANOS</a:t>
          </a:r>
        </a:p>
      </dgm:t>
    </dgm:pt>
    <dgm:pt modelId="{BA583B49-324F-4394-9764-75C3BE26B813}" type="parTrans" cxnId="{E6DEFE9B-64B0-4450-900A-7F8ACE615D5C}">
      <dgm:prSet/>
      <dgm:spPr>
        <a:xfrm>
          <a:off x="1535368" y="3807935"/>
          <a:ext cx="148480" cy="20356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02F898E6-741A-4D64-9E80-ABD369B33082}" type="sibTrans" cxnId="{E6DEFE9B-64B0-4450-900A-7F8ACE615D5C}">
      <dgm:prSet/>
      <dgm:spPr/>
      <dgm:t>
        <a:bodyPr/>
        <a:lstStyle/>
        <a:p>
          <a:pPr algn="ctr"/>
          <a:endParaRPr lang="es-SV"/>
        </a:p>
      </dgm:t>
    </dgm:pt>
    <dgm:pt modelId="{2E0A5984-7E31-4092-963F-ED1BF14CA445}" type="asst">
      <dgm:prSet custT="1"/>
      <dgm:spPr>
        <a:xfrm>
          <a:off x="922348" y="3886630"/>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REGISTRO DEL ESTADO FAMILIAR</a:t>
          </a:r>
        </a:p>
      </dgm:t>
    </dgm:pt>
    <dgm:pt modelId="{613A7932-B96F-4802-B804-36F75AAD4A8E}" type="parTrans" cxnId="{E3601885-6886-4348-84CC-27EE2CA3FF65}">
      <dgm:prSet/>
      <dgm:spPr>
        <a:xfrm>
          <a:off x="1421810" y="3807935"/>
          <a:ext cx="113557" cy="20356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51BBB732-34FD-4546-9D70-4983EBB1641C}" type="sibTrans" cxnId="{E3601885-6886-4348-84CC-27EE2CA3FF65}">
      <dgm:prSet/>
      <dgm:spPr/>
      <dgm:t>
        <a:bodyPr/>
        <a:lstStyle/>
        <a:p>
          <a:pPr algn="ctr"/>
          <a:endParaRPr lang="es-SV"/>
        </a:p>
      </dgm:t>
    </dgm:pt>
    <dgm:pt modelId="{7E38060A-403E-46CE-A52C-FD9AEC7720D5}" type="asst">
      <dgm:prSet custT="1"/>
      <dgm:spPr>
        <a:xfrm>
          <a:off x="1683848" y="425870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INFORMATICA</a:t>
          </a:r>
        </a:p>
      </dgm:t>
    </dgm:pt>
    <dgm:pt modelId="{22427C36-E542-452F-BE79-DBB0A63BBA2F}" type="parTrans" cxnId="{FA05E2F4-0911-4A34-A511-63CB532E1173}">
      <dgm:prSet/>
      <dgm:spPr>
        <a:xfrm>
          <a:off x="1535368" y="3807935"/>
          <a:ext cx="148480" cy="575639"/>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27FB17CF-07B0-4A61-90C5-FDEFA293B6BB}" type="sibTrans" cxnId="{FA05E2F4-0911-4A34-A511-63CB532E1173}">
      <dgm:prSet/>
      <dgm:spPr/>
      <dgm:t>
        <a:bodyPr/>
        <a:lstStyle/>
        <a:p>
          <a:pPr algn="ctr"/>
          <a:endParaRPr lang="es-SV"/>
        </a:p>
      </dgm:t>
    </dgm:pt>
    <dgm:pt modelId="{512811E9-B8B6-4CF5-9F8B-D66354A89543}" type="asst">
      <dgm:prSet custT="1"/>
      <dgm:spPr>
        <a:xfrm>
          <a:off x="931079" y="425870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CEMENTERIO.</a:t>
          </a:r>
        </a:p>
      </dgm:t>
    </dgm:pt>
    <dgm:pt modelId="{D023383D-9D1B-43D6-B7D0-165E536575DC}" type="parTrans" cxnId="{926C0A9E-1AAD-46C4-A677-76E83BB30B4A}">
      <dgm:prSet/>
      <dgm:spPr>
        <a:xfrm>
          <a:off x="1430541" y="3807935"/>
          <a:ext cx="104827" cy="575639"/>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3F937B32-B70C-4242-AEC7-70CB1DB4BBC5}" type="sibTrans" cxnId="{926C0A9E-1AAD-46C4-A677-76E83BB30B4A}">
      <dgm:prSet/>
      <dgm:spPr/>
      <dgm:t>
        <a:bodyPr/>
        <a:lstStyle/>
        <a:p>
          <a:pPr algn="ctr"/>
          <a:endParaRPr lang="es-SV"/>
        </a:p>
      </dgm:t>
    </dgm:pt>
    <dgm:pt modelId="{06BE0F73-2F94-4AAE-8694-A25429FFCC26}" type="asst">
      <dgm:prSet custT="1"/>
      <dgm:spPr>
        <a:xfrm>
          <a:off x="1683848" y="4613327"/>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TURISMO</a:t>
          </a:r>
        </a:p>
      </dgm:t>
    </dgm:pt>
    <dgm:pt modelId="{4205ABEA-A262-4E50-8031-106C28A8A017}" type="parTrans" cxnId="{AC93AD60-C183-41B9-B20B-BC10D32B513F}">
      <dgm:prSet/>
      <dgm:spPr>
        <a:xfrm>
          <a:off x="1535368" y="3807935"/>
          <a:ext cx="148480" cy="930257"/>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EC80B4C6-455E-456A-BA49-4C4B7D65F0F6}" type="sibTrans" cxnId="{AC93AD60-C183-41B9-B20B-BC10D32B513F}">
      <dgm:prSet/>
      <dgm:spPr/>
      <dgm:t>
        <a:bodyPr/>
        <a:lstStyle/>
        <a:p>
          <a:pPr algn="ctr"/>
          <a:endParaRPr lang="es-SV"/>
        </a:p>
      </dgm:t>
    </dgm:pt>
    <dgm:pt modelId="{5D7F393B-35CB-4366-8DFD-65AD9A6255C9}" type="asst">
      <dgm:prSet custT="1"/>
      <dgm:spPr>
        <a:xfrm>
          <a:off x="922348" y="4613327"/>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MERCADO</a:t>
          </a:r>
        </a:p>
      </dgm:t>
    </dgm:pt>
    <dgm:pt modelId="{41A2D877-51D7-456D-BEDF-887A305D7D67}" type="parTrans" cxnId="{12655FC1-A0AC-4CEE-8D70-B4EABD352DB6}">
      <dgm:prSet/>
      <dgm:spPr>
        <a:xfrm>
          <a:off x="1421810" y="3807935"/>
          <a:ext cx="113557" cy="930257"/>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BF2DE29A-6A96-4F17-8BC3-DE6C4EAB76B0}" type="sibTrans" cxnId="{12655FC1-A0AC-4CEE-8D70-B4EABD352DB6}">
      <dgm:prSet/>
      <dgm:spPr/>
      <dgm:t>
        <a:bodyPr/>
        <a:lstStyle/>
        <a:p>
          <a:pPr algn="ctr"/>
          <a:endParaRPr lang="es-SV"/>
        </a:p>
      </dgm:t>
    </dgm:pt>
    <dgm:pt modelId="{546B323D-8098-4C3D-AF90-1F5379AD38B1}" type="asst">
      <dgm:prSet custT="1"/>
      <dgm:spPr>
        <a:xfrm>
          <a:off x="1683778" y="495921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MTTO. INSTITUCIONAL.</a:t>
          </a:r>
        </a:p>
      </dgm:t>
    </dgm:pt>
    <dgm:pt modelId="{8404060E-A77C-4D8B-92EA-A4E37D760402}" type="parTrans" cxnId="{755D05A4-D679-4AA1-BAC8-1C5ACC150B64}">
      <dgm:prSet/>
      <dgm:spPr>
        <a:xfrm>
          <a:off x="1535368" y="3807935"/>
          <a:ext cx="148410" cy="1276145"/>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D89D126B-7AF9-4B4D-A269-83820117A7ED}" type="sibTrans" cxnId="{755D05A4-D679-4AA1-BAC8-1C5ACC150B64}">
      <dgm:prSet/>
      <dgm:spPr/>
      <dgm:t>
        <a:bodyPr/>
        <a:lstStyle/>
        <a:p>
          <a:pPr algn="ctr"/>
          <a:endParaRPr lang="es-SV"/>
        </a:p>
      </dgm:t>
    </dgm:pt>
    <dgm:pt modelId="{B452B1F0-0B21-4FAD-A655-2D2842171A84}" type="asst">
      <dgm:prSet custT="1"/>
      <dgm:spPr>
        <a:xfrm>
          <a:off x="924321" y="4962244"/>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CARTA DE VENTAS</a:t>
          </a:r>
        </a:p>
      </dgm:t>
    </dgm:pt>
    <dgm:pt modelId="{4E19E874-9A12-48B0-B9DF-B2514F6A10F7}" type="parTrans" cxnId="{2582C572-1142-427D-8BDD-62C2D718A56E}">
      <dgm:prSet/>
      <dgm:spPr>
        <a:xfrm>
          <a:off x="1423783" y="3807935"/>
          <a:ext cx="111584" cy="1279174"/>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F2AC10D5-DD0C-4D40-819F-FAB2ECAE601C}" type="sibTrans" cxnId="{2582C572-1142-427D-8BDD-62C2D718A56E}">
      <dgm:prSet/>
      <dgm:spPr/>
      <dgm:t>
        <a:bodyPr/>
        <a:lstStyle/>
        <a:p>
          <a:pPr algn="ctr"/>
          <a:endParaRPr lang="es-SV"/>
        </a:p>
      </dgm:t>
    </dgm:pt>
    <dgm:pt modelId="{84F8990C-5CAB-4C67-B9D5-BE60679C4A8E}" type="asst">
      <dgm:prSet custT="1"/>
      <dgm:spPr>
        <a:xfrm>
          <a:off x="3783556" y="71252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COMISIÓN</a:t>
          </a:r>
          <a:r>
            <a:rPr lang="es-SV" sz="600" b="0" baseline="0">
              <a:solidFill>
                <a:sysClr val="windowText" lastClr="000000">
                  <a:hueOff val="0"/>
                  <a:satOff val="0"/>
                  <a:lumOff val="0"/>
                  <a:alphaOff val="0"/>
                </a:sysClr>
              </a:solidFill>
              <a:latin typeface="Calibri" panose="020F0502020204030204"/>
              <a:ea typeface="+mn-ea"/>
              <a:cs typeface="Times New Roman" panose="02020603050405020304" pitchFamily="18" charset="0"/>
            </a:rPr>
            <a:t> DE CARRERA.</a:t>
          </a:r>
          <a:endParaRPr lang="es-SV" sz="600" b="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F8202612-F516-4A73-B74B-D6AC1DC7A0F7}" type="sibTrans" cxnId="{ED9EA695-965F-4923-8ADB-BC4980EAC889}">
      <dgm:prSet/>
      <dgm:spPr/>
      <dgm:t>
        <a:bodyPr/>
        <a:lstStyle/>
        <a:p>
          <a:pPr algn="ctr"/>
          <a:endParaRPr lang="es-SV"/>
        </a:p>
      </dgm:t>
    </dgm:pt>
    <dgm:pt modelId="{C4E06569-05C2-4B66-B67A-4909532F16C9}" type="parTrans" cxnId="{ED9EA695-965F-4923-8ADB-BC4980EAC889}">
      <dgm:prSet/>
      <dgm:spPr>
        <a:xfrm>
          <a:off x="4237298" y="253024"/>
          <a:ext cx="91440" cy="584370"/>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SV"/>
        </a:p>
      </dgm:t>
    </dgm:pt>
    <dgm:pt modelId="{58BEF8FC-4431-4338-B6FC-951309E4CE3E}" type="asst">
      <dgm:prSet custT="1"/>
      <dgm:spPr>
        <a:xfrm>
          <a:off x="4387906" y="142176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 JURIDICA</a:t>
          </a:r>
        </a:p>
      </dgm:t>
    </dgm:pt>
    <dgm:pt modelId="{EE175C9F-B9C5-4323-9378-175C6FF4AB10}" type="parTrans" cxnId="{93E0F373-CF74-436C-818B-3A930CC56045}">
      <dgm:prSet/>
      <dgm:spPr>
        <a:xfrm>
          <a:off x="4289742" y="253024"/>
          <a:ext cx="91440" cy="1293606"/>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ES"/>
        </a:p>
      </dgm:t>
    </dgm:pt>
    <dgm:pt modelId="{97641495-B42D-4431-99FF-F5FFE71480FB}" type="sibTrans" cxnId="{93E0F373-CF74-436C-818B-3A930CC56045}">
      <dgm:prSet/>
      <dgm:spPr/>
      <dgm:t>
        <a:bodyPr/>
        <a:lstStyle/>
        <a:p>
          <a:pPr algn="ctr"/>
          <a:endParaRPr lang="es-ES"/>
        </a:p>
      </dgm:t>
    </dgm:pt>
    <dgm:pt modelId="{78DC2B0A-6DBC-4425-ADAD-A68A20B81A4C}" type="asst">
      <dgm:prSet custT="1"/>
      <dgm:spPr>
        <a:xfrm>
          <a:off x="3783556" y="142176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b="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 CONTRAVENCIONAL</a:t>
          </a:r>
          <a:r>
            <a:rPr lang="es-ES" sz="500">
              <a:solidFill>
                <a:sysClr val="windowText" lastClr="000000">
                  <a:hueOff val="0"/>
                  <a:satOff val="0"/>
                  <a:lumOff val="0"/>
                  <a:alphaOff val="0"/>
                </a:sysClr>
              </a:solidFill>
              <a:latin typeface="Calibri" panose="020F0502020204030204"/>
              <a:ea typeface="+mn-ea"/>
              <a:cs typeface="+mn-cs"/>
            </a:rPr>
            <a:t>.</a:t>
          </a:r>
        </a:p>
      </dgm:t>
    </dgm:pt>
    <dgm:pt modelId="{7553C513-D0A9-4BC4-B002-A00B72E6E56A}" type="parTrans" cxnId="{8B5968DA-96D3-41DF-A70E-1CEF0C1360CA}">
      <dgm:prSet/>
      <dgm:spPr>
        <a:xfrm>
          <a:off x="4237298" y="253024"/>
          <a:ext cx="91440" cy="1293606"/>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ES"/>
        </a:p>
      </dgm:t>
    </dgm:pt>
    <dgm:pt modelId="{D664645B-25B7-43E4-8987-72F272D729EB}" type="sibTrans" cxnId="{8B5968DA-96D3-41DF-A70E-1CEF0C1360CA}">
      <dgm:prSet/>
      <dgm:spPr/>
      <dgm:t>
        <a:bodyPr/>
        <a:lstStyle/>
        <a:p>
          <a:pPr algn="ctr"/>
          <a:endParaRPr lang="es-ES"/>
        </a:p>
      </dgm:t>
    </dgm:pt>
    <dgm:pt modelId="{E69681D9-9FF2-41B5-A3A7-FD8948EDD6A4}" type="asst">
      <dgm:prSet custT="1"/>
      <dgm:spPr>
        <a:xfrm>
          <a:off x="5001305" y="1788068"/>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Times New Roman" panose="02020603050405020304" pitchFamily="18" charset="0"/>
            </a:rPr>
            <a:t>AUDITORIA EXTERNA.</a:t>
          </a:r>
        </a:p>
      </dgm:t>
    </dgm:pt>
    <dgm:pt modelId="{FE20ECE0-1F83-4FA0-BF67-3C6535E8BD13}" type="parTrans" cxnId="{E3B23080-219B-4BC0-981A-96B3B9C2B269}">
      <dgm:prSet/>
      <dgm:spPr>
        <a:xfrm>
          <a:off x="4335462" y="253024"/>
          <a:ext cx="665842" cy="1659909"/>
        </a:xfr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s-ES"/>
        </a:p>
      </dgm:t>
    </dgm:pt>
    <dgm:pt modelId="{D502E47E-62EF-4B66-A3B3-5227C5C186CC}" type="sibTrans" cxnId="{E3B23080-219B-4BC0-981A-96B3B9C2B269}">
      <dgm:prSet/>
      <dgm:spPr/>
      <dgm:t>
        <a:bodyPr/>
        <a:lstStyle/>
        <a:p>
          <a:pPr algn="ctr"/>
          <a:endParaRPr lang="es-ES"/>
        </a:p>
      </dgm:t>
    </dgm:pt>
    <dgm:pt modelId="{095245F4-91A3-49A9-B3A3-860775D86811}" type="asst">
      <dgm:prSet custT="1"/>
      <dgm:spPr>
        <a:xfrm>
          <a:off x="4387906" y="319485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a:t>
          </a:r>
          <a:r>
            <a:rPr lang="es-SV" sz="600" baseline="0">
              <a:solidFill>
                <a:sysClr val="windowText" lastClr="000000">
                  <a:hueOff val="0"/>
                  <a:satOff val="0"/>
                  <a:lumOff val="0"/>
                  <a:alphaOff val="0"/>
                </a:sysClr>
              </a:solidFill>
              <a:latin typeface="Calibri" panose="020F0502020204030204"/>
              <a:ea typeface="+mn-ea"/>
              <a:cs typeface="Times New Roman" panose="02020603050405020304" pitchFamily="18" charset="0"/>
            </a:rPr>
            <a:t> DE GESTION</a:t>
          </a:r>
          <a:r>
            <a:rPr lang="es-SV" sz="6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es-SV" sz="6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C7C75FA-37CD-4F88-9B7B-644F3E05CAF4}" type="sibTrans" cxnId="{A9FB497A-5C8F-413F-9DF6-2F350644218E}">
      <dgm:prSet/>
      <dgm:spPr/>
      <dgm:t>
        <a:bodyPr/>
        <a:lstStyle/>
        <a:p>
          <a:pPr algn="ctr"/>
          <a:endParaRPr lang="es-SV"/>
        </a:p>
      </dgm:t>
    </dgm:pt>
    <dgm:pt modelId="{B1AA1E7C-127F-49AD-8026-F5E0EE4D736D}" type="parTrans" cxnId="{A9FB497A-5C8F-413F-9DF6-2F350644218E}">
      <dgm:prSet/>
      <dgm:spPr>
        <a:xfrm>
          <a:off x="4289742" y="2380732"/>
          <a:ext cx="91440" cy="938988"/>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SV"/>
        </a:p>
      </dgm:t>
    </dgm:pt>
    <dgm:pt modelId="{4B6F120C-7956-45E8-9F64-936B752F533B}">
      <dgm:prSet phldrT="[Texto]" custT="1"/>
      <dgm:spPr>
        <a:xfrm>
          <a:off x="5361971" y="3899723"/>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SV" sz="600">
              <a:solidFill>
                <a:sysClr val="windowText" lastClr="000000">
                  <a:hueOff val="0"/>
                  <a:satOff val="0"/>
                  <a:lumOff val="0"/>
                  <a:alphaOff val="0"/>
                </a:sysClr>
              </a:solidFill>
              <a:latin typeface="Calibri" panose="020F0502020204030204"/>
              <a:ea typeface="+mn-ea"/>
              <a:cs typeface="+mn-cs"/>
            </a:rPr>
            <a:t>SERVICIOS</a:t>
          </a:r>
          <a:r>
            <a:rPr lang="es-SV" sz="600" baseline="0">
              <a:solidFill>
                <a:sysClr val="windowText" lastClr="000000">
                  <a:hueOff val="0"/>
                  <a:satOff val="0"/>
                  <a:lumOff val="0"/>
                  <a:alphaOff val="0"/>
                </a:sysClr>
              </a:solidFill>
              <a:latin typeface="Calibri" panose="020F0502020204030204"/>
              <a:ea typeface="+mn-ea"/>
              <a:cs typeface="+mn-cs"/>
            </a:rPr>
            <a:t> MUNICIPALES</a:t>
          </a:r>
          <a:endParaRPr lang="es-SV" sz="600">
            <a:solidFill>
              <a:sysClr val="windowText" lastClr="000000">
                <a:hueOff val="0"/>
                <a:satOff val="0"/>
                <a:lumOff val="0"/>
                <a:alphaOff val="0"/>
              </a:sysClr>
            </a:solidFill>
            <a:latin typeface="Calibri" panose="020F0502020204030204"/>
            <a:ea typeface="+mn-ea"/>
            <a:cs typeface="+mn-cs"/>
          </a:endParaRPr>
        </a:p>
      </dgm:t>
    </dgm:pt>
    <dgm:pt modelId="{F0EC7E59-82B9-49DA-A133-0B8691E22449}" type="parTrans" cxnId="{70C6F182-479F-49CE-AC9E-15BE50D764E9}">
      <dgm:prSet/>
      <dgm:spPr>
        <a:xfrm>
          <a:off x="4335462" y="2380732"/>
          <a:ext cx="1276240" cy="1518991"/>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4496B0EA-E7BC-4FA2-BAF6-B7A8B1566250}" type="sibTrans" cxnId="{70C6F182-479F-49CE-AC9E-15BE50D764E9}">
      <dgm:prSet/>
      <dgm:spPr/>
      <dgm:t>
        <a:bodyPr/>
        <a:lstStyle/>
        <a:p>
          <a:pPr algn="ctr"/>
          <a:endParaRPr lang="es-ES"/>
        </a:p>
      </dgm:t>
    </dgm:pt>
    <dgm:pt modelId="{5091308D-5E4C-4FFB-BAE3-BD914593A19D}" type="asst">
      <dgm:prSet/>
      <dgm:spPr>
        <a:xfrm>
          <a:off x="6892258" y="3897261"/>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a:solidFill>
                <a:sysClr val="windowText" lastClr="000000">
                  <a:hueOff val="0"/>
                  <a:satOff val="0"/>
                  <a:lumOff val="0"/>
                  <a:alphaOff val="0"/>
                </a:sysClr>
              </a:solidFill>
              <a:latin typeface="Calibri" panose="020F0502020204030204"/>
              <a:ea typeface="+mn-ea"/>
              <a:cs typeface="+mn-cs"/>
            </a:rPr>
            <a:t>SANEAMIENTO.</a:t>
          </a:r>
        </a:p>
      </dgm:t>
    </dgm:pt>
    <dgm:pt modelId="{52011E29-5A3D-40F1-AFC7-0A412D47F67D}" type="parTrans" cxnId="{7D2C38A4-87BC-47CE-B882-608B6399787E}">
      <dgm:prSet/>
      <dgm:spPr>
        <a:xfrm>
          <a:off x="6773766" y="3807935"/>
          <a:ext cx="91440" cy="214191"/>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47F0CDA7-3724-415B-A9DD-27301CDB15E3}" type="sibTrans" cxnId="{7D2C38A4-87BC-47CE-B882-608B6399787E}">
      <dgm:prSet/>
      <dgm:spPr/>
      <dgm:t>
        <a:bodyPr/>
        <a:lstStyle/>
        <a:p>
          <a:pPr algn="ctr"/>
          <a:endParaRPr lang="es-ES"/>
        </a:p>
      </dgm:t>
    </dgm:pt>
    <dgm:pt modelId="{8F737095-4AD5-4048-8D43-342E1086135B}" type="asst">
      <dgm:prSet custT="1"/>
      <dgm:spPr>
        <a:xfrm>
          <a:off x="6241669" y="3895927"/>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UNIDAD DE LA NIÑEZ, ADOLESCENCIA Y JUVENTUD</a:t>
          </a:r>
          <a:r>
            <a:rPr lang="es-ES" sz="500">
              <a:solidFill>
                <a:sysClr val="windowText" lastClr="000000">
                  <a:hueOff val="0"/>
                  <a:satOff val="0"/>
                  <a:lumOff val="0"/>
                  <a:alphaOff val="0"/>
                </a:sysClr>
              </a:solidFill>
              <a:latin typeface="Calibri" panose="020F0502020204030204"/>
              <a:ea typeface="+mn-ea"/>
              <a:cs typeface="+mn-cs"/>
            </a:rPr>
            <a:t>.</a:t>
          </a:r>
        </a:p>
      </dgm:t>
    </dgm:pt>
    <dgm:pt modelId="{15E00419-3463-450F-8067-5A15698510B0}" type="parTrans" cxnId="{76CAC59F-C82A-4FB8-B1EF-6969F8C8DF32}">
      <dgm:prSet/>
      <dgm:spPr>
        <a:xfrm>
          <a:off x="6695411" y="3807935"/>
          <a:ext cx="91440" cy="212858"/>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2B1A7F77-9308-47FB-A85D-33E2F6A8D9F4}" type="sibTrans" cxnId="{76CAC59F-C82A-4FB8-B1EF-6969F8C8DF32}">
      <dgm:prSet/>
      <dgm:spPr/>
      <dgm:t>
        <a:bodyPr/>
        <a:lstStyle/>
        <a:p>
          <a:pPr algn="ctr"/>
          <a:endParaRPr lang="es-ES"/>
        </a:p>
      </dgm:t>
    </dgm:pt>
    <dgm:pt modelId="{53A9F55E-AD5A-4974-8D42-350027C3A3EF}" type="asst">
      <dgm:prSet/>
      <dgm:spPr>
        <a:xfrm>
          <a:off x="6886844" y="4266873"/>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a:solidFill>
                <a:sysClr val="windowText" lastClr="000000">
                  <a:hueOff val="0"/>
                  <a:satOff val="0"/>
                  <a:lumOff val="0"/>
                  <a:alphaOff val="0"/>
                </a:sysClr>
              </a:solidFill>
              <a:latin typeface="Calibri" panose="020F0502020204030204"/>
              <a:ea typeface="+mn-ea"/>
              <a:cs typeface="+mn-cs"/>
            </a:rPr>
            <a:t>SEGURIDAD ALIMENTARIA Y NUTRICIONAL.</a:t>
          </a:r>
        </a:p>
      </dgm:t>
    </dgm:pt>
    <dgm:pt modelId="{1CA89376-D732-4C15-8F35-25FD2ED84862}" type="parTrans" cxnId="{EA215455-A207-4A5C-9519-F591AEA0CFAA}">
      <dgm:prSet/>
      <dgm:spPr>
        <a:xfrm>
          <a:off x="6773766" y="3807935"/>
          <a:ext cx="91440" cy="583803"/>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360D257F-2E1F-469D-80CE-1FC9A70E8803}" type="sibTrans" cxnId="{EA215455-A207-4A5C-9519-F591AEA0CFAA}">
      <dgm:prSet/>
      <dgm:spPr/>
      <dgm:t>
        <a:bodyPr/>
        <a:lstStyle/>
        <a:p>
          <a:pPr algn="ctr"/>
          <a:endParaRPr lang="es-ES"/>
        </a:p>
      </dgm:t>
    </dgm:pt>
    <dgm:pt modelId="{C491D0EC-9CB1-4407-81B1-81CDA310C285}" type="asst">
      <dgm:prSet/>
      <dgm:spPr>
        <a:xfrm>
          <a:off x="6241669" y="4266873"/>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a:solidFill>
                <a:sysClr val="windowText" lastClr="000000">
                  <a:hueOff val="0"/>
                  <a:satOff val="0"/>
                  <a:lumOff val="0"/>
                  <a:alphaOff val="0"/>
                </a:sysClr>
              </a:solidFill>
              <a:latin typeface="Calibri" panose="020F0502020204030204"/>
              <a:ea typeface="+mn-ea"/>
              <a:cs typeface="+mn-cs"/>
            </a:rPr>
            <a:t>UNIDAD DEL ADULTO MAYOR.</a:t>
          </a:r>
        </a:p>
      </dgm:t>
    </dgm:pt>
    <dgm:pt modelId="{276DECD4-B439-405F-94B8-62BFF69703A3}" type="parTrans" cxnId="{037881AF-C0BD-41A3-A940-D6DDC9BC3F52}">
      <dgm:prSet/>
      <dgm:spPr>
        <a:xfrm>
          <a:off x="6695411" y="3807935"/>
          <a:ext cx="91440" cy="583803"/>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BBA0C782-E82C-4929-836F-0661A26399B0}" type="sibTrans" cxnId="{037881AF-C0BD-41A3-A940-D6DDC9BC3F52}">
      <dgm:prSet/>
      <dgm:spPr/>
      <dgm:t>
        <a:bodyPr/>
        <a:lstStyle/>
        <a:p>
          <a:pPr algn="ctr"/>
          <a:endParaRPr lang="es-ES"/>
        </a:p>
      </dgm:t>
    </dgm:pt>
    <dgm:pt modelId="{79DF72B5-A58C-454E-8520-482E651729B6}">
      <dgm:prSet custT="1"/>
      <dgm:spPr>
        <a:xfrm>
          <a:off x="4074094" y="356360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GERENCIA DE DESARROLLO TERRITORIAL.</a:t>
          </a:r>
        </a:p>
      </dgm:t>
    </dgm:pt>
    <dgm:pt modelId="{20CE2437-EA25-400C-B96E-4E8D882813C2}" type="parTrans" cxnId="{725DD405-07C5-4D78-9A4F-33B3C7C75E87}">
      <dgm:prSet/>
      <dgm:spPr>
        <a:xfrm>
          <a:off x="4278105" y="2380732"/>
          <a:ext cx="91440" cy="1182873"/>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8DC36611-ADE5-419C-B2F7-E12B0DCB86C9}" type="sibTrans" cxnId="{725DD405-07C5-4D78-9A4F-33B3C7C75E87}">
      <dgm:prSet/>
      <dgm:spPr/>
      <dgm:t>
        <a:bodyPr/>
        <a:lstStyle/>
        <a:p>
          <a:pPr algn="ctr"/>
          <a:endParaRPr lang="es-ES"/>
        </a:p>
      </dgm:t>
    </dgm:pt>
    <dgm:pt modelId="{A2D60EC3-8425-4782-9186-4B10718BFA12}" type="asst">
      <dgm:prSet custT="1"/>
      <dgm:spPr>
        <a:xfrm>
          <a:off x="3775290" y="391225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CAMINOS Y CALLES</a:t>
          </a:r>
          <a:r>
            <a:rPr lang="es-ES" sz="500">
              <a:solidFill>
                <a:sysClr val="windowText" lastClr="000000">
                  <a:hueOff val="0"/>
                  <a:satOff val="0"/>
                  <a:lumOff val="0"/>
                  <a:alphaOff val="0"/>
                </a:sysClr>
              </a:solidFill>
              <a:latin typeface="Calibri" panose="020F0502020204030204"/>
              <a:ea typeface="+mn-ea"/>
              <a:cs typeface="+mn-cs"/>
            </a:rPr>
            <a:t>.</a:t>
          </a:r>
        </a:p>
      </dgm:t>
    </dgm:pt>
    <dgm:pt modelId="{666328FD-C59F-465B-A05A-5754A105425E}" type="parTrans" cxnId="{DE39AC8E-39AF-4079-9434-46DEC35DE91C}">
      <dgm:prSet/>
      <dgm:spPr>
        <a:xfrm>
          <a:off x="4229032" y="3813336"/>
          <a:ext cx="91440" cy="223783"/>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1AC70392-9F22-4EE4-A667-DB53A8895CE8}" type="sibTrans" cxnId="{DE39AC8E-39AF-4079-9434-46DEC35DE91C}">
      <dgm:prSet/>
      <dgm:spPr/>
      <dgm:t>
        <a:bodyPr/>
        <a:lstStyle/>
        <a:p>
          <a:pPr algn="ctr"/>
          <a:endParaRPr lang="es-ES"/>
        </a:p>
      </dgm:t>
    </dgm:pt>
    <dgm:pt modelId="{79D2E44D-407A-4EBF-A194-4897A475C2DF}" type="asst">
      <dgm:prSet custT="1"/>
      <dgm:spPr>
        <a:xfrm>
          <a:off x="4387806" y="425870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UMPDE.</a:t>
          </a:r>
        </a:p>
      </dgm:t>
    </dgm:pt>
    <dgm:pt modelId="{4CA65337-839E-454B-AEB9-7CE71A4A54E4}" type="parTrans" cxnId="{BF8CA44F-6291-48BE-9117-E340352AE8BE}">
      <dgm:prSet/>
      <dgm:spPr>
        <a:xfrm>
          <a:off x="4278105" y="3813336"/>
          <a:ext cx="91440" cy="570238"/>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F5009E5A-ECD1-4125-965A-6DB059DA8706}" type="sibTrans" cxnId="{BF8CA44F-6291-48BE-9117-E340352AE8BE}">
      <dgm:prSet/>
      <dgm:spPr/>
      <dgm:t>
        <a:bodyPr/>
        <a:lstStyle/>
        <a:p>
          <a:pPr algn="ctr"/>
          <a:endParaRPr lang="es-ES"/>
        </a:p>
      </dgm:t>
    </dgm:pt>
    <dgm:pt modelId="{0263B79E-6788-41CD-87E5-BF225F4AD259}" type="asst">
      <dgm:prSet custT="1"/>
      <dgm:spPr>
        <a:xfrm>
          <a:off x="3767124" y="425870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PARTICIPACION CIUDADANA Y PROMOCION SOCIAL</a:t>
          </a:r>
          <a:r>
            <a:rPr lang="es-ES" sz="500">
              <a:solidFill>
                <a:sysClr val="windowText" lastClr="000000">
                  <a:hueOff val="0"/>
                  <a:satOff val="0"/>
                  <a:lumOff val="0"/>
                  <a:alphaOff val="0"/>
                </a:sysClr>
              </a:solidFill>
              <a:latin typeface="Calibri" panose="020F0502020204030204"/>
              <a:ea typeface="+mn-ea"/>
              <a:cs typeface="+mn-cs"/>
            </a:rPr>
            <a:t>.</a:t>
          </a:r>
        </a:p>
      </dgm:t>
    </dgm:pt>
    <dgm:pt modelId="{110BB51F-331B-4D23-84A8-BE63263A2537}" type="parTrans" cxnId="{50FC1601-056F-47C7-99E0-E8E028596617}">
      <dgm:prSet/>
      <dgm:spPr>
        <a:xfrm>
          <a:off x="4220866" y="3813336"/>
          <a:ext cx="91440" cy="570238"/>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3BA42F13-C62C-4C20-8433-4D7D580B7A00}" type="sibTrans" cxnId="{50FC1601-056F-47C7-99E0-E8E028596617}">
      <dgm:prSet/>
      <dgm:spPr/>
      <dgm:t>
        <a:bodyPr/>
        <a:lstStyle/>
        <a:p>
          <a:pPr algn="ctr"/>
          <a:endParaRPr lang="es-ES"/>
        </a:p>
      </dgm:t>
    </dgm:pt>
    <dgm:pt modelId="{C4D7F81B-4DFB-4A9F-B599-4121D03AF06C}" type="asst">
      <dgm:prSet custT="1"/>
      <dgm:spPr>
        <a:xfrm>
          <a:off x="5032167" y="4272786"/>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TRANSPORTE</a:t>
          </a:r>
        </a:p>
      </dgm:t>
    </dgm:pt>
    <dgm:pt modelId="{4EAA2D18-52CF-4E9E-944D-0B473A518717}" type="parTrans" cxnId="{585F45B0-96BA-4653-9924-6F17C9CDF988}">
      <dgm:prSet/>
      <dgm:spPr>
        <a:xfrm>
          <a:off x="5485909" y="4149454"/>
          <a:ext cx="91440" cy="248197"/>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6CCF3C0E-1B23-430E-8416-6961DD1F5A02}" type="sibTrans" cxnId="{585F45B0-96BA-4653-9924-6F17C9CDF988}">
      <dgm:prSet/>
      <dgm:spPr/>
      <dgm:t>
        <a:bodyPr/>
        <a:lstStyle/>
        <a:p>
          <a:pPr algn="ctr"/>
          <a:endParaRPr lang="es-ES"/>
        </a:p>
      </dgm:t>
    </dgm:pt>
    <dgm:pt modelId="{06B93AD6-1FCE-4AC1-976D-F19C8EAD2C30}" type="asst">
      <dgm:prSet custT="1"/>
      <dgm:spPr>
        <a:xfrm>
          <a:off x="5678575" y="4272786"/>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ALUMBRADDO PUBLICO.</a:t>
          </a:r>
        </a:p>
      </dgm:t>
    </dgm:pt>
    <dgm:pt modelId="{599C86A4-850F-4788-A53A-13FCA8C7DEDE}" type="parTrans" cxnId="{A83502AB-8614-4FAC-8A8A-DC2F62BA9598}">
      <dgm:prSet/>
      <dgm:spPr>
        <a:xfrm>
          <a:off x="5565982" y="4149454"/>
          <a:ext cx="91440" cy="248197"/>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22416A69-650C-4248-92EA-D1BF746AFD6B}" type="sibTrans" cxnId="{A83502AB-8614-4FAC-8A8A-DC2F62BA9598}">
      <dgm:prSet/>
      <dgm:spPr/>
      <dgm:t>
        <a:bodyPr/>
        <a:lstStyle/>
        <a:p>
          <a:pPr algn="ctr"/>
          <a:endParaRPr lang="es-ES"/>
        </a:p>
      </dgm:t>
    </dgm:pt>
    <dgm:pt modelId="{642EF0B1-AA72-4D4B-B227-BE575B23D416}" type="asst">
      <dgm:prSet custT="1"/>
      <dgm:spPr>
        <a:xfrm>
          <a:off x="5683870" y="4608040"/>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ASEO Y RECOLECCION</a:t>
          </a:r>
          <a:r>
            <a:rPr lang="es-ES" sz="500">
              <a:solidFill>
                <a:sysClr val="windowText" lastClr="000000">
                  <a:hueOff val="0"/>
                  <a:satOff val="0"/>
                  <a:lumOff val="0"/>
                  <a:alphaOff val="0"/>
                </a:sysClr>
              </a:solidFill>
              <a:latin typeface="Calibri" panose="020F0502020204030204"/>
              <a:ea typeface="+mn-ea"/>
              <a:cs typeface="+mn-cs"/>
            </a:rPr>
            <a:t>.</a:t>
          </a:r>
        </a:p>
      </dgm:t>
    </dgm:pt>
    <dgm:pt modelId="{A670BA00-4DB5-444F-AC80-94A8F4534572}" type="parTrans" cxnId="{511894EC-CA33-4D4B-91C9-AC065097C693}">
      <dgm:prSet/>
      <dgm:spPr>
        <a:xfrm>
          <a:off x="5565982" y="4149454"/>
          <a:ext cx="91440" cy="583451"/>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5DDCBBEC-E741-4E61-AFB0-5AA518D10E5E}" type="sibTrans" cxnId="{511894EC-CA33-4D4B-91C9-AC065097C693}">
      <dgm:prSet/>
      <dgm:spPr/>
      <dgm:t>
        <a:bodyPr/>
        <a:lstStyle/>
        <a:p>
          <a:pPr algn="ctr"/>
          <a:endParaRPr lang="es-ES"/>
        </a:p>
      </dgm:t>
    </dgm:pt>
    <dgm:pt modelId="{0CD684E8-AACC-4789-9DEA-2C9798328A06}" type="asst">
      <dgm:prSet custT="1"/>
      <dgm:spPr>
        <a:xfrm>
          <a:off x="2984387" y="4284616"/>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CUADRILLA DE MANTENIMIENTO</a:t>
          </a:r>
          <a:r>
            <a:rPr lang="es-ES" sz="500">
              <a:solidFill>
                <a:sysClr val="windowText" lastClr="000000">
                  <a:hueOff val="0"/>
                  <a:satOff val="0"/>
                  <a:lumOff val="0"/>
                  <a:alphaOff val="0"/>
                </a:sysClr>
              </a:solidFill>
              <a:latin typeface="Calibri" panose="020F0502020204030204"/>
              <a:ea typeface="+mn-ea"/>
              <a:cs typeface="+mn-cs"/>
            </a:rPr>
            <a:t>..</a:t>
          </a:r>
        </a:p>
      </dgm:t>
    </dgm:pt>
    <dgm:pt modelId="{292A1323-401B-4758-96B2-8B5EA1E7B810}" type="parTrans" cxnId="{FBA09C9C-1BFC-4948-A7B4-CFD795DD510D}">
      <dgm:prSet/>
      <dgm:spPr>
        <a:xfrm>
          <a:off x="2891968" y="4034131"/>
          <a:ext cx="91440" cy="375350"/>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8E7FC6A8-2257-43D5-982E-B3EC6EB69052}" type="sibTrans" cxnId="{FBA09C9C-1BFC-4948-A7B4-CFD795DD510D}">
      <dgm:prSet/>
      <dgm:spPr/>
      <dgm:t>
        <a:bodyPr/>
        <a:lstStyle/>
        <a:p>
          <a:pPr algn="ctr"/>
          <a:endParaRPr lang="es-ES"/>
        </a:p>
      </dgm:t>
    </dgm:pt>
    <dgm:pt modelId="{5F88AF7E-2C52-474F-A155-4C40C41AF3D7}" type="asst">
      <dgm:prSet custT="1"/>
      <dgm:spPr>
        <a:xfrm>
          <a:off x="2384079" y="3888855"/>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ES" sz="600">
              <a:solidFill>
                <a:sysClr val="windowText" lastClr="000000">
                  <a:hueOff val="0"/>
                  <a:satOff val="0"/>
                  <a:lumOff val="0"/>
                  <a:alphaOff val="0"/>
                </a:sysClr>
              </a:solidFill>
              <a:latin typeface="Calibri" panose="020F0502020204030204"/>
              <a:ea typeface="+mn-ea"/>
              <a:cs typeface="+mn-cs"/>
            </a:rPr>
            <a:t>RELLENO SANITARIO</a:t>
          </a:r>
          <a:r>
            <a:rPr lang="es-ES" sz="500">
              <a:solidFill>
                <a:sysClr val="windowText" lastClr="000000">
                  <a:hueOff val="0"/>
                  <a:satOff val="0"/>
                  <a:lumOff val="0"/>
                  <a:alphaOff val="0"/>
                </a:sysClr>
              </a:solidFill>
              <a:latin typeface="Calibri" panose="020F0502020204030204"/>
              <a:ea typeface="+mn-ea"/>
              <a:cs typeface="+mn-cs"/>
            </a:rPr>
            <a:t>.</a:t>
          </a:r>
        </a:p>
      </dgm:t>
    </dgm:pt>
    <dgm:pt modelId="{3CEC2FFC-E479-4789-9E70-0C3CA67D11CE}" type="parTrans" cxnId="{5F844800-3FCD-4F78-8298-593846054FED}">
      <dgm:prSet/>
      <dgm:spPr>
        <a:xfrm>
          <a:off x="2837821" y="3968001"/>
          <a:ext cx="91440" cy="91440"/>
        </a:xfrm>
        <a:noFill/>
        <a:ln w="12700" cap="flat" cmpd="sng" algn="ctr">
          <a:solidFill>
            <a:srgbClr val="4472C4">
              <a:shade val="80000"/>
              <a:hueOff val="0"/>
              <a:satOff val="0"/>
              <a:lumOff val="0"/>
              <a:alphaOff val="0"/>
            </a:srgbClr>
          </a:solidFill>
          <a:prstDash val="solid"/>
          <a:miter lim="800000"/>
        </a:ln>
        <a:effectLst/>
      </dgm:spPr>
      <dgm:t>
        <a:bodyPr/>
        <a:lstStyle/>
        <a:p>
          <a:endParaRPr lang="es-ES"/>
        </a:p>
      </dgm:t>
    </dgm:pt>
    <dgm:pt modelId="{526779E6-C2C7-4CB5-8646-61BA8CD7D426}" type="sibTrans" cxnId="{5F844800-3FCD-4F78-8298-593846054FED}">
      <dgm:prSet/>
      <dgm:spPr/>
      <dgm:t>
        <a:bodyPr/>
        <a:lstStyle/>
        <a:p>
          <a:endParaRPr lang="es-ES"/>
        </a:p>
      </dgm:t>
    </dgm:pt>
    <dgm:pt modelId="{7827FC14-8137-4D59-BB52-4EC32C316C95}">
      <dgm:prSet phldrT="[Texto]" custT="1"/>
      <dgm:spPr>
        <a:xfrm>
          <a:off x="2687957" y="3899067"/>
          <a:ext cx="499462" cy="135064"/>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endParaRPr lang="es-SV" sz="600">
            <a:solidFill>
              <a:sysClr val="windowText" lastClr="000000">
                <a:hueOff val="0"/>
                <a:satOff val="0"/>
                <a:lumOff val="0"/>
                <a:alphaOff val="0"/>
              </a:sysClr>
            </a:solidFill>
            <a:latin typeface="Calibri" panose="020F0502020204030204"/>
            <a:ea typeface="+mn-ea"/>
            <a:cs typeface="+mn-cs"/>
          </a:endParaRPr>
        </a:p>
      </dgm:t>
    </dgm:pt>
    <dgm:pt modelId="{B3F7EE18-38A5-4BDC-BED8-51EBBC67F378}" type="sibTrans" cxnId="{CC4DED99-E608-4941-9BC4-158F4DABB774}">
      <dgm:prSet/>
      <dgm:spPr/>
      <dgm:t>
        <a:bodyPr/>
        <a:lstStyle/>
        <a:p>
          <a:pPr algn="ctr"/>
          <a:endParaRPr lang="es-ES"/>
        </a:p>
      </dgm:t>
    </dgm:pt>
    <dgm:pt modelId="{C7DC996C-54AE-406C-B2ED-411EE76F995E}" type="parTrans" cxnId="{CC4DED99-E608-4941-9BC4-158F4DABB774}">
      <dgm:prSet/>
      <dgm:spPr>
        <a:xfrm>
          <a:off x="2937688" y="2380732"/>
          <a:ext cx="1397774" cy="1518334"/>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19B136D2-2BF5-47B6-BE03-5FAF67A8C89D}" type="asst">
      <dgm:prSet custT="1"/>
      <dgm:spPr>
        <a:xfrm>
          <a:off x="3000625" y="3899012"/>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ES" sz="600">
              <a:solidFill>
                <a:sysClr val="windowText" lastClr="000000">
                  <a:hueOff val="0"/>
                  <a:satOff val="0"/>
                  <a:lumOff val="0"/>
                  <a:alphaOff val="0"/>
                </a:sysClr>
              </a:solidFill>
              <a:latin typeface="Calibri" panose="020F0502020204030204"/>
              <a:ea typeface="+mn-ea"/>
              <a:cs typeface="+mn-cs"/>
            </a:rPr>
            <a:t>UNIDAD DE MEDIO AMBIENTE</a:t>
          </a:r>
          <a:r>
            <a:rPr lang="es-ES" sz="500">
              <a:solidFill>
                <a:sysClr val="windowText" lastClr="000000">
                  <a:hueOff val="0"/>
                  <a:satOff val="0"/>
                  <a:lumOff val="0"/>
                  <a:alphaOff val="0"/>
                </a:sysClr>
              </a:solidFill>
              <a:latin typeface="Calibri" panose="020F0502020204030204"/>
              <a:ea typeface="+mn-ea"/>
              <a:cs typeface="+mn-cs"/>
            </a:rPr>
            <a:t>.</a:t>
          </a:r>
        </a:p>
      </dgm:t>
    </dgm:pt>
    <dgm:pt modelId="{CD63BB27-6580-4D4C-A5A1-336F812FB6B6}" type="parTrans" cxnId="{D5D0135E-0E33-42A3-A528-7B5FDF7E6555}">
      <dgm:prSet/>
      <dgm:spPr>
        <a:xfrm>
          <a:off x="2891968" y="3978157"/>
          <a:ext cx="91440" cy="91440"/>
        </a:xfrm>
        <a:noFill/>
        <a:ln w="12700" cap="flat" cmpd="sng" algn="ctr">
          <a:solidFill>
            <a:srgbClr val="4472C4">
              <a:shade val="80000"/>
              <a:hueOff val="0"/>
              <a:satOff val="0"/>
              <a:lumOff val="0"/>
              <a:alphaOff val="0"/>
            </a:srgbClr>
          </a:solidFill>
          <a:prstDash val="solid"/>
          <a:miter lim="800000"/>
        </a:ln>
        <a:effectLst/>
      </dgm:spPr>
      <dgm:t>
        <a:bodyPr/>
        <a:lstStyle/>
        <a:p>
          <a:endParaRPr lang="es-ES"/>
        </a:p>
      </dgm:t>
    </dgm:pt>
    <dgm:pt modelId="{A6EB764A-2F99-4A17-AED8-EE4922E2E982}" type="sibTrans" cxnId="{D5D0135E-0E33-42A3-A528-7B5FDF7E6555}">
      <dgm:prSet/>
      <dgm:spPr/>
      <dgm:t>
        <a:bodyPr/>
        <a:lstStyle/>
        <a:p>
          <a:endParaRPr lang="es-ES"/>
        </a:p>
      </dgm:t>
    </dgm:pt>
    <dgm:pt modelId="{A0874216-B829-4374-9607-1402FBD68608}" type="asst">
      <dgm:prSet custT="1"/>
      <dgm:spPr>
        <a:xfrm>
          <a:off x="4386262" y="3906918"/>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lgn="ctr"/>
          <a:r>
            <a:rPr lang="es-ES" sz="600">
              <a:solidFill>
                <a:sysClr val="windowText" lastClr="000000">
                  <a:hueOff val="0"/>
                  <a:satOff val="0"/>
                  <a:lumOff val="0"/>
                  <a:alphaOff val="0"/>
                </a:sysClr>
              </a:solidFill>
              <a:latin typeface="Calibri" panose="020F0502020204030204"/>
              <a:ea typeface="+mn-ea"/>
              <a:cs typeface="+mn-cs"/>
            </a:rPr>
            <a:t>CENTROS RECREATIVOS</a:t>
          </a:r>
          <a:r>
            <a:rPr lang="es-ES" sz="500">
              <a:solidFill>
                <a:sysClr val="windowText" lastClr="000000">
                  <a:hueOff val="0"/>
                  <a:satOff val="0"/>
                  <a:lumOff val="0"/>
                  <a:alphaOff val="0"/>
                </a:sysClr>
              </a:solidFill>
              <a:latin typeface="Calibri" panose="020F0502020204030204"/>
              <a:ea typeface="+mn-ea"/>
              <a:cs typeface="+mn-cs"/>
            </a:rPr>
            <a:t>.</a:t>
          </a:r>
        </a:p>
      </dgm:t>
    </dgm:pt>
    <dgm:pt modelId="{A3DC0A7D-75FA-4EBF-833B-950013855A9A}" type="sibTrans" cxnId="{F7FFA690-986A-46E8-BDB7-D04D087FCA8A}">
      <dgm:prSet/>
      <dgm:spPr/>
      <dgm:t>
        <a:bodyPr/>
        <a:lstStyle/>
        <a:p>
          <a:pPr algn="ctr"/>
          <a:endParaRPr lang="es-ES"/>
        </a:p>
      </dgm:t>
    </dgm:pt>
    <dgm:pt modelId="{C977F71F-775E-4B32-895F-05A9108C57C2}" type="parTrans" cxnId="{F7FFA690-986A-46E8-BDB7-D04D087FCA8A}">
      <dgm:prSet/>
      <dgm:spPr>
        <a:xfrm>
          <a:off x="4278105" y="3813336"/>
          <a:ext cx="91440" cy="218447"/>
        </a:xfr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s-ES"/>
        </a:p>
      </dgm:t>
    </dgm:pt>
    <dgm:pt modelId="{2C3E2047-1E3E-4822-B873-C3B7B0AEA9E5}" type="asst">
      <dgm:prSet/>
      <dgm:spPr>
        <a:xfrm>
          <a:off x="8083570" y="3904104"/>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ES">
              <a:solidFill>
                <a:sysClr val="windowText" lastClr="000000">
                  <a:hueOff val="0"/>
                  <a:satOff val="0"/>
                  <a:lumOff val="0"/>
                  <a:alphaOff val="0"/>
                </a:sysClr>
              </a:solidFill>
              <a:latin typeface="Calibri" panose="020F0502020204030204"/>
              <a:ea typeface="+mn-ea"/>
              <a:cs typeface="+mn-cs"/>
            </a:rPr>
            <a:t>PROVEEDURIA Y BODEGA.</a:t>
          </a:r>
        </a:p>
      </dgm:t>
    </dgm:pt>
    <dgm:pt modelId="{7A0E1830-BDE6-43CC-9903-3EF724EE21EB}" type="parTrans" cxnId="{70F6EECB-292D-4C7A-AC60-B396167860C9}">
      <dgm:prSet/>
      <dgm:spPr>
        <a:xfrm>
          <a:off x="7968789" y="3807935"/>
          <a:ext cx="91440" cy="221034"/>
        </a:xfrm>
        <a:noFill/>
        <a:ln w="12700" cap="flat" cmpd="sng" algn="ctr">
          <a:solidFill>
            <a:srgbClr val="4472C4">
              <a:shade val="80000"/>
              <a:hueOff val="0"/>
              <a:satOff val="0"/>
              <a:lumOff val="0"/>
              <a:alphaOff val="0"/>
            </a:srgbClr>
          </a:solidFill>
          <a:prstDash val="solid"/>
          <a:miter lim="800000"/>
        </a:ln>
        <a:effectLst/>
      </dgm:spPr>
      <dgm:t>
        <a:bodyPr/>
        <a:lstStyle/>
        <a:p>
          <a:endParaRPr lang="es-ES"/>
        </a:p>
      </dgm:t>
    </dgm:pt>
    <dgm:pt modelId="{08CF2337-7951-4D66-8E8C-B4F0F16A1EEE}" type="sibTrans" cxnId="{70F6EECB-292D-4C7A-AC60-B396167860C9}">
      <dgm:prSet/>
      <dgm:spPr/>
      <dgm:t>
        <a:bodyPr/>
        <a:lstStyle/>
        <a:p>
          <a:endParaRPr lang="es-ES"/>
        </a:p>
      </dgm:t>
    </dgm:pt>
    <dgm:pt modelId="{F1FDAEB2-7FC0-4F28-BAFF-32F85CD308D8}" type="asst">
      <dgm:prSet/>
      <dgm:spPr>
        <a:xfrm>
          <a:off x="7446881" y="3903349"/>
          <a:ext cx="499462" cy="24973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s-ES">
              <a:solidFill>
                <a:sysClr val="windowText" lastClr="000000">
                  <a:hueOff val="0"/>
                  <a:satOff val="0"/>
                  <a:lumOff val="0"/>
                  <a:alphaOff val="0"/>
                </a:sysClr>
              </a:solidFill>
              <a:latin typeface="Calibri" panose="020F0502020204030204"/>
              <a:ea typeface="+mn-ea"/>
              <a:cs typeface="+mn-cs"/>
            </a:rPr>
            <a:t>UNIDAD DE PROYECTOS.</a:t>
          </a:r>
        </a:p>
      </dgm:t>
    </dgm:pt>
    <dgm:pt modelId="{FE629B66-DAEE-4BC0-A7FF-3172C4A46AC2}" type="parTrans" cxnId="{64085455-10C5-4539-9EA0-B3117C8CFF52}">
      <dgm:prSet/>
      <dgm:spPr>
        <a:xfrm>
          <a:off x="7900623" y="3807935"/>
          <a:ext cx="91440" cy="220280"/>
        </a:xfrm>
        <a:noFill/>
        <a:ln w="12700" cap="flat" cmpd="sng" algn="ctr">
          <a:solidFill>
            <a:srgbClr val="4472C4">
              <a:shade val="80000"/>
              <a:hueOff val="0"/>
              <a:satOff val="0"/>
              <a:lumOff val="0"/>
              <a:alphaOff val="0"/>
            </a:srgbClr>
          </a:solidFill>
          <a:prstDash val="solid"/>
          <a:miter lim="800000"/>
        </a:ln>
        <a:effectLst/>
      </dgm:spPr>
      <dgm:t>
        <a:bodyPr/>
        <a:lstStyle/>
        <a:p>
          <a:endParaRPr lang="es-ES"/>
        </a:p>
      </dgm:t>
    </dgm:pt>
    <dgm:pt modelId="{65B8EAAF-25B9-4B2D-B7A6-815B39D1E8FF}" type="sibTrans" cxnId="{64085455-10C5-4539-9EA0-B3117C8CFF52}">
      <dgm:prSet/>
      <dgm:spPr/>
      <dgm:t>
        <a:bodyPr/>
        <a:lstStyle/>
        <a:p>
          <a:endParaRPr lang="es-ES"/>
        </a:p>
      </dgm:t>
    </dgm:pt>
    <dgm:pt modelId="{D51C9B01-8695-45ED-8031-C94CD0A490FD}" type="pres">
      <dgm:prSet presAssocID="{4BB5F730-073D-466A-83A8-BB34CE289896}" presName="hierChild1" presStyleCnt="0">
        <dgm:presLayoutVars>
          <dgm:orgChart val="1"/>
          <dgm:chPref val="1"/>
          <dgm:dir val="rev"/>
          <dgm:animOne val="branch"/>
          <dgm:animLvl val="lvl"/>
          <dgm:resizeHandles/>
        </dgm:presLayoutVars>
      </dgm:prSet>
      <dgm:spPr/>
      <dgm:t>
        <a:bodyPr/>
        <a:lstStyle/>
        <a:p>
          <a:endParaRPr lang="es-MX"/>
        </a:p>
      </dgm:t>
    </dgm:pt>
    <dgm:pt modelId="{EDABB154-4425-43A6-819D-1960655662D2}" type="pres">
      <dgm:prSet presAssocID="{D6088DDB-4298-463E-BBA4-E62E895D6495}" presName="hierRoot1" presStyleCnt="0">
        <dgm:presLayoutVars>
          <dgm:hierBranch val="init"/>
        </dgm:presLayoutVars>
      </dgm:prSet>
      <dgm:spPr/>
    </dgm:pt>
    <dgm:pt modelId="{5711BBEC-FE3A-4E11-A6A6-3C188314F242}" type="pres">
      <dgm:prSet presAssocID="{D6088DDB-4298-463E-BBA4-E62E895D6495}" presName="rootComposite1" presStyleCnt="0"/>
      <dgm:spPr/>
    </dgm:pt>
    <dgm:pt modelId="{55366583-4760-44E2-A961-93C7714D9266}" type="pres">
      <dgm:prSet presAssocID="{D6088DDB-4298-463E-BBA4-E62E895D6495}" presName="rootText1" presStyleLbl="node0" presStyleIdx="0" presStyleCnt="1">
        <dgm:presLayoutVars>
          <dgm:chPref val="3"/>
        </dgm:presLayoutVars>
      </dgm:prSet>
      <dgm:spPr>
        <a:prstGeom prst="rect">
          <a:avLst/>
        </a:prstGeom>
      </dgm:spPr>
      <dgm:t>
        <a:bodyPr/>
        <a:lstStyle/>
        <a:p>
          <a:endParaRPr lang="es-MX"/>
        </a:p>
      </dgm:t>
    </dgm:pt>
    <dgm:pt modelId="{7A5728DC-94AB-477E-923D-46EDE7A07382}" type="pres">
      <dgm:prSet presAssocID="{D6088DDB-4298-463E-BBA4-E62E895D6495}" presName="rootConnector1" presStyleLbl="node1" presStyleIdx="0" presStyleCnt="0"/>
      <dgm:spPr/>
      <dgm:t>
        <a:bodyPr/>
        <a:lstStyle/>
        <a:p>
          <a:endParaRPr lang="es-MX"/>
        </a:p>
      </dgm:t>
    </dgm:pt>
    <dgm:pt modelId="{2D947535-0B8C-470B-A817-643C3ACE5B34}" type="pres">
      <dgm:prSet presAssocID="{D6088DDB-4298-463E-BBA4-E62E895D6495}" presName="hierChild2" presStyleCnt="0"/>
      <dgm:spPr/>
    </dgm:pt>
    <dgm:pt modelId="{E9F0687C-B7FB-41FC-95BD-4BA758F104D5}" type="pres">
      <dgm:prSet presAssocID="{AB31F50B-E585-4FA3-AEAB-9A7BEFE906D2}" presName="Name37" presStyleLbl="parChTrans1D2" presStyleIdx="0" presStyleCnt="10"/>
      <dgm:spPr>
        <a:custGeom>
          <a:avLst/>
          <a:gdLst/>
          <a:ahLst/>
          <a:cxnLst/>
          <a:rect l="0" t="0" r="0" b="0"/>
          <a:pathLst>
            <a:path>
              <a:moveTo>
                <a:pt x="45720" y="0"/>
              </a:moveTo>
              <a:lnTo>
                <a:pt x="45720" y="1877977"/>
              </a:lnTo>
            </a:path>
          </a:pathLst>
        </a:custGeom>
      </dgm:spPr>
      <dgm:t>
        <a:bodyPr/>
        <a:lstStyle/>
        <a:p>
          <a:endParaRPr lang="es-MX"/>
        </a:p>
      </dgm:t>
    </dgm:pt>
    <dgm:pt modelId="{FD19F718-7D7D-4A06-976F-B5264C53A3FE}" type="pres">
      <dgm:prSet presAssocID="{2EE06C8D-0EB6-4E49-9245-9C0327A8DE75}" presName="hierRoot2" presStyleCnt="0">
        <dgm:presLayoutVars>
          <dgm:hierBranch val="init"/>
        </dgm:presLayoutVars>
      </dgm:prSet>
      <dgm:spPr/>
    </dgm:pt>
    <dgm:pt modelId="{20F2A35E-C207-4D17-A3D2-B5F1C86D19D7}" type="pres">
      <dgm:prSet presAssocID="{2EE06C8D-0EB6-4E49-9245-9C0327A8DE75}" presName="rootComposite" presStyleCnt="0"/>
      <dgm:spPr/>
    </dgm:pt>
    <dgm:pt modelId="{7B514767-429A-4B83-8A83-15F53DD4D724}" type="pres">
      <dgm:prSet presAssocID="{2EE06C8D-0EB6-4E49-9245-9C0327A8DE75}" presName="rootText" presStyleLbl="node2" presStyleIdx="0" presStyleCnt="1">
        <dgm:presLayoutVars>
          <dgm:chPref val="3"/>
        </dgm:presLayoutVars>
      </dgm:prSet>
      <dgm:spPr>
        <a:prstGeom prst="rect">
          <a:avLst/>
        </a:prstGeom>
      </dgm:spPr>
      <dgm:t>
        <a:bodyPr/>
        <a:lstStyle/>
        <a:p>
          <a:endParaRPr lang="es-MX"/>
        </a:p>
      </dgm:t>
    </dgm:pt>
    <dgm:pt modelId="{DC4BDAD5-7132-4E79-9018-01BEB929326B}" type="pres">
      <dgm:prSet presAssocID="{2EE06C8D-0EB6-4E49-9245-9C0327A8DE75}" presName="rootConnector" presStyleLbl="node2" presStyleIdx="0" presStyleCnt="1"/>
      <dgm:spPr/>
      <dgm:t>
        <a:bodyPr/>
        <a:lstStyle/>
        <a:p>
          <a:endParaRPr lang="es-MX"/>
        </a:p>
      </dgm:t>
    </dgm:pt>
    <dgm:pt modelId="{B7CB3167-DD65-48F5-BCE1-F4D36964C32B}" type="pres">
      <dgm:prSet presAssocID="{2EE06C8D-0EB6-4E49-9245-9C0327A8DE75}" presName="hierChild4" presStyleCnt="0"/>
      <dgm:spPr/>
    </dgm:pt>
    <dgm:pt modelId="{8B7DF2C5-649F-44B7-9EF2-2C7BF0A03469}" type="pres">
      <dgm:prSet presAssocID="{4F45C1B2-B01B-4CBD-96A6-5B679C75BFBB}" presName="Name37" presStyleLbl="parChTrans1D3" presStyleIdx="0" presStyleCnt="13"/>
      <dgm:spPr>
        <a:custGeom>
          <a:avLst/>
          <a:gdLst/>
          <a:ahLst/>
          <a:cxnLst/>
          <a:rect l="0" t="0" r="0" b="0"/>
          <a:pathLst>
            <a:path>
              <a:moveTo>
                <a:pt x="0" y="0"/>
              </a:moveTo>
              <a:lnTo>
                <a:pt x="0" y="1125028"/>
              </a:lnTo>
              <a:lnTo>
                <a:pt x="3679047" y="1125028"/>
              </a:lnTo>
              <a:lnTo>
                <a:pt x="3679047" y="1177471"/>
              </a:lnTo>
            </a:path>
          </a:pathLst>
        </a:custGeom>
      </dgm:spPr>
      <dgm:t>
        <a:bodyPr/>
        <a:lstStyle/>
        <a:p>
          <a:endParaRPr lang="es-MX"/>
        </a:p>
      </dgm:t>
    </dgm:pt>
    <dgm:pt modelId="{08F8A8D0-E34F-4A0A-B42F-4D13166D87B6}" type="pres">
      <dgm:prSet presAssocID="{68B77084-6EA1-4BFF-83D7-A01122C43E6F}" presName="hierRoot2" presStyleCnt="0">
        <dgm:presLayoutVars>
          <dgm:hierBranch val="init"/>
        </dgm:presLayoutVars>
      </dgm:prSet>
      <dgm:spPr/>
    </dgm:pt>
    <dgm:pt modelId="{1A315AEA-C914-48D2-9C53-0D6AC50CB847}" type="pres">
      <dgm:prSet presAssocID="{68B77084-6EA1-4BFF-83D7-A01122C43E6F}" presName="rootComposite" presStyleCnt="0"/>
      <dgm:spPr/>
    </dgm:pt>
    <dgm:pt modelId="{2B7BAED5-1220-4611-8AD2-2EDB00998982}" type="pres">
      <dgm:prSet presAssocID="{68B77084-6EA1-4BFF-83D7-A01122C43E6F}" presName="rootText" presStyleLbl="node3" presStyleIdx="0" presStyleCnt="7" custLinFactNeighborX="71102" custLinFactNeighborY="3496">
        <dgm:presLayoutVars>
          <dgm:chPref val="3"/>
        </dgm:presLayoutVars>
      </dgm:prSet>
      <dgm:spPr>
        <a:prstGeom prst="rect">
          <a:avLst/>
        </a:prstGeom>
      </dgm:spPr>
      <dgm:t>
        <a:bodyPr/>
        <a:lstStyle/>
        <a:p>
          <a:endParaRPr lang="es-MX"/>
        </a:p>
      </dgm:t>
    </dgm:pt>
    <dgm:pt modelId="{3120881A-38B4-4062-A9BE-0325219BEBDE}" type="pres">
      <dgm:prSet presAssocID="{68B77084-6EA1-4BFF-83D7-A01122C43E6F}" presName="rootConnector" presStyleLbl="node3" presStyleIdx="0" presStyleCnt="7"/>
      <dgm:spPr/>
      <dgm:t>
        <a:bodyPr/>
        <a:lstStyle/>
        <a:p>
          <a:endParaRPr lang="es-MX"/>
        </a:p>
      </dgm:t>
    </dgm:pt>
    <dgm:pt modelId="{9F23F68D-B28F-4AEE-9FCA-9DDA76AD6184}" type="pres">
      <dgm:prSet presAssocID="{68B77084-6EA1-4BFF-83D7-A01122C43E6F}" presName="hierChild4" presStyleCnt="0"/>
      <dgm:spPr/>
    </dgm:pt>
    <dgm:pt modelId="{B06C7DEB-E7F9-4FCF-AC0F-D701339C8DCB}" type="pres">
      <dgm:prSet presAssocID="{68B77084-6EA1-4BFF-83D7-A01122C43E6F}" presName="hierChild5" presStyleCnt="0"/>
      <dgm:spPr/>
    </dgm:pt>
    <dgm:pt modelId="{208D3CD3-979E-416B-A2B1-5BC9558E03AE}" type="pres">
      <dgm:prSet presAssocID="{7A0E1830-BDE6-43CC-9903-3EF724EE21EB}" presName="Name111" presStyleLbl="parChTrans1D4" presStyleIdx="0" presStyleCnt="29"/>
      <dgm:spPr>
        <a:custGeom>
          <a:avLst/>
          <a:gdLst/>
          <a:ahLst/>
          <a:cxnLst/>
          <a:rect l="0" t="0" r="0" b="0"/>
          <a:pathLst>
            <a:path>
              <a:moveTo>
                <a:pt x="45720" y="0"/>
              </a:moveTo>
              <a:lnTo>
                <a:pt x="45720" y="221034"/>
              </a:lnTo>
              <a:lnTo>
                <a:pt x="114780" y="221034"/>
              </a:lnTo>
            </a:path>
          </a:pathLst>
        </a:custGeom>
      </dgm:spPr>
      <dgm:t>
        <a:bodyPr/>
        <a:lstStyle/>
        <a:p>
          <a:endParaRPr lang="es-MX"/>
        </a:p>
      </dgm:t>
    </dgm:pt>
    <dgm:pt modelId="{6634223D-27E7-4FA2-B089-A4FD5A49B961}" type="pres">
      <dgm:prSet presAssocID="{2C3E2047-1E3E-4822-B873-C3B7B0AEA9E5}" presName="hierRoot3" presStyleCnt="0">
        <dgm:presLayoutVars>
          <dgm:hierBranch val="init"/>
        </dgm:presLayoutVars>
      </dgm:prSet>
      <dgm:spPr/>
    </dgm:pt>
    <dgm:pt modelId="{F96F203E-A23F-4A73-B893-E5260FBF04BE}" type="pres">
      <dgm:prSet presAssocID="{2C3E2047-1E3E-4822-B873-C3B7B0AEA9E5}" presName="rootComposite3" presStyleCnt="0"/>
      <dgm:spPr/>
    </dgm:pt>
    <dgm:pt modelId="{F7FD519B-9134-4213-9623-82D1DE41A657}" type="pres">
      <dgm:prSet presAssocID="{2C3E2047-1E3E-4822-B873-C3B7B0AEA9E5}" presName="rootText3" presStyleLbl="asst3" presStyleIdx="0" presStyleCnt="24" custLinFactNeighborX="74429" custLinFactNeighborY="5">
        <dgm:presLayoutVars>
          <dgm:chPref val="3"/>
        </dgm:presLayoutVars>
      </dgm:prSet>
      <dgm:spPr>
        <a:prstGeom prst="rect">
          <a:avLst/>
        </a:prstGeom>
      </dgm:spPr>
      <dgm:t>
        <a:bodyPr/>
        <a:lstStyle/>
        <a:p>
          <a:endParaRPr lang="es-MX"/>
        </a:p>
      </dgm:t>
    </dgm:pt>
    <dgm:pt modelId="{44BECD06-C925-462A-ABC3-BA7CA59827EC}" type="pres">
      <dgm:prSet presAssocID="{2C3E2047-1E3E-4822-B873-C3B7B0AEA9E5}" presName="rootConnector3" presStyleLbl="asst3" presStyleIdx="0" presStyleCnt="24"/>
      <dgm:spPr/>
      <dgm:t>
        <a:bodyPr/>
        <a:lstStyle/>
        <a:p>
          <a:endParaRPr lang="es-MX"/>
        </a:p>
      </dgm:t>
    </dgm:pt>
    <dgm:pt modelId="{53F24BD7-CC98-4A07-8F2B-BFE4C7BDEE26}" type="pres">
      <dgm:prSet presAssocID="{2C3E2047-1E3E-4822-B873-C3B7B0AEA9E5}" presName="hierChild6" presStyleCnt="0"/>
      <dgm:spPr/>
    </dgm:pt>
    <dgm:pt modelId="{1AFC74FA-2897-4249-9D05-4131723940AF}" type="pres">
      <dgm:prSet presAssocID="{2C3E2047-1E3E-4822-B873-C3B7B0AEA9E5}" presName="hierChild7" presStyleCnt="0"/>
      <dgm:spPr/>
    </dgm:pt>
    <dgm:pt modelId="{29B3552C-85F7-4F29-8DE6-2BE00602F658}" type="pres">
      <dgm:prSet presAssocID="{FE629B66-DAEE-4BC0-A7FF-3172C4A46AC2}" presName="Name111" presStyleLbl="parChTrans1D4" presStyleIdx="1" presStyleCnt="29"/>
      <dgm:spPr>
        <a:custGeom>
          <a:avLst/>
          <a:gdLst/>
          <a:ahLst/>
          <a:cxnLst/>
          <a:rect l="0" t="0" r="0" b="0"/>
          <a:pathLst>
            <a:path>
              <a:moveTo>
                <a:pt x="113886" y="0"/>
              </a:moveTo>
              <a:lnTo>
                <a:pt x="113886" y="220280"/>
              </a:lnTo>
              <a:lnTo>
                <a:pt x="45720" y="220280"/>
              </a:lnTo>
            </a:path>
          </a:pathLst>
        </a:custGeom>
      </dgm:spPr>
      <dgm:t>
        <a:bodyPr/>
        <a:lstStyle/>
        <a:p>
          <a:endParaRPr lang="es-MX"/>
        </a:p>
      </dgm:t>
    </dgm:pt>
    <dgm:pt modelId="{D0B0D187-1A27-44A0-9F47-3100C7DEADBD}" type="pres">
      <dgm:prSet presAssocID="{F1FDAEB2-7FC0-4F28-BAFF-32F85CD308D8}" presName="hierRoot3" presStyleCnt="0">
        <dgm:presLayoutVars>
          <dgm:hierBranch val="init"/>
        </dgm:presLayoutVars>
      </dgm:prSet>
      <dgm:spPr/>
    </dgm:pt>
    <dgm:pt modelId="{9B81E274-853E-4389-8879-C3E2EDAFFFDC}" type="pres">
      <dgm:prSet presAssocID="{F1FDAEB2-7FC0-4F28-BAFF-32F85CD308D8}" presName="rootComposite3" presStyleCnt="0"/>
      <dgm:spPr/>
    </dgm:pt>
    <dgm:pt modelId="{3A9A709E-74D6-4041-B335-0EB5861338D7}" type="pres">
      <dgm:prSet presAssocID="{F1FDAEB2-7FC0-4F28-BAFF-32F85CD308D8}" presName="rootText3" presStyleLbl="asst3" presStyleIdx="1" presStyleCnt="24" custLinFactNeighborX="67954" custLinFactNeighborY="-297">
        <dgm:presLayoutVars>
          <dgm:chPref val="3"/>
        </dgm:presLayoutVars>
      </dgm:prSet>
      <dgm:spPr>
        <a:prstGeom prst="rect">
          <a:avLst/>
        </a:prstGeom>
      </dgm:spPr>
      <dgm:t>
        <a:bodyPr/>
        <a:lstStyle/>
        <a:p>
          <a:endParaRPr lang="es-MX"/>
        </a:p>
      </dgm:t>
    </dgm:pt>
    <dgm:pt modelId="{1AE8D43B-2162-4277-A87A-382F481C7151}" type="pres">
      <dgm:prSet presAssocID="{F1FDAEB2-7FC0-4F28-BAFF-32F85CD308D8}" presName="rootConnector3" presStyleLbl="asst3" presStyleIdx="1" presStyleCnt="24"/>
      <dgm:spPr/>
      <dgm:t>
        <a:bodyPr/>
        <a:lstStyle/>
        <a:p>
          <a:endParaRPr lang="es-MX"/>
        </a:p>
      </dgm:t>
    </dgm:pt>
    <dgm:pt modelId="{3DAC7DED-141E-4D64-8B50-D910A760E214}" type="pres">
      <dgm:prSet presAssocID="{F1FDAEB2-7FC0-4F28-BAFF-32F85CD308D8}" presName="hierChild6" presStyleCnt="0"/>
      <dgm:spPr/>
    </dgm:pt>
    <dgm:pt modelId="{435DA1A4-4DBE-4F32-A1DC-CF242B77C707}" type="pres">
      <dgm:prSet presAssocID="{F1FDAEB2-7FC0-4F28-BAFF-32F85CD308D8}" presName="hierChild7" presStyleCnt="0"/>
      <dgm:spPr/>
    </dgm:pt>
    <dgm:pt modelId="{85167876-F462-47AA-9DC3-D17C9E409B39}" type="pres">
      <dgm:prSet presAssocID="{96D2B0B3-41BA-4294-8134-DCE028EC3786}" presName="Name37" presStyleLbl="parChTrans1D3" presStyleIdx="1" presStyleCnt="13"/>
      <dgm:spPr>
        <a:custGeom>
          <a:avLst/>
          <a:gdLst/>
          <a:ahLst/>
          <a:cxnLst/>
          <a:rect l="0" t="0" r="0" b="0"/>
          <a:pathLst>
            <a:path>
              <a:moveTo>
                <a:pt x="0" y="0"/>
              </a:moveTo>
              <a:lnTo>
                <a:pt x="0" y="1125028"/>
              </a:lnTo>
              <a:lnTo>
                <a:pt x="2484024" y="1125028"/>
              </a:lnTo>
              <a:lnTo>
                <a:pt x="2484024" y="1177471"/>
              </a:lnTo>
            </a:path>
          </a:pathLst>
        </a:custGeom>
      </dgm:spPr>
      <dgm:t>
        <a:bodyPr/>
        <a:lstStyle/>
        <a:p>
          <a:endParaRPr lang="es-MX"/>
        </a:p>
      </dgm:t>
    </dgm:pt>
    <dgm:pt modelId="{FF668F4C-F47F-4C4A-BF2F-CC138468CF88}" type="pres">
      <dgm:prSet presAssocID="{4DD256D6-0DFD-466C-86C3-63656582C020}" presName="hierRoot2" presStyleCnt="0">
        <dgm:presLayoutVars>
          <dgm:hierBranch val="init"/>
        </dgm:presLayoutVars>
      </dgm:prSet>
      <dgm:spPr/>
    </dgm:pt>
    <dgm:pt modelId="{9ED96D81-83E6-4895-B262-0D72AF9AF91A}" type="pres">
      <dgm:prSet presAssocID="{4DD256D6-0DFD-466C-86C3-63656582C020}" presName="rootComposite" presStyleCnt="0"/>
      <dgm:spPr/>
    </dgm:pt>
    <dgm:pt modelId="{B91E1168-FC02-421E-A2E7-3102203A156E}" type="pres">
      <dgm:prSet presAssocID="{4DD256D6-0DFD-466C-86C3-63656582C020}" presName="rootText" presStyleLbl="node3" presStyleIdx="1" presStyleCnt="7" custLinFactNeighborX="73840" custLinFactNeighborY="3496">
        <dgm:presLayoutVars>
          <dgm:chPref val="3"/>
        </dgm:presLayoutVars>
      </dgm:prSet>
      <dgm:spPr>
        <a:prstGeom prst="rect">
          <a:avLst/>
        </a:prstGeom>
      </dgm:spPr>
      <dgm:t>
        <a:bodyPr/>
        <a:lstStyle/>
        <a:p>
          <a:endParaRPr lang="es-MX"/>
        </a:p>
      </dgm:t>
    </dgm:pt>
    <dgm:pt modelId="{14D08BA9-6137-4EA0-AEC6-726E27BF0446}" type="pres">
      <dgm:prSet presAssocID="{4DD256D6-0DFD-466C-86C3-63656582C020}" presName="rootConnector" presStyleLbl="node3" presStyleIdx="1" presStyleCnt="7"/>
      <dgm:spPr/>
      <dgm:t>
        <a:bodyPr/>
        <a:lstStyle/>
        <a:p>
          <a:endParaRPr lang="es-MX"/>
        </a:p>
      </dgm:t>
    </dgm:pt>
    <dgm:pt modelId="{754882A5-1A77-49B0-9097-6354A6319430}" type="pres">
      <dgm:prSet presAssocID="{4DD256D6-0DFD-466C-86C3-63656582C020}" presName="hierChild4" presStyleCnt="0"/>
      <dgm:spPr/>
    </dgm:pt>
    <dgm:pt modelId="{205DACC1-3B28-4C52-82B1-B48030F5DD78}" type="pres">
      <dgm:prSet presAssocID="{48103A1D-5A8D-4090-8C55-D34AC0F9CC75}" presName="Name37" presStyleLbl="parChTrans1D4" presStyleIdx="2" presStyleCnt="29"/>
      <dgm:spPr>
        <a:custGeom>
          <a:avLst/>
          <a:gdLst/>
          <a:ahLst/>
          <a:cxnLst/>
          <a:rect l="0" t="0" r="0" b="0"/>
          <a:pathLst>
            <a:path>
              <a:moveTo>
                <a:pt x="45720" y="0"/>
              </a:moveTo>
              <a:lnTo>
                <a:pt x="45720" y="922094"/>
              </a:lnTo>
              <a:lnTo>
                <a:pt x="111054" y="922094"/>
              </a:lnTo>
            </a:path>
          </a:pathLst>
        </a:custGeom>
      </dgm:spPr>
      <dgm:t>
        <a:bodyPr/>
        <a:lstStyle/>
        <a:p>
          <a:endParaRPr lang="es-MX"/>
        </a:p>
      </dgm:t>
    </dgm:pt>
    <dgm:pt modelId="{23883CEB-B7A2-40E6-8ABF-B0751986BB81}" type="pres">
      <dgm:prSet presAssocID="{9FB4A42E-9724-4E96-8B17-AE184245D477}" presName="hierRoot2" presStyleCnt="0">
        <dgm:presLayoutVars>
          <dgm:hierBranch val="init"/>
        </dgm:presLayoutVars>
      </dgm:prSet>
      <dgm:spPr/>
    </dgm:pt>
    <dgm:pt modelId="{8D390D1D-19F9-4079-B0A0-1E53D0BA031D}" type="pres">
      <dgm:prSet presAssocID="{9FB4A42E-9724-4E96-8B17-AE184245D477}" presName="rootComposite" presStyleCnt="0"/>
      <dgm:spPr/>
    </dgm:pt>
    <dgm:pt modelId="{9ADC397B-1DA4-40DE-A891-702342E8126A}" type="pres">
      <dgm:prSet presAssocID="{9FB4A42E-9724-4E96-8B17-AE184245D477}" presName="rootText" presStyleLbl="node4" presStyleIdx="0" presStyleCnt="5" custLinFactNeighborX="71921" custLinFactNeighborY="-3269">
        <dgm:presLayoutVars>
          <dgm:chPref val="3"/>
        </dgm:presLayoutVars>
      </dgm:prSet>
      <dgm:spPr>
        <a:prstGeom prst="rect">
          <a:avLst/>
        </a:prstGeom>
      </dgm:spPr>
      <dgm:t>
        <a:bodyPr/>
        <a:lstStyle/>
        <a:p>
          <a:endParaRPr lang="es-MX"/>
        </a:p>
      </dgm:t>
    </dgm:pt>
    <dgm:pt modelId="{7C91AE95-A741-4AF1-B051-5F51723DA86F}" type="pres">
      <dgm:prSet presAssocID="{9FB4A42E-9724-4E96-8B17-AE184245D477}" presName="rootConnector" presStyleLbl="node4" presStyleIdx="0" presStyleCnt="5"/>
      <dgm:spPr/>
      <dgm:t>
        <a:bodyPr/>
        <a:lstStyle/>
        <a:p>
          <a:endParaRPr lang="es-MX"/>
        </a:p>
      </dgm:t>
    </dgm:pt>
    <dgm:pt modelId="{65AFDBFF-02CE-47E4-BEF2-5C4368AD2EE6}" type="pres">
      <dgm:prSet presAssocID="{9FB4A42E-9724-4E96-8B17-AE184245D477}" presName="hierChild4" presStyleCnt="0"/>
      <dgm:spPr/>
    </dgm:pt>
    <dgm:pt modelId="{9765118E-DF45-4DF9-B79F-96CE5120DAAA}" type="pres">
      <dgm:prSet presAssocID="{9FB4A42E-9724-4E96-8B17-AE184245D477}" presName="hierChild5" presStyleCnt="0"/>
      <dgm:spPr/>
    </dgm:pt>
    <dgm:pt modelId="{D5E47AD9-1A17-44EE-ACD6-14695713621F}" type="pres">
      <dgm:prSet presAssocID="{4DD256D6-0DFD-466C-86C3-63656582C020}" presName="hierChild5" presStyleCnt="0"/>
      <dgm:spPr/>
    </dgm:pt>
    <dgm:pt modelId="{DC60096E-2E5F-41F4-96FB-F0899B9D0409}" type="pres">
      <dgm:prSet presAssocID="{52011E29-5A3D-40F1-AFC7-0A412D47F67D}" presName="Name111" presStyleLbl="parChTrans1D4" presStyleIdx="3" presStyleCnt="29"/>
      <dgm:spPr>
        <a:custGeom>
          <a:avLst/>
          <a:gdLst/>
          <a:ahLst/>
          <a:cxnLst/>
          <a:rect l="0" t="0" r="0" b="0"/>
          <a:pathLst>
            <a:path>
              <a:moveTo>
                <a:pt x="45720" y="0"/>
              </a:moveTo>
              <a:lnTo>
                <a:pt x="45720" y="214191"/>
              </a:lnTo>
              <a:lnTo>
                <a:pt x="118491" y="214191"/>
              </a:lnTo>
            </a:path>
          </a:pathLst>
        </a:custGeom>
      </dgm:spPr>
      <dgm:t>
        <a:bodyPr/>
        <a:lstStyle/>
        <a:p>
          <a:endParaRPr lang="es-MX"/>
        </a:p>
      </dgm:t>
    </dgm:pt>
    <dgm:pt modelId="{BED88D1A-FC3C-4DF2-9A12-43E57DE1348F}" type="pres">
      <dgm:prSet presAssocID="{5091308D-5E4C-4FFB-BAE3-BD914593A19D}" presName="hierRoot3" presStyleCnt="0">
        <dgm:presLayoutVars>
          <dgm:hierBranch val="init"/>
        </dgm:presLayoutVars>
      </dgm:prSet>
      <dgm:spPr/>
    </dgm:pt>
    <dgm:pt modelId="{E687FE02-88E2-4D9B-AF64-5C4D8465C5B3}" type="pres">
      <dgm:prSet presAssocID="{5091308D-5E4C-4FFB-BAE3-BD914593A19D}" presName="rootComposite3" presStyleCnt="0"/>
      <dgm:spPr/>
    </dgm:pt>
    <dgm:pt modelId="{ABEF09F6-1A85-48D3-9A1A-2077FC83CFEA}" type="pres">
      <dgm:prSet presAssocID="{5091308D-5E4C-4FFB-BAE3-BD914593A19D}" presName="rootText3" presStyleLbl="asst3" presStyleIdx="2" presStyleCnt="24" custLinFactNeighborX="77910" custLinFactNeighborY="-2735">
        <dgm:presLayoutVars>
          <dgm:chPref val="3"/>
        </dgm:presLayoutVars>
      </dgm:prSet>
      <dgm:spPr>
        <a:prstGeom prst="rect">
          <a:avLst/>
        </a:prstGeom>
      </dgm:spPr>
      <dgm:t>
        <a:bodyPr/>
        <a:lstStyle/>
        <a:p>
          <a:endParaRPr lang="es-MX"/>
        </a:p>
      </dgm:t>
    </dgm:pt>
    <dgm:pt modelId="{4B538FE2-852F-4A71-848F-F676886C33DE}" type="pres">
      <dgm:prSet presAssocID="{5091308D-5E4C-4FFB-BAE3-BD914593A19D}" presName="rootConnector3" presStyleLbl="asst3" presStyleIdx="2" presStyleCnt="24"/>
      <dgm:spPr/>
      <dgm:t>
        <a:bodyPr/>
        <a:lstStyle/>
        <a:p>
          <a:endParaRPr lang="es-MX"/>
        </a:p>
      </dgm:t>
    </dgm:pt>
    <dgm:pt modelId="{218FB703-428A-4D21-8DC4-15973CDA8362}" type="pres">
      <dgm:prSet presAssocID="{5091308D-5E4C-4FFB-BAE3-BD914593A19D}" presName="hierChild6" presStyleCnt="0"/>
      <dgm:spPr/>
    </dgm:pt>
    <dgm:pt modelId="{595AC4BA-0825-417C-8DC0-3D1F1D7B39C5}" type="pres">
      <dgm:prSet presAssocID="{5091308D-5E4C-4FFB-BAE3-BD914593A19D}" presName="hierChild7" presStyleCnt="0"/>
      <dgm:spPr/>
    </dgm:pt>
    <dgm:pt modelId="{4D4B7C39-CC01-4DF1-9DD3-667A8E4AAB93}" type="pres">
      <dgm:prSet presAssocID="{15E00419-3463-450F-8067-5A15698510B0}" presName="Name111" presStyleLbl="parChTrans1D4" presStyleIdx="4" presStyleCnt="29"/>
      <dgm:spPr>
        <a:custGeom>
          <a:avLst/>
          <a:gdLst/>
          <a:ahLst/>
          <a:cxnLst/>
          <a:rect l="0" t="0" r="0" b="0"/>
          <a:pathLst>
            <a:path>
              <a:moveTo>
                <a:pt x="124075" y="0"/>
              </a:moveTo>
              <a:lnTo>
                <a:pt x="124075" y="212858"/>
              </a:lnTo>
              <a:lnTo>
                <a:pt x="45720" y="212858"/>
              </a:lnTo>
            </a:path>
          </a:pathLst>
        </a:custGeom>
      </dgm:spPr>
      <dgm:t>
        <a:bodyPr/>
        <a:lstStyle/>
        <a:p>
          <a:endParaRPr lang="es-MX"/>
        </a:p>
      </dgm:t>
    </dgm:pt>
    <dgm:pt modelId="{CA75E882-07BB-4812-A4A8-E12430B23A4F}" type="pres">
      <dgm:prSet presAssocID="{8F737095-4AD5-4048-8D43-342E1086135B}" presName="hierRoot3" presStyleCnt="0">
        <dgm:presLayoutVars>
          <dgm:hierBranch val="init"/>
        </dgm:presLayoutVars>
      </dgm:prSet>
      <dgm:spPr/>
    </dgm:pt>
    <dgm:pt modelId="{6A1CE4F0-2D71-4390-B338-3FB6EF5DBCE9}" type="pres">
      <dgm:prSet presAssocID="{8F737095-4AD5-4048-8D43-342E1086135B}" presName="rootComposite3" presStyleCnt="0"/>
      <dgm:spPr/>
    </dgm:pt>
    <dgm:pt modelId="{3D7F1246-18DD-465D-A6A0-4581D1B6FC39}" type="pres">
      <dgm:prSet presAssocID="{8F737095-4AD5-4048-8D43-342E1086135B}" presName="rootText3" presStyleLbl="asst3" presStyleIdx="3" presStyleCnt="24" custLinFactNeighborX="68652" custLinFactNeighborY="-3269">
        <dgm:presLayoutVars>
          <dgm:chPref val="3"/>
        </dgm:presLayoutVars>
      </dgm:prSet>
      <dgm:spPr>
        <a:prstGeom prst="rect">
          <a:avLst/>
        </a:prstGeom>
      </dgm:spPr>
      <dgm:t>
        <a:bodyPr/>
        <a:lstStyle/>
        <a:p>
          <a:endParaRPr lang="es-MX"/>
        </a:p>
      </dgm:t>
    </dgm:pt>
    <dgm:pt modelId="{6B976DDD-8C66-44A1-9959-F76B1D6D4F38}" type="pres">
      <dgm:prSet presAssocID="{8F737095-4AD5-4048-8D43-342E1086135B}" presName="rootConnector3" presStyleLbl="asst3" presStyleIdx="3" presStyleCnt="24"/>
      <dgm:spPr/>
      <dgm:t>
        <a:bodyPr/>
        <a:lstStyle/>
        <a:p>
          <a:endParaRPr lang="es-MX"/>
        </a:p>
      </dgm:t>
    </dgm:pt>
    <dgm:pt modelId="{DE0A62EE-E9E2-4213-95EF-3633580199EA}" type="pres">
      <dgm:prSet presAssocID="{8F737095-4AD5-4048-8D43-342E1086135B}" presName="hierChild6" presStyleCnt="0"/>
      <dgm:spPr/>
    </dgm:pt>
    <dgm:pt modelId="{E4D963A9-F068-4D68-828A-19F92418C826}" type="pres">
      <dgm:prSet presAssocID="{8F737095-4AD5-4048-8D43-342E1086135B}" presName="hierChild7" presStyleCnt="0"/>
      <dgm:spPr/>
    </dgm:pt>
    <dgm:pt modelId="{5DA8CB3A-1245-47E0-87BC-74CE165F00CD}" type="pres">
      <dgm:prSet presAssocID="{1CA89376-D732-4C15-8F35-25FD2ED84862}" presName="Name111" presStyleLbl="parChTrans1D4" presStyleIdx="5" presStyleCnt="29"/>
      <dgm:spPr>
        <a:custGeom>
          <a:avLst/>
          <a:gdLst/>
          <a:ahLst/>
          <a:cxnLst/>
          <a:rect l="0" t="0" r="0" b="0"/>
          <a:pathLst>
            <a:path>
              <a:moveTo>
                <a:pt x="45720" y="0"/>
              </a:moveTo>
              <a:lnTo>
                <a:pt x="45720" y="583803"/>
              </a:lnTo>
              <a:lnTo>
                <a:pt x="113077" y="583803"/>
              </a:lnTo>
            </a:path>
          </a:pathLst>
        </a:custGeom>
      </dgm:spPr>
      <dgm:t>
        <a:bodyPr/>
        <a:lstStyle/>
        <a:p>
          <a:endParaRPr lang="es-MX"/>
        </a:p>
      </dgm:t>
    </dgm:pt>
    <dgm:pt modelId="{E121DD4D-9FF3-471F-B0D6-57778AE14A41}" type="pres">
      <dgm:prSet presAssocID="{53A9F55E-AD5A-4974-8D42-350027C3A3EF}" presName="hierRoot3" presStyleCnt="0">
        <dgm:presLayoutVars>
          <dgm:hierBranch val="init"/>
        </dgm:presLayoutVars>
      </dgm:prSet>
      <dgm:spPr/>
    </dgm:pt>
    <dgm:pt modelId="{D114C94F-B0AF-440F-9F8F-F09C021F583E}" type="pres">
      <dgm:prSet presAssocID="{53A9F55E-AD5A-4974-8D42-350027C3A3EF}" presName="rootComposite3" presStyleCnt="0"/>
      <dgm:spPr/>
    </dgm:pt>
    <dgm:pt modelId="{939AE33A-69E2-49D7-8B4B-F2BD45F5B927}" type="pres">
      <dgm:prSet presAssocID="{53A9F55E-AD5A-4974-8D42-350027C3A3EF}" presName="rootText3" presStyleLbl="asst3" presStyleIdx="4" presStyleCnt="24" custLinFactNeighborX="76826" custLinFactNeighborY="3269">
        <dgm:presLayoutVars>
          <dgm:chPref val="3"/>
        </dgm:presLayoutVars>
      </dgm:prSet>
      <dgm:spPr>
        <a:prstGeom prst="rect">
          <a:avLst/>
        </a:prstGeom>
      </dgm:spPr>
      <dgm:t>
        <a:bodyPr/>
        <a:lstStyle/>
        <a:p>
          <a:endParaRPr lang="es-MX"/>
        </a:p>
      </dgm:t>
    </dgm:pt>
    <dgm:pt modelId="{95965352-7053-4CE3-A987-78D885245E26}" type="pres">
      <dgm:prSet presAssocID="{53A9F55E-AD5A-4974-8D42-350027C3A3EF}" presName="rootConnector3" presStyleLbl="asst3" presStyleIdx="4" presStyleCnt="24"/>
      <dgm:spPr/>
      <dgm:t>
        <a:bodyPr/>
        <a:lstStyle/>
        <a:p>
          <a:endParaRPr lang="es-MX"/>
        </a:p>
      </dgm:t>
    </dgm:pt>
    <dgm:pt modelId="{FC59DDBF-0B33-4465-86DC-C2A009F960CD}" type="pres">
      <dgm:prSet presAssocID="{53A9F55E-AD5A-4974-8D42-350027C3A3EF}" presName="hierChild6" presStyleCnt="0"/>
      <dgm:spPr/>
    </dgm:pt>
    <dgm:pt modelId="{AFCCAAFD-3DC3-4F1E-9C05-0241EEA1C2F6}" type="pres">
      <dgm:prSet presAssocID="{53A9F55E-AD5A-4974-8D42-350027C3A3EF}" presName="hierChild7" presStyleCnt="0"/>
      <dgm:spPr/>
    </dgm:pt>
    <dgm:pt modelId="{F95515C5-7450-44CF-98B5-7FFEBDEE5710}" type="pres">
      <dgm:prSet presAssocID="{276DECD4-B439-405F-94B8-62BFF69703A3}" presName="Name111" presStyleLbl="parChTrans1D4" presStyleIdx="6" presStyleCnt="29"/>
      <dgm:spPr>
        <a:custGeom>
          <a:avLst/>
          <a:gdLst/>
          <a:ahLst/>
          <a:cxnLst/>
          <a:rect l="0" t="0" r="0" b="0"/>
          <a:pathLst>
            <a:path>
              <a:moveTo>
                <a:pt x="124075" y="0"/>
              </a:moveTo>
              <a:lnTo>
                <a:pt x="124075" y="583803"/>
              </a:lnTo>
              <a:lnTo>
                <a:pt x="45720" y="583803"/>
              </a:lnTo>
            </a:path>
          </a:pathLst>
        </a:custGeom>
      </dgm:spPr>
      <dgm:t>
        <a:bodyPr/>
        <a:lstStyle/>
        <a:p>
          <a:endParaRPr lang="es-MX"/>
        </a:p>
      </dgm:t>
    </dgm:pt>
    <dgm:pt modelId="{58811824-21A1-4B07-B53A-71A3D3C01F67}" type="pres">
      <dgm:prSet presAssocID="{C491D0EC-9CB1-4407-81B1-81CDA310C285}" presName="hierRoot3" presStyleCnt="0">
        <dgm:presLayoutVars>
          <dgm:hierBranch val="init"/>
        </dgm:presLayoutVars>
      </dgm:prSet>
      <dgm:spPr/>
    </dgm:pt>
    <dgm:pt modelId="{C86BC3D9-94D9-48BB-AF01-862B47DDECBE}" type="pres">
      <dgm:prSet presAssocID="{C491D0EC-9CB1-4407-81B1-81CDA310C285}" presName="rootComposite3" presStyleCnt="0"/>
      <dgm:spPr/>
    </dgm:pt>
    <dgm:pt modelId="{5FFF9FAF-8B1C-464B-BE1A-3B668C2C6860}" type="pres">
      <dgm:prSet presAssocID="{C491D0EC-9CB1-4407-81B1-81CDA310C285}" presName="rootText3" presStyleLbl="asst3" presStyleIdx="5" presStyleCnt="24" custLinFactNeighborX="68652" custLinFactNeighborY="3269">
        <dgm:presLayoutVars>
          <dgm:chPref val="3"/>
        </dgm:presLayoutVars>
      </dgm:prSet>
      <dgm:spPr>
        <a:prstGeom prst="rect">
          <a:avLst/>
        </a:prstGeom>
      </dgm:spPr>
      <dgm:t>
        <a:bodyPr/>
        <a:lstStyle/>
        <a:p>
          <a:endParaRPr lang="es-MX"/>
        </a:p>
      </dgm:t>
    </dgm:pt>
    <dgm:pt modelId="{1FD53BDE-0894-4B6C-A61E-AB67D98096FC}" type="pres">
      <dgm:prSet presAssocID="{C491D0EC-9CB1-4407-81B1-81CDA310C285}" presName="rootConnector3" presStyleLbl="asst3" presStyleIdx="5" presStyleCnt="24"/>
      <dgm:spPr/>
      <dgm:t>
        <a:bodyPr/>
        <a:lstStyle/>
        <a:p>
          <a:endParaRPr lang="es-MX"/>
        </a:p>
      </dgm:t>
    </dgm:pt>
    <dgm:pt modelId="{79977078-A185-481D-9890-D881818FD2B3}" type="pres">
      <dgm:prSet presAssocID="{C491D0EC-9CB1-4407-81B1-81CDA310C285}" presName="hierChild6" presStyleCnt="0"/>
      <dgm:spPr/>
    </dgm:pt>
    <dgm:pt modelId="{773C4F3F-8CB6-4D7A-B5A1-9AC305CB49A0}" type="pres">
      <dgm:prSet presAssocID="{C491D0EC-9CB1-4407-81B1-81CDA310C285}" presName="hierChild7" presStyleCnt="0"/>
      <dgm:spPr/>
    </dgm:pt>
    <dgm:pt modelId="{3A55F58B-A6C8-4420-BB97-BDF46D4C0F02}" type="pres">
      <dgm:prSet presAssocID="{C7DC996C-54AE-406C-B2ED-411EE76F995E}" presName="Name37" presStyleLbl="parChTrans1D3" presStyleIdx="2" presStyleCnt="13"/>
      <dgm:spPr>
        <a:custGeom>
          <a:avLst/>
          <a:gdLst/>
          <a:ahLst/>
          <a:cxnLst/>
          <a:rect l="0" t="0" r="0" b="0"/>
          <a:pathLst>
            <a:path>
              <a:moveTo>
                <a:pt x="1397774" y="0"/>
              </a:moveTo>
              <a:lnTo>
                <a:pt x="1397774" y="1465891"/>
              </a:lnTo>
              <a:lnTo>
                <a:pt x="0" y="1465891"/>
              </a:lnTo>
              <a:lnTo>
                <a:pt x="0" y="1518334"/>
              </a:lnTo>
            </a:path>
          </a:pathLst>
        </a:custGeom>
      </dgm:spPr>
      <dgm:t>
        <a:bodyPr/>
        <a:lstStyle/>
        <a:p>
          <a:endParaRPr lang="es-MX"/>
        </a:p>
      </dgm:t>
    </dgm:pt>
    <dgm:pt modelId="{FDF44B25-AE2F-4308-BCFD-45A404277ADB}" type="pres">
      <dgm:prSet presAssocID="{7827FC14-8137-4D59-BB52-4EC32C316C95}" presName="hierRoot2" presStyleCnt="0">
        <dgm:presLayoutVars>
          <dgm:hierBranch val="init"/>
        </dgm:presLayoutVars>
      </dgm:prSet>
      <dgm:spPr/>
    </dgm:pt>
    <dgm:pt modelId="{F34D46FE-2427-4009-AC35-C2EFF0B7C0B2}" type="pres">
      <dgm:prSet presAssocID="{7827FC14-8137-4D59-BB52-4EC32C316C95}" presName="rootComposite" presStyleCnt="0"/>
      <dgm:spPr/>
    </dgm:pt>
    <dgm:pt modelId="{EFA2F35C-DF20-43E8-8E72-B4387F4E3968}" type="pres">
      <dgm:prSet presAssocID="{7827FC14-8137-4D59-BB52-4EC32C316C95}" presName="rootText" presStyleLbl="node3" presStyleIdx="2" presStyleCnt="7" custScaleY="54084" custLinFactX="-200000" custLinFactY="39988" custLinFactNeighborX="-261356" custLinFactNeighborY="100000">
        <dgm:presLayoutVars>
          <dgm:chPref val="3"/>
        </dgm:presLayoutVars>
      </dgm:prSet>
      <dgm:spPr>
        <a:prstGeom prst="rect">
          <a:avLst/>
        </a:prstGeom>
      </dgm:spPr>
      <dgm:t>
        <a:bodyPr/>
        <a:lstStyle/>
        <a:p>
          <a:endParaRPr lang="es-MX"/>
        </a:p>
      </dgm:t>
    </dgm:pt>
    <dgm:pt modelId="{ED8E776F-94C3-44F8-9476-3967DCA9123B}" type="pres">
      <dgm:prSet presAssocID="{7827FC14-8137-4D59-BB52-4EC32C316C95}" presName="rootConnector" presStyleLbl="node3" presStyleIdx="2" presStyleCnt="7"/>
      <dgm:spPr/>
      <dgm:t>
        <a:bodyPr/>
        <a:lstStyle/>
        <a:p>
          <a:endParaRPr lang="es-MX"/>
        </a:p>
      </dgm:t>
    </dgm:pt>
    <dgm:pt modelId="{C512AB40-645A-419A-9B98-BE5574038E53}" type="pres">
      <dgm:prSet presAssocID="{7827FC14-8137-4D59-BB52-4EC32C316C95}" presName="hierChild4" presStyleCnt="0"/>
      <dgm:spPr/>
    </dgm:pt>
    <dgm:pt modelId="{0FA10F63-581A-46AA-AED4-C7BFF0C857E4}" type="pres">
      <dgm:prSet presAssocID="{7827FC14-8137-4D59-BB52-4EC32C316C95}" presName="hierChild5" presStyleCnt="0"/>
      <dgm:spPr/>
    </dgm:pt>
    <dgm:pt modelId="{DAA7C908-1F6F-43ED-8CCC-DC2F6A131856}" type="pres">
      <dgm:prSet presAssocID="{292A1323-401B-4758-96B2-8B5EA1E7B810}" presName="Name111" presStyleLbl="parChTrans1D4" presStyleIdx="7" presStyleCnt="29"/>
      <dgm:spPr>
        <a:custGeom>
          <a:avLst/>
          <a:gdLst/>
          <a:ahLst/>
          <a:cxnLst/>
          <a:rect l="0" t="0" r="0" b="0"/>
          <a:pathLst>
            <a:path>
              <a:moveTo>
                <a:pt x="45720" y="0"/>
              </a:moveTo>
              <a:lnTo>
                <a:pt x="45720" y="375350"/>
              </a:lnTo>
              <a:lnTo>
                <a:pt x="92419" y="375350"/>
              </a:lnTo>
            </a:path>
          </a:pathLst>
        </a:custGeom>
      </dgm:spPr>
      <dgm:t>
        <a:bodyPr/>
        <a:lstStyle/>
        <a:p>
          <a:endParaRPr lang="es-MX"/>
        </a:p>
      </dgm:t>
    </dgm:pt>
    <dgm:pt modelId="{C1E35B25-3D68-46D8-986F-0602F187E232}" type="pres">
      <dgm:prSet presAssocID="{0CD684E8-AACC-4789-9DEA-2C9798328A06}" presName="hierRoot3" presStyleCnt="0">
        <dgm:presLayoutVars>
          <dgm:hierBranch val="init"/>
        </dgm:presLayoutVars>
      </dgm:prSet>
      <dgm:spPr/>
    </dgm:pt>
    <dgm:pt modelId="{304D250F-8F36-4943-AE0F-8F6935529819}" type="pres">
      <dgm:prSet presAssocID="{0CD684E8-AACC-4789-9DEA-2C9798328A06}" presName="rootComposite3" presStyleCnt="0"/>
      <dgm:spPr/>
    </dgm:pt>
    <dgm:pt modelId="{DAEF88BE-940F-4A98-A903-C561D7268394}" type="pres">
      <dgm:prSet presAssocID="{0CD684E8-AACC-4789-9DEA-2C9798328A06}" presName="rootText3" presStyleLbl="asst3" presStyleIdx="6" presStyleCnt="24" custLinFactX="-200000" custLinFactY="98290" custLinFactNeighborX="-262506" custLinFactNeighborY="100000">
        <dgm:presLayoutVars>
          <dgm:chPref val="3"/>
        </dgm:presLayoutVars>
      </dgm:prSet>
      <dgm:spPr>
        <a:prstGeom prst="rect">
          <a:avLst/>
        </a:prstGeom>
      </dgm:spPr>
      <dgm:t>
        <a:bodyPr/>
        <a:lstStyle/>
        <a:p>
          <a:endParaRPr lang="es-MX"/>
        </a:p>
      </dgm:t>
    </dgm:pt>
    <dgm:pt modelId="{0F9170EA-7E17-4D67-B015-CE1459663A0F}" type="pres">
      <dgm:prSet presAssocID="{0CD684E8-AACC-4789-9DEA-2C9798328A06}" presName="rootConnector3" presStyleLbl="asst3" presStyleIdx="6" presStyleCnt="24"/>
      <dgm:spPr/>
      <dgm:t>
        <a:bodyPr/>
        <a:lstStyle/>
        <a:p>
          <a:endParaRPr lang="es-MX"/>
        </a:p>
      </dgm:t>
    </dgm:pt>
    <dgm:pt modelId="{224CDFC9-4EA5-402A-B550-94C2BF0DE607}" type="pres">
      <dgm:prSet presAssocID="{0CD684E8-AACC-4789-9DEA-2C9798328A06}" presName="hierChild6" presStyleCnt="0"/>
      <dgm:spPr/>
    </dgm:pt>
    <dgm:pt modelId="{E54C927D-75A6-4D3A-A0BB-6FABD457C85F}" type="pres">
      <dgm:prSet presAssocID="{0CD684E8-AACC-4789-9DEA-2C9798328A06}" presName="hierChild7" presStyleCnt="0"/>
      <dgm:spPr/>
    </dgm:pt>
    <dgm:pt modelId="{AC81E1D2-3042-4A38-AD97-C55D1ACA32FB}" type="pres">
      <dgm:prSet presAssocID="{3CEC2FFC-E479-4789-9E70-0C3CA67D11CE}" presName="Name111" presStyleLbl="parChTrans1D4" presStyleIdx="8" presStyleCnt="29"/>
      <dgm:spPr>
        <a:custGeom>
          <a:avLst/>
          <a:gdLst/>
          <a:ahLst/>
          <a:cxnLst/>
          <a:rect l="0" t="0" r="0" b="0"/>
          <a:pathLst>
            <a:path>
              <a:moveTo>
                <a:pt x="99866" y="66130"/>
              </a:moveTo>
              <a:lnTo>
                <a:pt x="45720" y="45720"/>
              </a:lnTo>
            </a:path>
          </a:pathLst>
        </a:custGeom>
      </dgm:spPr>
      <dgm:t>
        <a:bodyPr/>
        <a:lstStyle/>
        <a:p>
          <a:endParaRPr lang="es-MX"/>
        </a:p>
      </dgm:t>
    </dgm:pt>
    <dgm:pt modelId="{EC49B3BD-5106-495B-9602-8A9B6EBA5EA5}" type="pres">
      <dgm:prSet presAssocID="{5F88AF7E-2C52-474F-A155-4C40C41AF3D7}" presName="hierRoot3" presStyleCnt="0">
        <dgm:presLayoutVars>
          <dgm:hierBranch val="init"/>
        </dgm:presLayoutVars>
      </dgm:prSet>
      <dgm:spPr/>
    </dgm:pt>
    <dgm:pt modelId="{B461B597-5579-46E7-B45F-2B21D8F5299E}" type="pres">
      <dgm:prSet presAssocID="{5F88AF7E-2C52-474F-A155-4C40C41AF3D7}" presName="rootComposite3" presStyleCnt="0"/>
      <dgm:spPr/>
    </dgm:pt>
    <dgm:pt modelId="{092172D8-3EEA-45BA-8F0B-11173D008FAB}" type="pres">
      <dgm:prSet presAssocID="{5F88AF7E-2C52-474F-A155-4C40C41AF3D7}" presName="rootText3" presStyleLbl="asst3" presStyleIdx="7" presStyleCnt="24" custLinFactX="-200000" custLinFactNeighborX="-261697" custLinFactNeighborY="39815">
        <dgm:presLayoutVars>
          <dgm:chPref val="3"/>
        </dgm:presLayoutVars>
      </dgm:prSet>
      <dgm:spPr>
        <a:prstGeom prst="rect">
          <a:avLst/>
        </a:prstGeom>
      </dgm:spPr>
      <dgm:t>
        <a:bodyPr/>
        <a:lstStyle/>
        <a:p>
          <a:endParaRPr lang="es-MX"/>
        </a:p>
      </dgm:t>
    </dgm:pt>
    <dgm:pt modelId="{2A9DA280-860B-4B63-BA75-2AAB0A3464AC}" type="pres">
      <dgm:prSet presAssocID="{5F88AF7E-2C52-474F-A155-4C40C41AF3D7}" presName="rootConnector3" presStyleLbl="asst3" presStyleIdx="7" presStyleCnt="24"/>
      <dgm:spPr/>
      <dgm:t>
        <a:bodyPr/>
        <a:lstStyle/>
        <a:p>
          <a:endParaRPr lang="es-MX"/>
        </a:p>
      </dgm:t>
    </dgm:pt>
    <dgm:pt modelId="{89108E9D-A161-48D6-A671-1B3A33AE95D1}" type="pres">
      <dgm:prSet presAssocID="{5F88AF7E-2C52-474F-A155-4C40C41AF3D7}" presName="hierChild6" presStyleCnt="0"/>
      <dgm:spPr/>
    </dgm:pt>
    <dgm:pt modelId="{47B93EA8-B219-42EC-8965-53A4F0698CB9}" type="pres">
      <dgm:prSet presAssocID="{5F88AF7E-2C52-474F-A155-4C40C41AF3D7}" presName="hierChild7" presStyleCnt="0"/>
      <dgm:spPr/>
    </dgm:pt>
    <dgm:pt modelId="{56B06B3F-56EB-49AE-8915-CB4458499027}" type="pres">
      <dgm:prSet presAssocID="{CD63BB27-6580-4D4C-A5A1-336F812FB6B6}" presName="Name111" presStyleLbl="parChTrans1D4" presStyleIdx="9" presStyleCnt="29"/>
      <dgm:spPr>
        <a:custGeom>
          <a:avLst/>
          <a:gdLst/>
          <a:ahLst/>
          <a:cxnLst/>
          <a:rect l="0" t="0" r="0" b="0"/>
          <a:pathLst>
            <a:path>
              <a:moveTo>
                <a:pt x="45720" y="55973"/>
              </a:moveTo>
              <a:lnTo>
                <a:pt x="108657" y="45720"/>
              </a:lnTo>
            </a:path>
          </a:pathLst>
        </a:custGeom>
      </dgm:spPr>
      <dgm:t>
        <a:bodyPr/>
        <a:lstStyle/>
        <a:p>
          <a:endParaRPr lang="es-MX"/>
        </a:p>
      </dgm:t>
    </dgm:pt>
    <dgm:pt modelId="{289266FE-BFC1-4EFC-8085-3CC54894DB43}" type="pres">
      <dgm:prSet presAssocID="{19B136D2-2BF5-47B6-BE03-5FAF67A8C89D}" presName="hierRoot3" presStyleCnt="0">
        <dgm:presLayoutVars>
          <dgm:hierBranch val="init"/>
        </dgm:presLayoutVars>
      </dgm:prSet>
      <dgm:spPr/>
    </dgm:pt>
    <dgm:pt modelId="{A85E85D5-C877-4524-BE6D-3ED41DEC7893}" type="pres">
      <dgm:prSet presAssocID="{19B136D2-2BF5-47B6-BE03-5FAF67A8C89D}" presName="rootComposite3" presStyleCnt="0"/>
      <dgm:spPr/>
    </dgm:pt>
    <dgm:pt modelId="{63434C8F-F71D-443F-9F95-0ABEBEECA2B3}" type="pres">
      <dgm:prSet presAssocID="{19B136D2-2BF5-47B6-BE03-5FAF67A8C89D}" presName="rootText3" presStyleLbl="asst3" presStyleIdx="8" presStyleCnt="24" custLinFactX="-200000" custLinFactNeighborX="-259255" custLinFactNeighborY="-98118">
        <dgm:presLayoutVars>
          <dgm:chPref val="3"/>
        </dgm:presLayoutVars>
      </dgm:prSet>
      <dgm:spPr>
        <a:prstGeom prst="rect">
          <a:avLst/>
        </a:prstGeom>
      </dgm:spPr>
      <dgm:t>
        <a:bodyPr/>
        <a:lstStyle/>
        <a:p>
          <a:endParaRPr lang="es-MX"/>
        </a:p>
      </dgm:t>
    </dgm:pt>
    <dgm:pt modelId="{2972A58E-8F70-458B-88A5-E89028F99FE9}" type="pres">
      <dgm:prSet presAssocID="{19B136D2-2BF5-47B6-BE03-5FAF67A8C89D}" presName="rootConnector3" presStyleLbl="asst3" presStyleIdx="8" presStyleCnt="24"/>
      <dgm:spPr/>
      <dgm:t>
        <a:bodyPr/>
        <a:lstStyle/>
        <a:p>
          <a:endParaRPr lang="es-MX"/>
        </a:p>
      </dgm:t>
    </dgm:pt>
    <dgm:pt modelId="{A6292DDA-642A-461C-93B3-853FDAAC1994}" type="pres">
      <dgm:prSet presAssocID="{19B136D2-2BF5-47B6-BE03-5FAF67A8C89D}" presName="hierChild6" presStyleCnt="0"/>
      <dgm:spPr/>
    </dgm:pt>
    <dgm:pt modelId="{CE1532C3-0830-45AF-9AF5-B4227E98FAB0}" type="pres">
      <dgm:prSet presAssocID="{19B136D2-2BF5-47B6-BE03-5FAF67A8C89D}" presName="hierChild7" presStyleCnt="0"/>
      <dgm:spPr/>
    </dgm:pt>
    <dgm:pt modelId="{4B3C681C-7BE3-45DA-BA45-8AFB0F4A6EE6}" type="pres">
      <dgm:prSet presAssocID="{20CE2437-EA25-400C-B96E-4E8D882813C2}" presName="Name37" presStyleLbl="parChTrans1D3" presStyleIdx="3" presStyleCnt="13"/>
      <dgm:spPr>
        <a:custGeom>
          <a:avLst/>
          <a:gdLst/>
          <a:ahLst/>
          <a:cxnLst/>
          <a:rect l="0" t="0" r="0" b="0"/>
          <a:pathLst>
            <a:path>
              <a:moveTo>
                <a:pt x="57357" y="0"/>
              </a:moveTo>
              <a:lnTo>
                <a:pt x="57357" y="1130429"/>
              </a:lnTo>
              <a:lnTo>
                <a:pt x="45720" y="1130429"/>
              </a:lnTo>
              <a:lnTo>
                <a:pt x="45720" y="1182873"/>
              </a:lnTo>
            </a:path>
          </a:pathLst>
        </a:custGeom>
      </dgm:spPr>
      <dgm:t>
        <a:bodyPr/>
        <a:lstStyle/>
        <a:p>
          <a:endParaRPr lang="es-MX"/>
        </a:p>
      </dgm:t>
    </dgm:pt>
    <dgm:pt modelId="{5200340A-B96E-4B84-86EF-260DDA2A7721}" type="pres">
      <dgm:prSet presAssocID="{79DF72B5-A58C-454E-8520-482E651729B6}" presName="hierRoot2" presStyleCnt="0">
        <dgm:presLayoutVars>
          <dgm:hierBranch val="init"/>
        </dgm:presLayoutVars>
      </dgm:prSet>
      <dgm:spPr/>
    </dgm:pt>
    <dgm:pt modelId="{A3DE42EC-6B94-477D-9CD7-2F4A5912477F}" type="pres">
      <dgm:prSet presAssocID="{79DF72B5-A58C-454E-8520-482E651729B6}" presName="rootComposite" presStyleCnt="0"/>
      <dgm:spPr/>
    </dgm:pt>
    <dgm:pt modelId="{80BF6F44-D6B1-4042-8AE6-248CB86AD924}" type="pres">
      <dgm:prSet presAssocID="{79DF72B5-A58C-454E-8520-482E651729B6}" presName="rootText" presStyleLbl="node3" presStyleIdx="3" presStyleCnt="7" custLinFactNeighborX="58170" custLinFactNeighborY="5659">
        <dgm:presLayoutVars>
          <dgm:chPref val="3"/>
        </dgm:presLayoutVars>
      </dgm:prSet>
      <dgm:spPr>
        <a:prstGeom prst="rect">
          <a:avLst/>
        </a:prstGeom>
      </dgm:spPr>
      <dgm:t>
        <a:bodyPr/>
        <a:lstStyle/>
        <a:p>
          <a:endParaRPr lang="es-MX"/>
        </a:p>
      </dgm:t>
    </dgm:pt>
    <dgm:pt modelId="{2F022CDE-A931-401B-9FE5-70A59533F57F}" type="pres">
      <dgm:prSet presAssocID="{79DF72B5-A58C-454E-8520-482E651729B6}" presName="rootConnector" presStyleLbl="node3" presStyleIdx="3" presStyleCnt="7"/>
      <dgm:spPr/>
      <dgm:t>
        <a:bodyPr/>
        <a:lstStyle/>
        <a:p>
          <a:endParaRPr lang="es-MX"/>
        </a:p>
      </dgm:t>
    </dgm:pt>
    <dgm:pt modelId="{CA94F86C-6E5F-42EF-A8F1-B000A97F1F68}" type="pres">
      <dgm:prSet presAssocID="{79DF72B5-A58C-454E-8520-482E651729B6}" presName="hierChild4" presStyleCnt="0"/>
      <dgm:spPr/>
    </dgm:pt>
    <dgm:pt modelId="{DD5FE73A-4EDF-46D4-B95D-04A844F78ACB}" type="pres">
      <dgm:prSet presAssocID="{79DF72B5-A58C-454E-8520-482E651729B6}" presName="hierChild5" presStyleCnt="0"/>
      <dgm:spPr/>
    </dgm:pt>
    <dgm:pt modelId="{F20B9615-B687-4053-A60E-49CF75AFB989}" type="pres">
      <dgm:prSet presAssocID="{C977F71F-775E-4B32-895F-05A9108C57C2}" presName="Name111" presStyleLbl="parChTrans1D4" presStyleIdx="10" presStyleCnt="29"/>
      <dgm:spPr>
        <a:custGeom>
          <a:avLst/>
          <a:gdLst/>
          <a:ahLst/>
          <a:cxnLst/>
          <a:rect l="0" t="0" r="0" b="0"/>
          <a:pathLst>
            <a:path>
              <a:moveTo>
                <a:pt x="45720" y="0"/>
              </a:moveTo>
              <a:lnTo>
                <a:pt x="45720" y="218447"/>
              </a:lnTo>
              <a:lnTo>
                <a:pt x="108157" y="218447"/>
              </a:lnTo>
            </a:path>
          </a:pathLst>
        </a:custGeom>
      </dgm:spPr>
      <dgm:t>
        <a:bodyPr/>
        <a:lstStyle/>
        <a:p>
          <a:endParaRPr lang="es-MX"/>
        </a:p>
      </dgm:t>
    </dgm:pt>
    <dgm:pt modelId="{C5D41E8E-BD5B-4B6C-910D-669A5DD3F4C6}" type="pres">
      <dgm:prSet presAssocID="{A0874216-B829-4374-9607-1402FBD68608}" presName="hierRoot3" presStyleCnt="0">
        <dgm:presLayoutVars>
          <dgm:hierBranch val="init"/>
        </dgm:presLayoutVars>
      </dgm:prSet>
      <dgm:spPr/>
    </dgm:pt>
    <dgm:pt modelId="{5C53E307-9A84-4469-9CF3-12449D1A2DB3}" type="pres">
      <dgm:prSet presAssocID="{A0874216-B829-4374-9607-1402FBD68608}" presName="rootComposite3" presStyleCnt="0"/>
      <dgm:spPr/>
    </dgm:pt>
    <dgm:pt modelId="{C2D75B6C-EDC5-4B9C-8072-55F8FF181FED}" type="pres">
      <dgm:prSet presAssocID="{A0874216-B829-4374-9607-1402FBD68608}" presName="rootText3" presStyleLbl="asst3" presStyleIdx="9" presStyleCnt="24" custLinFactNeighborX="60171" custLinFactNeighborY="1132">
        <dgm:presLayoutVars>
          <dgm:chPref val="3"/>
        </dgm:presLayoutVars>
      </dgm:prSet>
      <dgm:spPr>
        <a:prstGeom prst="rect">
          <a:avLst/>
        </a:prstGeom>
      </dgm:spPr>
      <dgm:t>
        <a:bodyPr/>
        <a:lstStyle/>
        <a:p>
          <a:endParaRPr lang="es-MX"/>
        </a:p>
      </dgm:t>
    </dgm:pt>
    <dgm:pt modelId="{075CCFC8-3842-4DF4-8FCA-4FCB84B37A8F}" type="pres">
      <dgm:prSet presAssocID="{A0874216-B829-4374-9607-1402FBD68608}" presName="rootConnector3" presStyleLbl="asst3" presStyleIdx="9" presStyleCnt="24"/>
      <dgm:spPr/>
      <dgm:t>
        <a:bodyPr/>
        <a:lstStyle/>
        <a:p>
          <a:endParaRPr lang="es-MX"/>
        </a:p>
      </dgm:t>
    </dgm:pt>
    <dgm:pt modelId="{AD426D3D-D597-4D9E-A4D7-BD36F1DDBEAE}" type="pres">
      <dgm:prSet presAssocID="{A0874216-B829-4374-9607-1402FBD68608}" presName="hierChild6" presStyleCnt="0"/>
      <dgm:spPr/>
    </dgm:pt>
    <dgm:pt modelId="{2A8715AC-9AD9-48A5-A974-785ACC2B8520}" type="pres">
      <dgm:prSet presAssocID="{A0874216-B829-4374-9607-1402FBD68608}" presName="hierChild7" presStyleCnt="0"/>
      <dgm:spPr/>
    </dgm:pt>
    <dgm:pt modelId="{74D82D36-1B53-4D78-8736-DB4AAC756504}" type="pres">
      <dgm:prSet presAssocID="{666328FD-C59F-465B-A05A-5754A105425E}" presName="Name111" presStyleLbl="parChTrans1D4" presStyleIdx="11" presStyleCnt="29"/>
      <dgm:spPr>
        <a:custGeom>
          <a:avLst/>
          <a:gdLst/>
          <a:ahLst/>
          <a:cxnLst/>
          <a:rect l="0" t="0" r="0" b="0"/>
          <a:pathLst>
            <a:path>
              <a:moveTo>
                <a:pt x="94792" y="0"/>
              </a:moveTo>
              <a:lnTo>
                <a:pt x="94792" y="223783"/>
              </a:lnTo>
              <a:lnTo>
                <a:pt x="45720" y="223783"/>
              </a:lnTo>
            </a:path>
          </a:pathLst>
        </a:custGeom>
      </dgm:spPr>
      <dgm:t>
        <a:bodyPr/>
        <a:lstStyle/>
        <a:p>
          <a:endParaRPr lang="es-MX"/>
        </a:p>
      </dgm:t>
    </dgm:pt>
    <dgm:pt modelId="{3F8886A1-5717-419E-B349-8E04C7910767}" type="pres">
      <dgm:prSet presAssocID="{A2D60EC3-8425-4782-9186-4B10718BFA12}" presName="hierRoot3" presStyleCnt="0">
        <dgm:presLayoutVars>
          <dgm:hierBranch val="init"/>
        </dgm:presLayoutVars>
      </dgm:prSet>
      <dgm:spPr/>
    </dgm:pt>
    <dgm:pt modelId="{19BE9C5F-44DB-433E-9B65-9CDB51238A00}" type="pres">
      <dgm:prSet presAssocID="{A2D60EC3-8425-4782-9186-4B10718BFA12}" presName="rootComposite3" presStyleCnt="0"/>
      <dgm:spPr/>
    </dgm:pt>
    <dgm:pt modelId="{897DA98B-BA87-4BA7-87A4-95CFA452966E}" type="pres">
      <dgm:prSet presAssocID="{A2D60EC3-8425-4782-9186-4B10718BFA12}" presName="rootText3" presStyleLbl="asst3" presStyleIdx="10" presStyleCnt="24" custLinFactNeighborX="58845" custLinFactNeighborY="3269">
        <dgm:presLayoutVars>
          <dgm:chPref val="3"/>
        </dgm:presLayoutVars>
      </dgm:prSet>
      <dgm:spPr>
        <a:prstGeom prst="rect">
          <a:avLst/>
        </a:prstGeom>
      </dgm:spPr>
      <dgm:t>
        <a:bodyPr/>
        <a:lstStyle/>
        <a:p>
          <a:endParaRPr lang="es-MX"/>
        </a:p>
      </dgm:t>
    </dgm:pt>
    <dgm:pt modelId="{34D59D9B-40A6-4BDA-99AE-4C6124AA2C77}" type="pres">
      <dgm:prSet presAssocID="{A2D60EC3-8425-4782-9186-4B10718BFA12}" presName="rootConnector3" presStyleLbl="asst3" presStyleIdx="10" presStyleCnt="24"/>
      <dgm:spPr/>
      <dgm:t>
        <a:bodyPr/>
        <a:lstStyle/>
        <a:p>
          <a:endParaRPr lang="es-MX"/>
        </a:p>
      </dgm:t>
    </dgm:pt>
    <dgm:pt modelId="{38698359-835E-4A67-92CE-28EB1507AC66}" type="pres">
      <dgm:prSet presAssocID="{A2D60EC3-8425-4782-9186-4B10718BFA12}" presName="hierChild6" presStyleCnt="0"/>
      <dgm:spPr/>
    </dgm:pt>
    <dgm:pt modelId="{C0B185B6-0E7F-4202-9E9E-7430AB17E4C3}" type="pres">
      <dgm:prSet presAssocID="{A2D60EC3-8425-4782-9186-4B10718BFA12}" presName="hierChild7" presStyleCnt="0"/>
      <dgm:spPr/>
    </dgm:pt>
    <dgm:pt modelId="{66BB3969-F37A-4EE0-8AF3-7EE697BE19D9}" type="pres">
      <dgm:prSet presAssocID="{4CA65337-839E-454B-AEB9-7CE71A4A54E4}" presName="Name111" presStyleLbl="parChTrans1D4" presStyleIdx="12" presStyleCnt="29"/>
      <dgm:spPr>
        <a:custGeom>
          <a:avLst/>
          <a:gdLst/>
          <a:ahLst/>
          <a:cxnLst/>
          <a:rect l="0" t="0" r="0" b="0"/>
          <a:pathLst>
            <a:path>
              <a:moveTo>
                <a:pt x="45720" y="0"/>
              </a:moveTo>
              <a:lnTo>
                <a:pt x="45720" y="570238"/>
              </a:lnTo>
              <a:lnTo>
                <a:pt x="109701" y="570238"/>
              </a:lnTo>
            </a:path>
          </a:pathLst>
        </a:custGeom>
      </dgm:spPr>
      <dgm:t>
        <a:bodyPr/>
        <a:lstStyle/>
        <a:p>
          <a:endParaRPr lang="es-MX"/>
        </a:p>
      </dgm:t>
    </dgm:pt>
    <dgm:pt modelId="{FA953F99-6F32-413C-9744-F937C3723D75}" type="pres">
      <dgm:prSet presAssocID="{79D2E44D-407A-4EBF-A194-4897A475C2DF}" presName="hierRoot3" presStyleCnt="0">
        <dgm:presLayoutVars>
          <dgm:hierBranch val="init"/>
        </dgm:presLayoutVars>
      </dgm:prSet>
      <dgm:spPr/>
    </dgm:pt>
    <dgm:pt modelId="{918C5A3D-6D16-4358-B678-41D4996ACDC3}" type="pres">
      <dgm:prSet presAssocID="{79D2E44D-407A-4EBF-A194-4897A475C2DF}" presName="rootComposite3" presStyleCnt="0"/>
      <dgm:spPr/>
    </dgm:pt>
    <dgm:pt modelId="{69831345-95A9-436F-80E1-C0BB9BEC1F36}" type="pres">
      <dgm:prSet presAssocID="{79D2E44D-407A-4EBF-A194-4897A475C2DF}" presName="rootText3" presStyleLbl="asst3" presStyleIdx="11" presStyleCnt="24" custLinFactNeighborX="60480">
        <dgm:presLayoutVars>
          <dgm:chPref val="3"/>
        </dgm:presLayoutVars>
      </dgm:prSet>
      <dgm:spPr>
        <a:prstGeom prst="rect">
          <a:avLst/>
        </a:prstGeom>
      </dgm:spPr>
      <dgm:t>
        <a:bodyPr/>
        <a:lstStyle/>
        <a:p>
          <a:endParaRPr lang="es-MX"/>
        </a:p>
      </dgm:t>
    </dgm:pt>
    <dgm:pt modelId="{7A1772A0-9327-4886-939C-EF3B4248872A}" type="pres">
      <dgm:prSet presAssocID="{79D2E44D-407A-4EBF-A194-4897A475C2DF}" presName="rootConnector3" presStyleLbl="asst3" presStyleIdx="11" presStyleCnt="24"/>
      <dgm:spPr/>
      <dgm:t>
        <a:bodyPr/>
        <a:lstStyle/>
        <a:p>
          <a:endParaRPr lang="es-MX"/>
        </a:p>
      </dgm:t>
    </dgm:pt>
    <dgm:pt modelId="{5D540BAE-74D4-4C8D-AD2C-AECA062FA7EF}" type="pres">
      <dgm:prSet presAssocID="{79D2E44D-407A-4EBF-A194-4897A475C2DF}" presName="hierChild6" presStyleCnt="0"/>
      <dgm:spPr/>
    </dgm:pt>
    <dgm:pt modelId="{C244949C-4754-41BB-B27D-A72DBD3E0795}" type="pres">
      <dgm:prSet presAssocID="{79D2E44D-407A-4EBF-A194-4897A475C2DF}" presName="hierChild7" presStyleCnt="0"/>
      <dgm:spPr/>
    </dgm:pt>
    <dgm:pt modelId="{50A9C923-673C-4E2C-A69B-E7A4131D3967}" type="pres">
      <dgm:prSet presAssocID="{110BB51F-331B-4D23-84A8-BE63263A2537}" presName="Name111" presStyleLbl="parChTrans1D4" presStyleIdx="13" presStyleCnt="29"/>
      <dgm:spPr>
        <a:custGeom>
          <a:avLst/>
          <a:gdLst/>
          <a:ahLst/>
          <a:cxnLst/>
          <a:rect l="0" t="0" r="0" b="0"/>
          <a:pathLst>
            <a:path>
              <a:moveTo>
                <a:pt x="102958" y="0"/>
              </a:moveTo>
              <a:lnTo>
                <a:pt x="102958" y="570238"/>
              </a:lnTo>
              <a:lnTo>
                <a:pt x="45720" y="570238"/>
              </a:lnTo>
            </a:path>
          </a:pathLst>
        </a:custGeom>
      </dgm:spPr>
      <dgm:t>
        <a:bodyPr/>
        <a:lstStyle/>
        <a:p>
          <a:endParaRPr lang="es-MX"/>
        </a:p>
      </dgm:t>
    </dgm:pt>
    <dgm:pt modelId="{F41D7EBC-F805-48A9-A6DF-27C48CA96D79}" type="pres">
      <dgm:prSet presAssocID="{0263B79E-6788-41CD-87E5-BF225F4AD259}" presName="hierRoot3" presStyleCnt="0">
        <dgm:presLayoutVars>
          <dgm:hierBranch val="init"/>
        </dgm:presLayoutVars>
      </dgm:prSet>
      <dgm:spPr/>
    </dgm:pt>
    <dgm:pt modelId="{4966EE77-37BA-4688-9756-142C7ADE037C}" type="pres">
      <dgm:prSet presAssocID="{0263B79E-6788-41CD-87E5-BF225F4AD259}" presName="rootComposite3" presStyleCnt="0"/>
      <dgm:spPr/>
    </dgm:pt>
    <dgm:pt modelId="{BF9A5DA8-9737-484A-903C-57944AB70E44}" type="pres">
      <dgm:prSet presAssocID="{0263B79E-6788-41CD-87E5-BF225F4AD259}" presName="rootText3" presStyleLbl="asst3" presStyleIdx="12" presStyleCnt="24" custLinFactNeighborX="57210" custLinFactNeighborY="0">
        <dgm:presLayoutVars>
          <dgm:chPref val="3"/>
        </dgm:presLayoutVars>
      </dgm:prSet>
      <dgm:spPr>
        <a:prstGeom prst="rect">
          <a:avLst/>
        </a:prstGeom>
      </dgm:spPr>
      <dgm:t>
        <a:bodyPr/>
        <a:lstStyle/>
        <a:p>
          <a:endParaRPr lang="es-MX"/>
        </a:p>
      </dgm:t>
    </dgm:pt>
    <dgm:pt modelId="{FB0BD145-29A5-4CB7-820D-1B4422952A44}" type="pres">
      <dgm:prSet presAssocID="{0263B79E-6788-41CD-87E5-BF225F4AD259}" presName="rootConnector3" presStyleLbl="asst3" presStyleIdx="12" presStyleCnt="24"/>
      <dgm:spPr/>
      <dgm:t>
        <a:bodyPr/>
        <a:lstStyle/>
        <a:p>
          <a:endParaRPr lang="es-MX"/>
        </a:p>
      </dgm:t>
    </dgm:pt>
    <dgm:pt modelId="{93C50E48-347B-4607-BA62-C419F05697FE}" type="pres">
      <dgm:prSet presAssocID="{0263B79E-6788-41CD-87E5-BF225F4AD259}" presName="hierChild6" presStyleCnt="0"/>
      <dgm:spPr/>
    </dgm:pt>
    <dgm:pt modelId="{9FDFD60E-82DD-4233-B601-A8F7FC1D3228}" type="pres">
      <dgm:prSet presAssocID="{0263B79E-6788-41CD-87E5-BF225F4AD259}" presName="hierChild7" presStyleCnt="0"/>
      <dgm:spPr/>
    </dgm:pt>
    <dgm:pt modelId="{8F2B56A4-28A1-4081-858C-B8FFCD0B6FC9}" type="pres">
      <dgm:prSet presAssocID="{F0EC7E59-82B9-49DA-A133-0B8691E22449}" presName="Name37" presStyleLbl="parChTrans1D3" presStyleIdx="4" presStyleCnt="13"/>
      <dgm:spPr>
        <a:custGeom>
          <a:avLst/>
          <a:gdLst/>
          <a:ahLst/>
          <a:cxnLst/>
          <a:rect l="0" t="0" r="0" b="0"/>
          <a:pathLst>
            <a:path>
              <a:moveTo>
                <a:pt x="0" y="0"/>
              </a:moveTo>
              <a:lnTo>
                <a:pt x="0" y="1466547"/>
              </a:lnTo>
              <a:lnTo>
                <a:pt x="1276240" y="1466547"/>
              </a:lnTo>
              <a:lnTo>
                <a:pt x="1276240" y="1518991"/>
              </a:lnTo>
            </a:path>
          </a:pathLst>
        </a:custGeom>
      </dgm:spPr>
      <dgm:t>
        <a:bodyPr/>
        <a:lstStyle/>
        <a:p>
          <a:endParaRPr lang="es-MX"/>
        </a:p>
      </dgm:t>
    </dgm:pt>
    <dgm:pt modelId="{344F9041-66A3-4775-B4AE-A7816DB3F09B}" type="pres">
      <dgm:prSet presAssocID="{4B6F120C-7956-45E8-9F64-936B752F533B}" presName="hierRoot2" presStyleCnt="0">
        <dgm:presLayoutVars>
          <dgm:hierBranch val="init"/>
        </dgm:presLayoutVars>
      </dgm:prSet>
      <dgm:spPr/>
    </dgm:pt>
    <dgm:pt modelId="{B99E23D1-B2F8-4EC3-9BB5-14877C141DF7}" type="pres">
      <dgm:prSet presAssocID="{4B6F120C-7956-45E8-9F64-936B752F533B}" presName="rootComposite" presStyleCnt="0"/>
      <dgm:spPr/>
    </dgm:pt>
    <dgm:pt modelId="{D5EB9002-01C7-45C3-9677-2470D80AA784}" type="pres">
      <dgm:prSet presAssocID="{4B6F120C-7956-45E8-9F64-936B752F533B}" presName="rootText" presStyleLbl="node3" presStyleIdx="4" presStyleCnt="7" custLinFactX="258023" custLinFactY="40251" custLinFactNeighborX="300000" custLinFactNeighborY="100000">
        <dgm:presLayoutVars>
          <dgm:chPref val="3"/>
        </dgm:presLayoutVars>
      </dgm:prSet>
      <dgm:spPr>
        <a:prstGeom prst="rect">
          <a:avLst/>
        </a:prstGeom>
      </dgm:spPr>
      <dgm:t>
        <a:bodyPr/>
        <a:lstStyle/>
        <a:p>
          <a:endParaRPr lang="es-MX"/>
        </a:p>
      </dgm:t>
    </dgm:pt>
    <dgm:pt modelId="{23F035B6-E5DF-43E9-A2B6-7199987B05DA}" type="pres">
      <dgm:prSet presAssocID="{4B6F120C-7956-45E8-9F64-936B752F533B}" presName="rootConnector" presStyleLbl="node3" presStyleIdx="4" presStyleCnt="7"/>
      <dgm:spPr/>
      <dgm:t>
        <a:bodyPr/>
        <a:lstStyle/>
        <a:p>
          <a:endParaRPr lang="es-MX"/>
        </a:p>
      </dgm:t>
    </dgm:pt>
    <dgm:pt modelId="{23C4520F-7461-4A0A-8360-D3A6FE641902}" type="pres">
      <dgm:prSet presAssocID="{4B6F120C-7956-45E8-9F64-936B752F533B}" presName="hierChild4" presStyleCnt="0"/>
      <dgm:spPr/>
    </dgm:pt>
    <dgm:pt modelId="{0FB29D7B-64ED-4D9D-91C9-E00DB461712F}" type="pres">
      <dgm:prSet presAssocID="{4B6F120C-7956-45E8-9F64-936B752F533B}" presName="hierChild5" presStyleCnt="0"/>
      <dgm:spPr/>
    </dgm:pt>
    <dgm:pt modelId="{82FC3684-4414-4FD4-8970-758BF7CDEB8E}" type="pres">
      <dgm:prSet presAssocID="{4EAA2D18-52CF-4E9E-944D-0B473A518717}" presName="Name111" presStyleLbl="parChTrans1D4" presStyleIdx="14" presStyleCnt="29"/>
      <dgm:spPr>
        <a:custGeom>
          <a:avLst/>
          <a:gdLst/>
          <a:ahLst/>
          <a:cxnLst/>
          <a:rect l="0" t="0" r="0" b="0"/>
          <a:pathLst>
            <a:path>
              <a:moveTo>
                <a:pt x="125793" y="0"/>
              </a:moveTo>
              <a:lnTo>
                <a:pt x="125793" y="248197"/>
              </a:lnTo>
              <a:lnTo>
                <a:pt x="45720" y="248197"/>
              </a:lnTo>
            </a:path>
          </a:pathLst>
        </a:custGeom>
      </dgm:spPr>
      <dgm:t>
        <a:bodyPr/>
        <a:lstStyle/>
        <a:p>
          <a:endParaRPr lang="es-MX"/>
        </a:p>
      </dgm:t>
    </dgm:pt>
    <dgm:pt modelId="{AB474A53-FFC5-449F-B8A7-DD0309539E0B}" type="pres">
      <dgm:prSet presAssocID="{C4D7F81B-4DFB-4A9F-B599-4121D03AF06C}" presName="hierRoot3" presStyleCnt="0">
        <dgm:presLayoutVars>
          <dgm:hierBranch val="init"/>
        </dgm:presLayoutVars>
      </dgm:prSet>
      <dgm:spPr/>
    </dgm:pt>
    <dgm:pt modelId="{16BB9B14-A6B9-4A4A-AEDC-4B481EBC8552}" type="pres">
      <dgm:prSet presAssocID="{C4D7F81B-4DFB-4A9F-B599-4121D03AF06C}" presName="rootComposite3" presStyleCnt="0"/>
      <dgm:spPr/>
    </dgm:pt>
    <dgm:pt modelId="{BB2E3545-9252-43D7-B50C-26339AFB5D2B}" type="pres">
      <dgm:prSet presAssocID="{C4D7F81B-4DFB-4A9F-B599-4121D03AF06C}" presName="rootText3" presStyleLbl="asst3" presStyleIdx="13" presStyleCnt="24" custLinFactX="200000" custLinFactY="47637" custLinFactNeighborX="231491" custLinFactNeighborY="100000">
        <dgm:presLayoutVars>
          <dgm:chPref val="3"/>
        </dgm:presLayoutVars>
      </dgm:prSet>
      <dgm:spPr>
        <a:prstGeom prst="rect">
          <a:avLst/>
        </a:prstGeom>
      </dgm:spPr>
      <dgm:t>
        <a:bodyPr/>
        <a:lstStyle/>
        <a:p>
          <a:endParaRPr lang="es-MX"/>
        </a:p>
      </dgm:t>
    </dgm:pt>
    <dgm:pt modelId="{D8D50249-9CF1-4198-B822-EE6018E715B5}" type="pres">
      <dgm:prSet presAssocID="{C4D7F81B-4DFB-4A9F-B599-4121D03AF06C}" presName="rootConnector3" presStyleLbl="asst3" presStyleIdx="13" presStyleCnt="24"/>
      <dgm:spPr/>
      <dgm:t>
        <a:bodyPr/>
        <a:lstStyle/>
        <a:p>
          <a:endParaRPr lang="es-MX"/>
        </a:p>
      </dgm:t>
    </dgm:pt>
    <dgm:pt modelId="{E5C4A186-B51C-418A-930A-F276CBA91E1A}" type="pres">
      <dgm:prSet presAssocID="{C4D7F81B-4DFB-4A9F-B599-4121D03AF06C}" presName="hierChild6" presStyleCnt="0"/>
      <dgm:spPr/>
    </dgm:pt>
    <dgm:pt modelId="{C9C88BC2-4430-473B-A581-9E9DAAFDFB80}" type="pres">
      <dgm:prSet presAssocID="{C4D7F81B-4DFB-4A9F-B599-4121D03AF06C}" presName="hierChild7" presStyleCnt="0"/>
      <dgm:spPr/>
    </dgm:pt>
    <dgm:pt modelId="{2EFAC715-364F-47FF-8C40-A1BA3CA4B465}" type="pres">
      <dgm:prSet presAssocID="{599C86A4-850F-4788-A53A-13FCA8C7DEDE}" presName="Name111" presStyleLbl="parChTrans1D4" presStyleIdx="15" presStyleCnt="29"/>
      <dgm:spPr>
        <a:custGeom>
          <a:avLst/>
          <a:gdLst/>
          <a:ahLst/>
          <a:cxnLst/>
          <a:rect l="0" t="0" r="0" b="0"/>
          <a:pathLst>
            <a:path>
              <a:moveTo>
                <a:pt x="45720" y="0"/>
              </a:moveTo>
              <a:lnTo>
                <a:pt x="45720" y="248197"/>
              </a:lnTo>
              <a:lnTo>
                <a:pt x="112592" y="248197"/>
              </a:lnTo>
            </a:path>
          </a:pathLst>
        </a:custGeom>
      </dgm:spPr>
      <dgm:t>
        <a:bodyPr/>
        <a:lstStyle/>
        <a:p>
          <a:endParaRPr lang="es-MX"/>
        </a:p>
      </dgm:t>
    </dgm:pt>
    <dgm:pt modelId="{D6EC34D9-A35D-43E2-8D8B-7D61A8652D94}" type="pres">
      <dgm:prSet presAssocID="{06B93AD6-1FCE-4AC1-976D-F19C8EAD2C30}" presName="hierRoot3" presStyleCnt="0">
        <dgm:presLayoutVars>
          <dgm:hierBranch val="init"/>
        </dgm:presLayoutVars>
      </dgm:prSet>
      <dgm:spPr/>
    </dgm:pt>
    <dgm:pt modelId="{BCD91E1A-D4DE-4566-B80B-8AEB3A0060EE}" type="pres">
      <dgm:prSet presAssocID="{06B93AD6-1FCE-4AC1-976D-F19C8EAD2C30}" presName="rootComposite3" presStyleCnt="0"/>
      <dgm:spPr/>
    </dgm:pt>
    <dgm:pt modelId="{088FB9B1-820C-4234-8ABB-D390E64EA609}" type="pres">
      <dgm:prSet presAssocID="{06B93AD6-1FCE-4AC1-976D-F19C8EAD2C30}" presName="rootText3" presStyleLbl="asst3" presStyleIdx="14" presStyleCnt="24" custLinFactX="300000" custLinFactY="47637" custLinFactNeighborX="381912" custLinFactNeighborY="100000">
        <dgm:presLayoutVars>
          <dgm:chPref val="3"/>
        </dgm:presLayoutVars>
      </dgm:prSet>
      <dgm:spPr>
        <a:prstGeom prst="rect">
          <a:avLst/>
        </a:prstGeom>
      </dgm:spPr>
      <dgm:t>
        <a:bodyPr/>
        <a:lstStyle/>
        <a:p>
          <a:endParaRPr lang="es-MX"/>
        </a:p>
      </dgm:t>
    </dgm:pt>
    <dgm:pt modelId="{5B7757EF-BAC6-49FC-B8DD-9B414B21C1C5}" type="pres">
      <dgm:prSet presAssocID="{06B93AD6-1FCE-4AC1-976D-F19C8EAD2C30}" presName="rootConnector3" presStyleLbl="asst3" presStyleIdx="14" presStyleCnt="24"/>
      <dgm:spPr/>
      <dgm:t>
        <a:bodyPr/>
        <a:lstStyle/>
        <a:p>
          <a:endParaRPr lang="es-MX"/>
        </a:p>
      </dgm:t>
    </dgm:pt>
    <dgm:pt modelId="{41E39329-F24C-49D2-885F-0681F42D8231}" type="pres">
      <dgm:prSet presAssocID="{06B93AD6-1FCE-4AC1-976D-F19C8EAD2C30}" presName="hierChild6" presStyleCnt="0"/>
      <dgm:spPr/>
    </dgm:pt>
    <dgm:pt modelId="{123CE9A6-F2DC-4B7B-A04E-C29B5F552E57}" type="pres">
      <dgm:prSet presAssocID="{06B93AD6-1FCE-4AC1-976D-F19C8EAD2C30}" presName="hierChild7" presStyleCnt="0"/>
      <dgm:spPr/>
    </dgm:pt>
    <dgm:pt modelId="{2F195854-AAE7-4898-AAFB-AC3BC4AA0B06}" type="pres">
      <dgm:prSet presAssocID="{A670BA00-4DB5-444F-AC80-94A8F4534572}" presName="Name111" presStyleLbl="parChTrans1D4" presStyleIdx="16" presStyleCnt="29"/>
      <dgm:spPr>
        <a:custGeom>
          <a:avLst/>
          <a:gdLst/>
          <a:ahLst/>
          <a:cxnLst/>
          <a:rect l="0" t="0" r="0" b="0"/>
          <a:pathLst>
            <a:path>
              <a:moveTo>
                <a:pt x="45720" y="0"/>
              </a:moveTo>
              <a:lnTo>
                <a:pt x="45720" y="583451"/>
              </a:lnTo>
              <a:lnTo>
                <a:pt x="117887" y="583451"/>
              </a:lnTo>
            </a:path>
          </a:pathLst>
        </a:custGeom>
      </dgm:spPr>
      <dgm:t>
        <a:bodyPr/>
        <a:lstStyle/>
        <a:p>
          <a:endParaRPr lang="es-MX"/>
        </a:p>
      </dgm:t>
    </dgm:pt>
    <dgm:pt modelId="{3ACEFB68-6A42-415B-9A30-E368384E9763}" type="pres">
      <dgm:prSet presAssocID="{642EF0B1-AA72-4D4B-B227-BE575B23D416}" presName="hierRoot3" presStyleCnt="0">
        <dgm:presLayoutVars>
          <dgm:hierBranch val="init"/>
        </dgm:presLayoutVars>
      </dgm:prSet>
      <dgm:spPr/>
    </dgm:pt>
    <dgm:pt modelId="{CC700FCE-C30B-4296-91DF-ECEE83FA9BB7}" type="pres">
      <dgm:prSet presAssocID="{642EF0B1-AA72-4D4B-B227-BE575B23D416}" presName="rootComposite3" presStyleCnt="0"/>
      <dgm:spPr/>
    </dgm:pt>
    <dgm:pt modelId="{B7696C9C-FCF4-44A4-8E83-607C14BD6A39}" type="pres">
      <dgm:prSet presAssocID="{642EF0B1-AA72-4D4B-B227-BE575B23D416}" presName="rootText3" presStyleLbl="asst3" presStyleIdx="15" presStyleCnt="24" custLinFactX="261972" custLinFactY="39883" custLinFactNeighborX="300000" custLinFactNeighborY="100000">
        <dgm:presLayoutVars>
          <dgm:chPref val="3"/>
        </dgm:presLayoutVars>
      </dgm:prSet>
      <dgm:spPr>
        <a:prstGeom prst="rect">
          <a:avLst/>
        </a:prstGeom>
      </dgm:spPr>
      <dgm:t>
        <a:bodyPr/>
        <a:lstStyle/>
        <a:p>
          <a:endParaRPr lang="es-MX"/>
        </a:p>
      </dgm:t>
    </dgm:pt>
    <dgm:pt modelId="{4792469F-7522-42EE-A46B-F39878D2D7CE}" type="pres">
      <dgm:prSet presAssocID="{642EF0B1-AA72-4D4B-B227-BE575B23D416}" presName="rootConnector3" presStyleLbl="asst3" presStyleIdx="15" presStyleCnt="24"/>
      <dgm:spPr/>
      <dgm:t>
        <a:bodyPr/>
        <a:lstStyle/>
        <a:p>
          <a:endParaRPr lang="es-MX"/>
        </a:p>
      </dgm:t>
    </dgm:pt>
    <dgm:pt modelId="{B8E56BE8-7559-4BAB-AE69-889558AC548B}" type="pres">
      <dgm:prSet presAssocID="{642EF0B1-AA72-4D4B-B227-BE575B23D416}" presName="hierChild6" presStyleCnt="0"/>
      <dgm:spPr/>
    </dgm:pt>
    <dgm:pt modelId="{CBE4936D-33E4-432D-9194-BB6D36710CB9}" type="pres">
      <dgm:prSet presAssocID="{642EF0B1-AA72-4D4B-B227-BE575B23D416}" presName="hierChild7" presStyleCnt="0"/>
      <dgm:spPr/>
    </dgm:pt>
    <dgm:pt modelId="{BD239480-618F-4501-93A5-E6FC21F30747}" type="pres">
      <dgm:prSet presAssocID="{E435DDBB-401B-4D8C-8E81-DD036328DB3D}" presName="Name37" presStyleLbl="parChTrans1D3" presStyleIdx="5" presStyleCnt="13"/>
      <dgm:spPr>
        <a:custGeom>
          <a:avLst/>
          <a:gdLst/>
          <a:ahLst/>
          <a:cxnLst/>
          <a:rect l="0" t="0" r="0" b="0"/>
          <a:pathLst>
            <a:path>
              <a:moveTo>
                <a:pt x="4017707" y="0"/>
              </a:moveTo>
              <a:lnTo>
                <a:pt x="4017707" y="1125028"/>
              </a:lnTo>
              <a:lnTo>
                <a:pt x="0" y="1125028"/>
              </a:lnTo>
              <a:lnTo>
                <a:pt x="0" y="1177471"/>
              </a:lnTo>
            </a:path>
          </a:pathLst>
        </a:custGeom>
      </dgm:spPr>
      <dgm:t>
        <a:bodyPr/>
        <a:lstStyle/>
        <a:p>
          <a:endParaRPr lang="es-MX"/>
        </a:p>
      </dgm:t>
    </dgm:pt>
    <dgm:pt modelId="{8541FAFD-2402-4F35-AE8E-B935C48FD5A7}" type="pres">
      <dgm:prSet presAssocID="{FD5EBDCC-D4CD-4909-9DF0-D0917E5221BD}" presName="hierRoot2" presStyleCnt="0">
        <dgm:presLayoutVars>
          <dgm:hierBranch val="init"/>
        </dgm:presLayoutVars>
      </dgm:prSet>
      <dgm:spPr/>
    </dgm:pt>
    <dgm:pt modelId="{5FA9A352-6471-4D28-A217-FB8E3C259058}" type="pres">
      <dgm:prSet presAssocID="{FD5EBDCC-D4CD-4909-9DF0-D0917E5221BD}" presName="rootComposite" presStyleCnt="0"/>
      <dgm:spPr/>
    </dgm:pt>
    <dgm:pt modelId="{6EE1939D-5701-47E2-AC32-02A455F0F2BE}" type="pres">
      <dgm:prSet presAssocID="{FD5EBDCC-D4CD-4909-9DF0-D0917E5221BD}" presName="rootText" presStyleLbl="node3" presStyleIdx="5" presStyleCnt="7" custLinFactX="-100000" custLinFactNeighborX="-195407" custLinFactNeighborY="3496">
        <dgm:presLayoutVars>
          <dgm:chPref val="3"/>
        </dgm:presLayoutVars>
      </dgm:prSet>
      <dgm:spPr>
        <a:prstGeom prst="rect">
          <a:avLst/>
        </a:prstGeom>
      </dgm:spPr>
      <dgm:t>
        <a:bodyPr/>
        <a:lstStyle/>
        <a:p>
          <a:endParaRPr lang="es-MX"/>
        </a:p>
      </dgm:t>
    </dgm:pt>
    <dgm:pt modelId="{C458EF14-C717-41B4-A756-A625E7B0ED66}" type="pres">
      <dgm:prSet presAssocID="{FD5EBDCC-D4CD-4909-9DF0-D0917E5221BD}" presName="rootConnector" presStyleLbl="node3" presStyleIdx="5" presStyleCnt="7"/>
      <dgm:spPr/>
      <dgm:t>
        <a:bodyPr/>
        <a:lstStyle/>
        <a:p>
          <a:endParaRPr lang="es-MX"/>
        </a:p>
      </dgm:t>
    </dgm:pt>
    <dgm:pt modelId="{0F9D416A-9475-4FEB-9FAA-85305E1EE499}" type="pres">
      <dgm:prSet presAssocID="{FD5EBDCC-D4CD-4909-9DF0-D0917E5221BD}" presName="hierChild4" presStyleCnt="0"/>
      <dgm:spPr/>
    </dgm:pt>
    <dgm:pt modelId="{5C521748-F993-4604-B9BF-C76F29BF61A5}" type="pres">
      <dgm:prSet presAssocID="{37D46661-D6C2-4021-9DCC-436495322A99}" presName="Name37" presStyleLbl="parChTrans1D4" presStyleIdx="17" presStyleCnt="29"/>
      <dgm:spPr>
        <a:custGeom>
          <a:avLst/>
          <a:gdLst/>
          <a:ahLst/>
          <a:cxnLst/>
          <a:rect l="0" t="0" r="0" b="0"/>
          <a:pathLst>
            <a:path>
              <a:moveTo>
                <a:pt x="0" y="0"/>
              </a:moveTo>
              <a:lnTo>
                <a:pt x="0" y="194830"/>
              </a:lnTo>
              <a:lnTo>
                <a:pt x="118572" y="194830"/>
              </a:lnTo>
            </a:path>
          </a:pathLst>
        </a:custGeom>
      </dgm:spPr>
      <dgm:t>
        <a:bodyPr/>
        <a:lstStyle/>
        <a:p>
          <a:endParaRPr lang="es-MX"/>
        </a:p>
      </dgm:t>
    </dgm:pt>
    <dgm:pt modelId="{590AB85F-50B6-4CC2-B06D-2D6CD75F652C}" type="pres">
      <dgm:prSet presAssocID="{87D83CA5-0CD1-406A-9051-115505649542}" presName="hierRoot2" presStyleCnt="0">
        <dgm:presLayoutVars>
          <dgm:hierBranch val="init"/>
        </dgm:presLayoutVars>
      </dgm:prSet>
      <dgm:spPr/>
    </dgm:pt>
    <dgm:pt modelId="{11BC39EA-5095-4CA3-98F1-803DCEDCD4BF}" type="pres">
      <dgm:prSet presAssocID="{87D83CA5-0CD1-406A-9051-115505649542}" presName="rootComposite" presStyleCnt="0"/>
      <dgm:spPr/>
    </dgm:pt>
    <dgm:pt modelId="{EC845847-2BF8-4C80-9BA0-FF8B5D9E6923}" type="pres">
      <dgm:prSet presAssocID="{87D83CA5-0CD1-406A-9051-115505649542}" presName="rootText" presStyleLbl="node4" presStyleIdx="1" presStyleCnt="5" custLinFactX="-100000" custLinFactNeighborX="-186667" custLinFactNeighborY="-10488">
        <dgm:presLayoutVars>
          <dgm:chPref val="3"/>
        </dgm:presLayoutVars>
      </dgm:prSet>
      <dgm:spPr>
        <a:prstGeom prst="rect">
          <a:avLst/>
        </a:prstGeom>
      </dgm:spPr>
      <dgm:t>
        <a:bodyPr/>
        <a:lstStyle/>
        <a:p>
          <a:endParaRPr lang="es-MX"/>
        </a:p>
      </dgm:t>
    </dgm:pt>
    <dgm:pt modelId="{21F4E30A-E095-45E5-B137-ABA2C4177153}" type="pres">
      <dgm:prSet presAssocID="{87D83CA5-0CD1-406A-9051-115505649542}" presName="rootConnector" presStyleLbl="node4" presStyleIdx="1" presStyleCnt="5"/>
      <dgm:spPr/>
      <dgm:t>
        <a:bodyPr/>
        <a:lstStyle/>
        <a:p>
          <a:endParaRPr lang="es-MX"/>
        </a:p>
      </dgm:t>
    </dgm:pt>
    <dgm:pt modelId="{0CC99995-129D-4011-8516-3FB248AB5188}" type="pres">
      <dgm:prSet presAssocID="{87D83CA5-0CD1-406A-9051-115505649542}" presName="hierChild4" presStyleCnt="0"/>
      <dgm:spPr/>
    </dgm:pt>
    <dgm:pt modelId="{714C071E-0C9D-4C3E-8CE8-40AEA57A8056}" type="pres">
      <dgm:prSet presAssocID="{87D83CA5-0CD1-406A-9051-115505649542}" presName="hierChild5" presStyleCnt="0"/>
      <dgm:spPr/>
    </dgm:pt>
    <dgm:pt modelId="{0A11F385-EB14-4514-9EFA-B1DC8816B7B7}" type="pres">
      <dgm:prSet presAssocID="{ABC0B9AC-ABBE-4837-8B88-A0B1F67851FA}" presName="Name37" presStyleLbl="parChTrans1D4" presStyleIdx="18" presStyleCnt="29"/>
      <dgm:spPr>
        <a:custGeom>
          <a:avLst/>
          <a:gdLst/>
          <a:ahLst/>
          <a:cxnLst/>
          <a:rect l="0" t="0" r="0" b="0"/>
          <a:pathLst>
            <a:path>
              <a:moveTo>
                <a:pt x="0" y="0"/>
              </a:moveTo>
              <a:lnTo>
                <a:pt x="0" y="584373"/>
              </a:lnTo>
              <a:lnTo>
                <a:pt x="127302" y="584373"/>
              </a:lnTo>
            </a:path>
          </a:pathLst>
        </a:custGeom>
      </dgm:spPr>
      <dgm:t>
        <a:bodyPr/>
        <a:lstStyle/>
        <a:p>
          <a:endParaRPr lang="es-MX"/>
        </a:p>
      </dgm:t>
    </dgm:pt>
    <dgm:pt modelId="{8B142469-4B8E-4B72-8FDD-4826F4C8CCC2}" type="pres">
      <dgm:prSet presAssocID="{09FC2061-953B-4547-A080-392B00988584}" presName="hierRoot2" presStyleCnt="0">
        <dgm:presLayoutVars>
          <dgm:hierBranch val="init"/>
        </dgm:presLayoutVars>
      </dgm:prSet>
      <dgm:spPr/>
    </dgm:pt>
    <dgm:pt modelId="{A7A45328-EEAD-4D8C-A2F3-D888D4E6EE1F}" type="pres">
      <dgm:prSet presAssocID="{09FC2061-953B-4547-A080-392B00988584}" presName="rootComposite" presStyleCnt="0"/>
      <dgm:spPr/>
    </dgm:pt>
    <dgm:pt modelId="{A99A4D69-CB2D-44B8-9DA8-615CCE0C959E}" type="pres">
      <dgm:prSet presAssocID="{09FC2061-953B-4547-A080-392B00988584}" presName="rootText" presStyleLbl="node4" presStyleIdx="2" presStyleCnt="5" custLinFactX="-100000" custLinFactNeighborX="-184919" custLinFactNeighborY="3497">
        <dgm:presLayoutVars>
          <dgm:chPref val="3"/>
        </dgm:presLayoutVars>
      </dgm:prSet>
      <dgm:spPr>
        <a:prstGeom prst="rect">
          <a:avLst/>
        </a:prstGeom>
      </dgm:spPr>
      <dgm:t>
        <a:bodyPr/>
        <a:lstStyle/>
        <a:p>
          <a:endParaRPr lang="es-MX"/>
        </a:p>
      </dgm:t>
    </dgm:pt>
    <dgm:pt modelId="{9B353A59-A25B-4F6D-B8A5-01839BACC1CB}" type="pres">
      <dgm:prSet presAssocID="{09FC2061-953B-4547-A080-392B00988584}" presName="rootConnector" presStyleLbl="node4" presStyleIdx="2" presStyleCnt="5"/>
      <dgm:spPr/>
      <dgm:t>
        <a:bodyPr/>
        <a:lstStyle/>
        <a:p>
          <a:endParaRPr lang="es-MX"/>
        </a:p>
      </dgm:t>
    </dgm:pt>
    <dgm:pt modelId="{0CD1A69D-A074-4B40-B8AE-106B510A9E65}" type="pres">
      <dgm:prSet presAssocID="{09FC2061-953B-4547-A080-392B00988584}" presName="hierChild4" presStyleCnt="0"/>
      <dgm:spPr/>
    </dgm:pt>
    <dgm:pt modelId="{D8CD453C-9E91-4E1B-A708-1D04E8A9CFEC}" type="pres">
      <dgm:prSet presAssocID="{09FC2061-953B-4547-A080-392B00988584}" presName="hierChild5" presStyleCnt="0"/>
      <dgm:spPr/>
    </dgm:pt>
    <dgm:pt modelId="{283E20AF-B744-4F48-A66A-27A98DA54058}" type="pres">
      <dgm:prSet presAssocID="{CD30228C-96BA-4232-8CD0-CD680A527473}" presName="Name37" presStyleLbl="parChTrans1D4" presStyleIdx="19" presStyleCnt="29"/>
      <dgm:spPr>
        <a:custGeom>
          <a:avLst/>
          <a:gdLst/>
          <a:ahLst/>
          <a:cxnLst/>
          <a:rect l="0" t="0" r="0" b="0"/>
          <a:pathLst>
            <a:path>
              <a:moveTo>
                <a:pt x="0" y="0"/>
              </a:moveTo>
              <a:lnTo>
                <a:pt x="0" y="938988"/>
              </a:lnTo>
              <a:lnTo>
                <a:pt x="127307" y="938988"/>
              </a:lnTo>
            </a:path>
          </a:pathLst>
        </a:custGeom>
      </dgm:spPr>
      <dgm:t>
        <a:bodyPr/>
        <a:lstStyle/>
        <a:p>
          <a:endParaRPr lang="es-MX"/>
        </a:p>
      </dgm:t>
    </dgm:pt>
    <dgm:pt modelId="{67B9E57B-6A97-4EA9-AB0E-6E6C23AC2E5A}" type="pres">
      <dgm:prSet presAssocID="{C0A481C8-117C-4ACD-9FDB-98C7CD19F598}" presName="hierRoot2" presStyleCnt="0">
        <dgm:presLayoutVars>
          <dgm:hierBranch val="init"/>
        </dgm:presLayoutVars>
      </dgm:prSet>
      <dgm:spPr/>
    </dgm:pt>
    <dgm:pt modelId="{B204302F-EB17-4143-81A2-C3AFC3506F38}" type="pres">
      <dgm:prSet presAssocID="{C0A481C8-117C-4ACD-9FDB-98C7CD19F598}" presName="rootComposite" presStyleCnt="0"/>
      <dgm:spPr/>
    </dgm:pt>
    <dgm:pt modelId="{F5EF8192-E64A-4E2B-9CE1-EC5C19EE83A6}" type="pres">
      <dgm:prSet presAssocID="{C0A481C8-117C-4ACD-9FDB-98C7CD19F598}" presName="rootText" presStyleLbl="node4" presStyleIdx="3" presStyleCnt="5" custLinFactX="-100000" custLinFactNeighborX="-184918" custLinFactNeighborY="3496">
        <dgm:presLayoutVars>
          <dgm:chPref val="3"/>
        </dgm:presLayoutVars>
      </dgm:prSet>
      <dgm:spPr>
        <a:prstGeom prst="rect">
          <a:avLst/>
        </a:prstGeom>
      </dgm:spPr>
      <dgm:t>
        <a:bodyPr/>
        <a:lstStyle/>
        <a:p>
          <a:endParaRPr lang="es-MX"/>
        </a:p>
      </dgm:t>
    </dgm:pt>
    <dgm:pt modelId="{8A455BF0-9E53-437C-949B-EC02294D7723}" type="pres">
      <dgm:prSet presAssocID="{C0A481C8-117C-4ACD-9FDB-98C7CD19F598}" presName="rootConnector" presStyleLbl="node4" presStyleIdx="3" presStyleCnt="5"/>
      <dgm:spPr/>
      <dgm:t>
        <a:bodyPr/>
        <a:lstStyle/>
        <a:p>
          <a:endParaRPr lang="es-MX"/>
        </a:p>
      </dgm:t>
    </dgm:pt>
    <dgm:pt modelId="{A6A451A9-62B6-4920-8A40-34A4C4DB7EE7}" type="pres">
      <dgm:prSet presAssocID="{C0A481C8-117C-4ACD-9FDB-98C7CD19F598}" presName="hierChild4" presStyleCnt="0"/>
      <dgm:spPr/>
    </dgm:pt>
    <dgm:pt modelId="{5C9BBC4F-8FFA-45CE-9606-0B4A8C7D7C99}" type="pres">
      <dgm:prSet presAssocID="{C0A481C8-117C-4ACD-9FDB-98C7CD19F598}" presName="hierChild5" presStyleCnt="0"/>
      <dgm:spPr/>
    </dgm:pt>
    <dgm:pt modelId="{10D1BF62-D4CA-4E2B-8218-9D538D9475E0}" type="pres">
      <dgm:prSet presAssocID="{33810ACC-3ED2-404D-B16E-7F9CBC405789}" presName="Name37" presStyleLbl="parChTrans1D4" presStyleIdx="20" presStyleCnt="29"/>
      <dgm:spPr>
        <a:custGeom>
          <a:avLst/>
          <a:gdLst/>
          <a:ahLst/>
          <a:cxnLst/>
          <a:rect l="0" t="0" r="0" b="0"/>
          <a:pathLst>
            <a:path>
              <a:moveTo>
                <a:pt x="0" y="0"/>
              </a:moveTo>
              <a:lnTo>
                <a:pt x="0" y="1288169"/>
              </a:lnTo>
              <a:lnTo>
                <a:pt x="118572" y="1288169"/>
              </a:lnTo>
            </a:path>
          </a:pathLst>
        </a:custGeom>
      </dgm:spPr>
      <dgm:t>
        <a:bodyPr/>
        <a:lstStyle/>
        <a:p>
          <a:endParaRPr lang="es-MX"/>
        </a:p>
      </dgm:t>
    </dgm:pt>
    <dgm:pt modelId="{D0DAB71F-BBA4-4B71-8BFA-DB137044A422}" type="pres">
      <dgm:prSet presAssocID="{5153F66E-A86B-4635-B4DC-A7AA34C6B808}" presName="hierRoot2" presStyleCnt="0">
        <dgm:presLayoutVars>
          <dgm:hierBranch val="init"/>
        </dgm:presLayoutVars>
      </dgm:prSet>
      <dgm:spPr/>
    </dgm:pt>
    <dgm:pt modelId="{D5239755-1C2E-4C37-85D7-C872C0053E94}" type="pres">
      <dgm:prSet presAssocID="{5153F66E-A86B-4635-B4DC-A7AA34C6B808}" presName="rootComposite" presStyleCnt="0"/>
      <dgm:spPr/>
    </dgm:pt>
    <dgm:pt modelId="{14FABE6E-EDE5-47DD-A049-5AA7D080E688}" type="pres">
      <dgm:prSet presAssocID="{5153F66E-A86B-4635-B4DC-A7AA34C6B808}" presName="rootText" presStyleLbl="node4" presStyleIdx="4" presStyleCnt="5" custLinFactX="-100000" custLinFactNeighborX="-186667" custLinFactNeighborY="27967">
        <dgm:presLayoutVars>
          <dgm:chPref val="3"/>
        </dgm:presLayoutVars>
      </dgm:prSet>
      <dgm:spPr>
        <a:prstGeom prst="rect">
          <a:avLst/>
        </a:prstGeom>
      </dgm:spPr>
      <dgm:t>
        <a:bodyPr/>
        <a:lstStyle/>
        <a:p>
          <a:endParaRPr lang="es-MX"/>
        </a:p>
      </dgm:t>
    </dgm:pt>
    <dgm:pt modelId="{F8500E53-C0B6-420B-A1DA-A009A10D9E5D}" type="pres">
      <dgm:prSet presAssocID="{5153F66E-A86B-4635-B4DC-A7AA34C6B808}" presName="rootConnector" presStyleLbl="node4" presStyleIdx="4" presStyleCnt="5"/>
      <dgm:spPr/>
      <dgm:t>
        <a:bodyPr/>
        <a:lstStyle/>
        <a:p>
          <a:endParaRPr lang="es-MX"/>
        </a:p>
      </dgm:t>
    </dgm:pt>
    <dgm:pt modelId="{5950E396-9EA3-47FE-9203-500A9E8D7F16}" type="pres">
      <dgm:prSet presAssocID="{5153F66E-A86B-4635-B4DC-A7AA34C6B808}" presName="hierChild4" presStyleCnt="0"/>
      <dgm:spPr/>
    </dgm:pt>
    <dgm:pt modelId="{889E6802-850D-4541-815E-AAA796D1555F}" type="pres">
      <dgm:prSet presAssocID="{5153F66E-A86B-4635-B4DC-A7AA34C6B808}" presName="hierChild5" presStyleCnt="0"/>
      <dgm:spPr/>
    </dgm:pt>
    <dgm:pt modelId="{D9D6FADF-F81D-43AA-A98F-9BFEBC8D72EF}" type="pres">
      <dgm:prSet presAssocID="{FD5EBDCC-D4CD-4909-9DF0-D0917E5221BD}" presName="hierChild5" presStyleCnt="0"/>
      <dgm:spPr/>
    </dgm:pt>
    <dgm:pt modelId="{4F501478-213A-4A22-995E-0B8590F5FBDB}" type="pres">
      <dgm:prSet presAssocID="{F72A56F9-CBBC-43F6-AD31-31C98244A8C5}" presName="Name37" presStyleLbl="parChTrans1D3" presStyleIdx="6" presStyleCnt="13"/>
      <dgm:spPr>
        <a:custGeom>
          <a:avLst/>
          <a:gdLst/>
          <a:ahLst/>
          <a:cxnLst/>
          <a:rect l="0" t="0" r="0" b="0"/>
          <a:pathLst>
            <a:path>
              <a:moveTo>
                <a:pt x="2800093" y="0"/>
              </a:moveTo>
              <a:lnTo>
                <a:pt x="2800093" y="1125028"/>
              </a:lnTo>
              <a:lnTo>
                <a:pt x="0" y="1125028"/>
              </a:lnTo>
              <a:lnTo>
                <a:pt x="0" y="1177471"/>
              </a:lnTo>
            </a:path>
          </a:pathLst>
        </a:custGeom>
      </dgm:spPr>
      <dgm:t>
        <a:bodyPr/>
        <a:lstStyle/>
        <a:p>
          <a:endParaRPr lang="es-MX"/>
        </a:p>
      </dgm:t>
    </dgm:pt>
    <dgm:pt modelId="{6BC48F2C-38BC-409E-9AA9-E6F51A444E83}" type="pres">
      <dgm:prSet presAssocID="{7837CA78-3A28-4A50-B387-C36953EC5DB2}" presName="hierRoot2" presStyleCnt="0">
        <dgm:presLayoutVars>
          <dgm:hierBranch val="init"/>
        </dgm:presLayoutVars>
      </dgm:prSet>
      <dgm:spPr/>
    </dgm:pt>
    <dgm:pt modelId="{8F00EC69-D840-4B08-A756-E3B49BA11808}" type="pres">
      <dgm:prSet presAssocID="{7837CA78-3A28-4A50-B387-C36953EC5DB2}" presName="rootComposite" presStyleCnt="0"/>
      <dgm:spPr/>
    </dgm:pt>
    <dgm:pt modelId="{47A2B481-2A2D-4B91-8964-9F77EC46BBF2}" type="pres">
      <dgm:prSet presAssocID="{7837CA78-3A28-4A50-B387-C36953EC5DB2}" presName="rootText" presStyleLbl="node3" presStyleIdx="6" presStyleCnt="7" custLinFactX="4878" custLinFactNeighborX="100000" custLinFactNeighborY="3496">
        <dgm:presLayoutVars>
          <dgm:chPref val="3"/>
        </dgm:presLayoutVars>
      </dgm:prSet>
      <dgm:spPr>
        <a:prstGeom prst="rect">
          <a:avLst/>
        </a:prstGeom>
      </dgm:spPr>
      <dgm:t>
        <a:bodyPr/>
        <a:lstStyle/>
        <a:p>
          <a:endParaRPr lang="es-MX"/>
        </a:p>
      </dgm:t>
    </dgm:pt>
    <dgm:pt modelId="{C4FA657A-B87B-4FB1-8F8E-C5BCDFC17882}" type="pres">
      <dgm:prSet presAssocID="{7837CA78-3A28-4A50-B387-C36953EC5DB2}" presName="rootConnector" presStyleLbl="node3" presStyleIdx="6" presStyleCnt="7"/>
      <dgm:spPr/>
      <dgm:t>
        <a:bodyPr/>
        <a:lstStyle/>
        <a:p>
          <a:endParaRPr lang="es-MX"/>
        </a:p>
      </dgm:t>
    </dgm:pt>
    <dgm:pt modelId="{028BAAEE-E8A4-444D-A91D-A82B76B9EF3F}" type="pres">
      <dgm:prSet presAssocID="{7837CA78-3A28-4A50-B387-C36953EC5DB2}" presName="hierChild4" presStyleCnt="0"/>
      <dgm:spPr/>
    </dgm:pt>
    <dgm:pt modelId="{2A9744F4-F039-4059-BB28-359897FED226}" type="pres">
      <dgm:prSet presAssocID="{7837CA78-3A28-4A50-B387-C36953EC5DB2}" presName="hierChild5" presStyleCnt="0"/>
      <dgm:spPr/>
    </dgm:pt>
    <dgm:pt modelId="{79FC1E35-5BF2-4C90-9086-A0A308BAF86C}" type="pres">
      <dgm:prSet presAssocID="{BA583B49-324F-4394-9764-75C3BE26B813}" presName="Name111" presStyleLbl="parChTrans1D4" presStyleIdx="21" presStyleCnt="29"/>
      <dgm:spPr>
        <a:custGeom>
          <a:avLst/>
          <a:gdLst/>
          <a:ahLst/>
          <a:cxnLst/>
          <a:rect l="0" t="0" r="0" b="0"/>
          <a:pathLst>
            <a:path>
              <a:moveTo>
                <a:pt x="0" y="0"/>
              </a:moveTo>
              <a:lnTo>
                <a:pt x="0" y="203560"/>
              </a:lnTo>
              <a:lnTo>
                <a:pt x="148480" y="203560"/>
              </a:lnTo>
            </a:path>
          </a:pathLst>
        </a:custGeom>
      </dgm:spPr>
      <dgm:t>
        <a:bodyPr/>
        <a:lstStyle/>
        <a:p>
          <a:endParaRPr lang="es-MX"/>
        </a:p>
      </dgm:t>
    </dgm:pt>
    <dgm:pt modelId="{B3392938-A8C3-4005-8851-58869071753D}" type="pres">
      <dgm:prSet presAssocID="{A281C3AC-D559-4537-ABA6-04D08A2CDDD2}" presName="hierRoot3" presStyleCnt="0">
        <dgm:presLayoutVars>
          <dgm:hierBranch val="init"/>
        </dgm:presLayoutVars>
      </dgm:prSet>
      <dgm:spPr/>
    </dgm:pt>
    <dgm:pt modelId="{4B8D02F3-947C-462F-9636-51FFE719DB99}" type="pres">
      <dgm:prSet presAssocID="{A281C3AC-D559-4537-ABA6-04D08A2CDDD2}" presName="rootComposite3" presStyleCnt="0"/>
      <dgm:spPr/>
    </dgm:pt>
    <dgm:pt modelId="{EA56B4A1-9E58-4710-95D0-BA26B5E07A15}" type="pres">
      <dgm:prSet presAssocID="{A281C3AC-D559-4537-ABA6-04D08A2CDDD2}" presName="rootText3" presStyleLbl="asst3" presStyleIdx="16" presStyleCnt="24" custLinFactX="24106" custLinFactNeighborX="100000" custLinFactNeighborY="-6992">
        <dgm:presLayoutVars>
          <dgm:chPref val="3"/>
        </dgm:presLayoutVars>
      </dgm:prSet>
      <dgm:spPr>
        <a:prstGeom prst="rect">
          <a:avLst/>
        </a:prstGeom>
      </dgm:spPr>
      <dgm:t>
        <a:bodyPr/>
        <a:lstStyle/>
        <a:p>
          <a:endParaRPr lang="es-MX"/>
        </a:p>
      </dgm:t>
    </dgm:pt>
    <dgm:pt modelId="{99F34445-D97D-492A-A2B0-26A1CA8EB5AC}" type="pres">
      <dgm:prSet presAssocID="{A281C3AC-D559-4537-ABA6-04D08A2CDDD2}" presName="rootConnector3" presStyleLbl="asst3" presStyleIdx="16" presStyleCnt="24"/>
      <dgm:spPr/>
      <dgm:t>
        <a:bodyPr/>
        <a:lstStyle/>
        <a:p>
          <a:endParaRPr lang="es-MX"/>
        </a:p>
      </dgm:t>
    </dgm:pt>
    <dgm:pt modelId="{B8BD43E6-2642-43EF-9E8C-2C5EDEE3D3F3}" type="pres">
      <dgm:prSet presAssocID="{A281C3AC-D559-4537-ABA6-04D08A2CDDD2}" presName="hierChild6" presStyleCnt="0"/>
      <dgm:spPr/>
    </dgm:pt>
    <dgm:pt modelId="{BB49C855-AFC9-4494-8249-5012228EC88A}" type="pres">
      <dgm:prSet presAssocID="{A281C3AC-D559-4537-ABA6-04D08A2CDDD2}" presName="hierChild7" presStyleCnt="0"/>
      <dgm:spPr/>
    </dgm:pt>
    <dgm:pt modelId="{908E2F56-8470-4B65-A6B0-A664DD69C485}" type="pres">
      <dgm:prSet presAssocID="{613A7932-B96F-4802-B804-36F75AAD4A8E}" presName="Name111" presStyleLbl="parChTrans1D4" presStyleIdx="22" presStyleCnt="29"/>
      <dgm:spPr>
        <a:custGeom>
          <a:avLst/>
          <a:gdLst/>
          <a:ahLst/>
          <a:cxnLst/>
          <a:rect l="0" t="0" r="0" b="0"/>
          <a:pathLst>
            <a:path>
              <a:moveTo>
                <a:pt x="113557" y="0"/>
              </a:moveTo>
              <a:lnTo>
                <a:pt x="113557" y="203560"/>
              </a:lnTo>
              <a:lnTo>
                <a:pt x="0" y="203560"/>
              </a:lnTo>
            </a:path>
          </a:pathLst>
        </a:custGeom>
      </dgm:spPr>
      <dgm:t>
        <a:bodyPr/>
        <a:lstStyle/>
        <a:p>
          <a:endParaRPr lang="es-MX"/>
        </a:p>
      </dgm:t>
    </dgm:pt>
    <dgm:pt modelId="{F3E28B5D-168D-4EF0-9CD6-5A32988051D5}" type="pres">
      <dgm:prSet presAssocID="{2E0A5984-7E31-4092-963F-ED1BF14CA445}" presName="hierRoot3" presStyleCnt="0">
        <dgm:presLayoutVars>
          <dgm:hierBranch val="init"/>
        </dgm:presLayoutVars>
      </dgm:prSet>
      <dgm:spPr/>
    </dgm:pt>
    <dgm:pt modelId="{FB471E7A-D503-4BF4-8D40-81177E0725B5}" type="pres">
      <dgm:prSet presAssocID="{2E0A5984-7E31-4092-963F-ED1BF14CA445}" presName="rootComposite3" presStyleCnt="0"/>
      <dgm:spPr/>
    </dgm:pt>
    <dgm:pt modelId="{EDA4E77F-E19D-4B66-9535-6C9C85894C57}" type="pres">
      <dgm:prSet presAssocID="{2E0A5984-7E31-4092-963F-ED1BF14CA445}" presName="rootText3" presStyleLbl="asst3" presStyleIdx="17" presStyleCnt="24" custLinFactNeighborX="92642" custLinFactNeighborY="-6992">
        <dgm:presLayoutVars>
          <dgm:chPref val="3"/>
        </dgm:presLayoutVars>
      </dgm:prSet>
      <dgm:spPr>
        <a:prstGeom prst="rect">
          <a:avLst/>
        </a:prstGeom>
      </dgm:spPr>
      <dgm:t>
        <a:bodyPr/>
        <a:lstStyle/>
        <a:p>
          <a:endParaRPr lang="es-MX"/>
        </a:p>
      </dgm:t>
    </dgm:pt>
    <dgm:pt modelId="{70B96868-FDC4-4122-8D29-23E37A7A2727}" type="pres">
      <dgm:prSet presAssocID="{2E0A5984-7E31-4092-963F-ED1BF14CA445}" presName="rootConnector3" presStyleLbl="asst3" presStyleIdx="17" presStyleCnt="24"/>
      <dgm:spPr/>
      <dgm:t>
        <a:bodyPr/>
        <a:lstStyle/>
        <a:p>
          <a:endParaRPr lang="es-MX"/>
        </a:p>
      </dgm:t>
    </dgm:pt>
    <dgm:pt modelId="{FDBBCA69-9803-4D3A-BECC-B791591955A4}" type="pres">
      <dgm:prSet presAssocID="{2E0A5984-7E31-4092-963F-ED1BF14CA445}" presName="hierChild6" presStyleCnt="0"/>
      <dgm:spPr/>
    </dgm:pt>
    <dgm:pt modelId="{6A0D8ECF-E256-40F4-9DAA-E71371F7832B}" type="pres">
      <dgm:prSet presAssocID="{2E0A5984-7E31-4092-963F-ED1BF14CA445}" presName="hierChild7" presStyleCnt="0"/>
      <dgm:spPr/>
    </dgm:pt>
    <dgm:pt modelId="{2FB33DD7-69A9-4A31-9634-957E5DA357FF}" type="pres">
      <dgm:prSet presAssocID="{22427C36-E542-452F-BE79-DBB0A63BBA2F}" presName="Name111" presStyleLbl="parChTrans1D4" presStyleIdx="23" presStyleCnt="29"/>
      <dgm:spPr>
        <a:custGeom>
          <a:avLst/>
          <a:gdLst/>
          <a:ahLst/>
          <a:cxnLst/>
          <a:rect l="0" t="0" r="0" b="0"/>
          <a:pathLst>
            <a:path>
              <a:moveTo>
                <a:pt x="0" y="0"/>
              </a:moveTo>
              <a:lnTo>
                <a:pt x="0" y="575639"/>
              </a:lnTo>
              <a:lnTo>
                <a:pt x="148480" y="575639"/>
              </a:lnTo>
            </a:path>
          </a:pathLst>
        </a:custGeom>
      </dgm:spPr>
      <dgm:t>
        <a:bodyPr/>
        <a:lstStyle/>
        <a:p>
          <a:endParaRPr lang="es-MX"/>
        </a:p>
      </dgm:t>
    </dgm:pt>
    <dgm:pt modelId="{EEAB7414-7472-46C6-8C7A-1C4B919C715C}" type="pres">
      <dgm:prSet presAssocID="{7E38060A-403E-46CE-A52C-FD9AEC7720D5}" presName="hierRoot3" presStyleCnt="0">
        <dgm:presLayoutVars>
          <dgm:hierBranch val="init"/>
        </dgm:presLayoutVars>
      </dgm:prSet>
      <dgm:spPr/>
    </dgm:pt>
    <dgm:pt modelId="{DEC9CF7C-5EF2-44E7-9E9D-2F455B682C3A}" type="pres">
      <dgm:prSet presAssocID="{7E38060A-403E-46CE-A52C-FD9AEC7720D5}" presName="rootComposite3" presStyleCnt="0"/>
      <dgm:spPr/>
    </dgm:pt>
    <dgm:pt modelId="{3E0E0289-4C4D-4CDB-91FE-154AAC15BC71}" type="pres">
      <dgm:prSet presAssocID="{7E38060A-403E-46CE-A52C-FD9AEC7720D5}" presName="rootText3" presStyleLbl="asst3" presStyleIdx="18" presStyleCnt="24" custLinFactX="24106" custLinFactNeighborX="100000" custLinFactNeighborY="0">
        <dgm:presLayoutVars>
          <dgm:chPref val="3"/>
        </dgm:presLayoutVars>
      </dgm:prSet>
      <dgm:spPr>
        <a:prstGeom prst="rect">
          <a:avLst/>
        </a:prstGeom>
      </dgm:spPr>
      <dgm:t>
        <a:bodyPr/>
        <a:lstStyle/>
        <a:p>
          <a:endParaRPr lang="es-MX"/>
        </a:p>
      </dgm:t>
    </dgm:pt>
    <dgm:pt modelId="{2C92C9C4-1788-4E6F-BFFD-F311EA1642FF}" type="pres">
      <dgm:prSet presAssocID="{7E38060A-403E-46CE-A52C-FD9AEC7720D5}" presName="rootConnector3" presStyleLbl="asst3" presStyleIdx="18" presStyleCnt="24"/>
      <dgm:spPr/>
      <dgm:t>
        <a:bodyPr/>
        <a:lstStyle/>
        <a:p>
          <a:endParaRPr lang="es-MX"/>
        </a:p>
      </dgm:t>
    </dgm:pt>
    <dgm:pt modelId="{430580B6-5C5A-45A6-8653-09C8E3F20BF3}" type="pres">
      <dgm:prSet presAssocID="{7E38060A-403E-46CE-A52C-FD9AEC7720D5}" presName="hierChild6" presStyleCnt="0"/>
      <dgm:spPr/>
    </dgm:pt>
    <dgm:pt modelId="{E638C5E3-C956-4D4F-84E3-54D6323C323D}" type="pres">
      <dgm:prSet presAssocID="{7E38060A-403E-46CE-A52C-FD9AEC7720D5}" presName="hierChild7" presStyleCnt="0"/>
      <dgm:spPr/>
    </dgm:pt>
    <dgm:pt modelId="{E38C17BC-511C-4930-8912-760CB946D7A6}" type="pres">
      <dgm:prSet presAssocID="{D023383D-9D1B-43D6-B7D0-165E536575DC}" presName="Name111" presStyleLbl="parChTrans1D4" presStyleIdx="24" presStyleCnt="29"/>
      <dgm:spPr>
        <a:custGeom>
          <a:avLst/>
          <a:gdLst/>
          <a:ahLst/>
          <a:cxnLst/>
          <a:rect l="0" t="0" r="0" b="0"/>
          <a:pathLst>
            <a:path>
              <a:moveTo>
                <a:pt x="104827" y="0"/>
              </a:moveTo>
              <a:lnTo>
                <a:pt x="104827" y="575639"/>
              </a:lnTo>
              <a:lnTo>
                <a:pt x="0" y="575639"/>
              </a:lnTo>
            </a:path>
          </a:pathLst>
        </a:custGeom>
      </dgm:spPr>
      <dgm:t>
        <a:bodyPr/>
        <a:lstStyle/>
        <a:p>
          <a:endParaRPr lang="es-MX"/>
        </a:p>
      </dgm:t>
    </dgm:pt>
    <dgm:pt modelId="{35BC05C3-1ED1-47B7-9B02-252A32BCD0FE}" type="pres">
      <dgm:prSet presAssocID="{512811E9-B8B6-4CF5-9F8B-D66354A89543}" presName="hierRoot3" presStyleCnt="0">
        <dgm:presLayoutVars>
          <dgm:hierBranch val="init"/>
        </dgm:presLayoutVars>
      </dgm:prSet>
      <dgm:spPr/>
    </dgm:pt>
    <dgm:pt modelId="{0ADF0F7F-1217-43CE-915C-D5225C0AC6EC}" type="pres">
      <dgm:prSet presAssocID="{512811E9-B8B6-4CF5-9F8B-D66354A89543}" presName="rootComposite3" presStyleCnt="0"/>
      <dgm:spPr/>
    </dgm:pt>
    <dgm:pt modelId="{E2F8A23C-2659-4109-B9F4-BD5EB30B7E5F}" type="pres">
      <dgm:prSet presAssocID="{512811E9-B8B6-4CF5-9F8B-D66354A89543}" presName="rootText3" presStyleLbl="asst3" presStyleIdx="19" presStyleCnt="24" custLinFactNeighborX="94390" custLinFactNeighborY="0">
        <dgm:presLayoutVars>
          <dgm:chPref val="3"/>
        </dgm:presLayoutVars>
      </dgm:prSet>
      <dgm:spPr>
        <a:prstGeom prst="rect">
          <a:avLst/>
        </a:prstGeom>
      </dgm:spPr>
      <dgm:t>
        <a:bodyPr/>
        <a:lstStyle/>
        <a:p>
          <a:endParaRPr lang="es-MX"/>
        </a:p>
      </dgm:t>
    </dgm:pt>
    <dgm:pt modelId="{7DE16B69-3C9B-4B8E-919D-1BF26C42BF3B}" type="pres">
      <dgm:prSet presAssocID="{512811E9-B8B6-4CF5-9F8B-D66354A89543}" presName="rootConnector3" presStyleLbl="asst3" presStyleIdx="19" presStyleCnt="24"/>
      <dgm:spPr/>
      <dgm:t>
        <a:bodyPr/>
        <a:lstStyle/>
        <a:p>
          <a:endParaRPr lang="es-MX"/>
        </a:p>
      </dgm:t>
    </dgm:pt>
    <dgm:pt modelId="{9EEB1E0A-16D4-47AD-9838-D467FF41B9B0}" type="pres">
      <dgm:prSet presAssocID="{512811E9-B8B6-4CF5-9F8B-D66354A89543}" presName="hierChild6" presStyleCnt="0"/>
      <dgm:spPr/>
    </dgm:pt>
    <dgm:pt modelId="{A46D9B00-A9FA-410F-A9D2-181F7307E536}" type="pres">
      <dgm:prSet presAssocID="{512811E9-B8B6-4CF5-9F8B-D66354A89543}" presName="hierChild7" presStyleCnt="0"/>
      <dgm:spPr/>
    </dgm:pt>
    <dgm:pt modelId="{5D65FEC6-BE69-45E5-A910-E6554F1AB52A}" type="pres">
      <dgm:prSet presAssocID="{4205ABEA-A262-4E50-8031-106C28A8A017}" presName="Name111" presStyleLbl="parChTrans1D4" presStyleIdx="25" presStyleCnt="29"/>
      <dgm:spPr>
        <a:custGeom>
          <a:avLst/>
          <a:gdLst/>
          <a:ahLst/>
          <a:cxnLst/>
          <a:rect l="0" t="0" r="0" b="0"/>
          <a:pathLst>
            <a:path>
              <a:moveTo>
                <a:pt x="0" y="0"/>
              </a:moveTo>
              <a:lnTo>
                <a:pt x="0" y="930257"/>
              </a:lnTo>
              <a:lnTo>
                <a:pt x="148480" y="930257"/>
              </a:lnTo>
            </a:path>
          </a:pathLst>
        </a:custGeom>
      </dgm:spPr>
      <dgm:t>
        <a:bodyPr/>
        <a:lstStyle/>
        <a:p>
          <a:endParaRPr lang="es-MX"/>
        </a:p>
      </dgm:t>
    </dgm:pt>
    <dgm:pt modelId="{FAED81F5-AE28-49C8-9721-4929B22C01EC}" type="pres">
      <dgm:prSet presAssocID="{06BE0F73-2F94-4AAE-8694-A25429FFCC26}" presName="hierRoot3" presStyleCnt="0">
        <dgm:presLayoutVars>
          <dgm:hierBranch val="init"/>
        </dgm:presLayoutVars>
      </dgm:prSet>
      <dgm:spPr/>
    </dgm:pt>
    <dgm:pt modelId="{21E153B2-B571-4359-BBA0-E4D312391983}" type="pres">
      <dgm:prSet presAssocID="{06BE0F73-2F94-4AAE-8694-A25429FFCC26}" presName="rootComposite3" presStyleCnt="0"/>
      <dgm:spPr/>
    </dgm:pt>
    <dgm:pt modelId="{F2D998D4-49FA-4341-90CC-337FA023428C}" type="pres">
      <dgm:prSet presAssocID="{06BE0F73-2F94-4AAE-8694-A25429FFCC26}" presName="rootText3" presStyleLbl="asst3" presStyleIdx="20" presStyleCnt="24" custLinFactX="24106" custLinFactNeighborX="100000">
        <dgm:presLayoutVars>
          <dgm:chPref val="3"/>
        </dgm:presLayoutVars>
      </dgm:prSet>
      <dgm:spPr>
        <a:prstGeom prst="rect">
          <a:avLst/>
        </a:prstGeom>
      </dgm:spPr>
      <dgm:t>
        <a:bodyPr/>
        <a:lstStyle/>
        <a:p>
          <a:endParaRPr lang="es-MX"/>
        </a:p>
      </dgm:t>
    </dgm:pt>
    <dgm:pt modelId="{67BC4E57-2904-49B5-A99A-1E06C5EC513F}" type="pres">
      <dgm:prSet presAssocID="{06BE0F73-2F94-4AAE-8694-A25429FFCC26}" presName="rootConnector3" presStyleLbl="asst3" presStyleIdx="20" presStyleCnt="24"/>
      <dgm:spPr/>
      <dgm:t>
        <a:bodyPr/>
        <a:lstStyle/>
        <a:p>
          <a:endParaRPr lang="es-MX"/>
        </a:p>
      </dgm:t>
    </dgm:pt>
    <dgm:pt modelId="{71C540AA-B2AE-4CC0-9BB2-491F5ECE902D}" type="pres">
      <dgm:prSet presAssocID="{06BE0F73-2F94-4AAE-8694-A25429FFCC26}" presName="hierChild6" presStyleCnt="0"/>
      <dgm:spPr/>
    </dgm:pt>
    <dgm:pt modelId="{ECDBB8B1-289B-424B-8131-9652F06D068B}" type="pres">
      <dgm:prSet presAssocID="{06BE0F73-2F94-4AAE-8694-A25429FFCC26}" presName="hierChild7" presStyleCnt="0"/>
      <dgm:spPr/>
    </dgm:pt>
    <dgm:pt modelId="{F2913BED-893C-4660-9E4E-914406CE58E0}" type="pres">
      <dgm:prSet presAssocID="{41A2D877-51D7-456D-BEDF-887A305D7D67}" presName="Name111" presStyleLbl="parChTrans1D4" presStyleIdx="26" presStyleCnt="29"/>
      <dgm:spPr>
        <a:custGeom>
          <a:avLst/>
          <a:gdLst/>
          <a:ahLst/>
          <a:cxnLst/>
          <a:rect l="0" t="0" r="0" b="0"/>
          <a:pathLst>
            <a:path>
              <a:moveTo>
                <a:pt x="113557" y="0"/>
              </a:moveTo>
              <a:lnTo>
                <a:pt x="113557" y="930257"/>
              </a:lnTo>
              <a:lnTo>
                <a:pt x="0" y="930257"/>
              </a:lnTo>
            </a:path>
          </a:pathLst>
        </a:custGeom>
      </dgm:spPr>
      <dgm:t>
        <a:bodyPr/>
        <a:lstStyle/>
        <a:p>
          <a:endParaRPr lang="es-MX"/>
        </a:p>
      </dgm:t>
    </dgm:pt>
    <dgm:pt modelId="{AC425ED9-8757-4489-A4BC-F9C6D050B7A5}" type="pres">
      <dgm:prSet presAssocID="{5D7F393B-35CB-4366-8DFD-65AD9A6255C9}" presName="hierRoot3" presStyleCnt="0">
        <dgm:presLayoutVars>
          <dgm:hierBranch val="init"/>
        </dgm:presLayoutVars>
      </dgm:prSet>
      <dgm:spPr/>
    </dgm:pt>
    <dgm:pt modelId="{80C73E63-0E27-4E2C-9B1A-1591BA5BE923}" type="pres">
      <dgm:prSet presAssocID="{5D7F393B-35CB-4366-8DFD-65AD9A6255C9}" presName="rootComposite3" presStyleCnt="0"/>
      <dgm:spPr/>
    </dgm:pt>
    <dgm:pt modelId="{1F53BE75-79E6-491F-9F43-A114B8AB69E7}" type="pres">
      <dgm:prSet presAssocID="{5D7F393B-35CB-4366-8DFD-65AD9A6255C9}" presName="rootText3" presStyleLbl="asst3" presStyleIdx="21" presStyleCnt="24" custLinFactNeighborX="92642" custLinFactNeighborY="0">
        <dgm:presLayoutVars>
          <dgm:chPref val="3"/>
        </dgm:presLayoutVars>
      </dgm:prSet>
      <dgm:spPr>
        <a:prstGeom prst="rect">
          <a:avLst/>
        </a:prstGeom>
      </dgm:spPr>
      <dgm:t>
        <a:bodyPr/>
        <a:lstStyle/>
        <a:p>
          <a:endParaRPr lang="es-MX"/>
        </a:p>
      </dgm:t>
    </dgm:pt>
    <dgm:pt modelId="{D5D48333-9449-4B49-A42E-B19B24C9F6C9}" type="pres">
      <dgm:prSet presAssocID="{5D7F393B-35CB-4366-8DFD-65AD9A6255C9}" presName="rootConnector3" presStyleLbl="asst3" presStyleIdx="21" presStyleCnt="24"/>
      <dgm:spPr/>
      <dgm:t>
        <a:bodyPr/>
        <a:lstStyle/>
        <a:p>
          <a:endParaRPr lang="es-MX"/>
        </a:p>
      </dgm:t>
    </dgm:pt>
    <dgm:pt modelId="{A0238EC6-AE94-439B-87A7-EC7084FF6265}" type="pres">
      <dgm:prSet presAssocID="{5D7F393B-35CB-4366-8DFD-65AD9A6255C9}" presName="hierChild6" presStyleCnt="0"/>
      <dgm:spPr/>
    </dgm:pt>
    <dgm:pt modelId="{7AA90C69-429C-4F2A-A0C5-BC66950F2C48}" type="pres">
      <dgm:prSet presAssocID="{5D7F393B-35CB-4366-8DFD-65AD9A6255C9}" presName="hierChild7" presStyleCnt="0"/>
      <dgm:spPr/>
    </dgm:pt>
    <dgm:pt modelId="{74CEE100-099E-4969-9187-E55E10387BCA}" type="pres">
      <dgm:prSet presAssocID="{8404060E-A77C-4D8B-92EA-A4E37D760402}" presName="Name111" presStyleLbl="parChTrans1D4" presStyleIdx="27" presStyleCnt="29"/>
      <dgm:spPr>
        <a:custGeom>
          <a:avLst/>
          <a:gdLst/>
          <a:ahLst/>
          <a:cxnLst/>
          <a:rect l="0" t="0" r="0" b="0"/>
          <a:pathLst>
            <a:path>
              <a:moveTo>
                <a:pt x="0" y="0"/>
              </a:moveTo>
              <a:lnTo>
                <a:pt x="0" y="1276145"/>
              </a:lnTo>
              <a:lnTo>
                <a:pt x="148410" y="1276145"/>
              </a:lnTo>
            </a:path>
          </a:pathLst>
        </a:custGeom>
      </dgm:spPr>
      <dgm:t>
        <a:bodyPr/>
        <a:lstStyle/>
        <a:p>
          <a:endParaRPr lang="es-MX"/>
        </a:p>
      </dgm:t>
    </dgm:pt>
    <dgm:pt modelId="{6C577C99-612A-4969-A535-E404FA901E3F}" type="pres">
      <dgm:prSet presAssocID="{546B323D-8098-4C3D-AF90-1F5379AD38B1}" presName="hierRoot3" presStyleCnt="0">
        <dgm:presLayoutVars>
          <dgm:hierBranch val="init"/>
        </dgm:presLayoutVars>
      </dgm:prSet>
      <dgm:spPr/>
    </dgm:pt>
    <dgm:pt modelId="{7855CBF9-83E9-4F22-A634-4DA47A63A0C0}" type="pres">
      <dgm:prSet presAssocID="{546B323D-8098-4C3D-AF90-1F5379AD38B1}" presName="rootComposite3" presStyleCnt="0"/>
      <dgm:spPr/>
    </dgm:pt>
    <dgm:pt modelId="{056EC17A-235E-474D-A5E3-0877603923A5}" type="pres">
      <dgm:prSet presAssocID="{546B323D-8098-4C3D-AF90-1F5379AD38B1}" presName="rootText3" presStyleLbl="asst3" presStyleIdx="22" presStyleCnt="24" custLinFactX="24092" custLinFactNeighborX="100000" custLinFactNeighborY="-3496">
        <dgm:presLayoutVars>
          <dgm:chPref val="3"/>
        </dgm:presLayoutVars>
      </dgm:prSet>
      <dgm:spPr>
        <a:prstGeom prst="rect">
          <a:avLst/>
        </a:prstGeom>
      </dgm:spPr>
      <dgm:t>
        <a:bodyPr/>
        <a:lstStyle/>
        <a:p>
          <a:endParaRPr lang="es-MX"/>
        </a:p>
      </dgm:t>
    </dgm:pt>
    <dgm:pt modelId="{B9F1D277-17C8-45C3-9435-CE27B03FBA3B}" type="pres">
      <dgm:prSet presAssocID="{546B323D-8098-4C3D-AF90-1F5379AD38B1}" presName="rootConnector3" presStyleLbl="asst3" presStyleIdx="22" presStyleCnt="24"/>
      <dgm:spPr/>
      <dgm:t>
        <a:bodyPr/>
        <a:lstStyle/>
        <a:p>
          <a:endParaRPr lang="es-MX"/>
        </a:p>
      </dgm:t>
    </dgm:pt>
    <dgm:pt modelId="{5E953054-5EDC-4D7D-84B1-99147933DA06}" type="pres">
      <dgm:prSet presAssocID="{546B323D-8098-4C3D-AF90-1F5379AD38B1}" presName="hierChild6" presStyleCnt="0"/>
      <dgm:spPr/>
    </dgm:pt>
    <dgm:pt modelId="{C7337F5D-17FE-49C1-9C77-BC881A3A9DEE}" type="pres">
      <dgm:prSet presAssocID="{546B323D-8098-4C3D-AF90-1F5379AD38B1}" presName="hierChild7" presStyleCnt="0"/>
      <dgm:spPr/>
    </dgm:pt>
    <dgm:pt modelId="{CD337501-1C0E-4155-82D2-2F4D0FB0EB19}" type="pres">
      <dgm:prSet presAssocID="{4E19E874-9A12-48B0-B9DF-B2514F6A10F7}" presName="Name111" presStyleLbl="parChTrans1D4" presStyleIdx="28" presStyleCnt="29"/>
      <dgm:spPr>
        <a:custGeom>
          <a:avLst/>
          <a:gdLst/>
          <a:ahLst/>
          <a:cxnLst/>
          <a:rect l="0" t="0" r="0" b="0"/>
          <a:pathLst>
            <a:path>
              <a:moveTo>
                <a:pt x="111584" y="0"/>
              </a:moveTo>
              <a:lnTo>
                <a:pt x="111584" y="1279174"/>
              </a:lnTo>
              <a:lnTo>
                <a:pt x="0" y="1279174"/>
              </a:lnTo>
            </a:path>
          </a:pathLst>
        </a:custGeom>
      </dgm:spPr>
      <dgm:t>
        <a:bodyPr/>
        <a:lstStyle/>
        <a:p>
          <a:endParaRPr lang="es-MX"/>
        </a:p>
      </dgm:t>
    </dgm:pt>
    <dgm:pt modelId="{27FE4287-DC2E-4508-AD84-5AF45095AEC5}" type="pres">
      <dgm:prSet presAssocID="{B452B1F0-0B21-4FAD-A655-2D2842171A84}" presName="hierRoot3" presStyleCnt="0">
        <dgm:presLayoutVars>
          <dgm:hierBranch val="init"/>
        </dgm:presLayoutVars>
      </dgm:prSet>
      <dgm:spPr/>
    </dgm:pt>
    <dgm:pt modelId="{9A71B065-2CB7-4A82-91B5-4541C2FA984D}" type="pres">
      <dgm:prSet presAssocID="{B452B1F0-0B21-4FAD-A655-2D2842171A84}" presName="rootComposite3" presStyleCnt="0"/>
      <dgm:spPr/>
    </dgm:pt>
    <dgm:pt modelId="{CEC4376A-135F-498D-85C4-89AFC09A188E}" type="pres">
      <dgm:prSet presAssocID="{B452B1F0-0B21-4FAD-A655-2D2842171A84}" presName="rootText3" presStyleLbl="asst3" presStyleIdx="23" presStyleCnt="24" custLinFactNeighborX="93037" custLinFactNeighborY="-2283">
        <dgm:presLayoutVars>
          <dgm:chPref val="3"/>
        </dgm:presLayoutVars>
      </dgm:prSet>
      <dgm:spPr>
        <a:prstGeom prst="rect">
          <a:avLst/>
        </a:prstGeom>
      </dgm:spPr>
      <dgm:t>
        <a:bodyPr/>
        <a:lstStyle/>
        <a:p>
          <a:endParaRPr lang="es-MX"/>
        </a:p>
      </dgm:t>
    </dgm:pt>
    <dgm:pt modelId="{6B64D642-DDC0-474E-81C3-A756C9F4EFCC}" type="pres">
      <dgm:prSet presAssocID="{B452B1F0-0B21-4FAD-A655-2D2842171A84}" presName="rootConnector3" presStyleLbl="asst3" presStyleIdx="23" presStyleCnt="24"/>
      <dgm:spPr/>
      <dgm:t>
        <a:bodyPr/>
        <a:lstStyle/>
        <a:p>
          <a:endParaRPr lang="es-MX"/>
        </a:p>
      </dgm:t>
    </dgm:pt>
    <dgm:pt modelId="{703B4D18-5BF1-4A17-B63D-0A399BE4C101}" type="pres">
      <dgm:prSet presAssocID="{B452B1F0-0B21-4FAD-A655-2D2842171A84}" presName="hierChild6" presStyleCnt="0"/>
      <dgm:spPr/>
    </dgm:pt>
    <dgm:pt modelId="{9767FDD0-025D-4434-93A8-BD3CD6BAF5C4}" type="pres">
      <dgm:prSet presAssocID="{B452B1F0-0B21-4FAD-A655-2D2842171A84}" presName="hierChild7" presStyleCnt="0"/>
      <dgm:spPr/>
    </dgm:pt>
    <dgm:pt modelId="{42B19C6A-2597-4451-BDF4-6C32379F8A35}" type="pres">
      <dgm:prSet presAssocID="{2EE06C8D-0EB6-4E49-9245-9C0327A8DE75}" presName="hierChild5" presStyleCnt="0"/>
      <dgm:spPr/>
    </dgm:pt>
    <dgm:pt modelId="{8C7F9ED2-8639-43EC-8F03-978A3B4B0F43}" type="pres">
      <dgm:prSet presAssocID="{CFE8028A-E46A-4ADD-937C-4261D576E304}" presName="Name111" presStyleLbl="parChTrans1D3" presStyleIdx="7" presStyleCnt="13"/>
      <dgm:spPr>
        <a:custGeom>
          <a:avLst/>
          <a:gdLst/>
          <a:ahLst/>
          <a:cxnLst/>
          <a:rect l="0" t="0" r="0" b="0"/>
          <a:pathLst>
            <a:path>
              <a:moveTo>
                <a:pt x="45720" y="0"/>
              </a:moveTo>
              <a:lnTo>
                <a:pt x="45720" y="229752"/>
              </a:lnTo>
              <a:lnTo>
                <a:pt x="98163" y="229752"/>
              </a:lnTo>
            </a:path>
          </a:pathLst>
        </a:custGeom>
      </dgm:spPr>
      <dgm:t>
        <a:bodyPr/>
        <a:lstStyle/>
        <a:p>
          <a:endParaRPr lang="es-MX"/>
        </a:p>
      </dgm:t>
    </dgm:pt>
    <dgm:pt modelId="{36529242-86A0-4CB5-A49F-01E16F54FC56}" type="pres">
      <dgm:prSet presAssocID="{A8B038EC-AF20-404C-96A1-9491BBBF41FB}" presName="hierRoot3" presStyleCnt="0">
        <dgm:presLayoutVars>
          <dgm:hierBranch val="init"/>
        </dgm:presLayoutVars>
      </dgm:prSet>
      <dgm:spPr/>
    </dgm:pt>
    <dgm:pt modelId="{030653DA-29FA-4280-97D8-1F91F8FA74B7}" type="pres">
      <dgm:prSet presAssocID="{A8B038EC-AF20-404C-96A1-9491BBBF41FB}" presName="rootComposite3" presStyleCnt="0"/>
      <dgm:spPr/>
    </dgm:pt>
    <dgm:pt modelId="{6431BE44-66A2-4F97-B5A7-A15AB336738B}" type="pres">
      <dgm:prSet presAssocID="{A8B038EC-AF20-404C-96A1-9491BBBF41FB}" presName="rootText3" presStyleLbl="asst2" presStyleIdx="0" presStyleCnt="6">
        <dgm:presLayoutVars>
          <dgm:chPref val="3"/>
        </dgm:presLayoutVars>
      </dgm:prSet>
      <dgm:spPr>
        <a:prstGeom prst="rect">
          <a:avLst/>
        </a:prstGeom>
      </dgm:spPr>
      <dgm:t>
        <a:bodyPr/>
        <a:lstStyle/>
        <a:p>
          <a:endParaRPr lang="es-MX"/>
        </a:p>
      </dgm:t>
    </dgm:pt>
    <dgm:pt modelId="{DB2FEEF7-7428-4E9D-B92B-77CE7E4F37C9}" type="pres">
      <dgm:prSet presAssocID="{A8B038EC-AF20-404C-96A1-9491BBBF41FB}" presName="rootConnector3" presStyleLbl="asst2" presStyleIdx="0" presStyleCnt="6"/>
      <dgm:spPr/>
      <dgm:t>
        <a:bodyPr/>
        <a:lstStyle/>
        <a:p>
          <a:endParaRPr lang="es-MX"/>
        </a:p>
      </dgm:t>
    </dgm:pt>
    <dgm:pt modelId="{7C030BC4-7131-4051-9871-F7A79B9964FE}" type="pres">
      <dgm:prSet presAssocID="{A8B038EC-AF20-404C-96A1-9491BBBF41FB}" presName="hierChild6" presStyleCnt="0"/>
      <dgm:spPr/>
    </dgm:pt>
    <dgm:pt modelId="{F5D9F59F-DF7A-4074-AEEF-B9D0191F1C20}" type="pres">
      <dgm:prSet presAssocID="{A8B038EC-AF20-404C-96A1-9491BBBF41FB}" presName="hierChild7" presStyleCnt="0"/>
      <dgm:spPr/>
    </dgm:pt>
    <dgm:pt modelId="{92065212-3F02-4A1F-A7A4-1349D48A97A7}" type="pres">
      <dgm:prSet presAssocID="{4FE01FC8-2764-4B13-AE19-7DDDB3675749}" presName="Name111" presStyleLbl="parChTrans1D3" presStyleIdx="8" presStyleCnt="13"/>
      <dgm:spPr>
        <a:custGeom>
          <a:avLst/>
          <a:gdLst/>
          <a:ahLst/>
          <a:cxnLst/>
          <a:rect l="0" t="0" r="0" b="0"/>
          <a:pathLst>
            <a:path>
              <a:moveTo>
                <a:pt x="98163" y="0"/>
              </a:moveTo>
              <a:lnTo>
                <a:pt x="98163" y="229752"/>
              </a:lnTo>
              <a:lnTo>
                <a:pt x="45720" y="229752"/>
              </a:lnTo>
            </a:path>
          </a:pathLst>
        </a:custGeom>
      </dgm:spPr>
      <dgm:t>
        <a:bodyPr/>
        <a:lstStyle/>
        <a:p>
          <a:endParaRPr lang="es-MX"/>
        </a:p>
      </dgm:t>
    </dgm:pt>
    <dgm:pt modelId="{F6376F4A-8E3E-47B0-B077-7157D339A9AA}" type="pres">
      <dgm:prSet presAssocID="{DC72745F-EF4D-496F-9627-878A2422977E}" presName="hierRoot3" presStyleCnt="0">
        <dgm:presLayoutVars>
          <dgm:hierBranch val="init"/>
        </dgm:presLayoutVars>
      </dgm:prSet>
      <dgm:spPr/>
    </dgm:pt>
    <dgm:pt modelId="{43C38A17-1797-486E-87C1-42556F0E67A8}" type="pres">
      <dgm:prSet presAssocID="{DC72745F-EF4D-496F-9627-878A2422977E}" presName="rootComposite3" presStyleCnt="0"/>
      <dgm:spPr/>
    </dgm:pt>
    <dgm:pt modelId="{B0C94C2E-BBDC-4ED1-BA27-240208B1D58A}" type="pres">
      <dgm:prSet presAssocID="{DC72745F-EF4D-496F-9627-878A2422977E}" presName="rootText3" presStyleLbl="asst2" presStyleIdx="1" presStyleCnt="6">
        <dgm:presLayoutVars>
          <dgm:chPref val="3"/>
        </dgm:presLayoutVars>
      </dgm:prSet>
      <dgm:spPr>
        <a:prstGeom prst="rect">
          <a:avLst/>
        </a:prstGeom>
      </dgm:spPr>
      <dgm:t>
        <a:bodyPr/>
        <a:lstStyle/>
        <a:p>
          <a:endParaRPr lang="es-MX"/>
        </a:p>
      </dgm:t>
    </dgm:pt>
    <dgm:pt modelId="{2F865F40-4697-47DC-ACD7-71A830F5BDCC}" type="pres">
      <dgm:prSet presAssocID="{DC72745F-EF4D-496F-9627-878A2422977E}" presName="rootConnector3" presStyleLbl="asst2" presStyleIdx="1" presStyleCnt="6"/>
      <dgm:spPr/>
      <dgm:t>
        <a:bodyPr/>
        <a:lstStyle/>
        <a:p>
          <a:endParaRPr lang="es-MX"/>
        </a:p>
      </dgm:t>
    </dgm:pt>
    <dgm:pt modelId="{C2F98063-7EA5-46E1-9270-1DBCC0F00B46}" type="pres">
      <dgm:prSet presAssocID="{DC72745F-EF4D-496F-9627-878A2422977E}" presName="hierChild6" presStyleCnt="0"/>
      <dgm:spPr/>
    </dgm:pt>
    <dgm:pt modelId="{D511A2CC-FC08-4FC4-AEA9-0AFB9B6F6251}" type="pres">
      <dgm:prSet presAssocID="{DC72745F-EF4D-496F-9627-878A2422977E}" presName="hierChild7" presStyleCnt="0"/>
      <dgm:spPr/>
    </dgm:pt>
    <dgm:pt modelId="{BAA92927-5DAE-422B-80C3-45164696A667}" type="pres">
      <dgm:prSet presAssocID="{CED37C86-4FCB-42BB-AD63-BBA2FB72FB50}" presName="Name111" presStyleLbl="parChTrans1D3" presStyleIdx="9" presStyleCnt="13"/>
      <dgm:spPr>
        <a:custGeom>
          <a:avLst/>
          <a:gdLst/>
          <a:ahLst/>
          <a:cxnLst/>
          <a:rect l="0" t="0" r="0" b="0"/>
          <a:pathLst>
            <a:path>
              <a:moveTo>
                <a:pt x="45720" y="0"/>
              </a:moveTo>
              <a:lnTo>
                <a:pt x="45720" y="592534"/>
              </a:lnTo>
              <a:lnTo>
                <a:pt x="98163" y="592534"/>
              </a:lnTo>
            </a:path>
          </a:pathLst>
        </a:custGeom>
      </dgm:spPr>
      <dgm:t>
        <a:bodyPr/>
        <a:lstStyle/>
        <a:p>
          <a:endParaRPr lang="es-MX"/>
        </a:p>
      </dgm:t>
    </dgm:pt>
    <dgm:pt modelId="{41E7E87E-8BCE-4220-A810-7E5EC69F9B85}" type="pres">
      <dgm:prSet presAssocID="{C2DA855E-39F5-4C78-B8AF-2C7A378A59F7}" presName="hierRoot3" presStyleCnt="0">
        <dgm:presLayoutVars>
          <dgm:hierBranch val="init"/>
        </dgm:presLayoutVars>
      </dgm:prSet>
      <dgm:spPr/>
    </dgm:pt>
    <dgm:pt modelId="{DD41814E-DA06-4E8A-A946-82BF4E9BB126}" type="pres">
      <dgm:prSet presAssocID="{C2DA855E-39F5-4C78-B8AF-2C7A378A59F7}" presName="rootComposite3" presStyleCnt="0"/>
      <dgm:spPr/>
    </dgm:pt>
    <dgm:pt modelId="{48FB365D-50CF-48DA-82C5-6A9FECEF6800}" type="pres">
      <dgm:prSet presAssocID="{C2DA855E-39F5-4C78-B8AF-2C7A378A59F7}" presName="rootText3" presStyleLbl="asst2" presStyleIdx="2" presStyleCnt="6" custLinFactNeighborY="3269">
        <dgm:presLayoutVars>
          <dgm:chPref val="3"/>
        </dgm:presLayoutVars>
      </dgm:prSet>
      <dgm:spPr>
        <a:prstGeom prst="rect">
          <a:avLst/>
        </a:prstGeom>
      </dgm:spPr>
      <dgm:t>
        <a:bodyPr/>
        <a:lstStyle/>
        <a:p>
          <a:endParaRPr lang="es-MX"/>
        </a:p>
      </dgm:t>
    </dgm:pt>
    <dgm:pt modelId="{2486BEF8-ABF3-4B3F-8CCE-8D96A91436E0}" type="pres">
      <dgm:prSet presAssocID="{C2DA855E-39F5-4C78-B8AF-2C7A378A59F7}" presName="rootConnector3" presStyleLbl="asst2" presStyleIdx="2" presStyleCnt="6"/>
      <dgm:spPr/>
      <dgm:t>
        <a:bodyPr/>
        <a:lstStyle/>
        <a:p>
          <a:endParaRPr lang="es-MX"/>
        </a:p>
      </dgm:t>
    </dgm:pt>
    <dgm:pt modelId="{B0DFEC55-0D37-4AC0-8C79-A84534B4A734}" type="pres">
      <dgm:prSet presAssocID="{C2DA855E-39F5-4C78-B8AF-2C7A378A59F7}" presName="hierChild6" presStyleCnt="0"/>
      <dgm:spPr/>
    </dgm:pt>
    <dgm:pt modelId="{C0B2059A-CB9C-41C5-B9DA-77203F11DF49}" type="pres">
      <dgm:prSet presAssocID="{C2DA855E-39F5-4C78-B8AF-2C7A378A59F7}" presName="hierChild7" presStyleCnt="0"/>
      <dgm:spPr/>
    </dgm:pt>
    <dgm:pt modelId="{C7221767-22D3-4F6F-8CE5-655A34727527}" type="pres">
      <dgm:prSet presAssocID="{182A9F64-9173-4D6B-8A92-9E99BEC4B3B6}" presName="Name111" presStyleLbl="parChTrans1D3" presStyleIdx="10" presStyleCnt="13"/>
      <dgm:spPr>
        <a:custGeom>
          <a:avLst/>
          <a:gdLst/>
          <a:ahLst/>
          <a:cxnLst/>
          <a:rect l="0" t="0" r="0" b="0"/>
          <a:pathLst>
            <a:path>
              <a:moveTo>
                <a:pt x="98163" y="0"/>
              </a:moveTo>
              <a:lnTo>
                <a:pt x="98163" y="591710"/>
              </a:lnTo>
              <a:lnTo>
                <a:pt x="45720" y="591710"/>
              </a:lnTo>
            </a:path>
          </a:pathLst>
        </a:custGeom>
      </dgm:spPr>
      <dgm:t>
        <a:bodyPr/>
        <a:lstStyle/>
        <a:p>
          <a:endParaRPr lang="es-MX"/>
        </a:p>
      </dgm:t>
    </dgm:pt>
    <dgm:pt modelId="{021649BF-89E5-4C57-9D41-91611E3E1D7F}" type="pres">
      <dgm:prSet presAssocID="{D0B75F8D-5498-4C6A-8A0B-75CC940DD5ED}" presName="hierRoot3" presStyleCnt="0">
        <dgm:presLayoutVars>
          <dgm:hierBranch val="init"/>
        </dgm:presLayoutVars>
      </dgm:prSet>
      <dgm:spPr/>
    </dgm:pt>
    <dgm:pt modelId="{2F99F32C-370B-43C2-935D-940D777FF056}" type="pres">
      <dgm:prSet presAssocID="{D0B75F8D-5498-4C6A-8A0B-75CC940DD5ED}" presName="rootComposite3" presStyleCnt="0"/>
      <dgm:spPr/>
    </dgm:pt>
    <dgm:pt modelId="{D5E5D21C-7938-4241-84C9-C36367378772}" type="pres">
      <dgm:prSet presAssocID="{D0B75F8D-5498-4C6A-8A0B-75CC940DD5ED}" presName="rootText3" presStyleLbl="asst2" presStyleIdx="3" presStyleCnt="6" custLinFactNeighborY="2939">
        <dgm:presLayoutVars>
          <dgm:chPref val="3"/>
        </dgm:presLayoutVars>
      </dgm:prSet>
      <dgm:spPr>
        <a:prstGeom prst="rect">
          <a:avLst/>
        </a:prstGeom>
      </dgm:spPr>
      <dgm:t>
        <a:bodyPr/>
        <a:lstStyle/>
        <a:p>
          <a:endParaRPr lang="es-MX"/>
        </a:p>
      </dgm:t>
    </dgm:pt>
    <dgm:pt modelId="{2B74D6E6-D6E4-463B-A67C-81588ECA1204}" type="pres">
      <dgm:prSet presAssocID="{D0B75F8D-5498-4C6A-8A0B-75CC940DD5ED}" presName="rootConnector3" presStyleLbl="asst2" presStyleIdx="3" presStyleCnt="6"/>
      <dgm:spPr/>
      <dgm:t>
        <a:bodyPr/>
        <a:lstStyle/>
        <a:p>
          <a:endParaRPr lang="es-MX"/>
        </a:p>
      </dgm:t>
    </dgm:pt>
    <dgm:pt modelId="{51071834-152B-4C2B-A79B-25D401263F8D}" type="pres">
      <dgm:prSet presAssocID="{D0B75F8D-5498-4C6A-8A0B-75CC940DD5ED}" presName="hierChild6" presStyleCnt="0"/>
      <dgm:spPr/>
    </dgm:pt>
    <dgm:pt modelId="{13146CBA-DCDA-4A65-B96F-BB5829A7B0BB}" type="pres">
      <dgm:prSet presAssocID="{D0B75F8D-5498-4C6A-8A0B-75CC940DD5ED}" presName="hierChild7" presStyleCnt="0"/>
      <dgm:spPr/>
    </dgm:pt>
    <dgm:pt modelId="{67AC4446-F40D-47E9-98C3-5E22EE3B4331}" type="pres">
      <dgm:prSet presAssocID="{B1AA1E7C-127F-49AD-8026-F5E0EE4D736D}" presName="Name111" presStyleLbl="parChTrans1D3" presStyleIdx="11" presStyleCnt="13"/>
      <dgm:spPr>
        <a:custGeom>
          <a:avLst/>
          <a:gdLst/>
          <a:ahLst/>
          <a:cxnLst/>
          <a:rect l="0" t="0" r="0" b="0"/>
          <a:pathLst>
            <a:path>
              <a:moveTo>
                <a:pt x="45720" y="0"/>
              </a:moveTo>
              <a:lnTo>
                <a:pt x="45720" y="938988"/>
              </a:lnTo>
              <a:lnTo>
                <a:pt x="98163" y="938988"/>
              </a:lnTo>
            </a:path>
          </a:pathLst>
        </a:custGeom>
      </dgm:spPr>
      <dgm:t>
        <a:bodyPr/>
        <a:lstStyle/>
        <a:p>
          <a:endParaRPr lang="es-MX"/>
        </a:p>
      </dgm:t>
    </dgm:pt>
    <dgm:pt modelId="{B1308166-30A0-4C66-8D2F-A56992624C5E}" type="pres">
      <dgm:prSet presAssocID="{095245F4-91A3-49A9-B3A3-860775D86811}" presName="hierRoot3" presStyleCnt="0">
        <dgm:presLayoutVars>
          <dgm:hierBranch val="init"/>
        </dgm:presLayoutVars>
      </dgm:prSet>
      <dgm:spPr/>
    </dgm:pt>
    <dgm:pt modelId="{7EEC8ED0-129D-4266-9EC6-C0917764BB71}" type="pres">
      <dgm:prSet presAssocID="{095245F4-91A3-49A9-B3A3-860775D86811}" presName="rootComposite3" presStyleCnt="0"/>
      <dgm:spPr/>
    </dgm:pt>
    <dgm:pt modelId="{96F9194D-D11A-4B30-BBB5-DC8FF99FAE9A}" type="pres">
      <dgm:prSet presAssocID="{095245F4-91A3-49A9-B3A3-860775D86811}" presName="rootText3" presStyleLbl="asst2" presStyleIdx="4" presStyleCnt="6">
        <dgm:presLayoutVars>
          <dgm:chPref val="3"/>
        </dgm:presLayoutVars>
      </dgm:prSet>
      <dgm:spPr>
        <a:prstGeom prst="rect">
          <a:avLst/>
        </a:prstGeom>
      </dgm:spPr>
      <dgm:t>
        <a:bodyPr/>
        <a:lstStyle/>
        <a:p>
          <a:endParaRPr lang="es-MX"/>
        </a:p>
      </dgm:t>
    </dgm:pt>
    <dgm:pt modelId="{E277AB8A-953A-4B51-8115-F40A39C54F49}" type="pres">
      <dgm:prSet presAssocID="{095245F4-91A3-49A9-B3A3-860775D86811}" presName="rootConnector3" presStyleLbl="asst2" presStyleIdx="4" presStyleCnt="6"/>
      <dgm:spPr/>
      <dgm:t>
        <a:bodyPr/>
        <a:lstStyle/>
        <a:p>
          <a:endParaRPr lang="es-MX"/>
        </a:p>
      </dgm:t>
    </dgm:pt>
    <dgm:pt modelId="{7298B5E3-C03A-42E9-A9A2-8788D6BFB207}" type="pres">
      <dgm:prSet presAssocID="{095245F4-91A3-49A9-B3A3-860775D86811}" presName="hierChild6" presStyleCnt="0"/>
      <dgm:spPr/>
    </dgm:pt>
    <dgm:pt modelId="{67262D55-77AF-4F9B-8678-1B4D5C61A50E}" type="pres">
      <dgm:prSet presAssocID="{095245F4-91A3-49A9-B3A3-860775D86811}" presName="hierChild7" presStyleCnt="0"/>
      <dgm:spPr/>
    </dgm:pt>
    <dgm:pt modelId="{844F58C3-FEC3-41A5-B458-D9319909F1E4}" type="pres">
      <dgm:prSet presAssocID="{7F9A1BCE-8827-4089-9551-FA7F59D6F290}" presName="Name111" presStyleLbl="parChTrans1D3" presStyleIdx="12" presStyleCnt="13"/>
      <dgm:spPr>
        <a:custGeom>
          <a:avLst/>
          <a:gdLst/>
          <a:ahLst/>
          <a:cxnLst/>
          <a:rect l="0" t="0" r="0" b="0"/>
          <a:pathLst>
            <a:path>
              <a:moveTo>
                <a:pt x="98163" y="0"/>
              </a:moveTo>
              <a:lnTo>
                <a:pt x="98163" y="938988"/>
              </a:lnTo>
              <a:lnTo>
                <a:pt x="45720" y="938988"/>
              </a:lnTo>
            </a:path>
          </a:pathLst>
        </a:custGeom>
      </dgm:spPr>
      <dgm:t>
        <a:bodyPr/>
        <a:lstStyle/>
        <a:p>
          <a:endParaRPr lang="es-MX"/>
        </a:p>
      </dgm:t>
    </dgm:pt>
    <dgm:pt modelId="{D8933941-51C4-4A24-B7A0-E2BE372D2E17}" type="pres">
      <dgm:prSet presAssocID="{0AD9531C-F47C-4860-AE6D-5D54B52FF7A4}" presName="hierRoot3" presStyleCnt="0">
        <dgm:presLayoutVars>
          <dgm:hierBranch val="init"/>
        </dgm:presLayoutVars>
      </dgm:prSet>
      <dgm:spPr/>
    </dgm:pt>
    <dgm:pt modelId="{103A71E9-7E02-4BC5-85F9-E4ED9482F62B}" type="pres">
      <dgm:prSet presAssocID="{0AD9531C-F47C-4860-AE6D-5D54B52FF7A4}" presName="rootComposite3" presStyleCnt="0"/>
      <dgm:spPr/>
    </dgm:pt>
    <dgm:pt modelId="{3437FE09-00C2-4CDD-81F9-EDC4EAC787BA}" type="pres">
      <dgm:prSet presAssocID="{0AD9531C-F47C-4860-AE6D-5D54B52FF7A4}" presName="rootText3" presStyleLbl="asst2" presStyleIdx="5" presStyleCnt="6">
        <dgm:presLayoutVars>
          <dgm:chPref val="3"/>
        </dgm:presLayoutVars>
      </dgm:prSet>
      <dgm:spPr>
        <a:prstGeom prst="rect">
          <a:avLst/>
        </a:prstGeom>
      </dgm:spPr>
      <dgm:t>
        <a:bodyPr/>
        <a:lstStyle/>
        <a:p>
          <a:endParaRPr lang="es-MX"/>
        </a:p>
      </dgm:t>
    </dgm:pt>
    <dgm:pt modelId="{C41692A1-6D70-43E0-843A-0A8C316B8864}" type="pres">
      <dgm:prSet presAssocID="{0AD9531C-F47C-4860-AE6D-5D54B52FF7A4}" presName="rootConnector3" presStyleLbl="asst2" presStyleIdx="5" presStyleCnt="6"/>
      <dgm:spPr/>
      <dgm:t>
        <a:bodyPr/>
        <a:lstStyle/>
        <a:p>
          <a:endParaRPr lang="es-MX"/>
        </a:p>
      </dgm:t>
    </dgm:pt>
    <dgm:pt modelId="{BD766BB7-77DF-4260-B0E5-DDD58338F1E3}" type="pres">
      <dgm:prSet presAssocID="{0AD9531C-F47C-4860-AE6D-5D54B52FF7A4}" presName="hierChild6" presStyleCnt="0"/>
      <dgm:spPr/>
    </dgm:pt>
    <dgm:pt modelId="{72D0FF80-B730-432B-B84D-25245E54742E}" type="pres">
      <dgm:prSet presAssocID="{0AD9531C-F47C-4860-AE6D-5D54B52FF7A4}" presName="hierChild7" presStyleCnt="0"/>
      <dgm:spPr/>
    </dgm:pt>
    <dgm:pt modelId="{C948CF79-9D30-45AB-930B-2B073608068C}" type="pres">
      <dgm:prSet presAssocID="{D6088DDB-4298-463E-BBA4-E62E895D6495}" presName="hierChild3" presStyleCnt="0"/>
      <dgm:spPr/>
    </dgm:pt>
    <dgm:pt modelId="{F957E1C6-A5AF-4B09-822D-51C997C326EC}" type="pres">
      <dgm:prSet presAssocID="{E488D97B-06D8-4A84-A6EA-AD2351A7AA83}" presName="Name111" presStyleLbl="parChTrans1D2" presStyleIdx="1" presStyleCnt="10"/>
      <dgm:spPr>
        <a:custGeom>
          <a:avLst/>
          <a:gdLst/>
          <a:ahLst/>
          <a:cxnLst/>
          <a:rect l="0" t="0" r="0" b="0"/>
          <a:pathLst>
            <a:path>
              <a:moveTo>
                <a:pt x="45720" y="0"/>
              </a:moveTo>
              <a:lnTo>
                <a:pt x="45720" y="229752"/>
              </a:lnTo>
              <a:lnTo>
                <a:pt x="98163" y="229752"/>
              </a:lnTo>
            </a:path>
          </a:pathLst>
        </a:custGeom>
      </dgm:spPr>
      <dgm:t>
        <a:bodyPr/>
        <a:lstStyle/>
        <a:p>
          <a:endParaRPr lang="es-MX"/>
        </a:p>
      </dgm:t>
    </dgm:pt>
    <dgm:pt modelId="{982D499E-A970-4B37-BAA1-A037F763A0EE}" type="pres">
      <dgm:prSet presAssocID="{BE4ADE66-1467-4139-BD1C-4AA56F8C1617}" presName="hierRoot3" presStyleCnt="0">
        <dgm:presLayoutVars>
          <dgm:hierBranch val="init"/>
        </dgm:presLayoutVars>
      </dgm:prSet>
      <dgm:spPr/>
    </dgm:pt>
    <dgm:pt modelId="{ECC1B885-369D-47DF-837F-39E8069117C5}" type="pres">
      <dgm:prSet presAssocID="{BE4ADE66-1467-4139-BD1C-4AA56F8C1617}" presName="rootComposite3" presStyleCnt="0"/>
      <dgm:spPr/>
    </dgm:pt>
    <dgm:pt modelId="{B9FEC324-2BCF-4458-B934-DF073F8C2A54}" type="pres">
      <dgm:prSet presAssocID="{BE4ADE66-1467-4139-BD1C-4AA56F8C1617}" presName="rootText3" presStyleLbl="asst1" presStyleIdx="0" presStyleCnt="9">
        <dgm:presLayoutVars>
          <dgm:chPref val="3"/>
        </dgm:presLayoutVars>
      </dgm:prSet>
      <dgm:spPr>
        <a:prstGeom prst="rect">
          <a:avLst/>
        </a:prstGeom>
      </dgm:spPr>
      <dgm:t>
        <a:bodyPr/>
        <a:lstStyle/>
        <a:p>
          <a:endParaRPr lang="es-MX"/>
        </a:p>
      </dgm:t>
    </dgm:pt>
    <dgm:pt modelId="{BDC9B913-9154-4AFA-BDAB-6A01AC9021E8}" type="pres">
      <dgm:prSet presAssocID="{BE4ADE66-1467-4139-BD1C-4AA56F8C1617}" presName="rootConnector3" presStyleLbl="asst1" presStyleIdx="0" presStyleCnt="9"/>
      <dgm:spPr/>
      <dgm:t>
        <a:bodyPr/>
        <a:lstStyle/>
        <a:p>
          <a:endParaRPr lang="es-MX"/>
        </a:p>
      </dgm:t>
    </dgm:pt>
    <dgm:pt modelId="{0FDEFBB2-E238-426C-9A19-D5702ECDE46E}" type="pres">
      <dgm:prSet presAssocID="{BE4ADE66-1467-4139-BD1C-4AA56F8C1617}" presName="hierChild6" presStyleCnt="0"/>
      <dgm:spPr/>
    </dgm:pt>
    <dgm:pt modelId="{CA84FD4E-9FE8-4BC6-998C-CF7AA60B5DA2}" type="pres">
      <dgm:prSet presAssocID="{BE4ADE66-1467-4139-BD1C-4AA56F8C1617}" presName="hierChild7" presStyleCnt="0"/>
      <dgm:spPr/>
    </dgm:pt>
    <dgm:pt modelId="{380E7397-C9A9-4F2E-AA55-051679D2B6BB}" type="pres">
      <dgm:prSet presAssocID="{DB2F1CBE-089D-4D54-8B84-3C425A091714}" presName="Name111" presStyleLbl="parChTrans1D2" presStyleIdx="2" presStyleCnt="10"/>
      <dgm:spPr>
        <a:custGeom>
          <a:avLst/>
          <a:gdLst/>
          <a:ahLst/>
          <a:cxnLst/>
          <a:rect l="0" t="0" r="0" b="0"/>
          <a:pathLst>
            <a:path>
              <a:moveTo>
                <a:pt x="98163" y="0"/>
              </a:moveTo>
              <a:lnTo>
                <a:pt x="98163" y="229752"/>
              </a:lnTo>
              <a:lnTo>
                <a:pt x="45720" y="229752"/>
              </a:lnTo>
            </a:path>
          </a:pathLst>
        </a:custGeom>
      </dgm:spPr>
      <dgm:t>
        <a:bodyPr/>
        <a:lstStyle/>
        <a:p>
          <a:endParaRPr lang="es-MX"/>
        </a:p>
      </dgm:t>
    </dgm:pt>
    <dgm:pt modelId="{5C74DEB1-9D32-4EF4-ADEC-15A3F6067A1A}" type="pres">
      <dgm:prSet presAssocID="{611BBB49-8042-4B72-8782-EFD5A2F5B462}" presName="hierRoot3" presStyleCnt="0">
        <dgm:presLayoutVars>
          <dgm:hierBranch val="init"/>
        </dgm:presLayoutVars>
      </dgm:prSet>
      <dgm:spPr/>
    </dgm:pt>
    <dgm:pt modelId="{3861F5F2-7AB9-4220-9905-EC314777A3DC}" type="pres">
      <dgm:prSet presAssocID="{611BBB49-8042-4B72-8782-EFD5A2F5B462}" presName="rootComposite3" presStyleCnt="0"/>
      <dgm:spPr/>
    </dgm:pt>
    <dgm:pt modelId="{6001836B-91CD-420D-A773-91ADF381A19E}" type="pres">
      <dgm:prSet presAssocID="{611BBB49-8042-4B72-8782-EFD5A2F5B462}" presName="rootText3" presStyleLbl="asst1" presStyleIdx="1" presStyleCnt="9">
        <dgm:presLayoutVars>
          <dgm:chPref val="3"/>
        </dgm:presLayoutVars>
      </dgm:prSet>
      <dgm:spPr>
        <a:prstGeom prst="rect">
          <a:avLst/>
        </a:prstGeom>
      </dgm:spPr>
      <dgm:t>
        <a:bodyPr/>
        <a:lstStyle/>
        <a:p>
          <a:endParaRPr lang="es-MX"/>
        </a:p>
      </dgm:t>
    </dgm:pt>
    <dgm:pt modelId="{3D12CAB9-B95A-482F-B200-2CC8A069F9DE}" type="pres">
      <dgm:prSet presAssocID="{611BBB49-8042-4B72-8782-EFD5A2F5B462}" presName="rootConnector3" presStyleLbl="asst1" presStyleIdx="1" presStyleCnt="9"/>
      <dgm:spPr/>
      <dgm:t>
        <a:bodyPr/>
        <a:lstStyle/>
        <a:p>
          <a:endParaRPr lang="es-MX"/>
        </a:p>
      </dgm:t>
    </dgm:pt>
    <dgm:pt modelId="{FBFB5352-7271-450B-AFBF-0FC256631985}" type="pres">
      <dgm:prSet presAssocID="{611BBB49-8042-4B72-8782-EFD5A2F5B462}" presName="hierChild6" presStyleCnt="0"/>
      <dgm:spPr/>
    </dgm:pt>
    <dgm:pt modelId="{47B9260C-7341-483E-8CDE-07E0F00BC884}" type="pres">
      <dgm:prSet presAssocID="{611BBB49-8042-4B72-8782-EFD5A2F5B462}" presName="hierChild7" presStyleCnt="0"/>
      <dgm:spPr/>
    </dgm:pt>
    <dgm:pt modelId="{654322D2-E66F-4A83-9258-8E8504E18EAE}" type="pres">
      <dgm:prSet presAssocID="{117822B9-F840-4007-9115-671F35F57E76}" presName="Name111" presStyleLbl="parChTrans1D2" presStyleIdx="3" presStyleCnt="10"/>
      <dgm:spPr>
        <a:custGeom>
          <a:avLst/>
          <a:gdLst/>
          <a:ahLst/>
          <a:cxnLst/>
          <a:rect l="0" t="0" r="0" b="0"/>
          <a:pathLst>
            <a:path>
              <a:moveTo>
                <a:pt x="45720" y="0"/>
              </a:moveTo>
              <a:lnTo>
                <a:pt x="45720" y="584370"/>
              </a:lnTo>
              <a:lnTo>
                <a:pt x="98163" y="584370"/>
              </a:lnTo>
            </a:path>
          </a:pathLst>
        </a:custGeom>
      </dgm:spPr>
      <dgm:t>
        <a:bodyPr/>
        <a:lstStyle/>
        <a:p>
          <a:endParaRPr lang="es-MX"/>
        </a:p>
      </dgm:t>
    </dgm:pt>
    <dgm:pt modelId="{80D51449-477F-4F85-88E6-771A3AA82067}" type="pres">
      <dgm:prSet presAssocID="{ED221F40-060A-4E68-BE5B-7A8617C9A9C9}" presName="hierRoot3" presStyleCnt="0">
        <dgm:presLayoutVars>
          <dgm:hierBranch val="init"/>
        </dgm:presLayoutVars>
      </dgm:prSet>
      <dgm:spPr/>
    </dgm:pt>
    <dgm:pt modelId="{618D3493-89CA-462F-B5B0-4F9CB37C2940}" type="pres">
      <dgm:prSet presAssocID="{ED221F40-060A-4E68-BE5B-7A8617C9A9C9}" presName="rootComposite3" presStyleCnt="0"/>
      <dgm:spPr/>
    </dgm:pt>
    <dgm:pt modelId="{57C3C534-5FA3-46A8-A6AA-9C10E9AB10E2}" type="pres">
      <dgm:prSet presAssocID="{ED221F40-060A-4E68-BE5B-7A8617C9A9C9}" presName="rootText3" presStyleLbl="asst1" presStyleIdx="2" presStyleCnt="9">
        <dgm:presLayoutVars>
          <dgm:chPref val="3"/>
        </dgm:presLayoutVars>
      </dgm:prSet>
      <dgm:spPr>
        <a:prstGeom prst="rect">
          <a:avLst/>
        </a:prstGeom>
      </dgm:spPr>
      <dgm:t>
        <a:bodyPr/>
        <a:lstStyle/>
        <a:p>
          <a:endParaRPr lang="es-MX"/>
        </a:p>
      </dgm:t>
    </dgm:pt>
    <dgm:pt modelId="{F4A5A63D-9B08-4B9E-9CA2-F810BD9A3C55}" type="pres">
      <dgm:prSet presAssocID="{ED221F40-060A-4E68-BE5B-7A8617C9A9C9}" presName="rootConnector3" presStyleLbl="asst1" presStyleIdx="2" presStyleCnt="9"/>
      <dgm:spPr/>
      <dgm:t>
        <a:bodyPr/>
        <a:lstStyle/>
        <a:p>
          <a:endParaRPr lang="es-MX"/>
        </a:p>
      </dgm:t>
    </dgm:pt>
    <dgm:pt modelId="{651C03D5-09C8-45CD-8CAF-4AC27904FE10}" type="pres">
      <dgm:prSet presAssocID="{ED221F40-060A-4E68-BE5B-7A8617C9A9C9}" presName="hierChild6" presStyleCnt="0"/>
      <dgm:spPr/>
    </dgm:pt>
    <dgm:pt modelId="{0A5A6009-0C7B-47DC-9B61-5EDABE6A0B1E}" type="pres">
      <dgm:prSet presAssocID="{ED221F40-060A-4E68-BE5B-7A8617C9A9C9}" presName="hierChild7" presStyleCnt="0"/>
      <dgm:spPr/>
    </dgm:pt>
    <dgm:pt modelId="{D1044B02-B78A-43C5-BF0E-797D7A9E3DDA}" type="pres">
      <dgm:prSet presAssocID="{C4E06569-05C2-4B66-B67A-4909532F16C9}" presName="Name111" presStyleLbl="parChTrans1D2" presStyleIdx="4" presStyleCnt="10"/>
      <dgm:spPr>
        <a:custGeom>
          <a:avLst/>
          <a:gdLst/>
          <a:ahLst/>
          <a:cxnLst/>
          <a:rect l="0" t="0" r="0" b="0"/>
          <a:pathLst>
            <a:path>
              <a:moveTo>
                <a:pt x="98163" y="0"/>
              </a:moveTo>
              <a:lnTo>
                <a:pt x="98163" y="584370"/>
              </a:lnTo>
              <a:lnTo>
                <a:pt x="45720" y="584370"/>
              </a:lnTo>
            </a:path>
          </a:pathLst>
        </a:custGeom>
      </dgm:spPr>
      <dgm:t>
        <a:bodyPr/>
        <a:lstStyle/>
        <a:p>
          <a:endParaRPr lang="es-MX"/>
        </a:p>
      </dgm:t>
    </dgm:pt>
    <dgm:pt modelId="{BE325B32-17DF-4F5D-824D-B8E5265E9261}" type="pres">
      <dgm:prSet presAssocID="{84F8990C-5CAB-4C67-B9D5-BE60679C4A8E}" presName="hierRoot3" presStyleCnt="0">
        <dgm:presLayoutVars>
          <dgm:hierBranch val="init"/>
        </dgm:presLayoutVars>
      </dgm:prSet>
      <dgm:spPr/>
    </dgm:pt>
    <dgm:pt modelId="{23507CF2-79A0-455F-B482-7AFF3728A77E}" type="pres">
      <dgm:prSet presAssocID="{84F8990C-5CAB-4C67-B9D5-BE60679C4A8E}" presName="rootComposite3" presStyleCnt="0"/>
      <dgm:spPr/>
    </dgm:pt>
    <dgm:pt modelId="{0F88F6E4-A7B8-42BC-BC3D-280C42698694}" type="pres">
      <dgm:prSet presAssocID="{84F8990C-5CAB-4C67-B9D5-BE60679C4A8E}" presName="rootText3" presStyleLbl="asst1" presStyleIdx="3" presStyleCnt="9">
        <dgm:presLayoutVars>
          <dgm:chPref val="3"/>
        </dgm:presLayoutVars>
      </dgm:prSet>
      <dgm:spPr>
        <a:prstGeom prst="rect">
          <a:avLst/>
        </a:prstGeom>
      </dgm:spPr>
      <dgm:t>
        <a:bodyPr/>
        <a:lstStyle/>
        <a:p>
          <a:endParaRPr lang="es-MX"/>
        </a:p>
      </dgm:t>
    </dgm:pt>
    <dgm:pt modelId="{92B70306-9DFC-4D8D-8A43-65747E8C7A15}" type="pres">
      <dgm:prSet presAssocID="{84F8990C-5CAB-4C67-B9D5-BE60679C4A8E}" presName="rootConnector3" presStyleLbl="asst1" presStyleIdx="3" presStyleCnt="9"/>
      <dgm:spPr/>
      <dgm:t>
        <a:bodyPr/>
        <a:lstStyle/>
        <a:p>
          <a:endParaRPr lang="es-MX"/>
        </a:p>
      </dgm:t>
    </dgm:pt>
    <dgm:pt modelId="{0D32EB10-F26A-461D-B20E-C53DD3F16DFB}" type="pres">
      <dgm:prSet presAssocID="{84F8990C-5CAB-4C67-B9D5-BE60679C4A8E}" presName="hierChild6" presStyleCnt="0"/>
      <dgm:spPr/>
    </dgm:pt>
    <dgm:pt modelId="{4DAD9727-6B62-4AFC-9A2E-02B79656A553}" type="pres">
      <dgm:prSet presAssocID="{84F8990C-5CAB-4C67-B9D5-BE60679C4A8E}" presName="hierChild7" presStyleCnt="0"/>
      <dgm:spPr/>
    </dgm:pt>
    <dgm:pt modelId="{60DCAC1E-3DBE-44FC-9001-4FB60972C449}" type="pres">
      <dgm:prSet presAssocID="{6B9A000B-8D3A-4093-9653-3E451F83974B}" presName="Name111" presStyleLbl="parChTrans1D2" presStyleIdx="5" presStyleCnt="10"/>
      <dgm:spPr>
        <a:custGeom>
          <a:avLst/>
          <a:gdLst/>
          <a:ahLst/>
          <a:cxnLst/>
          <a:rect l="0" t="0" r="0" b="0"/>
          <a:pathLst>
            <a:path>
              <a:moveTo>
                <a:pt x="45720" y="0"/>
              </a:moveTo>
              <a:lnTo>
                <a:pt x="45720" y="938988"/>
              </a:lnTo>
              <a:lnTo>
                <a:pt x="98163" y="938988"/>
              </a:lnTo>
            </a:path>
          </a:pathLst>
        </a:custGeom>
      </dgm:spPr>
      <dgm:t>
        <a:bodyPr/>
        <a:lstStyle/>
        <a:p>
          <a:endParaRPr lang="es-MX"/>
        </a:p>
      </dgm:t>
    </dgm:pt>
    <dgm:pt modelId="{EC30B627-764E-43E7-B0A2-EE74701E8F3E}" type="pres">
      <dgm:prSet presAssocID="{314066E0-F988-42FC-8699-671753FCCC48}" presName="hierRoot3" presStyleCnt="0">
        <dgm:presLayoutVars>
          <dgm:hierBranch val="init"/>
        </dgm:presLayoutVars>
      </dgm:prSet>
      <dgm:spPr/>
    </dgm:pt>
    <dgm:pt modelId="{CCB9F255-92E3-421C-AE49-8C56154741AA}" type="pres">
      <dgm:prSet presAssocID="{314066E0-F988-42FC-8699-671753FCCC48}" presName="rootComposite3" presStyleCnt="0"/>
      <dgm:spPr/>
    </dgm:pt>
    <dgm:pt modelId="{803EBBB4-9126-468D-9469-D41AA640C392}" type="pres">
      <dgm:prSet presAssocID="{314066E0-F988-42FC-8699-671753FCCC48}" presName="rootText3" presStyleLbl="asst1" presStyleIdx="4" presStyleCnt="9">
        <dgm:presLayoutVars>
          <dgm:chPref val="3"/>
        </dgm:presLayoutVars>
      </dgm:prSet>
      <dgm:spPr>
        <a:prstGeom prst="rect">
          <a:avLst/>
        </a:prstGeom>
      </dgm:spPr>
      <dgm:t>
        <a:bodyPr/>
        <a:lstStyle/>
        <a:p>
          <a:endParaRPr lang="es-MX"/>
        </a:p>
      </dgm:t>
    </dgm:pt>
    <dgm:pt modelId="{AA15F2AD-84FA-4176-882F-A1066AE43A73}" type="pres">
      <dgm:prSet presAssocID="{314066E0-F988-42FC-8699-671753FCCC48}" presName="rootConnector3" presStyleLbl="asst1" presStyleIdx="4" presStyleCnt="9"/>
      <dgm:spPr/>
      <dgm:t>
        <a:bodyPr/>
        <a:lstStyle/>
        <a:p>
          <a:endParaRPr lang="es-MX"/>
        </a:p>
      </dgm:t>
    </dgm:pt>
    <dgm:pt modelId="{808F48FF-8A63-4533-B5F1-4BDA6ABEE467}" type="pres">
      <dgm:prSet presAssocID="{314066E0-F988-42FC-8699-671753FCCC48}" presName="hierChild6" presStyleCnt="0"/>
      <dgm:spPr/>
    </dgm:pt>
    <dgm:pt modelId="{66F83AE3-A75E-412D-800D-756F010DBCFC}" type="pres">
      <dgm:prSet presAssocID="{314066E0-F988-42FC-8699-671753FCCC48}" presName="hierChild7" presStyleCnt="0"/>
      <dgm:spPr/>
    </dgm:pt>
    <dgm:pt modelId="{9F9D42AE-8C87-4713-BA6C-F7C195731F64}" type="pres">
      <dgm:prSet presAssocID="{5085E2D5-D537-48AE-93F5-98A0C3980FCB}" presName="Name111" presStyleLbl="parChTrans1D2" presStyleIdx="6" presStyleCnt="10"/>
      <dgm:spPr>
        <a:custGeom>
          <a:avLst/>
          <a:gdLst/>
          <a:ahLst/>
          <a:cxnLst/>
          <a:rect l="0" t="0" r="0" b="0"/>
          <a:pathLst>
            <a:path>
              <a:moveTo>
                <a:pt x="98163" y="0"/>
              </a:moveTo>
              <a:lnTo>
                <a:pt x="98163" y="938988"/>
              </a:lnTo>
              <a:lnTo>
                <a:pt x="45720" y="938988"/>
              </a:lnTo>
            </a:path>
          </a:pathLst>
        </a:custGeom>
      </dgm:spPr>
      <dgm:t>
        <a:bodyPr/>
        <a:lstStyle/>
        <a:p>
          <a:endParaRPr lang="es-MX"/>
        </a:p>
      </dgm:t>
    </dgm:pt>
    <dgm:pt modelId="{0997DF6E-EEF1-44A1-8337-0CBDE6C6BCAC}" type="pres">
      <dgm:prSet presAssocID="{084476FC-8A55-40BB-823A-D718DB457109}" presName="hierRoot3" presStyleCnt="0">
        <dgm:presLayoutVars>
          <dgm:hierBranch val="init"/>
        </dgm:presLayoutVars>
      </dgm:prSet>
      <dgm:spPr/>
    </dgm:pt>
    <dgm:pt modelId="{67282AE3-13C4-4B5D-8112-1037D5FB79B9}" type="pres">
      <dgm:prSet presAssocID="{084476FC-8A55-40BB-823A-D718DB457109}" presName="rootComposite3" presStyleCnt="0"/>
      <dgm:spPr/>
    </dgm:pt>
    <dgm:pt modelId="{0B84767E-5544-4765-81A4-6BED8598DB45}" type="pres">
      <dgm:prSet presAssocID="{084476FC-8A55-40BB-823A-D718DB457109}" presName="rootText3" presStyleLbl="asst1" presStyleIdx="5" presStyleCnt="9">
        <dgm:presLayoutVars>
          <dgm:chPref val="3"/>
        </dgm:presLayoutVars>
      </dgm:prSet>
      <dgm:spPr>
        <a:prstGeom prst="rect">
          <a:avLst/>
        </a:prstGeom>
      </dgm:spPr>
      <dgm:t>
        <a:bodyPr/>
        <a:lstStyle/>
        <a:p>
          <a:endParaRPr lang="es-MX"/>
        </a:p>
      </dgm:t>
    </dgm:pt>
    <dgm:pt modelId="{428964FA-7C85-4FA4-94BA-5411B5F688D6}" type="pres">
      <dgm:prSet presAssocID="{084476FC-8A55-40BB-823A-D718DB457109}" presName="rootConnector3" presStyleLbl="asst1" presStyleIdx="5" presStyleCnt="9"/>
      <dgm:spPr/>
      <dgm:t>
        <a:bodyPr/>
        <a:lstStyle/>
        <a:p>
          <a:endParaRPr lang="es-MX"/>
        </a:p>
      </dgm:t>
    </dgm:pt>
    <dgm:pt modelId="{1C6BEBF5-13D0-414B-85E4-956F35F666C1}" type="pres">
      <dgm:prSet presAssocID="{084476FC-8A55-40BB-823A-D718DB457109}" presName="hierChild6" presStyleCnt="0"/>
      <dgm:spPr/>
    </dgm:pt>
    <dgm:pt modelId="{32FB4A1E-F5F0-484C-9952-78A12612C200}" type="pres">
      <dgm:prSet presAssocID="{084476FC-8A55-40BB-823A-D718DB457109}" presName="hierChild7" presStyleCnt="0"/>
      <dgm:spPr/>
    </dgm:pt>
    <dgm:pt modelId="{C001B008-5C79-4331-9279-E6B3516B411B}" type="pres">
      <dgm:prSet presAssocID="{EE175C9F-B9C5-4323-9378-175C6FF4AB10}" presName="Name111" presStyleLbl="parChTrans1D2" presStyleIdx="7" presStyleCnt="10"/>
      <dgm:spPr>
        <a:custGeom>
          <a:avLst/>
          <a:gdLst/>
          <a:ahLst/>
          <a:cxnLst/>
          <a:rect l="0" t="0" r="0" b="0"/>
          <a:pathLst>
            <a:path>
              <a:moveTo>
                <a:pt x="45720" y="0"/>
              </a:moveTo>
              <a:lnTo>
                <a:pt x="45720" y="1293606"/>
              </a:lnTo>
              <a:lnTo>
                <a:pt x="98163" y="1293606"/>
              </a:lnTo>
            </a:path>
          </a:pathLst>
        </a:custGeom>
      </dgm:spPr>
      <dgm:t>
        <a:bodyPr/>
        <a:lstStyle/>
        <a:p>
          <a:endParaRPr lang="es-MX"/>
        </a:p>
      </dgm:t>
    </dgm:pt>
    <dgm:pt modelId="{C8964455-E0A4-43E0-8377-BEB75B2A0A22}" type="pres">
      <dgm:prSet presAssocID="{58BEF8FC-4431-4338-B6FC-951309E4CE3E}" presName="hierRoot3" presStyleCnt="0">
        <dgm:presLayoutVars>
          <dgm:hierBranch val="init"/>
        </dgm:presLayoutVars>
      </dgm:prSet>
      <dgm:spPr/>
    </dgm:pt>
    <dgm:pt modelId="{B510C1CD-6B45-4391-9E06-82DE395A49FD}" type="pres">
      <dgm:prSet presAssocID="{58BEF8FC-4431-4338-B6FC-951309E4CE3E}" presName="rootComposite3" presStyleCnt="0"/>
      <dgm:spPr/>
    </dgm:pt>
    <dgm:pt modelId="{8509001D-B5B8-4093-A6F4-B8417022A8E1}" type="pres">
      <dgm:prSet presAssocID="{58BEF8FC-4431-4338-B6FC-951309E4CE3E}" presName="rootText3" presStyleLbl="asst1" presStyleIdx="6" presStyleCnt="9">
        <dgm:presLayoutVars>
          <dgm:chPref val="3"/>
        </dgm:presLayoutVars>
      </dgm:prSet>
      <dgm:spPr>
        <a:prstGeom prst="rect">
          <a:avLst/>
        </a:prstGeom>
      </dgm:spPr>
      <dgm:t>
        <a:bodyPr/>
        <a:lstStyle/>
        <a:p>
          <a:endParaRPr lang="es-MX"/>
        </a:p>
      </dgm:t>
    </dgm:pt>
    <dgm:pt modelId="{51E2A762-3684-4119-9303-1847E3593706}" type="pres">
      <dgm:prSet presAssocID="{58BEF8FC-4431-4338-B6FC-951309E4CE3E}" presName="rootConnector3" presStyleLbl="asst1" presStyleIdx="6" presStyleCnt="9"/>
      <dgm:spPr/>
      <dgm:t>
        <a:bodyPr/>
        <a:lstStyle/>
        <a:p>
          <a:endParaRPr lang="es-MX"/>
        </a:p>
      </dgm:t>
    </dgm:pt>
    <dgm:pt modelId="{3D4A77A9-3ECA-441A-89BE-A34038161CE0}" type="pres">
      <dgm:prSet presAssocID="{58BEF8FC-4431-4338-B6FC-951309E4CE3E}" presName="hierChild6" presStyleCnt="0"/>
      <dgm:spPr/>
    </dgm:pt>
    <dgm:pt modelId="{2797E8DC-CC10-4043-9E1B-83FB314DE09F}" type="pres">
      <dgm:prSet presAssocID="{58BEF8FC-4431-4338-B6FC-951309E4CE3E}" presName="hierChild7" presStyleCnt="0"/>
      <dgm:spPr/>
    </dgm:pt>
    <dgm:pt modelId="{DF4E14CB-2B94-4A0C-AA7B-E8F6DFBCB519}" type="pres">
      <dgm:prSet presAssocID="{7553C513-D0A9-4BC4-B002-A00B72E6E56A}" presName="Name111" presStyleLbl="parChTrans1D2" presStyleIdx="8" presStyleCnt="10"/>
      <dgm:spPr>
        <a:custGeom>
          <a:avLst/>
          <a:gdLst/>
          <a:ahLst/>
          <a:cxnLst/>
          <a:rect l="0" t="0" r="0" b="0"/>
          <a:pathLst>
            <a:path>
              <a:moveTo>
                <a:pt x="98163" y="0"/>
              </a:moveTo>
              <a:lnTo>
                <a:pt x="98163" y="1293606"/>
              </a:lnTo>
              <a:lnTo>
                <a:pt x="45720" y="1293606"/>
              </a:lnTo>
            </a:path>
          </a:pathLst>
        </a:custGeom>
      </dgm:spPr>
      <dgm:t>
        <a:bodyPr/>
        <a:lstStyle/>
        <a:p>
          <a:endParaRPr lang="es-MX"/>
        </a:p>
      </dgm:t>
    </dgm:pt>
    <dgm:pt modelId="{6F844CE0-66C3-489B-A3EB-01D677C499BA}" type="pres">
      <dgm:prSet presAssocID="{78DC2B0A-6DBC-4425-ADAD-A68A20B81A4C}" presName="hierRoot3" presStyleCnt="0">
        <dgm:presLayoutVars>
          <dgm:hierBranch val="init"/>
        </dgm:presLayoutVars>
      </dgm:prSet>
      <dgm:spPr/>
    </dgm:pt>
    <dgm:pt modelId="{DDDAFCD8-7CFB-4070-A95A-A9D4503ADFC2}" type="pres">
      <dgm:prSet presAssocID="{78DC2B0A-6DBC-4425-ADAD-A68A20B81A4C}" presName="rootComposite3" presStyleCnt="0"/>
      <dgm:spPr/>
    </dgm:pt>
    <dgm:pt modelId="{2080EEE8-126C-4709-8DDD-98FD67B9E8F6}" type="pres">
      <dgm:prSet presAssocID="{78DC2B0A-6DBC-4425-ADAD-A68A20B81A4C}" presName="rootText3" presStyleLbl="asst1" presStyleIdx="7" presStyleCnt="9">
        <dgm:presLayoutVars>
          <dgm:chPref val="3"/>
        </dgm:presLayoutVars>
      </dgm:prSet>
      <dgm:spPr>
        <a:prstGeom prst="rect">
          <a:avLst/>
        </a:prstGeom>
      </dgm:spPr>
      <dgm:t>
        <a:bodyPr/>
        <a:lstStyle/>
        <a:p>
          <a:endParaRPr lang="es-MX"/>
        </a:p>
      </dgm:t>
    </dgm:pt>
    <dgm:pt modelId="{C1ECFCCC-FFE3-4D4B-AE9D-51A132F861AD}" type="pres">
      <dgm:prSet presAssocID="{78DC2B0A-6DBC-4425-ADAD-A68A20B81A4C}" presName="rootConnector3" presStyleLbl="asst1" presStyleIdx="7" presStyleCnt="9"/>
      <dgm:spPr/>
      <dgm:t>
        <a:bodyPr/>
        <a:lstStyle/>
        <a:p>
          <a:endParaRPr lang="es-MX"/>
        </a:p>
      </dgm:t>
    </dgm:pt>
    <dgm:pt modelId="{F658A3C0-54F6-44B8-BFC0-2912CE001475}" type="pres">
      <dgm:prSet presAssocID="{78DC2B0A-6DBC-4425-ADAD-A68A20B81A4C}" presName="hierChild6" presStyleCnt="0"/>
      <dgm:spPr/>
    </dgm:pt>
    <dgm:pt modelId="{ED82B25F-D193-40F4-972B-587DB6A0B441}" type="pres">
      <dgm:prSet presAssocID="{78DC2B0A-6DBC-4425-ADAD-A68A20B81A4C}" presName="hierChild7" presStyleCnt="0"/>
      <dgm:spPr/>
    </dgm:pt>
    <dgm:pt modelId="{68711225-2538-4113-98AA-F4EFD42CEC65}" type="pres">
      <dgm:prSet presAssocID="{FE20ECE0-1F83-4FA0-BF67-3C6535E8BD13}" presName="Name111" presStyleLbl="parChTrans1D2" presStyleIdx="9" presStyleCnt="10"/>
      <dgm:spPr>
        <a:custGeom>
          <a:avLst/>
          <a:gdLst/>
          <a:ahLst/>
          <a:cxnLst/>
          <a:rect l="0" t="0" r="0" b="0"/>
          <a:pathLst>
            <a:path>
              <a:moveTo>
                <a:pt x="0" y="0"/>
              </a:moveTo>
              <a:lnTo>
                <a:pt x="0" y="1659909"/>
              </a:lnTo>
              <a:lnTo>
                <a:pt x="665842" y="1659909"/>
              </a:lnTo>
            </a:path>
          </a:pathLst>
        </a:custGeom>
      </dgm:spPr>
      <dgm:t>
        <a:bodyPr/>
        <a:lstStyle/>
        <a:p>
          <a:endParaRPr lang="es-MX"/>
        </a:p>
      </dgm:t>
    </dgm:pt>
    <dgm:pt modelId="{75B6F2E0-24F1-45ED-BDFD-D54A4A6CC64A}" type="pres">
      <dgm:prSet presAssocID="{E69681D9-9FF2-41B5-A3A7-FD8948EDD6A4}" presName="hierRoot3" presStyleCnt="0">
        <dgm:presLayoutVars>
          <dgm:hierBranch val="init"/>
        </dgm:presLayoutVars>
      </dgm:prSet>
      <dgm:spPr/>
    </dgm:pt>
    <dgm:pt modelId="{44C432AE-7512-416B-BBD3-FF4325B2A559}" type="pres">
      <dgm:prSet presAssocID="{E69681D9-9FF2-41B5-A3A7-FD8948EDD6A4}" presName="rootComposite3" presStyleCnt="0"/>
      <dgm:spPr/>
    </dgm:pt>
    <dgm:pt modelId="{BD96DB73-F1AC-4374-9084-03C5BCF8822A}" type="pres">
      <dgm:prSet presAssocID="{E69681D9-9FF2-41B5-A3A7-FD8948EDD6A4}" presName="rootText3" presStyleLbl="asst1" presStyleIdx="8" presStyleCnt="9" custLinFactX="22812" custLinFactNeighborX="100000" custLinFactNeighborY="4679">
        <dgm:presLayoutVars>
          <dgm:chPref val="3"/>
        </dgm:presLayoutVars>
      </dgm:prSet>
      <dgm:spPr>
        <a:prstGeom prst="rect">
          <a:avLst/>
        </a:prstGeom>
      </dgm:spPr>
      <dgm:t>
        <a:bodyPr/>
        <a:lstStyle/>
        <a:p>
          <a:endParaRPr lang="es-MX"/>
        </a:p>
      </dgm:t>
    </dgm:pt>
    <dgm:pt modelId="{F55F3DFA-736B-4C4F-8266-5979D832197A}" type="pres">
      <dgm:prSet presAssocID="{E69681D9-9FF2-41B5-A3A7-FD8948EDD6A4}" presName="rootConnector3" presStyleLbl="asst1" presStyleIdx="8" presStyleCnt="9"/>
      <dgm:spPr/>
      <dgm:t>
        <a:bodyPr/>
        <a:lstStyle/>
        <a:p>
          <a:endParaRPr lang="es-MX"/>
        </a:p>
      </dgm:t>
    </dgm:pt>
    <dgm:pt modelId="{81A2A54D-2F27-446A-827F-0F626A8FFF81}" type="pres">
      <dgm:prSet presAssocID="{E69681D9-9FF2-41B5-A3A7-FD8948EDD6A4}" presName="hierChild6" presStyleCnt="0"/>
      <dgm:spPr/>
    </dgm:pt>
    <dgm:pt modelId="{ADC71157-5B1B-48DE-8ECD-B290A6979678}" type="pres">
      <dgm:prSet presAssocID="{E69681D9-9FF2-41B5-A3A7-FD8948EDD6A4}" presName="hierChild7" presStyleCnt="0"/>
      <dgm:spPr/>
    </dgm:pt>
  </dgm:ptLst>
  <dgm:cxnLst>
    <dgm:cxn modelId="{ADA7949D-AE23-4030-95C9-FF813E7DDA80}" type="presOf" srcId="{68B77084-6EA1-4BFF-83D7-A01122C43E6F}" destId="{2B7BAED5-1220-4611-8AD2-2EDB00998982}" srcOrd="0" destOrd="0" presId="urn:microsoft.com/office/officeart/2005/8/layout/orgChart1"/>
    <dgm:cxn modelId="{44B89491-0A49-4D4E-B041-264AE89664E7}" type="presOf" srcId="{48103A1D-5A8D-4090-8C55-D34AC0F9CC75}" destId="{205DACC1-3B28-4C52-82B1-B48030F5DD78}" srcOrd="0" destOrd="0" presId="urn:microsoft.com/office/officeart/2005/8/layout/orgChart1"/>
    <dgm:cxn modelId="{4618D650-A536-448E-A45E-D7EDF99CE4C1}" type="presOf" srcId="{52011E29-5A3D-40F1-AFC7-0A412D47F67D}" destId="{DC60096E-2E5F-41F4-96FB-F0899B9D0409}" srcOrd="0" destOrd="0" presId="urn:microsoft.com/office/officeart/2005/8/layout/orgChart1"/>
    <dgm:cxn modelId="{ABD02D5D-F1B1-4907-B736-E8EE3A185530}" type="presOf" srcId="{CFE8028A-E46A-4ADD-937C-4261D576E304}" destId="{8C7F9ED2-8639-43EC-8F03-978A3B4B0F43}" srcOrd="0" destOrd="0" presId="urn:microsoft.com/office/officeart/2005/8/layout/orgChart1"/>
    <dgm:cxn modelId="{39483225-7401-483A-8822-BDBC7A64ABB5}" type="presOf" srcId="{4BB5F730-073D-466A-83A8-BB34CE289896}" destId="{D51C9B01-8695-45ED-8031-C94CD0A490FD}" srcOrd="0" destOrd="0" presId="urn:microsoft.com/office/officeart/2005/8/layout/orgChart1"/>
    <dgm:cxn modelId="{1868C909-0B00-4B88-80E2-2A2FAB0BA000}" type="presOf" srcId="{A0874216-B829-4374-9607-1402FBD68608}" destId="{C2D75B6C-EDC5-4B9C-8072-55F8FF181FED}" srcOrd="0" destOrd="0" presId="urn:microsoft.com/office/officeart/2005/8/layout/orgChart1"/>
    <dgm:cxn modelId="{D2BA6476-6E3D-4215-864C-02FF3E5A73FF}" type="presOf" srcId="{19B136D2-2BF5-47B6-BE03-5FAF67A8C89D}" destId="{63434C8F-F71D-443F-9F95-0ABEBEECA2B3}" srcOrd="0" destOrd="0" presId="urn:microsoft.com/office/officeart/2005/8/layout/orgChart1"/>
    <dgm:cxn modelId="{5F844800-3FCD-4F78-8298-593846054FED}" srcId="{7827FC14-8137-4D59-BB52-4EC32C316C95}" destId="{5F88AF7E-2C52-474F-A155-4C40C41AF3D7}" srcOrd="1" destOrd="0" parTransId="{3CEC2FFC-E479-4789-9E70-0C3CA67D11CE}" sibTransId="{526779E6-C2C7-4CB5-8646-61BA8CD7D426}"/>
    <dgm:cxn modelId="{7568D364-88A4-479C-B2D6-8F8B812D7256}" type="presOf" srcId="{FE629B66-DAEE-4BC0-A7FF-3172C4A46AC2}" destId="{29B3552C-85F7-4F29-8DE6-2BE00602F658}" srcOrd="0" destOrd="0" presId="urn:microsoft.com/office/officeart/2005/8/layout/orgChart1"/>
    <dgm:cxn modelId="{FCEA916F-0B96-4551-B878-051CAD64EFE0}" type="presOf" srcId="{C0A481C8-117C-4ACD-9FDB-98C7CD19F598}" destId="{F5EF8192-E64A-4E2B-9CE1-EC5C19EE83A6}" srcOrd="0" destOrd="0" presId="urn:microsoft.com/office/officeart/2005/8/layout/orgChart1"/>
    <dgm:cxn modelId="{607290A7-79F0-420D-9929-A4AF5DB10B0F}" type="presOf" srcId="{095245F4-91A3-49A9-B3A3-860775D86811}" destId="{E277AB8A-953A-4B51-8115-F40A39C54F49}" srcOrd="1" destOrd="0" presId="urn:microsoft.com/office/officeart/2005/8/layout/orgChart1"/>
    <dgm:cxn modelId="{33AA7A77-890F-47C3-95D0-5593BDE35D83}" type="presOf" srcId="{C4D7F81B-4DFB-4A9F-B599-4121D03AF06C}" destId="{BB2E3545-9252-43D7-B50C-26339AFB5D2B}" srcOrd="0" destOrd="0" presId="urn:microsoft.com/office/officeart/2005/8/layout/orgChart1"/>
    <dgm:cxn modelId="{7E82287B-45D4-4522-866C-460C9341D60A}" type="presOf" srcId="{2EE06C8D-0EB6-4E49-9245-9C0327A8DE75}" destId="{DC4BDAD5-7132-4E79-9018-01BEB929326B}" srcOrd="1" destOrd="0" presId="urn:microsoft.com/office/officeart/2005/8/layout/orgChart1"/>
    <dgm:cxn modelId="{CA128C60-1382-4633-87F4-4FC938B01CE5}" type="presOf" srcId="{5091308D-5E4C-4FFB-BAE3-BD914593A19D}" destId="{4B538FE2-852F-4A71-848F-F676886C33DE}" srcOrd="1" destOrd="0" presId="urn:microsoft.com/office/officeart/2005/8/layout/orgChart1"/>
    <dgm:cxn modelId="{610FFB1C-203C-44FA-A8C9-9935C205CF88}" type="presOf" srcId="{B452B1F0-0B21-4FAD-A655-2D2842171A84}" destId="{6B64D642-DDC0-474E-81C3-A756C9F4EFCC}" srcOrd="1" destOrd="0" presId="urn:microsoft.com/office/officeart/2005/8/layout/orgChart1"/>
    <dgm:cxn modelId="{CE3A1908-3844-417E-8A4B-66AE0C5AC64F}" type="presOf" srcId="{4FE01FC8-2764-4B13-AE19-7DDDB3675749}" destId="{92065212-3F02-4A1F-A7A4-1349D48A97A7}" srcOrd="0" destOrd="0" presId="urn:microsoft.com/office/officeart/2005/8/layout/orgChart1"/>
    <dgm:cxn modelId="{341341B9-405B-405C-A8B1-64F372384A8D}" srcId="{2EE06C8D-0EB6-4E49-9245-9C0327A8DE75}" destId="{DC72745F-EF4D-496F-9627-878A2422977E}" srcOrd="7" destOrd="0" parTransId="{4FE01FC8-2764-4B13-AE19-7DDDB3675749}" sibTransId="{4736B267-987F-429E-8615-6C39CCCA5562}"/>
    <dgm:cxn modelId="{9D406F84-E92A-4603-B0A5-BCC598F85015}" type="presOf" srcId="{2EE06C8D-0EB6-4E49-9245-9C0327A8DE75}" destId="{7B514767-429A-4B83-8A83-15F53DD4D724}" srcOrd="0" destOrd="0" presId="urn:microsoft.com/office/officeart/2005/8/layout/orgChart1"/>
    <dgm:cxn modelId="{DDB1F792-5086-4FB3-B5AB-3619058B02B7}" type="presOf" srcId="{D0B75F8D-5498-4C6A-8A0B-75CC940DD5ED}" destId="{2B74D6E6-D6E4-463B-A67C-81588ECA1204}" srcOrd="1" destOrd="0" presId="urn:microsoft.com/office/officeart/2005/8/layout/orgChart1"/>
    <dgm:cxn modelId="{86C2C8AD-9202-4517-A974-2DEA3B987CC6}" type="presOf" srcId="{5F88AF7E-2C52-474F-A155-4C40C41AF3D7}" destId="{092172D8-3EEA-45BA-8F0B-11173D008FAB}" srcOrd="0" destOrd="0" presId="urn:microsoft.com/office/officeart/2005/8/layout/orgChart1"/>
    <dgm:cxn modelId="{945360D0-F311-4CB2-A801-97EDA606F222}" type="presOf" srcId="{A0874216-B829-4374-9607-1402FBD68608}" destId="{075CCFC8-3842-4DF4-8FCA-4FCB84B37A8F}" srcOrd="1" destOrd="0" presId="urn:microsoft.com/office/officeart/2005/8/layout/orgChart1"/>
    <dgm:cxn modelId="{59B2BC2C-1F95-42EB-9C4E-1471B8DC7338}" type="presOf" srcId="{09FC2061-953B-4547-A080-392B00988584}" destId="{A99A4D69-CB2D-44B8-9DA8-615CCE0C959E}" srcOrd="0" destOrd="0" presId="urn:microsoft.com/office/officeart/2005/8/layout/orgChart1"/>
    <dgm:cxn modelId="{B87699CC-71DC-43EF-8890-47873303A472}" srcId="{2EE06C8D-0EB6-4E49-9245-9C0327A8DE75}" destId="{68B77084-6EA1-4BFF-83D7-A01122C43E6F}" srcOrd="0" destOrd="0" parTransId="{4F45C1B2-B01B-4CBD-96A6-5B679C75BFBB}" sibTransId="{92FD9E45-3CEC-4A49-ACB5-61ED11A07259}"/>
    <dgm:cxn modelId="{12655FC1-A0AC-4CEE-8D70-B4EABD352DB6}" srcId="{7837CA78-3A28-4A50-B387-C36953EC5DB2}" destId="{5D7F393B-35CB-4366-8DFD-65AD9A6255C9}" srcOrd="5" destOrd="0" parTransId="{41A2D877-51D7-456D-BEDF-887A305D7D67}" sibTransId="{BF2DE29A-6A96-4F17-8BC3-DE6C4EAB76B0}"/>
    <dgm:cxn modelId="{C9AA064E-94DA-4F6F-8B01-F60E81AB2D5C}" type="presOf" srcId="{5D7F393B-35CB-4366-8DFD-65AD9A6255C9}" destId="{D5D48333-9449-4B49-A42E-B19B24C9F6C9}" srcOrd="1" destOrd="0" presId="urn:microsoft.com/office/officeart/2005/8/layout/orgChart1"/>
    <dgm:cxn modelId="{ED9EA695-965F-4923-8ADB-BC4980EAC889}" srcId="{D6088DDB-4298-463E-BBA4-E62E895D6495}" destId="{84F8990C-5CAB-4C67-B9D5-BE60679C4A8E}" srcOrd="4" destOrd="0" parTransId="{C4E06569-05C2-4B66-B67A-4909532F16C9}" sibTransId="{F8202612-F516-4A73-B74B-D6AC1DC7A0F7}"/>
    <dgm:cxn modelId="{6CFEB5CB-DE2F-4A21-B67A-075FE6572F16}" type="presOf" srcId="{68B77084-6EA1-4BFF-83D7-A01122C43E6F}" destId="{3120881A-38B4-4062-A9BE-0325219BEBDE}" srcOrd="1" destOrd="0" presId="urn:microsoft.com/office/officeart/2005/8/layout/orgChart1"/>
    <dgm:cxn modelId="{AC93AD60-C183-41B9-B20B-BC10D32B513F}" srcId="{7837CA78-3A28-4A50-B387-C36953EC5DB2}" destId="{06BE0F73-2F94-4AAE-8694-A25429FFCC26}" srcOrd="4" destOrd="0" parTransId="{4205ABEA-A262-4E50-8031-106C28A8A017}" sibTransId="{EC80B4C6-455E-456A-BA49-4C4B7D65F0F6}"/>
    <dgm:cxn modelId="{6559FFB4-4BEF-480E-B081-7E5C42BA63B4}" type="presOf" srcId="{4205ABEA-A262-4E50-8031-106C28A8A017}" destId="{5D65FEC6-BE69-45E5-A910-E6554F1AB52A}" srcOrd="0" destOrd="0" presId="urn:microsoft.com/office/officeart/2005/8/layout/orgChart1"/>
    <dgm:cxn modelId="{CB8F7C79-9EB7-4872-ACC7-D4B3D0167F3F}" srcId="{4DD256D6-0DFD-466C-86C3-63656582C020}" destId="{9FB4A42E-9724-4E96-8B17-AE184245D477}" srcOrd="0" destOrd="0" parTransId="{48103A1D-5A8D-4090-8C55-D34AC0F9CC75}" sibTransId="{A8FC931D-73F9-4E1B-8B89-E35B6E16A52F}"/>
    <dgm:cxn modelId="{00927D90-6E2A-400E-A9C0-B2F1E60EAB4F}" type="presOf" srcId="{C977F71F-775E-4B32-895F-05A9108C57C2}" destId="{F20B9615-B687-4053-A60E-49CF75AFB989}" srcOrd="0" destOrd="0" presId="urn:microsoft.com/office/officeart/2005/8/layout/orgChart1"/>
    <dgm:cxn modelId="{66A7E0C0-175A-42B6-9DBE-3EB089F1E5BB}" srcId="{2EE06C8D-0EB6-4E49-9245-9C0327A8DE75}" destId="{7837CA78-3A28-4A50-B387-C36953EC5DB2}" srcOrd="12" destOrd="0" parTransId="{F72A56F9-CBBC-43F6-AD31-31C98244A8C5}" sibTransId="{6ABE4FD0-A744-4A66-9628-1301EEC219EC}"/>
    <dgm:cxn modelId="{F0C7BEED-4A4F-4020-BDFB-AA3474C065D7}" srcId="{FD5EBDCC-D4CD-4909-9DF0-D0917E5221BD}" destId="{5153F66E-A86B-4635-B4DC-A7AA34C6B808}" srcOrd="3" destOrd="0" parTransId="{33810ACC-3ED2-404D-B16E-7F9CBC405789}" sibTransId="{3C692CC3-7EC8-4194-B958-6B806CF27940}"/>
    <dgm:cxn modelId="{B952A85B-A1AD-4DA1-A608-75D37544623D}" type="presOf" srcId="{BE4ADE66-1467-4139-BD1C-4AA56F8C1617}" destId="{BDC9B913-9154-4AFA-BDAB-6A01AC9021E8}" srcOrd="1" destOrd="0" presId="urn:microsoft.com/office/officeart/2005/8/layout/orgChart1"/>
    <dgm:cxn modelId="{FA94FBB5-49E5-4400-BFFD-8A2050745CD6}" type="presOf" srcId="{79DF72B5-A58C-454E-8520-482E651729B6}" destId="{80BF6F44-D6B1-4042-8AE6-248CB86AD924}" srcOrd="0" destOrd="0" presId="urn:microsoft.com/office/officeart/2005/8/layout/orgChart1"/>
    <dgm:cxn modelId="{755D05A4-D679-4AA1-BAC8-1C5ACC150B64}" srcId="{7837CA78-3A28-4A50-B387-C36953EC5DB2}" destId="{546B323D-8098-4C3D-AF90-1F5379AD38B1}" srcOrd="6" destOrd="0" parTransId="{8404060E-A77C-4D8B-92EA-A4E37D760402}" sibTransId="{D89D126B-7AF9-4B4D-A269-83820117A7ED}"/>
    <dgm:cxn modelId="{B838F73C-341F-40A3-90CE-C25292A73BC2}" type="presOf" srcId="{19B136D2-2BF5-47B6-BE03-5FAF67A8C89D}" destId="{2972A58E-8F70-458B-88A5-E89028F99FE9}" srcOrd="1" destOrd="0" presId="urn:microsoft.com/office/officeart/2005/8/layout/orgChart1"/>
    <dgm:cxn modelId="{014314BD-A6F9-493D-A7DE-2158B44EE35F}" type="presOf" srcId="{2E0A5984-7E31-4092-963F-ED1BF14CA445}" destId="{70B96868-FDC4-4122-8D29-23E37A7A2727}" srcOrd="1" destOrd="0" presId="urn:microsoft.com/office/officeart/2005/8/layout/orgChart1"/>
    <dgm:cxn modelId="{D2390EFA-AEFE-45BC-8813-9D1025489CFF}" type="presOf" srcId="{CD30228C-96BA-4232-8CD0-CD680A527473}" destId="{283E20AF-B744-4F48-A66A-27A98DA54058}" srcOrd="0" destOrd="0" presId="urn:microsoft.com/office/officeart/2005/8/layout/orgChart1"/>
    <dgm:cxn modelId="{C233DD36-E226-42F9-927F-10E2399602CB}" srcId="{2EE06C8D-0EB6-4E49-9245-9C0327A8DE75}" destId="{C2DA855E-39F5-4C78-B8AF-2C7A378A59F7}" srcOrd="8" destOrd="0" parTransId="{CED37C86-4FCB-42BB-AD63-BBA2FB72FB50}" sibTransId="{B355FB93-B328-4A10-95F6-15D8F2CF9F0B}"/>
    <dgm:cxn modelId="{096E00A3-CCB5-4759-A8A0-A09854E4D1B5}" type="presOf" srcId="{B1AA1E7C-127F-49AD-8026-F5E0EE4D736D}" destId="{67AC4446-F40D-47E9-98C3-5E22EE3B4331}" srcOrd="0" destOrd="0" presId="urn:microsoft.com/office/officeart/2005/8/layout/orgChart1"/>
    <dgm:cxn modelId="{E6DEFE9B-64B0-4450-900A-7F8ACE615D5C}" srcId="{7837CA78-3A28-4A50-B387-C36953EC5DB2}" destId="{A281C3AC-D559-4537-ABA6-04D08A2CDDD2}" srcOrd="0" destOrd="0" parTransId="{BA583B49-324F-4394-9764-75C3BE26B813}" sibTransId="{02F898E6-741A-4D64-9E80-ABD369B33082}"/>
    <dgm:cxn modelId="{6A11E691-3D55-4CB0-9E5E-BA6D04968633}" type="presOf" srcId="{7F9A1BCE-8827-4089-9551-FA7F59D6F290}" destId="{844F58C3-FEC3-41A5-B458-D9319909F1E4}" srcOrd="0" destOrd="0" presId="urn:microsoft.com/office/officeart/2005/8/layout/orgChart1"/>
    <dgm:cxn modelId="{7B66B1EE-5023-40AB-A873-D2CC91777F0F}" type="presOf" srcId="{110BB51F-331B-4D23-84A8-BE63263A2537}" destId="{50A9C923-673C-4E2C-A69B-E7A4131D3967}" srcOrd="0" destOrd="0" presId="urn:microsoft.com/office/officeart/2005/8/layout/orgChart1"/>
    <dgm:cxn modelId="{8E404805-657F-415E-9C30-F41CDDC3C621}" type="presOf" srcId="{9FB4A42E-9724-4E96-8B17-AE184245D477}" destId="{9ADC397B-1DA4-40DE-A891-702342E8126A}" srcOrd="0" destOrd="0" presId="urn:microsoft.com/office/officeart/2005/8/layout/orgChart1"/>
    <dgm:cxn modelId="{4BBED3D1-3FBE-4F3E-B146-AB08E8D27426}" type="presOf" srcId="{7A0E1830-BDE6-43CC-9903-3EF724EE21EB}" destId="{208D3CD3-979E-416B-A2B1-5BC9558E03AE}" srcOrd="0" destOrd="0" presId="urn:microsoft.com/office/officeart/2005/8/layout/orgChart1"/>
    <dgm:cxn modelId="{5D66C3E4-CA26-4411-9413-1D0C792ECB39}" type="presOf" srcId="{EE175C9F-B9C5-4323-9378-175C6FF4AB10}" destId="{C001B008-5C79-4331-9279-E6B3516B411B}" srcOrd="0" destOrd="0" presId="urn:microsoft.com/office/officeart/2005/8/layout/orgChart1"/>
    <dgm:cxn modelId="{51D242B2-9F9B-4BD1-8ABA-38AD66BA9DEF}" type="presOf" srcId="{C4D7F81B-4DFB-4A9F-B599-4121D03AF06C}" destId="{D8D50249-9CF1-4198-B822-EE6018E715B5}" srcOrd="1" destOrd="0" presId="urn:microsoft.com/office/officeart/2005/8/layout/orgChart1"/>
    <dgm:cxn modelId="{8A0DAA8F-18F3-4795-8C3F-BB10960D82B5}" type="presOf" srcId="{E69681D9-9FF2-41B5-A3A7-FD8948EDD6A4}" destId="{F55F3DFA-736B-4C4F-8266-5979D832197A}" srcOrd="1" destOrd="0" presId="urn:microsoft.com/office/officeart/2005/8/layout/orgChart1"/>
    <dgm:cxn modelId="{1F9AABD4-88E0-4E5A-B3BF-A5ADCC8950D9}" type="presOf" srcId="{41A2D877-51D7-456D-BEDF-887A305D7D67}" destId="{F2913BED-893C-4660-9E4E-914406CE58E0}" srcOrd="0" destOrd="0" presId="urn:microsoft.com/office/officeart/2005/8/layout/orgChart1"/>
    <dgm:cxn modelId="{1F90D473-9DB5-46D6-AC22-34599150DE9D}" type="presOf" srcId="{AB31F50B-E585-4FA3-AEAB-9A7BEFE906D2}" destId="{E9F0687C-B7FB-41FC-95BD-4BA758F104D5}" srcOrd="0" destOrd="0" presId="urn:microsoft.com/office/officeart/2005/8/layout/orgChart1"/>
    <dgm:cxn modelId="{895A56AC-CF2B-4573-BBDA-16A579485D5E}" type="presOf" srcId="{182A9F64-9173-4D6B-8A92-9E99BEC4B3B6}" destId="{C7221767-22D3-4F6F-8CE5-655A34727527}" srcOrd="0" destOrd="0" presId="urn:microsoft.com/office/officeart/2005/8/layout/orgChart1"/>
    <dgm:cxn modelId="{0AA3E6F3-A35E-46EC-AD87-C56ABC77C079}" type="presOf" srcId="{7E38060A-403E-46CE-A52C-FD9AEC7720D5}" destId="{2C92C9C4-1788-4E6F-BFFD-F311EA1642FF}" srcOrd="1" destOrd="0" presId="urn:microsoft.com/office/officeart/2005/8/layout/orgChart1"/>
    <dgm:cxn modelId="{171E8037-B0D2-4588-8BC3-6D5405458963}" type="presOf" srcId="{0CD684E8-AACC-4789-9DEA-2C9798328A06}" destId="{DAEF88BE-940F-4A98-A903-C561D7268394}" srcOrd="0" destOrd="0" presId="urn:microsoft.com/office/officeart/2005/8/layout/orgChart1"/>
    <dgm:cxn modelId="{3138924C-7BBB-4543-80AE-7C2CC0BB5CC9}" type="presOf" srcId="{599C86A4-850F-4788-A53A-13FCA8C7DEDE}" destId="{2EFAC715-364F-47FF-8C40-A1BA3CA4B465}" srcOrd="0" destOrd="0" presId="urn:microsoft.com/office/officeart/2005/8/layout/orgChart1"/>
    <dgm:cxn modelId="{7C16159B-C6BA-4918-A9E9-37D9B38D8ECC}" type="presOf" srcId="{7E38060A-403E-46CE-A52C-FD9AEC7720D5}" destId="{3E0E0289-4C4D-4CDB-91FE-154AAC15BC71}" srcOrd="0" destOrd="0" presId="urn:microsoft.com/office/officeart/2005/8/layout/orgChart1"/>
    <dgm:cxn modelId="{72A25DD5-AFED-44BE-9C7E-E728256E4998}" type="presOf" srcId="{79D2E44D-407A-4EBF-A194-4897A475C2DF}" destId="{69831345-95A9-436F-80E1-C0BB9BEC1F36}" srcOrd="0" destOrd="0" presId="urn:microsoft.com/office/officeart/2005/8/layout/orgChart1"/>
    <dgm:cxn modelId="{490180CF-B1B5-4433-8436-830E56CAB2C5}" type="presOf" srcId="{C7DC996C-54AE-406C-B2ED-411EE76F995E}" destId="{3A55F58B-A6C8-4420-BB97-BDF46D4C0F02}" srcOrd="0" destOrd="0" presId="urn:microsoft.com/office/officeart/2005/8/layout/orgChart1"/>
    <dgm:cxn modelId="{373DE9A0-EAF5-4875-8C63-8D6E60417118}" type="presOf" srcId="{4E19E874-9A12-48B0-B9DF-B2514F6A10F7}" destId="{CD337501-1C0E-4155-82D2-2F4D0FB0EB19}" srcOrd="0" destOrd="0" presId="urn:microsoft.com/office/officeart/2005/8/layout/orgChart1"/>
    <dgm:cxn modelId="{96036E13-9DD8-4296-9802-4C0B19B6D79D}" type="presOf" srcId="{4EAA2D18-52CF-4E9E-944D-0B473A518717}" destId="{82FC3684-4414-4FD4-8970-758BF7CDEB8E}" srcOrd="0" destOrd="0" presId="urn:microsoft.com/office/officeart/2005/8/layout/orgChart1"/>
    <dgm:cxn modelId="{4F18B9A0-BA34-47EA-8F7B-8E5763D7A810}" type="presOf" srcId="{C491D0EC-9CB1-4407-81B1-81CDA310C285}" destId="{1FD53BDE-0894-4B6C-A61E-AB67D98096FC}" srcOrd="1" destOrd="0" presId="urn:microsoft.com/office/officeart/2005/8/layout/orgChart1"/>
    <dgm:cxn modelId="{D9098EC4-411C-48CD-B08F-7D31D9B4F7EB}" type="presOf" srcId="{5F88AF7E-2C52-474F-A155-4C40C41AF3D7}" destId="{2A9DA280-860B-4B63-BA75-2AAB0A3464AC}" srcOrd="1" destOrd="0" presId="urn:microsoft.com/office/officeart/2005/8/layout/orgChart1"/>
    <dgm:cxn modelId="{089DFEA5-A6B6-4A5E-B62B-D25964DB4E8C}" type="presOf" srcId="{84F8990C-5CAB-4C67-B9D5-BE60679C4A8E}" destId="{0F88F6E4-A7B8-42BC-BC3D-280C42698694}" srcOrd="0" destOrd="0" presId="urn:microsoft.com/office/officeart/2005/8/layout/orgChart1"/>
    <dgm:cxn modelId="{52FF384C-F227-42A8-BB23-3D39E72F01FE}" type="presOf" srcId="{D6088DDB-4298-463E-BBA4-E62E895D6495}" destId="{55366583-4760-44E2-A961-93C7714D9266}" srcOrd="0" destOrd="0" presId="urn:microsoft.com/office/officeart/2005/8/layout/orgChart1"/>
    <dgm:cxn modelId="{8EB16089-00F9-4D59-B539-232581EEFF3A}" type="presOf" srcId="{DC72745F-EF4D-496F-9627-878A2422977E}" destId="{2F865F40-4697-47DC-ACD7-71A830F5BDCC}" srcOrd="1" destOrd="0" presId="urn:microsoft.com/office/officeart/2005/8/layout/orgChart1"/>
    <dgm:cxn modelId="{70C6F182-479F-49CE-AC9E-15BE50D764E9}" srcId="{2EE06C8D-0EB6-4E49-9245-9C0327A8DE75}" destId="{4B6F120C-7956-45E8-9F64-936B752F533B}" srcOrd="4" destOrd="0" parTransId="{F0EC7E59-82B9-49DA-A133-0B8691E22449}" sibTransId="{4496B0EA-E7BC-4FA2-BAF6-B7A8B1566250}"/>
    <dgm:cxn modelId="{4518B2E7-6C5D-4DD7-A443-F9695B6F0C1D}" srcId="{2EE06C8D-0EB6-4E49-9245-9C0327A8DE75}" destId="{0AD9531C-F47C-4860-AE6D-5D54B52FF7A4}" srcOrd="11" destOrd="0" parTransId="{7F9A1BCE-8827-4089-9551-FA7F59D6F290}" sibTransId="{0D3176BC-B0C7-49C4-9A73-56855C6E3677}"/>
    <dgm:cxn modelId="{5117E049-F2B7-4887-92C0-92CFBAB42148}" type="presOf" srcId="{DC72745F-EF4D-496F-9627-878A2422977E}" destId="{B0C94C2E-BBDC-4ED1-BA27-240208B1D58A}" srcOrd="0" destOrd="0" presId="urn:microsoft.com/office/officeart/2005/8/layout/orgChart1"/>
    <dgm:cxn modelId="{7FC8C03B-562A-4893-BDF6-3548D9B9D2C9}" type="presOf" srcId="{D0B75F8D-5498-4C6A-8A0B-75CC940DD5ED}" destId="{D5E5D21C-7938-4241-84C9-C36367378772}" srcOrd="0" destOrd="0" presId="urn:microsoft.com/office/officeart/2005/8/layout/orgChart1"/>
    <dgm:cxn modelId="{237431FB-4682-437F-8A7D-FA50AF3B6D8A}" type="presOf" srcId="{8404060E-A77C-4D8B-92EA-A4E37D760402}" destId="{74CEE100-099E-4969-9187-E55E10387BCA}" srcOrd="0" destOrd="0" presId="urn:microsoft.com/office/officeart/2005/8/layout/orgChart1"/>
    <dgm:cxn modelId="{33D61008-03E9-4845-A952-140A507FAE4A}" type="presOf" srcId="{4CA65337-839E-454B-AEB9-7CE71A4A54E4}" destId="{66BB3969-F37A-4EE0-8AF3-7EE697BE19D9}" srcOrd="0" destOrd="0" presId="urn:microsoft.com/office/officeart/2005/8/layout/orgChart1"/>
    <dgm:cxn modelId="{3CFAFDE6-8042-4F5E-9A35-8954CE7D2057}" type="presOf" srcId="{9FB4A42E-9724-4E96-8B17-AE184245D477}" destId="{7C91AE95-A741-4AF1-B051-5F51723DA86F}" srcOrd="1" destOrd="0" presId="urn:microsoft.com/office/officeart/2005/8/layout/orgChart1"/>
    <dgm:cxn modelId="{F31D5859-8A74-424F-91B6-AD00BDF9BB6D}" type="presOf" srcId="{0263B79E-6788-41CD-87E5-BF225F4AD259}" destId="{BF9A5DA8-9737-484A-903C-57944AB70E44}" srcOrd="0" destOrd="0" presId="urn:microsoft.com/office/officeart/2005/8/layout/orgChart1"/>
    <dgm:cxn modelId="{FA251768-2225-4A3D-9D8F-A6D5751F64A9}" type="presOf" srcId="{7837CA78-3A28-4A50-B387-C36953EC5DB2}" destId="{C4FA657A-B87B-4FB1-8F8E-C5BCDFC17882}" srcOrd="1" destOrd="0" presId="urn:microsoft.com/office/officeart/2005/8/layout/orgChart1"/>
    <dgm:cxn modelId="{CC4DED99-E608-4941-9BC4-158F4DABB774}" srcId="{2EE06C8D-0EB6-4E49-9245-9C0327A8DE75}" destId="{7827FC14-8137-4D59-BB52-4EC32C316C95}" srcOrd="2" destOrd="0" parTransId="{C7DC996C-54AE-406C-B2ED-411EE76F995E}" sibTransId="{B3F7EE18-38A5-4BDC-BED8-51EBBC67F378}"/>
    <dgm:cxn modelId="{C1CE34CB-C1DA-400A-AF2A-761DF5EFE096}" type="presOf" srcId="{C2DA855E-39F5-4C78-B8AF-2C7A378A59F7}" destId="{2486BEF8-ABF3-4B3F-8CCE-8D96A91436E0}" srcOrd="1" destOrd="0" presId="urn:microsoft.com/office/officeart/2005/8/layout/orgChart1"/>
    <dgm:cxn modelId="{000A2B32-F9EF-469F-9FF9-9A5B9F1259EC}" type="presOf" srcId="{292A1323-401B-4758-96B2-8B5EA1E7B810}" destId="{DAA7C908-1F6F-43ED-8CCC-DC2F6A131856}" srcOrd="0" destOrd="0" presId="urn:microsoft.com/office/officeart/2005/8/layout/orgChart1"/>
    <dgm:cxn modelId="{EA215455-A207-4A5C-9519-F591AEA0CFAA}" srcId="{4DD256D6-0DFD-466C-86C3-63656582C020}" destId="{53A9F55E-AD5A-4974-8D42-350027C3A3EF}" srcOrd="3" destOrd="0" parTransId="{1CA89376-D732-4C15-8F35-25FD2ED84862}" sibTransId="{360D257F-2E1F-469D-80CE-1FC9A70E8803}"/>
    <dgm:cxn modelId="{8B5968DA-96D3-41DF-A70E-1CEF0C1360CA}" srcId="{D6088DDB-4298-463E-BBA4-E62E895D6495}" destId="{78DC2B0A-6DBC-4425-ADAD-A68A20B81A4C}" srcOrd="8" destOrd="0" parTransId="{7553C513-D0A9-4BC4-B002-A00B72E6E56A}" sibTransId="{D664645B-25B7-43E4-8987-72F272D729EB}"/>
    <dgm:cxn modelId="{6F993EF8-96A3-473F-BEE3-BD9B1B2C75F6}" type="presOf" srcId="{C491D0EC-9CB1-4407-81B1-81CDA310C285}" destId="{5FFF9FAF-8B1C-464B-BE1A-3B668C2C6860}" srcOrd="0" destOrd="0" presId="urn:microsoft.com/office/officeart/2005/8/layout/orgChart1"/>
    <dgm:cxn modelId="{D187771A-D5ED-4CAA-8E11-721302817611}" type="presOf" srcId="{5085E2D5-D537-48AE-93F5-98A0C3980FCB}" destId="{9F9D42AE-8C87-4713-BA6C-F7C195731F64}" srcOrd="0" destOrd="0" presId="urn:microsoft.com/office/officeart/2005/8/layout/orgChart1"/>
    <dgm:cxn modelId="{76CAC59F-C82A-4FB8-B1EF-6969F8C8DF32}" srcId="{4DD256D6-0DFD-466C-86C3-63656582C020}" destId="{8F737095-4AD5-4048-8D43-342E1086135B}" srcOrd="2" destOrd="0" parTransId="{15E00419-3463-450F-8067-5A15698510B0}" sibTransId="{2B1A7F77-9308-47FB-A85D-33E2F6A8D9F4}"/>
    <dgm:cxn modelId="{977428B9-2DC8-4CD9-B256-E6307485DC87}" type="presOf" srcId="{F0EC7E59-82B9-49DA-A133-0B8691E22449}" destId="{8F2B56A4-28A1-4081-858C-B8FFCD0B6FC9}" srcOrd="0" destOrd="0" presId="urn:microsoft.com/office/officeart/2005/8/layout/orgChart1"/>
    <dgm:cxn modelId="{C58AE609-AA77-4A94-AD02-BC659F7B319E}" type="presOf" srcId="{C0A481C8-117C-4ACD-9FDB-98C7CD19F598}" destId="{8A455BF0-9E53-437C-949B-EC02294D7723}" srcOrd="1" destOrd="0" presId="urn:microsoft.com/office/officeart/2005/8/layout/orgChart1"/>
    <dgm:cxn modelId="{5E1E2332-7379-45E5-84A8-BC6B8482CAC8}" type="presOf" srcId="{B452B1F0-0B21-4FAD-A655-2D2842171A84}" destId="{CEC4376A-135F-498D-85C4-89AFC09A188E}" srcOrd="0" destOrd="0" presId="urn:microsoft.com/office/officeart/2005/8/layout/orgChart1"/>
    <dgm:cxn modelId="{A7A1F18D-F377-4305-BADD-D4ED2B44DC28}" type="presOf" srcId="{06BE0F73-2F94-4AAE-8694-A25429FFCC26}" destId="{F2D998D4-49FA-4341-90CC-337FA023428C}" srcOrd="0" destOrd="0" presId="urn:microsoft.com/office/officeart/2005/8/layout/orgChart1"/>
    <dgm:cxn modelId="{15DC9A18-4A3A-458C-850C-6BEFE6ACFF9C}" type="presOf" srcId="{3CEC2FFC-E479-4789-9E70-0C3CA67D11CE}" destId="{AC81E1D2-3042-4A38-AD97-C55D1ACA32FB}" srcOrd="0" destOrd="0" presId="urn:microsoft.com/office/officeart/2005/8/layout/orgChart1"/>
    <dgm:cxn modelId="{69667FB4-A2F0-4F4C-BC67-E96460155D6C}" type="presOf" srcId="{314066E0-F988-42FC-8699-671753FCCC48}" destId="{803EBBB4-9126-468D-9469-D41AA640C392}" srcOrd="0" destOrd="0" presId="urn:microsoft.com/office/officeart/2005/8/layout/orgChart1"/>
    <dgm:cxn modelId="{FDDB53C1-2450-4886-9257-FF4B7F337C13}" type="presOf" srcId="{0263B79E-6788-41CD-87E5-BF225F4AD259}" destId="{FB0BD145-29A5-4CB7-820D-1B4422952A44}" srcOrd="1" destOrd="0" presId="urn:microsoft.com/office/officeart/2005/8/layout/orgChart1"/>
    <dgm:cxn modelId="{511894EC-CA33-4D4B-91C9-AC065097C693}" srcId="{4B6F120C-7956-45E8-9F64-936B752F533B}" destId="{642EF0B1-AA72-4D4B-B227-BE575B23D416}" srcOrd="2" destOrd="0" parTransId="{A670BA00-4DB5-444F-AC80-94A8F4534572}" sibTransId="{5DDCBBEC-E741-4E61-AFB0-5AA518D10E5E}"/>
    <dgm:cxn modelId="{0AB6040E-DD92-4D66-8251-014D50AED348}" type="presOf" srcId="{A670BA00-4DB5-444F-AC80-94A8F4534572}" destId="{2F195854-AAE7-4898-AAFB-AC3BC4AA0B06}" srcOrd="0" destOrd="0" presId="urn:microsoft.com/office/officeart/2005/8/layout/orgChart1"/>
    <dgm:cxn modelId="{0C231AF3-9032-4544-B976-7EAC46DE437D}" type="presOf" srcId="{33810ACC-3ED2-404D-B16E-7F9CBC405789}" destId="{10D1BF62-D4CA-4E2B-8218-9D538D9475E0}" srcOrd="0" destOrd="0" presId="urn:microsoft.com/office/officeart/2005/8/layout/orgChart1"/>
    <dgm:cxn modelId="{3805DC4C-608B-43F5-8E0A-113AF8A515A8}" type="presOf" srcId="{06B93AD6-1FCE-4AC1-976D-F19C8EAD2C30}" destId="{088FB9B1-820C-4234-8ABB-D390E64EA609}" srcOrd="0" destOrd="0" presId="urn:microsoft.com/office/officeart/2005/8/layout/orgChart1"/>
    <dgm:cxn modelId="{50FC1601-056F-47C7-99E0-E8E028596617}" srcId="{79DF72B5-A58C-454E-8520-482E651729B6}" destId="{0263B79E-6788-41CD-87E5-BF225F4AD259}" srcOrd="3" destOrd="0" parTransId="{110BB51F-331B-4D23-84A8-BE63263A2537}" sibTransId="{3BA42F13-C62C-4C20-8433-4D7D580B7A00}"/>
    <dgm:cxn modelId="{F7FFA690-986A-46E8-BDB7-D04D087FCA8A}" srcId="{79DF72B5-A58C-454E-8520-482E651729B6}" destId="{A0874216-B829-4374-9607-1402FBD68608}" srcOrd="0" destOrd="0" parTransId="{C977F71F-775E-4B32-895F-05A9108C57C2}" sibTransId="{A3DC0A7D-75FA-4EBF-833B-950013855A9A}"/>
    <dgm:cxn modelId="{6C4B0CFE-E88E-4BCD-B069-9BDCCA138E9C}" type="presOf" srcId="{ED221F40-060A-4E68-BE5B-7A8617C9A9C9}" destId="{F4A5A63D-9B08-4B9E-9CA2-F810BD9A3C55}" srcOrd="1" destOrd="0" presId="urn:microsoft.com/office/officeart/2005/8/layout/orgChart1"/>
    <dgm:cxn modelId="{7816FCFE-411E-420C-BBA3-EBE83DDED92A}" type="presOf" srcId="{DB2F1CBE-089D-4D54-8B84-3C425A091714}" destId="{380E7397-C9A9-4F2E-AA55-051679D2B6BB}" srcOrd="0" destOrd="0" presId="urn:microsoft.com/office/officeart/2005/8/layout/orgChart1"/>
    <dgm:cxn modelId="{0A972108-5B2C-416C-A902-D5D3B79ED647}" srcId="{FD5EBDCC-D4CD-4909-9DF0-D0917E5221BD}" destId="{09FC2061-953B-4547-A080-392B00988584}" srcOrd="1" destOrd="0" parTransId="{ABC0B9AC-ABBE-4837-8B88-A0B1F67851FA}" sibTransId="{07E7B71C-DE4F-498A-9CBB-44E5FCEC49A7}"/>
    <dgm:cxn modelId="{931967BE-0FDF-468E-8D36-20181EEAE423}" type="presOf" srcId="{79DF72B5-A58C-454E-8520-482E651729B6}" destId="{2F022CDE-A931-401B-9FE5-70A59533F57F}" srcOrd="1" destOrd="0" presId="urn:microsoft.com/office/officeart/2005/8/layout/orgChart1"/>
    <dgm:cxn modelId="{5B96D359-8129-4614-AC84-B19F172C5BE2}" type="presOf" srcId="{2C3E2047-1E3E-4822-B873-C3B7B0AEA9E5}" destId="{44BECD06-C925-462A-ABC3-BA7CA59827EC}" srcOrd="1" destOrd="0" presId="urn:microsoft.com/office/officeart/2005/8/layout/orgChart1"/>
    <dgm:cxn modelId="{A6C600E5-1BA6-4A54-AFE4-C6C8D13A5221}" srcId="{D6088DDB-4298-463E-BBA4-E62E895D6495}" destId="{611BBB49-8042-4B72-8782-EFD5A2F5B462}" srcOrd="2" destOrd="0" parTransId="{DB2F1CBE-089D-4D54-8B84-3C425A091714}" sibTransId="{FBD22228-19CE-4E80-AB03-79C6F8B055BB}"/>
    <dgm:cxn modelId="{AF1AF275-CB15-4886-8424-D6330DE8644B}" type="presOf" srcId="{84F8990C-5CAB-4C67-B9D5-BE60679C4A8E}" destId="{92B70306-9DFC-4D8D-8A43-65747E8C7A15}" srcOrd="1" destOrd="0" presId="urn:microsoft.com/office/officeart/2005/8/layout/orgChart1"/>
    <dgm:cxn modelId="{A83502AB-8614-4FAC-8A8A-DC2F62BA9598}" srcId="{4B6F120C-7956-45E8-9F64-936B752F533B}" destId="{06B93AD6-1FCE-4AC1-976D-F19C8EAD2C30}" srcOrd="1" destOrd="0" parTransId="{599C86A4-850F-4788-A53A-13FCA8C7DEDE}" sibTransId="{22416A69-650C-4248-92EA-D1BF746AFD6B}"/>
    <dgm:cxn modelId="{FD104356-C51B-4BC0-BC1A-BAC3C7031B46}" type="presOf" srcId="{CED37C86-4FCB-42BB-AD63-BBA2FB72FB50}" destId="{BAA92927-5DAE-422B-80C3-45164696A667}" srcOrd="0" destOrd="0" presId="urn:microsoft.com/office/officeart/2005/8/layout/orgChart1"/>
    <dgm:cxn modelId="{417AF711-48D3-4B13-AC29-02C853C49669}" type="presOf" srcId="{2C3E2047-1E3E-4822-B873-C3B7B0AEA9E5}" destId="{F7FD519B-9134-4213-9623-82D1DE41A657}" srcOrd="0" destOrd="0" presId="urn:microsoft.com/office/officeart/2005/8/layout/orgChart1"/>
    <dgm:cxn modelId="{22C217FC-A47A-4C00-84AC-2A5543943854}" type="presOf" srcId="{BE4ADE66-1467-4139-BD1C-4AA56F8C1617}" destId="{B9FEC324-2BCF-4458-B934-DF073F8C2A54}" srcOrd="0" destOrd="0" presId="urn:microsoft.com/office/officeart/2005/8/layout/orgChart1"/>
    <dgm:cxn modelId="{AFB38BE4-2119-40D7-B758-674513FB9534}" type="presOf" srcId="{117822B9-F840-4007-9115-671F35F57E76}" destId="{654322D2-E66F-4A83-9258-8E8504E18EAE}" srcOrd="0" destOrd="0" presId="urn:microsoft.com/office/officeart/2005/8/layout/orgChart1"/>
    <dgm:cxn modelId="{E2EF4C01-9C14-4397-95A8-18D1BFD4C3E9}" type="presOf" srcId="{06B93AD6-1FCE-4AC1-976D-F19C8EAD2C30}" destId="{5B7757EF-BAC6-49FC-B8DD-9B414B21C1C5}" srcOrd="1" destOrd="0" presId="urn:microsoft.com/office/officeart/2005/8/layout/orgChart1"/>
    <dgm:cxn modelId="{7D2C38A4-87BC-47CE-B882-608B6399787E}" srcId="{4DD256D6-0DFD-466C-86C3-63656582C020}" destId="{5091308D-5E4C-4FFB-BAE3-BD914593A19D}" srcOrd="1" destOrd="0" parTransId="{52011E29-5A3D-40F1-AFC7-0A412D47F67D}" sibTransId="{47F0CDA7-3724-415B-A9DD-27301CDB15E3}"/>
    <dgm:cxn modelId="{3EA5595D-02DD-4EF2-A88E-A1F3D4EE5463}" type="presOf" srcId="{4F45C1B2-B01B-4CBD-96A6-5B679C75BFBB}" destId="{8B7DF2C5-649F-44B7-9EF2-2C7BF0A03469}" srcOrd="0" destOrd="0" presId="urn:microsoft.com/office/officeart/2005/8/layout/orgChart1"/>
    <dgm:cxn modelId="{BBDE5CF7-0791-46A8-A6D9-90CB92062E0D}" type="presOf" srcId="{58BEF8FC-4431-4338-B6FC-951309E4CE3E}" destId="{8509001D-B5B8-4093-A6F4-B8417022A8E1}" srcOrd="0" destOrd="0" presId="urn:microsoft.com/office/officeart/2005/8/layout/orgChart1"/>
    <dgm:cxn modelId="{A1274DE8-40DD-42C5-B8BE-CFFCF1BA3EC8}" srcId="{D6088DDB-4298-463E-BBA4-E62E895D6495}" destId="{2EE06C8D-0EB6-4E49-9245-9C0327A8DE75}" srcOrd="0" destOrd="0" parTransId="{AB31F50B-E585-4FA3-AEAB-9A7BEFE906D2}" sibTransId="{C236BDB0-8A7B-4746-A0C2-2C10F29B59B8}"/>
    <dgm:cxn modelId="{94A17D5E-C738-47E7-AD6C-A689F6CA68DA}" type="presOf" srcId="{8F737095-4AD5-4048-8D43-342E1086135B}" destId="{6B976DDD-8C66-44A1-9959-F76B1D6D4F38}" srcOrd="1" destOrd="0" presId="urn:microsoft.com/office/officeart/2005/8/layout/orgChart1"/>
    <dgm:cxn modelId="{03744605-7453-40EA-B407-7E7EF5A735E6}" type="presOf" srcId="{1CA89376-D732-4C15-8F35-25FD2ED84862}" destId="{5DA8CB3A-1245-47E0-87BC-74CE165F00CD}" srcOrd="0" destOrd="0" presId="urn:microsoft.com/office/officeart/2005/8/layout/orgChart1"/>
    <dgm:cxn modelId="{C920254E-6EDC-4412-88A7-CE04BA1B1844}" type="presOf" srcId="{642EF0B1-AA72-4D4B-B227-BE575B23D416}" destId="{B7696C9C-FCF4-44A4-8E83-607C14BD6A39}" srcOrd="0" destOrd="0" presId="urn:microsoft.com/office/officeart/2005/8/layout/orgChart1"/>
    <dgm:cxn modelId="{FE740AF9-2C16-4261-92EA-732FA97C36A3}" type="presOf" srcId="{7837CA78-3A28-4A50-B387-C36953EC5DB2}" destId="{47A2B481-2A2D-4B91-8964-9F77EC46BBF2}" srcOrd="0" destOrd="0" presId="urn:microsoft.com/office/officeart/2005/8/layout/orgChart1"/>
    <dgm:cxn modelId="{30EE76BA-2DE1-477D-A7DF-38A5FE9630C6}" type="presOf" srcId="{79D2E44D-407A-4EBF-A194-4897A475C2DF}" destId="{7A1772A0-9327-4886-939C-EF3B4248872A}" srcOrd="1" destOrd="0" presId="urn:microsoft.com/office/officeart/2005/8/layout/orgChart1"/>
    <dgm:cxn modelId="{DD93657B-7CEE-4002-80AB-B287409DCA6C}" type="presOf" srcId="{22427C36-E542-452F-BE79-DBB0A63BBA2F}" destId="{2FB33DD7-69A9-4A31-9634-957E5DA357FF}" srcOrd="0" destOrd="0" presId="urn:microsoft.com/office/officeart/2005/8/layout/orgChart1"/>
    <dgm:cxn modelId="{E71A58BE-A19E-44D4-B895-9E3F39180913}" type="presOf" srcId="{5153F66E-A86B-4635-B4DC-A7AA34C6B808}" destId="{F8500E53-C0B6-420B-A1DA-A009A10D9E5D}" srcOrd="1" destOrd="0" presId="urn:microsoft.com/office/officeart/2005/8/layout/orgChart1"/>
    <dgm:cxn modelId="{C3EB40AC-475C-427E-B3FD-0835B4DA2AD8}" type="presOf" srcId="{095245F4-91A3-49A9-B3A3-860775D86811}" destId="{96F9194D-D11A-4B30-BBB5-DC8FF99FAE9A}" srcOrd="0" destOrd="0" presId="urn:microsoft.com/office/officeart/2005/8/layout/orgChart1"/>
    <dgm:cxn modelId="{A6031838-ABF5-4458-A00A-B1F45EBE09D9}" type="presOf" srcId="{58BEF8FC-4431-4338-B6FC-951309E4CE3E}" destId="{51E2A762-3684-4119-9303-1847E3593706}" srcOrd="1" destOrd="0" presId="urn:microsoft.com/office/officeart/2005/8/layout/orgChart1"/>
    <dgm:cxn modelId="{4A186A1C-AD08-4DC2-930E-1562D13A9A70}" type="presOf" srcId="{6B9A000B-8D3A-4093-9653-3E451F83974B}" destId="{60DCAC1E-3DBE-44FC-9001-4FB60972C449}" srcOrd="0" destOrd="0" presId="urn:microsoft.com/office/officeart/2005/8/layout/orgChart1"/>
    <dgm:cxn modelId="{2294C1D3-40BC-4854-9250-714059838600}" srcId="{2EE06C8D-0EB6-4E49-9245-9C0327A8DE75}" destId="{4DD256D6-0DFD-466C-86C3-63656582C020}" srcOrd="1" destOrd="0" parTransId="{96D2B0B3-41BA-4294-8134-DCE028EC3786}" sibTransId="{A642D71A-212B-45C4-AE6A-AAAED0B4DE93}"/>
    <dgm:cxn modelId="{8644459A-3F90-456E-8545-2320B5D5F4AF}" type="presOf" srcId="{53A9F55E-AD5A-4974-8D42-350027C3A3EF}" destId="{939AE33A-69E2-49D7-8B4B-F2BD45F5B927}" srcOrd="0" destOrd="0" presId="urn:microsoft.com/office/officeart/2005/8/layout/orgChart1"/>
    <dgm:cxn modelId="{D5D0135E-0E33-42A3-A528-7B5FDF7E6555}" srcId="{7827FC14-8137-4D59-BB52-4EC32C316C95}" destId="{19B136D2-2BF5-47B6-BE03-5FAF67A8C89D}" srcOrd="2" destOrd="0" parTransId="{CD63BB27-6580-4D4C-A5A1-336F812FB6B6}" sibTransId="{A6EB764A-2F99-4A17-AED8-EE4922E2E982}"/>
    <dgm:cxn modelId="{58F226ED-7AEB-45B5-AB75-4D6B884086AB}" type="presOf" srcId="{09FC2061-953B-4547-A080-392B00988584}" destId="{9B353A59-A25B-4F6D-B8A5-01839BACC1CB}" srcOrd="1" destOrd="0" presId="urn:microsoft.com/office/officeart/2005/8/layout/orgChart1"/>
    <dgm:cxn modelId="{3DEA36C7-0B12-461B-ADBC-355C99CC5315}" type="presOf" srcId="{512811E9-B8B6-4CF5-9F8B-D66354A89543}" destId="{7DE16B69-3C9B-4B8E-919D-1BF26C42BF3B}" srcOrd="1" destOrd="0" presId="urn:microsoft.com/office/officeart/2005/8/layout/orgChart1"/>
    <dgm:cxn modelId="{B6352A31-A5CC-405B-97AB-D992F545BB19}" type="presOf" srcId="{A281C3AC-D559-4537-ABA6-04D08A2CDDD2}" destId="{EA56B4A1-9E58-4710-95D0-BA26B5E07A15}" srcOrd="0" destOrd="0" presId="urn:microsoft.com/office/officeart/2005/8/layout/orgChart1"/>
    <dgm:cxn modelId="{0CA42A65-3C9D-49B4-BFBD-6314C718092F}" type="presOf" srcId="{BA583B49-324F-4394-9764-75C3BE26B813}" destId="{79FC1E35-5BF2-4C90-9086-A0A308BAF86C}" srcOrd="0" destOrd="0" presId="urn:microsoft.com/office/officeart/2005/8/layout/orgChart1"/>
    <dgm:cxn modelId="{AD97F577-D078-4A36-A6CA-76E22286B02C}" type="presOf" srcId="{E69681D9-9FF2-41B5-A3A7-FD8948EDD6A4}" destId="{BD96DB73-F1AC-4374-9084-03C5BCF8822A}" srcOrd="0" destOrd="0" presId="urn:microsoft.com/office/officeart/2005/8/layout/orgChart1"/>
    <dgm:cxn modelId="{FD55B56F-F294-448A-A994-B797B58F5F5D}" type="presOf" srcId="{2E0A5984-7E31-4092-963F-ED1BF14CA445}" destId="{EDA4E77F-E19D-4B66-9535-6C9C85894C57}" srcOrd="0" destOrd="0" presId="urn:microsoft.com/office/officeart/2005/8/layout/orgChart1"/>
    <dgm:cxn modelId="{425674F9-A0AC-4423-80E0-064F17D83876}" type="presOf" srcId="{87D83CA5-0CD1-406A-9051-115505649542}" destId="{21F4E30A-E095-45E5-B137-ABA2C4177153}" srcOrd="1" destOrd="0" presId="urn:microsoft.com/office/officeart/2005/8/layout/orgChart1"/>
    <dgm:cxn modelId="{476ABB06-2137-4FA7-83D9-CCD87C16153E}" type="presOf" srcId="{642EF0B1-AA72-4D4B-B227-BE575B23D416}" destId="{4792469F-7522-42EE-A46B-F39878D2D7CE}" srcOrd="1" destOrd="0" presId="urn:microsoft.com/office/officeart/2005/8/layout/orgChart1"/>
    <dgm:cxn modelId="{37F4368C-A7F8-4459-82E1-DD0A95EA218E}" type="presOf" srcId="{4DD256D6-0DFD-466C-86C3-63656582C020}" destId="{14D08BA9-6137-4EA0-AEC6-726E27BF0446}" srcOrd="1" destOrd="0" presId="urn:microsoft.com/office/officeart/2005/8/layout/orgChart1"/>
    <dgm:cxn modelId="{7F38C2CC-4897-4AC6-B90F-DB8B6CE49C30}" type="presOf" srcId="{4B6F120C-7956-45E8-9F64-936B752F533B}" destId="{D5EB9002-01C7-45C3-9677-2470D80AA784}" srcOrd="0" destOrd="0" presId="urn:microsoft.com/office/officeart/2005/8/layout/orgChart1"/>
    <dgm:cxn modelId="{D7A90D20-17F0-4A35-8460-82E5228BAEA6}" type="presOf" srcId="{084476FC-8A55-40BB-823A-D718DB457109}" destId="{428964FA-7C85-4FA4-94BA-5411B5F688D6}" srcOrd="1" destOrd="0" presId="urn:microsoft.com/office/officeart/2005/8/layout/orgChart1"/>
    <dgm:cxn modelId="{4A6DBB03-DA3B-4B0F-BA5D-B6EE4351B57D}" type="presOf" srcId="{A2D60EC3-8425-4782-9186-4B10718BFA12}" destId="{897DA98B-BA87-4BA7-87A4-95CFA452966E}" srcOrd="0" destOrd="0" presId="urn:microsoft.com/office/officeart/2005/8/layout/orgChart1"/>
    <dgm:cxn modelId="{B5CF4C46-EE66-406F-9AA3-B42E5566676B}" type="presOf" srcId="{8F737095-4AD5-4048-8D43-342E1086135B}" destId="{3D7F1246-18DD-465D-A6A0-4581D1B6FC39}" srcOrd="0" destOrd="0" presId="urn:microsoft.com/office/officeart/2005/8/layout/orgChart1"/>
    <dgm:cxn modelId="{71BD62C1-136F-4DC9-8492-C42820BDA170}" type="presOf" srcId="{0AD9531C-F47C-4860-AE6D-5D54B52FF7A4}" destId="{C41692A1-6D70-43E0-843A-0A8C316B8864}" srcOrd="1" destOrd="0" presId="urn:microsoft.com/office/officeart/2005/8/layout/orgChart1"/>
    <dgm:cxn modelId="{71579F4F-47C9-43F4-BF75-DF9FF1DB0AA2}" type="presOf" srcId="{53A9F55E-AD5A-4974-8D42-350027C3A3EF}" destId="{95965352-7053-4CE3-A987-78D885245E26}" srcOrd="1" destOrd="0" presId="urn:microsoft.com/office/officeart/2005/8/layout/orgChart1"/>
    <dgm:cxn modelId="{4B30C77D-C400-472B-A766-528006452A4D}" type="presOf" srcId="{7827FC14-8137-4D59-BB52-4EC32C316C95}" destId="{EFA2F35C-DF20-43E8-8E72-B4387F4E3968}" srcOrd="0" destOrd="0" presId="urn:microsoft.com/office/officeart/2005/8/layout/orgChart1"/>
    <dgm:cxn modelId="{DC999921-EEAC-4904-9C09-F6661AF4C2DF}" type="presOf" srcId="{78DC2B0A-6DBC-4425-ADAD-A68A20B81A4C}" destId="{2080EEE8-126C-4709-8DDD-98FD67B9E8F6}" srcOrd="0" destOrd="0" presId="urn:microsoft.com/office/officeart/2005/8/layout/orgChart1"/>
    <dgm:cxn modelId="{C41F448D-2098-41A4-824B-772E9ADC533C}" type="presOf" srcId="{ED221F40-060A-4E68-BE5B-7A8617C9A9C9}" destId="{57C3C534-5FA3-46A8-A6AA-9C10E9AB10E2}" srcOrd="0" destOrd="0" presId="urn:microsoft.com/office/officeart/2005/8/layout/orgChart1"/>
    <dgm:cxn modelId="{9E3A7EEC-0F85-46D0-915F-DFFA6B08C672}" type="presOf" srcId="{4B6F120C-7956-45E8-9F64-936B752F533B}" destId="{23F035B6-E5DF-43E9-A2B6-7199987B05DA}" srcOrd="1" destOrd="0" presId="urn:microsoft.com/office/officeart/2005/8/layout/orgChart1"/>
    <dgm:cxn modelId="{55FFB1BB-D72D-4D91-AA38-8DFD1083084D}" type="presOf" srcId="{5091308D-5E4C-4FFB-BAE3-BD914593A19D}" destId="{ABEF09F6-1A85-48D3-9A1A-2077FC83CFEA}" srcOrd="0" destOrd="0" presId="urn:microsoft.com/office/officeart/2005/8/layout/orgChart1"/>
    <dgm:cxn modelId="{8DBD87B4-55B3-42BF-8B06-8CB2E28E4233}" type="presOf" srcId="{D023383D-9D1B-43D6-B7D0-165E536575DC}" destId="{E38C17BC-511C-4930-8912-760CB946D7A6}" srcOrd="0" destOrd="0" presId="urn:microsoft.com/office/officeart/2005/8/layout/orgChart1"/>
    <dgm:cxn modelId="{CCE11A15-3BEC-41DF-ADFC-A35CC993DD36}" type="presOf" srcId="{4DD256D6-0DFD-466C-86C3-63656582C020}" destId="{B91E1168-FC02-421E-A2E7-3102203A156E}" srcOrd="0" destOrd="0" presId="urn:microsoft.com/office/officeart/2005/8/layout/orgChart1"/>
    <dgm:cxn modelId="{537FD7F8-A1A1-4BDC-907F-1E21AD722F2F}" srcId="{2EE06C8D-0EB6-4E49-9245-9C0327A8DE75}" destId="{D0B75F8D-5498-4C6A-8A0B-75CC940DD5ED}" srcOrd="9" destOrd="0" parTransId="{182A9F64-9173-4D6B-8A92-9E99BEC4B3B6}" sibTransId="{4D721642-24D4-426D-AA36-07806AE13EB7}"/>
    <dgm:cxn modelId="{5A5A31E0-AA6A-446A-AB9A-F07CDAA046FD}" type="presOf" srcId="{A2D60EC3-8425-4782-9186-4B10718BFA12}" destId="{34D59D9B-40A6-4BDA-99AE-4C6124AA2C77}" srcOrd="1" destOrd="0" presId="urn:microsoft.com/office/officeart/2005/8/layout/orgChart1"/>
    <dgm:cxn modelId="{725DD405-07C5-4D78-9A4F-33B3C7C75E87}" srcId="{2EE06C8D-0EB6-4E49-9245-9C0327A8DE75}" destId="{79DF72B5-A58C-454E-8520-482E651729B6}" srcOrd="3" destOrd="0" parTransId="{20CE2437-EA25-400C-B96E-4E8D882813C2}" sibTransId="{8DC36611-ADE5-419C-B2F7-E12B0DCB86C9}"/>
    <dgm:cxn modelId="{FBA09C9C-1BFC-4948-A7B4-CFD795DD510D}" srcId="{7827FC14-8137-4D59-BB52-4EC32C316C95}" destId="{0CD684E8-AACC-4789-9DEA-2C9798328A06}" srcOrd="0" destOrd="0" parTransId="{292A1323-401B-4758-96B2-8B5EA1E7B810}" sibTransId="{8E7FC6A8-2257-43D5-982E-B3EC6EB69052}"/>
    <dgm:cxn modelId="{CE7A3642-C17E-4C71-861D-157E7BE94C8E}" type="presOf" srcId="{F1FDAEB2-7FC0-4F28-BAFF-32F85CD308D8}" destId="{1AE8D43B-2162-4277-A87A-382F481C7151}" srcOrd="1" destOrd="0" presId="urn:microsoft.com/office/officeart/2005/8/layout/orgChart1"/>
    <dgm:cxn modelId="{BF8CA44F-6291-48BE-9117-E340352AE8BE}" srcId="{79DF72B5-A58C-454E-8520-482E651729B6}" destId="{79D2E44D-407A-4EBF-A194-4897A475C2DF}" srcOrd="2" destOrd="0" parTransId="{4CA65337-839E-454B-AEB9-7CE71A4A54E4}" sibTransId="{F5009E5A-ECD1-4125-965A-6DB059DA8706}"/>
    <dgm:cxn modelId="{0E76625C-A4CA-469D-B952-5135B6E0997B}" type="presOf" srcId="{546B323D-8098-4C3D-AF90-1F5379AD38B1}" destId="{B9F1D277-17C8-45C3-9435-CE27B03FBA3B}" srcOrd="1" destOrd="0" presId="urn:microsoft.com/office/officeart/2005/8/layout/orgChart1"/>
    <dgm:cxn modelId="{B5A904D2-5E6C-49B6-BF70-B4AFC991E2FA}" type="presOf" srcId="{06BE0F73-2F94-4AAE-8694-A25429FFCC26}" destId="{67BC4E57-2904-49B5-A99A-1E06C5EC513F}" srcOrd="1" destOrd="0" presId="urn:microsoft.com/office/officeart/2005/8/layout/orgChart1"/>
    <dgm:cxn modelId="{BE7134B0-5162-4B00-809D-07B1F0A27084}" srcId="{D6088DDB-4298-463E-BBA4-E62E895D6495}" destId="{314066E0-F988-42FC-8699-671753FCCC48}" srcOrd="5" destOrd="0" parTransId="{6B9A000B-8D3A-4093-9653-3E451F83974B}" sibTransId="{4222D1E0-8CE0-4A28-A2B6-40A6C6E52349}"/>
    <dgm:cxn modelId="{A9FB497A-5C8F-413F-9DF6-2F350644218E}" srcId="{2EE06C8D-0EB6-4E49-9245-9C0327A8DE75}" destId="{095245F4-91A3-49A9-B3A3-860775D86811}" srcOrd="10" destOrd="0" parTransId="{B1AA1E7C-127F-49AD-8026-F5E0EE4D736D}" sibTransId="{8C7C75FA-37CD-4F88-9B7B-644F3E05CAF4}"/>
    <dgm:cxn modelId="{F980028E-7050-483A-88B2-73D3264D6E04}" srcId="{FD5EBDCC-D4CD-4909-9DF0-D0917E5221BD}" destId="{87D83CA5-0CD1-406A-9051-115505649542}" srcOrd="0" destOrd="0" parTransId="{37D46661-D6C2-4021-9DCC-436495322A99}" sibTransId="{2C106DF7-D080-4C86-B192-341FE5FD7208}"/>
    <dgm:cxn modelId="{585F45B0-96BA-4653-9924-6F17C9CDF988}" srcId="{4B6F120C-7956-45E8-9F64-936B752F533B}" destId="{C4D7F81B-4DFB-4A9F-B599-4121D03AF06C}" srcOrd="0" destOrd="0" parTransId="{4EAA2D18-52CF-4E9E-944D-0B473A518717}" sibTransId="{6CCF3C0E-1B23-430E-8416-6961DD1F5A02}"/>
    <dgm:cxn modelId="{D567A832-D065-4086-AE33-169BBA063587}" type="presOf" srcId="{A8B038EC-AF20-404C-96A1-9491BBBF41FB}" destId="{6431BE44-66A2-4F97-B5A7-A15AB336738B}" srcOrd="0" destOrd="0" presId="urn:microsoft.com/office/officeart/2005/8/layout/orgChart1"/>
    <dgm:cxn modelId="{6DDFCF1D-6CA4-4B61-8F1E-0205B90F7E47}" type="presOf" srcId="{C4E06569-05C2-4B66-B67A-4909532F16C9}" destId="{D1044B02-B78A-43C5-BF0E-797D7A9E3DDA}" srcOrd="0" destOrd="0" presId="urn:microsoft.com/office/officeart/2005/8/layout/orgChart1"/>
    <dgm:cxn modelId="{D88B2C2B-61AE-48A7-A3DF-DAE43D599F9D}" type="presOf" srcId="{C2DA855E-39F5-4C78-B8AF-2C7A378A59F7}" destId="{48FB365D-50CF-48DA-82C5-6A9FECEF6800}" srcOrd="0" destOrd="0" presId="urn:microsoft.com/office/officeart/2005/8/layout/orgChart1"/>
    <dgm:cxn modelId="{BCDB751E-5688-4199-8E5D-D8C97A3933CA}" srcId="{D6088DDB-4298-463E-BBA4-E62E895D6495}" destId="{BE4ADE66-1467-4139-BD1C-4AA56F8C1617}" srcOrd="1" destOrd="0" parTransId="{E488D97B-06D8-4A84-A6EA-AD2351A7AA83}" sibTransId="{7610E526-ADB4-456B-9F2D-A12F7C71C8D9}"/>
    <dgm:cxn modelId="{DE39AC8E-39AF-4079-9434-46DEC35DE91C}" srcId="{79DF72B5-A58C-454E-8520-482E651729B6}" destId="{A2D60EC3-8425-4782-9186-4B10718BFA12}" srcOrd="1" destOrd="0" parTransId="{666328FD-C59F-465B-A05A-5754A105425E}" sibTransId="{1AC70392-9F22-4EE4-A667-DB53A8895CE8}"/>
    <dgm:cxn modelId="{8909F030-F070-41B0-A9CE-F199FC5571E6}" type="presOf" srcId="{15E00419-3463-450F-8067-5A15698510B0}" destId="{4D4B7C39-CC01-4DF1-9DD3-667A8E4AAB93}" srcOrd="0" destOrd="0" presId="urn:microsoft.com/office/officeart/2005/8/layout/orgChart1"/>
    <dgm:cxn modelId="{8C317F22-5FBF-4170-953B-BFE7938B2E1E}" type="presOf" srcId="{611BBB49-8042-4B72-8782-EFD5A2F5B462}" destId="{6001836B-91CD-420D-A773-91ADF381A19E}" srcOrd="0" destOrd="0" presId="urn:microsoft.com/office/officeart/2005/8/layout/orgChart1"/>
    <dgm:cxn modelId="{76BC7FD0-0E51-4289-9528-6ABAE8059BE4}" type="presOf" srcId="{E488D97B-06D8-4A84-A6EA-AD2351A7AA83}" destId="{F957E1C6-A5AF-4B09-822D-51C997C326EC}" srcOrd="0" destOrd="0" presId="urn:microsoft.com/office/officeart/2005/8/layout/orgChart1"/>
    <dgm:cxn modelId="{20493EE8-BBB0-437A-813D-D29B5F3950CF}" srcId="{2EE06C8D-0EB6-4E49-9245-9C0327A8DE75}" destId="{A8B038EC-AF20-404C-96A1-9491BBBF41FB}" srcOrd="6" destOrd="0" parTransId="{CFE8028A-E46A-4ADD-937C-4261D576E304}" sibTransId="{0578C2A1-E3BA-43F9-989F-E26FE084461B}"/>
    <dgm:cxn modelId="{A1A00C7A-B2BB-462D-90E4-B1F36597AA12}" srcId="{4BB5F730-073D-466A-83A8-BB34CE289896}" destId="{D6088DDB-4298-463E-BBA4-E62E895D6495}" srcOrd="0" destOrd="0" parTransId="{0EDD03DE-953B-47BE-AC15-74CD2D711577}" sibTransId="{61F8C926-3605-4646-9D86-7D305CB6E4F4}"/>
    <dgm:cxn modelId="{0477BE8F-F1EF-4EC8-AD73-7F1F2C793173}" type="presOf" srcId="{A281C3AC-D559-4537-ABA6-04D08A2CDDD2}" destId="{99F34445-D97D-492A-A2B0-26A1CA8EB5AC}" srcOrd="1" destOrd="0" presId="urn:microsoft.com/office/officeart/2005/8/layout/orgChart1"/>
    <dgm:cxn modelId="{81E65ACB-35A0-43B5-B2C5-7461CB8E8C31}" type="presOf" srcId="{276DECD4-B439-405F-94B8-62BFF69703A3}" destId="{F95515C5-7450-44CF-98B5-7FFEBDEE5710}" srcOrd="0" destOrd="0" presId="urn:microsoft.com/office/officeart/2005/8/layout/orgChart1"/>
    <dgm:cxn modelId="{2582C572-1142-427D-8BDD-62C2D718A56E}" srcId="{7837CA78-3A28-4A50-B387-C36953EC5DB2}" destId="{B452B1F0-0B21-4FAD-A655-2D2842171A84}" srcOrd="7" destOrd="0" parTransId="{4E19E874-9A12-48B0-B9DF-B2514F6A10F7}" sibTransId="{F2AC10D5-DD0C-4D40-819F-FAB2ECAE601C}"/>
    <dgm:cxn modelId="{0F1E1DA2-3156-4D9A-B439-728BC2C0FA8C}" type="presOf" srcId="{ABC0B9AC-ABBE-4837-8B88-A0B1F67851FA}" destId="{0A11F385-EB14-4514-9EFA-B1DC8816B7B7}" srcOrd="0" destOrd="0" presId="urn:microsoft.com/office/officeart/2005/8/layout/orgChart1"/>
    <dgm:cxn modelId="{D9848BB2-4B42-46B5-BAFE-4996815C7B82}" type="presOf" srcId="{7827FC14-8137-4D59-BB52-4EC32C316C95}" destId="{ED8E776F-94C3-44F8-9476-3967DCA9123B}" srcOrd="1" destOrd="0" presId="urn:microsoft.com/office/officeart/2005/8/layout/orgChart1"/>
    <dgm:cxn modelId="{926C0A9E-1AAD-46C4-A677-76E83BB30B4A}" srcId="{7837CA78-3A28-4A50-B387-C36953EC5DB2}" destId="{512811E9-B8B6-4CF5-9F8B-D66354A89543}" srcOrd="3" destOrd="0" parTransId="{D023383D-9D1B-43D6-B7D0-165E536575DC}" sibTransId="{3F937B32-B70C-4242-AEC7-70CB1DB4BBC5}"/>
    <dgm:cxn modelId="{FA619C8C-9721-440A-8EE4-ABDE998E93E7}" type="presOf" srcId="{314066E0-F988-42FC-8699-671753FCCC48}" destId="{AA15F2AD-84FA-4176-882F-A1066AE43A73}" srcOrd="1" destOrd="0" presId="urn:microsoft.com/office/officeart/2005/8/layout/orgChart1"/>
    <dgm:cxn modelId="{93E0F373-CF74-436C-818B-3A930CC56045}" srcId="{D6088DDB-4298-463E-BBA4-E62E895D6495}" destId="{58BEF8FC-4431-4338-B6FC-951309E4CE3E}" srcOrd="7" destOrd="0" parTransId="{EE175C9F-B9C5-4323-9378-175C6FF4AB10}" sibTransId="{97641495-B42D-4431-99FF-F5FFE71480FB}"/>
    <dgm:cxn modelId="{8728B192-23FE-4D0F-BE5E-0665CDC8C765}" type="presOf" srcId="{F1FDAEB2-7FC0-4F28-BAFF-32F85CD308D8}" destId="{3A9A709E-74D6-4041-B335-0EB5861338D7}" srcOrd="0" destOrd="0" presId="urn:microsoft.com/office/officeart/2005/8/layout/orgChart1"/>
    <dgm:cxn modelId="{D35CB0DE-657A-42B4-B455-A5A98C442057}" type="presOf" srcId="{D6088DDB-4298-463E-BBA4-E62E895D6495}" destId="{7A5728DC-94AB-477E-923D-46EDE7A07382}" srcOrd="1" destOrd="0" presId="urn:microsoft.com/office/officeart/2005/8/layout/orgChart1"/>
    <dgm:cxn modelId="{B1A31574-C6E5-4CAA-B2AB-20EFA6D633A4}" type="presOf" srcId="{0CD684E8-AACC-4789-9DEA-2C9798328A06}" destId="{0F9170EA-7E17-4D67-B015-CE1459663A0F}" srcOrd="1" destOrd="0" presId="urn:microsoft.com/office/officeart/2005/8/layout/orgChart1"/>
    <dgm:cxn modelId="{6C928E19-1C38-4770-BF10-E3156022D6D1}" srcId="{FD5EBDCC-D4CD-4909-9DF0-D0917E5221BD}" destId="{C0A481C8-117C-4ACD-9FDB-98C7CD19F598}" srcOrd="2" destOrd="0" parTransId="{CD30228C-96BA-4232-8CD0-CD680A527473}" sibTransId="{F9546B6D-4BFF-434D-8C03-B4A72F22FACB}"/>
    <dgm:cxn modelId="{9B4156D4-A3A0-487B-A70C-E13C715B4E3A}" type="presOf" srcId="{37D46661-D6C2-4021-9DCC-436495322A99}" destId="{5C521748-F993-4604-B9BF-C76F29BF61A5}" srcOrd="0" destOrd="0" presId="urn:microsoft.com/office/officeart/2005/8/layout/orgChart1"/>
    <dgm:cxn modelId="{EBD7F803-CCF6-4793-8F25-20F0248B85AA}" type="presOf" srcId="{87D83CA5-0CD1-406A-9051-115505649542}" destId="{EC845847-2BF8-4C80-9BA0-FF8B5D9E6923}" srcOrd="0" destOrd="0" presId="urn:microsoft.com/office/officeart/2005/8/layout/orgChart1"/>
    <dgm:cxn modelId="{DD48312B-1B40-4865-A46B-EA652E86E0C0}" type="presOf" srcId="{A8B038EC-AF20-404C-96A1-9491BBBF41FB}" destId="{DB2FEEF7-7428-4E9D-B92B-77CE7E4F37C9}" srcOrd="1" destOrd="0" presId="urn:microsoft.com/office/officeart/2005/8/layout/orgChart1"/>
    <dgm:cxn modelId="{746D9150-8F3E-419B-973A-2797F7E5A1CE}" type="presOf" srcId="{FE20ECE0-1F83-4FA0-BF67-3C6535E8BD13}" destId="{68711225-2538-4113-98AA-F4EFD42CEC65}" srcOrd="0" destOrd="0" presId="urn:microsoft.com/office/officeart/2005/8/layout/orgChart1"/>
    <dgm:cxn modelId="{B21A0EF7-C743-4BEB-857F-F09E887EBE30}" type="presOf" srcId="{7553C513-D0A9-4BC4-B002-A00B72E6E56A}" destId="{DF4E14CB-2B94-4A0C-AA7B-E8F6DFBCB519}" srcOrd="0" destOrd="0" presId="urn:microsoft.com/office/officeart/2005/8/layout/orgChart1"/>
    <dgm:cxn modelId="{57909DD4-B13F-4817-9A90-97F7D5EDEC4E}" type="presOf" srcId="{5153F66E-A86B-4635-B4DC-A7AA34C6B808}" destId="{14FABE6E-EDE5-47DD-A049-5AA7D080E688}" srcOrd="0" destOrd="0" presId="urn:microsoft.com/office/officeart/2005/8/layout/orgChart1"/>
    <dgm:cxn modelId="{FA05E2F4-0911-4A34-A511-63CB532E1173}" srcId="{7837CA78-3A28-4A50-B387-C36953EC5DB2}" destId="{7E38060A-403E-46CE-A52C-FD9AEC7720D5}" srcOrd="2" destOrd="0" parTransId="{22427C36-E542-452F-BE79-DBB0A63BBA2F}" sibTransId="{27FB17CF-07B0-4A61-90C5-FDEFA293B6BB}"/>
    <dgm:cxn modelId="{E3601885-6886-4348-84CC-27EE2CA3FF65}" srcId="{7837CA78-3A28-4A50-B387-C36953EC5DB2}" destId="{2E0A5984-7E31-4092-963F-ED1BF14CA445}" srcOrd="1" destOrd="0" parTransId="{613A7932-B96F-4802-B804-36F75AAD4A8E}" sibTransId="{51BBB732-34FD-4546-9D70-4983EBB1641C}"/>
    <dgm:cxn modelId="{5C1F8F01-51EA-4826-B848-BBAC3C82056E}" type="presOf" srcId="{E435DDBB-401B-4D8C-8E81-DD036328DB3D}" destId="{BD239480-618F-4501-93A5-E6FC21F30747}" srcOrd="0" destOrd="0" presId="urn:microsoft.com/office/officeart/2005/8/layout/orgChart1"/>
    <dgm:cxn modelId="{BA8DD7F2-5186-424E-BB8D-5FFC6E67BC96}" type="presOf" srcId="{5D7F393B-35CB-4366-8DFD-65AD9A6255C9}" destId="{1F53BE75-79E6-491F-9F43-A114B8AB69E7}" srcOrd="0" destOrd="0" presId="urn:microsoft.com/office/officeart/2005/8/layout/orgChart1"/>
    <dgm:cxn modelId="{0B407E63-8B2A-4A56-B8C3-831E52EEB189}" srcId="{2EE06C8D-0EB6-4E49-9245-9C0327A8DE75}" destId="{FD5EBDCC-D4CD-4909-9DF0-D0917E5221BD}" srcOrd="5" destOrd="0" parTransId="{E435DDBB-401B-4D8C-8E81-DD036328DB3D}" sibTransId="{E9742018-5583-4A44-B541-709091A8788F}"/>
    <dgm:cxn modelId="{70F6EECB-292D-4C7A-AC60-B396167860C9}" srcId="{68B77084-6EA1-4BFF-83D7-A01122C43E6F}" destId="{2C3E2047-1E3E-4822-B873-C3B7B0AEA9E5}" srcOrd="0" destOrd="0" parTransId="{7A0E1830-BDE6-43CC-9903-3EF724EE21EB}" sibTransId="{08CF2337-7951-4D66-8E8C-B4F0F16A1EEE}"/>
    <dgm:cxn modelId="{EEA952E4-AAB6-4FBC-B90C-D40065CA183B}" srcId="{D6088DDB-4298-463E-BBA4-E62E895D6495}" destId="{084476FC-8A55-40BB-823A-D718DB457109}" srcOrd="6" destOrd="0" parTransId="{5085E2D5-D537-48AE-93F5-98A0C3980FCB}" sibTransId="{415C991B-BA54-44CE-ABF7-79F1EA1262BE}"/>
    <dgm:cxn modelId="{C968E8D9-46B3-4F8A-8AE9-AC75DF5BA90D}" type="presOf" srcId="{96D2B0B3-41BA-4294-8134-DCE028EC3786}" destId="{85167876-F462-47AA-9DC3-D17C9E409B39}" srcOrd="0" destOrd="0" presId="urn:microsoft.com/office/officeart/2005/8/layout/orgChart1"/>
    <dgm:cxn modelId="{B8EAD8B6-428E-4857-B94B-14593D3F9669}" type="presOf" srcId="{20CE2437-EA25-400C-B96E-4E8D882813C2}" destId="{4B3C681C-7BE3-45DA-BA45-8AFB0F4A6EE6}" srcOrd="0" destOrd="0" presId="urn:microsoft.com/office/officeart/2005/8/layout/orgChart1"/>
    <dgm:cxn modelId="{5BDFCC60-B934-42F5-8DB6-AFAE4B0A46C4}" type="presOf" srcId="{78DC2B0A-6DBC-4425-ADAD-A68A20B81A4C}" destId="{C1ECFCCC-FFE3-4D4B-AE9D-51A132F861AD}" srcOrd="1" destOrd="0" presId="urn:microsoft.com/office/officeart/2005/8/layout/orgChart1"/>
    <dgm:cxn modelId="{F763568F-DF21-49FA-9457-511EF8BC2B50}" type="presOf" srcId="{CD63BB27-6580-4D4C-A5A1-336F812FB6B6}" destId="{56B06B3F-56EB-49AE-8915-CB4458499027}" srcOrd="0" destOrd="0" presId="urn:microsoft.com/office/officeart/2005/8/layout/orgChart1"/>
    <dgm:cxn modelId="{226A3E2C-E9E8-4C43-AA82-B281A2231946}" type="presOf" srcId="{084476FC-8A55-40BB-823A-D718DB457109}" destId="{0B84767E-5544-4765-81A4-6BED8598DB45}" srcOrd="0" destOrd="0" presId="urn:microsoft.com/office/officeart/2005/8/layout/orgChart1"/>
    <dgm:cxn modelId="{DFF9BF6C-B896-4894-B2C0-41EDDD6EB17B}" type="presOf" srcId="{666328FD-C59F-465B-A05A-5754A105425E}" destId="{74D82D36-1B53-4D78-8736-DB4AAC756504}" srcOrd="0" destOrd="0" presId="urn:microsoft.com/office/officeart/2005/8/layout/orgChart1"/>
    <dgm:cxn modelId="{DF1C541E-F0DD-40BE-B6DC-236718DBFF97}" type="presOf" srcId="{613A7932-B96F-4802-B804-36F75AAD4A8E}" destId="{908E2F56-8470-4B65-A6B0-A664DD69C485}" srcOrd="0" destOrd="0" presId="urn:microsoft.com/office/officeart/2005/8/layout/orgChart1"/>
    <dgm:cxn modelId="{E17531F0-2101-42B6-B1EF-202675EF04D7}" type="presOf" srcId="{FD5EBDCC-D4CD-4909-9DF0-D0917E5221BD}" destId="{6EE1939D-5701-47E2-AC32-02A455F0F2BE}" srcOrd="0" destOrd="0" presId="urn:microsoft.com/office/officeart/2005/8/layout/orgChart1"/>
    <dgm:cxn modelId="{233297EE-8D5C-4E03-8F45-56DCC0951F71}" type="presOf" srcId="{512811E9-B8B6-4CF5-9F8B-D66354A89543}" destId="{E2F8A23C-2659-4109-B9F4-BD5EB30B7E5F}" srcOrd="0" destOrd="0" presId="urn:microsoft.com/office/officeart/2005/8/layout/orgChart1"/>
    <dgm:cxn modelId="{C4B982B6-5AAD-440C-B59C-0346DD0A2F37}" type="presOf" srcId="{FD5EBDCC-D4CD-4909-9DF0-D0917E5221BD}" destId="{C458EF14-C717-41B4-A756-A625E7B0ED66}" srcOrd="1" destOrd="0" presId="urn:microsoft.com/office/officeart/2005/8/layout/orgChart1"/>
    <dgm:cxn modelId="{5CB68AA3-6CCD-428D-8203-5CFFF6888540}" type="presOf" srcId="{F72A56F9-CBBC-43F6-AD31-31C98244A8C5}" destId="{4F501478-213A-4A22-995E-0B8590F5FBDB}" srcOrd="0" destOrd="0" presId="urn:microsoft.com/office/officeart/2005/8/layout/orgChart1"/>
    <dgm:cxn modelId="{037881AF-C0BD-41A3-A940-D6DDC9BC3F52}" srcId="{4DD256D6-0DFD-466C-86C3-63656582C020}" destId="{C491D0EC-9CB1-4407-81B1-81CDA310C285}" srcOrd="4" destOrd="0" parTransId="{276DECD4-B439-405F-94B8-62BFF69703A3}" sibTransId="{BBA0C782-E82C-4929-836F-0661A26399B0}"/>
    <dgm:cxn modelId="{68C043CE-DF21-4AED-9AB6-D223F6E02113}" type="presOf" srcId="{0AD9531C-F47C-4860-AE6D-5D54B52FF7A4}" destId="{3437FE09-00C2-4CDD-81F9-EDC4EAC787BA}" srcOrd="0" destOrd="0" presId="urn:microsoft.com/office/officeart/2005/8/layout/orgChart1"/>
    <dgm:cxn modelId="{DA6B1D9F-F022-4E7F-ADC9-19C184098F3C}" srcId="{D6088DDB-4298-463E-BBA4-E62E895D6495}" destId="{ED221F40-060A-4E68-BE5B-7A8617C9A9C9}" srcOrd="3" destOrd="0" parTransId="{117822B9-F840-4007-9115-671F35F57E76}" sibTransId="{451CBB10-D205-4928-A876-24BF37C995E7}"/>
    <dgm:cxn modelId="{E3B23080-219B-4BC0-981A-96B3B9C2B269}" srcId="{D6088DDB-4298-463E-BBA4-E62E895D6495}" destId="{E69681D9-9FF2-41B5-A3A7-FD8948EDD6A4}" srcOrd="9" destOrd="0" parTransId="{FE20ECE0-1F83-4FA0-BF67-3C6535E8BD13}" sibTransId="{D502E47E-62EF-4B66-A3B3-5227C5C186CC}"/>
    <dgm:cxn modelId="{B3C44FCF-B8EC-4786-805A-2DBE9FFCB629}" type="presOf" srcId="{546B323D-8098-4C3D-AF90-1F5379AD38B1}" destId="{056EC17A-235E-474D-A5E3-0877603923A5}" srcOrd="0" destOrd="0" presId="urn:microsoft.com/office/officeart/2005/8/layout/orgChart1"/>
    <dgm:cxn modelId="{3CB9F1DD-5803-45B8-AC66-0FC874588BD9}" type="presOf" srcId="{611BBB49-8042-4B72-8782-EFD5A2F5B462}" destId="{3D12CAB9-B95A-482F-B200-2CC8A069F9DE}" srcOrd="1" destOrd="0" presId="urn:microsoft.com/office/officeart/2005/8/layout/orgChart1"/>
    <dgm:cxn modelId="{64085455-10C5-4539-9EA0-B3117C8CFF52}" srcId="{68B77084-6EA1-4BFF-83D7-A01122C43E6F}" destId="{F1FDAEB2-7FC0-4F28-BAFF-32F85CD308D8}" srcOrd="1" destOrd="0" parTransId="{FE629B66-DAEE-4BC0-A7FF-3172C4A46AC2}" sibTransId="{65B8EAAF-25B9-4B2D-B7A6-815B39D1E8FF}"/>
    <dgm:cxn modelId="{3EBB43B0-3F0F-45D1-A951-7FD38DDB544A}" type="presParOf" srcId="{D51C9B01-8695-45ED-8031-C94CD0A490FD}" destId="{EDABB154-4425-43A6-819D-1960655662D2}" srcOrd="0" destOrd="0" presId="urn:microsoft.com/office/officeart/2005/8/layout/orgChart1"/>
    <dgm:cxn modelId="{12D2F196-46D6-4F19-AC62-CB483713F1C7}" type="presParOf" srcId="{EDABB154-4425-43A6-819D-1960655662D2}" destId="{5711BBEC-FE3A-4E11-A6A6-3C188314F242}" srcOrd="0" destOrd="0" presId="urn:microsoft.com/office/officeart/2005/8/layout/orgChart1"/>
    <dgm:cxn modelId="{EF5B3632-841F-440B-AAC9-92E6396C98CE}" type="presParOf" srcId="{5711BBEC-FE3A-4E11-A6A6-3C188314F242}" destId="{55366583-4760-44E2-A961-93C7714D9266}" srcOrd="0" destOrd="0" presId="urn:microsoft.com/office/officeart/2005/8/layout/orgChart1"/>
    <dgm:cxn modelId="{F5E70DC2-2A0C-4098-91A9-33FE62107E18}" type="presParOf" srcId="{5711BBEC-FE3A-4E11-A6A6-3C188314F242}" destId="{7A5728DC-94AB-477E-923D-46EDE7A07382}" srcOrd="1" destOrd="0" presId="urn:microsoft.com/office/officeart/2005/8/layout/orgChart1"/>
    <dgm:cxn modelId="{BC53BEDF-0F8A-4869-9F2B-6DA259C38CEC}" type="presParOf" srcId="{EDABB154-4425-43A6-819D-1960655662D2}" destId="{2D947535-0B8C-470B-A817-643C3ACE5B34}" srcOrd="1" destOrd="0" presId="urn:microsoft.com/office/officeart/2005/8/layout/orgChart1"/>
    <dgm:cxn modelId="{55278F45-31D9-4D06-8A73-C7F52E97FC35}" type="presParOf" srcId="{2D947535-0B8C-470B-A817-643C3ACE5B34}" destId="{E9F0687C-B7FB-41FC-95BD-4BA758F104D5}" srcOrd="0" destOrd="0" presId="urn:microsoft.com/office/officeart/2005/8/layout/orgChart1"/>
    <dgm:cxn modelId="{D2A2171A-DD42-4562-A6A0-9661E2AB70F6}" type="presParOf" srcId="{2D947535-0B8C-470B-A817-643C3ACE5B34}" destId="{FD19F718-7D7D-4A06-976F-B5264C53A3FE}" srcOrd="1" destOrd="0" presId="urn:microsoft.com/office/officeart/2005/8/layout/orgChart1"/>
    <dgm:cxn modelId="{B3E05A32-4CA9-4708-9745-23A53BAEE5E3}" type="presParOf" srcId="{FD19F718-7D7D-4A06-976F-B5264C53A3FE}" destId="{20F2A35E-C207-4D17-A3D2-B5F1C86D19D7}" srcOrd="0" destOrd="0" presId="urn:microsoft.com/office/officeart/2005/8/layout/orgChart1"/>
    <dgm:cxn modelId="{59E5A37F-A3C2-4210-908C-5D366698FD7F}" type="presParOf" srcId="{20F2A35E-C207-4D17-A3D2-B5F1C86D19D7}" destId="{7B514767-429A-4B83-8A83-15F53DD4D724}" srcOrd="0" destOrd="0" presId="urn:microsoft.com/office/officeart/2005/8/layout/orgChart1"/>
    <dgm:cxn modelId="{E8A3A078-671A-4147-AAF8-E7106373B87A}" type="presParOf" srcId="{20F2A35E-C207-4D17-A3D2-B5F1C86D19D7}" destId="{DC4BDAD5-7132-4E79-9018-01BEB929326B}" srcOrd="1" destOrd="0" presId="urn:microsoft.com/office/officeart/2005/8/layout/orgChart1"/>
    <dgm:cxn modelId="{AE1AFA51-2CFD-4908-9A8D-071485E10CF0}" type="presParOf" srcId="{FD19F718-7D7D-4A06-976F-B5264C53A3FE}" destId="{B7CB3167-DD65-48F5-BCE1-F4D36964C32B}" srcOrd="1" destOrd="0" presId="urn:microsoft.com/office/officeart/2005/8/layout/orgChart1"/>
    <dgm:cxn modelId="{C9FAAFC1-C94C-4A8C-9BB7-B00F698C8447}" type="presParOf" srcId="{B7CB3167-DD65-48F5-BCE1-F4D36964C32B}" destId="{8B7DF2C5-649F-44B7-9EF2-2C7BF0A03469}" srcOrd="0" destOrd="0" presId="urn:microsoft.com/office/officeart/2005/8/layout/orgChart1"/>
    <dgm:cxn modelId="{9547DF62-4F12-4B83-B191-1DA5553C6EDB}" type="presParOf" srcId="{B7CB3167-DD65-48F5-BCE1-F4D36964C32B}" destId="{08F8A8D0-E34F-4A0A-B42F-4D13166D87B6}" srcOrd="1" destOrd="0" presId="urn:microsoft.com/office/officeart/2005/8/layout/orgChart1"/>
    <dgm:cxn modelId="{379C96ED-9E76-4C0B-8B83-F7130DCD677C}" type="presParOf" srcId="{08F8A8D0-E34F-4A0A-B42F-4D13166D87B6}" destId="{1A315AEA-C914-48D2-9C53-0D6AC50CB847}" srcOrd="0" destOrd="0" presId="urn:microsoft.com/office/officeart/2005/8/layout/orgChart1"/>
    <dgm:cxn modelId="{AED2EB25-9EA7-4E5D-BEAE-A7B6A0867438}" type="presParOf" srcId="{1A315AEA-C914-48D2-9C53-0D6AC50CB847}" destId="{2B7BAED5-1220-4611-8AD2-2EDB00998982}" srcOrd="0" destOrd="0" presId="urn:microsoft.com/office/officeart/2005/8/layout/orgChart1"/>
    <dgm:cxn modelId="{7B7E6D8F-24B0-44D3-B2B8-C873921543E2}" type="presParOf" srcId="{1A315AEA-C914-48D2-9C53-0D6AC50CB847}" destId="{3120881A-38B4-4062-A9BE-0325219BEBDE}" srcOrd="1" destOrd="0" presId="urn:microsoft.com/office/officeart/2005/8/layout/orgChart1"/>
    <dgm:cxn modelId="{F7307EDB-9064-4113-B84C-C25ED43CC00F}" type="presParOf" srcId="{08F8A8D0-E34F-4A0A-B42F-4D13166D87B6}" destId="{9F23F68D-B28F-4AEE-9FCA-9DDA76AD6184}" srcOrd="1" destOrd="0" presId="urn:microsoft.com/office/officeart/2005/8/layout/orgChart1"/>
    <dgm:cxn modelId="{13C166F6-7FFB-408E-B6DB-2C4649C2E10E}" type="presParOf" srcId="{08F8A8D0-E34F-4A0A-B42F-4D13166D87B6}" destId="{B06C7DEB-E7F9-4FCF-AC0F-D701339C8DCB}" srcOrd="2" destOrd="0" presId="urn:microsoft.com/office/officeart/2005/8/layout/orgChart1"/>
    <dgm:cxn modelId="{6D532D6B-AAC4-4391-AB65-E4FDF49863F0}" type="presParOf" srcId="{B06C7DEB-E7F9-4FCF-AC0F-D701339C8DCB}" destId="{208D3CD3-979E-416B-A2B1-5BC9558E03AE}" srcOrd="0" destOrd="0" presId="urn:microsoft.com/office/officeart/2005/8/layout/orgChart1"/>
    <dgm:cxn modelId="{7D057CF0-8AFE-4E8B-95CE-172DC089327C}" type="presParOf" srcId="{B06C7DEB-E7F9-4FCF-AC0F-D701339C8DCB}" destId="{6634223D-27E7-4FA2-B089-A4FD5A49B961}" srcOrd="1" destOrd="0" presId="urn:microsoft.com/office/officeart/2005/8/layout/orgChart1"/>
    <dgm:cxn modelId="{4EC2704F-543F-49A0-898B-DAC0EAE1C702}" type="presParOf" srcId="{6634223D-27E7-4FA2-B089-A4FD5A49B961}" destId="{F96F203E-A23F-4A73-B893-E5260FBF04BE}" srcOrd="0" destOrd="0" presId="urn:microsoft.com/office/officeart/2005/8/layout/orgChart1"/>
    <dgm:cxn modelId="{82767ACE-C533-4EB0-9AD9-209BF83B591D}" type="presParOf" srcId="{F96F203E-A23F-4A73-B893-E5260FBF04BE}" destId="{F7FD519B-9134-4213-9623-82D1DE41A657}" srcOrd="0" destOrd="0" presId="urn:microsoft.com/office/officeart/2005/8/layout/orgChart1"/>
    <dgm:cxn modelId="{6B4AD025-F4F8-475E-A76E-6D9FEC4AEDDC}" type="presParOf" srcId="{F96F203E-A23F-4A73-B893-E5260FBF04BE}" destId="{44BECD06-C925-462A-ABC3-BA7CA59827EC}" srcOrd="1" destOrd="0" presId="urn:microsoft.com/office/officeart/2005/8/layout/orgChart1"/>
    <dgm:cxn modelId="{FC2A96EE-6EA8-4AF5-BA66-D611F5705A31}" type="presParOf" srcId="{6634223D-27E7-4FA2-B089-A4FD5A49B961}" destId="{53F24BD7-CC98-4A07-8F2B-BFE4C7BDEE26}" srcOrd="1" destOrd="0" presId="urn:microsoft.com/office/officeart/2005/8/layout/orgChart1"/>
    <dgm:cxn modelId="{A3DD8323-6E1C-4085-AB70-3FFB83152B90}" type="presParOf" srcId="{6634223D-27E7-4FA2-B089-A4FD5A49B961}" destId="{1AFC74FA-2897-4249-9D05-4131723940AF}" srcOrd="2" destOrd="0" presId="urn:microsoft.com/office/officeart/2005/8/layout/orgChart1"/>
    <dgm:cxn modelId="{F313392D-431A-4200-96D9-02EB6A221107}" type="presParOf" srcId="{B06C7DEB-E7F9-4FCF-AC0F-D701339C8DCB}" destId="{29B3552C-85F7-4F29-8DE6-2BE00602F658}" srcOrd="2" destOrd="0" presId="urn:microsoft.com/office/officeart/2005/8/layout/orgChart1"/>
    <dgm:cxn modelId="{2F5DDE37-A70A-4DC3-A3F9-06CA45614FCA}" type="presParOf" srcId="{B06C7DEB-E7F9-4FCF-AC0F-D701339C8DCB}" destId="{D0B0D187-1A27-44A0-9F47-3100C7DEADBD}" srcOrd="3" destOrd="0" presId="urn:microsoft.com/office/officeart/2005/8/layout/orgChart1"/>
    <dgm:cxn modelId="{23A6BE31-94CC-4919-99F0-88C58EE77504}" type="presParOf" srcId="{D0B0D187-1A27-44A0-9F47-3100C7DEADBD}" destId="{9B81E274-853E-4389-8879-C3E2EDAFFFDC}" srcOrd="0" destOrd="0" presId="urn:microsoft.com/office/officeart/2005/8/layout/orgChart1"/>
    <dgm:cxn modelId="{034EEFF2-B0B3-495E-910C-9DB736991E4E}" type="presParOf" srcId="{9B81E274-853E-4389-8879-C3E2EDAFFFDC}" destId="{3A9A709E-74D6-4041-B335-0EB5861338D7}" srcOrd="0" destOrd="0" presId="urn:microsoft.com/office/officeart/2005/8/layout/orgChart1"/>
    <dgm:cxn modelId="{4162D6B8-49B2-4EB5-8B73-2E5A0DE5A0E2}" type="presParOf" srcId="{9B81E274-853E-4389-8879-C3E2EDAFFFDC}" destId="{1AE8D43B-2162-4277-A87A-382F481C7151}" srcOrd="1" destOrd="0" presId="urn:microsoft.com/office/officeart/2005/8/layout/orgChart1"/>
    <dgm:cxn modelId="{8A702DA5-007E-484B-9BB8-0C0C2ED7784C}" type="presParOf" srcId="{D0B0D187-1A27-44A0-9F47-3100C7DEADBD}" destId="{3DAC7DED-141E-4D64-8B50-D910A760E214}" srcOrd="1" destOrd="0" presId="urn:microsoft.com/office/officeart/2005/8/layout/orgChart1"/>
    <dgm:cxn modelId="{D0842DC7-C22A-48FD-A588-6AF7BF6F659A}" type="presParOf" srcId="{D0B0D187-1A27-44A0-9F47-3100C7DEADBD}" destId="{435DA1A4-4DBE-4F32-A1DC-CF242B77C707}" srcOrd="2" destOrd="0" presId="urn:microsoft.com/office/officeart/2005/8/layout/orgChart1"/>
    <dgm:cxn modelId="{87FAD2C9-4B2B-47CA-AE82-1CEDBD808C8C}" type="presParOf" srcId="{B7CB3167-DD65-48F5-BCE1-F4D36964C32B}" destId="{85167876-F462-47AA-9DC3-D17C9E409B39}" srcOrd="2" destOrd="0" presId="urn:microsoft.com/office/officeart/2005/8/layout/orgChart1"/>
    <dgm:cxn modelId="{5BE16A75-4BF6-4361-B410-3A860407721F}" type="presParOf" srcId="{B7CB3167-DD65-48F5-BCE1-F4D36964C32B}" destId="{FF668F4C-F47F-4C4A-BF2F-CC138468CF88}" srcOrd="3" destOrd="0" presId="urn:microsoft.com/office/officeart/2005/8/layout/orgChart1"/>
    <dgm:cxn modelId="{3BEA5D98-7F5B-408D-AFED-3ABF2CF79248}" type="presParOf" srcId="{FF668F4C-F47F-4C4A-BF2F-CC138468CF88}" destId="{9ED96D81-83E6-4895-B262-0D72AF9AF91A}" srcOrd="0" destOrd="0" presId="urn:microsoft.com/office/officeart/2005/8/layout/orgChart1"/>
    <dgm:cxn modelId="{CA1C7224-22B2-4461-8094-BF91C37BDBB3}" type="presParOf" srcId="{9ED96D81-83E6-4895-B262-0D72AF9AF91A}" destId="{B91E1168-FC02-421E-A2E7-3102203A156E}" srcOrd="0" destOrd="0" presId="urn:microsoft.com/office/officeart/2005/8/layout/orgChart1"/>
    <dgm:cxn modelId="{AAF26610-892F-4AAA-A213-185D305383DC}" type="presParOf" srcId="{9ED96D81-83E6-4895-B262-0D72AF9AF91A}" destId="{14D08BA9-6137-4EA0-AEC6-726E27BF0446}" srcOrd="1" destOrd="0" presId="urn:microsoft.com/office/officeart/2005/8/layout/orgChart1"/>
    <dgm:cxn modelId="{F4314E80-D98D-4582-ABAA-ACFDCC901780}" type="presParOf" srcId="{FF668F4C-F47F-4C4A-BF2F-CC138468CF88}" destId="{754882A5-1A77-49B0-9097-6354A6319430}" srcOrd="1" destOrd="0" presId="urn:microsoft.com/office/officeart/2005/8/layout/orgChart1"/>
    <dgm:cxn modelId="{91AC832E-D945-4EB2-88AF-71FF92DFAF00}" type="presParOf" srcId="{754882A5-1A77-49B0-9097-6354A6319430}" destId="{205DACC1-3B28-4C52-82B1-B48030F5DD78}" srcOrd="0" destOrd="0" presId="urn:microsoft.com/office/officeart/2005/8/layout/orgChart1"/>
    <dgm:cxn modelId="{F975A87A-1C15-4C14-8DC5-6F024B7516BE}" type="presParOf" srcId="{754882A5-1A77-49B0-9097-6354A6319430}" destId="{23883CEB-B7A2-40E6-8ABF-B0751986BB81}" srcOrd="1" destOrd="0" presId="urn:microsoft.com/office/officeart/2005/8/layout/orgChart1"/>
    <dgm:cxn modelId="{6E5ABB28-B07D-4164-B97E-05E5B439E911}" type="presParOf" srcId="{23883CEB-B7A2-40E6-8ABF-B0751986BB81}" destId="{8D390D1D-19F9-4079-B0A0-1E53D0BA031D}" srcOrd="0" destOrd="0" presId="urn:microsoft.com/office/officeart/2005/8/layout/orgChart1"/>
    <dgm:cxn modelId="{5FA0B22D-8A8B-45E0-A72D-D33242FD7EB7}" type="presParOf" srcId="{8D390D1D-19F9-4079-B0A0-1E53D0BA031D}" destId="{9ADC397B-1DA4-40DE-A891-702342E8126A}" srcOrd="0" destOrd="0" presId="urn:microsoft.com/office/officeart/2005/8/layout/orgChart1"/>
    <dgm:cxn modelId="{65A34242-319D-4ECC-9024-5E59C690A433}" type="presParOf" srcId="{8D390D1D-19F9-4079-B0A0-1E53D0BA031D}" destId="{7C91AE95-A741-4AF1-B051-5F51723DA86F}" srcOrd="1" destOrd="0" presId="urn:microsoft.com/office/officeart/2005/8/layout/orgChart1"/>
    <dgm:cxn modelId="{98EE1CED-DC5D-4E0E-96F9-65FF4F26952C}" type="presParOf" srcId="{23883CEB-B7A2-40E6-8ABF-B0751986BB81}" destId="{65AFDBFF-02CE-47E4-BEF2-5C4368AD2EE6}" srcOrd="1" destOrd="0" presId="urn:microsoft.com/office/officeart/2005/8/layout/orgChart1"/>
    <dgm:cxn modelId="{CEC8B660-98D1-49EB-AB2C-E6D538DA91D3}" type="presParOf" srcId="{23883CEB-B7A2-40E6-8ABF-B0751986BB81}" destId="{9765118E-DF45-4DF9-B79F-96CE5120DAAA}" srcOrd="2" destOrd="0" presId="urn:microsoft.com/office/officeart/2005/8/layout/orgChart1"/>
    <dgm:cxn modelId="{53F3269C-165D-4D98-8F03-A12B2EBDE596}" type="presParOf" srcId="{FF668F4C-F47F-4C4A-BF2F-CC138468CF88}" destId="{D5E47AD9-1A17-44EE-ACD6-14695713621F}" srcOrd="2" destOrd="0" presId="urn:microsoft.com/office/officeart/2005/8/layout/orgChart1"/>
    <dgm:cxn modelId="{8C73EB84-49FE-46F3-914D-284E87E2DC0D}" type="presParOf" srcId="{D5E47AD9-1A17-44EE-ACD6-14695713621F}" destId="{DC60096E-2E5F-41F4-96FB-F0899B9D0409}" srcOrd="0" destOrd="0" presId="urn:microsoft.com/office/officeart/2005/8/layout/orgChart1"/>
    <dgm:cxn modelId="{73AE30DC-480F-418D-BE72-44FB23CB1592}" type="presParOf" srcId="{D5E47AD9-1A17-44EE-ACD6-14695713621F}" destId="{BED88D1A-FC3C-4DF2-9A12-43E57DE1348F}" srcOrd="1" destOrd="0" presId="urn:microsoft.com/office/officeart/2005/8/layout/orgChart1"/>
    <dgm:cxn modelId="{B03ED9B1-E201-4D86-A8D9-19EF2C959ED0}" type="presParOf" srcId="{BED88D1A-FC3C-4DF2-9A12-43E57DE1348F}" destId="{E687FE02-88E2-4D9B-AF64-5C4D8465C5B3}" srcOrd="0" destOrd="0" presId="urn:microsoft.com/office/officeart/2005/8/layout/orgChart1"/>
    <dgm:cxn modelId="{F39B101E-B570-45B6-9554-1E0A4C5010E5}" type="presParOf" srcId="{E687FE02-88E2-4D9B-AF64-5C4D8465C5B3}" destId="{ABEF09F6-1A85-48D3-9A1A-2077FC83CFEA}" srcOrd="0" destOrd="0" presId="urn:microsoft.com/office/officeart/2005/8/layout/orgChart1"/>
    <dgm:cxn modelId="{4FF8D596-1890-4AC0-BE99-B9B890D31D8D}" type="presParOf" srcId="{E687FE02-88E2-4D9B-AF64-5C4D8465C5B3}" destId="{4B538FE2-852F-4A71-848F-F676886C33DE}" srcOrd="1" destOrd="0" presId="urn:microsoft.com/office/officeart/2005/8/layout/orgChart1"/>
    <dgm:cxn modelId="{B149F5DC-F219-4394-BF2D-6C2EAD4BA6E9}" type="presParOf" srcId="{BED88D1A-FC3C-4DF2-9A12-43E57DE1348F}" destId="{218FB703-428A-4D21-8DC4-15973CDA8362}" srcOrd="1" destOrd="0" presId="urn:microsoft.com/office/officeart/2005/8/layout/orgChart1"/>
    <dgm:cxn modelId="{76F7FEF3-8427-430A-B618-9CD00755158C}" type="presParOf" srcId="{BED88D1A-FC3C-4DF2-9A12-43E57DE1348F}" destId="{595AC4BA-0825-417C-8DC0-3D1F1D7B39C5}" srcOrd="2" destOrd="0" presId="urn:microsoft.com/office/officeart/2005/8/layout/orgChart1"/>
    <dgm:cxn modelId="{C76EEF00-7DD4-481B-805F-9AE859B7D561}" type="presParOf" srcId="{D5E47AD9-1A17-44EE-ACD6-14695713621F}" destId="{4D4B7C39-CC01-4DF1-9DD3-667A8E4AAB93}" srcOrd="2" destOrd="0" presId="urn:microsoft.com/office/officeart/2005/8/layout/orgChart1"/>
    <dgm:cxn modelId="{0F8DE626-C58F-40C8-8CD5-7955D06976F2}" type="presParOf" srcId="{D5E47AD9-1A17-44EE-ACD6-14695713621F}" destId="{CA75E882-07BB-4812-A4A8-E12430B23A4F}" srcOrd="3" destOrd="0" presId="urn:microsoft.com/office/officeart/2005/8/layout/orgChart1"/>
    <dgm:cxn modelId="{D61ED09D-6F5D-44A3-A3FC-0CE36A0C11E0}" type="presParOf" srcId="{CA75E882-07BB-4812-A4A8-E12430B23A4F}" destId="{6A1CE4F0-2D71-4390-B338-3FB6EF5DBCE9}" srcOrd="0" destOrd="0" presId="urn:microsoft.com/office/officeart/2005/8/layout/orgChart1"/>
    <dgm:cxn modelId="{0ACCE7BD-754C-4A7B-90B7-CF546AFD5D23}" type="presParOf" srcId="{6A1CE4F0-2D71-4390-B338-3FB6EF5DBCE9}" destId="{3D7F1246-18DD-465D-A6A0-4581D1B6FC39}" srcOrd="0" destOrd="0" presId="urn:microsoft.com/office/officeart/2005/8/layout/orgChart1"/>
    <dgm:cxn modelId="{0BCEBFF3-9B04-4A9C-939F-63AD964D5D5A}" type="presParOf" srcId="{6A1CE4F0-2D71-4390-B338-3FB6EF5DBCE9}" destId="{6B976DDD-8C66-44A1-9959-F76B1D6D4F38}" srcOrd="1" destOrd="0" presId="urn:microsoft.com/office/officeart/2005/8/layout/orgChart1"/>
    <dgm:cxn modelId="{51FA7308-06C1-4349-93DC-496A1D4EE153}" type="presParOf" srcId="{CA75E882-07BB-4812-A4A8-E12430B23A4F}" destId="{DE0A62EE-E9E2-4213-95EF-3633580199EA}" srcOrd="1" destOrd="0" presId="urn:microsoft.com/office/officeart/2005/8/layout/orgChart1"/>
    <dgm:cxn modelId="{7A118FBC-BAB5-41A7-ADD3-B930007183F0}" type="presParOf" srcId="{CA75E882-07BB-4812-A4A8-E12430B23A4F}" destId="{E4D963A9-F068-4D68-828A-19F92418C826}" srcOrd="2" destOrd="0" presId="urn:microsoft.com/office/officeart/2005/8/layout/orgChart1"/>
    <dgm:cxn modelId="{8D4C9873-9611-4442-AED8-4CD4A0F58D58}" type="presParOf" srcId="{D5E47AD9-1A17-44EE-ACD6-14695713621F}" destId="{5DA8CB3A-1245-47E0-87BC-74CE165F00CD}" srcOrd="4" destOrd="0" presId="urn:microsoft.com/office/officeart/2005/8/layout/orgChart1"/>
    <dgm:cxn modelId="{A8D06389-8084-4FB8-94F6-C7CFFAE77029}" type="presParOf" srcId="{D5E47AD9-1A17-44EE-ACD6-14695713621F}" destId="{E121DD4D-9FF3-471F-B0D6-57778AE14A41}" srcOrd="5" destOrd="0" presId="urn:microsoft.com/office/officeart/2005/8/layout/orgChart1"/>
    <dgm:cxn modelId="{D82DA334-C6D9-4C9C-8D80-46D2821780B8}" type="presParOf" srcId="{E121DD4D-9FF3-471F-B0D6-57778AE14A41}" destId="{D114C94F-B0AF-440F-9F8F-F09C021F583E}" srcOrd="0" destOrd="0" presId="urn:microsoft.com/office/officeart/2005/8/layout/orgChart1"/>
    <dgm:cxn modelId="{A00FFEA7-B392-4323-A772-D2C5B25AEFB9}" type="presParOf" srcId="{D114C94F-B0AF-440F-9F8F-F09C021F583E}" destId="{939AE33A-69E2-49D7-8B4B-F2BD45F5B927}" srcOrd="0" destOrd="0" presId="urn:microsoft.com/office/officeart/2005/8/layout/orgChart1"/>
    <dgm:cxn modelId="{4CF6A526-3403-4D51-8478-B84B1943CD91}" type="presParOf" srcId="{D114C94F-B0AF-440F-9F8F-F09C021F583E}" destId="{95965352-7053-4CE3-A987-78D885245E26}" srcOrd="1" destOrd="0" presId="urn:microsoft.com/office/officeart/2005/8/layout/orgChart1"/>
    <dgm:cxn modelId="{0C0D8139-BE95-474F-9DB5-E4A2E744FA0F}" type="presParOf" srcId="{E121DD4D-9FF3-471F-B0D6-57778AE14A41}" destId="{FC59DDBF-0B33-4465-86DC-C2A009F960CD}" srcOrd="1" destOrd="0" presId="urn:microsoft.com/office/officeart/2005/8/layout/orgChart1"/>
    <dgm:cxn modelId="{85D3F0EF-C7CA-47BA-AD6A-222638AD4492}" type="presParOf" srcId="{E121DD4D-9FF3-471F-B0D6-57778AE14A41}" destId="{AFCCAAFD-3DC3-4F1E-9C05-0241EEA1C2F6}" srcOrd="2" destOrd="0" presId="urn:microsoft.com/office/officeart/2005/8/layout/orgChart1"/>
    <dgm:cxn modelId="{83037EFA-DD49-47FB-B2F0-51F404A1681D}" type="presParOf" srcId="{D5E47AD9-1A17-44EE-ACD6-14695713621F}" destId="{F95515C5-7450-44CF-98B5-7FFEBDEE5710}" srcOrd="6" destOrd="0" presId="urn:microsoft.com/office/officeart/2005/8/layout/orgChart1"/>
    <dgm:cxn modelId="{93E8CD62-3696-4436-A470-F9A05CE1A39F}" type="presParOf" srcId="{D5E47AD9-1A17-44EE-ACD6-14695713621F}" destId="{58811824-21A1-4B07-B53A-71A3D3C01F67}" srcOrd="7" destOrd="0" presId="urn:microsoft.com/office/officeart/2005/8/layout/orgChart1"/>
    <dgm:cxn modelId="{AA08E5EC-891A-44C1-94BA-CDA61BEACBFA}" type="presParOf" srcId="{58811824-21A1-4B07-B53A-71A3D3C01F67}" destId="{C86BC3D9-94D9-48BB-AF01-862B47DDECBE}" srcOrd="0" destOrd="0" presId="urn:microsoft.com/office/officeart/2005/8/layout/orgChart1"/>
    <dgm:cxn modelId="{7B5C7B74-C91C-47C5-8C38-F01B326655AB}" type="presParOf" srcId="{C86BC3D9-94D9-48BB-AF01-862B47DDECBE}" destId="{5FFF9FAF-8B1C-464B-BE1A-3B668C2C6860}" srcOrd="0" destOrd="0" presId="urn:microsoft.com/office/officeart/2005/8/layout/orgChart1"/>
    <dgm:cxn modelId="{E651F540-7677-404E-BA3A-E24C5B1C8965}" type="presParOf" srcId="{C86BC3D9-94D9-48BB-AF01-862B47DDECBE}" destId="{1FD53BDE-0894-4B6C-A61E-AB67D98096FC}" srcOrd="1" destOrd="0" presId="urn:microsoft.com/office/officeart/2005/8/layout/orgChart1"/>
    <dgm:cxn modelId="{B3578965-120C-4946-87FF-01650A7D7103}" type="presParOf" srcId="{58811824-21A1-4B07-B53A-71A3D3C01F67}" destId="{79977078-A185-481D-9890-D881818FD2B3}" srcOrd="1" destOrd="0" presId="urn:microsoft.com/office/officeart/2005/8/layout/orgChart1"/>
    <dgm:cxn modelId="{14B126C2-6F71-4A2C-82AB-EF078C26053A}" type="presParOf" srcId="{58811824-21A1-4B07-B53A-71A3D3C01F67}" destId="{773C4F3F-8CB6-4D7A-B5A1-9AC305CB49A0}" srcOrd="2" destOrd="0" presId="urn:microsoft.com/office/officeart/2005/8/layout/orgChart1"/>
    <dgm:cxn modelId="{9979FBB8-E026-4810-ADDC-522AB8F07599}" type="presParOf" srcId="{B7CB3167-DD65-48F5-BCE1-F4D36964C32B}" destId="{3A55F58B-A6C8-4420-BB97-BDF46D4C0F02}" srcOrd="4" destOrd="0" presId="urn:microsoft.com/office/officeart/2005/8/layout/orgChart1"/>
    <dgm:cxn modelId="{4F18302D-EBD7-4923-9672-F6A965083D5B}" type="presParOf" srcId="{B7CB3167-DD65-48F5-BCE1-F4D36964C32B}" destId="{FDF44B25-AE2F-4308-BCFD-45A404277ADB}" srcOrd="5" destOrd="0" presId="urn:microsoft.com/office/officeart/2005/8/layout/orgChart1"/>
    <dgm:cxn modelId="{0C7FC043-F666-43DA-B7A0-A9F39C4813F6}" type="presParOf" srcId="{FDF44B25-AE2F-4308-BCFD-45A404277ADB}" destId="{F34D46FE-2427-4009-AC35-C2EFF0B7C0B2}" srcOrd="0" destOrd="0" presId="urn:microsoft.com/office/officeart/2005/8/layout/orgChart1"/>
    <dgm:cxn modelId="{113E36DD-37F8-4EF0-90F7-8C439A036E2F}" type="presParOf" srcId="{F34D46FE-2427-4009-AC35-C2EFF0B7C0B2}" destId="{EFA2F35C-DF20-43E8-8E72-B4387F4E3968}" srcOrd="0" destOrd="0" presId="urn:microsoft.com/office/officeart/2005/8/layout/orgChart1"/>
    <dgm:cxn modelId="{F248492C-856E-4CF4-BE7B-E1CE45412CBD}" type="presParOf" srcId="{F34D46FE-2427-4009-AC35-C2EFF0B7C0B2}" destId="{ED8E776F-94C3-44F8-9476-3967DCA9123B}" srcOrd="1" destOrd="0" presId="urn:microsoft.com/office/officeart/2005/8/layout/orgChart1"/>
    <dgm:cxn modelId="{42B00B5E-91C7-4658-A444-7572820AA49D}" type="presParOf" srcId="{FDF44B25-AE2F-4308-BCFD-45A404277ADB}" destId="{C512AB40-645A-419A-9B98-BE5574038E53}" srcOrd="1" destOrd="0" presId="urn:microsoft.com/office/officeart/2005/8/layout/orgChart1"/>
    <dgm:cxn modelId="{A5044D4C-33AD-4CA4-95C6-2232DB56DA17}" type="presParOf" srcId="{FDF44B25-AE2F-4308-BCFD-45A404277ADB}" destId="{0FA10F63-581A-46AA-AED4-C7BFF0C857E4}" srcOrd="2" destOrd="0" presId="urn:microsoft.com/office/officeart/2005/8/layout/orgChart1"/>
    <dgm:cxn modelId="{6A6497A1-73B8-474B-84C6-09DAC6562F2E}" type="presParOf" srcId="{0FA10F63-581A-46AA-AED4-C7BFF0C857E4}" destId="{DAA7C908-1F6F-43ED-8CCC-DC2F6A131856}" srcOrd="0" destOrd="0" presId="urn:microsoft.com/office/officeart/2005/8/layout/orgChart1"/>
    <dgm:cxn modelId="{C33A4289-BB9D-4AFD-9B2D-DC2D371B9CE0}" type="presParOf" srcId="{0FA10F63-581A-46AA-AED4-C7BFF0C857E4}" destId="{C1E35B25-3D68-46D8-986F-0602F187E232}" srcOrd="1" destOrd="0" presId="urn:microsoft.com/office/officeart/2005/8/layout/orgChart1"/>
    <dgm:cxn modelId="{EDE4B8E3-F64B-4B36-A472-2E22DDA63249}" type="presParOf" srcId="{C1E35B25-3D68-46D8-986F-0602F187E232}" destId="{304D250F-8F36-4943-AE0F-8F6935529819}" srcOrd="0" destOrd="0" presId="urn:microsoft.com/office/officeart/2005/8/layout/orgChart1"/>
    <dgm:cxn modelId="{3C829257-A61D-40FA-A215-E0533532189B}" type="presParOf" srcId="{304D250F-8F36-4943-AE0F-8F6935529819}" destId="{DAEF88BE-940F-4A98-A903-C561D7268394}" srcOrd="0" destOrd="0" presId="urn:microsoft.com/office/officeart/2005/8/layout/orgChart1"/>
    <dgm:cxn modelId="{94C7D392-6023-4168-8595-90A05A062EF8}" type="presParOf" srcId="{304D250F-8F36-4943-AE0F-8F6935529819}" destId="{0F9170EA-7E17-4D67-B015-CE1459663A0F}" srcOrd="1" destOrd="0" presId="urn:microsoft.com/office/officeart/2005/8/layout/orgChart1"/>
    <dgm:cxn modelId="{C237932C-163E-4B91-AFEE-6AEFD0FAA26D}" type="presParOf" srcId="{C1E35B25-3D68-46D8-986F-0602F187E232}" destId="{224CDFC9-4EA5-402A-B550-94C2BF0DE607}" srcOrd="1" destOrd="0" presId="urn:microsoft.com/office/officeart/2005/8/layout/orgChart1"/>
    <dgm:cxn modelId="{152D5EA6-0C34-4B6A-AD9C-ED1E862FB7F0}" type="presParOf" srcId="{C1E35B25-3D68-46D8-986F-0602F187E232}" destId="{E54C927D-75A6-4D3A-A0BB-6FABD457C85F}" srcOrd="2" destOrd="0" presId="urn:microsoft.com/office/officeart/2005/8/layout/orgChart1"/>
    <dgm:cxn modelId="{0B01412D-FF63-4B97-BE12-8B4982336DC3}" type="presParOf" srcId="{0FA10F63-581A-46AA-AED4-C7BFF0C857E4}" destId="{AC81E1D2-3042-4A38-AD97-C55D1ACA32FB}" srcOrd="2" destOrd="0" presId="urn:microsoft.com/office/officeart/2005/8/layout/orgChart1"/>
    <dgm:cxn modelId="{DFCCCDF8-FE51-4234-9E66-AEAC1BCBBE8D}" type="presParOf" srcId="{0FA10F63-581A-46AA-AED4-C7BFF0C857E4}" destId="{EC49B3BD-5106-495B-9602-8A9B6EBA5EA5}" srcOrd="3" destOrd="0" presId="urn:microsoft.com/office/officeart/2005/8/layout/orgChart1"/>
    <dgm:cxn modelId="{0AC1F38E-A25A-448D-B1B0-5495EFAB32B7}" type="presParOf" srcId="{EC49B3BD-5106-495B-9602-8A9B6EBA5EA5}" destId="{B461B597-5579-46E7-B45F-2B21D8F5299E}" srcOrd="0" destOrd="0" presId="urn:microsoft.com/office/officeart/2005/8/layout/orgChart1"/>
    <dgm:cxn modelId="{93A69E83-8826-4595-94E4-9A12124B8A3F}" type="presParOf" srcId="{B461B597-5579-46E7-B45F-2B21D8F5299E}" destId="{092172D8-3EEA-45BA-8F0B-11173D008FAB}" srcOrd="0" destOrd="0" presId="urn:microsoft.com/office/officeart/2005/8/layout/orgChart1"/>
    <dgm:cxn modelId="{B7679D01-3ECE-423C-9B4A-D4076CC94E96}" type="presParOf" srcId="{B461B597-5579-46E7-B45F-2B21D8F5299E}" destId="{2A9DA280-860B-4B63-BA75-2AAB0A3464AC}" srcOrd="1" destOrd="0" presId="urn:microsoft.com/office/officeart/2005/8/layout/orgChart1"/>
    <dgm:cxn modelId="{B8108823-85C3-4F17-95A4-8C2AAA4D7399}" type="presParOf" srcId="{EC49B3BD-5106-495B-9602-8A9B6EBA5EA5}" destId="{89108E9D-A161-48D6-A671-1B3A33AE95D1}" srcOrd="1" destOrd="0" presId="urn:microsoft.com/office/officeart/2005/8/layout/orgChart1"/>
    <dgm:cxn modelId="{7B772B28-59BD-4126-9A5B-C6365E01C87B}" type="presParOf" srcId="{EC49B3BD-5106-495B-9602-8A9B6EBA5EA5}" destId="{47B93EA8-B219-42EC-8965-53A4F0698CB9}" srcOrd="2" destOrd="0" presId="urn:microsoft.com/office/officeart/2005/8/layout/orgChart1"/>
    <dgm:cxn modelId="{4699626A-7825-4BF4-8EEE-D03AE0583FB9}" type="presParOf" srcId="{0FA10F63-581A-46AA-AED4-C7BFF0C857E4}" destId="{56B06B3F-56EB-49AE-8915-CB4458499027}" srcOrd="4" destOrd="0" presId="urn:microsoft.com/office/officeart/2005/8/layout/orgChart1"/>
    <dgm:cxn modelId="{E939F7AA-7323-4EB2-BC02-B7F43C593B4C}" type="presParOf" srcId="{0FA10F63-581A-46AA-AED4-C7BFF0C857E4}" destId="{289266FE-BFC1-4EFC-8085-3CC54894DB43}" srcOrd="5" destOrd="0" presId="urn:microsoft.com/office/officeart/2005/8/layout/orgChart1"/>
    <dgm:cxn modelId="{FDDC2904-AE76-47ED-B939-A0E5B5C0C846}" type="presParOf" srcId="{289266FE-BFC1-4EFC-8085-3CC54894DB43}" destId="{A85E85D5-C877-4524-BE6D-3ED41DEC7893}" srcOrd="0" destOrd="0" presId="urn:microsoft.com/office/officeart/2005/8/layout/orgChart1"/>
    <dgm:cxn modelId="{26C7C969-6680-4077-A827-8224873631DE}" type="presParOf" srcId="{A85E85D5-C877-4524-BE6D-3ED41DEC7893}" destId="{63434C8F-F71D-443F-9F95-0ABEBEECA2B3}" srcOrd="0" destOrd="0" presId="urn:microsoft.com/office/officeart/2005/8/layout/orgChart1"/>
    <dgm:cxn modelId="{A64A492A-D642-4CE0-8213-159F2798E015}" type="presParOf" srcId="{A85E85D5-C877-4524-BE6D-3ED41DEC7893}" destId="{2972A58E-8F70-458B-88A5-E89028F99FE9}" srcOrd="1" destOrd="0" presId="urn:microsoft.com/office/officeart/2005/8/layout/orgChart1"/>
    <dgm:cxn modelId="{AB0F415D-2682-41C5-B56E-4CEB1ABAE305}" type="presParOf" srcId="{289266FE-BFC1-4EFC-8085-3CC54894DB43}" destId="{A6292DDA-642A-461C-93B3-853FDAAC1994}" srcOrd="1" destOrd="0" presId="urn:microsoft.com/office/officeart/2005/8/layout/orgChart1"/>
    <dgm:cxn modelId="{8CBA2EA3-973D-4F21-9A9B-05EE5901226C}" type="presParOf" srcId="{289266FE-BFC1-4EFC-8085-3CC54894DB43}" destId="{CE1532C3-0830-45AF-9AF5-B4227E98FAB0}" srcOrd="2" destOrd="0" presId="urn:microsoft.com/office/officeart/2005/8/layout/orgChart1"/>
    <dgm:cxn modelId="{5AA83018-689A-468B-A55B-D3987B8C6699}" type="presParOf" srcId="{B7CB3167-DD65-48F5-BCE1-F4D36964C32B}" destId="{4B3C681C-7BE3-45DA-BA45-8AFB0F4A6EE6}" srcOrd="6" destOrd="0" presId="urn:microsoft.com/office/officeart/2005/8/layout/orgChart1"/>
    <dgm:cxn modelId="{0FCE8B1B-F59C-49DF-8A9A-E2135D42CFF0}" type="presParOf" srcId="{B7CB3167-DD65-48F5-BCE1-F4D36964C32B}" destId="{5200340A-B96E-4B84-86EF-260DDA2A7721}" srcOrd="7" destOrd="0" presId="urn:microsoft.com/office/officeart/2005/8/layout/orgChart1"/>
    <dgm:cxn modelId="{01947DF6-5D4E-47C4-BB36-26F98B306306}" type="presParOf" srcId="{5200340A-B96E-4B84-86EF-260DDA2A7721}" destId="{A3DE42EC-6B94-477D-9CD7-2F4A5912477F}" srcOrd="0" destOrd="0" presId="urn:microsoft.com/office/officeart/2005/8/layout/orgChart1"/>
    <dgm:cxn modelId="{E24D2204-03E1-4CD2-A812-448D9DF03E30}" type="presParOf" srcId="{A3DE42EC-6B94-477D-9CD7-2F4A5912477F}" destId="{80BF6F44-D6B1-4042-8AE6-248CB86AD924}" srcOrd="0" destOrd="0" presId="urn:microsoft.com/office/officeart/2005/8/layout/orgChart1"/>
    <dgm:cxn modelId="{67DF8BBD-E753-449D-813F-9E9A9F6D5C0A}" type="presParOf" srcId="{A3DE42EC-6B94-477D-9CD7-2F4A5912477F}" destId="{2F022CDE-A931-401B-9FE5-70A59533F57F}" srcOrd="1" destOrd="0" presId="urn:microsoft.com/office/officeart/2005/8/layout/orgChart1"/>
    <dgm:cxn modelId="{0DFAF3F7-5CB8-408F-8D11-27534EA649BF}" type="presParOf" srcId="{5200340A-B96E-4B84-86EF-260DDA2A7721}" destId="{CA94F86C-6E5F-42EF-A8F1-B000A97F1F68}" srcOrd="1" destOrd="0" presId="urn:microsoft.com/office/officeart/2005/8/layout/orgChart1"/>
    <dgm:cxn modelId="{6B008B9C-F4F3-4E61-808B-46AC8DC3C87D}" type="presParOf" srcId="{5200340A-B96E-4B84-86EF-260DDA2A7721}" destId="{DD5FE73A-4EDF-46D4-B95D-04A844F78ACB}" srcOrd="2" destOrd="0" presId="urn:microsoft.com/office/officeart/2005/8/layout/orgChart1"/>
    <dgm:cxn modelId="{EFA29B1A-B88C-4277-B9C5-2CBAFF9C9CA5}" type="presParOf" srcId="{DD5FE73A-4EDF-46D4-B95D-04A844F78ACB}" destId="{F20B9615-B687-4053-A60E-49CF75AFB989}" srcOrd="0" destOrd="0" presId="urn:microsoft.com/office/officeart/2005/8/layout/orgChart1"/>
    <dgm:cxn modelId="{604F64CE-E89F-4417-8DEE-DB136C627A6C}" type="presParOf" srcId="{DD5FE73A-4EDF-46D4-B95D-04A844F78ACB}" destId="{C5D41E8E-BD5B-4B6C-910D-669A5DD3F4C6}" srcOrd="1" destOrd="0" presId="urn:microsoft.com/office/officeart/2005/8/layout/orgChart1"/>
    <dgm:cxn modelId="{E573F167-06F8-4F57-85FC-7808B0A0DA36}" type="presParOf" srcId="{C5D41E8E-BD5B-4B6C-910D-669A5DD3F4C6}" destId="{5C53E307-9A84-4469-9CF3-12449D1A2DB3}" srcOrd="0" destOrd="0" presId="urn:microsoft.com/office/officeart/2005/8/layout/orgChart1"/>
    <dgm:cxn modelId="{C1007D6C-C894-4963-B76F-FFDD6C2D1655}" type="presParOf" srcId="{5C53E307-9A84-4469-9CF3-12449D1A2DB3}" destId="{C2D75B6C-EDC5-4B9C-8072-55F8FF181FED}" srcOrd="0" destOrd="0" presId="urn:microsoft.com/office/officeart/2005/8/layout/orgChart1"/>
    <dgm:cxn modelId="{CAA1F59D-94CF-4CBC-A799-750CAFBF570E}" type="presParOf" srcId="{5C53E307-9A84-4469-9CF3-12449D1A2DB3}" destId="{075CCFC8-3842-4DF4-8FCA-4FCB84B37A8F}" srcOrd="1" destOrd="0" presId="urn:microsoft.com/office/officeart/2005/8/layout/orgChart1"/>
    <dgm:cxn modelId="{17EB6A2D-0B0A-4FC7-AD8B-05826DD24534}" type="presParOf" srcId="{C5D41E8E-BD5B-4B6C-910D-669A5DD3F4C6}" destId="{AD426D3D-D597-4D9E-A4D7-BD36F1DDBEAE}" srcOrd="1" destOrd="0" presId="urn:microsoft.com/office/officeart/2005/8/layout/orgChart1"/>
    <dgm:cxn modelId="{181DF9EA-1702-4B69-AF87-46244D7FEE6D}" type="presParOf" srcId="{C5D41E8E-BD5B-4B6C-910D-669A5DD3F4C6}" destId="{2A8715AC-9AD9-48A5-A974-785ACC2B8520}" srcOrd="2" destOrd="0" presId="urn:microsoft.com/office/officeart/2005/8/layout/orgChart1"/>
    <dgm:cxn modelId="{5E8AE50C-050E-45E9-BBA9-345ADA4E2EEE}" type="presParOf" srcId="{DD5FE73A-4EDF-46D4-B95D-04A844F78ACB}" destId="{74D82D36-1B53-4D78-8736-DB4AAC756504}" srcOrd="2" destOrd="0" presId="urn:microsoft.com/office/officeart/2005/8/layout/orgChart1"/>
    <dgm:cxn modelId="{B1D90D84-B1E4-4BAC-A83A-47D7A886E2D0}" type="presParOf" srcId="{DD5FE73A-4EDF-46D4-B95D-04A844F78ACB}" destId="{3F8886A1-5717-419E-B349-8E04C7910767}" srcOrd="3" destOrd="0" presId="urn:microsoft.com/office/officeart/2005/8/layout/orgChart1"/>
    <dgm:cxn modelId="{E3D185AE-C70F-47C4-B549-6F6707D7FEFC}" type="presParOf" srcId="{3F8886A1-5717-419E-B349-8E04C7910767}" destId="{19BE9C5F-44DB-433E-9B65-9CDB51238A00}" srcOrd="0" destOrd="0" presId="urn:microsoft.com/office/officeart/2005/8/layout/orgChart1"/>
    <dgm:cxn modelId="{5DF6AB03-C545-4911-8D6E-11A87418E3B4}" type="presParOf" srcId="{19BE9C5F-44DB-433E-9B65-9CDB51238A00}" destId="{897DA98B-BA87-4BA7-87A4-95CFA452966E}" srcOrd="0" destOrd="0" presId="urn:microsoft.com/office/officeart/2005/8/layout/orgChart1"/>
    <dgm:cxn modelId="{762C355A-5B60-43D8-ABAF-7A3261DD6650}" type="presParOf" srcId="{19BE9C5F-44DB-433E-9B65-9CDB51238A00}" destId="{34D59D9B-40A6-4BDA-99AE-4C6124AA2C77}" srcOrd="1" destOrd="0" presId="urn:microsoft.com/office/officeart/2005/8/layout/orgChart1"/>
    <dgm:cxn modelId="{9B979DCD-FB93-407A-9F0E-B5E54C24F867}" type="presParOf" srcId="{3F8886A1-5717-419E-B349-8E04C7910767}" destId="{38698359-835E-4A67-92CE-28EB1507AC66}" srcOrd="1" destOrd="0" presId="urn:microsoft.com/office/officeart/2005/8/layout/orgChart1"/>
    <dgm:cxn modelId="{5CB3CDF8-05AD-4402-B56C-43CC80E605D7}" type="presParOf" srcId="{3F8886A1-5717-419E-B349-8E04C7910767}" destId="{C0B185B6-0E7F-4202-9E9E-7430AB17E4C3}" srcOrd="2" destOrd="0" presId="urn:microsoft.com/office/officeart/2005/8/layout/orgChart1"/>
    <dgm:cxn modelId="{09E15306-19E1-4818-B38E-B022FB025CD8}" type="presParOf" srcId="{DD5FE73A-4EDF-46D4-B95D-04A844F78ACB}" destId="{66BB3969-F37A-4EE0-8AF3-7EE697BE19D9}" srcOrd="4" destOrd="0" presId="urn:microsoft.com/office/officeart/2005/8/layout/orgChart1"/>
    <dgm:cxn modelId="{02386440-9E18-4D90-9470-B0B094407180}" type="presParOf" srcId="{DD5FE73A-4EDF-46D4-B95D-04A844F78ACB}" destId="{FA953F99-6F32-413C-9744-F937C3723D75}" srcOrd="5" destOrd="0" presId="urn:microsoft.com/office/officeart/2005/8/layout/orgChart1"/>
    <dgm:cxn modelId="{8C200C8B-D7B8-45B8-84D6-9EB5DFC0E843}" type="presParOf" srcId="{FA953F99-6F32-413C-9744-F937C3723D75}" destId="{918C5A3D-6D16-4358-B678-41D4996ACDC3}" srcOrd="0" destOrd="0" presId="urn:microsoft.com/office/officeart/2005/8/layout/orgChart1"/>
    <dgm:cxn modelId="{0F0E64BC-B0DA-48ED-AC83-11E264BE7456}" type="presParOf" srcId="{918C5A3D-6D16-4358-B678-41D4996ACDC3}" destId="{69831345-95A9-436F-80E1-C0BB9BEC1F36}" srcOrd="0" destOrd="0" presId="urn:microsoft.com/office/officeart/2005/8/layout/orgChart1"/>
    <dgm:cxn modelId="{AA46C01D-6F7C-45B8-989C-FBD68447D400}" type="presParOf" srcId="{918C5A3D-6D16-4358-B678-41D4996ACDC3}" destId="{7A1772A0-9327-4886-939C-EF3B4248872A}" srcOrd="1" destOrd="0" presId="urn:microsoft.com/office/officeart/2005/8/layout/orgChart1"/>
    <dgm:cxn modelId="{67AED911-5BBF-45C5-B0C7-86071A51E2F8}" type="presParOf" srcId="{FA953F99-6F32-413C-9744-F937C3723D75}" destId="{5D540BAE-74D4-4C8D-AD2C-AECA062FA7EF}" srcOrd="1" destOrd="0" presId="urn:microsoft.com/office/officeart/2005/8/layout/orgChart1"/>
    <dgm:cxn modelId="{EE622F57-847D-4420-BA5D-00A6D08B8681}" type="presParOf" srcId="{FA953F99-6F32-413C-9744-F937C3723D75}" destId="{C244949C-4754-41BB-B27D-A72DBD3E0795}" srcOrd="2" destOrd="0" presId="urn:microsoft.com/office/officeart/2005/8/layout/orgChart1"/>
    <dgm:cxn modelId="{CE43D545-0EA4-48D9-8BB3-EA477F1B3D54}" type="presParOf" srcId="{DD5FE73A-4EDF-46D4-B95D-04A844F78ACB}" destId="{50A9C923-673C-4E2C-A69B-E7A4131D3967}" srcOrd="6" destOrd="0" presId="urn:microsoft.com/office/officeart/2005/8/layout/orgChart1"/>
    <dgm:cxn modelId="{9DBB4588-A225-46A5-A8B4-0121C798A4DC}" type="presParOf" srcId="{DD5FE73A-4EDF-46D4-B95D-04A844F78ACB}" destId="{F41D7EBC-F805-48A9-A6DF-27C48CA96D79}" srcOrd="7" destOrd="0" presId="urn:microsoft.com/office/officeart/2005/8/layout/orgChart1"/>
    <dgm:cxn modelId="{61D1F3A9-371A-4E1D-89CE-2D64981FCE0C}" type="presParOf" srcId="{F41D7EBC-F805-48A9-A6DF-27C48CA96D79}" destId="{4966EE77-37BA-4688-9756-142C7ADE037C}" srcOrd="0" destOrd="0" presId="urn:microsoft.com/office/officeart/2005/8/layout/orgChart1"/>
    <dgm:cxn modelId="{10E97B31-5B7B-4D7D-9906-0E11A9182C89}" type="presParOf" srcId="{4966EE77-37BA-4688-9756-142C7ADE037C}" destId="{BF9A5DA8-9737-484A-903C-57944AB70E44}" srcOrd="0" destOrd="0" presId="urn:microsoft.com/office/officeart/2005/8/layout/orgChart1"/>
    <dgm:cxn modelId="{AAB8A2BE-BB67-4E40-BC20-B040C75A0DD5}" type="presParOf" srcId="{4966EE77-37BA-4688-9756-142C7ADE037C}" destId="{FB0BD145-29A5-4CB7-820D-1B4422952A44}" srcOrd="1" destOrd="0" presId="urn:microsoft.com/office/officeart/2005/8/layout/orgChart1"/>
    <dgm:cxn modelId="{4128F59E-E1FC-465F-B77A-2F2A490C7355}" type="presParOf" srcId="{F41D7EBC-F805-48A9-A6DF-27C48CA96D79}" destId="{93C50E48-347B-4607-BA62-C419F05697FE}" srcOrd="1" destOrd="0" presId="urn:microsoft.com/office/officeart/2005/8/layout/orgChart1"/>
    <dgm:cxn modelId="{1C69978B-E88F-4BD6-83BE-B2D7918E74B1}" type="presParOf" srcId="{F41D7EBC-F805-48A9-A6DF-27C48CA96D79}" destId="{9FDFD60E-82DD-4233-B601-A8F7FC1D3228}" srcOrd="2" destOrd="0" presId="urn:microsoft.com/office/officeart/2005/8/layout/orgChart1"/>
    <dgm:cxn modelId="{1EBA0F93-D1A4-42DB-B05F-35BE1431E625}" type="presParOf" srcId="{B7CB3167-DD65-48F5-BCE1-F4D36964C32B}" destId="{8F2B56A4-28A1-4081-858C-B8FFCD0B6FC9}" srcOrd="8" destOrd="0" presId="urn:microsoft.com/office/officeart/2005/8/layout/orgChart1"/>
    <dgm:cxn modelId="{7EF9ABCC-ECA4-4DF1-8E9E-9FBEED969AA6}" type="presParOf" srcId="{B7CB3167-DD65-48F5-BCE1-F4D36964C32B}" destId="{344F9041-66A3-4775-B4AE-A7816DB3F09B}" srcOrd="9" destOrd="0" presId="urn:microsoft.com/office/officeart/2005/8/layout/orgChart1"/>
    <dgm:cxn modelId="{69D0B82C-A60F-4B75-8C53-FE557B7B1C34}" type="presParOf" srcId="{344F9041-66A3-4775-B4AE-A7816DB3F09B}" destId="{B99E23D1-B2F8-4EC3-9BB5-14877C141DF7}" srcOrd="0" destOrd="0" presId="urn:microsoft.com/office/officeart/2005/8/layout/orgChart1"/>
    <dgm:cxn modelId="{33B00460-8DDF-40C7-A29F-414D5BBA9D4E}" type="presParOf" srcId="{B99E23D1-B2F8-4EC3-9BB5-14877C141DF7}" destId="{D5EB9002-01C7-45C3-9677-2470D80AA784}" srcOrd="0" destOrd="0" presId="urn:microsoft.com/office/officeart/2005/8/layout/orgChart1"/>
    <dgm:cxn modelId="{983E8707-06AA-4DF7-98B7-CECA321DC0D7}" type="presParOf" srcId="{B99E23D1-B2F8-4EC3-9BB5-14877C141DF7}" destId="{23F035B6-E5DF-43E9-A2B6-7199987B05DA}" srcOrd="1" destOrd="0" presId="urn:microsoft.com/office/officeart/2005/8/layout/orgChart1"/>
    <dgm:cxn modelId="{960E6851-EA01-4242-B350-673642CB2921}" type="presParOf" srcId="{344F9041-66A3-4775-B4AE-A7816DB3F09B}" destId="{23C4520F-7461-4A0A-8360-D3A6FE641902}" srcOrd="1" destOrd="0" presId="urn:microsoft.com/office/officeart/2005/8/layout/orgChart1"/>
    <dgm:cxn modelId="{FBD84B04-96F1-4C18-B438-1882E4CE1085}" type="presParOf" srcId="{344F9041-66A3-4775-B4AE-A7816DB3F09B}" destId="{0FB29D7B-64ED-4D9D-91C9-E00DB461712F}" srcOrd="2" destOrd="0" presId="urn:microsoft.com/office/officeart/2005/8/layout/orgChart1"/>
    <dgm:cxn modelId="{0A0D16CD-67A8-45AF-8B07-4CDCC3B9FD67}" type="presParOf" srcId="{0FB29D7B-64ED-4D9D-91C9-E00DB461712F}" destId="{82FC3684-4414-4FD4-8970-758BF7CDEB8E}" srcOrd="0" destOrd="0" presId="urn:microsoft.com/office/officeart/2005/8/layout/orgChart1"/>
    <dgm:cxn modelId="{5AD43B3E-97FD-4C9B-849C-F072BBA79E08}" type="presParOf" srcId="{0FB29D7B-64ED-4D9D-91C9-E00DB461712F}" destId="{AB474A53-FFC5-449F-B8A7-DD0309539E0B}" srcOrd="1" destOrd="0" presId="urn:microsoft.com/office/officeart/2005/8/layout/orgChart1"/>
    <dgm:cxn modelId="{BE5CD5BA-58D3-4230-978E-BABA439E263B}" type="presParOf" srcId="{AB474A53-FFC5-449F-B8A7-DD0309539E0B}" destId="{16BB9B14-A6B9-4A4A-AEDC-4B481EBC8552}" srcOrd="0" destOrd="0" presId="urn:microsoft.com/office/officeart/2005/8/layout/orgChart1"/>
    <dgm:cxn modelId="{03071F0D-8FD4-4724-AE79-F7101DB86C4F}" type="presParOf" srcId="{16BB9B14-A6B9-4A4A-AEDC-4B481EBC8552}" destId="{BB2E3545-9252-43D7-B50C-26339AFB5D2B}" srcOrd="0" destOrd="0" presId="urn:microsoft.com/office/officeart/2005/8/layout/orgChart1"/>
    <dgm:cxn modelId="{68E9479C-94C1-444E-BE05-EA97E205457A}" type="presParOf" srcId="{16BB9B14-A6B9-4A4A-AEDC-4B481EBC8552}" destId="{D8D50249-9CF1-4198-B822-EE6018E715B5}" srcOrd="1" destOrd="0" presId="urn:microsoft.com/office/officeart/2005/8/layout/orgChart1"/>
    <dgm:cxn modelId="{251C8989-5DE3-4FF9-8E69-EE5BD19B7639}" type="presParOf" srcId="{AB474A53-FFC5-449F-B8A7-DD0309539E0B}" destId="{E5C4A186-B51C-418A-930A-F276CBA91E1A}" srcOrd="1" destOrd="0" presId="urn:microsoft.com/office/officeart/2005/8/layout/orgChart1"/>
    <dgm:cxn modelId="{2DB89A60-51A7-4A6F-9996-E4435E6C1EBF}" type="presParOf" srcId="{AB474A53-FFC5-449F-B8A7-DD0309539E0B}" destId="{C9C88BC2-4430-473B-A581-9E9DAAFDFB80}" srcOrd="2" destOrd="0" presId="urn:microsoft.com/office/officeart/2005/8/layout/orgChart1"/>
    <dgm:cxn modelId="{A8A85653-DD7A-4179-91EC-69589E2F4BFE}" type="presParOf" srcId="{0FB29D7B-64ED-4D9D-91C9-E00DB461712F}" destId="{2EFAC715-364F-47FF-8C40-A1BA3CA4B465}" srcOrd="2" destOrd="0" presId="urn:microsoft.com/office/officeart/2005/8/layout/orgChart1"/>
    <dgm:cxn modelId="{2E8BA111-3C5C-48CE-BC77-8DA681460624}" type="presParOf" srcId="{0FB29D7B-64ED-4D9D-91C9-E00DB461712F}" destId="{D6EC34D9-A35D-43E2-8D8B-7D61A8652D94}" srcOrd="3" destOrd="0" presId="urn:microsoft.com/office/officeart/2005/8/layout/orgChart1"/>
    <dgm:cxn modelId="{10AF8386-02AE-44C5-BF09-949725C69A4B}" type="presParOf" srcId="{D6EC34D9-A35D-43E2-8D8B-7D61A8652D94}" destId="{BCD91E1A-D4DE-4566-B80B-8AEB3A0060EE}" srcOrd="0" destOrd="0" presId="urn:microsoft.com/office/officeart/2005/8/layout/orgChart1"/>
    <dgm:cxn modelId="{3A15B210-043D-4980-9088-45C56D7F4083}" type="presParOf" srcId="{BCD91E1A-D4DE-4566-B80B-8AEB3A0060EE}" destId="{088FB9B1-820C-4234-8ABB-D390E64EA609}" srcOrd="0" destOrd="0" presId="urn:microsoft.com/office/officeart/2005/8/layout/orgChart1"/>
    <dgm:cxn modelId="{EC274E30-47C5-425B-8C77-5BD18BE099D4}" type="presParOf" srcId="{BCD91E1A-D4DE-4566-B80B-8AEB3A0060EE}" destId="{5B7757EF-BAC6-49FC-B8DD-9B414B21C1C5}" srcOrd="1" destOrd="0" presId="urn:microsoft.com/office/officeart/2005/8/layout/orgChart1"/>
    <dgm:cxn modelId="{10B7EBEA-0B88-430F-BA5C-9A8D5334148D}" type="presParOf" srcId="{D6EC34D9-A35D-43E2-8D8B-7D61A8652D94}" destId="{41E39329-F24C-49D2-885F-0681F42D8231}" srcOrd="1" destOrd="0" presId="urn:microsoft.com/office/officeart/2005/8/layout/orgChart1"/>
    <dgm:cxn modelId="{5E5FF026-0A38-450D-8EB2-AFC463E25869}" type="presParOf" srcId="{D6EC34D9-A35D-43E2-8D8B-7D61A8652D94}" destId="{123CE9A6-F2DC-4B7B-A04E-C29B5F552E57}" srcOrd="2" destOrd="0" presId="urn:microsoft.com/office/officeart/2005/8/layout/orgChart1"/>
    <dgm:cxn modelId="{8F89DA75-F44E-439B-9A57-1EE4821A1913}" type="presParOf" srcId="{0FB29D7B-64ED-4D9D-91C9-E00DB461712F}" destId="{2F195854-AAE7-4898-AAFB-AC3BC4AA0B06}" srcOrd="4" destOrd="0" presId="urn:microsoft.com/office/officeart/2005/8/layout/orgChart1"/>
    <dgm:cxn modelId="{96046C26-924E-4896-9443-09ACD663AA4C}" type="presParOf" srcId="{0FB29D7B-64ED-4D9D-91C9-E00DB461712F}" destId="{3ACEFB68-6A42-415B-9A30-E368384E9763}" srcOrd="5" destOrd="0" presId="urn:microsoft.com/office/officeart/2005/8/layout/orgChart1"/>
    <dgm:cxn modelId="{FB7F67C7-DCFA-4FF3-86EC-1A008A5D0E5E}" type="presParOf" srcId="{3ACEFB68-6A42-415B-9A30-E368384E9763}" destId="{CC700FCE-C30B-4296-91DF-ECEE83FA9BB7}" srcOrd="0" destOrd="0" presId="urn:microsoft.com/office/officeart/2005/8/layout/orgChart1"/>
    <dgm:cxn modelId="{DABED50E-B470-4780-BED7-8F4966415A5A}" type="presParOf" srcId="{CC700FCE-C30B-4296-91DF-ECEE83FA9BB7}" destId="{B7696C9C-FCF4-44A4-8E83-607C14BD6A39}" srcOrd="0" destOrd="0" presId="urn:microsoft.com/office/officeart/2005/8/layout/orgChart1"/>
    <dgm:cxn modelId="{131EBD02-B382-4F37-A561-30CE6011E236}" type="presParOf" srcId="{CC700FCE-C30B-4296-91DF-ECEE83FA9BB7}" destId="{4792469F-7522-42EE-A46B-F39878D2D7CE}" srcOrd="1" destOrd="0" presId="urn:microsoft.com/office/officeart/2005/8/layout/orgChart1"/>
    <dgm:cxn modelId="{C25F7CC0-7133-4D6E-B4E2-3FB3441D341A}" type="presParOf" srcId="{3ACEFB68-6A42-415B-9A30-E368384E9763}" destId="{B8E56BE8-7559-4BAB-AE69-889558AC548B}" srcOrd="1" destOrd="0" presId="urn:microsoft.com/office/officeart/2005/8/layout/orgChart1"/>
    <dgm:cxn modelId="{CB69775D-4EB6-430D-84DF-DE8318540E74}" type="presParOf" srcId="{3ACEFB68-6A42-415B-9A30-E368384E9763}" destId="{CBE4936D-33E4-432D-9194-BB6D36710CB9}" srcOrd="2" destOrd="0" presId="urn:microsoft.com/office/officeart/2005/8/layout/orgChart1"/>
    <dgm:cxn modelId="{20447043-037B-4043-B762-EC002834ABCF}" type="presParOf" srcId="{B7CB3167-DD65-48F5-BCE1-F4D36964C32B}" destId="{BD239480-618F-4501-93A5-E6FC21F30747}" srcOrd="10" destOrd="0" presId="urn:microsoft.com/office/officeart/2005/8/layout/orgChart1"/>
    <dgm:cxn modelId="{33DFA867-72AF-4B62-A4E7-1E9E99D7755E}" type="presParOf" srcId="{B7CB3167-DD65-48F5-BCE1-F4D36964C32B}" destId="{8541FAFD-2402-4F35-AE8E-B935C48FD5A7}" srcOrd="11" destOrd="0" presId="urn:microsoft.com/office/officeart/2005/8/layout/orgChart1"/>
    <dgm:cxn modelId="{C76C2DCF-3579-4ACF-B1BB-B7E29E96565C}" type="presParOf" srcId="{8541FAFD-2402-4F35-AE8E-B935C48FD5A7}" destId="{5FA9A352-6471-4D28-A217-FB8E3C259058}" srcOrd="0" destOrd="0" presId="urn:microsoft.com/office/officeart/2005/8/layout/orgChart1"/>
    <dgm:cxn modelId="{6A67E2C0-1D3D-4D52-ADF9-A22470213800}" type="presParOf" srcId="{5FA9A352-6471-4D28-A217-FB8E3C259058}" destId="{6EE1939D-5701-47E2-AC32-02A455F0F2BE}" srcOrd="0" destOrd="0" presId="urn:microsoft.com/office/officeart/2005/8/layout/orgChart1"/>
    <dgm:cxn modelId="{30818DF0-1315-48FB-82E5-899A5ACA18A2}" type="presParOf" srcId="{5FA9A352-6471-4D28-A217-FB8E3C259058}" destId="{C458EF14-C717-41B4-A756-A625E7B0ED66}" srcOrd="1" destOrd="0" presId="urn:microsoft.com/office/officeart/2005/8/layout/orgChart1"/>
    <dgm:cxn modelId="{EE949C15-32B0-4B4B-908F-FAEFE7975349}" type="presParOf" srcId="{8541FAFD-2402-4F35-AE8E-B935C48FD5A7}" destId="{0F9D416A-9475-4FEB-9FAA-85305E1EE499}" srcOrd="1" destOrd="0" presId="urn:microsoft.com/office/officeart/2005/8/layout/orgChart1"/>
    <dgm:cxn modelId="{C9F57875-A147-4422-97C2-2B137178A584}" type="presParOf" srcId="{0F9D416A-9475-4FEB-9FAA-85305E1EE499}" destId="{5C521748-F993-4604-B9BF-C76F29BF61A5}" srcOrd="0" destOrd="0" presId="urn:microsoft.com/office/officeart/2005/8/layout/orgChart1"/>
    <dgm:cxn modelId="{B14AC216-9805-4C6A-8A68-219E3426C8CA}" type="presParOf" srcId="{0F9D416A-9475-4FEB-9FAA-85305E1EE499}" destId="{590AB85F-50B6-4CC2-B06D-2D6CD75F652C}" srcOrd="1" destOrd="0" presId="urn:microsoft.com/office/officeart/2005/8/layout/orgChart1"/>
    <dgm:cxn modelId="{EB33ACFE-6972-4FF0-842E-789510A04FDA}" type="presParOf" srcId="{590AB85F-50B6-4CC2-B06D-2D6CD75F652C}" destId="{11BC39EA-5095-4CA3-98F1-803DCEDCD4BF}" srcOrd="0" destOrd="0" presId="urn:microsoft.com/office/officeart/2005/8/layout/orgChart1"/>
    <dgm:cxn modelId="{52778462-0B78-41F2-A4D9-353F4ECD93AF}" type="presParOf" srcId="{11BC39EA-5095-4CA3-98F1-803DCEDCD4BF}" destId="{EC845847-2BF8-4C80-9BA0-FF8B5D9E6923}" srcOrd="0" destOrd="0" presId="urn:microsoft.com/office/officeart/2005/8/layout/orgChart1"/>
    <dgm:cxn modelId="{2542A1A6-4BE0-42E1-A54D-E920B5052FA1}" type="presParOf" srcId="{11BC39EA-5095-4CA3-98F1-803DCEDCD4BF}" destId="{21F4E30A-E095-45E5-B137-ABA2C4177153}" srcOrd="1" destOrd="0" presId="urn:microsoft.com/office/officeart/2005/8/layout/orgChart1"/>
    <dgm:cxn modelId="{6A02587E-C4B6-4400-859F-593A13F954AC}" type="presParOf" srcId="{590AB85F-50B6-4CC2-B06D-2D6CD75F652C}" destId="{0CC99995-129D-4011-8516-3FB248AB5188}" srcOrd="1" destOrd="0" presId="urn:microsoft.com/office/officeart/2005/8/layout/orgChart1"/>
    <dgm:cxn modelId="{8575F61D-1609-455B-AE17-76949776FC45}" type="presParOf" srcId="{590AB85F-50B6-4CC2-B06D-2D6CD75F652C}" destId="{714C071E-0C9D-4C3E-8CE8-40AEA57A8056}" srcOrd="2" destOrd="0" presId="urn:microsoft.com/office/officeart/2005/8/layout/orgChart1"/>
    <dgm:cxn modelId="{7FA0D616-039A-4109-9D35-3414A8C876D7}" type="presParOf" srcId="{0F9D416A-9475-4FEB-9FAA-85305E1EE499}" destId="{0A11F385-EB14-4514-9EFA-B1DC8816B7B7}" srcOrd="2" destOrd="0" presId="urn:microsoft.com/office/officeart/2005/8/layout/orgChart1"/>
    <dgm:cxn modelId="{F0B755E1-EB39-40C7-A7E6-CC6A6E3428F1}" type="presParOf" srcId="{0F9D416A-9475-4FEB-9FAA-85305E1EE499}" destId="{8B142469-4B8E-4B72-8FDD-4826F4C8CCC2}" srcOrd="3" destOrd="0" presId="urn:microsoft.com/office/officeart/2005/8/layout/orgChart1"/>
    <dgm:cxn modelId="{B6918330-8E83-4CAB-8FCE-F740A5027F12}" type="presParOf" srcId="{8B142469-4B8E-4B72-8FDD-4826F4C8CCC2}" destId="{A7A45328-EEAD-4D8C-A2F3-D888D4E6EE1F}" srcOrd="0" destOrd="0" presId="urn:microsoft.com/office/officeart/2005/8/layout/orgChart1"/>
    <dgm:cxn modelId="{9FD272E8-BDB3-4F40-AA6C-29FCB52A7CF8}" type="presParOf" srcId="{A7A45328-EEAD-4D8C-A2F3-D888D4E6EE1F}" destId="{A99A4D69-CB2D-44B8-9DA8-615CCE0C959E}" srcOrd="0" destOrd="0" presId="urn:microsoft.com/office/officeart/2005/8/layout/orgChart1"/>
    <dgm:cxn modelId="{F381896B-87C1-4354-A34F-120AF3BEFEF6}" type="presParOf" srcId="{A7A45328-EEAD-4D8C-A2F3-D888D4E6EE1F}" destId="{9B353A59-A25B-4F6D-B8A5-01839BACC1CB}" srcOrd="1" destOrd="0" presId="urn:microsoft.com/office/officeart/2005/8/layout/orgChart1"/>
    <dgm:cxn modelId="{80888367-F1C1-4FE7-846B-092D316DA1BF}" type="presParOf" srcId="{8B142469-4B8E-4B72-8FDD-4826F4C8CCC2}" destId="{0CD1A69D-A074-4B40-B8AE-106B510A9E65}" srcOrd="1" destOrd="0" presId="urn:microsoft.com/office/officeart/2005/8/layout/orgChart1"/>
    <dgm:cxn modelId="{F4664D39-E4BB-46CC-95AF-F7A26A42A6AD}" type="presParOf" srcId="{8B142469-4B8E-4B72-8FDD-4826F4C8CCC2}" destId="{D8CD453C-9E91-4E1B-A708-1D04E8A9CFEC}" srcOrd="2" destOrd="0" presId="urn:microsoft.com/office/officeart/2005/8/layout/orgChart1"/>
    <dgm:cxn modelId="{C1DF9143-0BB5-4ABA-9052-281970E2107F}" type="presParOf" srcId="{0F9D416A-9475-4FEB-9FAA-85305E1EE499}" destId="{283E20AF-B744-4F48-A66A-27A98DA54058}" srcOrd="4" destOrd="0" presId="urn:microsoft.com/office/officeart/2005/8/layout/orgChart1"/>
    <dgm:cxn modelId="{1B76B144-E2A7-420D-9362-DBF95F804415}" type="presParOf" srcId="{0F9D416A-9475-4FEB-9FAA-85305E1EE499}" destId="{67B9E57B-6A97-4EA9-AB0E-6E6C23AC2E5A}" srcOrd="5" destOrd="0" presId="urn:microsoft.com/office/officeart/2005/8/layout/orgChart1"/>
    <dgm:cxn modelId="{FBE32C44-615E-42CA-BAC4-9AC280EC4D05}" type="presParOf" srcId="{67B9E57B-6A97-4EA9-AB0E-6E6C23AC2E5A}" destId="{B204302F-EB17-4143-81A2-C3AFC3506F38}" srcOrd="0" destOrd="0" presId="urn:microsoft.com/office/officeart/2005/8/layout/orgChart1"/>
    <dgm:cxn modelId="{94C32447-0615-45D1-9CB5-AA3222C0F227}" type="presParOf" srcId="{B204302F-EB17-4143-81A2-C3AFC3506F38}" destId="{F5EF8192-E64A-4E2B-9CE1-EC5C19EE83A6}" srcOrd="0" destOrd="0" presId="urn:microsoft.com/office/officeart/2005/8/layout/orgChart1"/>
    <dgm:cxn modelId="{880343BD-6054-40F2-8BCE-0C55887E265B}" type="presParOf" srcId="{B204302F-EB17-4143-81A2-C3AFC3506F38}" destId="{8A455BF0-9E53-437C-949B-EC02294D7723}" srcOrd="1" destOrd="0" presId="urn:microsoft.com/office/officeart/2005/8/layout/orgChart1"/>
    <dgm:cxn modelId="{330EAD95-1C2B-43EB-81F8-CB30D30F67FE}" type="presParOf" srcId="{67B9E57B-6A97-4EA9-AB0E-6E6C23AC2E5A}" destId="{A6A451A9-62B6-4920-8A40-34A4C4DB7EE7}" srcOrd="1" destOrd="0" presId="urn:microsoft.com/office/officeart/2005/8/layout/orgChart1"/>
    <dgm:cxn modelId="{09C02373-BBE8-44BD-85F0-AC265C83A3C0}" type="presParOf" srcId="{67B9E57B-6A97-4EA9-AB0E-6E6C23AC2E5A}" destId="{5C9BBC4F-8FFA-45CE-9606-0B4A8C7D7C99}" srcOrd="2" destOrd="0" presId="urn:microsoft.com/office/officeart/2005/8/layout/orgChart1"/>
    <dgm:cxn modelId="{E2937669-EFC7-44B0-9FD9-836E7B22CBA8}" type="presParOf" srcId="{0F9D416A-9475-4FEB-9FAA-85305E1EE499}" destId="{10D1BF62-D4CA-4E2B-8218-9D538D9475E0}" srcOrd="6" destOrd="0" presId="urn:microsoft.com/office/officeart/2005/8/layout/orgChart1"/>
    <dgm:cxn modelId="{FD808A64-771D-40BB-A87D-3B5421DE0021}" type="presParOf" srcId="{0F9D416A-9475-4FEB-9FAA-85305E1EE499}" destId="{D0DAB71F-BBA4-4B71-8BFA-DB137044A422}" srcOrd="7" destOrd="0" presId="urn:microsoft.com/office/officeart/2005/8/layout/orgChart1"/>
    <dgm:cxn modelId="{02F2178B-EF16-411D-82E5-1D52CD6E569B}" type="presParOf" srcId="{D0DAB71F-BBA4-4B71-8BFA-DB137044A422}" destId="{D5239755-1C2E-4C37-85D7-C872C0053E94}" srcOrd="0" destOrd="0" presId="urn:microsoft.com/office/officeart/2005/8/layout/orgChart1"/>
    <dgm:cxn modelId="{0A581C2D-D76D-42DC-A686-D4CC43ED80D8}" type="presParOf" srcId="{D5239755-1C2E-4C37-85D7-C872C0053E94}" destId="{14FABE6E-EDE5-47DD-A049-5AA7D080E688}" srcOrd="0" destOrd="0" presId="urn:microsoft.com/office/officeart/2005/8/layout/orgChart1"/>
    <dgm:cxn modelId="{B4A0DA40-FB09-450B-B398-BAB09A96BF0E}" type="presParOf" srcId="{D5239755-1C2E-4C37-85D7-C872C0053E94}" destId="{F8500E53-C0B6-420B-A1DA-A009A10D9E5D}" srcOrd="1" destOrd="0" presId="urn:microsoft.com/office/officeart/2005/8/layout/orgChart1"/>
    <dgm:cxn modelId="{E2E3F0D1-84E9-4E9F-8C97-0BDA83D735F7}" type="presParOf" srcId="{D0DAB71F-BBA4-4B71-8BFA-DB137044A422}" destId="{5950E396-9EA3-47FE-9203-500A9E8D7F16}" srcOrd="1" destOrd="0" presId="urn:microsoft.com/office/officeart/2005/8/layout/orgChart1"/>
    <dgm:cxn modelId="{D304DF82-C315-4D49-800C-6E736E1AD737}" type="presParOf" srcId="{D0DAB71F-BBA4-4B71-8BFA-DB137044A422}" destId="{889E6802-850D-4541-815E-AAA796D1555F}" srcOrd="2" destOrd="0" presId="urn:microsoft.com/office/officeart/2005/8/layout/orgChart1"/>
    <dgm:cxn modelId="{BD7DA695-E51B-4834-98AD-F04A080D8154}" type="presParOf" srcId="{8541FAFD-2402-4F35-AE8E-B935C48FD5A7}" destId="{D9D6FADF-F81D-43AA-A98F-9BFEBC8D72EF}" srcOrd="2" destOrd="0" presId="urn:microsoft.com/office/officeart/2005/8/layout/orgChart1"/>
    <dgm:cxn modelId="{63803A5C-9F47-46EB-9CC2-7DE925023495}" type="presParOf" srcId="{B7CB3167-DD65-48F5-BCE1-F4D36964C32B}" destId="{4F501478-213A-4A22-995E-0B8590F5FBDB}" srcOrd="12" destOrd="0" presId="urn:microsoft.com/office/officeart/2005/8/layout/orgChart1"/>
    <dgm:cxn modelId="{06509952-129E-48D7-B689-72932B8961EB}" type="presParOf" srcId="{B7CB3167-DD65-48F5-BCE1-F4D36964C32B}" destId="{6BC48F2C-38BC-409E-9AA9-E6F51A444E83}" srcOrd="13" destOrd="0" presId="urn:microsoft.com/office/officeart/2005/8/layout/orgChart1"/>
    <dgm:cxn modelId="{B1F689CC-B8EC-4B8E-86AA-28860BB0BACA}" type="presParOf" srcId="{6BC48F2C-38BC-409E-9AA9-E6F51A444E83}" destId="{8F00EC69-D840-4B08-A756-E3B49BA11808}" srcOrd="0" destOrd="0" presId="urn:microsoft.com/office/officeart/2005/8/layout/orgChart1"/>
    <dgm:cxn modelId="{F41B0CDE-9E0F-4513-99E3-9EA3D8AEA07E}" type="presParOf" srcId="{8F00EC69-D840-4B08-A756-E3B49BA11808}" destId="{47A2B481-2A2D-4B91-8964-9F77EC46BBF2}" srcOrd="0" destOrd="0" presId="urn:microsoft.com/office/officeart/2005/8/layout/orgChart1"/>
    <dgm:cxn modelId="{0916AFAD-6D7B-4EA5-A9A6-F83B733BDF3D}" type="presParOf" srcId="{8F00EC69-D840-4B08-A756-E3B49BA11808}" destId="{C4FA657A-B87B-4FB1-8F8E-C5BCDFC17882}" srcOrd="1" destOrd="0" presId="urn:microsoft.com/office/officeart/2005/8/layout/orgChart1"/>
    <dgm:cxn modelId="{F613DC0E-F415-4738-AFF3-C1C95CFC3339}" type="presParOf" srcId="{6BC48F2C-38BC-409E-9AA9-E6F51A444E83}" destId="{028BAAEE-E8A4-444D-A91D-A82B76B9EF3F}" srcOrd="1" destOrd="0" presId="urn:microsoft.com/office/officeart/2005/8/layout/orgChart1"/>
    <dgm:cxn modelId="{156AFFE0-821A-41D6-9FD5-6360166AC807}" type="presParOf" srcId="{6BC48F2C-38BC-409E-9AA9-E6F51A444E83}" destId="{2A9744F4-F039-4059-BB28-359897FED226}" srcOrd="2" destOrd="0" presId="urn:microsoft.com/office/officeart/2005/8/layout/orgChart1"/>
    <dgm:cxn modelId="{EF97BE2C-E3D2-46B4-9A5A-04AAEB597AC4}" type="presParOf" srcId="{2A9744F4-F039-4059-BB28-359897FED226}" destId="{79FC1E35-5BF2-4C90-9086-A0A308BAF86C}" srcOrd="0" destOrd="0" presId="urn:microsoft.com/office/officeart/2005/8/layout/orgChart1"/>
    <dgm:cxn modelId="{1ED6E7F6-EF0F-4A73-ADAA-89621A4F76EC}" type="presParOf" srcId="{2A9744F4-F039-4059-BB28-359897FED226}" destId="{B3392938-A8C3-4005-8851-58869071753D}" srcOrd="1" destOrd="0" presId="urn:microsoft.com/office/officeart/2005/8/layout/orgChart1"/>
    <dgm:cxn modelId="{0F05A175-0FC5-4D04-B1E7-95790F799011}" type="presParOf" srcId="{B3392938-A8C3-4005-8851-58869071753D}" destId="{4B8D02F3-947C-462F-9636-51FFE719DB99}" srcOrd="0" destOrd="0" presId="urn:microsoft.com/office/officeart/2005/8/layout/orgChart1"/>
    <dgm:cxn modelId="{7286A964-7DD8-4011-9B1F-AD69003C3783}" type="presParOf" srcId="{4B8D02F3-947C-462F-9636-51FFE719DB99}" destId="{EA56B4A1-9E58-4710-95D0-BA26B5E07A15}" srcOrd="0" destOrd="0" presId="urn:microsoft.com/office/officeart/2005/8/layout/orgChart1"/>
    <dgm:cxn modelId="{719DC5BE-5A9B-4EEA-B744-C9EFA64ED9EA}" type="presParOf" srcId="{4B8D02F3-947C-462F-9636-51FFE719DB99}" destId="{99F34445-D97D-492A-A2B0-26A1CA8EB5AC}" srcOrd="1" destOrd="0" presId="urn:microsoft.com/office/officeart/2005/8/layout/orgChart1"/>
    <dgm:cxn modelId="{189B17B3-0745-4B7B-B55F-BDAEA61CCCBD}" type="presParOf" srcId="{B3392938-A8C3-4005-8851-58869071753D}" destId="{B8BD43E6-2642-43EF-9E8C-2C5EDEE3D3F3}" srcOrd="1" destOrd="0" presId="urn:microsoft.com/office/officeart/2005/8/layout/orgChart1"/>
    <dgm:cxn modelId="{00236B3F-908F-4B7F-A272-434765F7DBEF}" type="presParOf" srcId="{B3392938-A8C3-4005-8851-58869071753D}" destId="{BB49C855-AFC9-4494-8249-5012228EC88A}" srcOrd="2" destOrd="0" presId="urn:microsoft.com/office/officeart/2005/8/layout/orgChart1"/>
    <dgm:cxn modelId="{D1EE24A5-865D-4BBA-A05F-24A45F11222A}" type="presParOf" srcId="{2A9744F4-F039-4059-BB28-359897FED226}" destId="{908E2F56-8470-4B65-A6B0-A664DD69C485}" srcOrd="2" destOrd="0" presId="urn:microsoft.com/office/officeart/2005/8/layout/orgChart1"/>
    <dgm:cxn modelId="{71D34701-4BEC-4BFE-8FF9-0235542F0D76}" type="presParOf" srcId="{2A9744F4-F039-4059-BB28-359897FED226}" destId="{F3E28B5D-168D-4EF0-9CD6-5A32988051D5}" srcOrd="3" destOrd="0" presId="urn:microsoft.com/office/officeart/2005/8/layout/orgChart1"/>
    <dgm:cxn modelId="{B7FDD627-E881-4CBE-8D15-86F11A576421}" type="presParOf" srcId="{F3E28B5D-168D-4EF0-9CD6-5A32988051D5}" destId="{FB471E7A-D503-4BF4-8D40-81177E0725B5}" srcOrd="0" destOrd="0" presId="urn:microsoft.com/office/officeart/2005/8/layout/orgChart1"/>
    <dgm:cxn modelId="{6B2DEF61-2183-4152-97E9-2B9A4F7C06EB}" type="presParOf" srcId="{FB471E7A-D503-4BF4-8D40-81177E0725B5}" destId="{EDA4E77F-E19D-4B66-9535-6C9C85894C57}" srcOrd="0" destOrd="0" presId="urn:microsoft.com/office/officeart/2005/8/layout/orgChart1"/>
    <dgm:cxn modelId="{09DC63AA-B007-4789-B92E-73C104E4C5A1}" type="presParOf" srcId="{FB471E7A-D503-4BF4-8D40-81177E0725B5}" destId="{70B96868-FDC4-4122-8D29-23E37A7A2727}" srcOrd="1" destOrd="0" presId="urn:microsoft.com/office/officeart/2005/8/layout/orgChart1"/>
    <dgm:cxn modelId="{20099072-8BEF-4C99-A6CA-F4101FD420AA}" type="presParOf" srcId="{F3E28B5D-168D-4EF0-9CD6-5A32988051D5}" destId="{FDBBCA69-9803-4D3A-BECC-B791591955A4}" srcOrd="1" destOrd="0" presId="urn:microsoft.com/office/officeart/2005/8/layout/orgChart1"/>
    <dgm:cxn modelId="{1ED4066F-F94A-45A6-9B82-D209B2372973}" type="presParOf" srcId="{F3E28B5D-168D-4EF0-9CD6-5A32988051D5}" destId="{6A0D8ECF-E256-40F4-9DAA-E71371F7832B}" srcOrd="2" destOrd="0" presId="urn:microsoft.com/office/officeart/2005/8/layout/orgChart1"/>
    <dgm:cxn modelId="{674ABD4C-063E-4264-9760-BB79DFCB4F2F}" type="presParOf" srcId="{2A9744F4-F039-4059-BB28-359897FED226}" destId="{2FB33DD7-69A9-4A31-9634-957E5DA357FF}" srcOrd="4" destOrd="0" presId="urn:microsoft.com/office/officeart/2005/8/layout/orgChart1"/>
    <dgm:cxn modelId="{952E6321-448D-4831-BCB8-AC9F522A4546}" type="presParOf" srcId="{2A9744F4-F039-4059-BB28-359897FED226}" destId="{EEAB7414-7472-46C6-8C7A-1C4B919C715C}" srcOrd="5" destOrd="0" presId="urn:microsoft.com/office/officeart/2005/8/layout/orgChart1"/>
    <dgm:cxn modelId="{458A1666-051D-4979-928A-68ACC8E0DFBE}" type="presParOf" srcId="{EEAB7414-7472-46C6-8C7A-1C4B919C715C}" destId="{DEC9CF7C-5EF2-44E7-9E9D-2F455B682C3A}" srcOrd="0" destOrd="0" presId="urn:microsoft.com/office/officeart/2005/8/layout/orgChart1"/>
    <dgm:cxn modelId="{33F05782-7D7A-434A-AE60-AF87C4064C57}" type="presParOf" srcId="{DEC9CF7C-5EF2-44E7-9E9D-2F455B682C3A}" destId="{3E0E0289-4C4D-4CDB-91FE-154AAC15BC71}" srcOrd="0" destOrd="0" presId="urn:microsoft.com/office/officeart/2005/8/layout/orgChart1"/>
    <dgm:cxn modelId="{DC1188F2-4A39-4899-A512-6F62473B7A7A}" type="presParOf" srcId="{DEC9CF7C-5EF2-44E7-9E9D-2F455B682C3A}" destId="{2C92C9C4-1788-4E6F-BFFD-F311EA1642FF}" srcOrd="1" destOrd="0" presId="urn:microsoft.com/office/officeart/2005/8/layout/orgChart1"/>
    <dgm:cxn modelId="{59A23A6F-A40C-4C5F-BE21-4FF34A705AF5}" type="presParOf" srcId="{EEAB7414-7472-46C6-8C7A-1C4B919C715C}" destId="{430580B6-5C5A-45A6-8653-09C8E3F20BF3}" srcOrd="1" destOrd="0" presId="urn:microsoft.com/office/officeart/2005/8/layout/orgChart1"/>
    <dgm:cxn modelId="{4A91F261-03C6-4629-AAAA-EF3DF3AB5159}" type="presParOf" srcId="{EEAB7414-7472-46C6-8C7A-1C4B919C715C}" destId="{E638C5E3-C956-4D4F-84E3-54D6323C323D}" srcOrd="2" destOrd="0" presId="urn:microsoft.com/office/officeart/2005/8/layout/orgChart1"/>
    <dgm:cxn modelId="{3AC7F9F8-78B7-4E76-AAA0-48A926448A52}" type="presParOf" srcId="{2A9744F4-F039-4059-BB28-359897FED226}" destId="{E38C17BC-511C-4930-8912-760CB946D7A6}" srcOrd="6" destOrd="0" presId="urn:microsoft.com/office/officeart/2005/8/layout/orgChart1"/>
    <dgm:cxn modelId="{E76DFFC9-DA77-4311-880F-DED20816F34E}" type="presParOf" srcId="{2A9744F4-F039-4059-BB28-359897FED226}" destId="{35BC05C3-1ED1-47B7-9B02-252A32BCD0FE}" srcOrd="7" destOrd="0" presId="urn:microsoft.com/office/officeart/2005/8/layout/orgChart1"/>
    <dgm:cxn modelId="{EB1E6B49-B209-4672-9DCB-B059ED21F4F7}" type="presParOf" srcId="{35BC05C3-1ED1-47B7-9B02-252A32BCD0FE}" destId="{0ADF0F7F-1217-43CE-915C-D5225C0AC6EC}" srcOrd="0" destOrd="0" presId="urn:microsoft.com/office/officeart/2005/8/layout/orgChart1"/>
    <dgm:cxn modelId="{57C9AC3F-C772-4752-A16F-68EF68DF387A}" type="presParOf" srcId="{0ADF0F7F-1217-43CE-915C-D5225C0AC6EC}" destId="{E2F8A23C-2659-4109-B9F4-BD5EB30B7E5F}" srcOrd="0" destOrd="0" presId="urn:microsoft.com/office/officeart/2005/8/layout/orgChart1"/>
    <dgm:cxn modelId="{755FCC24-F00C-4C4E-9009-3BA67FD71BF3}" type="presParOf" srcId="{0ADF0F7F-1217-43CE-915C-D5225C0AC6EC}" destId="{7DE16B69-3C9B-4B8E-919D-1BF26C42BF3B}" srcOrd="1" destOrd="0" presId="urn:microsoft.com/office/officeart/2005/8/layout/orgChart1"/>
    <dgm:cxn modelId="{39CB1FA0-FA09-409F-B725-39E2F4CA9F94}" type="presParOf" srcId="{35BC05C3-1ED1-47B7-9B02-252A32BCD0FE}" destId="{9EEB1E0A-16D4-47AD-9838-D467FF41B9B0}" srcOrd="1" destOrd="0" presId="urn:microsoft.com/office/officeart/2005/8/layout/orgChart1"/>
    <dgm:cxn modelId="{F86E9313-A3C3-4EE4-B915-3482F0E89F1F}" type="presParOf" srcId="{35BC05C3-1ED1-47B7-9B02-252A32BCD0FE}" destId="{A46D9B00-A9FA-410F-A9D2-181F7307E536}" srcOrd="2" destOrd="0" presId="urn:microsoft.com/office/officeart/2005/8/layout/orgChart1"/>
    <dgm:cxn modelId="{37BE7FD0-ACD2-4A4E-93BF-48B80DD73F4C}" type="presParOf" srcId="{2A9744F4-F039-4059-BB28-359897FED226}" destId="{5D65FEC6-BE69-45E5-A910-E6554F1AB52A}" srcOrd="8" destOrd="0" presId="urn:microsoft.com/office/officeart/2005/8/layout/orgChart1"/>
    <dgm:cxn modelId="{463A2455-8C88-4852-B51D-4FF42FEBECED}" type="presParOf" srcId="{2A9744F4-F039-4059-BB28-359897FED226}" destId="{FAED81F5-AE28-49C8-9721-4929B22C01EC}" srcOrd="9" destOrd="0" presId="urn:microsoft.com/office/officeart/2005/8/layout/orgChart1"/>
    <dgm:cxn modelId="{E455F9F7-1CD0-44D3-8BB9-E6B4DC522377}" type="presParOf" srcId="{FAED81F5-AE28-49C8-9721-4929B22C01EC}" destId="{21E153B2-B571-4359-BBA0-E4D312391983}" srcOrd="0" destOrd="0" presId="urn:microsoft.com/office/officeart/2005/8/layout/orgChart1"/>
    <dgm:cxn modelId="{5B423D76-506F-41E8-892C-A3CC667F6232}" type="presParOf" srcId="{21E153B2-B571-4359-BBA0-E4D312391983}" destId="{F2D998D4-49FA-4341-90CC-337FA023428C}" srcOrd="0" destOrd="0" presId="urn:microsoft.com/office/officeart/2005/8/layout/orgChart1"/>
    <dgm:cxn modelId="{6121517B-14A1-4F18-9BCD-773D20724CA6}" type="presParOf" srcId="{21E153B2-B571-4359-BBA0-E4D312391983}" destId="{67BC4E57-2904-49B5-A99A-1E06C5EC513F}" srcOrd="1" destOrd="0" presId="urn:microsoft.com/office/officeart/2005/8/layout/orgChart1"/>
    <dgm:cxn modelId="{18BDCF80-C112-4E4A-9548-7038B6525A13}" type="presParOf" srcId="{FAED81F5-AE28-49C8-9721-4929B22C01EC}" destId="{71C540AA-B2AE-4CC0-9BB2-491F5ECE902D}" srcOrd="1" destOrd="0" presId="urn:microsoft.com/office/officeart/2005/8/layout/orgChart1"/>
    <dgm:cxn modelId="{D3A54924-B392-47F4-BB32-1BCB1D81BB53}" type="presParOf" srcId="{FAED81F5-AE28-49C8-9721-4929B22C01EC}" destId="{ECDBB8B1-289B-424B-8131-9652F06D068B}" srcOrd="2" destOrd="0" presId="urn:microsoft.com/office/officeart/2005/8/layout/orgChart1"/>
    <dgm:cxn modelId="{9A64068A-ED64-4690-A32D-7DA30127FEA0}" type="presParOf" srcId="{2A9744F4-F039-4059-BB28-359897FED226}" destId="{F2913BED-893C-4660-9E4E-914406CE58E0}" srcOrd="10" destOrd="0" presId="urn:microsoft.com/office/officeart/2005/8/layout/orgChart1"/>
    <dgm:cxn modelId="{6DCEA960-CED2-418B-B122-C7E5DCD8AE96}" type="presParOf" srcId="{2A9744F4-F039-4059-BB28-359897FED226}" destId="{AC425ED9-8757-4489-A4BC-F9C6D050B7A5}" srcOrd="11" destOrd="0" presId="urn:microsoft.com/office/officeart/2005/8/layout/orgChart1"/>
    <dgm:cxn modelId="{9627D7A2-2D65-4325-AC75-5966F5990663}" type="presParOf" srcId="{AC425ED9-8757-4489-A4BC-F9C6D050B7A5}" destId="{80C73E63-0E27-4E2C-9B1A-1591BA5BE923}" srcOrd="0" destOrd="0" presId="urn:microsoft.com/office/officeart/2005/8/layout/orgChart1"/>
    <dgm:cxn modelId="{79EB7A5C-31A4-446D-B389-65958B35B001}" type="presParOf" srcId="{80C73E63-0E27-4E2C-9B1A-1591BA5BE923}" destId="{1F53BE75-79E6-491F-9F43-A114B8AB69E7}" srcOrd="0" destOrd="0" presId="urn:microsoft.com/office/officeart/2005/8/layout/orgChart1"/>
    <dgm:cxn modelId="{46CF2A58-6937-4F1B-BF0C-B8672AF31C85}" type="presParOf" srcId="{80C73E63-0E27-4E2C-9B1A-1591BA5BE923}" destId="{D5D48333-9449-4B49-A42E-B19B24C9F6C9}" srcOrd="1" destOrd="0" presId="urn:microsoft.com/office/officeart/2005/8/layout/orgChart1"/>
    <dgm:cxn modelId="{5ADF44F5-C4FE-44E1-B761-0BEF01000284}" type="presParOf" srcId="{AC425ED9-8757-4489-A4BC-F9C6D050B7A5}" destId="{A0238EC6-AE94-439B-87A7-EC7084FF6265}" srcOrd="1" destOrd="0" presId="urn:microsoft.com/office/officeart/2005/8/layout/orgChart1"/>
    <dgm:cxn modelId="{855DDBA9-9191-41A4-A1A7-8A9A7FE49478}" type="presParOf" srcId="{AC425ED9-8757-4489-A4BC-F9C6D050B7A5}" destId="{7AA90C69-429C-4F2A-A0C5-BC66950F2C48}" srcOrd="2" destOrd="0" presId="urn:microsoft.com/office/officeart/2005/8/layout/orgChart1"/>
    <dgm:cxn modelId="{4CFAFE4C-1650-452E-A93B-92C0FA968DA8}" type="presParOf" srcId="{2A9744F4-F039-4059-BB28-359897FED226}" destId="{74CEE100-099E-4969-9187-E55E10387BCA}" srcOrd="12" destOrd="0" presId="urn:microsoft.com/office/officeart/2005/8/layout/orgChart1"/>
    <dgm:cxn modelId="{0B719648-EBFA-41BD-AA2E-0A0920783613}" type="presParOf" srcId="{2A9744F4-F039-4059-BB28-359897FED226}" destId="{6C577C99-612A-4969-A535-E404FA901E3F}" srcOrd="13" destOrd="0" presId="urn:microsoft.com/office/officeart/2005/8/layout/orgChart1"/>
    <dgm:cxn modelId="{7E696787-F84A-4268-919B-219FD5A3FE18}" type="presParOf" srcId="{6C577C99-612A-4969-A535-E404FA901E3F}" destId="{7855CBF9-83E9-4F22-A634-4DA47A63A0C0}" srcOrd="0" destOrd="0" presId="urn:microsoft.com/office/officeart/2005/8/layout/orgChart1"/>
    <dgm:cxn modelId="{CC8071D0-5D8C-470C-B3DB-E76C01BEFC6A}" type="presParOf" srcId="{7855CBF9-83E9-4F22-A634-4DA47A63A0C0}" destId="{056EC17A-235E-474D-A5E3-0877603923A5}" srcOrd="0" destOrd="0" presId="urn:microsoft.com/office/officeart/2005/8/layout/orgChart1"/>
    <dgm:cxn modelId="{E790AD8A-D714-45DD-A583-D41C26136551}" type="presParOf" srcId="{7855CBF9-83E9-4F22-A634-4DA47A63A0C0}" destId="{B9F1D277-17C8-45C3-9435-CE27B03FBA3B}" srcOrd="1" destOrd="0" presId="urn:microsoft.com/office/officeart/2005/8/layout/orgChart1"/>
    <dgm:cxn modelId="{7100A9E2-28ED-4080-B537-E33A06DD4778}" type="presParOf" srcId="{6C577C99-612A-4969-A535-E404FA901E3F}" destId="{5E953054-5EDC-4D7D-84B1-99147933DA06}" srcOrd="1" destOrd="0" presId="urn:microsoft.com/office/officeart/2005/8/layout/orgChart1"/>
    <dgm:cxn modelId="{44F50A7C-9E3F-428E-8364-C8608537474F}" type="presParOf" srcId="{6C577C99-612A-4969-A535-E404FA901E3F}" destId="{C7337F5D-17FE-49C1-9C77-BC881A3A9DEE}" srcOrd="2" destOrd="0" presId="urn:microsoft.com/office/officeart/2005/8/layout/orgChart1"/>
    <dgm:cxn modelId="{BABFA29B-6824-4620-BEFE-18B87C8AA326}" type="presParOf" srcId="{2A9744F4-F039-4059-BB28-359897FED226}" destId="{CD337501-1C0E-4155-82D2-2F4D0FB0EB19}" srcOrd="14" destOrd="0" presId="urn:microsoft.com/office/officeart/2005/8/layout/orgChart1"/>
    <dgm:cxn modelId="{9BAA0000-2075-423B-B0E6-904D95E93AC3}" type="presParOf" srcId="{2A9744F4-F039-4059-BB28-359897FED226}" destId="{27FE4287-DC2E-4508-AD84-5AF45095AEC5}" srcOrd="15" destOrd="0" presId="urn:microsoft.com/office/officeart/2005/8/layout/orgChart1"/>
    <dgm:cxn modelId="{49842F08-CF10-4199-8CC2-BD20FC3A37A7}" type="presParOf" srcId="{27FE4287-DC2E-4508-AD84-5AF45095AEC5}" destId="{9A71B065-2CB7-4A82-91B5-4541C2FA984D}" srcOrd="0" destOrd="0" presId="urn:microsoft.com/office/officeart/2005/8/layout/orgChart1"/>
    <dgm:cxn modelId="{E9062F7D-2B13-4134-B3F3-F403184997B7}" type="presParOf" srcId="{9A71B065-2CB7-4A82-91B5-4541C2FA984D}" destId="{CEC4376A-135F-498D-85C4-89AFC09A188E}" srcOrd="0" destOrd="0" presId="urn:microsoft.com/office/officeart/2005/8/layout/orgChart1"/>
    <dgm:cxn modelId="{87880CDA-7F2F-44E6-844D-FEB9BD37AFF9}" type="presParOf" srcId="{9A71B065-2CB7-4A82-91B5-4541C2FA984D}" destId="{6B64D642-DDC0-474E-81C3-A756C9F4EFCC}" srcOrd="1" destOrd="0" presId="urn:microsoft.com/office/officeart/2005/8/layout/orgChart1"/>
    <dgm:cxn modelId="{6C1D9918-7C03-4CA4-AABA-A862152BF6D1}" type="presParOf" srcId="{27FE4287-DC2E-4508-AD84-5AF45095AEC5}" destId="{703B4D18-5BF1-4A17-B63D-0A399BE4C101}" srcOrd="1" destOrd="0" presId="urn:microsoft.com/office/officeart/2005/8/layout/orgChart1"/>
    <dgm:cxn modelId="{34AC80D1-07E3-4D93-A658-B8B103B38329}" type="presParOf" srcId="{27FE4287-DC2E-4508-AD84-5AF45095AEC5}" destId="{9767FDD0-025D-4434-93A8-BD3CD6BAF5C4}" srcOrd="2" destOrd="0" presId="urn:microsoft.com/office/officeart/2005/8/layout/orgChart1"/>
    <dgm:cxn modelId="{221C6C3A-0348-4D26-9927-C457F088802D}" type="presParOf" srcId="{FD19F718-7D7D-4A06-976F-B5264C53A3FE}" destId="{42B19C6A-2597-4451-BDF4-6C32379F8A35}" srcOrd="2" destOrd="0" presId="urn:microsoft.com/office/officeart/2005/8/layout/orgChart1"/>
    <dgm:cxn modelId="{B57A3536-AA85-49C9-853D-87ADAB20290C}" type="presParOf" srcId="{42B19C6A-2597-4451-BDF4-6C32379F8A35}" destId="{8C7F9ED2-8639-43EC-8F03-978A3B4B0F43}" srcOrd="0" destOrd="0" presId="urn:microsoft.com/office/officeart/2005/8/layout/orgChart1"/>
    <dgm:cxn modelId="{70715950-443F-4379-A5AC-12DA252D7ED5}" type="presParOf" srcId="{42B19C6A-2597-4451-BDF4-6C32379F8A35}" destId="{36529242-86A0-4CB5-A49F-01E16F54FC56}" srcOrd="1" destOrd="0" presId="urn:microsoft.com/office/officeart/2005/8/layout/orgChart1"/>
    <dgm:cxn modelId="{4B265EEC-1C1C-4217-9A5C-4F1B0BF435A5}" type="presParOf" srcId="{36529242-86A0-4CB5-A49F-01E16F54FC56}" destId="{030653DA-29FA-4280-97D8-1F91F8FA74B7}" srcOrd="0" destOrd="0" presId="urn:microsoft.com/office/officeart/2005/8/layout/orgChart1"/>
    <dgm:cxn modelId="{4F6CCBAC-5615-46EB-91E9-84A2727DEAE7}" type="presParOf" srcId="{030653DA-29FA-4280-97D8-1F91F8FA74B7}" destId="{6431BE44-66A2-4F97-B5A7-A15AB336738B}" srcOrd="0" destOrd="0" presId="urn:microsoft.com/office/officeart/2005/8/layout/orgChart1"/>
    <dgm:cxn modelId="{1E46B491-CB79-489C-A8BA-88680A435D9A}" type="presParOf" srcId="{030653DA-29FA-4280-97D8-1F91F8FA74B7}" destId="{DB2FEEF7-7428-4E9D-B92B-77CE7E4F37C9}" srcOrd="1" destOrd="0" presId="urn:microsoft.com/office/officeart/2005/8/layout/orgChart1"/>
    <dgm:cxn modelId="{52EEF01C-3726-4C09-94F2-2494F747717F}" type="presParOf" srcId="{36529242-86A0-4CB5-A49F-01E16F54FC56}" destId="{7C030BC4-7131-4051-9871-F7A79B9964FE}" srcOrd="1" destOrd="0" presId="urn:microsoft.com/office/officeart/2005/8/layout/orgChart1"/>
    <dgm:cxn modelId="{A67D2B51-CAD9-4482-BE69-0D206503540A}" type="presParOf" srcId="{36529242-86A0-4CB5-A49F-01E16F54FC56}" destId="{F5D9F59F-DF7A-4074-AEEF-B9D0191F1C20}" srcOrd="2" destOrd="0" presId="urn:microsoft.com/office/officeart/2005/8/layout/orgChart1"/>
    <dgm:cxn modelId="{9B201059-D6C4-4BB7-BFB2-4845AE40D9BE}" type="presParOf" srcId="{42B19C6A-2597-4451-BDF4-6C32379F8A35}" destId="{92065212-3F02-4A1F-A7A4-1349D48A97A7}" srcOrd="2" destOrd="0" presId="urn:microsoft.com/office/officeart/2005/8/layout/orgChart1"/>
    <dgm:cxn modelId="{DB25BC1D-7D60-4E49-9C31-8172988B073D}" type="presParOf" srcId="{42B19C6A-2597-4451-BDF4-6C32379F8A35}" destId="{F6376F4A-8E3E-47B0-B077-7157D339A9AA}" srcOrd="3" destOrd="0" presId="urn:microsoft.com/office/officeart/2005/8/layout/orgChart1"/>
    <dgm:cxn modelId="{FF6B07B4-4327-4395-B147-C2579D5524AC}" type="presParOf" srcId="{F6376F4A-8E3E-47B0-B077-7157D339A9AA}" destId="{43C38A17-1797-486E-87C1-42556F0E67A8}" srcOrd="0" destOrd="0" presId="urn:microsoft.com/office/officeart/2005/8/layout/orgChart1"/>
    <dgm:cxn modelId="{CF056CB9-7F78-4EF1-8331-E460252585AE}" type="presParOf" srcId="{43C38A17-1797-486E-87C1-42556F0E67A8}" destId="{B0C94C2E-BBDC-4ED1-BA27-240208B1D58A}" srcOrd="0" destOrd="0" presId="urn:microsoft.com/office/officeart/2005/8/layout/orgChart1"/>
    <dgm:cxn modelId="{79298864-D3D7-40EE-B6CD-7C3B20176A0A}" type="presParOf" srcId="{43C38A17-1797-486E-87C1-42556F0E67A8}" destId="{2F865F40-4697-47DC-ACD7-71A830F5BDCC}" srcOrd="1" destOrd="0" presId="urn:microsoft.com/office/officeart/2005/8/layout/orgChart1"/>
    <dgm:cxn modelId="{CCFE3718-3F42-4754-8974-9EFA2C518DBC}" type="presParOf" srcId="{F6376F4A-8E3E-47B0-B077-7157D339A9AA}" destId="{C2F98063-7EA5-46E1-9270-1DBCC0F00B46}" srcOrd="1" destOrd="0" presId="urn:microsoft.com/office/officeart/2005/8/layout/orgChart1"/>
    <dgm:cxn modelId="{1503D361-E636-4549-9A5E-03BB2D644392}" type="presParOf" srcId="{F6376F4A-8E3E-47B0-B077-7157D339A9AA}" destId="{D511A2CC-FC08-4FC4-AEA9-0AFB9B6F6251}" srcOrd="2" destOrd="0" presId="urn:microsoft.com/office/officeart/2005/8/layout/orgChart1"/>
    <dgm:cxn modelId="{809E6199-B3DA-4B60-AB98-FF97F900D2AD}" type="presParOf" srcId="{42B19C6A-2597-4451-BDF4-6C32379F8A35}" destId="{BAA92927-5DAE-422B-80C3-45164696A667}" srcOrd="4" destOrd="0" presId="urn:microsoft.com/office/officeart/2005/8/layout/orgChart1"/>
    <dgm:cxn modelId="{650A4A53-F030-4177-896C-27A745D51C98}" type="presParOf" srcId="{42B19C6A-2597-4451-BDF4-6C32379F8A35}" destId="{41E7E87E-8BCE-4220-A810-7E5EC69F9B85}" srcOrd="5" destOrd="0" presId="urn:microsoft.com/office/officeart/2005/8/layout/orgChart1"/>
    <dgm:cxn modelId="{71F0C10E-A8C1-475E-A668-CAD6150DEFCC}" type="presParOf" srcId="{41E7E87E-8BCE-4220-A810-7E5EC69F9B85}" destId="{DD41814E-DA06-4E8A-A946-82BF4E9BB126}" srcOrd="0" destOrd="0" presId="urn:microsoft.com/office/officeart/2005/8/layout/orgChart1"/>
    <dgm:cxn modelId="{9463E3E4-1849-49F0-91B9-35B2A6168A20}" type="presParOf" srcId="{DD41814E-DA06-4E8A-A946-82BF4E9BB126}" destId="{48FB365D-50CF-48DA-82C5-6A9FECEF6800}" srcOrd="0" destOrd="0" presId="urn:microsoft.com/office/officeart/2005/8/layout/orgChart1"/>
    <dgm:cxn modelId="{C4E7D602-4C8B-47A5-8E98-B94A0EDE61EC}" type="presParOf" srcId="{DD41814E-DA06-4E8A-A946-82BF4E9BB126}" destId="{2486BEF8-ABF3-4B3F-8CCE-8D96A91436E0}" srcOrd="1" destOrd="0" presId="urn:microsoft.com/office/officeart/2005/8/layout/orgChart1"/>
    <dgm:cxn modelId="{DD70450F-5128-4168-8138-61E98C213637}" type="presParOf" srcId="{41E7E87E-8BCE-4220-A810-7E5EC69F9B85}" destId="{B0DFEC55-0D37-4AC0-8C79-A84534B4A734}" srcOrd="1" destOrd="0" presId="urn:microsoft.com/office/officeart/2005/8/layout/orgChart1"/>
    <dgm:cxn modelId="{7C534496-2DE6-4913-A26D-863EE028D8DD}" type="presParOf" srcId="{41E7E87E-8BCE-4220-A810-7E5EC69F9B85}" destId="{C0B2059A-CB9C-41C5-B9DA-77203F11DF49}" srcOrd="2" destOrd="0" presId="urn:microsoft.com/office/officeart/2005/8/layout/orgChart1"/>
    <dgm:cxn modelId="{31891ACD-4841-4421-9E4C-769DA54EF032}" type="presParOf" srcId="{42B19C6A-2597-4451-BDF4-6C32379F8A35}" destId="{C7221767-22D3-4F6F-8CE5-655A34727527}" srcOrd="6" destOrd="0" presId="urn:microsoft.com/office/officeart/2005/8/layout/orgChart1"/>
    <dgm:cxn modelId="{3B41C1DD-2970-4438-9CEA-C7A9BAF8539D}" type="presParOf" srcId="{42B19C6A-2597-4451-BDF4-6C32379F8A35}" destId="{021649BF-89E5-4C57-9D41-91611E3E1D7F}" srcOrd="7" destOrd="0" presId="urn:microsoft.com/office/officeart/2005/8/layout/orgChart1"/>
    <dgm:cxn modelId="{BBD317BD-F29C-477F-AFF1-1D73E5B999C6}" type="presParOf" srcId="{021649BF-89E5-4C57-9D41-91611E3E1D7F}" destId="{2F99F32C-370B-43C2-935D-940D777FF056}" srcOrd="0" destOrd="0" presId="urn:microsoft.com/office/officeart/2005/8/layout/orgChart1"/>
    <dgm:cxn modelId="{711111D5-303D-474F-865F-A81738BCED6C}" type="presParOf" srcId="{2F99F32C-370B-43C2-935D-940D777FF056}" destId="{D5E5D21C-7938-4241-84C9-C36367378772}" srcOrd="0" destOrd="0" presId="urn:microsoft.com/office/officeart/2005/8/layout/orgChart1"/>
    <dgm:cxn modelId="{21605017-F90D-41A6-908A-9576EB046768}" type="presParOf" srcId="{2F99F32C-370B-43C2-935D-940D777FF056}" destId="{2B74D6E6-D6E4-463B-A67C-81588ECA1204}" srcOrd="1" destOrd="0" presId="urn:microsoft.com/office/officeart/2005/8/layout/orgChart1"/>
    <dgm:cxn modelId="{F117F10D-02C3-4971-B057-FCE5CEEA845C}" type="presParOf" srcId="{021649BF-89E5-4C57-9D41-91611E3E1D7F}" destId="{51071834-152B-4C2B-A79B-25D401263F8D}" srcOrd="1" destOrd="0" presId="urn:microsoft.com/office/officeart/2005/8/layout/orgChart1"/>
    <dgm:cxn modelId="{B5F96DCC-89C1-4374-AC1A-43A7488BA237}" type="presParOf" srcId="{021649BF-89E5-4C57-9D41-91611E3E1D7F}" destId="{13146CBA-DCDA-4A65-B96F-BB5829A7B0BB}" srcOrd="2" destOrd="0" presId="urn:microsoft.com/office/officeart/2005/8/layout/orgChart1"/>
    <dgm:cxn modelId="{393E33C8-6E3B-4A8A-8FC6-B9FBFCAF02F5}" type="presParOf" srcId="{42B19C6A-2597-4451-BDF4-6C32379F8A35}" destId="{67AC4446-F40D-47E9-98C3-5E22EE3B4331}" srcOrd="8" destOrd="0" presId="urn:microsoft.com/office/officeart/2005/8/layout/orgChart1"/>
    <dgm:cxn modelId="{AD0E6217-CA90-444C-AB73-AFE0410A59F6}" type="presParOf" srcId="{42B19C6A-2597-4451-BDF4-6C32379F8A35}" destId="{B1308166-30A0-4C66-8D2F-A56992624C5E}" srcOrd="9" destOrd="0" presId="urn:microsoft.com/office/officeart/2005/8/layout/orgChart1"/>
    <dgm:cxn modelId="{33DCC92D-6853-4666-9A10-8390DFBE76F5}" type="presParOf" srcId="{B1308166-30A0-4C66-8D2F-A56992624C5E}" destId="{7EEC8ED0-129D-4266-9EC6-C0917764BB71}" srcOrd="0" destOrd="0" presId="urn:microsoft.com/office/officeart/2005/8/layout/orgChart1"/>
    <dgm:cxn modelId="{25FC6CD2-644B-41F5-BB9E-63F30E9EC19E}" type="presParOf" srcId="{7EEC8ED0-129D-4266-9EC6-C0917764BB71}" destId="{96F9194D-D11A-4B30-BBB5-DC8FF99FAE9A}" srcOrd="0" destOrd="0" presId="urn:microsoft.com/office/officeart/2005/8/layout/orgChart1"/>
    <dgm:cxn modelId="{68563BE5-60B4-4AA8-AB21-0220AB097B68}" type="presParOf" srcId="{7EEC8ED0-129D-4266-9EC6-C0917764BB71}" destId="{E277AB8A-953A-4B51-8115-F40A39C54F49}" srcOrd="1" destOrd="0" presId="urn:microsoft.com/office/officeart/2005/8/layout/orgChart1"/>
    <dgm:cxn modelId="{01049880-DA27-47BE-AF2E-641C60A8BCED}" type="presParOf" srcId="{B1308166-30A0-4C66-8D2F-A56992624C5E}" destId="{7298B5E3-C03A-42E9-A9A2-8788D6BFB207}" srcOrd="1" destOrd="0" presId="urn:microsoft.com/office/officeart/2005/8/layout/orgChart1"/>
    <dgm:cxn modelId="{76DFF2A2-E20F-4B7A-9CFA-55C4C05FFF2D}" type="presParOf" srcId="{B1308166-30A0-4C66-8D2F-A56992624C5E}" destId="{67262D55-77AF-4F9B-8678-1B4D5C61A50E}" srcOrd="2" destOrd="0" presId="urn:microsoft.com/office/officeart/2005/8/layout/orgChart1"/>
    <dgm:cxn modelId="{D3FB173E-A5C8-47CD-98BA-1A7F077F6265}" type="presParOf" srcId="{42B19C6A-2597-4451-BDF4-6C32379F8A35}" destId="{844F58C3-FEC3-41A5-B458-D9319909F1E4}" srcOrd="10" destOrd="0" presId="urn:microsoft.com/office/officeart/2005/8/layout/orgChart1"/>
    <dgm:cxn modelId="{437D8394-A688-4518-8E48-6628A49C860F}" type="presParOf" srcId="{42B19C6A-2597-4451-BDF4-6C32379F8A35}" destId="{D8933941-51C4-4A24-B7A0-E2BE372D2E17}" srcOrd="11" destOrd="0" presId="urn:microsoft.com/office/officeart/2005/8/layout/orgChart1"/>
    <dgm:cxn modelId="{D7D103C5-7F18-40CB-A571-62404661F961}" type="presParOf" srcId="{D8933941-51C4-4A24-B7A0-E2BE372D2E17}" destId="{103A71E9-7E02-4BC5-85F9-E4ED9482F62B}" srcOrd="0" destOrd="0" presId="urn:microsoft.com/office/officeart/2005/8/layout/orgChart1"/>
    <dgm:cxn modelId="{F5CB7249-D259-43DB-B3FF-DDD52F573923}" type="presParOf" srcId="{103A71E9-7E02-4BC5-85F9-E4ED9482F62B}" destId="{3437FE09-00C2-4CDD-81F9-EDC4EAC787BA}" srcOrd="0" destOrd="0" presId="urn:microsoft.com/office/officeart/2005/8/layout/orgChart1"/>
    <dgm:cxn modelId="{491B85DA-8760-4352-9FA9-F753575C287C}" type="presParOf" srcId="{103A71E9-7E02-4BC5-85F9-E4ED9482F62B}" destId="{C41692A1-6D70-43E0-843A-0A8C316B8864}" srcOrd="1" destOrd="0" presId="urn:microsoft.com/office/officeart/2005/8/layout/orgChart1"/>
    <dgm:cxn modelId="{AD9F8A19-07DD-46B4-83F2-BF6E8608CA2A}" type="presParOf" srcId="{D8933941-51C4-4A24-B7A0-E2BE372D2E17}" destId="{BD766BB7-77DF-4260-B0E5-DDD58338F1E3}" srcOrd="1" destOrd="0" presId="urn:microsoft.com/office/officeart/2005/8/layout/orgChart1"/>
    <dgm:cxn modelId="{00A2900D-87A2-42D3-8D6F-25DA9FBEE623}" type="presParOf" srcId="{D8933941-51C4-4A24-B7A0-E2BE372D2E17}" destId="{72D0FF80-B730-432B-B84D-25245E54742E}" srcOrd="2" destOrd="0" presId="urn:microsoft.com/office/officeart/2005/8/layout/orgChart1"/>
    <dgm:cxn modelId="{500AC5F0-7A39-4894-A770-CCD96A4533FA}" type="presParOf" srcId="{EDABB154-4425-43A6-819D-1960655662D2}" destId="{C948CF79-9D30-45AB-930B-2B073608068C}" srcOrd="2" destOrd="0" presId="urn:microsoft.com/office/officeart/2005/8/layout/orgChart1"/>
    <dgm:cxn modelId="{E72C8CDA-3710-4B77-9510-EBDD11E07A16}" type="presParOf" srcId="{C948CF79-9D30-45AB-930B-2B073608068C}" destId="{F957E1C6-A5AF-4B09-822D-51C997C326EC}" srcOrd="0" destOrd="0" presId="urn:microsoft.com/office/officeart/2005/8/layout/orgChart1"/>
    <dgm:cxn modelId="{66C1D259-363B-4F0A-8A49-BF910B2349F6}" type="presParOf" srcId="{C948CF79-9D30-45AB-930B-2B073608068C}" destId="{982D499E-A970-4B37-BAA1-A037F763A0EE}" srcOrd="1" destOrd="0" presId="urn:microsoft.com/office/officeart/2005/8/layout/orgChart1"/>
    <dgm:cxn modelId="{486B44DD-8A42-4CC0-A359-5EE1878235F4}" type="presParOf" srcId="{982D499E-A970-4B37-BAA1-A037F763A0EE}" destId="{ECC1B885-369D-47DF-837F-39E8069117C5}" srcOrd="0" destOrd="0" presId="urn:microsoft.com/office/officeart/2005/8/layout/orgChart1"/>
    <dgm:cxn modelId="{83A49AE1-7EAE-4701-B503-983B88E38ABF}" type="presParOf" srcId="{ECC1B885-369D-47DF-837F-39E8069117C5}" destId="{B9FEC324-2BCF-4458-B934-DF073F8C2A54}" srcOrd="0" destOrd="0" presId="urn:microsoft.com/office/officeart/2005/8/layout/orgChart1"/>
    <dgm:cxn modelId="{C67CBE35-C74D-4D7A-99FD-823DC3CE8327}" type="presParOf" srcId="{ECC1B885-369D-47DF-837F-39E8069117C5}" destId="{BDC9B913-9154-4AFA-BDAB-6A01AC9021E8}" srcOrd="1" destOrd="0" presId="urn:microsoft.com/office/officeart/2005/8/layout/orgChart1"/>
    <dgm:cxn modelId="{850378BA-A289-45D7-9ACD-E4A2FC6A1AF2}" type="presParOf" srcId="{982D499E-A970-4B37-BAA1-A037F763A0EE}" destId="{0FDEFBB2-E238-426C-9A19-D5702ECDE46E}" srcOrd="1" destOrd="0" presId="urn:microsoft.com/office/officeart/2005/8/layout/orgChart1"/>
    <dgm:cxn modelId="{15F2672C-BFBE-4703-AA43-37A175875E89}" type="presParOf" srcId="{982D499E-A970-4B37-BAA1-A037F763A0EE}" destId="{CA84FD4E-9FE8-4BC6-998C-CF7AA60B5DA2}" srcOrd="2" destOrd="0" presId="urn:microsoft.com/office/officeart/2005/8/layout/orgChart1"/>
    <dgm:cxn modelId="{2476105A-DC07-447E-B668-19989A013976}" type="presParOf" srcId="{C948CF79-9D30-45AB-930B-2B073608068C}" destId="{380E7397-C9A9-4F2E-AA55-051679D2B6BB}" srcOrd="2" destOrd="0" presId="urn:microsoft.com/office/officeart/2005/8/layout/orgChart1"/>
    <dgm:cxn modelId="{97589965-0BB4-4FFD-9CE3-EB5B15514B3C}" type="presParOf" srcId="{C948CF79-9D30-45AB-930B-2B073608068C}" destId="{5C74DEB1-9D32-4EF4-ADEC-15A3F6067A1A}" srcOrd="3" destOrd="0" presId="urn:microsoft.com/office/officeart/2005/8/layout/orgChart1"/>
    <dgm:cxn modelId="{99864BD7-A76E-4CDF-A6F9-D0A910BFD296}" type="presParOf" srcId="{5C74DEB1-9D32-4EF4-ADEC-15A3F6067A1A}" destId="{3861F5F2-7AB9-4220-9905-EC314777A3DC}" srcOrd="0" destOrd="0" presId="urn:microsoft.com/office/officeart/2005/8/layout/orgChart1"/>
    <dgm:cxn modelId="{E097A97A-8494-43A0-8B03-553153DBA2CC}" type="presParOf" srcId="{3861F5F2-7AB9-4220-9905-EC314777A3DC}" destId="{6001836B-91CD-420D-A773-91ADF381A19E}" srcOrd="0" destOrd="0" presId="urn:microsoft.com/office/officeart/2005/8/layout/orgChart1"/>
    <dgm:cxn modelId="{FD52EFB3-8B39-4CB3-9624-41936B44AA39}" type="presParOf" srcId="{3861F5F2-7AB9-4220-9905-EC314777A3DC}" destId="{3D12CAB9-B95A-482F-B200-2CC8A069F9DE}" srcOrd="1" destOrd="0" presId="urn:microsoft.com/office/officeart/2005/8/layout/orgChart1"/>
    <dgm:cxn modelId="{9431EE5D-BBEF-4121-99E0-7C6D72C2CA53}" type="presParOf" srcId="{5C74DEB1-9D32-4EF4-ADEC-15A3F6067A1A}" destId="{FBFB5352-7271-450B-AFBF-0FC256631985}" srcOrd="1" destOrd="0" presId="urn:microsoft.com/office/officeart/2005/8/layout/orgChart1"/>
    <dgm:cxn modelId="{3262DFEF-D847-400C-AC75-03929BAE20F5}" type="presParOf" srcId="{5C74DEB1-9D32-4EF4-ADEC-15A3F6067A1A}" destId="{47B9260C-7341-483E-8CDE-07E0F00BC884}" srcOrd="2" destOrd="0" presId="urn:microsoft.com/office/officeart/2005/8/layout/orgChart1"/>
    <dgm:cxn modelId="{995B2DFB-23B4-4823-917E-2C457E83B472}" type="presParOf" srcId="{C948CF79-9D30-45AB-930B-2B073608068C}" destId="{654322D2-E66F-4A83-9258-8E8504E18EAE}" srcOrd="4" destOrd="0" presId="urn:microsoft.com/office/officeart/2005/8/layout/orgChart1"/>
    <dgm:cxn modelId="{91D837D7-9487-4A03-BE20-19DBDC6EC416}" type="presParOf" srcId="{C948CF79-9D30-45AB-930B-2B073608068C}" destId="{80D51449-477F-4F85-88E6-771A3AA82067}" srcOrd="5" destOrd="0" presId="urn:microsoft.com/office/officeart/2005/8/layout/orgChart1"/>
    <dgm:cxn modelId="{3E07FE41-1483-45AE-ACDB-0021DD7649AA}" type="presParOf" srcId="{80D51449-477F-4F85-88E6-771A3AA82067}" destId="{618D3493-89CA-462F-B5B0-4F9CB37C2940}" srcOrd="0" destOrd="0" presId="urn:microsoft.com/office/officeart/2005/8/layout/orgChart1"/>
    <dgm:cxn modelId="{4BE707F4-4963-4B80-A823-C2323AA89426}" type="presParOf" srcId="{618D3493-89CA-462F-B5B0-4F9CB37C2940}" destId="{57C3C534-5FA3-46A8-A6AA-9C10E9AB10E2}" srcOrd="0" destOrd="0" presId="urn:microsoft.com/office/officeart/2005/8/layout/orgChart1"/>
    <dgm:cxn modelId="{0CFC7326-B01C-4CF3-90D2-2A7B28147020}" type="presParOf" srcId="{618D3493-89CA-462F-B5B0-4F9CB37C2940}" destId="{F4A5A63D-9B08-4B9E-9CA2-F810BD9A3C55}" srcOrd="1" destOrd="0" presId="urn:microsoft.com/office/officeart/2005/8/layout/orgChart1"/>
    <dgm:cxn modelId="{EEEAF246-EB0C-46F2-9E71-F759E3C92928}" type="presParOf" srcId="{80D51449-477F-4F85-88E6-771A3AA82067}" destId="{651C03D5-09C8-45CD-8CAF-4AC27904FE10}" srcOrd="1" destOrd="0" presId="urn:microsoft.com/office/officeart/2005/8/layout/orgChart1"/>
    <dgm:cxn modelId="{C8785C5A-ECDA-40FD-8504-560D436928AA}" type="presParOf" srcId="{80D51449-477F-4F85-88E6-771A3AA82067}" destId="{0A5A6009-0C7B-47DC-9B61-5EDABE6A0B1E}" srcOrd="2" destOrd="0" presId="urn:microsoft.com/office/officeart/2005/8/layout/orgChart1"/>
    <dgm:cxn modelId="{B6283DA8-4FB3-459A-8EBD-A661AFB03D37}" type="presParOf" srcId="{C948CF79-9D30-45AB-930B-2B073608068C}" destId="{D1044B02-B78A-43C5-BF0E-797D7A9E3DDA}" srcOrd="6" destOrd="0" presId="urn:microsoft.com/office/officeart/2005/8/layout/orgChart1"/>
    <dgm:cxn modelId="{4AE24AF2-A956-45C8-9C9B-C0DE67F2199B}" type="presParOf" srcId="{C948CF79-9D30-45AB-930B-2B073608068C}" destId="{BE325B32-17DF-4F5D-824D-B8E5265E9261}" srcOrd="7" destOrd="0" presId="urn:microsoft.com/office/officeart/2005/8/layout/orgChart1"/>
    <dgm:cxn modelId="{81C2E787-FA11-4693-8EAE-DC4ADF55D69E}" type="presParOf" srcId="{BE325B32-17DF-4F5D-824D-B8E5265E9261}" destId="{23507CF2-79A0-455F-B482-7AFF3728A77E}" srcOrd="0" destOrd="0" presId="urn:microsoft.com/office/officeart/2005/8/layout/orgChart1"/>
    <dgm:cxn modelId="{EE82C18E-8394-47B3-973D-604A16FBA75A}" type="presParOf" srcId="{23507CF2-79A0-455F-B482-7AFF3728A77E}" destId="{0F88F6E4-A7B8-42BC-BC3D-280C42698694}" srcOrd="0" destOrd="0" presId="urn:microsoft.com/office/officeart/2005/8/layout/orgChart1"/>
    <dgm:cxn modelId="{ECE4D051-AB94-4E3A-BD77-692E0C4F0709}" type="presParOf" srcId="{23507CF2-79A0-455F-B482-7AFF3728A77E}" destId="{92B70306-9DFC-4D8D-8A43-65747E8C7A15}" srcOrd="1" destOrd="0" presId="urn:microsoft.com/office/officeart/2005/8/layout/orgChart1"/>
    <dgm:cxn modelId="{DA91932A-11CE-4242-AA75-379D56B9E6C9}" type="presParOf" srcId="{BE325B32-17DF-4F5D-824D-B8E5265E9261}" destId="{0D32EB10-F26A-461D-B20E-C53DD3F16DFB}" srcOrd="1" destOrd="0" presId="urn:microsoft.com/office/officeart/2005/8/layout/orgChart1"/>
    <dgm:cxn modelId="{AB0E153D-D0FB-4D0D-8290-3ED4C02CF72B}" type="presParOf" srcId="{BE325B32-17DF-4F5D-824D-B8E5265E9261}" destId="{4DAD9727-6B62-4AFC-9A2E-02B79656A553}" srcOrd="2" destOrd="0" presId="urn:microsoft.com/office/officeart/2005/8/layout/orgChart1"/>
    <dgm:cxn modelId="{D7CB0884-70EC-4AF7-8CB6-01BCB44A42DE}" type="presParOf" srcId="{C948CF79-9D30-45AB-930B-2B073608068C}" destId="{60DCAC1E-3DBE-44FC-9001-4FB60972C449}" srcOrd="8" destOrd="0" presId="urn:microsoft.com/office/officeart/2005/8/layout/orgChart1"/>
    <dgm:cxn modelId="{1604D742-C9A4-4436-900E-9E302F7C72AF}" type="presParOf" srcId="{C948CF79-9D30-45AB-930B-2B073608068C}" destId="{EC30B627-764E-43E7-B0A2-EE74701E8F3E}" srcOrd="9" destOrd="0" presId="urn:microsoft.com/office/officeart/2005/8/layout/orgChart1"/>
    <dgm:cxn modelId="{C0B68C89-A318-475A-8632-F4212EF5E05C}" type="presParOf" srcId="{EC30B627-764E-43E7-B0A2-EE74701E8F3E}" destId="{CCB9F255-92E3-421C-AE49-8C56154741AA}" srcOrd="0" destOrd="0" presId="urn:microsoft.com/office/officeart/2005/8/layout/orgChart1"/>
    <dgm:cxn modelId="{50C8EEF1-E65B-444C-8100-029796A2346B}" type="presParOf" srcId="{CCB9F255-92E3-421C-AE49-8C56154741AA}" destId="{803EBBB4-9126-468D-9469-D41AA640C392}" srcOrd="0" destOrd="0" presId="urn:microsoft.com/office/officeart/2005/8/layout/orgChart1"/>
    <dgm:cxn modelId="{1309981D-4C2E-4119-8036-B3265A730218}" type="presParOf" srcId="{CCB9F255-92E3-421C-AE49-8C56154741AA}" destId="{AA15F2AD-84FA-4176-882F-A1066AE43A73}" srcOrd="1" destOrd="0" presId="urn:microsoft.com/office/officeart/2005/8/layout/orgChart1"/>
    <dgm:cxn modelId="{2C354E61-992B-4DAB-A49A-1259988B7AFB}" type="presParOf" srcId="{EC30B627-764E-43E7-B0A2-EE74701E8F3E}" destId="{808F48FF-8A63-4533-B5F1-4BDA6ABEE467}" srcOrd="1" destOrd="0" presId="urn:microsoft.com/office/officeart/2005/8/layout/orgChart1"/>
    <dgm:cxn modelId="{0D4F7978-6640-4D89-8B90-86F27713E3B0}" type="presParOf" srcId="{EC30B627-764E-43E7-B0A2-EE74701E8F3E}" destId="{66F83AE3-A75E-412D-800D-756F010DBCFC}" srcOrd="2" destOrd="0" presId="urn:microsoft.com/office/officeart/2005/8/layout/orgChart1"/>
    <dgm:cxn modelId="{63C85846-4791-42E3-AC64-F97BA592FD50}" type="presParOf" srcId="{C948CF79-9D30-45AB-930B-2B073608068C}" destId="{9F9D42AE-8C87-4713-BA6C-F7C195731F64}" srcOrd="10" destOrd="0" presId="urn:microsoft.com/office/officeart/2005/8/layout/orgChart1"/>
    <dgm:cxn modelId="{BEED4BEA-24E5-40BC-91D8-CFF26829AD7C}" type="presParOf" srcId="{C948CF79-9D30-45AB-930B-2B073608068C}" destId="{0997DF6E-EEF1-44A1-8337-0CBDE6C6BCAC}" srcOrd="11" destOrd="0" presId="urn:microsoft.com/office/officeart/2005/8/layout/orgChart1"/>
    <dgm:cxn modelId="{359C5408-C6E4-4769-8891-DAB28A7A8E1A}" type="presParOf" srcId="{0997DF6E-EEF1-44A1-8337-0CBDE6C6BCAC}" destId="{67282AE3-13C4-4B5D-8112-1037D5FB79B9}" srcOrd="0" destOrd="0" presId="urn:microsoft.com/office/officeart/2005/8/layout/orgChart1"/>
    <dgm:cxn modelId="{CADC939B-B7C6-48F0-A42A-EFF072EA18B2}" type="presParOf" srcId="{67282AE3-13C4-4B5D-8112-1037D5FB79B9}" destId="{0B84767E-5544-4765-81A4-6BED8598DB45}" srcOrd="0" destOrd="0" presId="urn:microsoft.com/office/officeart/2005/8/layout/orgChart1"/>
    <dgm:cxn modelId="{89E633D3-A4E5-449F-801E-9B82F80DC030}" type="presParOf" srcId="{67282AE3-13C4-4B5D-8112-1037D5FB79B9}" destId="{428964FA-7C85-4FA4-94BA-5411B5F688D6}" srcOrd="1" destOrd="0" presId="urn:microsoft.com/office/officeart/2005/8/layout/orgChart1"/>
    <dgm:cxn modelId="{FF446294-7D8D-4052-A41D-75B66D3B1E6F}" type="presParOf" srcId="{0997DF6E-EEF1-44A1-8337-0CBDE6C6BCAC}" destId="{1C6BEBF5-13D0-414B-85E4-956F35F666C1}" srcOrd="1" destOrd="0" presId="urn:microsoft.com/office/officeart/2005/8/layout/orgChart1"/>
    <dgm:cxn modelId="{163A5E52-048A-435B-B689-5230E56F741D}" type="presParOf" srcId="{0997DF6E-EEF1-44A1-8337-0CBDE6C6BCAC}" destId="{32FB4A1E-F5F0-484C-9952-78A12612C200}" srcOrd="2" destOrd="0" presId="urn:microsoft.com/office/officeart/2005/8/layout/orgChart1"/>
    <dgm:cxn modelId="{067D7FC2-E96D-4845-9631-8BA0241314BA}" type="presParOf" srcId="{C948CF79-9D30-45AB-930B-2B073608068C}" destId="{C001B008-5C79-4331-9279-E6B3516B411B}" srcOrd="12" destOrd="0" presId="urn:microsoft.com/office/officeart/2005/8/layout/orgChart1"/>
    <dgm:cxn modelId="{52ACAF8D-A6B9-4652-B73C-3A2F2919667D}" type="presParOf" srcId="{C948CF79-9D30-45AB-930B-2B073608068C}" destId="{C8964455-E0A4-43E0-8377-BEB75B2A0A22}" srcOrd="13" destOrd="0" presId="urn:microsoft.com/office/officeart/2005/8/layout/orgChart1"/>
    <dgm:cxn modelId="{54E4752D-0C3C-487C-BCED-A72A8C52B6FA}" type="presParOf" srcId="{C8964455-E0A4-43E0-8377-BEB75B2A0A22}" destId="{B510C1CD-6B45-4391-9E06-82DE395A49FD}" srcOrd="0" destOrd="0" presId="urn:microsoft.com/office/officeart/2005/8/layout/orgChart1"/>
    <dgm:cxn modelId="{497E6349-F9C8-44E4-AD16-DD4D287B2018}" type="presParOf" srcId="{B510C1CD-6B45-4391-9E06-82DE395A49FD}" destId="{8509001D-B5B8-4093-A6F4-B8417022A8E1}" srcOrd="0" destOrd="0" presId="urn:microsoft.com/office/officeart/2005/8/layout/orgChart1"/>
    <dgm:cxn modelId="{F4C63776-4BD4-4B4C-8BBC-E963D8B9495D}" type="presParOf" srcId="{B510C1CD-6B45-4391-9E06-82DE395A49FD}" destId="{51E2A762-3684-4119-9303-1847E3593706}" srcOrd="1" destOrd="0" presId="urn:microsoft.com/office/officeart/2005/8/layout/orgChart1"/>
    <dgm:cxn modelId="{84C68993-E9D6-4D28-9D6C-711D99CED5EE}" type="presParOf" srcId="{C8964455-E0A4-43E0-8377-BEB75B2A0A22}" destId="{3D4A77A9-3ECA-441A-89BE-A34038161CE0}" srcOrd="1" destOrd="0" presId="urn:microsoft.com/office/officeart/2005/8/layout/orgChart1"/>
    <dgm:cxn modelId="{F68F655F-7019-4D1D-A97C-F74CAE7850C8}" type="presParOf" srcId="{C8964455-E0A4-43E0-8377-BEB75B2A0A22}" destId="{2797E8DC-CC10-4043-9E1B-83FB314DE09F}" srcOrd="2" destOrd="0" presId="urn:microsoft.com/office/officeart/2005/8/layout/orgChart1"/>
    <dgm:cxn modelId="{B3397CA0-8278-433D-8511-F769EF820611}" type="presParOf" srcId="{C948CF79-9D30-45AB-930B-2B073608068C}" destId="{DF4E14CB-2B94-4A0C-AA7B-E8F6DFBCB519}" srcOrd="14" destOrd="0" presId="urn:microsoft.com/office/officeart/2005/8/layout/orgChart1"/>
    <dgm:cxn modelId="{919E0AD2-44FA-4D16-9BE9-2B00368D6C0C}" type="presParOf" srcId="{C948CF79-9D30-45AB-930B-2B073608068C}" destId="{6F844CE0-66C3-489B-A3EB-01D677C499BA}" srcOrd="15" destOrd="0" presId="urn:microsoft.com/office/officeart/2005/8/layout/orgChart1"/>
    <dgm:cxn modelId="{848DF339-B51C-454E-8D74-D6996C1E7B3D}" type="presParOf" srcId="{6F844CE0-66C3-489B-A3EB-01D677C499BA}" destId="{DDDAFCD8-7CFB-4070-A95A-A9D4503ADFC2}" srcOrd="0" destOrd="0" presId="urn:microsoft.com/office/officeart/2005/8/layout/orgChart1"/>
    <dgm:cxn modelId="{09E9266B-7821-4C37-83C6-625F4B461F9E}" type="presParOf" srcId="{DDDAFCD8-7CFB-4070-A95A-A9D4503ADFC2}" destId="{2080EEE8-126C-4709-8DDD-98FD67B9E8F6}" srcOrd="0" destOrd="0" presId="urn:microsoft.com/office/officeart/2005/8/layout/orgChart1"/>
    <dgm:cxn modelId="{2E4E6E1D-C699-4258-9551-9D54EC6C78DF}" type="presParOf" srcId="{DDDAFCD8-7CFB-4070-A95A-A9D4503ADFC2}" destId="{C1ECFCCC-FFE3-4D4B-AE9D-51A132F861AD}" srcOrd="1" destOrd="0" presId="urn:microsoft.com/office/officeart/2005/8/layout/orgChart1"/>
    <dgm:cxn modelId="{270AD4ED-FD4B-421C-9D1F-ADDDA9297E63}" type="presParOf" srcId="{6F844CE0-66C3-489B-A3EB-01D677C499BA}" destId="{F658A3C0-54F6-44B8-BFC0-2912CE001475}" srcOrd="1" destOrd="0" presId="urn:microsoft.com/office/officeart/2005/8/layout/orgChart1"/>
    <dgm:cxn modelId="{B267CB4F-E08C-453C-A665-D922AB455C53}" type="presParOf" srcId="{6F844CE0-66C3-489B-A3EB-01D677C499BA}" destId="{ED82B25F-D193-40F4-972B-587DB6A0B441}" srcOrd="2" destOrd="0" presId="urn:microsoft.com/office/officeart/2005/8/layout/orgChart1"/>
    <dgm:cxn modelId="{27718B39-4A77-4FEC-B428-F6F0525D3F52}" type="presParOf" srcId="{C948CF79-9D30-45AB-930B-2B073608068C}" destId="{68711225-2538-4113-98AA-F4EFD42CEC65}" srcOrd="16" destOrd="0" presId="urn:microsoft.com/office/officeart/2005/8/layout/orgChart1"/>
    <dgm:cxn modelId="{E5DBCC1B-CD3D-4341-9529-9AC5FEAAB75A}" type="presParOf" srcId="{C948CF79-9D30-45AB-930B-2B073608068C}" destId="{75B6F2E0-24F1-45ED-BDFD-D54A4A6CC64A}" srcOrd="17" destOrd="0" presId="urn:microsoft.com/office/officeart/2005/8/layout/orgChart1"/>
    <dgm:cxn modelId="{B09F5392-597A-4756-BE5F-81411EF24CA4}" type="presParOf" srcId="{75B6F2E0-24F1-45ED-BDFD-D54A4A6CC64A}" destId="{44C432AE-7512-416B-BBD3-FF4325B2A559}" srcOrd="0" destOrd="0" presId="urn:microsoft.com/office/officeart/2005/8/layout/orgChart1"/>
    <dgm:cxn modelId="{9A9A53CC-8E1C-4D45-9390-469F3041229F}" type="presParOf" srcId="{44C432AE-7512-416B-BBD3-FF4325B2A559}" destId="{BD96DB73-F1AC-4374-9084-03C5BCF8822A}" srcOrd="0" destOrd="0" presId="urn:microsoft.com/office/officeart/2005/8/layout/orgChart1"/>
    <dgm:cxn modelId="{6C8C113B-0CDD-429D-981F-2AB7F923B1B5}" type="presParOf" srcId="{44C432AE-7512-416B-BBD3-FF4325B2A559}" destId="{F55F3DFA-736B-4C4F-8266-5979D832197A}" srcOrd="1" destOrd="0" presId="urn:microsoft.com/office/officeart/2005/8/layout/orgChart1"/>
    <dgm:cxn modelId="{345074E8-7E6A-4338-9DD3-CD35A2E99026}" type="presParOf" srcId="{75B6F2E0-24F1-45ED-BDFD-D54A4A6CC64A}" destId="{81A2A54D-2F27-446A-827F-0F626A8FFF81}" srcOrd="1" destOrd="0" presId="urn:microsoft.com/office/officeart/2005/8/layout/orgChart1"/>
    <dgm:cxn modelId="{AE95F987-61E6-45A6-8CE7-B9B901CF58C0}" type="presParOf" srcId="{75B6F2E0-24F1-45ED-BDFD-D54A4A6CC64A}" destId="{ADC71157-5B1B-48DE-8ECD-B290A6979678}"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711225-2538-4113-98AA-F4EFD42CEC65}">
      <dsp:nvSpPr>
        <dsp:cNvPr id="0" name=""/>
        <dsp:cNvSpPr/>
      </dsp:nvSpPr>
      <dsp:spPr>
        <a:xfrm>
          <a:off x="4335462" y="253024"/>
          <a:ext cx="665842" cy="1659909"/>
        </a:xfrm>
        <a:custGeom>
          <a:avLst/>
          <a:gdLst/>
          <a:ahLst/>
          <a:cxnLst/>
          <a:rect l="0" t="0" r="0" b="0"/>
          <a:pathLst>
            <a:path>
              <a:moveTo>
                <a:pt x="0" y="0"/>
              </a:moveTo>
              <a:lnTo>
                <a:pt x="0" y="1659909"/>
              </a:lnTo>
              <a:lnTo>
                <a:pt x="665842" y="1659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F4E14CB-2B94-4A0C-AA7B-E8F6DFBCB519}">
      <dsp:nvSpPr>
        <dsp:cNvPr id="0" name=""/>
        <dsp:cNvSpPr/>
      </dsp:nvSpPr>
      <dsp:spPr>
        <a:xfrm>
          <a:off x="4237298" y="253024"/>
          <a:ext cx="91440" cy="1293606"/>
        </a:xfrm>
        <a:custGeom>
          <a:avLst/>
          <a:gdLst/>
          <a:ahLst/>
          <a:cxnLst/>
          <a:rect l="0" t="0" r="0" b="0"/>
          <a:pathLst>
            <a:path>
              <a:moveTo>
                <a:pt x="98163" y="0"/>
              </a:moveTo>
              <a:lnTo>
                <a:pt x="98163" y="1293606"/>
              </a:lnTo>
              <a:lnTo>
                <a:pt x="45720" y="129360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01B008-5C79-4331-9279-E6B3516B411B}">
      <dsp:nvSpPr>
        <dsp:cNvPr id="0" name=""/>
        <dsp:cNvSpPr/>
      </dsp:nvSpPr>
      <dsp:spPr>
        <a:xfrm>
          <a:off x="4289742" y="253024"/>
          <a:ext cx="91440" cy="1293606"/>
        </a:xfrm>
        <a:custGeom>
          <a:avLst/>
          <a:gdLst/>
          <a:ahLst/>
          <a:cxnLst/>
          <a:rect l="0" t="0" r="0" b="0"/>
          <a:pathLst>
            <a:path>
              <a:moveTo>
                <a:pt x="45720" y="0"/>
              </a:moveTo>
              <a:lnTo>
                <a:pt x="45720" y="1293606"/>
              </a:lnTo>
              <a:lnTo>
                <a:pt x="98163" y="129360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9D42AE-8C87-4713-BA6C-F7C195731F64}">
      <dsp:nvSpPr>
        <dsp:cNvPr id="0" name=""/>
        <dsp:cNvSpPr/>
      </dsp:nvSpPr>
      <dsp:spPr>
        <a:xfrm>
          <a:off x="4237298" y="253024"/>
          <a:ext cx="91440" cy="938988"/>
        </a:xfrm>
        <a:custGeom>
          <a:avLst/>
          <a:gdLst/>
          <a:ahLst/>
          <a:cxnLst/>
          <a:rect l="0" t="0" r="0" b="0"/>
          <a:pathLst>
            <a:path>
              <a:moveTo>
                <a:pt x="98163" y="0"/>
              </a:moveTo>
              <a:lnTo>
                <a:pt x="98163" y="938988"/>
              </a:lnTo>
              <a:lnTo>
                <a:pt x="45720" y="93898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0DCAC1E-3DBE-44FC-9001-4FB60972C449}">
      <dsp:nvSpPr>
        <dsp:cNvPr id="0" name=""/>
        <dsp:cNvSpPr/>
      </dsp:nvSpPr>
      <dsp:spPr>
        <a:xfrm>
          <a:off x="4289742" y="253024"/>
          <a:ext cx="91440" cy="938988"/>
        </a:xfrm>
        <a:custGeom>
          <a:avLst/>
          <a:gdLst/>
          <a:ahLst/>
          <a:cxnLst/>
          <a:rect l="0" t="0" r="0" b="0"/>
          <a:pathLst>
            <a:path>
              <a:moveTo>
                <a:pt x="45720" y="0"/>
              </a:moveTo>
              <a:lnTo>
                <a:pt x="45720" y="938988"/>
              </a:lnTo>
              <a:lnTo>
                <a:pt x="98163" y="93898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044B02-B78A-43C5-BF0E-797D7A9E3DDA}">
      <dsp:nvSpPr>
        <dsp:cNvPr id="0" name=""/>
        <dsp:cNvSpPr/>
      </dsp:nvSpPr>
      <dsp:spPr>
        <a:xfrm>
          <a:off x="4237298" y="253024"/>
          <a:ext cx="91440" cy="584370"/>
        </a:xfrm>
        <a:custGeom>
          <a:avLst/>
          <a:gdLst/>
          <a:ahLst/>
          <a:cxnLst/>
          <a:rect l="0" t="0" r="0" b="0"/>
          <a:pathLst>
            <a:path>
              <a:moveTo>
                <a:pt x="98163" y="0"/>
              </a:moveTo>
              <a:lnTo>
                <a:pt x="98163" y="584370"/>
              </a:lnTo>
              <a:lnTo>
                <a:pt x="45720" y="58437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4322D2-E66F-4A83-9258-8E8504E18EAE}">
      <dsp:nvSpPr>
        <dsp:cNvPr id="0" name=""/>
        <dsp:cNvSpPr/>
      </dsp:nvSpPr>
      <dsp:spPr>
        <a:xfrm>
          <a:off x="4289742" y="253024"/>
          <a:ext cx="91440" cy="584370"/>
        </a:xfrm>
        <a:custGeom>
          <a:avLst/>
          <a:gdLst/>
          <a:ahLst/>
          <a:cxnLst/>
          <a:rect l="0" t="0" r="0" b="0"/>
          <a:pathLst>
            <a:path>
              <a:moveTo>
                <a:pt x="45720" y="0"/>
              </a:moveTo>
              <a:lnTo>
                <a:pt x="45720" y="584370"/>
              </a:lnTo>
              <a:lnTo>
                <a:pt x="98163" y="58437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0E7397-C9A9-4F2E-AA55-051679D2B6BB}">
      <dsp:nvSpPr>
        <dsp:cNvPr id="0" name=""/>
        <dsp:cNvSpPr/>
      </dsp:nvSpPr>
      <dsp:spPr>
        <a:xfrm>
          <a:off x="4237298" y="253024"/>
          <a:ext cx="91440" cy="229752"/>
        </a:xfrm>
        <a:custGeom>
          <a:avLst/>
          <a:gdLst/>
          <a:ahLst/>
          <a:cxnLst/>
          <a:rect l="0" t="0" r="0" b="0"/>
          <a:pathLst>
            <a:path>
              <a:moveTo>
                <a:pt x="98163" y="0"/>
              </a:moveTo>
              <a:lnTo>
                <a:pt x="98163" y="229752"/>
              </a:lnTo>
              <a:lnTo>
                <a:pt x="45720" y="22975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957E1C6-A5AF-4B09-822D-51C997C326EC}">
      <dsp:nvSpPr>
        <dsp:cNvPr id="0" name=""/>
        <dsp:cNvSpPr/>
      </dsp:nvSpPr>
      <dsp:spPr>
        <a:xfrm>
          <a:off x="4289742" y="253024"/>
          <a:ext cx="91440" cy="229752"/>
        </a:xfrm>
        <a:custGeom>
          <a:avLst/>
          <a:gdLst/>
          <a:ahLst/>
          <a:cxnLst/>
          <a:rect l="0" t="0" r="0" b="0"/>
          <a:pathLst>
            <a:path>
              <a:moveTo>
                <a:pt x="45720" y="0"/>
              </a:moveTo>
              <a:lnTo>
                <a:pt x="45720" y="229752"/>
              </a:lnTo>
              <a:lnTo>
                <a:pt x="98163" y="22975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4F58C3-FEC3-41A5-B458-D9319909F1E4}">
      <dsp:nvSpPr>
        <dsp:cNvPr id="0" name=""/>
        <dsp:cNvSpPr/>
      </dsp:nvSpPr>
      <dsp:spPr>
        <a:xfrm>
          <a:off x="4237298" y="2380732"/>
          <a:ext cx="91440" cy="938988"/>
        </a:xfrm>
        <a:custGeom>
          <a:avLst/>
          <a:gdLst/>
          <a:ahLst/>
          <a:cxnLst/>
          <a:rect l="0" t="0" r="0" b="0"/>
          <a:pathLst>
            <a:path>
              <a:moveTo>
                <a:pt x="98163" y="0"/>
              </a:moveTo>
              <a:lnTo>
                <a:pt x="98163" y="938988"/>
              </a:lnTo>
              <a:lnTo>
                <a:pt x="45720" y="93898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AC4446-F40D-47E9-98C3-5E22EE3B4331}">
      <dsp:nvSpPr>
        <dsp:cNvPr id="0" name=""/>
        <dsp:cNvSpPr/>
      </dsp:nvSpPr>
      <dsp:spPr>
        <a:xfrm>
          <a:off x="4289742" y="2380732"/>
          <a:ext cx="91440" cy="938988"/>
        </a:xfrm>
        <a:custGeom>
          <a:avLst/>
          <a:gdLst/>
          <a:ahLst/>
          <a:cxnLst/>
          <a:rect l="0" t="0" r="0" b="0"/>
          <a:pathLst>
            <a:path>
              <a:moveTo>
                <a:pt x="45720" y="0"/>
              </a:moveTo>
              <a:lnTo>
                <a:pt x="45720" y="938988"/>
              </a:lnTo>
              <a:lnTo>
                <a:pt x="98163" y="93898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221767-22D3-4F6F-8CE5-655A34727527}">
      <dsp:nvSpPr>
        <dsp:cNvPr id="0" name=""/>
        <dsp:cNvSpPr/>
      </dsp:nvSpPr>
      <dsp:spPr>
        <a:xfrm>
          <a:off x="4237298" y="2380732"/>
          <a:ext cx="91440" cy="591710"/>
        </a:xfrm>
        <a:custGeom>
          <a:avLst/>
          <a:gdLst/>
          <a:ahLst/>
          <a:cxnLst/>
          <a:rect l="0" t="0" r="0" b="0"/>
          <a:pathLst>
            <a:path>
              <a:moveTo>
                <a:pt x="98163" y="0"/>
              </a:moveTo>
              <a:lnTo>
                <a:pt x="98163" y="591710"/>
              </a:lnTo>
              <a:lnTo>
                <a:pt x="45720" y="59171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A92927-5DAE-422B-80C3-45164696A667}">
      <dsp:nvSpPr>
        <dsp:cNvPr id="0" name=""/>
        <dsp:cNvSpPr/>
      </dsp:nvSpPr>
      <dsp:spPr>
        <a:xfrm>
          <a:off x="4289742" y="2380732"/>
          <a:ext cx="91440" cy="592534"/>
        </a:xfrm>
        <a:custGeom>
          <a:avLst/>
          <a:gdLst/>
          <a:ahLst/>
          <a:cxnLst/>
          <a:rect l="0" t="0" r="0" b="0"/>
          <a:pathLst>
            <a:path>
              <a:moveTo>
                <a:pt x="45720" y="0"/>
              </a:moveTo>
              <a:lnTo>
                <a:pt x="45720" y="592534"/>
              </a:lnTo>
              <a:lnTo>
                <a:pt x="98163" y="59253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065212-3F02-4A1F-A7A4-1349D48A97A7}">
      <dsp:nvSpPr>
        <dsp:cNvPr id="0" name=""/>
        <dsp:cNvSpPr/>
      </dsp:nvSpPr>
      <dsp:spPr>
        <a:xfrm>
          <a:off x="4237298" y="2380732"/>
          <a:ext cx="91440" cy="229752"/>
        </a:xfrm>
        <a:custGeom>
          <a:avLst/>
          <a:gdLst/>
          <a:ahLst/>
          <a:cxnLst/>
          <a:rect l="0" t="0" r="0" b="0"/>
          <a:pathLst>
            <a:path>
              <a:moveTo>
                <a:pt x="98163" y="0"/>
              </a:moveTo>
              <a:lnTo>
                <a:pt x="98163" y="229752"/>
              </a:lnTo>
              <a:lnTo>
                <a:pt x="45720" y="22975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7F9ED2-8639-43EC-8F03-978A3B4B0F43}">
      <dsp:nvSpPr>
        <dsp:cNvPr id="0" name=""/>
        <dsp:cNvSpPr/>
      </dsp:nvSpPr>
      <dsp:spPr>
        <a:xfrm>
          <a:off x="4289742" y="2380732"/>
          <a:ext cx="91440" cy="229752"/>
        </a:xfrm>
        <a:custGeom>
          <a:avLst/>
          <a:gdLst/>
          <a:ahLst/>
          <a:cxnLst/>
          <a:rect l="0" t="0" r="0" b="0"/>
          <a:pathLst>
            <a:path>
              <a:moveTo>
                <a:pt x="45720" y="0"/>
              </a:moveTo>
              <a:lnTo>
                <a:pt x="45720" y="229752"/>
              </a:lnTo>
              <a:lnTo>
                <a:pt x="98163" y="22975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337501-1C0E-4155-82D2-2F4D0FB0EB19}">
      <dsp:nvSpPr>
        <dsp:cNvPr id="0" name=""/>
        <dsp:cNvSpPr/>
      </dsp:nvSpPr>
      <dsp:spPr>
        <a:xfrm>
          <a:off x="1423783" y="3807935"/>
          <a:ext cx="111584" cy="1279174"/>
        </a:xfrm>
        <a:custGeom>
          <a:avLst/>
          <a:gdLst/>
          <a:ahLst/>
          <a:cxnLst/>
          <a:rect l="0" t="0" r="0" b="0"/>
          <a:pathLst>
            <a:path>
              <a:moveTo>
                <a:pt x="111584" y="0"/>
              </a:moveTo>
              <a:lnTo>
                <a:pt x="111584" y="1279174"/>
              </a:lnTo>
              <a:lnTo>
                <a:pt x="0" y="127917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CEE100-099E-4969-9187-E55E10387BCA}">
      <dsp:nvSpPr>
        <dsp:cNvPr id="0" name=""/>
        <dsp:cNvSpPr/>
      </dsp:nvSpPr>
      <dsp:spPr>
        <a:xfrm>
          <a:off x="1535368" y="3807935"/>
          <a:ext cx="148410" cy="1276145"/>
        </a:xfrm>
        <a:custGeom>
          <a:avLst/>
          <a:gdLst/>
          <a:ahLst/>
          <a:cxnLst/>
          <a:rect l="0" t="0" r="0" b="0"/>
          <a:pathLst>
            <a:path>
              <a:moveTo>
                <a:pt x="0" y="0"/>
              </a:moveTo>
              <a:lnTo>
                <a:pt x="0" y="1276145"/>
              </a:lnTo>
              <a:lnTo>
                <a:pt x="148410" y="127614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913BED-893C-4660-9E4E-914406CE58E0}">
      <dsp:nvSpPr>
        <dsp:cNvPr id="0" name=""/>
        <dsp:cNvSpPr/>
      </dsp:nvSpPr>
      <dsp:spPr>
        <a:xfrm>
          <a:off x="1421810" y="3807935"/>
          <a:ext cx="113557" cy="930257"/>
        </a:xfrm>
        <a:custGeom>
          <a:avLst/>
          <a:gdLst/>
          <a:ahLst/>
          <a:cxnLst/>
          <a:rect l="0" t="0" r="0" b="0"/>
          <a:pathLst>
            <a:path>
              <a:moveTo>
                <a:pt x="113557" y="0"/>
              </a:moveTo>
              <a:lnTo>
                <a:pt x="113557" y="930257"/>
              </a:lnTo>
              <a:lnTo>
                <a:pt x="0" y="93025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65FEC6-BE69-45E5-A910-E6554F1AB52A}">
      <dsp:nvSpPr>
        <dsp:cNvPr id="0" name=""/>
        <dsp:cNvSpPr/>
      </dsp:nvSpPr>
      <dsp:spPr>
        <a:xfrm>
          <a:off x="1535368" y="3807935"/>
          <a:ext cx="148480" cy="930257"/>
        </a:xfrm>
        <a:custGeom>
          <a:avLst/>
          <a:gdLst/>
          <a:ahLst/>
          <a:cxnLst/>
          <a:rect l="0" t="0" r="0" b="0"/>
          <a:pathLst>
            <a:path>
              <a:moveTo>
                <a:pt x="0" y="0"/>
              </a:moveTo>
              <a:lnTo>
                <a:pt x="0" y="930257"/>
              </a:lnTo>
              <a:lnTo>
                <a:pt x="148480" y="93025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38C17BC-511C-4930-8912-760CB946D7A6}">
      <dsp:nvSpPr>
        <dsp:cNvPr id="0" name=""/>
        <dsp:cNvSpPr/>
      </dsp:nvSpPr>
      <dsp:spPr>
        <a:xfrm>
          <a:off x="1430541" y="3807935"/>
          <a:ext cx="104827" cy="575639"/>
        </a:xfrm>
        <a:custGeom>
          <a:avLst/>
          <a:gdLst/>
          <a:ahLst/>
          <a:cxnLst/>
          <a:rect l="0" t="0" r="0" b="0"/>
          <a:pathLst>
            <a:path>
              <a:moveTo>
                <a:pt x="104827" y="0"/>
              </a:moveTo>
              <a:lnTo>
                <a:pt x="104827" y="575639"/>
              </a:lnTo>
              <a:lnTo>
                <a:pt x="0" y="57563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B33DD7-69A9-4A31-9634-957E5DA357FF}">
      <dsp:nvSpPr>
        <dsp:cNvPr id="0" name=""/>
        <dsp:cNvSpPr/>
      </dsp:nvSpPr>
      <dsp:spPr>
        <a:xfrm>
          <a:off x="1535368" y="3807935"/>
          <a:ext cx="148480" cy="575639"/>
        </a:xfrm>
        <a:custGeom>
          <a:avLst/>
          <a:gdLst/>
          <a:ahLst/>
          <a:cxnLst/>
          <a:rect l="0" t="0" r="0" b="0"/>
          <a:pathLst>
            <a:path>
              <a:moveTo>
                <a:pt x="0" y="0"/>
              </a:moveTo>
              <a:lnTo>
                <a:pt x="0" y="575639"/>
              </a:lnTo>
              <a:lnTo>
                <a:pt x="148480" y="57563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8E2F56-8470-4B65-A6B0-A664DD69C485}">
      <dsp:nvSpPr>
        <dsp:cNvPr id="0" name=""/>
        <dsp:cNvSpPr/>
      </dsp:nvSpPr>
      <dsp:spPr>
        <a:xfrm>
          <a:off x="1421810" y="3807935"/>
          <a:ext cx="113557" cy="203560"/>
        </a:xfrm>
        <a:custGeom>
          <a:avLst/>
          <a:gdLst/>
          <a:ahLst/>
          <a:cxnLst/>
          <a:rect l="0" t="0" r="0" b="0"/>
          <a:pathLst>
            <a:path>
              <a:moveTo>
                <a:pt x="113557" y="0"/>
              </a:moveTo>
              <a:lnTo>
                <a:pt x="113557" y="203560"/>
              </a:lnTo>
              <a:lnTo>
                <a:pt x="0" y="20356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FC1E35-5BF2-4C90-9086-A0A308BAF86C}">
      <dsp:nvSpPr>
        <dsp:cNvPr id="0" name=""/>
        <dsp:cNvSpPr/>
      </dsp:nvSpPr>
      <dsp:spPr>
        <a:xfrm>
          <a:off x="1535368" y="3807935"/>
          <a:ext cx="148480" cy="203560"/>
        </a:xfrm>
        <a:custGeom>
          <a:avLst/>
          <a:gdLst/>
          <a:ahLst/>
          <a:cxnLst/>
          <a:rect l="0" t="0" r="0" b="0"/>
          <a:pathLst>
            <a:path>
              <a:moveTo>
                <a:pt x="0" y="0"/>
              </a:moveTo>
              <a:lnTo>
                <a:pt x="0" y="203560"/>
              </a:lnTo>
              <a:lnTo>
                <a:pt x="148480" y="20356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F501478-213A-4A22-995E-0B8590F5FBDB}">
      <dsp:nvSpPr>
        <dsp:cNvPr id="0" name=""/>
        <dsp:cNvSpPr/>
      </dsp:nvSpPr>
      <dsp:spPr>
        <a:xfrm>
          <a:off x="1535368" y="2380732"/>
          <a:ext cx="2800093" cy="1177471"/>
        </a:xfrm>
        <a:custGeom>
          <a:avLst/>
          <a:gdLst/>
          <a:ahLst/>
          <a:cxnLst/>
          <a:rect l="0" t="0" r="0" b="0"/>
          <a:pathLst>
            <a:path>
              <a:moveTo>
                <a:pt x="2800093" y="0"/>
              </a:moveTo>
              <a:lnTo>
                <a:pt x="2800093" y="1125028"/>
              </a:lnTo>
              <a:lnTo>
                <a:pt x="0" y="1125028"/>
              </a:lnTo>
              <a:lnTo>
                <a:pt x="0" y="11774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D1BF62-D4CA-4E2B-8218-9D538D9475E0}">
      <dsp:nvSpPr>
        <dsp:cNvPr id="0" name=""/>
        <dsp:cNvSpPr/>
      </dsp:nvSpPr>
      <dsp:spPr>
        <a:xfrm>
          <a:off x="117970" y="3807935"/>
          <a:ext cx="118572" cy="1288169"/>
        </a:xfrm>
        <a:custGeom>
          <a:avLst/>
          <a:gdLst/>
          <a:ahLst/>
          <a:cxnLst/>
          <a:rect l="0" t="0" r="0" b="0"/>
          <a:pathLst>
            <a:path>
              <a:moveTo>
                <a:pt x="0" y="0"/>
              </a:moveTo>
              <a:lnTo>
                <a:pt x="0" y="1288169"/>
              </a:lnTo>
              <a:lnTo>
                <a:pt x="118572" y="128816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3E20AF-B744-4F48-A66A-27A98DA54058}">
      <dsp:nvSpPr>
        <dsp:cNvPr id="0" name=""/>
        <dsp:cNvSpPr/>
      </dsp:nvSpPr>
      <dsp:spPr>
        <a:xfrm>
          <a:off x="117970" y="3807935"/>
          <a:ext cx="127307" cy="938988"/>
        </a:xfrm>
        <a:custGeom>
          <a:avLst/>
          <a:gdLst/>
          <a:ahLst/>
          <a:cxnLst/>
          <a:rect l="0" t="0" r="0" b="0"/>
          <a:pathLst>
            <a:path>
              <a:moveTo>
                <a:pt x="0" y="0"/>
              </a:moveTo>
              <a:lnTo>
                <a:pt x="0" y="938988"/>
              </a:lnTo>
              <a:lnTo>
                <a:pt x="127307" y="93898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11F385-EB14-4514-9EFA-B1DC8816B7B7}">
      <dsp:nvSpPr>
        <dsp:cNvPr id="0" name=""/>
        <dsp:cNvSpPr/>
      </dsp:nvSpPr>
      <dsp:spPr>
        <a:xfrm>
          <a:off x="117970" y="3807935"/>
          <a:ext cx="127302" cy="584373"/>
        </a:xfrm>
        <a:custGeom>
          <a:avLst/>
          <a:gdLst/>
          <a:ahLst/>
          <a:cxnLst/>
          <a:rect l="0" t="0" r="0" b="0"/>
          <a:pathLst>
            <a:path>
              <a:moveTo>
                <a:pt x="0" y="0"/>
              </a:moveTo>
              <a:lnTo>
                <a:pt x="0" y="584373"/>
              </a:lnTo>
              <a:lnTo>
                <a:pt x="127302" y="58437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521748-F993-4604-B9BF-C76F29BF61A5}">
      <dsp:nvSpPr>
        <dsp:cNvPr id="0" name=""/>
        <dsp:cNvSpPr/>
      </dsp:nvSpPr>
      <dsp:spPr>
        <a:xfrm>
          <a:off x="117970" y="3807935"/>
          <a:ext cx="118572" cy="194830"/>
        </a:xfrm>
        <a:custGeom>
          <a:avLst/>
          <a:gdLst/>
          <a:ahLst/>
          <a:cxnLst/>
          <a:rect l="0" t="0" r="0" b="0"/>
          <a:pathLst>
            <a:path>
              <a:moveTo>
                <a:pt x="0" y="0"/>
              </a:moveTo>
              <a:lnTo>
                <a:pt x="0" y="194830"/>
              </a:lnTo>
              <a:lnTo>
                <a:pt x="118572" y="1948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239480-618F-4501-93A5-E6FC21F30747}">
      <dsp:nvSpPr>
        <dsp:cNvPr id="0" name=""/>
        <dsp:cNvSpPr/>
      </dsp:nvSpPr>
      <dsp:spPr>
        <a:xfrm>
          <a:off x="317755" y="2380732"/>
          <a:ext cx="4017707" cy="1177471"/>
        </a:xfrm>
        <a:custGeom>
          <a:avLst/>
          <a:gdLst/>
          <a:ahLst/>
          <a:cxnLst/>
          <a:rect l="0" t="0" r="0" b="0"/>
          <a:pathLst>
            <a:path>
              <a:moveTo>
                <a:pt x="4017707" y="0"/>
              </a:moveTo>
              <a:lnTo>
                <a:pt x="4017707" y="1125028"/>
              </a:lnTo>
              <a:lnTo>
                <a:pt x="0" y="1125028"/>
              </a:lnTo>
              <a:lnTo>
                <a:pt x="0" y="11774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195854-AAE7-4898-AAFB-AC3BC4AA0B06}">
      <dsp:nvSpPr>
        <dsp:cNvPr id="0" name=""/>
        <dsp:cNvSpPr/>
      </dsp:nvSpPr>
      <dsp:spPr>
        <a:xfrm>
          <a:off x="5565982" y="4149454"/>
          <a:ext cx="91440" cy="583451"/>
        </a:xfrm>
        <a:custGeom>
          <a:avLst/>
          <a:gdLst/>
          <a:ahLst/>
          <a:cxnLst/>
          <a:rect l="0" t="0" r="0" b="0"/>
          <a:pathLst>
            <a:path>
              <a:moveTo>
                <a:pt x="45720" y="0"/>
              </a:moveTo>
              <a:lnTo>
                <a:pt x="45720" y="583451"/>
              </a:lnTo>
              <a:lnTo>
                <a:pt x="117887" y="58345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FAC715-364F-47FF-8C40-A1BA3CA4B465}">
      <dsp:nvSpPr>
        <dsp:cNvPr id="0" name=""/>
        <dsp:cNvSpPr/>
      </dsp:nvSpPr>
      <dsp:spPr>
        <a:xfrm>
          <a:off x="5565982" y="4149454"/>
          <a:ext cx="91440" cy="248197"/>
        </a:xfrm>
        <a:custGeom>
          <a:avLst/>
          <a:gdLst/>
          <a:ahLst/>
          <a:cxnLst/>
          <a:rect l="0" t="0" r="0" b="0"/>
          <a:pathLst>
            <a:path>
              <a:moveTo>
                <a:pt x="45720" y="0"/>
              </a:moveTo>
              <a:lnTo>
                <a:pt x="45720" y="248197"/>
              </a:lnTo>
              <a:lnTo>
                <a:pt x="112592" y="24819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2FC3684-4414-4FD4-8970-758BF7CDEB8E}">
      <dsp:nvSpPr>
        <dsp:cNvPr id="0" name=""/>
        <dsp:cNvSpPr/>
      </dsp:nvSpPr>
      <dsp:spPr>
        <a:xfrm>
          <a:off x="5485909" y="4149454"/>
          <a:ext cx="91440" cy="248197"/>
        </a:xfrm>
        <a:custGeom>
          <a:avLst/>
          <a:gdLst/>
          <a:ahLst/>
          <a:cxnLst/>
          <a:rect l="0" t="0" r="0" b="0"/>
          <a:pathLst>
            <a:path>
              <a:moveTo>
                <a:pt x="125793" y="0"/>
              </a:moveTo>
              <a:lnTo>
                <a:pt x="125793" y="248197"/>
              </a:lnTo>
              <a:lnTo>
                <a:pt x="45720" y="24819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2B56A4-28A1-4081-858C-B8FFCD0B6FC9}">
      <dsp:nvSpPr>
        <dsp:cNvPr id="0" name=""/>
        <dsp:cNvSpPr/>
      </dsp:nvSpPr>
      <dsp:spPr>
        <a:xfrm>
          <a:off x="4335462" y="2380732"/>
          <a:ext cx="1276240" cy="1518991"/>
        </a:xfrm>
        <a:custGeom>
          <a:avLst/>
          <a:gdLst/>
          <a:ahLst/>
          <a:cxnLst/>
          <a:rect l="0" t="0" r="0" b="0"/>
          <a:pathLst>
            <a:path>
              <a:moveTo>
                <a:pt x="0" y="0"/>
              </a:moveTo>
              <a:lnTo>
                <a:pt x="0" y="1466547"/>
              </a:lnTo>
              <a:lnTo>
                <a:pt x="1276240" y="1466547"/>
              </a:lnTo>
              <a:lnTo>
                <a:pt x="1276240" y="151899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A9C923-673C-4E2C-A69B-E7A4131D3967}">
      <dsp:nvSpPr>
        <dsp:cNvPr id="0" name=""/>
        <dsp:cNvSpPr/>
      </dsp:nvSpPr>
      <dsp:spPr>
        <a:xfrm>
          <a:off x="4220866" y="3813336"/>
          <a:ext cx="91440" cy="570238"/>
        </a:xfrm>
        <a:custGeom>
          <a:avLst/>
          <a:gdLst/>
          <a:ahLst/>
          <a:cxnLst/>
          <a:rect l="0" t="0" r="0" b="0"/>
          <a:pathLst>
            <a:path>
              <a:moveTo>
                <a:pt x="102958" y="0"/>
              </a:moveTo>
              <a:lnTo>
                <a:pt x="102958" y="570238"/>
              </a:lnTo>
              <a:lnTo>
                <a:pt x="45720" y="57023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6BB3969-F37A-4EE0-8AF3-7EE697BE19D9}">
      <dsp:nvSpPr>
        <dsp:cNvPr id="0" name=""/>
        <dsp:cNvSpPr/>
      </dsp:nvSpPr>
      <dsp:spPr>
        <a:xfrm>
          <a:off x="4278105" y="3813336"/>
          <a:ext cx="91440" cy="570238"/>
        </a:xfrm>
        <a:custGeom>
          <a:avLst/>
          <a:gdLst/>
          <a:ahLst/>
          <a:cxnLst/>
          <a:rect l="0" t="0" r="0" b="0"/>
          <a:pathLst>
            <a:path>
              <a:moveTo>
                <a:pt x="45720" y="0"/>
              </a:moveTo>
              <a:lnTo>
                <a:pt x="45720" y="570238"/>
              </a:lnTo>
              <a:lnTo>
                <a:pt x="109701" y="57023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D82D36-1B53-4D78-8736-DB4AAC756504}">
      <dsp:nvSpPr>
        <dsp:cNvPr id="0" name=""/>
        <dsp:cNvSpPr/>
      </dsp:nvSpPr>
      <dsp:spPr>
        <a:xfrm>
          <a:off x="4229032" y="3813336"/>
          <a:ext cx="91440" cy="223783"/>
        </a:xfrm>
        <a:custGeom>
          <a:avLst/>
          <a:gdLst/>
          <a:ahLst/>
          <a:cxnLst/>
          <a:rect l="0" t="0" r="0" b="0"/>
          <a:pathLst>
            <a:path>
              <a:moveTo>
                <a:pt x="94792" y="0"/>
              </a:moveTo>
              <a:lnTo>
                <a:pt x="94792" y="223783"/>
              </a:lnTo>
              <a:lnTo>
                <a:pt x="45720" y="22378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0B9615-B687-4053-A60E-49CF75AFB989}">
      <dsp:nvSpPr>
        <dsp:cNvPr id="0" name=""/>
        <dsp:cNvSpPr/>
      </dsp:nvSpPr>
      <dsp:spPr>
        <a:xfrm>
          <a:off x="4278105" y="3813336"/>
          <a:ext cx="91440" cy="218447"/>
        </a:xfrm>
        <a:custGeom>
          <a:avLst/>
          <a:gdLst/>
          <a:ahLst/>
          <a:cxnLst/>
          <a:rect l="0" t="0" r="0" b="0"/>
          <a:pathLst>
            <a:path>
              <a:moveTo>
                <a:pt x="45720" y="0"/>
              </a:moveTo>
              <a:lnTo>
                <a:pt x="45720" y="218447"/>
              </a:lnTo>
              <a:lnTo>
                <a:pt x="108157" y="21844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3C681C-7BE3-45DA-BA45-8AFB0F4A6EE6}">
      <dsp:nvSpPr>
        <dsp:cNvPr id="0" name=""/>
        <dsp:cNvSpPr/>
      </dsp:nvSpPr>
      <dsp:spPr>
        <a:xfrm>
          <a:off x="4278105" y="2380732"/>
          <a:ext cx="91440" cy="1182873"/>
        </a:xfrm>
        <a:custGeom>
          <a:avLst/>
          <a:gdLst/>
          <a:ahLst/>
          <a:cxnLst/>
          <a:rect l="0" t="0" r="0" b="0"/>
          <a:pathLst>
            <a:path>
              <a:moveTo>
                <a:pt x="57357" y="0"/>
              </a:moveTo>
              <a:lnTo>
                <a:pt x="57357" y="1130429"/>
              </a:lnTo>
              <a:lnTo>
                <a:pt x="45720" y="1130429"/>
              </a:lnTo>
              <a:lnTo>
                <a:pt x="45720" y="118287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B06B3F-56EB-49AE-8915-CB4458499027}">
      <dsp:nvSpPr>
        <dsp:cNvPr id="0" name=""/>
        <dsp:cNvSpPr/>
      </dsp:nvSpPr>
      <dsp:spPr>
        <a:xfrm>
          <a:off x="2891968" y="3978157"/>
          <a:ext cx="91440" cy="91440"/>
        </a:xfrm>
        <a:custGeom>
          <a:avLst/>
          <a:gdLst/>
          <a:ahLst/>
          <a:cxnLst/>
          <a:rect l="0" t="0" r="0" b="0"/>
          <a:pathLst>
            <a:path>
              <a:moveTo>
                <a:pt x="45720" y="55973"/>
              </a:moveTo>
              <a:lnTo>
                <a:pt x="108657"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81E1D2-3042-4A38-AD97-C55D1ACA32FB}">
      <dsp:nvSpPr>
        <dsp:cNvPr id="0" name=""/>
        <dsp:cNvSpPr/>
      </dsp:nvSpPr>
      <dsp:spPr>
        <a:xfrm>
          <a:off x="2837821" y="3968001"/>
          <a:ext cx="91440" cy="91440"/>
        </a:xfrm>
        <a:custGeom>
          <a:avLst/>
          <a:gdLst/>
          <a:ahLst/>
          <a:cxnLst/>
          <a:rect l="0" t="0" r="0" b="0"/>
          <a:pathLst>
            <a:path>
              <a:moveTo>
                <a:pt x="99866" y="66130"/>
              </a:moveTo>
              <a:lnTo>
                <a:pt x="45720"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A7C908-1F6F-43ED-8CCC-DC2F6A131856}">
      <dsp:nvSpPr>
        <dsp:cNvPr id="0" name=""/>
        <dsp:cNvSpPr/>
      </dsp:nvSpPr>
      <dsp:spPr>
        <a:xfrm>
          <a:off x="2891968" y="4034131"/>
          <a:ext cx="91440" cy="375350"/>
        </a:xfrm>
        <a:custGeom>
          <a:avLst/>
          <a:gdLst/>
          <a:ahLst/>
          <a:cxnLst/>
          <a:rect l="0" t="0" r="0" b="0"/>
          <a:pathLst>
            <a:path>
              <a:moveTo>
                <a:pt x="45720" y="0"/>
              </a:moveTo>
              <a:lnTo>
                <a:pt x="45720" y="375350"/>
              </a:lnTo>
              <a:lnTo>
                <a:pt x="92419" y="37535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55F58B-A6C8-4420-BB97-BDF46D4C0F02}">
      <dsp:nvSpPr>
        <dsp:cNvPr id="0" name=""/>
        <dsp:cNvSpPr/>
      </dsp:nvSpPr>
      <dsp:spPr>
        <a:xfrm>
          <a:off x="2937688" y="2380732"/>
          <a:ext cx="1397774" cy="1518334"/>
        </a:xfrm>
        <a:custGeom>
          <a:avLst/>
          <a:gdLst/>
          <a:ahLst/>
          <a:cxnLst/>
          <a:rect l="0" t="0" r="0" b="0"/>
          <a:pathLst>
            <a:path>
              <a:moveTo>
                <a:pt x="1397774" y="0"/>
              </a:moveTo>
              <a:lnTo>
                <a:pt x="1397774" y="1465891"/>
              </a:lnTo>
              <a:lnTo>
                <a:pt x="0" y="1465891"/>
              </a:lnTo>
              <a:lnTo>
                <a:pt x="0" y="151833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95515C5-7450-44CF-98B5-7FFEBDEE5710}">
      <dsp:nvSpPr>
        <dsp:cNvPr id="0" name=""/>
        <dsp:cNvSpPr/>
      </dsp:nvSpPr>
      <dsp:spPr>
        <a:xfrm>
          <a:off x="6695411" y="3807935"/>
          <a:ext cx="91440" cy="583803"/>
        </a:xfrm>
        <a:custGeom>
          <a:avLst/>
          <a:gdLst/>
          <a:ahLst/>
          <a:cxnLst/>
          <a:rect l="0" t="0" r="0" b="0"/>
          <a:pathLst>
            <a:path>
              <a:moveTo>
                <a:pt x="124075" y="0"/>
              </a:moveTo>
              <a:lnTo>
                <a:pt x="124075" y="583803"/>
              </a:lnTo>
              <a:lnTo>
                <a:pt x="45720" y="58380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A8CB3A-1245-47E0-87BC-74CE165F00CD}">
      <dsp:nvSpPr>
        <dsp:cNvPr id="0" name=""/>
        <dsp:cNvSpPr/>
      </dsp:nvSpPr>
      <dsp:spPr>
        <a:xfrm>
          <a:off x="6773766" y="3807935"/>
          <a:ext cx="91440" cy="583803"/>
        </a:xfrm>
        <a:custGeom>
          <a:avLst/>
          <a:gdLst/>
          <a:ahLst/>
          <a:cxnLst/>
          <a:rect l="0" t="0" r="0" b="0"/>
          <a:pathLst>
            <a:path>
              <a:moveTo>
                <a:pt x="45720" y="0"/>
              </a:moveTo>
              <a:lnTo>
                <a:pt x="45720" y="583803"/>
              </a:lnTo>
              <a:lnTo>
                <a:pt x="113077" y="58380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4B7C39-CC01-4DF1-9DD3-667A8E4AAB93}">
      <dsp:nvSpPr>
        <dsp:cNvPr id="0" name=""/>
        <dsp:cNvSpPr/>
      </dsp:nvSpPr>
      <dsp:spPr>
        <a:xfrm>
          <a:off x="6695411" y="3807935"/>
          <a:ext cx="91440" cy="212858"/>
        </a:xfrm>
        <a:custGeom>
          <a:avLst/>
          <a:gdLst/>
          <a:ahLst/>
          <a:cxnLst/>
          <a:rect l="0" t="0" r="0" b="0"/>
          <a:pathLst>
            <a:path>
              <a:moveTo>
                <a:pt x="124075" y="0"/>
              </a:moveTo>
              <a:lnTo>
                <a:pt x="124075" y="212858"/>
              </a:lnTo>
              <a:lnTo>
                <a:pt x="45720" y="21285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60096E-2E5F-41F4-96FB-F0899B9D0409}">
      <dsp:nvSpPr>
        <dsp:cNvPr id="0" name=""/>
        <dsp:cNvSpPr/>
      </dsp:nvSpPr>
      <dsp:spPr>
        <a:xfrm>
          <a:off x="6773766" y="3807935"/>
          <a:ext cx="91440" cy="214191"/>
        </a:xfrm>
        <a:custGeom>
          <a:avLst/>
          <a:gdLst/>
          <a:ahLst/>
          <a:cxnLst/>
          <a:rect l="0" t="0" r="0" b="0"/>
          <a:pathLst>
            <a:path>
              <a:moveTo>
                <a:pt x="45720" y="0"/>
              </a:moveTo>
              <a:lnTo>
                <a:pt x="45720" y="214191"/>
              </a:lnTo>
              <a:lnTo>
                <a:pt x="118491" y="21419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5DACC1-3B28-4C52-82B1-B48030F5DD78}">
      <dsp:nvSpPr>
        <dsp:cNvPr id="0" name=""/>
        <dsp:cNvSpPr/>
      </dsp:nvSpPr>
      <dsp:spPr>
        <a:xfrm>
          <a:off x="6773766" y="3807935"/>
          <a:ext cx="91440" cy="922094"/>
        </a:xfrm>
        <a:custGeom>
          <a:avLst/>
          <a:gdLst/>
          <a:ahLst/>
          <a:cxnLst/>
          <a:rect l="0" t="0" r="0" b="0"/>
          <a:pathLst>
            <a:path>
              <a:moveTo>
                <a:pt x="45720" y="0"/>
              </a:moveTo>
              <a:lnTo>
                <a:pt x="45720" y="922094"/>
              </a:lnTo>
              <a:lnTo>
                <a:pt x="111054" y="92209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167876-F462-47AA-9DC3-D17C9E409B39}">
      <dsp:nvSpPr>
        <dsp:cNvPr id="0" name=""/>
        <dsp:cNvSpPr/>
      </dsp:nvSpPr>
      <dsp:spPr>
        <a:xfrm>
          <a:off x="4335462" y="2380732"/>
          <a:ext cx="2484024" cy="1177471"/>
        </a:xfrm>
        <a:custGeom>
          <a:avLst/>
          <a:gdLst/>
          <a:ahLst/>
          <a:cxnLst/>
          <a:rect l="0" t="0" r="0" b="0"/>
          <a:pathLst>
            <a:path>
              <a:moveTo>
                <a:pt x="0" y="0"/>
              </a:moveTo>
              <a:lnTo>
                <a:pt x="0" y="1125028"/>
              </a:lnTo>
              <a:lnTo>
                <a:pt x="2484024" y="1125028"/>
              </a:lnTo>
              <a:lnTo>
                <a:pt x="2484024" y="11774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3552C-85F7-4F29-8DE6-2BE00602F658}">
      <dsp:nvSpPr>
        <dsp:cNvPr id="0" name=""/>
        <dsp:cNvSpPr/>
      </dsp:nvSpPr>
      <dsp:spPr>
        <a:xfrm>
          <a:off x="7900623" y="3807935"/>
          <a:ext cx="91440" cy="220280"/>
        </a:xfrm>
        <a:custGeom>
          <a:avLst/>
          <a:gdLst/>
          <a:ahLst/>
          <a:cxnLst/>
          <a:rect l="0" t="0" r="0" b="0"/>
          <a:pathLst>
            <a:path>
              <a:moveTo>
                <a:pt x="113886" y="0"/>
              </a:moveTo>
              <a:lnTo>
                <a:pt x="113886" y="220280"/>
              </a:lnTo>
              <a:lnTo>
                <a:pt x="45720" y="22028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8D3CD3-979E-416B-A2B1-5BC9558E03AE}">
      <dsp:nvSpPr>
        <dsp:cNvPr id="0" name=""/>
        <dsp:cNvSpPr/>
      </dsp:nvSpPr>
      <dsp:spPr>
        <a:xfrm>
          <a:off x="7968789" y="3807935"/>
          <a:ext cx="91440" cy="221034"/>
        </a:xfrm>
        <a:custGeom>
          <a:avLst/>
          <a:gdLst/>
          <a:ahLst/>
          <a:cxnLst/>
          <a:rect l="0" t="0" r="0" b="0"/>
          <a:pathLst>
            <a:path>
              <a:moveTo>
                <a:pt x="45720" y="0"/>
              </a:moveTo>
              <a:lnTo>
                <a:pt x="45720" y="221034"/>
              </a:lnTo>
              <a:lnTo>
                <a:pt x="114780" y="22103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B7DF2C5-649F-44B7-9EF2-2C7BF0A03469}">
      <dsp:nvSpPr>
        <dsp:cNvPr id="0" name=""/>
        <dsp:cNvSpPr/>
      </dsp:nvSpPr>
      <dsp:spPr>
        <a:xfrm>
          <a:off x="4335462" y="2380732"/>
          <a:ext cx="3679047" cy="1177471"/>
        </a:xfrm>
        <a:custGeom>
          <a:avLst/>
          <a:gdLst/>
          <a:ahLst/>
          <a:cxnLst/>
          <a:rect l="0" t="0" r="0" b="0"/>
          <a:pathLst>
            <a:path>
              <a:moveTo>
                <a:pt x="0" y="0"/>
              </a:moveTo>
              <a:lnTo>
                <a:pt x="0" y="1125028"/>
              </a:lnTo>
              <a:lnTo>
                <a:pt x="3679047" y="1125028"/>
              </a:lnTo>
              <a:lnTo>
                <a:pt x="3679047" y="11774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F0687C-B7FB-41FC-95BD-4BA758F104D5}">
      <dsp:nvSpPr>
        <dsp:cNvPr id="0" name=""/>
        <dsp:cNvSpPr/>
      </dsp:nvSpPr>
      <dsp:spPr>
        <a:xfrm>
          <a:off x="4289742" y="253024"/>
          <a:ext cx="91440" cy="1877977"/>
        </a:xfrm>
        <a:custGeom>
          <a:avLst/>
          <a:gdLst/>
          <a:ahLst/>
          <a:cxnLst/>
          <a:rect l="0" t="0" r="0" b="0"/>
          <a:pathLst>
            <a:path>
              <a:moveTo>
                <a:pt x="45720" y="0"/>
              </a:moveTo>
              <a:lnTo>
                <a:pt x="45720" y="18779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366583-4760-44E2-A961-93C7714D9266}">
      <dsp:nvSpPr>
        <dsp:cNvPr id="0" name=""/>
        <dsp:cNvSpPr/>
      </dsp:nvSpPr>
      <dsp:spPr>
        <a:xfrm>
          <a:off x="4085731" y="3293"/>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CONCEJO MUNICIPAL</a:t>
          </a:r>
        </a:p>
      </dsp:txBody>
      <dsp:txXfrm>
        <a:off x="4085731" y="3293"/>
        <a:ext cx="499462" cy="249731"/>
      </dsp:txXfrm>
    </dsp:sp>
    <dsp:sp modelId="{7B514767-429A-4B83-8A83-15F53DD4D724}">
      <dsp:nvSpPr>
        <dsp:cNvPr id="0" name=""/>
        <dsp:cNvSpPr/>
      </dsp:nvSpPr>
      <dsp:spPr>
        <a:xfrm>
          <a:off x="4085731" y="2131001"/>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DESPACHO MUNICIPAL</a:t>
          </a:r>
          <a:r>
            <a:rPr lang="es-SV"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085731" y="2131001"/>
        <a:ext cx="499462" cy="249731"/>
      </dsp:txXfrm>
    </dsp:sp>
    <dsp:sp modelId="{2B7BAED5-1220-4611-8AD2-2EDB00998982}">
      <dsp:nvSpPr>
        <dsp:cNvPr id="0" name=""/>
        <dsp:cNvSpPr/>
      </dsp:nvSpPr>
      <dsp:spPr>
        <a:xfrm>
          <a:off x="7764778" y="3558204"/>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UACI</a:t>
          </a:r>
        </a:p>
      </dsp:txBody>
      <dsp:txXfrm>
        <a:off x="7764778" y="3558204"/>
        <a:ext cx="499462" cy="249731"/>
      </dsp:txXfrm>
    </dsp:sp>
    <dsp:sp modelId="{F7FD519B-9134-4213-9623-82D1DE41A657}">
      <dsp:nvSpPr>
        <dsp:cNvPr id="0" name=""/>
        <dsp:cNvSpPr/>
      </dsp:nvSpPr>
      <dsp:spPr>
        <a:xfrm>
          <a:off x="8083570" y="3904104"/>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hueOff val="0"/>
                  <a:satOff val="0"/>
                  <a:lumOff val="0"/>
                  <a:alphaOff val="0"/>
                </a:sysClr>
              </a:solidFill>
              <a:latin typeface="Calibri" panose="020F0502020204030204"/>
              <a:ea typeface="+mn-ea"/>
              <a:cs typeface="+mn-cs"/>
            </a:rPr>
            <a:t>PROVEEDURIA Y BODEGA.</a:t>
          </a:r>
        </a:p>
      </dsp:txBody>
      <dsp:txXfrm>
        <a:off x="8083570" y="3904104"/>
        <a:ext cx="499462" cy="249731"/>
      </dsp:txXfrm>
    </dsp:sp>
    <dsp:sp modelId="{3A9A709E-74D6-4041-B335-0EB5861338D7}">
      <dsp:nvSpPr>
        <dsp:cNvPr id="0" name=""/>
        <dsp:cNvSpPr/>
      </dsp:nvSpPr>
      <dsp:spPr>
        <a:xfrm>
          <a:off x="7446881" y="390334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hueOff val="0"/>
                  <a:satOff val="0"/>
                  <a:lumOff val="0"/>
                  <a:alphaOff val="0"/>
                </a:sysClr>
              </a:solidFill>
              <a:latin typeface="Calibri" panose="020F0502020204030204"/>
              <a:ea typeface="+mn-ea"/>
              <a:cs typeface="+mn-cs"/>
            </a:rPr>
            <a:t>UNIDAD DE PROYECTOS.</a:t>
          </a:r>
        </a:p>
      </dsp:txBody>
      <dsp:txXfrm>
        <a:off x="7446881" y="3903349"/>
        <a:ext cx="499462" cy="249731"/>
      </dsp:txXfrm>
    </dsp:sp>
    <dsp:sp modelId="{B91E1168-FC02-421E-A2E7-3102203A156E}">
      <dsp:nvSpPr>
        <dsp:cNvPr id="0" name=""/>
        <dsp:cNvSpPr/>
      </dsp:nvSpPr>
      <dsp:spPr>
        <a:xfrm>
          <a:off x="6569755" y="3558204"/>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PROGRAMAS</a:t>
          </a:r>
          <a:r>
            <a:rPr lang="es-SV" sz="600" kern="1200" baseline="0">
              <a:solidFill>
                <a:sysClr val="windowText" lastClr="000000">
                  <a:hueOff val="0"/>
                  <a:satOff val="0"/>
                  <a:lumOff val="0"/>
                  <a:alphaOff val="0"/>
                </a:sysClr>
              </a:solidFill>
              <a:latin typeface="Calibri" panose="020F0502020204030204"/>
              <a:ea typeface="+mn-ea"/>
              <a:cs typeface="+mn-cs"/>
            </a:rPr>
            <a:t> SOCIALES.</a:t>
          </a:r>
          <a:endParaRPr lang="es-SV" sz="600" kern="1200">
            <a:solidFill>
              <a:sysClr val="windowText" lastClr="000000">
                <a:hueOff val="0"/>
                <a:satOff val="0"/>
                <a:lumOff val="0"/>
                <a:alphaOff val="0"/>
              </a:sysClr>
            </a:solidFill>
            <a:latin typeface="Calibri" panose="020F0502020204030204"/>
            <a:ea typeface="+mn-ea"/>
            <a:cs typeface="+mn-cs"/>
          </a:endParaRPr>
        </a:p>
      </dsp:txBody>
      <dsp:txXfrm>
        <a:off x="6569755" y="3558204"/>
        <a:ext cx="499462" cy="249731"/>
      </dsp:txXfrm>
    </dsp:sp>
    <dsp:sp modelId="{9ADC397B-1DA4-40DE-A891-702342E8126A}">
      <dsp:nvSpPr>
        <dsp:cNvPr id="0" name=""/>
        <dsp:cNvSpPr/>
      </dsp:nvSpPr>
      <dsp:spPr>
        <a:xfrm>
          <a:off x="6884821" y="4605163"/>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DESARROLLO AGRICOLA..</a:t>
          </a:r>
        </a:p>
      </dsp:txBody>
      <dsp:txXfrm>
        <a:off x="6884821" y="4605163"/>
        <a:ext cx="499462" cy="249731"/>
      </dsp:txXfrm>
    </dsp:sp>
    <dsp:sp modelId="{ABEF09F6-1A85-48D3-9A1A-2077FC83CFEA}">
      <dsp:nvSpPr>
        <dsp:cNvPr id="0" name=""/>
        <dsp:cNvSpPr/>
      </dsp:nvSpPr>
      <dsp:spPr>
        <a:xfrm>
          <a:off x="6892258" y="3897261"/>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hueOff val="0"/>
                  <a:satOff val="0"/>
                  <a:lumOff val="0"/>
                  <a:alphaOff val="0"/>
                </a:sysClr>
              </a:solidFill>
              <a:latin typeface="Calibri" panose="020F0502020204030204"/>
              <a:ea typeface="+mn-ea"/>
              <a:cs typeface="+mn-cs"/>
            </a:rPr>
            <a:t>SANEAMIENTO.</a:t>
          </a:r>
        </a:p>
      </dsp:txBody>
      <dsp:txXfrm>
        <a:off x="6892258" y="3897261"/>
        <a:ext cx="499462" cy="249731"/>
      </dsp:txXfrm>
    </dsp:sp>
    <dsp:sp modelId="{3D7F1246-18DD-465D-A6A0-4581D1B6FC39}">
      <dsp:nvSpPr>
        <dsp:cNvPr id="0" name=""/>
        <dsp:cNvSpPr/>
      </dsp:nvSpPr>
      <dsp:spPr>
        <a:xfrm>
          <a:off x="6241669" y="3895927"/>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UNIDAD DE LA NIÑEZ, ADOLESCENCIA Y JUVENTUD</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6241669" y="3895927"/>
        <a:ext cx="499462" cy="249731"/>
      </dsp:txXfrm>
    </dsp:sp>
    <dsp:sp modelId="{939AE33A-69E2-49D7-8B4B-F2BD45F5B927}">
      <dsp:nvSpPr>
        <dsp:cNvPr id="0" name=""/>
        <dsp:cNvSpPr/>
      </dsp:nvSpPr>
      <dsp:spPr>
        <a:xfrm>
          <a:off x="6886844" y="4266873"/>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hueOff val="0"/>
                  <a:satOff val="0"/>
                  <a:lumOff val="0"/>
                  <a:alphaOff val="0"/>
                </a:sysClr>
              </a:solidFill>
              <a:latin typeface="Calibri" panose="020F0502020204030204"/>
              <a:ea typeface="+mn-ea"/>
              <a:cs typeface="+mn-cs"/>
            </a:rPr>
            <a:t>SEGURIDAD ALIMENTARIA Y NUTRICIONAL.</a:t>
          </a:r>
        </a:p>
      </dsp:txBody>
      <dsp:txXfrm>
        <a:off x="6886844" y="4266873"/>
        <a:ext cx="499462" cy="249731"/>
      </dsp:txXfrm>
    </dsp:sp>
    <dsp:sp modelId="{5FFF9FAF-8B1C-464B-BE1A-3B668C2C6860}">
      <dsp:nvSpPr>
        <dsp:cNvPr id="0" name=""/>
        <dsp:cNvSpPr/>
      </dsp:nvSpPr>
      <dsp:spPr>
        <a:xfrm>
          <a:off x="6241669" y="4266873"/>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hueOff val="0"/>
                  <a:satOff val="0"/>
                  <a:lumOff val="0"/>
                  <a:alphaOff val="0"/>
                </a:sysClr>
              </a:solidFill>
              <a:latin typeface="Calibri" panose="020F0502020204030204"/>
              <a:ea typeface="+mn-ea"/>
              <a:cs typeface="+mn-cs"/>
            </a:rPr>
            <a:t>UNIDAD DEL ADULTO MAYOR.</a:t>
          </a:r>
        </a:p>
      </dsp:txBody>
      <dsp:txXfrm>
        <a:off x="6241669" y="4266873"/>
        <a:ext cx="499462" cy="249731"/>
      </dsp:txXfrm>
    </dsp:sp>
    <dsp:sp modelId="{EFA2F35C-DF20-43E8-8E72-B4387F4E3968}">
      <dsp:nvSpPr>
        <dsp:cNvPr id="0" name=""/>
        <dsp:cNvSpPr/>
      </dsp:nvSpPr>
      <dsp:spPr>
        <a:xfrm>
          <a:off x="2687957" y="3899067"/>
          <a:ext cx="499462" cy="135064"/>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endParaRPr lang="es-SV" sz="600" kern="1200">
            <a:solidFill>
              <a:sysClr val="windowText" lastClr="000000">
                <a:hueOff val="0"/>
                <a:satOff val="0"/>
                <a:lumOff val="0"/>
                <a:alphaOff val="0"/>
              </a:sysClr>
            </a:solidFill>
            <a:latin typeface="Calibri" panose="020F0502020204030204"/>
            <a:ea typeface="+mn-ea"/>
            <a:cs typeface="+mn-cs"/>
          </a:endParaRPr>
        </a:p>
      </dsp:txBody>
      <dsp:txXfrm>
        <a:off x="2687957" y="3899067"/>
        <a:ext cx="499462" cy="135064"/>
      </dsp:txXfrm>
    </dsp:sp>
    <dsp:sp modelId="{DAEF88BE-940F-4A98-A903-C561D7268394}">
      <dsp:nvSpPr>
        <dsp:cNvPr id="0" name=""/>
        <dsp:cNvSpPr/>
      </dsp:nvSpPr>
      <dsp:spPr>
        <a:xfrm>
          <a:off x="2984387" y="4284616"/>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CUADRILLA DE MANTENIMIENTO</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2984387" y="4284616"/>
        <a:ext cx="499462" cy="249731"/>
      </dsp:txXfrm>
    </dsp:sp>
    <dsp:sp modelId="{092172D8-3EEA-45BA-8F0B-11173D008FAB}">
      <dsp:nvSpPr>
        <dsp:cNvPr id="0" name=""/>
        <dsp:cNvSpPr/>
      </dsp:nvSpPr>
      <dsp:spPr>
        <a:xfrm>
          <a:off x="2384079" y="388885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RELLENO SANITARIO</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2384079" y="3888855"/>
        <a:ext cx="499462" cy="249731"/>
      </dsp:txXfrm>
    </dsp:sp>
    <dsp:sp modelId="{63434C8F-F71D-443F-9F95-0ABEBEECA2B3}">
      <dsp:nvSpPr>
        <dsp:cNvPr id="0" name=""/>
        <dsp:cNvSpPr/>
      </dsp:nvSpPr>
      <dsp:spPr>
        <a:xfrm>
          <a:off x="3000625" y="3899012"/>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UNIDAD DE MEDIO AMBIENTE</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3000625" y="3899012"/>
        <a:ext cx="499462" cy="249731"/>
      </dsp:txXfrm>
    </dsp:sp>
    <dsp:sp modelId="{80BF6F44-D6B1-4042-8AE6-248CB86AD924}">
      <dsp:nvSpPr>
        <dsp:cNvPr id="0" name=""/>
        <dsp:cNvSpPr/>
      </dsp:nvSpPr>
      <dsp:spPr>
        <a:xfrm>
          <a:off x="4074094" y="356360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GERENCIA DE DESARROLLO TERRITORIAL.</a:t>
          </a:r>
        </a:p>
      </dsp:txBody>
      <dsp:txXfrm>
        <a:off x="4074094" y="3563605"/>
        <a:ext cx="499462" cy="249731"/>
      </dsp:txXfrm>
    </dsp:sp>
    <dsp:sp modelId="{C2D75B6C-EDC5-4B9C-8072-55F8FF181FED}">
      <dsp:nvSpPr>
        <dsp:cNvPr id="0" name=""/>
        <dsp:cNvSpPr/>
      </dsp:nvSpPr>
      <dsp:spPr>
        <a:xfrm>
          <a:off x="4386262" y="3906918"/>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CENTROS RECREATIVOS</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4386262" y="3906918"/>
        <a:ext cx="499462" cy="249731"/>
      </dsp:txXfrm>
    </dsp:sp>
    <dsp:sp modelId="{897DA98B-BA87-4BA7-87A4-95CFA452966E}">
      <dsp:nvSpPr>
        <dsp:cNvPr id="0" name=""/>
        <dsp:cNvSpPr/>
      </dsp:nvSpPr>
      <dsp:spPr>
        <a:xfrm>
          <a:off x="3775290" y="391225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CAMINOS Y CALLES</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3775290" y="3912255"/>
        <a:ext cx="499462" cy="249731"/>
      </dsp:txXfrm>
    </dsp:sp>
    <dsp:sp modelId="{69831345-95A9-436F-80E1-C0BB9BEC1F36}">
      <dsp:nvSpPr>
        <dsp:cNvPr id="0" name=""/>
        <dsp:cNvSpPr/>
      </dsp:nvSpPr>
      <dsp:spPr>
        <a:xfrm>
          <a:off x="4387806" y="425870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UMPDE.</a:t>
          </a:r>
        </a:p>
      </dsp:txBody>
      <dsp:txXfrm>
        <a:off x="4387806" y="4258709"/>
        <a:ext cx="499462" cy="249731"/>
      </dsp:txXfrm>
    </dsp:sp>
    <dsp:sp modelId="{BF9A5DA8-9737-484A-903C-57944AB70E44}">
      <dsp:nvSpPr>
        <dsp:cNvPr id="0" name=""/>
        <dsp:cNvSpPr/>
      </dsp:nvSpPr>
      <dsp:spPr>
        <a:xfrm>
          <a:off x="3767124" y="425870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PARTICIPACION CIUDADANA Y PROMOCION SOCIAL</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3767124" y="4258709"/>
        <a:ext cx="499462" cy="249731"/>
      </dsp:txXfrm>
    </dsp:sp>
    <dsp:sp modelId="{D5EB9002-01C7-45C3-9677-2470D80AA784}">
      <dsp:nvSpPr>
        <dsp:cNvPr id="0" name=""/>
        <dsp:cNvSpPr/>
      </dsp:nvSpPr>
      <dsp:spPr>
        <a:xfrm>
          <a:off x="5361971" y="3899723"/>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SERVICIOS</a:t>
          </a:r>
          <a:r>
            <a:rPr lang="es-SV" sz="600" kern="1200" baseline="0">
              <a:solidFill>
                <a:sysClr val="windowText" lastClr="000000">
                  <a:hueOff val="0"/>
                  <a:satOff val="0"/>
                  <a:lumOff val="0"/>
                  <a:alphaOff val="0"/>
                </a:sysClr>
              </a:solidFill>
              <a:latin typeface="Calibri" panose="020F0502020204030204"/>
              <a:ea typeface="+mn-ea"/>
              <a:cs typeface="+mn-cs"/>
            </a:rPr>
            <a:t> MUNICIPALES</a:t>
          </a:r>
          <a:endParaRPr lang="es-SV" sz="600" kern="1200">
            <a:solidFill>
              <a:sysClr val="windowText" lastClr="000000">
                <a:hueOff val="0"/>
                <a:satOff val="0"/>
                <a:lumOff val="0"/>
                <a:alphaOff val="0"/>
              </a:sysClr>
            </a:solidFill>
            <a:latin typeface="Calibri" panose="020F0502020204030204"/>
            <a:ea typeface="+mn-ea"/>
            <a:cs typeface="+mn-cs"/>
          </a:endParaRPr>
        </a:p>
      </dsp:txBody>
      <dsp:txXfrm>
        <a:off x="5361971" y="3899723"/>
        <a:ext cx="499462" cy="249731"/>
      </dsp:txXfrm>
    </dsp:sp>
    <dsp:sp modelId="{BB2E3545-9252-43D7-B50C-26339AFB5D2B}">
      <dsp:nvSpPr>
        <dsp:cNvPr id="0" name=""/>
        <dsp:cNvSpPr/>
      </dsp:nvSpPr>
      <dsp:spPr>
        <a:xfrm>
          <a:off x="5032167" y="4272786"/>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TRANSPORTE</a:t>
          </a:r>
        </a:p>
      </dsp:txBody>
      <dsp:txXfrm>
        <a:off x="5032167" y="4272786"/>
        <a:ext cx="499462" cy="249731"/>
      </dsp:txXfrm>
    </dsp:sp>
    <dsp:sp modelId="{088FB9B1-820C-4234-8ABB-D390E64EA609}">
      <dsp:nvSpPr>
        <dsp:cNvPr id="0" name=""/>
        <dsp:cNvSpPr/>
      </dsp:nvSpPr>
      <dsp:spPr>
        <a:xfrm>
          <a:off x="5678575" y="4272786"/>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ALUMBRADDO PUBLICO.</a:t>
          </a:r>
        </a:p>
      </dsp:txBody>
      <dsp:txXfrm>
        <a:off x="5678575" y="4272786"/>
        <a:ext cx="499462" cy="249731"/>
      </dsp:txXfrm>
    </dsp:sp>
    <dsp:sp modelId="{B7696C9C-FCF4-44A4-8E83-607C14BD6A39}">
      <dsp:nvSpPr>
        <dsp:cNvPr id="0" name=""/>
        <dsp:cNvSpPr/>
      </dsp:nvSpPr>
      <dsp:spPr>
        <a:xfrm>
          <a:off x="5683870" y="4608040"/>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mn-cs"/>
            </a:rPr>
            <a:t>ASEO Y RECOLECCION</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5683870" y="4608040"/>
        <a:ext cx="499462" cy="249731"/>
      </dsp:txXfrm>
    </dsp:sp>
    <dsp:sp modelId="{6EE1939D-5701-47E2-AC32-02A455F0F2BE}">
      <dsp:nvSpPr>
        <dsp:cNvPr id="0" name=""/>
        <dsp:cNvSpPr/>
      </dsp:nvSpPr>
      <dsp:spPr>
        <a:xfrm>
          <a:off x="68024" y="3558204"/>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GERENCIA FINANCIERA</a:t>
          </a:r>
        </a:p>
      </dsp:txBody>
      <dsp:txXfrm>
        <a:off x="68024" y="3558204"/>
        <a:ext cx="499462" cy="249731"/>
      </dsp:txXfrm>
    </dsp:sp>
    <dsp:sp modelId="{EC845847-2BF8-4C80-9BA0-FF8B5D9E6923}">
      <dsp:nvSpPr>
        <dsp:cNvPr id="0" name=""/>
        <dsp:cNvSpPr/>
      </dsp:nvSpPr>
      <dsp:spPr>
        <a:xfrm>
          <a:off x="236542" y="387789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CONTABILIDAD</a:t>
          </a:r>
        </a:p>
      </dsp:txBody>
      <dsp:txXfrm>
        <a:off x="236542" y="3877899"/>
        <a:ext cx="499462" cy="249731"/>
      </dsp:txXfrm>
    </dsp:sp>
    <dsp:sp modelId="{A99A4D69-CB2D-44B8-9DA8-615CCE0C959E}">
      <dsp:nvSpPr>
        <dsp:cNvPr id="0" name=""/>
        <dsp:cNvSpPr/>
      </dsp:nvSpPr>
      <dsp:spPr>
        <a:xfrm>
          <a:off x="245273" y="4267442"/>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TESORERIA</a:t>
          </a:r>
        </a:p>
      </dsp:txBody>
      <dsp:txXfrm>
        <a:off x="245273" y="4267442"/>
        <a:ext cx="499462" cy="249731"/>
      </dsp:txXfrm>
    </dsp:sp>
    <dsp:sp modelId="{F5EF8192-E64A-4E2B-9CE1-EC5C19EE83A6}">
      <dsp:nvSpPr>
        <dsp:cNvPr id="0" name=""/>
        <dsp:cNvSpPr/>
      </dsp:nvSpPr>
      <dsp:spPr>
        <a:xfrm>
          <a:off x="245278" y="4622058"/>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UATM</a:t>
          </a:r>
        </a:p>
      </dsp:txBody>
      <dsp:txXfrm>
        <a:off x="245278" y="4622058"/>
        <a:ext cx="499462" cy="249731"/>
      </dsp:txXfrm>
    </dsp:sp>
    <dsp:sp modelId="{14FABE6E-EDE5-47DD-A049-5AA7D080E688}">
      <dsp:nvSpPr>
        <dsp:cNvPr id="0" name=""/>
        <dsp:cNvSpPr/>
      </dsp:nvSpPr>
      <dsp:spPr>
        <a:xfrm>
          <a:off x="236542" y="4971238"/>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PRESUPUESTO</a:t>
          </a:r>
        </a:p>
      </dsp:txBody>
      <dsp:txXfrm>
        <a:off x="236542" y="4971238"/>
        <a:ext cx="499462" cy="249731"/>
      </dsp:txXfrm>
    </dsp:sp>
    <dsp:sp modelId="{47A2B481-2A2D-4B91-8964-9F77EC46BBF2}">
      <dsp:nvSpPr>
        <dsp:cNvPr id="0" name=""/>
        <dsp:cNvSpPr/>
      </dsp:nvSpPr>
      <dsp:spPr>
        <a:xfrm>
          <a:off x="1285637" y="3558204"/>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GERENCIA ADMINISTRATIVA</a:t>
          </a:r>
        </a:p>
      </dsp:txBody>
      <dsp:txXfrm>
        <a:off x="1285637" y="3558204"/>
        <a:ext cx="499462" cy="249731"/>
      </dsp:txXfrm>
    </dsp:sp>
    <dsp:sp modelId="{EA56B4A1-9E58-4710-95D0-BA26B5E07A15}">
      <dsp:nvSpPr>
        <dsp:cNvPr id="0" name=""/>
        <dsp:cNvSpPr/>
      </dsp:nvSpPr>
      <dsp:spPr>
        <a:xfrm>
          <a:off x="1683848" y="3886630"/>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RECURSOS HUMANOS</a:t>
          </a:r>
        </a:p>
      </dsp:txBody>
      <dsp:txXfrm>
        <a:off x="1683848" y="3886630"/>
        <a:ext cx="499462" cy="249731"/>
      </dsp:txXfrm>
    </dsp:sp>
    <dsp:sp modelId="{EDA4E77F-E19D-4B66-9535-6C9C85894C57}">
      <dsp:nvSpPr>
        <dsp:cNvPr id="0" name=""/>
        <dsp:cNvSpPr/>
      </dsp:nvSpPr>
      <dsp:spPr>
        <a:xfrm>
          <a:off x="922348" y="3886630"/>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REGISTRO DEL ESTADO FAMILIAR</a:t>
          </a:r>
        </a:p>
      </dsp:txBody>
      <dsp:txXfrm>
        <a:off x="922348" y="3886630"/>
        <a:ext cx="499462" cy="249731"/>
      </dsp:txXfrm>
    </dsp:sp>
    <dsp:sp modelId="{3E0E0289-4C4D-4CDB-91FE-154AAC15BC71}">
      <dsp:nvSpPr>
        <dsp:cNvPr id="0" name=""/>
        <dsp:cNvSpPr/>
      </dsp:nvSpPr>
      <dsp:spPr>
        <a:xfrm>
          <a:off x="1683848" y="425870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INFORMATICA</a:t>
          </a:r>
        </a:p>
      </dsp:txBody>
      <dsp:txXfrm>
        <a:off x="1683848" y="4258709"/>
        <a:ext cx="499462" cy="249731"/>
      </dsp:txXfrm>
    </dsp:sp>
    <dsp:sp modelId="{E2F8A23C-2659-4109-B9F4-BD5EB30B7E5F}">
      <dsp:nvSpPr>
        <dsp:cNvPr id="0" name=""/>
        <dsp:cNvSpPr/>
      </dsp:nvSpPr>
      <dsp:spPr>
        <a:xfrm>
          <a:off x="931079" y="425870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CEMENTERIO.</a:t>
          </a:r>
        </a:p>
      </dsp:txBody>
      <dsp:txXfrm>
        <a:off x="931079" y="4258709"/>
        <a:ext cx="499462" cy="249731"/>
      </dsp:txXfrm>
    </dsp:sp>
    <dsp:sp modelId="{F2D998D4-49FA-4341-90CC-337FA023428C}">
      <dsp:nvSpPr>
        <dsp:cNvPr id="0" name=""/>
        <dsp:cNvSpPr/>
      </dsp:nvSpPr>
      <dsp:spPr>
        <a:xfrm>
          <a:off x="1683848" y="4613327"/>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TURISMO</a:t>
          </a:r>
        </a:p>
      </dsp:txBody>
      <dsp:txXfrm>
        <a:off x="1683848" y="4613327"/>
        <a:ext cx="499462" cy="249731"/>
      </dsp:txXfrm>
    </dsp:sp>
    <dsp:sp modelId="{1F53BE75-79E6-491F-9F43-A114B8AB69E7}">
      <dsp:nvSpPr>
        <dsp:cNvPr id="0" name=""/>
        <dsp:cNvSpPr/>
      </dsp:nvSpPr>
      <dsp:spPr>
        <a:xfrm>
          <a:off x="922348" y="4613327"/>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MERCADO</a:t>
          </a:r>
        </a:p>
      </dsp:txBody>
      <dsp:txXfrm>
        <a:off x="922348" y="4613327"/>
        <a:ext cx="499462" cy="249731"/>
      </dsp:txXfrm>
    </dsp:sp>
    <dsp:sp modelId="{056EC17A-235E-474D-A5E3-0877603923A5}">
      <dsp:nvSpPr>
        <dsp:cNvPr id="0" name=""/>
        <dsp:cNvSpPr/>
      </dsp:nvSpPr>
      <dsp:spPr>
        <a:xfrm>
          <a:off x="1683778" y="495921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MTTO. INSTITUCIONAL.</a:t>
          </a:r>
        </a:p>
      </dsp:txBody>
      <dsp:txXfrm>
        <a:off x="1683778" y="4959215"/>
        <a:ext cx="499462" cy="249731"/>
      </dsp:txXfrm>
    </dsp:sp>
    <dsp:sp modelId="{CEC4376A-135F-498D-85C4-89AFC09A188E}">
      <dsp:nvSpPr>
        <dsp:cNvPr id="0" name=""/>
        <dsp:cNvSpPr/>
      </dsp:nvSpPr>
      <dsp:spPr>
        <a:xfrm>
          <a:off x="924321" y="4962244"/>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mn-cs"/>
            </a:rPr>
            <a:t>CARTA DE VENTAS</a:t>
          </a:r>
        </a:p>
      </dsp:txBody>
      <dsp:txXfrm>
        <a:off x="924321" y="4962244"/>
        <a:ext cx="499462" cy="249731"/>
      </dsp:txXfrm>
    </dsp:sp>
    <dsp:sp modelId="{6431BE44-66A2-4F97-B5A7-A15AB336738B}">
      <dsp:nvSpPr>
        <dsp:cNvPr id="0" name=""/>
        <dsp:cNvSpPr/>
      </dsp:nvSpPr>
      <dsp:spPr>
        <a:xfrm>
          <a:off x="4387906" y="248561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 DE LA MUJER</a:t>
          </a:r>
        </a:p>
      </dsp:txBody>
      <dsp:txXfrm>
        <a:off x="4387906" y="2485619"/>
        <a:ext cx="499462" cy="249731"/>
      </dsp:txXfrm>
    </dsp:sp>
    <dsp:sp modelId="{B0C94C2E-BBDC-4ED1-BA27-240208B1D58A}">
      <dsp:nvSpPr>
        <dsp:cNvPr id="0" name=""/>
        <dsp:cNvSpPr/>
      </dsp:nvSpPr>
      <dsp:spPr>
        <a:xfrm>
          <a:off x="3783556" y="248561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PREVENTORES DE VIOLENCIA</a:t>
          </a:r>
          <a:r>
            <a:rPr lang="es-SV" sz="600" kern="1200">
              <a:solidFill>
                <a:sysClr val="windowText" lastClr="000000">
                  <a:hueOff val="0"/>
                  <a:satOff val="0"/>
                  <a:lumOff val="0"/>
                  <a:alphaOff val="0"/>
                </a:sysClr>
              </a:solidFill>
              <a:latin typeface="Calibri" panose="020F0502020204030204"/>
              <a:ea typeface="+mn-ea"/>
              <a:cs typeface="+mn-cs"/>
            </a:rPr>
            <a:t>.</a:t>
          </a:r>
        </a:p>
      </dsp:txBody>
      <dsp:txXfrm>
        <a:off x="3783556" y="2485619"/>
        <a:ext cx="499462" cy="249731"/>
      </dsp:txXfrm>
    </dsp:sp>
    <dsp:sp modelId="{48FB365D-50CF-48DA-82C5-6A9FECEF6800}">
      <dsp:nvSpPr>
        <dsp:cNvPr id="0" name=""/>
        <dsp:cNvSpPr/>
      </dsp:nvSpPr>
      <dsp:spPr>
        <a:xfrm>
          <a:off x="4387906" y="2848401"/>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COMUNICACIONES Y RELACIONES PUBLICAS</a:t>
          </a:r>
        </a:p>
      </dsp:txBody>
      <dsp:txXfrm>
        <a:off x="4387906" y="2848401"/>
        <a:ext cx="499462" cy="249731"/>
      </dsp:txXfrm>
    </dsp:sp>
    <dsp:sp modelId="{D5E5D21C-7938-4241-84C9-C36367378772}">
      <dsp:nvSpPr>
        <dsp:cNvPr id="0" name=""/>
        <dsp:cNvSpPr/>
      </dsp:nvSpPr>
      <dsp:spPr>
        <a:xfrm>
          <a:off x="3783556" y="2847577"/>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UAIP</a:t>
          </a:r>
        </a:p>
      </dsp:txBody>
      <dsp:txXfrm>
        <a:off x="3783556" y="2847577"/>
        <a:ext cx="499462" cy="249731"/>
      </dsp:txXfrm>
    </dsp:sp>
    <dsp:sp modelId="{96F9194D-D11A-4B30-BBB5-DC8FF99FAE9A}">
      <dsp:nvSpPr>
        <dsp:cNvPr id="0" name=""/>
        <dsp:cNvSpPr/>
      </dsp:nvSpPr>
      <dsp:spPr>
        <a:xfrm>
          <a:off x="4387906" y="319485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a:t>
          </a:r>
          <a:r>
            <a:rPr lang="es-SV" sz="600" kern="1200" baseline="0">
              <a:solidFill>
                <a:sysClr val="windowText" lastClr="000000">
                  <a:hueOff val="0"/>
                  <a:satOff val="0"/>
                  <a:lumOff val="0"/>
                  <a:alphaOff val="0"/>
                </a:sysClr>
              </a:solidFill>
              <a:latin typeface="Calibri" panose="020F0502020204030204"/>
              <a:ea typeface="+mn-ea"/>
              <a:cs typeface="Times New Roman" panose="02020603050405020304" pitchFamily="18" charset="0"/>
            </a:rPr>
            <a:t> DE GESTION</a:t>
          </a:r>
          <a:r>
            <a:rPr lang="es-SV" sz="6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es-SV"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387906" y="3194855"/>
        <a:ext cx="499462" cy="249731"/>
      </dsp:txXfrm>
    </dsp:sp>
    <dsp:sp modelId="{3437FE09-00C2-4CDD-81F9-EDC4EAC787BA}">
      <dsp:nvSpPr>
        <dsp:cNvPr id="0" name=""/>
        <dsp:cNvSpPr/>
      </dsp:nvSpPr>
      <dsp:spPr>
        <a:xfrm>
          <a:off x="3783556" y="319485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REGISTRO MUNICIPAL</a:t>
          </a:r>
        </a:p>
      </dsp:txBody>
      <dsp:txXfrm>
        <a:off x="3783556" y="3194855"/>
        <a:ext cx="499462" cy="249731"/>
      </dsp:txXfrm>
    </dsp:sp>
    <dsp:sp modelId="{B9FEC324-2BCF-4458-B934-DF073F8C2A54}">
      <dsp:nvSpPr>
        <dsp:cNvPr id="0" name=""/>
        <dsp:cNvSpPr/>
      </dsp:nvSpPr>
      <dsp:spPr>
        <a:xfrm>
          <a:off x="4387906" y="357911"/>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SINDICATURA</a:t>
          </a:r>
        </a:p>
      </dsp:txBody>
      <dsp:txXfrm>
        <a:off x="4387906" y="357911"/>
        <a:ext cx="499462" cy="249731"/>
      </dsp:txXfrm>
    </dsp:sp>
    <dsp:sp modelId="{6001836B-91CD-420D-A773-91ADF381A19E}">
      <dsp:nvSpPr>
        <dsp:cNvPr id="0" name=""/>
        <dsp:cNvSpPr/>
      </dsp:nvSpPr>
      <dsp:spPr>
        <a:xfrm>
          <a:off x="3783556" y="357911"/>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SECRETARIA MUNICIPAL</a:t>
          </a:r>
          <a:r>
            <a:rPr lang="es-SV" sz="6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3783556" y="357911"/>
        <a:ext cx="499462" cy="249731"/>
      </dsp:txXfrm>
    </dsp:sp>
    <dsp:sp modelId="{57C3C534-5FA3-46A8-A6AA-9C10E9AB10E2}">
      <dsp:nvSpPr>
        <dsp:cNvPr id="0" name=""/>
        <dsp:cNvSpPr/>
      </dsp:nvSpPr>
      <dsp:spPr>
        <a:xfrm>
          <a:off x="4387906" y="71252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AUDITORIA INTERNA</a:t>
          </a:r>
        </a:p>
      </dsp:txBody>
      <dsp:txXfrm>
        <a:off x="4387906" y="712529"/>
        <a:ext cx="499462" cy="249731"/>
      </dsp:txXfrm>
    </dsp:sp>
    <dsp:sp modelId="{0F88F6E4-A7B8-42BC-BC3D-280C42698694}">
      <dsp:nvSpPr>
        <dsp:cNvPr id="0" name=""/>
        <dsp:cNvSpPr/>
      </dsp:nvSpPr>
      <dsp:spPr>
        <a:xfrm>
          <a:off x="3783556" y="712529"/>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COMISIÓN</a:t>
          </a:r>
          <a:r>
            <a:rPr lang="es-SV" sz="600" b="0" kern="1200" baseline="0">
              <a:solidFill>
                <a:sysClr val="windowText" lastClr="000000">
                  <a:hueOff val="0"/>
                  <a:satOff val="0"/>
                  <a:lumOff val="0"/>
                  <a:alphaOff val="0"/>
                </a:sysClr>
              </a:solidFill>
              <a:latin typeface="Calibri" panose="020F0502020204030204"/>
              <a:ea typeface="+mn-ea"/>
              <a:cs typeface="Times New Roman" panose="02020603050405020304" pitchFamily="18" charset="0"/>
            </a:rPr>
            <a:t> DE CARRERA.</a:t>
          </a:r>
          <a:endPar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3783556" y="712529"/>
        <a:ext cx="499462" cy="249731"/>
      </dsp:txXfrm>
    </dsp:sp>
    <dsp:sp modelId="{803EBBB4-9126-468D-9469-D41AA640C392}">
      <dsp:nvSpPr>
        <dsp:cNvPr id="0" name=""/>
        <dsp:cNvSpPr/>
      </dsp:nvSpPr>
      <dsp:spPr>
        <a:xfrm>
          <a:off x="4387906" y="1067147"/>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COMISIÓN DEL CONCEJO</a:t>
          </a:r>
          <a:r>
            <a:rPr lang="es-SV" sz="600" b="0" kern="1200">
              <a:solidFill>
                <a:sysClr val="windowText" lastClr="000000">
                  <a:hueOff val="0"/>
                  <a:satOff val="0"/>
                  <a:lumOff val="0"/>
                  <a:alphaOff val="0"/>
                </a:sysClr>
              </a:solidFill>
              <a:latin typeface="Calibri" panose="020F0502020204030204"/>
              <a:ea typeface="+mn-ea"/>
              <a:cs typeface="+mn-cs"/>
            </a:rPr>
            <a:t>.</a:t>
          </a:r>
        </a:p>
      </dsp:txBody>
      <dsp:txXfrm>
        <a:off x="4387906" y="1067147"/>
        <a:ext cx="499462" cy="249731"/>
      </dsp:txXfrm>
    </dsp:sp>
    <dsp:sp modelId="{0B84767E-5544-4765-81A4-6BED8598DB45}">
      <dsp:nvSpPr>
        <dsp:cNvPr id="0" name=""/>
        <dsp:cNvSpPr/>
      </dsp:nvSpPr>
      <dsp:spPr>
        <a:xfrm>
          <a:off x="3783556" y="1067147"/>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ARCHIVO.</a:t>
          </a:r>
        </a:p>
      </dsp:txBody>
      <dsp:txXfrm>
        <a:off x="3783556" y="1067147"/>
        <a:ext cx="499462" cy="249731"/>
      </dsp:txXfrm>
    </dsp:sp>
    <dsp:sp modelId="{8509001D-B5B8-4093-A6F4-B8417022A8E1}">
      <dsp:nvSpPr>
        <dsp:cNvPr id="0" name=""/>
        <dsp:cNvSpPr/>
      </dsp:nvSpPr>
      <dsp:spPr>
        <a:xfrm>
          <a:off x="4387906" y="142176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 JURIDICA</a:t>
          </a:r>
        </a:p>
      </dsp:txBody>
      <dsp:txXfrm>
        <a:off x="4387906" y="1421765"/>
        <a:ext cx="499462" cy="249731"/>
      </dsp:txXfrm>
    </dsp:sp>
    <dsp:sp modelId="{2080EEE8-126C-4709-8DDD-98FD67B9E8F6}">
      <dsp:nvSpPr>
        <dsp:cNvPr id="0" name=""/>
        <dsp:cNvSpPr/>
      </dsp:nvSpPr>
      <dsp:spPr>
        <a:xfrm>
          <a:off x="3783556" y="1421765"/>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b="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UNIDAD CONTRAVENCIONAL</a:t>
          </a:r>
          <a:r>
            <a:rPr lang="es-ES" sz="500" kern="1200">
              <a:solidFill>
                <a:sysClr val="windowText" lastClr="000000">
                  <a:hueOff val="0"/>
                  <a:satOff val="0"/>
                  <a:lumOff val="0"/>
                  <a:alphaOff val="0"/>
                </a:sysClr>
              </a:solidFill>
              <a:latin typeface="Calibri" panose="020F0502020204030204"/>
              <a:ea typeface="+mn-ea"/>
              <a:cs typeface="+mn-cs"/>
            </a:rPr>
            <a:t>.</a:t>
          </a:r>
        </a:p>
      </dsp:txBody>
      <dsp:txXfrm>
        <a:off x="3783556" y="1421765"/>
        <a:ext cx="499462" cy="249731"/>
      </dsp:txXfrm>
    </dsp:sp>
    <dsp:sp modelId="{BD96DB73-F1AC-4374-9084-03C5BCF8822A}">
      <dsp:nvSpPr>
        <dsp:cNvPr id="0" name=""/>
        <dsp:cNvSpPr/>
      </dsp:nvSpPr>
      <dsp:spPr>
        <a:xfrm>
          <a:off x="5001305" y="1788068"/>
          <a:ext cx="499462" cy="249731"/>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AUDITORIA EXTERNA.</a:t>
          </a:r>
        </a:p>
      </dsp:txBody>
      <dsp:txXfrm>
        <a:off x="5001305" y="1788068"/>
        <a:ext cx="499462" cy="2497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D80C19-72D2-4C00-AEB1-A446C077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122</Pages>
  <Words>13991</Words>
  <Characters>76953</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PLAN OPERATIVO ANUAL ALCALDIA MUNICIPAL DE ATIQUIZAYA</vt:lpstr>
    </vt:vector>
  </TitlesOfParts>
  <Company/>
  <LinksUpToDate>false</LinksUpToDate>
  <CharactersWithSpaces>90763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OPERATIVO ANUAL ALCALDIA MUNICIPAL DE ATIQUIZAYA</dc:title>
  <dc:subject/>
  <dc:creator>SAUL</dc:creator>
  <cp:keywords/>
  <dc:description/>
  <cp:lastModifiedBy>GESTIONES</cp:lastModifiedBy>
  <cp:revision>4</cp:revision>
  <cp:lastPrinted>2022-07-01T15:10:00Z</cp:lastPrinted>
  <dcterms:created xsi:type="dcterms:W3CDTF">2023-01-25T21:18:00Z</dcterms:created>
  <dcterms:modified xsi:type="dcterms:W3CDTF">2023-01-26T14:35:00Z</dcterms:modified>
</cp:coreProperties>
</file>