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3FA" w:rsidRPr="00C573FA" w:rsidRDefault="00C573FA" w:rsidP="00C573FA">
      <w:pPr>
        <w:jc w:val="both"/>
        <w:rPr>
          <w:rStyle w:val="Rtulodeencabezadodemensaje"/>
          <w:rFonts w:ascii="Arial" w:hAnsi="Arial" w:cs="Arial"/>
          <w:b w:val="0"/>
          <w:i/>
        </w:rPr>
      </w:pPr>
      <w:r w:rsidRPr="00C573FA">
        <w:rPr>
          <w:rStyle w:val="Rtulodeencabezadodemensaje"/>
          <w:rFonts w:ascii="Arial" w:hAnsi="Arial" w:cs="Arial"/>
          <w:b w:val="0"/>
          <w:i/>
        </w:rPr>
        <w:t>Por medio de la presente y de la manera más atenta, me dirijo en relacion a nota recibida en esta Gerencia Financiera, con fecha 03-10-22, en el cual solicita lo siguiente, con el objeto de la 3ra. Actualización del portal de transparencia 2022.</w:t>
      </w:r>
    </w:p>
    <w:p w:rsidR="00C573FA" w:rsidRPr="00F32604" w:rsidRDefault="00C573FA" w:rsidP="00C573FA">
      <w:pPr>
        <w:pStyle w:val="Prrafodelista"/>
        <w:numPr>
          <w:ilvl w:val="0"/>
          <w:numId w:val="1"/>
        </w:numPr>
        <w:jc w:val="both"/>
        <w:rPr>
          <w:rStyle w:val="Rtulodeencabezadodemensaje"/>
          <w:rFonts w:ascii="Arial" w:hAnsi="Arial" w:cs="Arial"/>
          <w:b w:val="0"/>
          <w:i/>
          <w:sz w:val="24"/>
          <w:szCs w:val="24"/>
        </w:rPr>
      </w:pPr>
      <w:r w:rsidRPr="00F32604">
        <w:rPr>
          <w:rStyle w:val="Rtulodeencabezadodemensaje"/>
          <w:rFonts w:ascii="Arial" w:hAnsi="Arial" w:cs="Arial"/>
          <w:i/>
          <w:sz w:val="24"/>
          <w:szCs w:val="24"/>
        </w:rPr>
        <w:t>Estadísticas ( Generadas y Actualización trimestral )</w:t>
      </w:r>
    </w:p>
    <w:p w:rsidR="00C573FA" w:rsidRDefault="00C573FA" w:rsidP="00C573FA">
      <w:pPr>
        <w:jc w:val="both"/>
        <w:rPr>
          <w:rStyle w:val="Rtulodeencabezadodemensaje"/>
          <w:rFonts w:ascii="Arial" w:hAnsi="Arial" w:cs="Arial"/>
          <w:b w:val="0"/>
          <w:i/>
          <w:sz w:val="24"/>
          <w:szCs w:val="24"/>
        </w:rPr>
      </w:pPr>
      <w:r w:rsidRPr="00F32604">
        <w:rPr>
          <w:rStyle w:val="Rtulodeencabezadodemensaje"/>
          <w:rFonts w:ascii="Arial" w:hAnsi="Arial" w:cs="Arial"/>
          <w:i/>
          <w:sz w:val="24"/>
          <w:szCs w:val="24"/>
        </w:rPr>
        <w:t>Con relacion a lo anterior se presenta datos estadísticos de los ingresos y egresos ejecutados, del periodo que comprende de Julio hasta Septiembre 2022</w:t>
      </w:r>
      <w:r>
        <w:rPr>
          <w:rStyle w:val="Rtulodeencabezadodemensaje"/>
          <w:rFonts w:ascii="Arial" w:hAnsi="Arial" w:cs="Arial"/>
          <w:i/>
          <w:sz w:val="24"/>
          <w:szCs w:val="24"/>
        </w:rPr>
        <w:t>.</w:t>
      </w:r>
    </w:p>
    <w:tbl>
      <w:tblPr>
        <w:tblW w:w="920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9"/>
        <w:gridCol w:w="2689"/>
        <w:gridCol w:w="4961"/>
      </w:tblGrid>
      <w:tr w:rsidR="00C573FA" w:rsidRPr="00F32604" w:rsidTr="00F67017">
        <w:trPr>
          <w:trHeight w:val="30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C573FA" w:rsidRPr="00F32604" w:rsidRDefault="00C573FA" w:rsidP="00F670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92D050"/>
                <w:sz w:val="20"/>
                <w:szCs w:val="20"/>
                <w:lang w:eastAsia="es-ES"/>
              </w:rPr>
            </w:pPr>
            <w:r w:rsidRPr="00F32604">
              <w:rPr>
                <w:rFonts w:ascii="Arial" w:eastAsia="Times New Roman" w:hAnsi="Arial" w:cs="Arial"/>
                <w:b/>
                <w:bCs/>
                <w:i/>
                <w:iCs/>
                <w:color w:val="92D050"/>
                <w:sz w:val="20"/>
                <w:szCs w:val="20"/>
                <w:lang w:eastAsia="es-ES"/>
              </w:rPr>
              <w:t>MESES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C573FA" w:rsidRPr="00F32604" w:rsidRDefault="00C573FA" w:rsidP="00F670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92D050"/>
                <w:sz w:val="20"/>
                <w:szCs w:val="20"/>
                <w:lang w:eastAsia="es-ES"/>
              </w:rPr>
            </w:pPr>
            <w:r w:rsidRPr="00F32604">
              <w:rPr>
                <w:rFonts w:ascii="Arial" w:eastAsia="Times New Roman" w:hAnsi="Arial" w:cs="Arial"/>
                <w:b/>
                <w:bCs/>
                <w:i/>
                <w:iCs/>
                <w:color w:val="92D050"/>
                <w:sz w:val="20"/>
                <w:szCs w:val="20"/>
                <w:lang w:eastAsia="es-ES"/>
              </w:rPr>
              <w:t>INGRESOS PERCIBIDOS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C573FA" w:rsidRPr="00F32604" w:rsidRDefault="00C573FA" w:rsidP="00F670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92D050"/>
                <w:sz w:val="20"/>
                <w:szCs w:val="20"/>
                <w:lang w:eastAsia="es-ES"/>
              </w:rPr>
            </w:pPr>
            <w:r w:rsidRPr="00F32604">
              <w:rPr>
                <w:rFonts w:ascii="Arial" w:eastAsia="Times New Roman" w:hAnsi="Arial" w:cs="Arial"/>
                <w:b/>
                <w:bCs/>
                <w:i/>
                <w:iCs/>
                <w:color w:val="92D050"/>
                <w:sz w:val="20"/>
                <w:szCs w:val="20"/>
                <w:lang w:eastAsia="es-ES"/>
              </w:rPr>
              <w:t>INGRESOS PROYECTADOS</w:t>
            </w:r>
          </w:p>
        </w:tc>
      </w:tr>
      <w:tr w:rsidR="00C573FA" w:rsidRPr="00F32604" w:rsidTr="00F67017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FA" w:rsidRPr="00F32604" w:rsidRDefault="00C573FA" w:rsidP="00F670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</w:pPr>
            <w:r w:rsidRPr="00F3260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>JULIO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FA" w:rsidRPr="00F32604" w:rsidRDefault="00C573FA" w:rsidP="00F670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</w:pPr>
            <w:r w:rsidRPr="00F3260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>$             1,015,789.68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FA" w:rsidRPr="00F32604" w:rsidRDefault="00C573FA" w:rsidP="00F670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</w:pPr>
            <w:r w:rsidRPr="00F3260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>$                            1,161,555.67</w:t>
            </w:r>
          </w:p>
        </w:tc>
      </w:tr>
      <w:tr w:rsidR="00C573FA" w:rsidRPr="00F32604" w:rsidTr="00F67017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FA" w:rsidRPr="00F32604" w:rsidRDefault="00C573FA" w:rsidP="00F670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</w:pPr>
            <w:r w:rsidRPr="00F3260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>AGOSTO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FA" w:rsidRPr="00F32604" w:rsidRDefault="00C573FA" w:rsidP="00F670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</w:pPr>
            <w:r w:rsidRPr="00F3260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>$                787,671.44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FA" w:rsidRPr="00F32604" w:rsidRDefault="00C573FA" w:rsidP="00F670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</w:pPr>
            <w:r w:rsidRPr="00F3260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>$                            1,161,555.67</w:t>
            </w:r>
          </w:p>
        </w:tc>
      </w:tr>
      <w:tr w:rsidR="00C573FA" w:rsidRPr="00F32604" w:rsidTr="00F67017">
        <w:trPr>
          <w:trHeight w:val="6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FA" w:rsidRPr="00F32604" w:rsidRDefault="00C573FA" w:rsidP="00F670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</w:pPr>
            <w:r w:rsidRPr="00F3260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>SEPTIEMBRE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FA" w:rsidRPr="00F32604" w:rsidRDefault="00C573FA" w:rsidP="00F670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</w:pPr>
            <w:r w:rsidRPr="00F3260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>$             1,094,884.04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FA" w:rsidRPr="00F32604" w:rsidRDefault="00C573FA" w:rsidP="00F670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</w:pPr>
            <w:r w:rsidRPr="00F3260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>$                            1,161,555.67</w:t>
            </w:r>
          </w:p>
        </w:tc>
      </w:tr>
    </w:tbl>
    <w:p w:rsidR="00C573FA" w:rsidRDefault="00C573FA" w:rsidP="00C573FA">
      <w:pPr>
        <w:jc w:val="center"/>
        <w:rPr>
          <w:rStyle w:val="Rtulodeencabezadodemensaje"/>
          <w:rFonts w:ascii="Arial" w:hAnsi="Arial" w:cs="Arial"/>
          <w:b w:val="0"/>
          <w:i/>
          <w:sz w:val="24"/>
          <w:szCs w:val="24"/>
        </w:rPr>
      </w:pPr>
    </w:p>
    <w:p w:rsidR="00C573FA" w:rsidRPr="00150864" w:rsidRDefault="00C573FA" w:rsidP="00C573FA">
      <w:pPr>
        <w:jc w:val="center"/>
        <w:rPr>
          <w:rStyle w:val="Rtulodeencabezadodemensaje"/>
          <w:rFonts w:ascii="Arial" w:hAnsi="Arial" w:cs="Arial"/>
          <w:b w:val="0"/>
          <w:i/>
          <w:sz w:val="24"/>
          <w:szCs w:val="24"/>
        </w:rPr>
      </w:pPr>
      <w:r>
        <w:rPr>
          <w:noProof/>
          <w:lang w:eastAsia="es-ES"/>
        </w:rPr>
        <w:drawing>
          <wp:inline distT="0" distB="0" distL="0" distR="0" wp14:anchorId="0EE83E39" wp14:editId="7EA7B8B7">
            <wp:extent cx="4572000" cy="2314575"/>
            <wp:effectExtent l="0" t="0" r="0" b="9525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C573FA" w:rsidRPr="006575EE" w:rsidRDefault="00C573FA" w:rsidP="00C573FA">
      <w:pPr>
        <w:rPr>
          <w:rFonts w:ascii="Arial" w:hAnsi="Arial" w:cs="Arial"/>
          <w:i/>
          <w:sz w:val="24"/>
          <w:szCs w:val="24"/>
        </w:rPr>
      </w:pPr>
      <w:r w:rsidRPr="00F32604">
        <w:rPr>
          <w:rStyle w:val="Rtulodeencabezadodemensaje"/>
          <w:rFonts w:ascii="Arial" w:hAnsi="Arial" w:cs="Arial"/>
          <w:i/>
          <w:sz w:val="24"/>
          <w:szCs w:val="24"/>
        </w:rPr>
        <w:t>El gráfico muestra los ingre</w:t>
      </w:r>
      <w:bookmarkStart w:id="0" w:name="_GoBack"/>
      <w:bookmarkEnd w:id="0"/>
      <w:r w:rsidRPr="00F32604">
        <w:rPr>
          <w:rStyle w:val="Rtulodeencabezadodemensaje"/>
          <w:rFonts w:ascii="Arial" w:hAnsi="Arial" w:cs="Arial"/>
          <w:i/>
          <w:sz w:val="24"/>
          <w:szCs w:val="24"/>
        </w:rPr>
        <w:t>sos percibidos, cotejados por las unidades de Tesorería Municipal y Presupuesto, en el cual se puede observar que los ingresos proyectados de los meses de Julio hasta Septiembre 2022, existe un déficit presupuestario con relacion a los ingresos percibidos reales.</w:t>
      </w:r>
    </w:p>
    <w:tbl>
      <w:tblPr>
        <w:tblW w:w="8217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0"/>
        <w:gridCol w:w="3160"/>
        <w:gridCol w:w="3517"/>
      </w:tblGrid>
      <w:tr w:rsidR="00C573FA" w:rsidRPr="006575EE" w:rsidTr="00F67017">
        <w:trPr>
          <w:trHeight w:val="30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C573FA" w:rsidRPr="006575EE" w:rsidRDefault="00C573FA" w:rsidP="00F670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92D050"/>
                <w:sz w:val="20"/>
                <w:szCs w:val="20"/>
                <w:lang w:eastAsia="es-ES"/>
              </w:rPr>
            </w:pPr>
            <w:r w:rsidRPr="006575EE">
              <w:rPr>
                <w:rFonts w:ascii="Arial" w:eastAsia="Times New Roman" w:hAnsi="Arial" w:cs="Arial"/>
                <w:b/>
                <w:bCs/>
                <w:i/>
                <w:iCs/>
                <w:color w:val="92D050"/>
                <w:sz w:val="20"/>
                <w:szCs w:val="20"/>
                <w:lang w:eastAsia="es-ES"/>
              </w:rPr>
              <w:t>MESES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C573FA" w:rsidRPr="006575EE" w:rsidRDefault="00C573FA" w:rsidP="00F670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92D050"/>
                <w:sz w:val="20"/>
                <w:szCs w:val="20"/>
                <w:lang w:eastAsia="es-ES"/>
              </w:rPr>
            </w:pPr>
            <w:r w:rsidRPr="006575EE">
              <w:rPr>
                <w:rFonts w:ascii="Arial" w:eastAsia="Times New Roman" w:hAnsi="Arial" w:cs="Arial"/>
                <w:b/>
                <w:bCs/>
                <w:i/>
                <w:iCs/>
                <w:color w:val="92D050"/>
                <w:sz w:val="20"/>
                <w:szCs w:val="20"/>
                <w:lang w:eastAsia="es-ES"/>
              </w:rPr>
              <w:t>COMPROMISOS DEVENGADOS</w:t>
            </w:r>
          </w:p>
        </w:tc>
        <w:tc>
          <w:tcPr>
            <w:tcW w:w="3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C573FA" w:rsidRPr="006575EE" w:rsidRDefault="00C573FA" w:rsidP="00F670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92D050"/>
                <w:sz w:val="20"/>
                <w:szCs w:val="20"/>
                <w:lang w:eastAsia="es-ES"/>
              </w:rPr>
            </w:pPr>
            <w:r w:rsidRPr="006575EE">
              <w:rPr>
                <w:rFonts w:ascii="Arial" w:eastAsia="Times New Roman" w:hAnsi="Arial" w:cs="Arial"/>
                <w:b/>
                <w:bCs/>
                <w:i/>
                <w:iCs/>
                <w:color w:val="92D050"/>
                <w:sz w:val="20"/>
                <w:szCs w:val="20"/>
                <w:lang w:eastAsia="es-ES"/>
              </w:rPr>
              <w:t>COMPROMISOS PROYECTADOS</w:t>
            </w:r>
          </w:p>
        </w:tc>
      </w:tr>
      <w:tr w:rsidR="00C573FA" w:rsidRPr="006575EE" w:rsidTr="00F67017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FA" w:rsidRPr="006575EE" w:rsidRDefault="00C573FA" w:rsidP="00F670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</w:pPr>
            <w:r w:rsidRPr="006575E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>JULIO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FA" w:rsidRPr="006575EE" w:rsidRDefault="00C573FA" w:rsidP="00F670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</w:pPr>
            <w:r w:rsidRPr="006575E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>$                               717,210.70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FA" w:rsidRPr="006575EE" w:rsidRDefault="00C573FA" w:rsidP="00F670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</w:pPr>
            <w:r w:rsidRPr="006575E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>$                              1,161,555.67</w:t>
            </w:r>
          </w:p>
        </w:tc>
      </w:tr>
      <w:tr w:rsidR="00C573FA" w:rsidRPr="006575EE" w:rsidTr="00F67017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FA" w:rsidRPr="006575EE" w:rsidRDefault="00C573FA" w:rsidP="00F670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</w:pPr>
            <w:r w:rsidRPr="006575E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>AGOSTO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FA" w:rsidRPr="006575EE" w:rsidRDefault="00C573FA" w:rsidP="00F670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</w:pPr>
            <w:r w:rsidRPr="006575E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>$                               623,710.47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FA" w:rsidRPr="006575EE" w:rsidRDefault="00C573FA" w:rsidP="00F670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</w:pPr>
            <w:r w:rsidRPr="006575E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>$                              1,161,555.67</w:t>
            </w:r>
          </w:p>
        </w:tc>
      </w:tr>
      <w:tr w:rsidR="00C573FA" w:rsidRPr="006575EE" w:rsidTr="00F67017">
        <w:trPr>
          <w:trHeight w:val="6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FA" w:rsidRPr="006575EE" w:rsidRDefault="00C573FA" w:rsidP="00F670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</w:pPr>
            <w:r w:rsidRPr="006575E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>SEPTIEMBRE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FA" w:rsidRPr="006575EE" w:rsidRDefault="00C573FA" w:rsidP="00F670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</w:pPr>
            <w:r w:rsidRPr="006575E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>$                               618,135.26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FA" w:rsidRPr="006575EE" w:rsidRDefault="00C573FA" w:rsidP="00F670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</w:pPr>
            <w:r w:rsidRPr="006575E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>$                              1,161,555.67</w:t>
            </w:r>
          </w:p>
        </w:tc>
      </w:tr>
    </w:tbl>
    <w:p w:rsidR="00C573FA" w:rsidRDefault="00C573FA" w:rsidP="00C573FA">
      <w:pPr>
        <w:jc w:val="center"/>
        <w:rPr>
          <w:rFonts w:ascii="Arial" w:hAnsi="Arial" w:cs="Arial"/>
          <w:i/>
          <w:sz w:val="24"/>
          <w:szCs w:val="24"/>
        </w:rPr>
      </w:pPr>
    </w:p>
    <w:p w:rsidR="00C573FA" w:rsidRDefault="00C573FA" w:rsidP="00C573FA">
      <w:pPr>
        <w:ind w:left="-284" w:firstLine="284"/>
        <w:jc w:val="center"/>
        <w:rPr>
          <w:rFonts w:ascii="Arial" w:hAnsi="Arial" w:cs="Arial"/>
          <w:i/>
          <w:sz w:val="24"/>
          <w:szCs w:val="24"/>
        </w:rPr>
      </w:pPr>
      <w:r>
        <w:rPr>
          <w:noProof/>
          <w:lang w:eastAsia="es-ES"/>
        </w:rPr>
        <w:lastRenderedPageBreak/>
        <w:drawing>
          <wp:inline distT="0" distB="0" distL="0" distR="0" wp14:anchorId="03664489" wp14:editId="055FFF95">
            <wp:extent cx="4572000" cy="2743200"/>
            <wp:effectExtent l="0" t="0" r="0" b="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C573FA" w:rsidRPr="001A44EF" w:rsidRDefault="00C573FA" w:rsidP="00C573FA">
      <w:pPr>
        <w:rPr>
          <w:rFonts w:ascii="Arial" w:hAnsi="Arial" w:cs="Arial"/>
          <w:i/>
          <w:sz w:val="18"/>
          <w:szCs w:val="18"/>
        </w:rPr>
      </w:pPr>
      <w:r w:rsidRPr="001A44EF">
        <w:rPr>
          <w:rFonts w:ascii="Arial" w:hAnsi="Arial" w:cs="Arial"/>
          <w:i/>
          <w:sz w:val="18"/>
          <w:szCs w:val="18"/>
        </w:rPr>
        <w:t>Los datos en grafico muestran los compromisos devengados con relacion a los proyectados, observándose que existe un superávit presupuestario con relacion a los gastos ejecutados.</w:t>
      </w:r>
    </w:p>
    <w:p w:rsidR="00C573FA" w:rsidRDefault="00C573FA" w:rsidP="00C573FA">
      <w:pPr>
        <w:jc w:val="both"/>
        <w:rPr>
          <w:rFonts w:ascii="Arial" w:hAnsi="Arial" w:cs="Arial"/>
          <w:i/>
          <w:sz w:val="24"/>
          <w:szCs w:val="24"/>
        </w:rPr>
      </w:pPr>
      <w:r w:rsidRPr="00B773E3">
        <w:rPr>
          <w:rFonts w:ascii="Arial" w:hAnsi="Arial" w:cs="Arial"/>
          <w:b/>
          <w:i/>
          <w:sz w:val="20"/>
          <w:szCs w:val="20"/>
        </w:rPr>
        <w:t>NOTA:</w:t>
      </w:r>
      <w:r w:rsidRPr="00B773E3">
        <w:rPr>
          <w:rFonts w:ascii="Arial" w:hAnsi="Arial" w:cs="Arial"/>
          <w:i/>
          <w:sz w:val="20"/>
          <w:szCs w:val="20"/>
        </w:rPr>
        <w:t xml:space="preserve"> Se muestran datos consolidados </w:t>
      </w:r>
      <w:r>
        <w:rPr>
          <w:rFonts w:ascii="Arial" w:hAnsi="Arial" w:cs="Arial"/>
          <w:i/>
          <w:sz w:val="20"/>
          <w:szCs w:val="20"/>
        </w:rPr>
        <w:t>de los</w:t>
      </w:r>
      <w:r w:rsidRPr="00B773E3">
        <w:rPr>
          <w:rFonts w:ascii="Arial" w:hAnsi="Arial" w:cs="Arial"/>
          <w:i/>
          <w:sz w:val="20"/>
          <w:szCs w:val="20"/>
        </w:rPr>
        <w:t xml:space="preserve"> periodo</w:t>
      </w:r>
      <w:r>
        <w:rPr>
          <w:rFonts w:ascii="Arial" w:hAnsi="Arial" w:cs="Arial"/>
          <w:i/>
          <w:sz w:val="20"/>
          <w:szCs w:val="20"/>
        </w:rPr>
        <w:t>s</w:t>
      </w:r>
      <w:r w:rsidRPr="00B773E3">
        <w:rPr>
          <w:rFonts w:ascii="Arial" w:hAnsi="Arial" w:cs="Arial"/>
          <w:i/>
          <w:sz w:val="20"/>
          <w:szCs w:val="20"/>
        </w:rPr>
        <w:t xml:space="preserve"> del 01 de Julio al 30 de Septiembre de 2022, con relacion a los ingresos y egresos, cabe mencionar que los datos de los egresos son preliminares a la fecha, debido que el departamento de Tesorería municipal sigue cotejando dicha información</w:t>
      </w:r>
      <w:r>
        <w:rPr>
          <w:rFonts w:ascii="Arial" w:hAnsi="Arial" w:cs="Arial"/>
          <w:i/>
          <w:sz w:val="24"/>
          <w:szCs w:val="24"/>
        </w:rPr>
        <w:t>.</w:t>
      </w:r>
    </w:p>
    <w:tbl>
      <w:tblPr>
        <w:tblW w:w="5419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"/>
        <w:gridCol w:w="2274"/>
        <w:gridCol w:w="985"/>
        <w:gridCol w:w="1114"/>
        <w:gridCol w:w="994"/>
        <w:gridCol w:w="1107"/>
        <w:gridCol w:w="989"/>
        <w:gridCol w:w="864"/>
        <w:gridCol w:w="617"/>
      </w:tblGrid>
      <w:tr w:rsidR="00C573FA" w:rsidRPr="00B773E3" w:rsidTr="00F67017">
        <w:trPr>
          <w:trHeight w:val="300"/>
        </w:trPr>
        <w:tc>
          <w:tcPr>
            <w:tcW w:w="251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3FA" w:rsidRPr="00B773E3" w:rsidRDefault="00C573FA" w:rsidP="00F670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AC</w:t>
            </w:r>
            <w:r w:rsidRPr="00B773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TIVIDADES DE LA GERENCIA FINANCIERA DEL TERCER TRIMESTRE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3FA" w:rsidRPr="00B773E3" w:rsidRDefault="00C573FA" w:rsidP="00F670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3FA" w:rsidRPr="00B773E3" w:rsidRDefault="00C573FA" w:rsidP="00F67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3FA" w:rsidRPr="00B773E3" w:rsidRDefault="00C573FA" w:rsidP="00F67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3FA" w:rsidRPr="00B773E3" w:rsidRDefault="00C573FA" w:rsidP="00F67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3FA" w:rsidRPr="00B773E3" w:rsidRDefault="00C573FA" w:rsidP="00F67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C573FA" w:rsidRPr="00B773E3" w:rsidTr="00F67017">
        <w:trPr>
          <w:trHeight w:val="300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3FA" w:rsidRPr="00B773E3" w:rsidRDefault="00C573FA" w:rsidP="00F670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B773E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  <w:t>Nº</w:t>
            </w:r>
          </w:p>
        </w:tc>
        <w:tc>
          <w:tcPr>
            <w:tcW w:w="12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3FA" w:rsidRPr="00B773E3" w:rsidRDefault="00C573FA" w:rsidP="00F670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color w:val="000000"/>
                <w:sz w:val="14"/>
                <w:szCs w:val="14"/>
                <w:lang w:eastAsia="es-ES"/>
              </w:rPr>
            </w:pPr>
            <w:r w:rsidRPr="00B773E3">
              <w:rPr>
                <w:rFonts w:ascii="Arial" w:eastAsia="Times New Roman" w:hAnsi="Arial" w:cs="Arial"/>
                <w:b/>
                <w:bCs/>
                <w:i/>
                <w:color w:val="000000"/>
                <w:sz w:val="14"/>
                <w:szCs w:val="14"/>
                <w:lang w:eastAsia="es-ES"/>
              </w:rPr>
              <w:t>ACTIVIDADES REALIZADAS</w:t>
            </w:r>
          </w:p>
        </w:tc>
        <w:tc>
          <w:tcPr>
            <w:tcW w:w="1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FA" w:rsidRPr="00B773E3" w:rsidRDefault="00C573FA" w:rsidP="00F670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color w:val="000000"/>
                <w:sz w:val="14"/>
                <w:szCs w:val="14"/>
                <w:lang w:eastAsia="es-ES"/>
              </w:rPr>
            </w:pPr>
            <w:r w:rsidRPr="00B773E3">
              <w:rPr>
                <w:rFonts w:ascii="Arial" w:eastAsia="Times New Roman" w:hAnsi="Arial" w:cs="Arial"/>
                <w:b/>
                <w:bCs/>
                <w:i/>
                <w:color w:val="000000"/>
                <w:sz w:val="14"/>
                <w:szCs w:val="14"/>
                <w:lang w:eastAsia="es-ES"/>
              </w:rPr>
              <w:t>JULIO</w:t>
            </w:r>
          </w:p>
        </w:tc>
        <w:tc>
          <w:tcPr>
            <w:tcW w:w="11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FA" w:rsidRPr="00B773E3" w:rsidRDefault="00C573FA" w:rsidP="00F670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color w:val="000000"/>
                <w:sz w:val="14"/>
                <w:szCs w:val="14"/>
                <w:lang w:eastAsia="es-ES"/>
              </w:rPr>
            </w:pPr>
            <w:r w:rsidRPr="00B773E3">
              <w:rPr>
                <w:rFonts w:ascii="Arial" w:eastAsia="Times New Roman" w:hAnsi="Arial" w:cs="Arial"/>
                <w:b/>
                <w:bCs/>
                <w:i/>
                <w:color w:val="000000"/>
                <w:sz w:val="14"/>
                <w:szCs w:val="14"/>
                <w:lang w:eastAsia="es-ES"/>
              </w:rPr>
              <w:t>AGOSTO</w:t>
            </w:r>
          </w:p>
        </w:tc>
        <w:tc>
          <w:tcPr>
            <w:tcW w:w="10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FA" w:rsidRPr="00B773E3" w:rsidRDefault="00C573FA" w:rsidP="00F670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color w:val="000000"/>
                <w:sz w:val="14"/>
                <w:szCs w:val="14"/>
                <w:lang w:eastAsia="es-ES"/>
              </w:rPr>
            </w:pPr>
            <w:r w:rsidRPr="00B773E3">
              <w:rPr>
                <w:rFonts w:ascii="Arial" w:eastAsia="Times New Roman" w:hAnsi="Arial" w:cs="Arial"/>
                <w:b/>
                <w:bCs/>
                <w:i/>
                <w:color w:val="000000"/>
                <w:sz w:val="14"/>
                <w:szCs w:val="14"/>
                <w:lang w:eastAsia="es-ES"/>
              </w:rPr>
              <w:t>SEPTIEMBRE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FA" w:rsidRPr="00B773E3" w:rsidRDefault="00C573FA" w:rsidP="00F670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color w:val="000000"/>
                <w:sz w:val="14"/>
                <w:szCs w:val="14"/>
                <w:lang w:eastAsia="es-ES"/>
              </w:rPr>
            </w:pPr>
            <w:r w:rsidRPr="00B773E3">
              <w:rPr>
                <w:rFonts w:ascii="Arial" w:eastAsia="Times New Roman" w:hAnsi="Arial" w:cs="Arial"/>
                <w:b/>
                <w:bCs/>
                <w:i/>
                <w:color w:val="000000"/>
                <w:sz w:val="14"/>
                <w:szCs w:val="14"/>
                <w:lang w:eastAsia="es-ES"/>
              </w:rPr>
              <w:t>CONSOLIDADO</w:t>
            </w:r>
          </w:p>
        </w:tc>
      </w:tr>
      <w:tr w:rsidR="00C573FA" w:rsidRPr="00B773E3" w:rsidTr="00F67017">
        <w:trPr>
          <w:trHeight w:val="450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3FA" w:rsidRPr="00B773E3" w:rsidRDefault="00C573FA" w:rsidP="00F670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12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3FA" w:rsidRPr="00B773E3" w:rsidRDefault="00C573FA" w:rsidP="00F670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3FA" w:rsidRPr="00B773E3" w:rsidRDefault="00C573FA" w:rsidP="00F670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color w:val="000000"/>
                <w:sz w:val="14"/>
                <w:szCs w:val="14"/>
                <w:lang w:eastAsia="es-ES"/>
              </w:rPr>
            </w:pPr>
            <w:r w:rsidRPr="00B773E3">
              <w:rPr>
                <w:rFonts w:ascii="Arial" w:eastAsia="Times New Roman" w:hAnsi="Arial" w:cs="Arial"/>
                <w:b/>
                <w:bCs/>
                <w:i/>
                <w:color w:val="000000"/>
                <w:sz w:val="14"/>
                <w:szCs w:val="14"/>
                <w:lang w:eastAsia="es-ES"/>
              </w:rPr>
              <w:t>ACTIVIDADES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3FA" w:rsidRPr="00B773E3" w:rsidRDefault="00C573FA" w:rsidP="00F670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color w:val="000000"/>
                <w:sz w:val="14"/>
                <w:szCs w:val="14"/>
                <w:lang w:eastAsia="es-ES"/>
              </w:rPr>
            </w:pPr>
            <w:r w:rsidRPr="00B773E3">
              <w:rPr>
                <w:rFonts w:ascii="Arial" w:eastAsia="Times New Roman" w:hAnsi="Arial" w:cs="Arial"/>
                <w:b/>
                <w:bCs/>
                <w:i/>
                <w:color w:val="000000"/>
                <w:sz w:val="14"/>
                <w:szCs w:val="14"/>
                <w:lang w:eastAsia="es-ES"/>
              </w:rPr>
              <w:t>TOTAL DOCUMENTOS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3FA" w:rsidRPr="00B773E3" w:rsidRDefault="00C573FA" w:rsidP="00F670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color w:val="000000"/>
                <w:sz w:val="14"/>
                <w:szCs w:val="14"/>
                <w:lang w:eastAsia="es-ES"/>
              </w:rPr>
            </w:pPr>
            <w:r w:rsidRPr="00B773E3">
              <w:rPr>
                <w:rFonts w:ascii="Arial" w:eastAsia="Times New Roman" w:hAnsi="Arial" w:cs="Arial"/>
                <w:b/>
                <w:bCs/>
                <w:i/>
                <w:color w:val="000000"/>
                <w:sz w:val="14"/>
                <w:szCs w:val="14"/>
                <w:lang w:eastAsia="es-ES"/>
              </w:rPr>
              <w:t>ACTIVIDADES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3FA" w:rsidRPr="00B773E3" w:rsidRDefault="00C573FA" w:rsidP="00F670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color w:val="000000"/>
                <w:sz w:val="14"/>
                <w:szCs w:val="14"/>
                <w:lang w:eastAsia="es-ES"/>
              </w:rPr>
            </w:pPr>
            <w:r w:rsidRPr="00B773E3">
              <w:rPr>
                <w:rFonts w:ascii="Arial" w:eastAsia="Times New Roman" w:hAnsi="Arial" w:cs="Arial"/>
                <w:b/>
                <w:bCs/>
                <w:i/>
                <w:color w:val="000000"/>
                <w:sz w:val="14"/>
                <w:szCs w:val="14"/>
                <w:lang w:eastAsia="es-ES"/>
              </w:rPr>
              <w:t>TOTAL DOCUMENTOS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3FA" w:rsidRPr="00B773E3" w:rsidRDefault="00C573FA" w:rsidP="00F670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color w:val="000000"/>
                <w:sz w:val="14"/>
                <w:szCs w:val="14"/>
                <w:lang w:eastAsia="es-ES"/>
              </w:rPr>
            </w:pPr>
            <w:r w:rsidRPr="00B773E3">
              <w:rPr>
                <w:rFonts w:ascii="Arial" w:eastAsia="Times New Roman" w:hAnsi="Arial" w:cs="Arial"/>
                <w:b/>
                <w:bCs/>
                <w:i/>
                <w:color w:val="000000"/>
                <w:sz w:val="14"/>
                <w:szCs w:val="14"/>
                <w:lang w:eastAsia="es-ES"/>
              </w:rPr>
              <w:t>ACTIVIDADES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3FA" w:rsidRPr="00B773E3" w:rsidRDefault="00C573FA" w:rsidP="00F670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color w:val="000000"/>
                <w:sz w:val="14"/>
                <w:szCs w:val="14"/>
                <w:lang w:eastAsia="es-ES"/>
              </w:rPr>
            </w:pPr>
            <w:r w:rsidRPr="00B773E3">
              <w:rPr>
                <w:rFonts w:ascii="Arial" w:eastAsia="Times New Roman" w:hAnsi="Arial" w:cs="Arial"/>
                <w:b/>
                <w:bCs/>
                <w:i/>
                <w:color w:val="000000"/>
                <w:sz w:val="14"/>
                <w:szCs w:val="14"/>
                <w:lang w:eastAsia="es-ES"/>
              </w:rPr>
              <w:t>TOTAL DOCUMENTOS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3FA" w:rsidRPr="00B773E3" w:rsidRDefault="00C573FA" w:rsidP="00F670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color w:val="000000"/>
                <w:sz w:val="14"/>
                <w:szCs w:val="14"/>
                <w:lang w:eastAsia="es-ES"/>
              </w:rPr>
            </w:pPr>
            <w:r w:rsidRPr="00B773E3">
              <w:rPr>
                <w:rFonts w:ascii="Arial" w:eastAsia="Times New Roman" w:hAnsi="Arial" w:cs="Arial"/>
                <w:b/>
                <w:bCs/>
                <w:i/>
                <w:color w:val="000000"/>
                <w:sz w:val="14"/>
                <w:szCs w:val="14"/>
                <w:lang w:eastAsia="es-ES"/>
              </w:rPr>
              <w:t>TOTALES</w:t>
            </w:r>
          </w:p>
        </w:tc>
      </w:tr>
      <w:tr w:rsidR="00C573FA" w:rsidRPr="00B773E3" w:rsidTr="00F67017">
        <w:trPr>
          <w:trHeight w:val="3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FA" w:rsidRPr="00B773E3" w:rsidRDefault="00C573FA" w:rsidP="00F67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B773E3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FA" w:rsidRPr="00B773E3" w:rsidRDefault="00C573FA" w:rsidP="00F67017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s-ES"/>
              </w:rPr>
            </w:pPr>
            <w:r w:rsidRPr="00B773E3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s-ES"/>
              </w:rPr>
              <w:t>REVISION Y AUTORIZACION  DE REQUERIMIENTOS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FA" w:rsidRPr="00B773E3" w:rsidRDefault="00C573FA" w:rsidP="00F67017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s-ES"/>
              </w:rPr>
            </w:pPr>
            <w:r w:rsidRPr="00B773E3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FA" w:rsidRPr="00B773E3" w:rsidRDefault="00C573FA" w:rsidP="00F67017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s-ES"/>
              </w:rPr>
            </w:pPr>
            <w:r w:rsidRPr="00B773E3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FA" w:rsidRPr="00B773E3" w:rsidRDefault="00C573FA" w:rsidP="00F67017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s-ES"/>
              </w:rPr>
            </w:pPr>
            <w:r w:rsidRPr="00B773E3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FA" w:rsidRPr="00B773E3" w:rsidRDefault="00C573FA" w:rsidP="00F67017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s-ES"/>
              </w:rPr>
            </w:pPr>
            <w:r w:rsidRPr="00B773E3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s-ES"/>
              </w:rPr>
              <w:t>17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FA" w:rsidRPr="00B773E3" w:rsidRDefault="00C573FA" w:rsidP="00F67017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s-ES"/>
              </w:rPr>
            </w:pPr>
            <w:r w:rsidRPr="00B773E3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FA" w:rsidRPr="00B773E3" w:rsidRDefault="00C573FA" w:rsidP="00F67017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s-ES"/>
              </w:rPr>
            </w:pPr>
            <w:r w:rsidRPr="00B773E3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s-ES"/>
              </w:rPr>
              <w:t>42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FA" w:rsidRPr="00B773E3" w:rsidRDefault="00C573FA" w:rsidP="00F67017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s-ES"/>
              </w:rPr>
            </w:pPr>
            <w:r w:rsidRPr="00B773E3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s-ES"/>
              </w:rPr>
              <w:t>65</w:t>
            </w:r>
          </w:p>
        </w:tc>
      </w:tr>
      <w:tr w:rsidR="00C573FA" w:rsidRPr="00B773E3" w:rsidTr="00F67017">
        <w:trPr>
          <w:trHeight w:val="3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FA" w:rsidRPr="00B773E3" w:rsidRDefault="00C573FA" w:rsidP="00F67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B773E3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FA" w:rsidRPr="00B773E3" w:rsidRDefault="00C573FA" w:rsidP="00F67017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s-ES"/>
              </w:rPr>
            </w:pPr>
            <w:r w:rsidRPr="00B773E3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s-ES"/>
              </w:rPr>
              <w:t>RECEPCION DE MEMORANDUM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FA" w:rsidRPr="00B773E3" w:rsidRDefault="00C573FA" w:rsidP="00F67017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s-ES"/>
              </w:rPr>
            </w:pPr>
            <w:r w:rsidRPr="00B773E3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FA" w:rsidRPr="00B773E3" w:rsidRDefault="00C573FA" w:rsidP="00F67017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s-ES"/>
              </w:rPr>
            </w:pPr>
            <w:r w:rsidRPr="00B773E3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s-ES"/>
              </w:rPr>
              <w:t>62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FA" w:rsidRPr="00B773E3" w:rsidRDefault="00C573FA" w:rsidP="00F67017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s-ES"/>
              </w:rPr>
            </w:pPr>
            <w:r w:rsidRPr="00B773E3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FA" w:rsidRPr="00B773E3" w:rsidRDefault="00C573FA" w:rsidP="00F67017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s-ES"/>
              </w:rPr>
            </w:pPr>
            <w:r w:rsidRPr="00B773E3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s-ES"/>
              </w:rPr>
              <w:t>103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FA" w:rsidRPr="00B773E3" w:rsidRDefault="00C573FA" w:rsidP="00F67017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s-ES"/>
              </w:rPr>
            </w:pPr>
            <w:r w:rsidRPr="00B773E3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FA" w:rsidRPr="00B773E3" w:rsidRDefault="00C573FA" w:rsidP="00F67017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s-ES"/>
              </w:rPr>
            </w:pPr>
            <w:r w:rsidRPr="00B773E3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s-ES"/>
              </w:rPr>
              <w:t>105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FA" w:rsidRPr="00B773E3" w:rsidRDefault="00C573FA" w:rsidP="00F67017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s-ES"/>
              </w:rPr>
            </w:pPr>
            <w:r w:rsidRPr="00B773E3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s-ES"/>
              </w:rPr>
              <w:t>270</w:t>
            </w:r>
          </w:p>
        </w:tc>
      </w:tr>
      <w:tr w:rsidR="00C573FA" w:rsidRPr="00B773E3" w:rsidTr="00F67017">
        <w:trPr>
          <w:trHeight w:val="3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FA" w:rsidRPr="00B773E3" w:rsidRDefault="00C573FA" w:rsidP="00F67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B773E3">
              <w:rPr>
                <w:rFonts w:ascii="Calibri" w:eastAsia="Times New Roman" w:hAnsi="Calibri" w:cs="Calibri"/>
                <w:color w:val="000000"/>
                <w:lang w:eastAsia="es-ES"/>
              </w:rPr>
              <w:t>3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FA" w:rsidRPr="00B773E3" w:rsidRDefault="00C573FA" w:rsidP="00F67017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s-ES"/>
              </w:rPr>
            </w:pPr>
            <w:r w:rsidRPr="00B773E3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s-ES"/>
              </w:rPr>
              <w:t>REUNION DE COMISIONES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FA" w:rsidRPr="00B773E3" w:rsidRDefault="00C573FA" w:rsidP="00F67017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s-ES"/>
              </w:rPr>
            </w:pPr>
            <w:r w:rsidRPr="00B773E3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s-ES"/>
              </w:rPr>
              <w:t>20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FA" w:rsidRPr="00B773E3" w:rsidRDefault="00C573FA" w:rsidP="00F67017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FA" w:rsidRPr="00B773E3" w:rsidRDefault="00C573FA" w:rsidP="00F67017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s-ES"/>
              </w:rPr>
            </w:pPr>
            <w:r w:rsidRPr="00B773E3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s-ES"/>
              </w:rPr>
              <w:t>20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FA" w:rsidRPr="00B773E3" w:rsidRDefault="00C573FA" w:rsidP="00F67017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FA" w:rsidRPr="00B773E3" w:rsidRDefault="00C573FA" w:rsidP="00F67017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s-ES"/>
              </w:rPr>
            </w:pPr>
            <w:r w:rsidRPr="00B773E3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s-ES"/>
              </w:rPr>
              <w:t>20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FA" w:rsidRPr="00B773E3" w:rsidRDefault="00C573FA" w:rsidP="00F67017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FA" w:rsidRPr="00B773E3" w:rsidRDefault="00C573FA" w:rsidP="00F67017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s-ES"/>
              </w:rPr>
            </w:pPr>
            <w:r w:rsidRPr="00B773E3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s-ES"/>
              </w:rPr>
              <w:t>0</w:t>
            </w:r>
          </w:p>
        </w:tc>
      </w:tr>
      <w:tr w:rsidR="00C573FA" w:rsidRPr="00B773E3" w:rsidTr="00F67017">
        <w:trPr>
          <w:trHeight w:val="3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FA" w:rsidRPr="00B773E3" w:rsidRDefault="00C573FA" w:rsidP="00F67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B773E3">
              <w:rPr>
                <w:rFonts w:ascii="Calibri" w:eastAsia="Times New Roman" w:hAnsi="Calibri" w:cs="Calibri"/>
                <w:color w:val="000000"/>
                <w:lang w:eastAsia="es-ES"/>
              </w:rPr>
              <w:t>4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FA" w:rsidRPr="00B773E3" w:rsidRDefault="00C573FA" w:rsidP="00F67017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s-ES"/>
              </w:rPr>
            </w:pPr>
            <w:r w:rsidRPr="00B773E3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s-ES"/>
              </w:rPr>
              <w:t>ANALISIS FINANCIERO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FA" w:rsidRPr="00B773E3" w:rsidRDefault="00C573FA" w:rsidP="00F67017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s-ES"/>
              </w:rPr>
            </w:pPr>
            <w:r w:rsidRPr="00B773E3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FA" w:rsidRPr="00B773E3" w:rsidRDefault="00C573FA" w:rsidP="00F67017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s-ES"/>
              </w:rPr>
            </w:pPr>
            <w:r w:rsidRPr="00B773E3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FA" w:rsidRPr="00B773E3" w:rsidRDefault="00C573FA" w:rsidP="00F67017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s-ES"/>
              </w:rPr>
            </w:pPr>
            <w:r w:rsidRPr="00B773E3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s-ES"/>
              </w:rPr>
              <w:t>7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FA" w:rsidRPr="00B773E3" w:rsidRDefault="00C573FA" w:rsidP="00F67017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s-ES"/>
              </w:rPr>
            </w:pPr>
            <w:r w:rsidRPr="00B773E3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s-ES"/>
              </w:rPr>
              <w:t>7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FA" w:rsidRPr="00B773E3" w:rsidRDefault="00C573FA" w:rsidP="00F67017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s-ES"/>
              </w:rPr>
            </w:pPr>
            <w:r w:rsidRPr="00B773E3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FA" w:rsidRPr="00B773E3" w:rsidRDefault="00C573FA" w:rsidP="00F67017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s-ES"/>
              </w:rPr>
            </w:pPr>
            <w:r w:rsidRPr="00B773E3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FA" w:rsidRPr="00B773E3" w:rsidRDefault="00C573FA" w:rsidP="00F67017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s-ES"/>
              </w:rPr>
            </w:pPr>
            <w:r w:rsidRPr="00B773E3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s-ES"/>
              </w:rPr>
              <w:t>14</w:t>
            </w:r>
          </w:p>
        </w:tc>
      </w:tr>
      <w:tr w:rsidR="00C573FA" w:rsidRPr="00B773E3" w:rsidTr="00F67017">
        <w:trPr>
          <w:trHeight w:val="3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FA" w:rsidRPr="00B773E3" w:rsidRDefault="00C573FA" w:rsidP="00F67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B773E3">
              <w:rPr>
                <w:rFonts w:ascii="Calibri" w:eastAsia="Times New Roman" w:hAnsi="Calibri" w:cs="Calibri"/>
                <w:color w:val="000000"/>
                <w:lang w:eastAsia="es-ES"/>
              </w:rPr>
              <w:t>5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FA" w:rsidRPr="00B773E3" w:rsidRDefault="00C573FA" w:rsidP="00F67017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s-ES"/>
              </w:rPr>
            </w:pPr>
            <w:r w:rsidRPr="00B773E3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s-ES"/>
              </w:rPr>
              <w:t>REDACCION DE MEMORANDUM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FA" w:rsidRPr="00B773E3" w:rsidRDefault="00C573FA" w:rsidP="00F67017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s-ES"/>
              </w:rPr>
            </w:pPr>
            <w:r w:rsidRPr="00B773E3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s-ES"/>
              </w:rPr>
              <w:t>30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FA" w:rsidRPr="00B773E3" w:rsidRDefault="00C573FA" w:rsidP="00F67017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s-ES"/>
              </w:rPr>
            </w:pPr>
            <w:r w:rsidRPr="00B773E3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s-ES"/>
              </w:rPr>
              <w:t>30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FA" w:rsidRPr="00B773E3" w:rsidRDefault="00C573FA" w:rsidP="00F67017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s-ES"/>
              </w:rPr>
            </w:pPr>
            <w:r w:rsidRPr="00B773E3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s-ES"/>
              </w:rPr>
              <w:t>17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FA" w:rsidRPr="00B773E3" w:rsidRDefault="00C573FA" w:rsidP="00F67017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s-ES"/>
              </w:rPr>
            </w:pPr>
            <w:r w:rsidRPr="00B773E3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s-ES"/>
              </w:rPr>
              <w:t>17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FA" w:rsidRPr="00B773E3" w:rsidRDefault="00C573FA" w:rsidP="00F67017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s-ES"/>
              </w:rPr>
            </w:pPr>
            <w:r w:rsidRPr="00B773E3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FA" w:rsidRPr="00B773E3" w:rsidRDefault="00C573FA" w:rsidP="00F67017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s-ES"/>
              </w:rPr>
            </w:pPr>
            <w:r w:rsidRPr="00B773E3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FA" w:rsidRPr="00B773E3" w:rsidRDefault="00C573FA" w:rsidP="00F67017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s-ES"/>
              </w:rPr>
            </w:pPr>
            <w:r w:rsidRPr="00B773E3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s-ES"/>
              </w:rPr>
              <w:t>57</w:t>
            </w:r>
          </w:p>
        </w:tc>
      </w:tr>
      <w:tr w:rsidR="00C573FA" w:rsidRPr="00B773E3" w:rsidTr="00F67017">
        <w:trPr>
          <w:trHeight w:val="3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FA" w:rsidRPr="00B773E3" w:rsidRDefault="00C573FA" w:rsidP="00F67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B773E3">
              <w:rPr>
                <w:rFonts w:ascii="Calibri" w:eastAsia="Times New Roman" w:hAnsi="Calibri" w:cs="Calibri"/>
                <w:color w:val="000000"/>
                <w:lang w:eastAsia="es-ES"/>
              </w:rPr>
              <w:t>6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FA" w:rsidRPr="00B773E3" w:rsidRDefault="00C573FA" w:rsidP="00F67017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s-ES"/>
              </w:rPr>
            </w:pPr>
            <w:r w:rsidRPr="00B773E3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s-ES"/>
              </w:rPr>
              <w:t>RECEPCION DE ACUERDOS MUNICIPALES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FA" w:rsidRPr="00B773E3" w:rsidRDefault="00C573FA" w:rsidP="00F67017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s-ES"/>
              </w:rPr>
            </w:pPr>
            <w:r w:rsidRPr="00B773E3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s-ES"/>
              </w:rPr>
              <w:t>42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FA" w:rsidRPr="00B773E3" w:rsidRDefault="00C573FA" w:rsidP="00F67017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s-ES"/>
              </w:rPr>
            </w:pPr>
            <w:r w:rsidRPr="00B773E3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s-ES"/>
              </w:rPr>
              <w:t>42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FA" w:rsidRPr="00B773E3" w:rsidRDefault="00C573FA" w:rsidP="00F67017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s-ES"/>
              </w:rPr>
            </w:pPr>
            <w:r w:rsidRPr="00B773E3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s-ES"/>
              </w:rPr>
              <w:t>43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FA" w:rsidRPr="00B773E3" w:rsidRDefault="00C573FA" w:rsidP="00F67017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s-ES"/>
              </w:rPr>
            </w:pPr>
            <w:r w:rsidRPr="00B773E3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s-ES"/>
              </w:rPr>
              <w:t>43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FA" w:rsidRPr="00B773E3" w:rsidRDefault="00C573FA" w:rsidP="00F67017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s-ES"/>
              </w:rPr>
            </w:pPr>
            <w:r w:rsidRPr="00B773E3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s-ES"/>
              </w:rPr>
              <w:t>89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FA" w:rsidRPr="00B773E3" w:rsidRDefault="00C573FA" w:rsidP="00F67017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s-ES"/>
              </w:rPr>
            </w:pPr>
            <w:r w:rsidRPr="00B773E3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s-ES"/>
              </w:rPr>
              <w:t>89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FA" w:rsidRPr="00B773E3" w:rsidRDefault="00C573FA" w:rsidP="00F67017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s-ES"/>
              </w:rPr>
            </w:pPr>
            <w:r w:rsidRPr="00B773E3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s-ES"/>
              </w:rPr>
              <w:t>174</w:t>
            </w:r>
          </w:p>
        </w:tc>
      </w:tr>
      <w:tr w:rsidR="00C573FA" w:rsidRPr="00B773E3" w:rsidTr="00F67017">
        <w:trPr>
          <w:trHeight w:val="3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FA" w:rsidRPr="00B773E3" w:rsidRDefault="00C573FA" w:rsidP="00F67017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FA" w:rsidRPr="00B773E3" w:rsidRDefault="00C573FA" w:rsidP="00F670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color w:val="000000"/>
                <w:sz w:val="16"/>
                <w:szCs w:val="16"/>
                <w:lang w:eastAsia="es-ES"/>
              </w:rPr>
            </w:pPr>
            <w:r w:rsidRPr="00B773E3">
              <w:rPr>
                <w:rFonts w:ascii="Arial" w:eastAsia="Times New Roman" w:hAnsi="Arial" w:cs="Arial"/>
                <w:b/>
                <w:bCs/>
                <w:i/>
                <w:color w:val="000000"/>
                <w:sz w:val="16"/>
                <w:szCs w:val="16"/>
                <w:lang w:eastAsia="es-ES"/>
              </w:rPr>
              <w:t>TOTALES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FA" w:rsidRPr="00B773E3" w:rsidRDefault="00C573FA" w:rsidP="00F67017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2"/>
                <w:szCs w:val="12"/>
                <w:lang w:eastAsia="es-ES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FA" w:rsidRPr="00B773E3" w:rsidRDefault="00C573FA" w:rsidP="00F67017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2"/>
                <w:szCs w:val="12"/>
                <w:lang w:eastAsia="es-ES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FA" w:rsidRPr="00B773E3" w:rsidRDefault="00C573FA" w:rsidP="00F67017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2"/>
                <w:szCs w:val="12"/>
                <w:lang w:eastAsia="es-ES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FA" w:rsidRPr="00B773E3" w:rsidRDefault="00C573FA" w:rsidP="00F67017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2"/>
                <w:szCs w:val="12"/>
                <w:lang w:eastAsia="es-ES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FA" w:rsidRPr="00B773E3" w:rsidRDefault="00C573FA" w:rsidP="00F67017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2"/>
                <w:szCs w:val="12"/>
                <w:lang w:eastAsia="es-ES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FA" w:rsidRPr="00B773E3" w:rsidRDefault="00C573FA" w:rsidP="00F67017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2"/>
                <w:szCs w:val="12"/>
                <w:lang w:eastAsia="es-ES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FA" w:rsidRPr="00B773E3" w:rsidRDefault="00C573FA" w:rsidP="00F670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color w:val="000000"/>
                <w:sz w:val="16"/>
                <w:szCs w:val="16"/>
                <w:lang w:eastAsia="es-ES"/>
              </w:rPr>
            </w:pPr>
            <w:r w:rsidRPr="00B773E3">
              <w:rPr>
                <w:rFonts w:ascii="Arial" w:eastAsia="Times New Roman" w:hAnsi="Arial" w:cs="Arial"/>
                <w:b/>
                <w:bCs/>
                <w:i/>
                <w:color w:val="000000"/>
                <w:sz w:val="16"/>
                <w:szCs w:val="16"/>
                <w:lang w:eastAsia="es-ES"/>
              </w:rPr>
              <w:t>580</w:t>
            </w:r>
          </w:p>
        </w:tc>
      </w:tr>
    </w:tbl>
    <w:p w:rsidR="00C573FA" w:rsidRDefault="00C573FA" w:rsidP="00C573FA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El cuadro anterior muestra las actividades ejecutadas por la Gerencia Financiera en el periodo de Julio hasta Septiembre 2022.</w:t>
      </w:r>
    </w:p>
    <w:p w:rsidR="00C573FA" w:rsidRPr="002D5816" w:rsidRDefault="00C573FA" w:rsidP="00C573FA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Sin nada más que agregar, me suscribo de usted.</w:t>
      </w:r>
    </w:p>
    <w:p w:rsidR="00C573FA" w:rsidRDefault="00C573FA" w:rsidP="00C573FA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br w:type="page"/>
      </w:r>
    </w:p>
    <w:p w:rsidR="00391D8C" w:rsidRDefault="00C573FA"/>
    <w:sectPr w:rsidR="00391D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93073"/>
    <w:multiLevelType w:val="hybridMultilevel"/>
    <w:tmpl w:val="F8DE0F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3FA"/>
    <w:rsid w:val="0045771C"/>
    <w:rsid w:val="006D12EB"/>
    <w:rsid w:val="00BE6D7B"/>
    <w:rsid w:val="00C5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D6E35EF-C892-40A8-8709-BFCBF2C72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73F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Rtulodeencabezadodemensaje">
    <w:name w:val="Rótulo de encabezado de mensaje"/>
    <w:rsid w:val="00C573FA"/>
    <w:rPr>
      <w:b/>
      <w:sz w:val="18"/>
    </w:rPr>
  </w:style>
  <w:style w:type="paragraph" w:styleId="Prrafodelista">
    <w:name w:val="List Paragraph"/>
    <w:basedOn w:val="Normal"/>
    <w:uiPriority w:val="34"/>
    <w:qFormat/>
    <w:rsid w:val="00C573FA"/>
    <w:pPr>
      <w:ind w:left="720"/>
      <w:contextualSpacing/>
    </w:pPr>
    <w:rPr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Hoja_de_c_lculo_de_Microsoft_Excel1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Libro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ES" b="1"/>
              <a:t>INGRESOS</a:t>
            </a:r>
            <a:r>
              <a:rPr lang="es-ES" b="1" baseline="0"/>
              <a:t> PROYECTADOS VS PERCIBIDOS</a:t>
            </a:r>
            <a:endParaRPr lang="es-ES" b="1"/>
          </a:p>
        </c:rich>
      </c:tx>
      <c:layout>
        <c:manualLayout>
          <c:xMode val="edge"/>
          <c:yMode val="edge"/>
          <c:x val="0.16675678040244971"/>
          <c:y val="3.240740740740740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Hoja1!$E$4</c:f>
              <c:strCache>
                <c:ptCount val="1"/>
                <c:pt idx="0">
                  <c:v>INGRESOS PERCIBIDOS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Hoja1!$D$5:$D$7</c:f>
              <c:strCache>
                <c:ptCount val="3"/>
                <c:pt idx="0">
                  <c:v>JULIO</c:v>
                </c:pt>
                <c:pt idx="1">
                  <c:v>AGOSTO</c:v>
                </c:pt>
                <c:pt idx="2">
                  <c:v>SEPTIEMBRE</c:v>
                </c:pt>
              </c:strCache>
            </c:strRef>
          </c:cat>
          <c:val>
            <c:numRef>
              <c:f>Hoja1!$E$5:$E$7</c:f>
              <c:numCache>
                <c:formatCode>_("$"* #,##0.00_);_("$"* \(#,##0.00\);_("$"* "-"??_);_(@_)</c:formatCode>
                <c:ptCount val="3"/>
                <c:pt idx="0">
                  <c:v>1015789.68</c:v>
                </c:pt>
                <c:pt idx="1">
                  <c:v>787671.44</c:v>
                </c:pt>
                <c:pt idx="2">
                  <c:v>1094884.04</c:v>
                </c:pt>
              </c:numCache>
            </c:numRef>
          </c:val>
        </c:ser>
        <c:ser>
          <c:idx val="1"/>
          <c:order val="1"/>
          <c:tx>
            <c:strRef>
              <c:f>Hoja1!$F$4</c:f>
              <c:strCache>
                <c:ptCount val="1"/>
                <c:pt idx="0">
                  <c:v>INGRESOS PROYECTADOS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Hoja1!$D$5:$D$7</c:f>
              <c:strCache>
                <c:ptCount val="3"/>
                <c:pt idx="0">
                  <c:v>JULIO</c:v>
                </c:pt>
                <c:pt idx="1">
                  <c:v>AGOSTO</c:v>
                </c:pt>
                <c:pt idx="2">
                  <c:v>SEPTIEMBRE</c:v>
                </c:pt>
              </c:strCache>
            </c:strRef>
          </c:cat>
          <c:val>
            <c:numRef>
              <c:f>Hoja1!$F$5:$F$7</c:f>
              <c:numCache>
                <c:formatCode>_("$"* #,##0.00_);_("$"* \(#,##0.00\);_("$"* "-"??_);_(@_)</c:formatCode>
                <c:ptCount val="3"/>
                <c:pt idx="0">
                  <c:v>1161555.67</c:v>
                </c:pt>
                <c:pt idx="1">
                  <c:v>1161555.67</c:v>
                </c:pt>
                <c:pt idx="2">
                  <c:v>1161555.67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44470680"/>
        <c:axId val="344471856"/>
      </c:barChart>
      <c:catAx>
        <c:axId val="3444706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344471856"/>
        <c:crosses val="autoZero"/>
        <c:auto val="1"/>
        <c:lblAlgn val="ctr"/>
        <c:lblOffset val="100"/>
        <c:noMultiLvlLbl val="0"/>
      </c:catAx>
      <c:valAx>
        <c:axId val="3444718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&quot;$&quot;* #,##0.00_);_(&quot;$&quot;* \(#,##0.00\);_(&quot;$&quot;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3444706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COMPROMISOS DEVENGADOS VS PROYECTADOS.</a:t>
            </a:r>
          </a:p>
        </c:rich>
      </c:tx>
      <c:layout>
        <c:manualLayout>
          <c:xMode val="edge"/>
          <c:yMode val="edge"/>
          <c:x val="0.16675678040244971"/>
          <c:y val="1.851851851851851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'erogaciones tercer trimestre'!$B$4</c:f>
              <c:strCache>
                <c:ptCount val="1"/>
                <c:pt idx="0">
                  <c:v>COMPROMISOS DEVENGADOS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'erogaciones tercer trimestre'!$A$5:$A$7</c:f>
              <c:strCache>
                <c:ptCount val="3"/>
                <c:pt idx="0">
                  <c:v>JULIO</c:v>
                </c:pt>
                <c:pt idx="1">
                  <c:v>AGOSTO</c:v>
                </c:pt>
                <c:pt idx="2">
                  <c:v>SEPTIEMBRE</c:v>
                </c:pt>
              </c:strCache>
            </c:strRef>
          </c:cat>
          <c:val>
            <c:numRef>
              <c:f>'erogaciones tercer trimestre'!$B$5:$B$7</c:f>
              <c:numCache>
                <c:formatCode>_("$"* #,##0.00_);_("$"* \(#,##0.00\);_("$"* "-"??_);_(@_)</c:formatCode>
                <c:ptCount val="3"/>
                <c:pt idx="0">
                  <c:v>717210.7</c:v>
                </c:pt>
                <c:pt idx="1">
                  <c:v>623710.47</c:v>
                </c:pt>
                <c:pt idx="2">
                  <c:v>618135.26</c:v>
                </c:pt>
              </c:numCache>
            </c:numRef>
          </c:val>
        </c:ser>
        <c:ser>
          <c:idx val="1"/>
          <c:order val="1"/>
          <c:tx>
            <c:strRef>
              <c:f>'erogaciones tercer trimestre'!$C$4</c:f>
              <c:strCache>
                <c:ptCount val="1"/>
                <c:pt idx="0">
                  <c:v>COMPROMISOS PROYECTADOS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'erogaciones tercer trimestre'!$A$5:$A$7</c:f>
              <c:strCache>
                <c:ptCount val="3"/>
                <c:pt idx="0">
                  <c:v>JULIO</c:v>
                </c:pt>
                <c:pt idx="1">
                  <c:v>AGOSTO</c:v>
                </c:pt>
                <c:pt idx="2">
                  <c:v>SEPTIEMBRE</c:v>
                </c:pt>
              </c:strCache>
            </c:strRef>
          </c:cat>
          <c:val>
            <c:numRef>
              <c:f>'erogaciones tercer trimestre'!$C$5:$C$7</c:f>
              <c:numCache>
                <c:formatCode>_("$"* #,##0.00_);_("$"* \(#,##0.00\);_("$"* "-"??_);_(@_)</c:formatCode>
                <c:ptCount val="3"/>
                <c:pt idx="0">
                  <c:v>1161555.67</c:v>
                </c:pt>
                <c:pt idx="1">
                  <c:v>1161555.67</c:v>
                </c:pt>
                <c:pt idx="2">
                  <c:v>1161555.67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44471464"/>
        <c:axId val="344472248"/>
      </c:barChart>
      <c:catAx>
        <c:axId val="3444714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344472248"/>
        <c:crosses val="autoZero"/>
        <c:auto val="1"/>
        <c:lblAlgn val="ctr"/>
        <c:lblOffset val="100"/>
        <c:noMultiLvlLbl val="0"/>
      </c:catAx>
      <c:valAx>
        <c:axId val="3444722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&quot;$&quot;* #,##0.00_);_(&quot;$&quot;* \(#,##0.00\);_(&quot;$&quot;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3444714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395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2022-10-06T19:44:00Z</dcterms:created>
  <dcterms:modified xsi:type="dcterms:W3CDTF">2022-10-06T19:45:00Z</dcterms:modified>
</cp:coreProperties>
</file>