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28E" w:rsidRPr="00B2328E" w:rsidRDefault="00C941DA" w:rsidP="00BD7BD7">
      <w:pPr>
        <w:tabs>
          <w:tab w:val="left" w:pos="2550"/>
        </w:tabs>
        <w:spacing w:after="0" w:line="240" w:lineRule="auto"/>
        <w:rPr>
          <w:rFonts w:ascii="Book Antiqua" w:eastAsia="Calibri" w:hAnsi="Book Antiqua" w:cs="Times New Roman"/>
        </w:rPr>
      </w:pPr>
      <w:r w:rsidRPr="007532BD">
        <w:rPr>
          <w:rFonts w:ascii="Book Antiqua" w:eastAsia="Times New Roman" w:hAnsi="Book Antiqua" w:cs="Calibri"/>
          <w:b/>
          <w:bCs/>
          <w:noProof/>
          <w:color w:val="000000"/>
          <w:sz w:val="20"/>
          <w:szCs w:val="20"/>
          <w:lang w:val="es-MX" w:eastAsia="es-MX"/>
        </w:rPr>
        <w:drawing>
          <wp:anchor distT="0" distB="0" distL="114300" distR="114300" simplePos="0" relativeHeight="251660288" behindDoc="0" locked="0" layoutInCell="1" allowOverlap="1" wp14:anchorId="0F580EF1" wp14:editId="4041EB26">
            <wp:simplePos x="0" y="0"/>
            <wp:positionH relativeFrom="column">
              <wp:posOffset>4481830</wp:posOffset>
            </wp:positionH>
            <wp:positionV relativeFrom="paragraph">
              <wp:posOffset>910590</wp:posOffset>
            </wp:positionV>
            <wp:extent cx="4210050" cy="3276600"/>
            <wp:effectExtent l="0" t="0" r="0" b="0"/>
            <wp:wrapSquare wrapText="bothSides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28E" w:rsidRPr="00E914C7">
        <w:rPr>
          <w:rFonts w:ascii="Arial" w:eastAsia="Calibri" w:hAnsi="Arial" w:cs="Arial"/>
          <w:b/>
          <w:noProof/>
          <w:highlight w:val="yellow"/>
          <w:lang w:val="es-MX" w:eastAsia="es-MX"/>
        </w:rPr>
        <w:drawing>
          <wp:anchor distT="0" distB="0" distL="114300" distR="114300" simplePos="0" relativeHeight="251659264" behindDoc="0" locked="0" layoutInCell="1" allowOverlap="1" wp14:anchorId="1C54B4E0" wp14:editId="78ABA759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10058400" cy="1457325"/>
            <wp:effectExtent l="0" t="0" r="0" b="0"/>
            <wp:wrapSquare wrapText="bothSides"/>
            <wp:docPr id="1" name="Imagen 507" descr="CABECERA SECRETARIA MUNICIPAL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07" descr="CABECERA SECRETARIA MUNICIPAL-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0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14C7">
        <w:rPr>
          <w:rFonts w:ascii="Book Antiqua" w:eastAsia="Calibri" w:hAnsi="Book Antiqua" w:cs="Times New Roman"/>
        </w:rPr>
        <w:t xml:space="preserve">Le </w:t>
      </w:r>
      <w:r w:rsidR="00B2328E" w:rsidRPr="00B2328E">
        <w:rPr>
          <w:rFonts w:ascii="Book Antiqua" w:eastAsia="Calibri" w:hAnsi="Book Antiqua" w:cs="Times New Roman"/>
        </w:rPr>
        <w:t>remito a usted</w:t>
      </w:r>
      <w:r w:rsidR="00B2328E" w:rsidRPr="00B2328E">
        <w:rPr>
          <w:rFonts w:ascii="Book Antiqua" w:eastAsia="Calibri" w:hAnsi="Book Antiqua" w:cs="Times New Roman"/>
          <w:b/>
        </w:rPr>
        <w:t xml:space="preserve"> </w:t>
      </w:r>
      <w:r w:rsidR="00B2328E" w:rsidRPr="00B2328E">
        <w:rPr>
          <w:rFonts w:ascii="Book Antiqua" w:eastAsia="Calibri" w:hAnsi="Book Antiqua" w:cs="Times New Roman"/>
        </w:rPr>
        <w:t>cuadro que contiene Información de estadísticas generadas en la Unidad de Secretaría Municipal, correspondie</w:t>
      </w:r>
      <w:r w:rsidR="008D1703">
        <w:rPr>
          <w:rFonts w:ascii="Book Antiqua" w:eastAsia="Calibri" w:hAnsi="Book Antiqua" w:cs="Times New Roman"/>
        </w:rPr>
        <w:t>nte al Tercer trimestre (j</w:t>
      </w:r>
      <w:r w:rsidR="00B2328E" w:rsidRPr="00B2328E">
        <w:rPr>
          <w:rFonts w:ascii="Book Antiqua" w:eastAsia="Calibri" w:hAnsi="Book Antiqua" w:cs="Times New Roman"/>
        </w:rPr>
        <w:t xml:space="preserve">ulio, </w:t>
      </w:r>
      <w:r w:rsidR="008D1703" w:rsidRPr="00B2328E">
        <w:rPr>
          <w:rFonts w:ascii="Book Antiqua" w:eastAsia="Calibri" w:hAnsi="Book Antiqua" w:cs="Times New Roman"/>
        </w:rPr>
        <w:t>agosto</w:t>
      </w:r>
      <w:r w:rsidR="00B2328E" w:rsidRPr="00B2328E">
        <w:rPr>
          <w:rFonts w:ascii="Book Antiqua" w:eastAsia="Calibri" w:hAnsi="Book Antiqua" w:cs="Times New Roman"/>
        </w:rPr>
        <w:t xml:space="preserve"> y </w:t>
      </w:r>
      <w:r w:rsidR="008D1703" w:rsidRPr="00B2328E">
        <w:rPr>
          <w:rFonts w:ascii="Book Antiqua" w:eastAsia="Calibri" w:hAnsi="Book Antiqua" w:cs="Times New Roman"/>
        </w:rPr>
        <w:t>septiembre</w:t>
      </w:r>
      <w:r w:rsidR="00B2328E" w:rsidRPr="00B2328E">
        <w:rPr>
          <w:rFonts w:ascii="Book Antiqua" w:eastAsia="Calibri" w:hAnsi="Book Antiqua" w:cs="Times New Roman"/>
        </w:rPr>
        <w:t xml:space="preserve"> del año 2022). </w:t>
      </w:r>
      <w:bookmarkStart w:id="0" w:name="_GoBack"/>
      <w:bookmarkEnd w:id="0"/>
    </w:p>
    <w:tbl>
      <w:tblPr>
        <w:tblpPr w:leftFromText="141" w:rightFromText="141" w:vertAnchor="text" w:horzAnchor="margin" w:tblpY="250"/>
        <w:tblW w:w="68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9"/>
        <w:gridCol w:w="968"/>
        <w:gridCol w:w="2261"/>
        <w:gridCol w:w="2014"/>
      </w:tblGrid>
      <w:tr w:rsidR="00C36A06" w:rsidRPr="00B2328E" w:rsidTr="00C36A06">
        <w:trPr>
          <w:trHeight w:val="20"/>
        </w:trPr>
        <w:tc>
          <w:tcPr>
            <w:tcW w:w="6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6A06" w:rsidRPr="00B2328E" w:rsidRDefault="00C36A06" w:rsidP="00C36A0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B2328E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SV"/>
              </w:rPr>
              <w:t>3er. Informe Trimestral de Estadísticas Generadas en Secretaría Municipal.</w:t>
            </w:r>
          </w:p>
        </w:tc>
      </w:tr>
      <w:tr w:rsidR="00C36A06" w:rsidRPr="00B2328E" w:rsidTr="00C36A06">
        <w:trPr>
          <w:trHeight w:val="20"/>
        </w:trPr>
        <w:tc>
          <w:tcPr>
            <w:tcW w:w="158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A06" w:rsidRPr="00B2328E" w:rsidRDefault="00C36A06" w:rsidP="00C36A06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SV"/>
              </w:rPr>
              <w:t>Meses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A06" w:rsidRPr="00B2328E" w:rsidRDefault="00C36A06" w:rsidP="00C36A0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B2328E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SV"/>
              </w:rPr>
              <w:t>Sesiones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A06" w:rsidRPr="00B2328E" w:rsidRDefault="00C36A06" w:rsidP="00C36A0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B2328E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SV"/>
              </w:rPr>
              <w:t>Tipo de Sesión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A06" w:rsidRPr="00B2328E" w:rsidRDefault="00C36A06" w:rsidP="00C36A0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B2328E">
              <w:rPr>
                <w:rFonts w:ascii="Book Antiqua" w:eastAsia="Times New Roman" w:hAnsi="Book Antiqua" w:cs="Calibri"/>
                <w:b/>
                <w:bCs/>
                <w:color w:val="000000"/>
                <w:sz w:val="20"/>
                <w:szCs w:val="20"/>
                <w:lang w:eastAsia="es-SV"/>
              </w:rPr>
              <w:t>Cantidad de Acuerdos</w:t>
            </w:r>
          </w:p>
        </w:tc>
      </w:tr>
      <w:tr w:rsidR="00C36A06" w:rsidRPr="00B2328E" w:rsidTr="00C36A06">
        <w:trPr>
          <w:trHeight w:val="20"/>
        </w:trPr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A06" w:rsidRPr="00B2328E" w:rsidRDefault="00C36A06" w:rsidP="00C36A0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</w:pPr>
            <w:r w:rsidRPr="00B2328E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  <w:t>Julio-2022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A06" w:rsidRPr="00B2328E" w:rsidRDefault="00C36A06" w:rsidP="00C36A0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</w:pPr>
            <w:r w:rsidRPr="00B2328E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A06" w:rsidRPr="00B2328E" w:rsidRDefault="00C36A06" w:rsidP="00C36A0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</w:pPr>
            <w:r w:rsidRPr="00B2328E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  <w:t>Ordinaria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A06" w:rsidRPr="00B2328E" w:rsidRDefault="00C36A06" w:rsidP="00C36A0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</w:pPr>
            <w:r w:rsidRPr="00B2328E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  <w:t>8</w:t>
            </w:r>
          </w:p>
        </w:tc>
      </w:tr>
      <w:tr w:rsidR="00C36A06" w:rsidRPr="00B2328E" w:rsidTr="00C36A06">
        <w:trPr>
          <w:trHeight w:val="2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A06" w:rsidRPr="00B2328E" w:rsidRDefault="00C36A06" w:rsidP="00C36A0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A06" w:rsidRPr="00B2328E" w:rsidRDefault="00C36A06" w:rsidP="00C36A0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</w:pPr>
            <w:r w:rsidRPr="00B2328E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A06" w:rsidRPr="00B2328E" w:rsidRDefault="00C36A06" w:rsidP="00C36A0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</w:pPr>
            <w:r w:rsidRPr="00B2328E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  <w:t>Extraordinaria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A06" w:rsidRPr="00B2328E" w:rsidRDefault="00C36A06" w:rsidP="00C36A0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</w:pPr>
            <w:r w:rsidRPr="00B2328E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</w:tr>
      <w:tr w:rsidR="00C36A06" w:rsidRPr="00B2328E" w:rsidTr="00C36A06">
        <w:trPr>
          <w:trHeight w:val="2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A06" w:rsidRPr="00B2328E" w:rsidRDefault="00C36A06" w:rsidP="00C36A0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A06" w:rsidRPr="00B2328E" w:rsidRDefault="00C36A06" w:rsidP="00C36A0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</w:pPr>
            <w:r w:rsidRPr="00B2328E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A06" w:rsidRPr="00B2328E" w:rsidRDefault="00C36A06" w:rsidP="00C36A0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</w:pPr>
            <w:r w:rsidRPr="00B2328E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  <w:t>Ordinaria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A06" w:rsidRPr="00B2328E" w:rsidRDefault="00C36A06" w:rsidP="00C36A0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</w:pPr>
            <w:r w:rsidRPr="00B2328E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  <w:t>35</w:t>
            </w:r>
          </w:p>
        </w:tc>
      </w:tr>
      <w:tr w:rsidR="00C36A06" w:rsidRPr="00B2328E" w:rsidTr="00C36A06">
        <w:trPr>
          <w:trHeight w:val="2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A06" w:rsidRPr="00B2328E" w:rsidRDefault="00C36A06" w:rsidP="00C36A0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A06" w:rsidRPr="00B2328E" w:rsidRDefault="00C36A06" w:rsidP="00C36A0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</w:pPr>
            <w:r w:rsidRPr="00B2328E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A06" w:rsidRPr="00B2328E" w:rsidRDefault="00C36A06" w:rsidP="00C36A0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</w:pPr>
            <w:r w:rsidRPr="00B2328E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  <w:t>Extraordinaria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A06" w:rsidRPr="00B2328E" w:rsidRDefault="00C36A06" w:rsidP="00C36A0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</w:pPr>
            <w:r w:rsidRPr="00B2328E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  <w:t>36</w:t>
            </w:r>
          </w:p>
        </w:tc>
      </w:tr>
      <w:tr w:rsidR="00C36A06" w:rsidRPr="00B2328E" w:rsidTr="00C36A06">
        <w:trPr>
          <w:trHeight w:val="20"/>
        </w:trPr>
        <w:tc>
          <w:tcPr>
            <w:tcW w:w="15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A06" w:rsidRPr="00B2328E" w:rsidRDefault="00C36A06" w:rsidP="00C36A0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</w:pPr>
            <w:r w:rsidRPr="00B2328E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  <w:t>Agosto-2022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A06" w:rsidRPr="00B2328E" w:rsidRDefault="00C36A06" w:rsidP="00C36A0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</w:pPr>
            <w:r w:rsidRPr="00B2328E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A06" w:rsidRPr="00B2328E" w:rsidRDefault="00C36A06" w:rsidP="00C36A0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</w:pPr>
            <w:r w:rsidRPr="00B2328E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  <w:t>Ordinaria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A06" w:rsidRPr="00B2328E" w:rsidRDefault="00C36A06" w:rsidP="00C36A0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</w:pPr>
            <w:r w:rsidRPr="00B2328E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  <w:t>10</w:t>
            </w:r>
          </w:p>
        </w:tc>
      </w:tr>
      <w:tr w:rsidR="00C36A06" w:rsidRPr="00B2328E" w:rsidTr="00C36A06">
        <w:trPr>
          <w:trHeight w:val="20"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6A06" w:rsidRPr="00B2328E" w:rsidRDefault="00C36A06" w:rsidP="00C36A0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A06" w:rsidRPr="00B2328E" w:rsidRDefault="00C36A06" w:rsidP="00C36A0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</w:pPr>
            <w:r w:rsidRPr="00B2328E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A06" w:rsidRPr="00B2328E" w:rsidRDefault="00C36A06" w:rsidP="00C36A0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</w:pPr>
            <w:r w:rsidRPr="00B2328E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  <w:t>Extraordinaria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A06" w:rsidRPr="00B2328E" w:rsidRDefault="00C36A06" w:rsidP="00C36A0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</w:pPr>
            <w:r w:rsidRPr="00B2328E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  <w:t>29</w:t>
            </w:r>
          </w:p>
        </w:tc>
      </w:tr>
      <w:tr w:rsidR="00C36A06" w:rsidRPr="00B2328E" w:rsidTr="00C36A06">
        <w:trPr>
          <w:trHeight w:val="20"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6A06" w:rsidRPr="00B2328E" w:rsidRDefault="00C36A06" w:rsidP="00C36A0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A06" w:rsidRPr="00B2328E" w:rsidRDefault="00C36A06" w:rsidP="00C36A0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</w:pPr>
            <w:r w:rsidRPr="00B2328E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A06" w:rsidRPr="00B2328E" w:rsidRDefault="00C36A06" w:rsidP="00C36A0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</w:pPr>
            <w:r w:rsidRPr="00B2328E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  <w:t>Ordinaria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A06" w:rsidRPr="00B2328E" w:rsidRDefault="00C36A06" w:rsidP="00C36A0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</w:pPr>
            <w:r w:rsidRPr="00B2328E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  <w:t>22</w:t>
            </w:r>
          </w:p>
        </w:tc>
      </w:tr>
      <w:tr w:rsidR="00C36A06" w:rsidRPr="00B2328E" w:rsidTr="00C36A06">
        <w:trPr>
          <w:trHeight w:val="20"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6A06" w:rsidRPr="00B2328E" w:rsidRDefault="00C36A06" w:rsidP="00C36A0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A06" w:rsidRPr="00B2328E" w:rsidRDefault="00C36A06" w:rsidP="00C36A0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</w:pPr>
            <w:r w:rsidRPr="00B2328E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A06" w:rsidRPr="00B2328E" w:rsidRDefault="00C36A06" w:rsidP="00C36A0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</w:pPr>
            <w:r w:rsidRPr="00B2328E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  <w:t>Extraordinaria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A06" w:rsidRPr="00B2328E" w:rsidRDefault="00C36A06" w:rsidP="00C36A0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</w:pPr>
            <w:r w:rsidRPr="00B2328E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  <w:t>16</w:t>
            </w:r>
          </w:p>
        </w:tc>
      </w:tr>
      <w:tr w:rsidR="00C36A06" w:rsidRPr="00B2328E" w:rsidTr="00C36A06">
        <w:trPr>
          <w:trHeight w:val="20"/>
        </w:trPr>
        <w:tc>
          <w:tcPr>
            <w:tcW w:w="158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36A06" w:rsidRPr="00B2328E" w:rsidRDefault="00C36A06" w:rsidP="00C36A0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A06" w:rsidRPr="00B2328E" w:rsidRDefault="00C36A06" w:rsidP="00C36A0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</w:pPr>
            <w:r w:rsidRPr="00B2328E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A06" w:rsidRPr="00B2328E" w:rsidRDefault="00C36A06" w:rsidP="00C36A0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</w:pPr>
            <w:r w:rsidRPr="00B2328E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  <w:t>Extraordinaria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A06" w:rsidRPr="00B2328E" w:rsidRDefault="00C36A06" w:rsidP="00C36A0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</w:pPr>
            <w:r w:rsidRPr="00B2328E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  <w:t>22</w:t>
            </w:r>
          </w:p>
        </w:tc>
      </w:tr>
      <w:tr w:rsidR="00C36A06" w:rsidRPr="00B2328E" w:rsidTr="00C36A06">
        <w:trPr>
          <w:trHeight w:val="20"/>
        </w:trPr>
        <w:tc>
          <w:tcPr>
            <w:tcW w:w="158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A06" w:rsidRPr="00B2328E" w:rsidRDefault="00C36A06" w:rsidP="00C36A0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</w:pPr>
            <w:r w:rsidRPr="00B2328E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  <w:t>Septiembre-2022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A06" w:rsidRPr="00B2328E" w:rsidRDefault="00C36A06" w:rsidP="00C36A0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</w:pPr>
            <w:r w:rsidRPr="00B2328E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A06" w:rsidRPr="00B2328E" w:rsidRDefault="00C36A06" w:rsidP="00C36A0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</w:pPr>
            <w:r w:rsidRPr="00B2328E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  <w:t>Extraordinaria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6" w:rsidRPr="00B2328E" w:rsidRDefault="00C36A06" w:rsidP="00C36A0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</w:pPr>
            <w:r w:rsidRPr="00B2328E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</w:tr>
      <w:tr w:rsidR="00C36A06" w:rsidRPr="00B2328E" w:rsidTr="00C36A06">
        <w:trPr>
          <w:trHeight w:val="2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A06" w:rsidRPr="00B2328E" w:rsidRDefault="00C36A06" w:rsidP="00C36A0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A06" w:rsidRPr="00B2328E" w:rsidRDefault="00C36A06" w:rsidP="00C36A0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</w:pPr>
            <w:r w:rsidRPr="00B2328E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A06" w:rsidRPr="00B2328E" w:rsidRDefault="00C36A06" w:rsidP="00C36A0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</w:pPr>
            <w:r w:rsidRPr="00B2328E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  <w:t>Ordinaria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6" w:rsidRPr="00B2328E" w:rsidRDefault="00C36A06" w:rsidP="00C36A0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</w:pPr>
            <w:r w:rsidRPr="00B2328E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  <w:t>17</w:t>
            </w:r>
          </w:p>
        </w:tc>
      </w:tr>
      <w:tr w:rsidR="00C36A06" w:rsidRPr="00B2328E" w:rsidTr="00C36A06">
        <w:trPr>
          <w:trHeight w:val="2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A06" w:rsidRPr="00B2328E" w:rsidRDefault="00C36A06" w:rsidP="00C36A0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A06" w:rsidRPr="00B2328E" w:rsidRDefault="00C36A06" w:rsidP="00C36A0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</w:pPr>
            <w:r w:rsidRPr="00B2328E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A06" w:rsidRPr="00B2328E" w:rsidRDefault="00C36A06" w:rsidP="00C36A0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</w:pPr>
            <w:r w:rsidRPr="00B2328E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  <w:t>Extraordinaria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6" w:rsidRPr="00B2328E" w:rsidRDefault="00C36A06" w:rsidP="00C36A0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</w:pPr>
            <w:r w:rsidRPr="00B2328E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  <w:t>4</w:t>
            </w:r>
          </w:p>
        </w:tc>
      </w:tr>
      <w:tr w:rsidR="00C36A06" w:rsidRPr="00B2328E" w:rsidTr="00C36A06">
        <w:trPr>
          <w:trHeight w:val="2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A06" w:rsidRPr="00B2328E" w:rsidRDefault="00C36A06" w:rsidP="00C36A0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A06" w:rsidRPr="00B2328E" w:rsidRDefault="00C36A06" w:rsidP="00C36A0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</w:pPr>
            <w:r w:rsidRPr="00B2328E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  <w:t>4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A06" w:rsidRPr="00B2328E" w:rsidRDefault="00C36A06" w:rsidP="00C36A0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</w:pPr>
            <w:r w:rsidRPr="00B2328E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  <w:t>Extraordinaria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6" w:rsidRPr="00B2328E" w:rsidRDefault="00C36A06" w:rsidP="00C36A0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</w:pPr>
            <w:r w:rsidRPr="00B2328E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  <w:t>40</w:t>
            </w:r>
          </w:p>
        </w:tc>
      </w:tr>
      <w:tr w:rsidR="00C36A06" w:rsidRPr="00B2328E" w:rsidTr="00C36A06">
        <w:trPr>
          <w:trHeight w:val="2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A06" w:rsidRPr="00B2328E" w:rsidRDefault="00C36A06" w:rsidP="00C36A0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A06" w:rsidRPr="00B2328E" w:rsidRDefault="00C36A06" w:rsidP="00C36A0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</w:pPr>
            <w:r w:rsidRPr="00B2328E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A06" w:rsidRPr="00B2328E" w:rsidRDefault="00C36A06" w:rsidP="00C36A0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</w:pPr>
            <w:r w:rsidRPr="00B2328E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  <w:t>Extraordinaria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6" w:rsidRPr="00B2328E" w:rsidRDefault="00C36A06" w:rsidP="00C36A0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</w:pPr>
            <w:r w:rsidRPr="00B2328E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  <w:t>33</w:t>
            </w:r>
          </w:p>
        </w:tc>
      </w:tr>
      <w:tr w:rsidR="00C36A06" w:rsidRPr="00B2328E" w:rsidTr="00C36A06">
        <w:trPr>
          <w:trHeight w:val="2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36A06" w:rsidRPr="00B2328E" w:rsidRDefault="00C36A06" w:rsidP="00C36A0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A06" w:rsidRPr="00B2328E" w:rsidRDefault="00C36A06" w:rsidP="00C36A0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</w:pPr>
            <w:r w:rsidRPr="00B2328E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  <w:t>6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A06" w:rsidRPr="00B2328E" w:rsidRDefault="00C36A06" w:rsidP="00C36A0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</w:pPr>
            <w:r w:rsidRPr="00B2328E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  <w:t>Extraordinaria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6" w:rsidRPr="00B2328E" w:rsidRDefault="00C36A06" w:rsidP="00C36A0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</w:pPr>
            <w:r w:rsidRPr="00B2328E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  <w:t>25</w:t>
            </w:r>
          </w:p>
        </w:tc>
      </w:tr>
      <w:tr w:rsidR="00C36A06" w:rsidRPr="00B2328E" w:rsidTr="00C36A06">
        <w:trPr>
          <w:trHeight w:val="20"/>
        </w:trPr>
        <w:tc>
          <w:tcPr>
            <w:tcW w:w="158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36A06" w:rsidRPr="00B2328E" w:rsidRDefault="00C36A06" w:rsidP="00C36A0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A06" w:rsidRPr="00B2328E" w:rsidRDefault="00C36A06" w:rsidP="00C36A0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</w:pPr>
            <w:r w:rsidRPr="00B2328E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  <w:t>7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A06" w:rsidRPr="00B2328E" w:rsidRDefault="00C36A06" w:rsidP="00C36A06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</w:pPr>
            <w:r w:rsidRPr="00B2328E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  <w:t>Extraordinaria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6A06" w:rsidRPr="00B2328E" w:rsidRDefault="00C36A06" w:rsidP="00C36A06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</w:pPr>
            <w:r w:rsidRPr="00B2328E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eastAsia="es-SV"/>
              </w:rPr>
              <w:t>13</w:t>
            </w:r>
          </w:p>
        </w:tc>
      </w:tr>
    </w:tbl>
    <w:p w:rsidR="00B2328E" w:rsidRPr="00B2328E" w:rsidRDefault="00B2328E" w:rsidP="00B2328E">
      <w:pPr>
        <w:tabs>
          <w:tab w:val="left" w:pos="3630"/>
        </w:tabs>
        <w:spacing w:after="0" w:line="276" w:lineRule="auto"/>
        <w:jc w:val="both"/>
        <w:rPr>
          <w:rFonts w:ascii="Book Antiqua" w:eastAsia="Calibri" w:hAnsi="Book Antiqua" w:cs="Times New Roman"/>
          <w:sz w:val="24"/>
          <w:szCs w:val="24"/>
        </w:rPr>
      </w:pPr>
    </w:p>
    <w:p w:rsidR="00B2328E" w:rsidRPr="00B2328E" w:rsidRDefault="00B2328E" w:rsidP="00B2328E">
      <w:pPr>
        <w:tabs>
          <w:tab w:val="left" w:pos="3630"/>
        </w:tabs>
        <w:spacing w:after="0" w:line="276" w:lineRule="auto"/>
        <w:jc w:val="both"/>
        <w:rPr>
          <w:rFonts w:ascii="Cambria" w:eastAsia="Calibri" w:hAnsi="Cambria" w:cs="Times New Roman"/>
        </w:rPr>
      </w:pPr>
      <w:r w:rsidRPr="00B2328E">
        <w:rPr>
          <w:rFonts w:ascii="Cambria" w:eastAsia="Calibri" w:hAnsi="Cambria" w:cs="Times New Roman"/>
        </w:rPr>
        <w:t>Atentamente</w:t>
      </w:r>
    </w:p>
    <w:p w:rsidR="00B2328E" w:rsidRPr="00B2328E" w:rsidRDefault="00B2328E" w:rsidP="00B2328E">
      <w:pPr>
        <w:tabs>
          <w:tab w:val="left" w:pos="2550"/>
        </w:tabs>
        <w:spacing w:after="0" w:line="276" w:lineRule="auto"/>
        <w:jc w:val="center"/>
        <w:rPr>
          <w:rFonts w:ascii="Book Antiqua" w:eastAsia="Calibri" w:hAnsi="Book Antiqua" w:cs="Times New Roman"/>
          <w:b/>
          <w:u w:val="single"/>
        </w:rPr>
      </w:pPr>
    </w:p>
    <w:p w:rsidR="00B2328E" w:rsidRDefault="00B2328E" w:rsidP="00B2328E">
      <w:pPr>
        <w:tabs>
          <w:tab w:val="left" w:pos="3630"/>
        </w:tabs>
        <w:spacing w:after="0" w:line="240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</w:p>
    <w:p w:rsidR="00C941DA" w:rsidRDefault="00C941DA" w:rsidP="00B2328E">
      <w:pPr>
        <w:tabs>
          <w:tab w:val="left" w:pos="3630"/>
        </w:tabs>
        <w:spacing w:after="0" w:line="240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</w:p>
    <w:p w:rsidR="00B2328E" w:rsidRPr="00B2328E" w:rsidRDefault="00B2328E" w:rsidP="00C941DA">
      <w:pPr>
        <w:tabs>
          <w:tab w:val="left" w:pos="3630"/>
        </w:tabs>
        <w:spacing w:after="0" w:line="240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  <w:r w:rsidRPr="00B2328E">
        <w:rPr>
          <w:rFonts w:ascii="Book Antiqua" w:eastAsia="Calibri" w:hAnsi="Book Antiqua" w:cs="Times New Roman"/>
          <w:b/>
          <w:sz w:val="24"/>
          <w:szCs w:val="24"/>
        </w:rPr>
        <w:t>Lic. Ricardo Starlin Flores Cisneros</w:t>
      </w:r>
    </w:p>
    <w:p w:rsidR="00513B82" w:rsidRDefault="00B2328E" w:rsidP="00B2328E">
      <w:pPr>
        <w:tabs>
          <w:tab w:val="left" w:pos="3630"/>
        </w:tabs>
        <w:spacing w:after="0" w:line="240" w:lineRule="auto"/>
        <w:jc w:val="center"/>
      </w:pPr>
      <w:r w:rsidRPr="00B2328E">
        <w:rPr>
          <w:rFonts w:ascii="Book Antiqua" w:eastAsia="Calibri" w:hAnsi="Book Antiqua" w:cs="Times New Roman"/>
          <w:b/>
          <w:sz w:val="24"/>
          <w:szCs w:val="24"/>
        </w:rPr>
        <w:t>Secretario Municipal.</w:t>
      </w:r>
    </w:p>
    <w:sectPr w:rsidR="00513B82" w:rsidSect="00C36A06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DA5"/>
    <w:rsid w:val="00103880"/>
    <w:rsid w:val="00307410"/>
    <w:rsid w:val="00513B82"/>
    <w:rsid w:val="00624DA5"/>
    <w:rsid w:val="007532BD"/>
    <w:rsid w:val="008D1703"/>
    <w:rsid w:val="00941954"/>
    <w:rsid w:val="00B2328E"/>
    <w:rsid w:val="00BD7BD7"/>
    <w:rsid w:val="00C36A06"/>
    <w:rsid w:val="00C941DA"/>
    <w:rsid w:val="00D22144"/>
    <w:rsid w:val="00E9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56FAB"/>
  <w15:chartTrackingRefBased/>
  <w15:docId w15:val="{EFEC0D3B-E4C2-4B77-A6A8-2B3301127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Hoja1!$D$1</c:f>
              <c:strCache>
                <c:ptCount val="1"/>
                <c:pt idx="0">
                  <c:v>Cantidad de Acuerdos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Hoja1!$A$2:$C$17</c:f>
              <c:multiLvlStrCache>
                <c:ptCount val="16"/>
                <c:lvl>
                  <c:pt idx="0">
                    <c:v>Ordinaria</c:v>
                  </c:pt>
                  <c:pt idx="1">
                    <c:v>Extraordinaria</c:v>
                  </c:pt>
                  <c:pt idx="2">
                    <c:v>Ordinaria</c:v>
                  </c:pt>
                  <c:pt idx="3">
                    <c:v>Extraordinaria</c:v>
                  </c:pt>
                  <c:pt idx="4">
                    <c:v>Ordinaria</c:v>
                  </c:pt>
                  <c:pt idx="5">
                    <c:v>Extraordinaria</c:v>
                  </c:pt>
                  <c:pt idx="6">
                    <c:v>Ordinaria</c:v>
                  </c:pt>
                  <c:pt idx="7">
                    <c:v>Extraordinaria</c:v>
                  </c:pt>
                  <c:pt idx="8">
                    <c:v>Extraordinaria</c:v>
                  </c:pt>
                  <c:pt idx="9">
                    <c:v>Extraordinaria</c:v>
                  </c:pt>
                  <c:pt idx="10">
                    <c:v>Ordinaria</c:v>
                  </c:pt>
                  <c:pt idx="11">
                    <c:v>Extraordinaria</c:v>
                  </c:pt>
                  <c:pt idx="12">
                    <c:v>Extraordinaria</c:v>
                  </c:pt>
                  <c:pt idx="13">
                    <c:v>Extraordinaria</c:v>
                  </c:pt>
                  <c:pt idx="14">
                    <c:v>Extraordinaria</c:v>
                  </c:pt>
                  <c:pt idx="15">
                    <c:v>Extraordinaria</c:v>
                  </c:pt>
                </c:lvl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5</c:v>
                  </c:pt>
                  <c:pt idx="9">
                    <c:v>1</c:v>
                  </c:pt>
                  <c:pt idx="10">
                    <c:v>2</c:v>
                  </c:pt>
                  <c:pt idx="11">
                    <c:v>3</c:v>
                  </c:pt>
                  <c:pt idx="12">
                    <c:v>4</c:v>
                  </c:pt>
                  <c:pt idx="13">
                    <c:v>5</c:v>
                  </c:pt>
                  <c:pt idx="14">
                    <c:v>6</c:v>
                  </c:pt>
                  <c:pt idx="15">
                    <c:v>7</c:v>
                  </c:pt>
                </c:lvl>
                <c:lvl>
                  <c:pt idx="0">
                    <c:v>jul-22</c:v>
                  </c:pt>
                  <c:pt idx="4">
                    <c:v>ago-22</c:v>
                  </c:pt>
                  <c:pt idx="9">
                    <c:v>sep-22</c:v>
                  </c:pt>
                </c:lvl>
              </c:multiLvlStrCache>
            </c:multiLvlStrRef>
          </c:cat>
          <c:val>
            <c:numRef>
              <c:f>Hoja1!$D$2:$D$17</c:f>
              <c:numCache>
                <c:formatCode>General</c:formatCode>
                <c:ptCount val="16"/>
                <c:pt idx="0">
                  <c:v>8</c:v>
                </c:pt>
                <c:pt idx="1">
                  <c:v>2</c:v>
                </c:pt>
                <c:pt idx="2">
                  <c:v>35</c:v>
                </c:pt>
                <c:pt idx="3">
                  <c:v>36</c:v>
                </c:pt>
                <c:pt idx="4">
                  <c:v>10</c:v>
                </c:pt>
                <c:pt idx="5">
                  <c:v>29</c:v>
                </c:pt>
                <c:pt idx="6">
                  <c:v>22</c:v>
                </c:pt>
                <c:pt idx="7">
                  <c:v>16</c:v>
                </c:pt>
                <c:pt idx="8">
                  <c:v>22</c:v>
                </c:pt>
                <c:pt idx="9">
                  <c:v>3</c:v>
                </c:pt>
                <c:pt idx="10">
                  <c:v>17</c:v>
                </c:pt>
                <c:pt idx="11">
                  <c:v>4</c:v>
                </c:pt>
                <c:pt idx="12">
                  <c:v>40</c:v>
                </c:pt>
                <c:pt idx="13">
                  <c:v>33</c:v>
                </c:pt>
                <c:pt idx="14">
                  <c:v>25</c:v>
                </c:pt>
                <c:pt idx="15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513-437D-9D92-1DDA4E9D94D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1564845232"/>
        <c:axId val="1564848144"/>
      </c:barChart>
      <c:catAx>
        <c:axId val="156484523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564848144"/>
        <c:crosses val="autoZero"/>
        <c:auto val="1"/>
        <c:lblAlgn val="ctr"/>
        <c:lblOffset val="100"/>
        <c:noMultiLvlLbl val="0"/>
      </c:catAx>
      <c:valAx>
        <c:axId val="156484814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5648452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S</dc:creator>
  <cp:keywords/>
  <dc:description/>
  <cp:lastModifiedBy>User</cp:lastModifiedBy>
  <cp:revision>2</cp:revision>
  <dcterms:created xsi:type="dcterms:W3CDTF">2022-10-05T18:35:00Z</dcterms:created>
  <dcterms:modified xsi:type="dcterms:W3CDTF">2022-10-05T18:35:00Z</dcterms:modified>
</cp:coreProperties>
</file>