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21392" w14:textId="2AFB7A14" w:rsidR="00DF27FF" w:rsidRDefault="000774AB" w:rsidP="006A1775">
      <w:pPr>
        <w:pStyle w:val="Sinespaciado"/>
      </w:pPr>
      <w:r>
        <w:rPr>
          <w:sz w:val="24"/>
          <w:szCs w:val="24"/>
        </w:rPr>
        <w:t xml:space="preserve">                                                                                               </w:t>
      </w:r>
      <w:r w:rsidR="00F403A2" w:rsidRPr="00DF27FF">
        <w:rPr>
          <w:sz w:val="24"/>
          <w:szCs w:val="24"/>
        </w:rPr>
        <w:t xml:space="preserve"> </w:t>
      </w:r>
      <w:r w:rsidR="00DF27FF" w:rsidRPr="00DF27FF">
        <w:t xml:space="preserve">San </w:t>
      </w:r>
      <w:r w:rsidR="00C9388F" w:rsidRPr="00DF27FF">
        <w:t xml:space="preserve">Salvador, </w:t>
      </w:r>
      <w:r w:rsidR="00C428F9">
        <w:t xml:space="preserve">10 </w:t>
      </w:r>
      <w:r w:rsidR="00DF27FF" w:rsidRPr="00DF27FF">
        <w:t>de</w:t>
      </w:r>
      <w:r w:rsidR="006D20FC">
        <w:t xml:space="preserve"> octubre</w:t>
      </w:r>
      <w:r w:rsidR="004A2190">
        <w:t xml:space="preserve"> de</w:t>
      </w:r>
      <w:r w:rsidR="00DF27FF" w:rsidRPr="00DF27FF">
        <w:t xml:space="preserve"> dos mil </w:t>
      </w:r>
      <w:r w:rsidR="00E47C4E" w:rsidRPr="00DF27FF">
        <w:t>v</w:t>
      </w:r>
      <w:r w:rsidR="00E47C4E">
        <w:t>einti</w:t>
      </w:r>
      <w:r w:rsidR="006A3859">
        <w:t>tré</w:t>
      </w:r>
      <w:r w:rsidR="00E47C4E">
        <w:t>s</w:t>
      </w:r>
      <w:r w:rsidR="00DF27FF" w:rsidRPr="00DF27FF">
        <w:t>.</w:t>
      </w:r>
    </w:p>
    <w:p w14:paraId="629761F3" w14:textId="77777777" w:rsidR="00DF27FF" w:rsidRDefault="00DF27FF" w:rsidP="006745C6">
      <w:pPr>
        <w:spacing w:line="360" w:lineRule="auto"/>
        <w:jc w:val="both"/>
        <w:rPr>
          <w:lang w:val="es-SV"/>
        </w:rPr>
      </w:pPr>
    </w:p>
    <w:p w14:paraId="158FBA34" w14:textId="77777777" w:rsidR="00DF27FF" w:rsidRDefault="00DF27FF" w:rsidP="006745C6">
      <w:pPr>
        <w:spacing w:line="360" w:lineRule="auto"/>
        <w:jc w:val="both"/>
        <w:rPr>
          <w:lang w:val="es-SV"/>
        </w:rPr>
      </w:pPr>
    </w:p>
    <w:p w14:paraId="5E04B7DE" w14:textId="77777777" w:rsidR="00DF27FF" w:rsidRDefault="00DF27FF" w:rsidP="006745C6">
      <w:pPr>
        <w:spacing w:line="360" w:lineRule="auto"/>
        <w:jc w:val="both"/>
        <w:rPr>
          <w:lang w:val="es-SV"/>
        </w:rPr>
      </w:pPr>
    </w:p>
    <w:p w14:paraId="5AE9FA33" w14:textId="33E9864E" w:rsidR="00DF27FF" w:rsidRDefault="00DF27FF" w:rsidP="006745C6">
      <w:pPr>
        <w:spacing w:line="360" w:lineRule="auto"/>
        <w:jc w:val="both"/>
        <w:rPr>
          <w:lang w:val="es-SV"/>
        </w:rPr>
      </w:pPr>
      <w:r w:rsidRPr="00DF27FF">
        <w:rPr>
          <w:lang w:val="es-SV"/>
        </w:rPr>
        <w:t xml:space="preserve"> </w:t>
      </w:r>
      <w:r w:rsidR="006A3859">
        <w:rPr>
          <w:lang w:val="es-SV"/>
        </w:rPr>
        <w:t>Ciudadanía</w:t>
      </w:r>
      <w:r w:rsidRPr="00DF27FF">
        <w:rPr>
          <w:lang w:val="es-SV"/>
        </w:rPr>
        <w:t xml:space="preserve"> en </w:t>
      </w:r>
      <w:r w:rsidR="006A3859">
        <w:rPr>
          <w:lang w:val="es-SV"/>
        </w:rPr>
        <w:t>G</w:t>
      </w:r>
      <w:r w:rsidRPr="00DF27FF">
        <w:rPr>
          <w:lang w:val="es-SV"/>
        </w:rPr>
        <w:t>eneral</w:t>
      </w:r>
    </w:p>
    <w:p w14:paraId="24707654" w14:textId="77777777" w:rsidR="00DF27FF" w:rsidRDefault="00DF27FF" w:rsidP="006745C6">
      <w:pPr>
        <w:spacing w:line="360" w:lineRule="auto"/>
        <w:jc w:val="both"/>
        <w:rPr>
          <w:lang w:val="es-SV"/>
        </w:rPr>
      </w:pPr>
      <w:r w:rsidRPr="00DF27FF">
        <w:rPr>
          <w:lang w:val="es-SV"/>
        </w:rPr>
        <w:t xml:space="preserve"> Presente.</w:t>
      </w:r>
    </w:p>
    <w:p w14:paraId="5B7514CB" w14:textId="77777777" w:rsidR="00DF27FF" w:rsidRDefault="00DF27FF" w:rsidP="006745C6">
      <w:pPr>
        <w:spacing w:line="360" w:lineRule="auto"/>
        <w:jc w:val="both"/>
        <w:rPr>
          <w:lang w:val="es-SV"/>
        </w:rPr>
      </w:pPr>
    </w:p>
    <w:p w14:paraId="4E5741B4" w14:textId="77777777" w:rsidR="00DF27FF" w:rsidRDefault="00DF27FF" w:rsidP="006745C6">
      <w:pPr>
        <w:spacing w:line="360" w:lineRule="auto"/>
        <w:jc w:val="both"/>
        <w:rPr>
          <w:lang w:val="es-SV"/>
        </w:rPr>
      </w:pPr>
    </w:p>
    <w:p w14:paraId="1B28786F" w14:textId="5D4687E0" w:rsidR="001E683B" w:rsidRDefault="00DF27FF" w:rsidP="006745C6">
      <w:pPr>
        <w:spacing w:line="360" w:lineRule="auto"/>
        <w:jc w:val="both"/>
        <w:rPr>
          <w:lang w:val="es-SV"/>
        </w:rPr>
      </w:pPr>
      <w:r w:rsidRPr="00DF27FF">
        <w:rPr>
          <w:lang w:val="es-SV"/>
        </w:rPr>
        <w:t xml:space="preserve"> Por este medio </w:t>
      </w:r>
      <w:r w:rsidR="005F3D60">
        <w:rPr>
          <w:lang w:val="es-SV"/>
        </w:rPr>
        <w:t>La Unidad de Recursos Humanos</w:t>
      </w:r>
      <w:r w:rsidR="009E5C41">
        <w:rPr>
          <w:lang w:val="es-SV"/>
        </w:rPr>
        <w:t xml:space="preserve"> </w:t>
      </w:r>
      <w:r w:rsidR="004A2190">
        <w:rPr>
          <w:lang w:val="es-SV"/>
        </w:rPr>
        <w:t xml:space="preserve">del </w:t>
      </w:r>
      <w:r w:rsidR="004A2190" w:rsidRPr="00DF27FF">
        <w:rPr>
          <w:lang w:val="es-SV"/>
        </w:rPr>
        <w:t xml:space="preserve"> </w:t>
      </w:r>
      <w:r w:rsidRPr="00DF27FF">
        <w:rPr>
          <w:lang w:val="es-SV"/>
        </w:rPr>
        <w:t xml:space="preserve">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w:t>
      </w:r>
      <w:r w:rsidR="003611A2">
        <w:rPr>
          <w:i/>
          <w:iCs/>
          <w:lang w:val="es-SV"/>
        </w:rPr>
        <w:t>aclara que</w:t>
      </w:r>
      <w:r w:rsidR="00EB0641">
        <w:rPr>
          <w:i/>
          <w:iCs/>
          <w:lang w:val="es-SV"/>
        </w:rPr>
        <w:t xml:space="preserve"> la información oficiosa para el periodo del </w:t>
      </w:r>
      <w:r w:rsidR="006D20FC">
        <w:rPr>
          <w:i/>
          <w:iCs/>
          <w:lang w:val="es-SV"/>
        </w:rPr>
        <w:t>Tercer</w:t>
      </w:r>
      <w:r w:rsidR="00EB0641">
        <w:rPr>
          <w:i/>
          <w:iCs/>
          <w:lang w:val="es-SV"/>
        </w:rPr>
        <w:t xml:space="preserve"> trimestre es inexistente,</w:t>
      </w:r>
      <w:r w:rsidR="003611A2" w:rsidRPr="003611A2">
        <w:rPr>
          <w:lang w:val="es-SV"/>
        </w:rPr>
        <w:t xml:space="preserve"> </w:t>
      </w:r>
      <w:r w:rsidR="003611A2">
        <w:rPr>
          <w:lang w:val="es-SV"/>
        </w:rPr>
        <w:t xml:space="preserve">en virtud que la Información Oficiosa reportada por la Unidad en </w:t>
      </w:r>
      <w:r w:rsidR="00EB0641">
        <w:rPr>
          <w:lang w:val="es-SV"/>
        </w:rPr>
        <w:t xml:space="preserve">los meses anteriores </w:t>
      </w:r>
      <w:r w:rsidR="003611A2">
        <w:rPr>
          <w:lang w:val="es-SV"/>
        </w:rPr>
        <w:t xml:space="preserve">no </w:t>
      </w:r>
      <w:r w:rsidR="00EB0641">
        <w:rPr>
          <w:lang w:val="es-SV"/>
        </w:rPr>
        <w:t xml:space="preserve">ha </w:t>
      </w:r>
      <w:r w:rsidR="003611A2">
        <w:rPr>
          <w:lang w:val="es-SV"/>
        </w:rPr>
        <w:t>t</w:t>
      </w:r>
      <w:r w:rsidR="00EB0641">
        <w:rPr>
          <w:lang w:val="es-SV"/>
        </w:rPr>
        <w:t>enido</w:t>
      </w:r>
      <w:r w:rsidR="003611A2">
        <w:rPr>
          <w:lang w:val="es-SV"/>
        </w:rPr>
        <w:t xml:space="preserve"> modificaciones y se mantiene vigente,</w:t>
      </w:r>
      <w:r w:rsidRPr="003A3F90">
        <w:rPr>
          <w:b/>
          <w:bCs/>
          <w:i/>
          <w:iCs/>
          <w:lang w:val="es-SV"/>
        </w:rPr>
        <w:t xml:space="preserve"> </w:t>
      </w:r>
      <w:r w:rsidR="005F3D60" w:rsidRPr="003A3F90">
        <w:rPr>
          <w:b/>
          <w:bCs/>
          <w:i/>
          <w:iCs/>
          <w:lang w:val="es-SV"/>
        </w:rPr>
        <w:t xml:space="preserve">al Periodo comprendido </w:t>
      </w:r>
      <w:r w:rsidR="00C428F9">
        <w:rPr>
          <w:b/>
          <w:bCs/>
          <w:i/>
          <w:iCs/>
          <w:lang w:val="es-SV"/>
        </w:rPr>
        <w:t xml:space="preserve">al </w:t>
      </w:r>
      <w:r w:rsidR="006D20FC">
        <w:rPr>
          <w:b/>
          <w:bCs/>
          <w:i/>
          <w:iCs/>
          <w:lang w:val="es-SV"/>
        </w:rPr>
        <w:t>Tercer</w:t>
      </w:r>
      <w:r w:rsidR="00C428F9">
        <w:rPr>
          <w:b/>
          <w:bCs/>
          <w:i/>
          <w:iCs/>
          <w:lang w:val="es-SV"/>
        </w:rPr>
        <w:t xml:space="preserve"> Trimestre año</w:t>
      </w:r>
      <w:r w:rsidR="00967605">
        <w:rPr>
          <w:b/>
          <w:bCs/>
          <w:i/>
          <w:iCs/>
          <w:lang w:val="es-SV"/>
        </w:rPr>
        <w:t xml:space="preserve"> </w:t>
      </w:r>
      <w:r w:rsidR="005F3D60" w:rsidRPr="003A3F90">
        <w:rPr>
          <w:b/>
          <w:bCs/>
          <w:i/>
          <w:iCs/>
          <w:lang w:val="es-SV"/>
        </w:rPr>
        <w:t>2023</w:t>
      </w:r>
      <w:r w:rsidR="005F3D60" w:rsidRPr="003A3F90">
        <w:rPr>
          <w:b/>
          <w:bCs/>
          <w:lang w:val="es-SV"/>
        </w:rPr>
        <w:t>,</w:t>
      </w:r>
      <w:r w:rsidR="005F3D60">
        <w:rPr>
          <w:lang w:val="es-SV"/>
        </w:rPr>
        <w:t xml:space="preserve"> </w:t>
      </w:r>
      <w:r w:rsidR="005F3D60" w:rsidRPr="00DF27FF">
        <w:rPr>
          <w:lang w:val="es-SV"/>
        </w:rPr>
        <w:t>Y</w:t>
      </w:r>
      <w:r w:rsidRPr="00DF27FF">
        <w:rPr>
          <w:lang w:val="es-SV"/>
        </w:rPr>
        <w:t xml:space="preserve"> para hacerlo de conocimiento general, se elabora la presente acta</w:t>
      </w:r>
      <w:r w:rsidR="00475A9B">
        <w:rPr>
          <w:lang w:val="es-SV"/>
        </w:rPr>
        <w:t>.</w:t>
      </w:r>
    </w:p>
    <w:p w14:paraId="51ED901C" w14:textId="21BE598A" w:rsidR="00DF27FF" w:rsidRDefault="00DF27FF" w:rsidP="006745C6">
      <w:pPr>
        <w:spacing w:line="360" w:lineRule="auto"/>
        <w:jc w:val="both"/>
        <w:rPr>
          <w:lang w:val="es-SV"/>
        </w:rPr>
      </w:pPr>
    </w:p>
    <w:p w14:paraId="1E7DD508" w14:textId="568EB030" w:rsidR="00DF27FF" w:rsidRDefault="00DF27FF" w:rsidP="006745C6">
      <w:pPr>
        <w:spacing w:line="360" w:lineRule="auto"/>
        <w:jc w:val="both"/>
        <w:rPr>
          <w:lang w:val="es-SV"/>
        </w:rPr>
      </w:pPr>
    </w:p>
    <w:p w14:paraId="3B0A1042" w14:textId="0C1E8042" w:rsidR="003A275C" w:rsidRDefault="003A275C" w:rsidP="006745C6">
      <w:pPr>
        <w:spacing w:line="360" w:lineRule="auto"/>
        <w:jc w:val="both"/>
        <w:rPr>
          <w:lang w:val="es-SV"/>
        </w:rPr>
      </w:pPr>
    </w:p>
    <w:p w14:paraId="092B1402" w14:textId="3BE5C011" w:rsidR="003A275C" w:rsidRDefault="000774AB" w:rsidP="000774AB">
      <w:pPr>
        <w:tabs>
          <w:tab w:val="left" w:pos="3885"/>
        </w:tabs>
        <w:spacing w:line="360" w:lineRule="auto"/>
        <w:jc w:val="both"/>
        <w:rPr>
          <w:lang w:val="es-SV"/>
        </w:rPr>
      </w:pPr>
      <w:r>
        <w:rPr>
          <w:lang w:val="es-SV"/>
        </w:rPr>
        <w:tab/>
      </w:r>
      <w:r w:rsidRPr="009523FB">
        <w:rPr>
          <w:rFonts w:ascii="Calibri" w:eastAsia="Calibri" w:hAnsi="Calibri"/>
          <w:lang w:val="es-419"/>
        </w:rPr>
        <w:object w:dxaOrig="6750" w:dyaOrig="3960" w14:anchorId="17047E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5pt;height:102.75pt" o:ole="">
            <v:imagedata r:id="rId8" o:title=""/>
          </v:shape>
          <o:OLEObject Type="Embed" ProgID="PBrush" ShapeID="_x0000_i1025" DrawAspect="Content" ObjectID="_1762063776" r:id="rId9"/>
        </w:object>
      </w:r>
    </w:p>
    <w:p w14:paraId="446A08F8" w14:textId="3909CFAD" w:rsidR="00DF27FF" w:rsidRPr="00DF27FF" w:rsidRDefault="00E77F7E" w:rsidP="00E77F7E">
      <w:pPr>
        <w:tabs>
          <w:tab w:val="left" w:pos="3210"/>
        </w:tabs>
        <w:spacing w:line="360" w:lineRule="auto"/>
        <w:jc w:val="both"/>
        <w:rPr>
          <w:rFonts w:ascii="Arial" w:hAnsi="Arial" w:cs="Arial"/>
          <w:sz w:val="24"/>
          <w:szCs w:val="24"/>
          <w:lang w:val="es-SV"/>
        </w:rPr>
      </w:pPr>
      <w:r>
        <w:rPr>
          <w:rFonts w:ascii="Arial" w:hAnsi="Arial" w:cs="Arial"/>
          <w:sz w:val="24"/>
          <w:szCs w:val="24"/>
          <w:lang w:val="es-SV"/>
        </w:rPr>
        <w:tab/>
      </w:r>
    </w:p>
    <w:p w14:paraId="6994D759" w14:textId="0B6C6BD8" w:rsidR="00135F3D" w:rsidRPr="003A275C" w:rsidRDefault="00EB7C45" w:rsidP="003A275C">
      <w:pPr>
        <w:pStyle w:val="Sinespaciado"/>
        <w:tabs>
          <w:tab w:val="left" w:pos="3180"/>
        </w:tabs>
        <w:spacing w:line="360" w:lineRule="auto"/>
        <w:rPr>
          <w:rFonts w:ascii="Times New Roman" w:hAnsi="Times New Roman"/>
          <w:sz w:val="24"/>
          <w:szCs w:val="24"/>
          <w:lang w:eastAsia="es-ES"/>
        </w:rPr>
      </w:pPr>
      <w:r w:rsidRPr="0041143F">
        <w:rPr>
          <w:rFonts w:ascii="Times New Roman" w:hAnsi="Times New Roman"/>
          <w:sz w:val="24"/>
          <w:szCs w:val="24"/>
          <w:lang w:eastAsia="es-ES"/>
        </w:rPr>
        <w:tab/>
      </w:r>
      <w:bookmarkStart w:id="0" w:name="_Hlk84595620"/>
      <w:r w:rsidR="004A2190" w:rsidRPr="00EF7772">
        <w:rPr>
          <w:sz w:val="24"/>
          <w:szCs w:val="24"/>
          <w:lang w:val="es-MX"/>
        </w:rPr>
        <w:t xml:space="preserve"> Li</w:t>
      </w:r>
      <w:r w:rsidR="000774AB">
        <w:rPr>
          <w:sz w:val="24"/>
          <w:szCs w:val="24"/>
          <w:lang w:val="es-MX"/>
        </w:rPr>
        <w:t>cenciado: Noé Isaí Rivas Hernández.</w:t>
      </w:r>
      <w:r w:rsidR="00135F3D" w:rsidRPr="00EF7772">
        <w:rPr>
          <w:sz w:val="24"/>
          <w:szCs w:val="24"/>
          <w:lang w:val="es-MX"/>
        </w:rPr>
        <w:t xml:space="preserve"> </w:t>
      </w:r>
    </w:p>
    <w:p w14:paraId="442E96B5" w14:textId="251F8AC6" w:rsidR="00466C13" w:rsidRDefault="00135F3D" w:rsidP="00135F3D">
      <w:pPr>
        <w:tabs>
          <w:tab w:val="left" w:pos="6855"/>
          <w:tab w:val="left" w:pos="8100"/>
        </w:tabs>
        <w:spacing w:line="360" w:lineRule="auto"/>
        <w:jc w:val="center"/>
        <w:rPr>
          <w:b/>
          <w:bCs/>
          <w:sz w:val="24"/>
          <w:szCs w:val="24"/>
          <w:lang w:val="es-MX"/>
        </w:rPr>
      </w:pPr>
      <w:r w:rsidRPr="0041143F">
        <w:rPr>
          <w:b/>
          <w:bCs/>
          <w:sz w:val="24"/>
          <w:szCs w:val="24"/>
          <w:lang w:val="es-MX"/>
        </w:rPr>
        <w:t>Oficial de</w:t>
      </w:r>
      <w:bookmarkEnd w:id="0"/>
      <w:r w:rsidR="000774AB">
        <w:rPr>
          <w:b/>
          <w:bCs/>
          <w:sz w:val="24"/>
          <w:szCs w:val="24"/>
          <w:lang w:val="es-MX"/>
        </w:rPr>
        <w:t xml:space="preserve"> información</w:t>
      </w:r>
    </w:p>
    <w:p w14:paraId="2862C2E7" w14:textId="77DCFE03" w:rsidR="000774AB" w:rsidRPr="0041143F" w:rsidRDefault="000774AB" w:rsidP="00135F3D">
      <w:pPr>
        <w:tabs>
          <w:tab w:val="left" w:pos="6855"/>
          <w:tab w:val="left" w:pos="8100"/>
        </w:tabs>
        <w:spacing w:line="360" w:lineRule="auto"/>
        <w:jc w:val="center"/>
        <w:rPr>
          <w:b/>
          <w:bCs/>
          <w:sz w:val="24"/>
          <w:szCs w:val="24"/>
          <w:lang w:val="es-MX"/>
        </w:rPr>
      </w:pPr>
      <w:r>
        <w:rPr>
          <w:b/>
          <w:bCs/>
          <w:sz w:val="24"/>
          <w:szCs w:val="24"/>
          <w:lang w:val="es-MX"/>
        </w:rPr>
        <w:t>INABVE</w:t>
      </w:r>
    </w:p>
    <w:sectPr w:rsidR="000774AB" w:rsidRPr="0041143F" w:rsidSect="00135F3D">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63F4E" w14:textId="77777777" w:rsidR="002130BB" w:rsidRDefault="002130BB" w:rsidP="00A57328">
      <w:r>
        <w:separator/>
      </w:r>
    </w:p>
  </w:endnote>
  <w:endnote w:type="continuationSeparator" w:id="0">
    <w:p w14:paraId="12C3A23E" w14:textId="77777777" w:rsidR="002130BB" w:rsidRDefault="002130BB"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C0815" w14:textId="77777777" w:rsidR="002130BB" w:rsidRDefault="002130BB" w:rsidP="00A57328">
      <w:r>
        <w:separator/>
      </w:r>
    </w:p>
  </w:footnote>
  <w:footnote w:type="continuationSeparator" w:id="0">
    <w:p w14:paraId="11A8A385" w14:textId="77777777" w:rsidR="002130BB" w:rsidRDefault="002130BB"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5AC"/>
    <w:rsid w:val="00045B8F"/>
    <w:rsid w:val="00051890"/>
    <w:rsid w:val="00060C8B"/>
    <w:rsid w:val="000625E7"/>
    <w:rsid w:val="000774AB"/>
    <w:rsid w:val="0009160B"/>
    <w:rsid w:val="000A0F29"/>
    <w:rsid w:val="000B2445"/>
    <w:rsid w:val="000B480E"/>
    <w:rsid w:val="000D0659"/>
    <w:rsid w:val="000E1A4A"/>
    <w:rsid w:val="000E1E34"/>
    <w:rsid w:val="00101687"/>
    <w:rsid w:val="001040E4"/>
    <w:rsid w:val="00121CB6"/>
    <w:rsid w:val="00124421"/>
    <w:rsid w:val="0012453F"/>
    <w:rsid w:val="00133279"/>
    <w:rsid w:val="0013483A"/>
    <w:rsid w:val="00135F3D"/>
    <w:rsid w:val="00174EAB"/>
    <w:rsid w:val="0018164C"/>
    <w:rsid w:val="00183D54"/>
    <w:rsid w:val="00185950"/>
    <w:rsid w:val="0019536B"/>
    <w:rsid w:val="001A41F1"/>
    <w:rsid w:val="001B03EE"/>
    <w:rsid w:val="001B0F78"/>
    <w:rsid w:val="001B3039"/>
    <w:rsid w:val="001B7F66"/>
    <w:rsid w:val="001C0FDC"/>
    <w:rsid w:val="001C260C"/>
    <w:rsid w:val="001C2C87"/>
    <w:rsid w:val="001E1279"/>
    <w:rsid w:val="001E683B"/>
    <w:rsid w:val="001F1881"/>
    <w:rsid w:val="002130BB"/>
    <w:rsid w:val="00221EB6"/>
    <w:rsid w:val="00223F97"/>
    <w:rsid w:val="002273C3"/>
    <w:rsid w:val="0024345F"/>
    <w:rsid w:val="002506E5"/>
    <w:rsid w:val="00250C89"/>
    <w:rsid w:val="002563A5"/>
    <w:rsid w:val="002616EC"/>
    <w:rsid w:val="002640D6"/>
    <w:rsid w:val="002B133F"/>
    <w:rsid w:val="002B1682"/>
    <w:rsid w:val="002D177D"/>
    <w:rsid w:val="002E6A49"/>
    <w:rsid w:val="00310263"/>
    <w:rsid w:val="003103D9"/>
    <w:rsid w:val="003278FC"/>
    <w:rsid w:val="00330FC8"/>
    <w:rsid w:val="003371A0"/>
    <w:rsid w:val="00337745"/>
    <w:rsid w:val="00346063"/>
    <w:rsid w:val="00346F31"/>
    <w:rsid w:val="00352E2B"/>
    <w:rsid w:val="00354AF6"/>
    <w:rsid w:val="00360F82"/>
    <w:rsid w:val="003611A2"/>
    <w:rsid w:val="0036165B"/>
    <w:rsid w:val="003702D9"/>
    <w:rsid w:val="0037187D"/>
    <w:rsid w:val="003743D7"/>
    <w:rsid w:val="00374BFC"/>
    <w:rsid w:val="00381C98"/>
    <w:rsid w:val="00390AEA"/>
    <w:rsid w:val="003A1D32"/>
    <w:rsid w:val="003A275C"/>
    <w:rsid w:val="003A3F90"/>
    <w:rsid w:val="003B1B9D"/>
    <w:rsid w:val="003B312F"/>
    <w:rsid w:val="003B544A"/>
    <w:rsid w:val="003C5322"/>
    <w:rsid w:val="003D424C"/>
    <w:rsid w:val="003D6CF5"/>
    <w:rsid w:val="003D709A"/>
    <w:rsid w:val="003E00F1"/>
    <w:rsid w:val="003E35A5"/>
    <w:rsid w:val="003E5291"/>
    <w:rsid w:val="003F497C"/>
    <w:rsid w:val="0041143F"/>
    <w:rsid w:val="00424ECE"/>
    <w:rsid w:val="0042754F"/>
    <w:rsid w:val="00442430"/>
    <w:rsid w:val="00457438"/>
    <w:rsid w:val="00464605"/>
    <w:rsid w:val="00466C13"/>
    <w:rsid w:val="00472CA4"/>
    <w:rsid w:val="00475A9B"/>
    <w:rsid w:val="004849E0"/>
    <w:rsid w:val="00490FA3"/>
    <w:rsid w:val="004A2190"/>
    <w:rsid w:val="004B3EC5"/>
    <w:rsid w:val="004C0C41"/>
    <w:rsid w:val="004C3BB2"/>
    <w:rsid w:val="004C4C54"/>
    <w:rsid w:val="004C78BF"/>
    <w:rsid w:val="004D01FF"/>
    <w:rsid w:val="004D1A7D"/>
    <w:rsid w:val="004D5BAC"/>
    <w:rsid w:val="004E1DAF"/>
    <w:rsid w:val="004E7A94"/>
    <w:rsid w:val="004E7AD9"/>
    <w:rsid w:val="00536B02"/>
    <w:rsid w:val="005376BE"/>
    <w:rsid w:val="00540521"/>
    <w:rsid w:val="005726E2"/>
    <w:rsid w:val="005733D6"/>
    <w:rsid w:val="005779E7"/>
    <w:rsid w:val="005813E9"/>
    <w:rsid w:val="005A1FE9"/>
    <w:rsid w:val="005A22E3"/>
    <w:rsid w:val="005B1945"/>
    <w:rsid w:val="005D1014"/>
    <w:rsid w:val="005D29B3"/>
    <w:rsid w:val="005F1FC7"/>
    <w:rsid w:val="005F3D60"/>
    <w:rsid w:val="005F5FAC"/>
    <w:rsid w:val="00602367"/>
    <w:rsid w:val="00602E6C"/>
    <w:rsid w:val="00604C10"/>
    <w:rsid w:val="00605063"/>
    <w:rsid w:val="00606D90"/>
    <w:rsid w:val="00606EC9"/>
    <w:rsid w:val="00617836"/>
    <w:rsid w:val="006230C6"/>
    <w:rsid w:val="00623D53"/>
    <w:rsid w:val="00632487"/>
    <w:rsid w:val="00636BBE"/>
    <w:rsid w:val="00636C31"/>
    <w:rsid w:val="0065022F"/>
    <w:rsid w:val="00652E83"/>
    <w:rsid w:val="006542F1"/>
    <w:rsid w:val="00661BB1"/>
    <w:rsid w:val="00665D67"/>
    <w:rsid w:val="00672812"/>
    <w:rsid w:val="006745C6"/>
    <w:rsid w:val="00684424"/>
    <w:rsid w:val="00692DFB"/>
    <w:rsid w:val="00696E82"/>
    <w:rsid w:val="006A1775"/>
    <w:rsid w:val="006A3859"/>
    <w:rsid w:val="006A5680"/>
    <w:rsid w:val="006A68B2"/>
    <w:rsid w:val="006A7F24"/>
    <w:rsid w:val="006B5D90"/>
    <w:rsid w:val="006B635E"/>
    <w:rsid w:val="006D20FC"/>
    <w:rsid w:val="006E5248"/>
    <w:rsid w:val="006E77CF"/>
    <w:rsid w:val="006E7C7A"/>
    <w:rsid w:val="006F2863"/>
    <w:rsid w:val="007042FB"/>
    <w:rsid w:val="00715C38"/>
    <w:rsid w:val="00716022"/>
    <w:rsid w:val="007278B1"/>
    <w:rsid w:val="0074023C"/>
    <w:rsid w:val="00746FF7"/>
    <w:rsid w:val="00751A0E"/>
    <w:rsid w:val="00764023"/>
    <w:rsid w:val="00765DD0"/>
    <w:rsid w:val="0077463C"/>
    <w:rsid w:val="00776722"/>
    <w:rsid w:val="00780192"/>
    <w:rsid w:val="00792E14"/>
    <w:rsid w:val="007947C6"/>
    <w:rsid w:val="00794DAA"/>
    <w:rsid w:val="007B026D"/>
    <w:rsid w:val="007B6536"/>
    <w:rsid w:val="007C177C"/>
    <w:rsid w:val="007E1F0C"/>
    <w:rsid w:val="007E7940"/>
    <w:rsid w:val="007F7014"/>
    <w:rsid w:val="0082423C"/>
    <w:rsid w:val="00836E56"/>
    <w:rsid w:val="00841338"/>
    <w:rsid w:val="00843B5A"/>
    <w:rsid w:val="00845BC9"/>
    <w:rsid w:val="00846741"/>
    <w:rsid w:val="00850C72"/>
    <w:rsid w:val="00850F5D"/>
    <w:rsid w:val="008815B2"/>
    <w:rsid w:val="00896B77"/>
    <w:rsid w:val="008B273D"/>
    <w:rsid w:val="008C122C"/>
    <w:rsid w:val="008E3710"/>
    <w:rsid w:val="008F5AE5"/>
    <w:rsid w:val="0090571A"/>
    <w:rsid w:val="0091592A"/>
    <w:rsid w:val="009163E1"/>
    <w:rsid w:val="00921FB3"/>
    <w:rsid w:val="00926126"/>
    <w:rsid w:val="00926A3E"/>
    <w:rsid w:val="00931FD4"/>
    <w:rsid w:val="009468E8"/>
    <w:rsid w:val="009514D4"/>
    <w:rsid w:val="0095457D"/>
    <w:rsid w:val="00966DBD"/>
    <w:rsid w:val="00967605"/>
    <w:rsid w:val="00970241"/>
    <w:rsid w:val="0097156B"/>
    <w:rsid w:val="0097187F"/>
    <w:rsid w:val="00982288"/>
    <w:rsid w:val="009B1060"/>
    <w:rsid w:val="009B22A7"/>
    <w:rsid w:val="009B5DF8"/>
    <w:rsid w:val="009C70F8"/>
    <w:rsid w:val="009E01C2"/>
    <w:rsid w:val="009E0C04"/>
    <w:rsid w:val="009E1D4C"/>
    <w:rsid w:val="009E5C41"/>
    <w:rsid w:val="009F3735"/>
    <w:rsid w:val="00A02357"/>
    <w:rsid w:val="00A061BC"/>
    <w:rsid w:val="00A07CAC"/>
    <w:rsid w:val="00A1131A"/>
    <w:rsid w:val="00A31BF3"/>
    <w:rsid w:val="00A334AB"/>
    <w:rsid w:val="00A364AD"/>
    <w:rsid w:val="00A44588"/>
    <w:rsid w:val="00A50FC7"/>
    <w:rsid w:val="00A518AE"/>
    <w:rsid w:val="00A54C82"/>
    <w:rsid w:val="00A57328"/>
    <w:rsid w:val="00A61BEE"/>
    <w:rsid w:val="00A67420"/>
    <w:rsid w:val="00A70DE5"/>
    <w:rsid w:val="00A828E2"/>
    <w:rsid w:val="00A85739"/>
    <w:rsid w:val="00A87A6E"/>
    <w:rsid w:val="00AB1ACD"/>
    <w:rsid w:val="00AB1B65"/>
    <w:rsid w:val="00AC47B2"/>
    <w:rsid w:val="00AC7A12"/>
    <w:rsid w:val="00AD60E9"/>
    <w:rsid w:val="00AE635C"/>
    <w:rsid w:val="00AF022F"/>
    <w:rsid w:val="00B02180"/>
    <w:rsid w:val="00B05879"/>
    <w:rsid w:val="00B0664A"/>
    <w:rsid w:val="00B30468"/>
    <w:rsid w:val="00B3452A"/>
    <w:rsid w:val="00B37B15"/>
    <w:rsid w:val="00B43D88"/>
    <w:rsid w:val="00B472A1"/>
    <w:rsid w:val="00B55818"/>
    <w:rsid w:val="00B63C28"/>
    <w:rsid w:val="00B66BDF"/>
    <w:rsid w:val="00B8350E"/>
    <w:rsid w:val="00B91020"/>
    <w:rsid w:val="00B93BC1"/>
    <w:rsid w:val="00BA0365"/>
    <w:rsid w:val="00BA165C"/>
    <w:rsid w:val="00BA2A6A"/>
    <w:rsid w:val="00BA2D4B"/>
    <w:rsid w:val="00BA6563"/>
    <w:rsid w:val="00BB1087"/>
    <w:rsid w:val="00BD52B8"/>
    <w:rsid w:val="00C0643B"/>
    <w:rsid w:val="00C2547C"/>
    <w:rsid w:val="00C32CB7"/>
    <w:rsid w:val="00C428F9"/>
    <w:rsid w:val="00C44BC5"/>
    <w:rsid w:val="00C5429F"/>
    <w:rsid w:val="00C70AFD"/>
    <w:rsid w:val="00C75499"/>
    <w:rsid w:val="00C77CFD"/>
    <w:rsid w:val="00C9388F"/>
    <w:rsid w:val="00C93C3C"/>
    <w:rsid w:val="00CB119E"/>
    <w:rsid w:val="00CB16AD"/>
    <w:rsid w:val="00CB2437"/>
    <w:rsid w:val="00CD0B2A"/>
    <w:rsid w:val="00CD6E81"/>
    <w:rsid w:val="00CE6591"/>
    <w:rsid w:val="00D04C83"/>
    <w:rsid w:val="00D14F5C"/>
    <w:rsid w:val="00D30C37"/>
    <w:rsid w:val="00D32E41"/>
    <w:rsid w:val="00D337D8"/>
    <w:rsid w:val="00D423B6"/>
    <w:rsid w:val="00D72AE1"/>
    <w:rsid w:val="00D7415B"/>
    <w:rsid w:val="00D769F5"/>
    <w:rsid w:val="00D80156"/>
    <w:rsid w:val="00D84474"/>
    <w:rsid w:val="00D844C4"/>
    <w:rsid w:val="00DA11C4"/>
    <w:rsid w:val="00DC4528"/>
    <w:rsid w:val="00DD56EA"/>
    <w:rsid w:val="00DD6BA6"/>
    <w:rsid w:val="00DF27FF"/>
    <w:rsid w:val="00DF4FA4"/>
    <w:rsid w:val="00E00C37"/>
    <w:rsid w:val="00E02E6F"/>
    <w:rsid w:val="00E0594C"/>
    <w:rsid w:val="00E07FD3"/>
    <w:rsid w:val="00E134C1"/>
    <w:rsid w:val="00E2321E"/>
    <w:rsid w:val="00E2691A"/>
    <w:rsid w:val="00E27444"/>
    <w:rsid w:val="00E36029"/>
    <w:rsid w:val="00E4759A"/>
    <w:rsid w:val="00E47C4E"/>
    <w:rsid w:val="00E51035"/>
    <w:rsid w:val="00E52CA3"/>
    <w:rsid w:val="00E54562"/>
    <w:rsid w:val="00E73477"/>
    <w:rsid w:val="00E77F7E"/>
    <w:rsid w:val="00E87249"/>
    <w:rsid w:val="00E91EFE"/>
    <w:rsid w:val="00EB0641"/>
    <w:rsid w:val="00EB7C45"/>
    <w:rsid w:val="00EC1D87"/>
    <w:rsid w:val="00EC2797"/>
    <w:rsid w:val="00ED2DE7"/>
    <w:rsid w:val="00ED6A80"/>
    <w:rsid w:val="00EF7772"/>
    <w:rsid w:val="00F16E69"/>
    <w:rsid w:val="00F16FB4"/>
    <w:rsid w:val="00F20981"/>
    <w:rsid w:val="00F20E59"/>
    <w:rsid w:val="00F211C8"/>
    <w:rsid w:val="00F233AB"/>
    <w:rsid w:val="00F3234A"/>
    <w:rsid w:val="00F403A2"/>
    <w:rsid w:val="00F43052"/>
    <w:rsid w:val="00F438A3"/>
    <w:rsid w:val="00F46841"/>
    <w:rsid w:val="00F5140F"/>
    <w:rsid w:val="00F54363"/>
    <w:rsid w:val="00F5690C"/>
    <w:rsid w:val="00F5782F"/>
    <w:rsid w:val="00F80C4C"/>
    <w:rsid w:val="00F83B22"/>
    <w:rsid w:val="00F864A1"/>
    <w:rsid w:val="00F9576D"/>
    <w:rsid w:val="00FA4A70"/>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165</Words>
  <Characters>910</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Maria Estela Reynado Aguilar</cp:lastModifiedBy>
  <cp:revision>5</cp:revision>
  <cp:lastPrinted>2021-06-28T14:15:00Z</cp:lastPrinted>
  <dcterms:created xsi:type="dcterms:W3CDTF">2023-08-08T19:09:00Z</dcterms:created>
  <dcterms:modified xsi:type="dcterms:W3CDTF">2023-11-21T15:23:00Z</dcterms:modified>
</cp:coreProperties>
</file>